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9C" w:rsidRDefault="004A3A9C" w:rsidP="004A3A9C">
      <w:pPr>
        <w:jc w:val="center"/>
        <w:rPr>
          <w:b/>
        </w:rPr>
      </w:pPr>
    </w:p>
    <w:p w:rsidR="004A3A9C" w:rsidRDefault="004A3A9C" w:rsidP="004A3A9C">
      <w:pPr>
        <w:jc w:val="center"/>
        <w:rPr>
          <w:b/>
        </w:rPr>
      </w:pPr>
    </w:p>
    <w:p w:rsidR="004A3A9C" w:rsidRDefault="004A3A9C" w:rsidP="004A3A9C">
      <w:pPr>
        <w:jc w:val="center"/>
        <w:rPr>
          <w:b/>
        </w:rPr>
      </w:pPr>
    </w:p>
    <w:p w:rsidR="004A3A9C" w:rsidRDefault="004A3A9C" w:rsidP="004A3A9C">
      <w:pPr>
        <w:jc w:val="center"/>
        <w:rPr>
          <w:b/>
        </w:rPr>
      </w:pPr>
    </w:p>
    <w:p w:rsidR="004A3A9C" w:rsidRDefault="004A3A9C" w:rsidP="004A3A9C">
      <w:pPr>
        <w:jc w:val="center"/>
        <w:rPr>
          <w:b/>
        </w:rPr>
      </w:pPr>
    </w:p>
    <w:p w:rsidR="004A3A9C" w:rsidRDefault="004A3A9C" w:rsidP="004A3A9C">
      <w:pPr>
        <w:jc w:val="center"/>
        <w:rPr>
          <w:b/>
        </w:rPr>
      </w:pPr>
    </w:p>
    <w:p w:rsidR="004A3A9C" w:rsidRDefault="004A3A9C" w:rsidP="004A3A9C">
      <w:pPr>
        <w:jc w:val="center"/>
        <w:rPr>
          <w:b/>
        </w:rPr>
      </w:pPr>
    </w:p>
    <w:p w:rsidR="004A3A9C" w:rsidRDefault="004A3A9C" w:rsidP="004A3A9C">
      <w:pPr>
        <w:jc w:val="center"/>
        <w:rPr>
          <w:b/>
        </w:rPr>
      </w:pPr>
    </w:p>
    <w:p w:rsidR="004A3A9C" w:rsidRDefault="004A3A9C" w:rsidP="004A3A9C">
      <w:pPr>
        <w:jc w:val="center"/>
        <w:rPr>
          <w:b/>
        </w:rPr>
      </w:pPr>
    </w:p>
    <w:p w:rsidR="004A3A9C" w:rsidRDefault="004A3A9C" w:rsidP="004A3A9C">
      <w:pPr>
        <w:jc w:val="center"/>
        <w:rPr>
          <w:b/>
        </w:rPr>
      </w:pPr>
    </w:p>
    <w:p w:rsidR="004A3A9C" w:rsidRDefault="004A3A9C" w:rsidP="004A3A9C">
      <w:pPr>
        <w:jc w:val="center"/>
        <w:rPr>
          <w:b/>
        </w:rPr>
      </w:pPr>
    </w:p>
    <w:p w:rsidR="004A3A9C" w:rsidRDefault="004A3A9C" w:rsidP="004A3A9C">
      <w:pPr>
        <w:jc w:val="center"/>
        <w:rPr>
          <w:b/>
        </w:rPr>
      </w:pPr>
    </w:p>
    <w:p w:rsidR="004A3A9C" w:rsidRDefault="004A3A9C" w:rsidP="004A3A9C">
      <w:pPr>
        <w:jc w:val="center"/>
        <w:rPr>
          <w:b/>
        </w:rPr>
      </w:pPr>
    </w:p>
    <w:p w:rsidR="004A3A9C" w:rsidRDefault="004A3A9C" w:rsidP="004A3A9C">
      <w:pPr>
        <w:jc w:val="center"/>
        <w:rPr>
          <w:b/>
        </w:rPr>
      </w:pPr>
    </w:p>
    <w:p w:rsidR="004A3A9C" w:rsidRDefault="004A3A9C" w:rsidP="004A3A9C">
      <w:pPr>
        <w:jc w:val="center"/>
        <w:rPr>
          <w:b/>
        </w:rPr>
      </w:pPr>
    </w:p>
    <w:p w:rsidR="004A3A9C" w:rsidRPr="00A33641" w:rsidRDefault="004A3A9C" w:rsidP="004A3A9C">
      <w:pPr>
        <w:jc w:val="center"/>
        <w:rPr>
          <w:b/>
        </w:rPr>
      </w:pPr>
      <w:r w:rsidRPr="00A33641">
        <w:rPr>
          <w:b/>
        </w:rPr>
        <w:t>УЧЕБНО-МЕТОДИЧЕСКИЙ КОМПЛЕКС</w:t>
      </w:r>
    </w:p>
    <w:p w:rsidR="004A3A9C" w:rsidRPr="00A33641" w:rsidRDefault="004A3A9C" w:rsidP="004A3A9C">
      <w:pPr>
        <w:jc w:val="center"/>
        <w:rPr>
          <w:b/>
          <w:caps/>
        </w:rPr>
      </w:pPr>
    </w:p>
    <w:p w:rsidR="004A3A9C" w:rsidRPr="00A33641" w:rsidRDefault="004A3A9C" w:rsidP="004A3A9C">
      <w:pPr>
        <w:jc w:val="center"/>
        <w:rPr>
          <w:b/>
          <w:caps/>
        </w:rPr>
      </w:pPr>
    </w:p>
    <w:p w:rsidR="004A3A9C" w:rsidRPr="00A33641" w:rsidRDefault="004A3A9C" w:rsidP="004A3A9C">
      <w:pPr>
        <w:jc w:val="center"/>
        <w:rPr>
          <w:b/>
          <w:caps/>
        </w:rPr>
      </w:pPr>
    </w:p>
    <w:p w:rsidR="004A3A9C" w:rsidRDefault="004A3A9C" w:rsidP="004A3A9C">
      <w:pPr>
        <w:rPr>
          <w:b/>
        </w:rPr>
      </w:pPr>
      <w:r w:rsidRPr="00A33641">
        <w:rPr>
          <w:b/>
        </w:rPr>
        <w:t xml:space="preserve">По  дисциплине: </w:t>
      </w:r>
      <w:r>
        <w:rPr>
          <w:b/>
        </w:rPr>
        <w:t>«ОСНОВЫ ФАРМАЦЕВТИЧЕСКОЙ ЛОГИСТИКИ</w:t>
      </w:r>
      <w:r w:rsidRPr="00063F9D">
        <w:rPr>
          <w:b/>
        </w:rPr>
        <w:t>»</w:t>
      </w:r>
    </w:p>
    <w:p w:rsidR="004A3A9C" w:rsidRPr="00A33641" w:rsidRDefault="004A3A9C" w:rsidP="004A3A9C">
      <w:pPr>
        <w:rPr>
          <w:b/>
        </w:rPr>
      </w:pPr>
      <w:r w:rsidRPr="00A33641">
        <w:rPr>
          <w:b/>
          <w:lang w:val="kk-KZ"/>
        </w:rPr>
        <w:t>С</w:t>
      </w:r>
      <w:r w:rsidRPr="00A33641">
        <w:rPr>
          <w:b/>
        </w:rPr>
        <w:t>пециальност</w:t>
      </w:r>
      <w:r w:rsidRPr="00A33641">
        <w:rPr>
          <w:b/>
          <w:lang w:val="kk-KZ"/>
        </w:rPr>
        <w:t>ь:</w:t>
      </w:r>
      <w:r w:rsidRPr="00A33641">
        <w:rPr>
          <w:lang w:val="kk-KZ"/>
        </w:rPr>
        <w:t xml:space="preserve"> </w:t>
      </w:r>
      <w:r w:rsidRPr="00A33641">
        <w:rPr>
          <w:b/>
        </w:rPr>
        <w:t>051103 – «Фармация»</w:t>
      </w:r>
    </w:p>
    <w:p w:rsidR="004A3A9C" w:rsidRPr="00A33641" w:rsidRDefault="004A3A9C" w:rsidP="004A3A9C">
      <w:pPr>
        <w:rPr>
          <w:b/>
        </w:rPr>
      </w:pPr>
      <w:r w:rsidRPr="00A33641">
        <w:rPr>
          <w:b/>
          <w:lang w:val="kk-KZ"/>
        </w:rPr>
        <w:t>Объем учебных часов: 2 кредита</w:t>
      </w:r>
    </w:p>
    <w:p w:rsidR="004A3A9C" w:rsidRPr="009E476D" w:rsidRDefault="004A3A9C" w:rsidP="004A3A9C">
      <w:pPr>
        <w:rPr>
          <w:b/>
        </w:rPr>
      </w:pPr>
      <w:r>
        <w:rPr>
          <w:b/>
        </w:rPr>
        <w:t>Курс   -  4                     Семестр – 7, 8</w:t>
      </w:r>
    </w:p>
    <w:p w:rsidR="004A3A9C" w:rsidRPr="00A33641" w:rsidRDefault="004A3A9C" w:rsidP="004A3A9C">
      <w:pPr>
        <w:rPr>
          <w:b/>
        </w:rPr>
      </w:pPr>
      <w:r>
        <w:rPr>
          <w:b/>
        </w:rPr>
        <w:t>Практические  занятия - 30 (часов</w:t>
      </w:r>
      <w:r w:rsidRPr="00A33641">
        <w:rPr>
          <w:b/>
        </w:rPr>
        <w:t xml:space="preserve">)  </w:t>
      </w:r>
    </w:p>
    <w:p w:rsidR="004A3A9C" w:rsidRPr="00A33641" w:rsidRDefault="004A3A9C" w:rsidP="004A3A9C">
      <w:pPr>
        <w:rPr>
          <w:b/>
        </w:rPr>
      </w:pPr>
      <w:r w:rsidRPr="00A33641">
        <w:rPr>
          <w:b/>
        </w:rPr>
        <w:t>Самостоятельная работа под руководством преподавателя – 14 (часов)</w:t>
      </w:r>
    </w:p>
    <w:p w:rsidR="004A3A9C" w:rsidRPr="00A33641" w:rsidRDefault="004A3A9C" w:rsidP="004A3A9C">
      <w:pPr>
        <w:rPr>
          <w:b/>
        </w:rPr>
      </w:pPr>
      <w:r w:rsidRPr="00A33641">
        <w:rPr>
          <w:b/>
        </w:rPr>
        <w:t>Внеаудиторная самостоятельная работа студентов (СРС)  - 46</w:t>
      </w:r>
      <w:r>
        <w:rPr>
          <w:b/>
        </w:rPr>
        <w:t xml:space="preserve"> (часов</w:t>
      </w:r>
      <w:r w:rsidRPr="00A33641">
        <w:rPr>
          <w:b/>
        </w:rPr>
        <w:t>)</w:t>
      </w:r>
    </w:p>
    <w:p w:rsidR="004A3A9C" w:rsidRPr="00A33641" w:rsidRDefault="004A3A9C" w:rsidP="004A3A9C">
      <w:pPr>
        <w:rPr>
          <w:b/>
        </w:rPr>
      </w:pPr>
      <w:r w:rsidRPr="00A33641">
        <w:rPr>
          <w:b/>
        </w:rPr>
        <w:t>Форма контроля:      экзамен</w:t>
      </w:r>
    </w:p>
    <w:p w:rsidR="004A3A9C" w:rsidRPr="00A33641" w:rsidRDefault="004A3A9C" w:rsidP="004A3A9C">
      <w:pPr>
        <w:rPr>
          <w:b/>
        </w:rPr>
      </w:pPr>
      <w:r>
        <w:rPr>
          <w:b/>
        </w:rPr>
        <w:t>Всего – 90 часов</w:t>
      </w:r>
      <w:r w:rsidRPr="00A33641">
        <w:rPr>
          <w:b/>
        </w:rPr>
        <w:t xml:space="preserve">                                                   </w:t>
      </w:r>
    </w:p>
    <w:p w:rsidR="004A3A9C" w:rsidRPr="00A33641" w:rsidRDefault="004A3A9C" w:rsidP="004A3A9C">
      <w:pPr>
        <w:jc w:val="center"/>
        <w:rPr>
          <w:b/>
          <w:lang w:val="kk-KZ"/>
        </w:rPr>
      </w:pPr>
    </w:p>
    <w:p w:rsidR="004A3A9C" w:rsidRPr="00A33641" w:rsidRDefault="004A3A9C" w:rsidP="004A3A9C">
      <w:pPr>
        <w:ind w:left="357"/>
        <w:rPr>
          <w:b/>
        </w:rPr>
      </w:pPr>
    </w:p>
    <w:p w:rsidR="004A3A9C" w:rsidRPr="00A33641" w:rsidRDefault="004A3A9C" w:rsidP="004A3A9C">
      <w:pPr>
        <w:ind w:left="357"/>
        <w:rPr>
          <w:b/>
        </w:rPr>
      </w:pPr>
    </w:p>
    <w:p w:rsidR="004A3A9C" w:rsidRPr="00A33641" w:rsidRDefault="004A3A9C" w:rsidP="004A3A9C">
      <w:pPr>
        <w:ind w:left="357"/>
        <w:rPr>
          <w:b/>
        </w:rPr>
      </w:pPr>
    </w:p>
    <w:p w:rsidR="004A3A9C" w:rsidRPr="00A33641" w:rsidRDefault="004A3A9C" w:rsidP="004A3A9C">
      <w:pPr>
        <w:ind w:left="357"/>
        <w:rPr>
          <w:b/>
        </w:rPr>
      </w:pPr>
    </w:p>
    <w:p w:rsidR="004A3A9C" w:rsidRPr="00A33641" w:rsidRDefault="004A3A9C" w:rsidP="004A3A9C">
      <w:pPr>
        <w:ind w:left="357"/>
        <w:rPr>
          <w:b/>
        </w:rPr>
      </w:pPr>
    </w:p>
    <w:p w:rsidR="004A3A9C" w:rsidRPr="00A33641" w:rsidRDefault="004A3A9C" w:rsidP="004A3A9C">
      <w:pPr>
        <w:ind w:left="357"/>
        <w:rPr>
          <w:b/>
        </w:rPr>
      </w:pPr>
    </w:p>
    <w:p w:rsidR="004A3A9C" w:rsidRDefault="004A3A9C" w:rsidP="004A3A9C">
      <w:pPr>
        <w:ind w:left="357"/>
        <w:rPr>
          <w:b/>
        </w:rPr>
      </w:pPr>
    </w:p>
    <w:p w:rsidR="004A3A9C" w:rsidRDefault="004A3A9C" w:rsidP="004A3A9C">
      <w:pPr>
        <w:ind w:left="357"/>
        <w:rPr>
          <w:b/>
        </w:rPr>
      </w:pPr>
    </w:p>
    <w:p w:rsidR="004A3A9C" w:rsidRDefault="004A3A9C" w:rsidP="004A3A9C">
      <w:pPr>
        <w:ind w:left="357"/>
        <w:rPr>
          <w:b/>
        </w:rPr>
      </w:pPr>
    </w:p>
    <w:p w:rsidR="004A3A9C" w:rsidRDefault="004A3A9C" w:rsidP="004A3A9C">
      <w:pPr>
        <w:ind w:left="357"/>
        <w:rPr>
          <w:b/>
        </w:rPr>
      </w:pPr>
    </w:p>
    <w:p w:rsidR="004A3A9C" w:rsidRPr="00A33641" w:rsidRDefault="004A3A9C" w:rsidP="004A3A9C">
      <w:pPr>
        <w:ind w:left="357"/>
        <w:rPr>
          <w:b/>
        </w:rPr>
      </w:pPr>
    </w:p>
    <w:p w:rsidR="004A3A9C" w:rsidRPr="00A33641" w:rsidRDefault="004A3A9C" w:rsidP="004A3A9C">
      <w:pPr>
        <w:ind w:left="357"/>
        <w:rPr>
          <w:b/>
        </w:rPr>
      </w:pPr>
    </w:p>
    <w:p w:rsidR="004A3A9C" w:rsidRPr="00A33641" w:rsidRDefault="004A3A9C" w:rsidP="004A3A9C">
      <w:pPr>
        <w:ind w:left="357"/>
        <w:rPr>
          <w:b/>
        </w:rPr>
      </w:pPr>
    </w:p>
    <w:p w:rsidR="004A3A9C" w:rsidRPr="00A33641" w:rsidRDefault="004A3A9C" w:rsidP="004A3A9C">
      <w:pPr>
        <w:ind w:left="357"/>
        <w:rPr>
          <w:b/>
        </w:rPr>
      </w:pPr>
    </w:p>
    <w:p w:rsidR="004A3A9C" w:rsidRPr="00A33641" w:rsidRDefault="004A3A9C" w:rsidP="004A3A9C">
      <w:pPr>
        <w:ind w:left="357"/>
        <w:rPr>
          <w:b/>
        </w:rPr>
      </w:pPr>
    </w:p>
    <w:p w:rsidR="004A3A9C" w:rsidRPr="00A33641" w:rsidRDefault="004A3A9C" w:rsidP="004A3A9C">
      <w:pPr>
        <w:ind w:left="357"/>
        <w:rPr>
          <w:b/>
        </w:rPr>
      </w:pPr>
    </w:p>
    <w:p w:rsidR="004A3A9C" w:rsidRDefault="004A3A9C" w:rsidP="004A3A9C">
      <w:pPr>
        <w:jc w:val="center"/>
        <w:rPr>
          <w:b/>
        </w:rPr>
      </w:pPr>
    </w:p>
    <w:p w:rsidR="004A3A9C" w:rsidRPr="009E476D" w:rsidRDefault="004A3A9C" w:rsidP="004A3A9C">
      <w:pPr>
        <w:jc w:val="center"/>
        <w:rPr>
          <w:b/>
        </w:rPr>
      </w:pPr>
    </w:p>
    <w:p w:rsidR="004A3A9C" w:rsidRPr="009E476D" w:rsidRDefault="004A3A9C" w:rsidP="004A3A9C">
      <w:pPr>
        <w:jc w:val="center"/>
        <w:rPr>
          <w:b/>
        </w:rPr>
      </w:pPr>
    </w:p>
    <w:p w:rsidR="004A3A9C" w:rsidRPr="00A33641" w:rsidRDefault="004A3A9C" w:rsidP="004A3A9C">
      <w:pPr>
        <w:jc w:val="center"/>
        <w:rPr>
          <w:b/>
        </w:rPr>
      </w:pPr>
      <w:r w:rsidRPr="00A33641">
        <w:rPr>
          <w:b/>
        </w:rPr>
        <w:t>Алматы,  2012</w:t>
      </w:r>
    </w:p>
    <w:p w:rsidR="004A3A9C" w:rsidRPr="00063F9D" w:rsidRDefault="004A3A9C" w:rsidP="004A3A9C">
      <w:pPr>
        <w:ind w:firstLine="567"/>
        <w:jc w:val="both"/>
      </w:pPr>
    </w:p>
    <w:p w:rsidR="004A3A9C" w:rsidRDefault="004A3A9C" w:rsidP="004A3A9C">
      <w:pPr>
        <w:ind w:firstLine="567"/>
        <w:jc w:val="center"/>
        <w:rPr>
          <w:b/>
        </w:rPr>
      </w:pPr>
      <w:r w:rsidRPr="00063F9D">
        <w:rPr>
          <w:b/>
        </w:rPr>
        <w:t>СОДЕРЖАНИЕ</w:t>
      </w:r>
    </w:p>
    <w:p w:rsidR="004A3A9C" w:rsidRDefault="004A3A9C" w:rsidP="004A3A9C">
      <w:pPr>
        <w:ind w:firstLine="567"/>
        <w:jc w:val="center"/>
        <w:rPr>
          <w:b/>
        </w:rPr>
      </w:pPr>
    </w:p>
    <w:p w:rsidR="004A3A9C" w:rsidRDefault="004A3A9C" w:rsidP="004A3A9C">
      <w:pPr>
        <w:ind w:firstLine="567"/>
        <w:jc w:val="center"/>
        <w:rPr>
          <w:b/>
        </w:rPr>
      </w:pPr>
    </w:p>
    <w:p w:rsidR="004A3A9C" w:rsidRDefault="004A3A9C" w:rsidP="004A3A9C">
      <w:pPr>
        <w:ind w:firstLine="567"/>
        <w:jc w:val="center"/>
        <w:rPr>
          <w:b/>
        </w:rPr>
      </w:pPr>
    </w:p>
    <w:p w:rsidR="004A3A9C" w:rsidRDefault="004A3A9C" w:rsidP="004A3A9C">
      <w:pPr>
        <w:ind w:firstLine="567"/>
        <w:jc w:val="center"/>
        <w:rPr>
          <w:b/>
        </w:rPr>
      </w:pPr>
    </w:p>
    <w:p w:rsidR="004A3A9C" w:rsidRDefault="004A3A9C" w:rsidP="004A3A9C">
      <w:pPr>
        <w:ind w:firstLine="567"/>
        <w:jc w:val="center"/>
        <w:rPr>
          <w:b/>
        </w:rPr>
      </w:pPr>
    </w:p>
    <w:p w:rsidR="004A3A9C" w:rsidRPr="00063F9D" w:rsidRDefault="004A3A9C" w:rsidP="004A3A9C">
      <w:pPr>
        <w:ind w:firstLine="567"/>
        <w:jc w:val="center"/>
        <w:rPr>
          <w:b/>
        </w:rPr>
      </w:pPr>
    </w:p>
    <w:p w:rsidR="004A3A9C" w:rsidRPr="00063F9D" w:rsidRDefault="004A3A9C" w:rsidP="004A3A9C">
      <w:pPr>
        <w:ind w:firstLine="567"/>
        <w:jc w:val="both"/>
      </w:pPr>
    </w:p>
    <w:tbl>
      <w:tblPr>
        <w:tblW w:w="0" w:type="auto"/>
        <w:tblLook w:val="00A0"/>
      </w:tblPr>
      <w:tblGrid>
        <w:gridCol w:w="392"/>
        <w:gridCol w:w="6946"/>
        <w:gridCol w:w="2233"/>
      </w:tblGrid>
      <w:tr w:rsidR="004A3A9C" w:rsidRPr="00063F9D" w:rsidTr="004A3A9C">
        <w:tc>
          <w:tcPr>
            <w:tcW w:w="392" w:type="dxa"/>
          </w:tcPr>
          <w:p w:rsidR="004A3A9C" w:rsidRPr="00063F9D" w:rsidRDefault="004A3A9C" w:rsidP="004A3A9C">
            <w:pPr>
              <w:ind w:firstLine="567"/>
              <w:jc w:val="both"/>
            </w:pPr>
            <w:r w:rsidRPr="00063F9D">
              <w:t>1</w:t>
            </w:r>
          </w:p>
        </w:tc>
        <w:tc>
          <w:tcPr>
            <w:tcW w:w="6946" w:type="dxa"/>
          </w:tcPr>
          <w:p w:rsidR="004A3A9C" w:rsidRPr="00063F9D" w:rsidRDefault="004A3A9C" w:rsidP="004A3A9C">
            <w:pPr>
              <w:ind w:firstLine="34"/>
              <w:jc w:val="both"/>
            </w:pPr>
            <w:r w:rsidRPr="00063F9D">
              <w:t>Рабочая программа дисциплины для преподавателя</w:t>
            </w:r>
          </w:p>
        </w:tc>
        <w:tc>
          <w:tcPr>
            <w:tcW w:w="2233" w:type="dxa"/>
          </w:tcPr>
          <w:p w:rsidR="004A3A9C" w:rsidRPr="00063F9D" w:rsidRDefault="004A3A9C" w:rsidP="004A3A9C">
            <w:pPr>
              <w:ind w:firstLine="567"/>
              <w:jc w:val="both"/>
            </w:pPr>
            <w:r>
              <w:t>3</w:t>
            </w:r>
          </w:p>
        </w:tc>
      </w:tr>
      <w:tr w:rsidR="004A3A9C" w:rsidRPr="00063F9D" w:rsidTr="004A3A9C">
        <w:tc>
          <w:tcPr>
            <w:tcW w:w="392" w:type="dxa"/>
          </w:tcPr>
          <w:p w:rsidR="004A3A9C" w:rsidRPr="00063F9D" w:rsidRDefault="004A3A9C" w:rsidP="004A3A9C">
            <w:pPr>
              <w:ind w:firstLine="567"/>
              <w:jc w:val="both"/>
            </w:pPr>
            <w:r w:rsidRPr="00063F9D">
              <w:t>2</w:t>
            </w:r>
          </w:p>
        </w:tc>
        <w:tc>
          <w:tcPr>
            <w:tcW w:w="6946" w:type="dxa"/>
          </w:tcPr>
          <w:p w:rsidR="004A3A9C" w:rsidRPr="00063F9D" w:rsidRDefault="004A3A9C" w:rsidP="004A3A9C">
            <w:pPr>
              <w:ind w:firstLine="34"/>
              <w:jc w:val="both"/>
            </w:pPr>
            <w:r w:rsidRPr="00063F9D">
              <w:t>Силлабус (рабочая программа для студентов)</w:t>
            </w:r>
          </w:p>
        </w:tc>
        <w:tc>
          <w:tcPr>
            <w:tcW w:w="2233" w:type="dxa"/>
          </w:tcPr>
          <w:p w:rsidR="004A3A9C" w:rsidRPr="00063F9D" w:rsidRDefault="000276ED" w:rsidP="004A3A9C">
            <w:pPr>
              <w:ind w:firstLine="567"/>
              <w:jc w:val="both"/>
            </w:pPr>
            <w:r>
              <w:t>15</w:t>
            </w:r>
          </w:p>
        </w:tc>
      </w:tr>
      <w:tr w:rsidR="004A3A9C" w:rsidRPr="00063F9D" w:rsidTr="004A3A9C">
        <w:tc>
          <w:tcPr>
            <w:tcW w:w="392" w:type="dxa"/>
          </w:tcPr>
          <w:p w:rsidR="004A3A9C" w:rsidRPr="00063F9D" w:rsidRDefault="004A3A9C" w:rsidP="004A3A9C">
            <w:pPr>
              <w:ind w:firstLine="567"/>
              <w:jc w:val="both"/>
            </w:pPr>
            <w:r w:rsidRPr="00063F9D">
              <w:t>3</w:t>
            </w:r>
          </w:p>
          <w:p w:rsidR="004A3A9C" w:rsidRPr="00063F9D" w:rsidRDefault="004A3A9C" w:rsidP="004A3A9C">
            <w:pPr>
              <w:ind w:firstLine="567"/>
              <w:jc w:val="both"/>
            </w:pPr>
            <w:r w:rsidRPr="00063F9D">
              <w:t>4</w:t>
            </w:r>
          </w:p>
        </w:tc>
        <w:tc>
          <w:tcPr>
            <w:tcW w:w="6946" w:type="dxa"/>
          </w:tcPr>
          <w:p w:rsidR="004A3A9C" w:rsidRPr="00063F9D" w:rsidRDefault="004A3A9C" w:rsidP="004A3A9C">
            <w:pPr>
              <w:ind w:firstLine="34"/>
              <w:jc w:val="both"/>
            </w:pPr>
            <w:r w:rsidRPr="00063F9D">
              <w:t>Методические рекомендации для  практических (семинарских) занятий</w:t>
            </w:r>
          </w:p>
        </w:tc>
        <w:tc>
          <w:tcPr>
            <w:tcW w:w="2233" w:type="dxa"/>
          </w:tcPr>
          <w:p w:rsidR="004A3A9C" w:rsidRPr="00063F9D" w:rsidRDefault="000276ED" w:rsidP="004A3A9C">
            <w:pPr>
              <w:ind w:firstLine="567"/>
              <w:jc w:val="both"/>
            </w:pPr>
            <w:r>
              <w:t>27</w:t>
            </w:r>
          </w:p>
          <w:p w:rsidR="004A3A9C" w:rsidRPr="00063F9D" w:rsidRDefault="004A3A9C" w:rsidP="004A3A9C">
            <w:pPr>
              <w:ind w:firstLine="567"/>
              <w:jc w:val="both"/>
            </w:pPr>
          </w:p>
        </w:tc>
      </w:tr>
      <w:tr w:rsidR="004A3A9C" w:rsidRPr="00063F9D" w:rsidTr="004A3A9C">
        <w:tc>
          <w:tcPr>
            <w:tcW w:w="392" w:type="dxa"/>
          </w:tcPr>
          <w:p w:rsidR="004A3A9C" w:rsidRPr="00063F9D" w:rsidRDefault="004A3A9C" w:rsidP="004A3A9C">
            <w:pPr>
              <w:ind w:firstLine="567"/>
              <w:jc w:val="both"/>
            </w:pPr>
            <w:r w:rsidRPr="00063F9D">
              <w:t>5</w:t>
            </w:r>
          </w:p>
          <w:p w:rsidR="004A3A9C" w:rsidRPr="00063F9D" w:rsidRDefault="004A3A9C" w:rsidP="004A3A9C">
            <w:pPr>
              <w:ind w:firstLine="567"/>
              <w:jc w:val="both"/>
            </w:pPr>
          </w:p>
          <w:p w:rsidR="004A3A9C" w:rsidRPr="00063F9D" w:rsidRDefault="004A3A9C" w:rsidP="004A3A9C">
            <w:pPr>
              <w:ind w:firstLine="567"/>
              <w:jc w:val="both"/>
            </w:pPr>
            <w:r w:rsidRPr="00063F9D">
              <w:t>6</w:t>
            </w:r>
          </w:p>
        </w:tc>
        <w:tc>
          <w:tcPr>
            <w:tcW w:w="6946" w:type="dxa"/>
          </w:tcPr>
          <w:p w:rsidR="004A3A9C" w:rsidRPr="00063F9D" w:rsidRDefault="004A3A9C" w:rsidP="004A3A9C">
            <w:pPr>
              <w:ind w:firstLine="34"/>
              <w:jc w:val="both"/>
            </w:pPr>
            <w:r>
              <w:t>Методических рекомендации для</w:t>
            </w:r>
            <w:r w:rsidRPr="00063F9D">
              <w:t xml:space="preserve"> самостоятельной работы ст</w:t>
            </w:r>
            <w:r w:rsidRPr="00063F9D">
              <w:t>у</w:t>
            </w:r>
            <w:r w:rsidRPr="00063F9D">
              <w:t>дентов под руководством преподавателя</w:t>
            </w:r>
          </w:p>
          <w:p w:rsidR="004A3A9C" w:rsidRPr="00063F9D" w:rsidRDefault="004A3A9C" w:rsidP="004A3A9C">
            <w:pPr>
              <w:ind w:firstLine="34"/>
              <w:jc w:val="both"/>
            </w:pPr>
            <w:r>
              <w:t>Методические рекомендации для</w:t>
            </w:r>
            <w:r w:rsidRPr="00063F9D">
              <w:t xml:space="preserve"> самостоятельной работы ст</w:t>
            </w:r>
            <w:r w:rsidRPr="00063F9D">
              <w:t>у</w:t>
            </w:r>
            <w:r w:rsidRPr="00063F9D">
              <w:t>дентов</w:t>
            </w:r>
          </w:p>
        </w:tc>
        <w:tc>
          <w:tcPr>
            <w:tcW w:w="2233" w:type="dxa"/>
          </w:tcPr>
          <w:p w:rsidR="004A3A9C" w:rsidRPr="00063F9D" w:rsidRDefault="005148F8" w:rsidP="004A3A9C">
            <w:pPr>
              <w:ind w:firstLine="567"/>
              <w:jc w:val="both"/>
            </w:pPr>
            <w:r>
              <w:t>83</w:t>
            </w:r>
          </w:p>
          <w:p w:rsidR="004A3A9C" w:rsidRPr="00063F9D" w:rsidRDefault="004A3A9C" w:rsidP="004A3A9C">
            <w:pPr>
              <w:ind w:firstLine="567"/>
              <w:jc w:val="both"/>
            </w:pPr>
          </w:p>
          <w:p w:rsidR="004A3A9C" w:rsidRPr="00063F9D" w:rsidRDefault="005148F8" w:rsidP="004A3A9C">
            <w:pPr>
              <w:ind w:firstLine="567"/>
              <w:jc w:val="both"/>
            </w:pPr>
            <w:r>
              <w:t>174</w:t>
            </w:r>
          </w:p>
        </w:tc>
      </w:tr>
      <w:tr w:rsidR="004A3A9C" w:rsidRPr="00063F9D" w:rsidTr="004A3A9C">
        <w:tc>
          <w:tcPr>
            <w:tcW w:w="392" w:type="dxa"/>
          </w:tcPr>
          <w:p w:rsidR="004A3A9C" w:rsidRPr="00063F9D" w:rsidRDefault="004A3A9C" w:rsidP="004A3A9C">
            <w:pPr>
              <w:ind w:firstLine="567"/>
              <w:jc w:val="both"/>
            </w:pPr>
            <w:r w:rsidRPr="00063F9D">
              <w:t>7</w:t>
            </w:r>
          </w:p>
        </w:tc>
        <w:tc>
          <w:tcPr>
            <w:tcW w:w="6946" w:type="dxa"/>
          </w:tcPr>
          <w:p w:rsidR="004A3A9C" w:rsidRPr="00063F9D" w:rsidRDefault="004A3A9C" w:rsidP="004A3A9C">
            <w:pPr>
              <w:ind w:firstLine="34"/>
              <w:jc w:val="both"/>
            </w:pPr>
            <w:r w:rsidRPr="00063F9D">
              <w:rPr>
                <w:bCs/>
                <w:iCs/>
              </w:rPr>
              <w:t>Контрольно-измерительные средства для оценки знаний, умений и навыков по дисциплине</w:t>
            </w:r>
          </w:p>
        </w:tc>
        <w:tc>
          <w:tcPr>
            <w:tcW w:w="2233" w:type="dxa"/>
          </w:tcPr>
          <w:p w:rsidR="004A3A9C" w:rsidRPr="00063F9D" w:rsidRDefault="004A3A9C" w:rsidP="004A3A9C">
            <w:pPr>
              <w:ind w:firstLine="567"/>
              <w:jc w:val="both"/>
            </w:pPr>
            <w:r>
              <w:t>1</w:t>
            </w:r>
            <w:r w:rsidR="005148F8">
              <w:t>80</w:t>
            </w:r>
          </w:p>
        </w:tc>
      </w:tr>
    </w:tbl>
    <w:p w:rsidR="004A3A9C" w:rsidRPr="00063F9D" w:rsidRDefault="004A3A9C" w:rsidP="004A3A9C">
      <w:pPr>
        <w:ind w:firstLine="567"/>
        <w:jc w:val="both"/>
      </w:pPr>
    </w:p>
    <w:p w:rsidR="004A3A9C" w:rsidRPr="00063F9D" w:rsidRDefault="004A3A9C" w:rsidP="004A3A9C">
      <w:pPr>
        <w:ind w:firstLine="567"/>
        <w:jc w:val="both"/>
      </w:pPr>
    </w:p>
    <w:p w:rsidR="004A3A9C" w:rsidRPr="00063F9D" w:rsidRDefault="004A3A9C" w:rsidP="004A3A9C">
      <w:pPr>
        <w:ind w:firstLine="567"/>
        <w:jc w:val="both"/>
      </w:pPr>
    </w:p>
    <w:p w:rsidR="004A3A9C" w:rsidRPr="00063F9D" w:rsidRDefault="004A3A9C" w:rsidP="004A3A9C">
      <w:pPr>
        <w:ind w:firstLine="567"/>
        <w:jc w:val="both"/>
        <w:rPr>
          <w:bCs/>
          <w:iCs/>
        </w:rPr>
      </w:pPr>
    </w:p>
    <w:p w:rsidR="004A3A9C" w:rsidRPr="00063F9D" w:rsidRDefault="004A3A9C" w:rsidP="004A3A9C">
      <w:pPr>
        <w:ind w:left="360" w:firstLine="567"/>
        <w:jc w:val="both"/>
      </w:pPr>
    </w:p>
    <w:p w:rsidR="004A3A9C" w:rsidRPr="00063F9D" w:rsidRDefault="004A3A9C" w:rsidP="004A3A9C">
      <w:pPr>
        <w:ind w:firstLine="567"/>
        <w:jc w:val="both"/>
      </w:pPr>
    </w:p>
    <w:p w:rsidR="004A3A9C" w:rsidRPr="00063F9D" w:rsidRDefault="004A3A9C" w:rsidP="004A3A9C">
      <w:pPr>
        <w:ind w:firstLine="567"/>
        <w:jc w:val="both"/>
        <w:rPr>
          <w:b/>
        </w:rPr>
      </w:pPr>
    </w:p>
    <w:p w:rsidR="004A3A9C" w:rsidRPr="00063F9D" w:rsidRDefault="004A3A9C" w:rsidP="004A3A9C">
      <w:pPr>
        <w:ind w:firstLine="567"/>
        <w:jc w:val="both"/>
        <w:rPr>
          <w:b/>
        </w:rPr>
      </w:pPr>
    </w:p>
    <w:p w:rsidR="000726DB" w:rsidRDefault="000726DB" w:rsidP="00C30599">
      <w:pPr>
        <w:jc w:val="both"/>
        <w:rPr>
          <w:b/>
        </w:rPr>
      </w:pPr>
    </w:p>
    <w:p w:rsidR="005329F4" w:rsidRPr="000B5D09" w:rsidRDefault="005329F4" w:rsidP="0062360B">
      <w:pPr>
        <w:ind w:firstLine="567"/>
        <w:jc w:val="both"/>
      </w:pPr>
    </w:p>
    <w:p w:rsidR="005329F4" w:rsidRPr="00900FCF" w:rsidRDefault="005329F4" w:rsidP="0062360B">
      <w:pPr>
        <w:ind w:firstLine="567"/>
        <w:jc w:val="both"/>
      </w:pPr>
    </w:p>
    <w:p w:rsidR="005329F4" w:rsidRDefault="005329F4" w:rsidP="0062360B">
      <w:pPr>
        <w:tabs>
          <w:tab w:val="left" w:pos="700"/>
        </w:tabs>
        <w:ind w:firstLine="567"/>
        <w:jc w:val="both"/>
        <w:rPr>
          <w:b/>
        </w:rPr>
      </w:pPr>
    </w:p>
    <w:p w:rsidR="005329F4" w:rsidRDefault="005329F4" w:rsidP="0062360B">
      <w:pPr>
        <w:tabs>
          <w:tab w:val="left" w:pos="700"/>
        </w:tabs>
        <w:ind w:firstLine="567"/>
        <w:jc w:val="both"/>
        <w:rPr>
          <w:b/>
        </w:rPr>
      </w:pPr>
    </w:p>
    <w:p w:rsidR="005329F4" w:rsidRDefault="005329F4" w:rsidP="0062360B">
      <w:pPr>
        <w:tabs>
          <w:tab w:val="left" w:pos="700"/>
        </w:tabs>
        <w:ind w:firstLine="567"/>
        <w:jc w:val="both"/>
        <w:rPr>
          <w:b/>
        </w:rPr>
      </w:pPr>
    </w:p>
    <w:p w:rsidR="005329F4" w:rsidRDefault="005329F4" w:rsidP="0062360B">
      <w:pPr>
        <w:tabs>
          <w:tab w:val="left" w:pos="700"/>
        </w:tabs>
        <w:ind w:firstLine="567"/>
        <w:jc w:val="both"/>
        <w:rPr>
          <w:b/>
        </w:rPr>
      </w:pPr>
    </w:p>
    <w:p w:rsidR="005329F4" w:rsidRDefault="005329F4" w:rsidP="0062360B">
      <w:pPr>
        <w:tabs>
          <w:tab w:val="left" w:pos="700"/>
        </w:tabs>
        <w:ind w:firstLine="567"/>
        <w:jc w:val="both"/>
        <w:rPr>
          <w:b/>
        </w:rPr>
      </w:pPr>
    </w:p>
    <w:p w:rsidR="005329F4" w:rsidRDefault="005329F4" w:rsidP="0062360B">
      <w:pPr>
        <w:tabs>
          <w:tab w:val="left" w:pos="700"/>
        </w:tabs>
        <w:ind w:firstLine="567"/>
        <w:jc w:val="both"/>
        <w:rPr>
          <w:b/>
        </w:rPr>
      </w:pPr>
    </w:p>
    <w:p w:rsidR="005329F4" w:rsidRDefault="005329F4" w:rsidP="0062360B">
      <w:pPr>
        <w:tabs>
          <w:tab w:val="left" w:pos="700"/>
        </w:tabs>
        <w:ind w:firstLine="567"/>
        <w:jc w:val="both"/>
        <w:rPr>
          <w:b/>
        </w:rPr>
      </w:pPr>
    </w:p>
    <w:p w:rsidR="005329F4" w:rsidRDefault="005329F4" w:rsidP="0062360B">
      <w:pPr>
        <w:tabs>
          <w:tab w:val="left" w:pos="700"/>
        </w:tabs>
        <w:ind w:firstLine="567"/>
        <w:jc w:val="both"/>
        <w:rPr>
          <w:b/>
        </w:rPr>
      </w:pPr>
    </w:p>
    <w:p w:rsidR="005329F4" w:rsidRDefault="005329F4" w:rsidP="0062360B">
      <w:pPr>
        <w:tabs>
          <w:tab w:val="left" w:pos="700"/>
        </w:tabs>
        <w:ind w:firstLine="567"/>
        <w:jc w:val="both"/>
        <w:rPr>
          <w:b/>
        </w:rPr>
      </w:pPr>
    </w:p>
    <w:p w:rsidR="005329F4" w:rsidRDefault="005329F4" w:rsidP="0062360B">
      <w:pPr>
        <w:tabs>
          <w:tab w:val="left" w:pos="700"/>
        </w:tabs>
        <w:ind w:firstLine="567"/>
        <w:jc w:val="both"/>
        <w:rPr>
          <w:b/>
        </w:rPr>
      </w:pPr>
    </w:p>
    <w:p w:rsidR="005329F4" w:rsidRDefault="005329F4" w:rsidP="0062360B">
      <w:pPr>
        <w:tabs>
          <w:tab w:val="left" w:pos="700"/>
        </w:tabs>
        <w:ind w:firstLine="567"/>
        <w:jc w:val="both"/>
        <w:rPr>
          <w:b/>
        </w:rPr>
      </w:pPr>
    </w:p>
    <w:p w:rsidR="005329F4" w:rsidRDefault="005329F4" w:rsidP="00EB2A40">
      <w:pPr>
        <w:tabs>
          <w:tab w:val="left" w:pos="700"/>
        </w:tabs>
        <w:jc w:val="both"/>
        <w:rPr>
          <w:b/>
        </w:rPr>
      </w:pPr>
    </w:p>
    <w:p w:rsidR="005329F4" w:rsidRDefault="005329F4" w:rsidP="00EB2A40">
      <w:pPr>
        <w:tabs>
          <w:tab w:val="left" w:pos="700"/>
        </w:tabs>
        <w:ind w:firstLine="567"/>
        <w:jc w:val="center"/>
        <w:rPr>
          <w:b/>
          <w:color w:val="C00000"/>
        </w:rPr>
      </w:pPr>
    </w:p>
    <w:p w:rsidR="00EB2A40" w:rsidRDefault="00EB2A40" w:rsidP="00EB2A40">
      <w:pPr>
        <w:tabs>
          <w:tab w:val="left" w:pos="700"/>
        </w:tabs>
        <w:ind w:firstLine="567"/>
        <w:jc w:val="center"/>
        <w:rPr>
          <w:b/>
          <w:color w:val="C00000"/>
        </w:rPr>
      </w:pPr>
    </w:p>
    <w:p w:rsidR="00EB2A40" w:rsidRDefault="00EB2A40" w:rsidP="00EB2A40">
      <w:pPr>
        <w:tabs>
          <w:tab w:val="left" w:pos="700"/>
        </w:tabs>
        <w:ind w:firstLine="567"/>
        <w:jc w:val="center"/>
        <w:rPr>
          <w:b/>
          <w:color w:val="C00000"/>
        </w:rPr>
      </w:pPr>
    </w:p>
    <w:p w:rsidR="00EB2A40" w:rsidRDefault="00EB2A40" w:rsidP="00EB2A40">
      <w:pPr>
        <w:tabs>
          <w:tab w:val="left" w:pos="700"/>
        </w:tabs>
        <w:ind w:firstLine="567"/>
        <w:jc w:val="center"/>
        <w:rPr>
          <w:b/>
          <w:color w:val="C00000"/>
        </w:rPr>
      </w:pPr>
    </w:p>
    <w:p w:rsidR="00EB2A40" w:rsidRDefault="00EB2A40" w:rsidP="00EB2A40">
      <w:pPr>
        <w:tabs>
          <w:tab w:val="left" w:pos="700"/>
        </w:tabs>
        <w:ind w:firstLine="567"/>
        <w:jc w:val="center"/>
        <w:rPr>
          <w:b/>
          <w:color w:val="C00000"/>
        </w:rPr>
      </w:pPr>
    </w:p>
    <w:p w:rsidR="00EB2A40" w:rsidRDefault="00EB2A40" w:rsidP="00EB2A40">
      <w:pPr>
        <w:tabs>
          <w:tab w:val="left" w:pos="700"/>
        </w:tabs>
        <w:ind w:firstLine="567"/>
        <w:jc w:val="center"/>
        <w:rPr>
          <w:b/>
          <w:color w:val="C00000"/>
        </w:rPr>
      </w:pPr>
    </w:p>
    <w:p w:rsidR="004A3A9C" w:rsidRPr="00BC1CD2" w:rsidRDefault="004A3A9C" w:rsidP="004A3A9C">
      <w:pPr>
        <w:rPr>
          <w:b/>
          <w:lang w:val="kk-KZ"/>
        </w:rPr>
      </w:pPr>
      <w:r w:rsidRPr="00BC1CD2">
        <w:rPr>
          <w:b/>
        </w:rPr>
        <w:t xml:space="preserve">                                                                                                                                                     У</w:t>
      </w:r>
      <w:r w:rsidRPr="00BC1CD2">
        <w:rPr>
          <w:b/>
          <w:lang w:val="kk-KZ"/>
        </w:rPr>
        <w:t>тверждаю</w:t>
      </w:r>
    </w:p>
    <w:p w:rsidR="004A3A9C" w:rsidRPr="00BC1CD2" w:rsidRDefault="004A3A9C" w:rsidP="004A3A9C">
      <w:pPr>
        <w:jc w:val="right"/>
        <w:rPr>
          <w:b/>
          <w:lang w:val="kk-KZ"/>
        </w:rPr>
      </w:pPr>
      <w:r w:rsidRPr="00BC1CD2">
        <w:rPr>
          <w:b/>
        </w:rPr>
        <w:lastRenderedPageBreak/>
        <w:t xml:space="preserve">                                                                            проректор по </w:t>
      </w:r>
      <w:r w:rsidRPr="00BC1CD2">
        <w:rPr>
          <w:b/>
          <w:lang w:val="kk-KZ"/>
        </w:rPr>
        <w:t>УВР</w:t>
      </w:r>
    </w:p>
    <w:p w:rsidR="004A3A9C" w:rsidRPr="00BC1CD2" w:rsidRDefault="004A3A9C" w:rsidP="004A3A9C">
      <w:pPr>
        <w:ind w:firstLine="708"/>
        <w:jc w:val="right"/>
        <w:rPr>
          <w:b/>
        </w:rPr>
      </w:pPr>
      <w:r w:rsidRPr="00BC1CD2">
        <w:rPr>
          <w:b/>
        </w:rPr>
        <w:t>профессор  Тулебаев К.А.</w:t>
      </w:r>
    </w:p>
    <w:p w:rsidR="004A3A9C" w:rsidRPr="00BC1CD2" w:rsidRDefault="004A3A9C" w:rsidP="004A3A9C">
      <w:pPr>
        <w:ind w:firstLine="708"/>
        <w:jc w:val="right"/>
        <w:rPr>
          <w:b/>
          <w:lang w:val="kk-KZ"/>
        </w:rPr>
      </w:pPr>
      <w:r w:rsidRPr="00BC1CD2">
        <w:rPr>
          <w:b/>
        </w:rPr>
        <w:t>______________________</w:t>
      </w:r>
    </w:p>
    <w:p w:rsidR="004A3A9C" w:rsidRPr="00BC1CD2" w:rsidRDefault="004A3A9C" w:rsidP="004A3A9C">
      <w:pPr>
        <w:ind w:firstLine="708"/>
        <w:jc w:val="right"/>
        <w:rPr>
          <w:b/>
        </w:rPr>
      </w:pPr>
      <w:r w:rsidRPr="00BC1CD2">
        <w:rPr>
          <w:b/>
        </w:rPr>
        <w:t>«___»___________2012 г.</w:t>
      </w:r>
    </w:p>
    <w:p w:rsidR="004A3A9C" w:rsidRPr="00BC1CD2" w:rsidRDefault="004A3A9C" w:rsidP="004A3A9C">
      <w:pPr>
        <w:jc w:val="center"/>
        <w:rPr>
          <w:b/>
          <w:caps/>
        </w:rPr>
      </w:pPr>
    </w:p>
    <w:p w:rsidR="004A3A9C" w:rsidRPr="00BC1CD2" w:rsidRDefault="004A3A9C" w:rsidP="004A3A9C">
      <w:pPr>
        <w:spacing w:line="720" w:lineRule="auto"/>
        <w:ind w:left="6237"/>
        <w:jc w:val="center"/>
        <w:rPr>
          <w:b/>
        </w:rPr>
      </w:pPr>
    </w:p>
    <w:p w:rsidR="004A3A9C" w:rsidRDefault="004A3A9C" w:rsidP="004A3A9C">
      <w:pPr>
        <w:spacing w:line="720" w:lineRule="auto"/>
        <w:rPr>
          <w:b/>
        </w:rPr>
      </w:pPr>
    </w:p>
    <w:p w:rsidR="004A3A9C" w:rsidRDefault="004A3A9C" w:rsidP="004A3A9C">
      <w:pPr>
        <w:spacing w:line="720" w:lineRule="auto"/>
        <w:rPr>
          <w:b/>
        </w:rPr>
      </w:pPr>
    </w:p>
    <w:p w:rsidR="004A3A9C" w:rsidRPr="00BC1CD2" w:rsidRDefault="004A3A9C" w:rsidP="004A3A9C">
      <w:pPr>
        <w:spacing w:line="720" w:lineRule="auto"/>
        <w:rPr>
          <w:b/>
        </w:rPr>
      </w:pPr>
    </w:p>
    <w:p w:rsidR="004A3A9C" w:rsidRPr="00BC1CD2" w:rsidRDefault="004A3A9C" w:rsidP="004A3A9C">
      <w:pPr>
        <w:jc w:val="center"/>
        <w:rPr>
          <w:b/>
          <w:caps/>
        </w:rPr>
      </w:pPr>
      <w:r w:rsidRPr="00BC1CD2">
        <w:rPr>
          <w:b/>
          <w:caps/>
        </w:rPr>
        <w:t xml:space="preserve">Рабочая </w:t>
      </w:r>
      <w:r w:rsidRPr="00BC1CD2">
        <w:rPr>
          <w:b/>
          <w:caps/>
          <w:lang w:val="kk-KZ"/>
        </w:rPr>
        <w:t xml:space="preserve"> </w:t>
      </w:r>
      <w:r w:rsidRPr="00BC1CD2">
        <w:rPr>
          <w:b/>
          <w:caps/>
        </w:rPr>
        <w:t>программа</w:t>
      </w:r>
    </w:p>
    <w:p w:rsidR="004A3A9C" w:rsidRPr="00BC1CD2" w:rsidRDefault="004A3A9C" w:rsidP="004A3A9C">
      <w:pPr>
        <w:ind w:firstLine="567"/>
        <w:jc w:val="center"/>
        <w:rPr>
          <w:b/>
          <w:lang w:val="kk-KZ"/>
        </w:rPr>
      </w:pPr>
    </w:p>
    <w:p w:rsidR="004A3A9C" w:rsidRPr="00BC1CD2" w:rsidRDefault="004A3A9C" w:rsidP="004A3A9C">
      <w:pPr>
        <w:spacing w:before="120"/>
        <w:rPr>
          <w:b/>
          <w:lang w:val="kk-KZ"/>
        </w:rPr>
      </w:pPr>
      <w:r w:rsidRPr="00BC1CD2">
        <w:rPr>
          <w:b/>
          <w:lang w:val="kk-KZ"/>
        </w:rPr>
        <w:t>Элективная дисциплина: «Основы фармацевтической логистики»</w:t>
      </w:r>
    </w:p>
    <w:p w:rsidR="004A3A9C" w:rsidRPr="00BC1CD2" w:rsidRDefault="004A3A9C" w:rsidP="004A3A9C">
      <w:pPr>
        <w:spacing w:before="120"/>
        <w:rPr>
          <w:b/>
        </w:rPr>
      </w:pPr>
      <w:r w:rsidRPr="00BC1CD2">
        <w:rPr>
          <w:b/>
          <w:lang w:val="kk-KZ"/>
        </w:rPr>
        <w:t>С</w:t>
      </w:r>
      <w:r w:rsidRPr="00BC1CD2">
        <w:rPr>
          <w:b/>
        </w:rPr>
        <w:t>пециальност</w:t>
      </w:r>
      <w:r w:rsidRPr="00BC1CD2">
        <w:rPr>
          <w:b/>
          <w:lang w:val="kk-KZ"/>
        </w:rPr>
        <w:t xml:space="preserve">ь: </w:t>
      </w:r>
      <w:r w:rsidRPr="00BC1CD2">
        <w:rPr>
          <w:b/>
        </w:rPr>
        <w:t>5</w:t>
      </w:r>
      <w:r w:rsidRPr="00BC1CD2">
        <w:rPr>
          <w:b/>
          <w:lang w:val="kk-KZ"/>
        </w:rPr>
        <w:t>В</w:t>
      </w:r>
      <w:r w:rsidRPr="00BC1CD2">
        <w:rPr>
          <w:b/>
        </w:rPr>
        <w:t>051103 – «Фармация»</w:t>
      </w:r>
    </w:p>
    <w:p w:rsidR="004A3A9C" w:rsidRPr="00BC1CD2" w:rsidRDefault="004A3A9C" w:rsidP="004A3A9C">
      <w:pPr>
        <w:spacing w:before="120"/>
        <w:rPr>
          <w:b/>
          <w:lang w:val="kk-KZ"/>
        </w:rPr>
      </w:pPr>
      <w:r w:rsidRPr="00BC1CD2">
        <w:rPr>
          <w:b/>
          <w:lang w:val="kk-KZ"/>
        </w:rPr>
        <w:t>Объем учебных часов:  90 часов (2 кредита)</w:t>
      </w:r>
    </w:p>
    <w:p w:rsidR="004A3A9C" w:rsidRPr="00BC1CD2" w:rsidRDefault="004A3A9C" w:rsidP="004A3A9C">
      <w:pPr>
        <w:spacing w:before="120"/>
        <w:rPr>
          <w:b/>
        </w:rPr>
      </w:pPr>
      <w:r w:rsidRPr="00BC1CD2">
        <w:rPr>
          <w:b/>
        </w:rPr>
        <w:t>Курс   -  4                    Семестр – 7, 8</w:t>
      </w:r>
    </w:p>
    <w:p w:rsidR="004A3A9C" w:rsidRPr="00BC1CD2" w:rsidRDefault="004A3A9C" w:rsidP="004A3A9C">
      <w:pPr>
        <w:spacing w:before="120"/>
        <w:rPr>
          <w:b/>
        </w:rPr>
      </w:pPr>
      <w:r w:rsidRPr="00BC1CD2">
        <w:rPr>
          <w:b/>
        </w:rPr>
        <w:t>Форма контроля:      экзамен</w:t>
      </w:r>
    </w:p>
    <w:p w:rsidR="004A3A9C" w:rsidRPr="00BC1CD2" w:rsidRDefault="004A3A9C" w:rsidP="004A3A9C">
      <w:pPr>
        <w:spacing w:line="720" w:lineRule="auto"/>
        <w:ind w:left="6237"/>
        <w:jc w:val="center"/>
        <w:rPr>
          <w:b/>
        </w:rPr>
      </w:pPr>
    </w:p>
    <w:p w:rsidR="004A3A9C" w:rsidRDefault="004A3A9C" w:rsidP="004A3A9C">
      <w:pPr>
        <w:ind w:left="360" w:firstLine="567"/>
        <w:rPr>
          <w:b/>
          <w:highlight w:val="yellow"/>
          <w:lang w:val="kk-KZ"/>
        </w:rPr>
      </w:pPr>
    </w:p>
    <w:p w:rsidR="004A3A9C" w:rsidRDefault="004A3A9C" w:rsidP="004A3A9C">
      <w:pPr>
        <w:ind w:left="360" w:firstLine="567"/>
        <w:rPr>
          <w:b/>
          <w:highlight w:val="yellow"/>
          <w:lang w:val="kk-KZ"/>
        </w:rPr>
      </w:pPr>
    </w:p>
    <w:p w:rsidR="004A3A9C" w:rsidRPr="00BC1CD2" w:rsidRDefault="004A3A9C" w:rsidP="004A3A9C">
      <w:pPr>
        <w:ind w:left="360" w:firstLine="567"/>
        <w:rPr>
          <w:b/>
          <w:highlight w:val="yellow"/>
          <w:lang w:val="kk-KZ"/>
        </w:rPr>
      </w:pPr>
    </w:p>
    <w:p w:rsidR="004A3A9C" w:rsidRPr="00BC1CD2" w:rsidRDefault="004A3A9C" w:rsidP="004A3A9C">
      <w:pPr>
        <w:ind w:left="360" w:firstLine="567"/>
        <w:rPr>
          <w:b/>
          <w:highlight w:val="yellow"/>
          <w:lang w:val="kk-KZ"/>
        </w:rPr>
      </w:pPr>
    </w:p>
    <w:p w:rsidR="004A3A9C" w:rsidRPr="00BC1CD2" w:rsidRDefault="004A3A9C" w:rsidP="004A3A9C">
      <w:pPr>
        <w:ind w:left="360" w:firstLine="567"/>
        <w:rPr>
          <w:b/>
          <w:highlight w:val="yellow"/>
        </w:rPr>
      </w:pPr>
    </w:p>
    <w:p w:rsidR="004A3A9C" w:rsidRPr="00BC1CD2" w:rsidRDefault="004A3A9C" w:rsidP="004A3A9C">
      <w:pPr>
        <w:ind w:left="360" w:firstLine="567"/>
        <w:rPr>
          <w:b/>
          <w:highlight w:val="yellow"/>
        </w:rPr>
      </w:pPr>
    </w:p>
    <w:p w:rsidR="004A3A9C" w:rsidRPr="00BC1CD2" w:rsidRDefault="004A3A9C" w:rsidP="004A3A9C">
      <w:pPr>
        <w:ind w:left="360" w:firstLine="567"/>
        <w:rPr>
          <w:b/>
          <w:highlight w:val="yellow"/>
          <w:lang w:val="kk-KZ"/>
        </w:rPr>
      </w:pPr>
    </w:p>
    <w:p w:rsidR="004A3A9C" w:rsidRPr="00BC1CD2" w:rsidRDefault="004A3A9C" w:rsidP="004A3A9C">
      <w:pPr>
        <w:ind w:left="360" w:firstLine="567"/>
        <w:rPr>
          <w:b/>
          <w:highlight w:val="yellow"/>
          <w:lang w:val="kk-KZ"/>
        </w:rPr>
      </w:pPr>
    </w:p>
    <w:p w:rsidR="004A3A9C" w:rsidRPr="00BC1CD2" w:rsidRDefault="004A3A9C" w:rsidP="004A3A9C">
      <w:pPr>
        <w:ind w:left="360" w:firstLine="567"/>
        <w:rPr>
          <w:b/>
          <w:highlight w:val="yellow"/>
          <w:lang w:val="kk-KZ"/>
        </w:rPr>
      </w:pPr>
    </w:p>
    <w:p w:rsidR="004A3A9C" w:rsidRPr="00BC1CD2" w:rsidRDefault="004A3A9C" w:rsidP="004A3A9C">
      <w:pPr>
        <w:ind w:left="360" w:firstLine="567"/>
        <w:rPr>
          <w:b/>
          <w:highlight w:val="yellow"/>
          <w:lang w:val="kk-KZ"/>
        </w:rPr>
      </w:pPr>
    </w:p>
    <w:p w:rsidR="004A3A9C" w:rsidRPr="00BC1CD2" w:rsidRDefault="004A3A9C" w:rsidP="004A3A9C">
      <w:pPr>
        <w:ind w:left="360" w:firstLine="567"/>
        <w:rPr>
          <w:b/>
          <w:highlight w:val="yellow"/>
          <w:lang w:val="kk-KZ"/>
        </w:rPr>
      </w:pPr>
    </w:p>
    <w:p w:rsidR="004A3A9C" w:rsidRPr="00BC1CD2" w:rsidRDefault="004A3A9C" w:rsidP="004A3A9C">
      <w:pPr>
        <w:ind w:left="360" w:firstLine="567"/>
        <w:rPr>
          <w:b/>
          <w:highlight w:val="yellow"/>
          <w:lang w:val="kk-KZ"/>
        </w:rPr>
      </w:pPr>
    </w:p>
    <w:p w:rsidR="004A3A9C" w:rsidRPr="00BC1CD2" w:rsidRDefault="004A3A9C" w:rsidP="004A3A9C">
      <w:pPr>
        <w:ind w:left="360" w:firstLine="567"/>
        <w:rPr>
          <w:b/>
          <w:highlight w:val="yellow"/>
          <w:lang w:val="kk-KZ"/>
        </w:rPr>
      </w:pPr>
    </w:p>
    <w:p w:rsidR="004A3A9C" w:rsidRPr="00BC1CD2" w:rsidRDefault="004A3A9C" w:rsidP="004A3A9C">
      <w:pPr>
        <w:ind w:left="360" w:firstLine="567"/>
        <w:rPr>
          <w:b/>
          <w:highlight w:val="yellow"/>
          <w:lang w:val="kk-KZ"/>
        </w:rPr>
      </w:pPr>
    </w:p>
    <w:p w:rsidR="004A3A9C" w:rsidRPr="00BC1CD2" w:rsidRDefault="004A3A9C" w:rsidP="004A3A9C">
      <w:pPr>
        <w:ind w:left="360" w:firstLine="567"/>
        <w:rPr>
          <w:b/>
          <w:highlight w:val="yellow"/>
          <w:lang w:val="kk-KZ"/>
        </w:rPr>
      </w:pPr>
    </w:p>
    <w:p w:rsidR="004A3A9C" w:rsidRPr="00BC1CD2" w:rsidRDefault="004A3A9C" w:rsidP="004A3A9C">
      <w:pPr>
        <w:ind w:left="360" w:firstLine="567"/>
        <w:rPr>
          <w:b/>
          <w:highlight w:val="yellow"/>
          <w:lang w:val="kk-KZ"/>
        </w:rPr>
      </w:pPr>
    </w:p>
    <w:p w:rsidR="004A3A9C" w:rsidRPr="00BC1CD2" w:rsidRDefault="004A3A9C" w:rsidP="004A3A9C">
      <w:pPr>
        <w:ind w:left="360" w:firstLine="567"/>
        <w:rPr>
          <w:b/>
          <w:highlight w:val="yellow"/>
          <w:lang w:val="kk-KZ"/>
        </w:rPr>
      </w:pPr>
    </w:p>
    <w:p w:rsidR="004A3A9C" w:rsidRPr="00352147" w:rsidRDefault="004A3A9C" w:rsidP="004A3A9C">
      <w:pPr>
        <w:rPr>
          <w:b/>
          <w:highlight w:val="yellow"/>
        </w:rPr>
      </w:pPr>
    </w:p>
    <w:p w:rsidR="004A3A9C" w:rsidRPr="00352147" w:rsidRDefault="004A3A9C" w:rsidP="004A3A9C">
      <w:pPr>
        <w:ind w:firstLine="567"/>
        <w:jc w:val="center"/>
        <w:rPr>
          <w:b/>
        </w:rPr>
      </w:pPr>
      <w:r w:rsidRPr="00BC1CD2">
        <w:rPr>
          <w:b/>
          <w:lang w:val="kk-KZ"/>
        </w:rPr>
        <w:t>Алматы, 2012 г.</w:t>
      </w:r>
    </w:p>
    <w:p w:rsidR="004A3A9C" w:rsidRPr="00BC1CD2" w:rsidRDefault="004A3A9C" w:rsidP="004A3A9C">
      <w:pPr>
        <w:rPr>
          <w:b/>
          <w:lang w:val="kk-KZ"/>
        </w:rPr>
      </w:pPr>
      <w:r w:rsidRPr="00BC1CD2">
        <w:t>Рабочая программа</w:t>
      </w:r>
      <w:r w:rsidRPr="00BC1CD2">
        <w:rPr>
          <w:lang w:val="kk-KZ"/>
        </w:rPr>
        <w:t xml:space="preserve"> обсуждена на заседании модуля «Фармацевт</w:t>
      </w:r>
      <w:r>
        <w:rPr>
          <w:lang w:val="kk-KZ"/>
        </w:rPr>
        <w:t xml:space="preserve"> </w:t>
      </w:r>
      <w:r w:rsidRPr="00BC1CD2">
        <w:rPr>
          <w:lang w:val="kk-KZ"/>
        </w:rPr>
        <w:t xml:space="preserve">- менеджер </w:t>
      </w:r>
      <w:r w:rsidRPr="00BC1CD2">
        <w:t>__________________</w:t>
      </w:r>
    </w:p>
    <w:p w:rsidR="004A3A9C" w:rsidRPr="00BC1CD2" w:rsidRDefault="004A3A9C" w:rsidP="004A3A9C">
      <w:pPr>
        <w:rPr>
          <w:lang w:val="kk-KZ"/>
        </w:rPr>
      </w:pPr>
      <w:r w:rsidRPr="00BC1CD2">
        <w:lastRenderedPageBreak/>
        <w:t xml:space="preserve">от «___»_________2012 г., протокол №__________  </w:t>
      </w:r>
    </w:p>
    <w:p w:rsidR="004A3A9C" w:rsidRPr="00BC1CD2" w:rsidRDefault="004A3A9C" w:rsidP="004A3A9C"/>
    <w:p w:rsidR="004A3A9C" w:rsidRPr="00BC1CD2" w:rsidRDefault="004A3A9C" w:rsidP="004A3A9C">
      <w:pPr>
        <w:rPr>
          <w:lang w:val="kk-KZ"/>
        </w:rPr>
      </w:pPr>
      <w:r w:rsidRPr="00BC1CD2">
        <w:t xml:space="preserve">Руководитель модуля, доцент                                                                         </w:t>
      </w:r>
      <w:r w:rsidRPr="00BC1CD2">
        <w:rPr>
          <w:lang w:val="kk-KZ"/>
        </w:rPr>
        <w:t xml:space="preserve">А.Р. </w:t>
      </w:r>
      <w:r w:rsidRPr="00BC1CD2">
        <w:t xml:space="preserve">Шопабаева </w:t>
      </w:r>
    </w:p>
    <w:p w:rsidR="004A3A9C" w:rsidRPr="00BC1CD2" w:rsidRDefault="004A3A9C" w:rsidP="004A3A9C">
      <w:pPr>
        <w:rPr>
          <w:lang w:val="kk-KZ"/>
        </w:rPr>
      </w:pPr>
    </w:p>
    <w:p w:rsidR="004A3A9C" w:rsidRPr="00BC1CD2" w:rsidRDefault="004A3A9C" w:rsidP="004A3A9C">
      <w:r w:rsidRPr="00BC1CD2">
        <w:t>Рабочая программа обсуждена на заседании Комитета образовательных  программ  ___________  от  «___»__________2012г., протокол №_______</w:t>
      </w:r>
    </w:p>
    <w:p w:rsidR="004A3A9C" w:rsidRPr="00BC1CD2" w:rsidRDefault="004A3A9C" w:rsidP="004A3A9C"/>
    <w:p w:rsidR="004A3A9C" w:rsidRPr="00BC1CD2" w:rsidRDefault="004A3A9C" w:rsidP="004A3A9C">
      <w:pPr>
        <w:pStyle w:val="1"/>
        <w:jc w:val="left"/>
        <w:rPr>
          <w:b w:val="0"/>
          <w:sz w:val="24"/>
          <w:szCs w:val="24"/>
          <w:lang w:val="kk-KZ"/>
        </w:rPr>
      </w:pPr>
      <w:r w:rsidRPr="00BC1CD2">
        <w:rPr>
          <w:sz w:val="24"/>
          <w:szCs w:val="24"/>
        </w:rPr>
        <w:t xml:space="preserve"> </w:t>
      </w:r>
      <w:r w:rsidRPr="00BC1CD2">
        <w:rPr>
          <w:b w:val="0"/>
          <w:sz w:val="24"/>
          <w:szCs w:val="24"/>
        </w:rPr>
        <w:t xml:space="preserve">Председатель КОП,  доцент                                                                     </w:t>
      </w:r>
      <w:r w:rsidRPr="00BC1CD2">
        <w:rPr>
          <w:b w:val="0"/>
          <w:sz w:val="24"/>
          <w:szCs w:val="24"/>
          <w:lang w:val="kk-KZ"/>
        </w:rPr>
        <w:t xml:space="preserve">        Г.М. </w:t>
      </w:r>
      <w:r w:rsidRPr="00BC1CD2">
        <w:rPr>
          <w:b w:val="0"/>
          <w:sz w:val="24"/>
          <w:szCs w:val="24"/>
        </w:rPr>
        <w:t xml:space="preserve">Саякова </w:t>
      </w:r>
    </w:p>
    <w:p w:rsidR="004A3A9C" w:rsidRPr="00BC1CD2" w:rsidRDefault="004A3A9C" w:rsidP="004A3A9C">
      <w:pPr>
        <w:rPr>
          <w:lang w:val="kk-KZ"/>
        </w:rPr>
      </w:pPr>
    </w:p>
    <w:p w:rsidR="004A3A9C" w:rsidRPr="00BC1CD2" w:rsidRDefault="004A3A9C" w:rsidP="004A3A9C">
      <w:r w:rsidRPr="00BC1CD2">
        <w:t>Рабочая программа обсуждена на заседании Методического совета</w:t>
      </w:r>
    </w:p>
    <w:p w:rsidR="004A3A9C" w:rsidRPr="00BC1CD2" w:rsidRDefault="004A3A9C" w:rsidP="004A3A9C">
      <w:pPr>
        <w:rPr>
          <w:lang w:val="kk-KZ"/>
        </w:rPr>
      </w:pPr>
      <w:r w:rsidRPr="00BC1CD2">
        <w:t>от  «___»__________2012г., протокол №_______</w:t>
      </w:r>
    </w:p>
    <w:p w:rsidR="004A3A9C" w:rsidRPr="00BC1CD2" w:rsidRDefault="004A3A9C" w:rsidP="004A3A9C">
      <w:pPr>
        <w:rPr>
          <w:lang w:val="kk-KZ"/>
        </w:rPr>
      </w:pPr>
    </w:p>
    <w:p w:rsidR="004A3A9C" w:rsidRPr="00BC1CD2" w:rsidRDefault="004A3A9C" w:rsidP="004A3A9C">
      <w:pPr>
        <w:rPr>
          <w:lang w:val="kk-KZ"/>
        </w:rPr>
      </w:pPr>
      <w:r w:rsidRPr="00BC1CD2">
        <w:t>Председатель Методического совета</w:t>
      </w:r>
      <w:r>
        <w:rPr>
          <w:lang w:val="kk-KZ"/>
        </w:rPr>
        <w:t>, профессор</w:t>
      </w:r>
      <w:r w:rsidRPr="00BC1CD2">
        <w:t xml:space="preserve">                     </w:t>
      </w:r>
      <w:r>
        <w:t xml:space="preserve">                  </w:t>
      </w:r>
      <w:r w:rsidRPr="00BC1CD2">
        <w:rPr>
          <w:lang w:val="kk-KZ"/>
        </w:rPr>
        <w:t xml:space="preserve"> К.А.</w:t>
      </w:r>
      <w:r w:rsidRPr="00BC1CD2">
        <w:t xml:space="preserve">Тулебаев </w:t>
      </w:r>
    </w:p>
    <w:p w:rsidR="004A3A9C" w:rsidRPr="00BC1CD2" w:rsidRDefault="004A3A9C" w:rsidP="004A3A9C"/>
    <w:p w:rsidR="004A3A9C" w:rsidRPr="00BC1CD2" w:rsidRDefault="004A3A9C" w:rsidP="004A3A9C">
      <w:pPr>
        <w:ind w:firstLine="567"/>
        <w:rPr>
          <w:highlight w:val="yellow"/>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lang w:val="kk-KZ"/>
        </w:rPr>
      </w:pPr>
    </w:p>
    <w:p w:rsidR="004A3A9C" w:rsidRPr="00BC1CD2" w:rsidRDefault="004A3A9C" w:rsidP="004A3A9C">
      <w:pPr>
        <w:ind w:firstLine="567"/>
        <w:rPr>
          <w:highlight w:val="yellow"/>
        </w:rPr>
      </w:pPr>
      <w:r w:rsidRPr="00BC1CD2">
        <w:rPr>
          <w:highlight w:val="yellow"/>
        </w:rPr>
        <w:t xml:space="preserve"> </w:t>
      </w:r>
    </w:p>
    <w:p w:rsidR="004A3A9C" w:rsidRPr="00BC1CD2" w:rsidRDefault="004A3A9C" w:rsidP="004A3A9C">
      <w:pPr>
        <w:ind w:firstLine="567"/>
        <w:rPr>
          <w:highlight w:val="yellow"/>
        </w:rPr>
      </w:pPr>
    </w:p>
    <w:p w:rsidR="004A3A9C" w:rsidRPr="00BC1CD2" w:rsidRDefault="004A3A9C" w:rsidP="004A3A9C">
      <w:pPr>
        <w:ind w:firstLine="567"/>
        <w:rPr>
          <w:highlight w:val="yellow"/>
        </w:rPr>
      </w:pPr>
    </w:p>
    <w:p w:rsidR="004A3A9C" w:rsidRPr="00BC1CD2" w:rsidRDefault="004A3A9C" w:rsidP="004A3A9C">
      <w:pPr>
        <w:ind w:firstLine="567"/>
        <w:rPr>
          <w:highlight w:val="yellow"/>
        </w:rPr>
      </w:pPr>
    </w:p>
    <w:p w:rsidR="004A3A9C" w:rsidRPr="00BC1CD2" w:rsidRDefault="004A3A9C" w:rsidP="004A3A9C">
      <w:pPr>
        <w:ind w:firstLine="567"/>
        <w:rPr>
          <w:highlight w:val="yellow"/>
        </w:rPr>
      </w:pPr>
    </w:p>
    <w:p w:rsidR="004A3A9C" w:rsidRDefault="004A3A9C" w:rsidP="004A3A9C">
      <w:pPr>
        <w:ind w:firstLine="567"/>
        <w:rPr>
          <w:highlight w:val="yellow"/>
        </w:rPr>
      </w:pPr>
    </w:p>
    <w:p w:rsidR="004A3A9C" w:rsidRDefault="004A3A9C" w:rsidP="004A3A9C">
      <w:pPr>
        <w:ind w:firstLine="567"/>
        <w:rPr>
          <w:highlight w:val="yellow"/>
        </w:rPr>
      </w:pPr>
    </w:p>
    <w:p w:rsidR="004A3A9C" w:rsidRDefault="004A3A9C" w:rsidP="004A3A9C">
      <w:pPr>
        <w:ind w:firstLine="567"/>
        <w:rPr>
          <w:highlight w:val="yellow"/>
        </w:rPr>
      </w:pPr>
    </w:p>
    <w:p w:rsidR="004A3A9C" w:rsidRDefault="004A3A9C" w:rsidP="004A3A9C">
      <w:pPr>
        <w:ind w:firstLine="567"/>
        <w:rPr>
          <w:highlight w:val="yellow"/>
        </w:rPr>
      </w:pPr>
    </w:p>
    <w:p w:rsidR="004A3A9C" w:rsidRDefault="004A3A9C" w:rsidP="004A3A9C">
      <w:pPr>
        <w:ind w:firstLine="567"/>
        <w:rPr>
          <w:highlight w:val="yellow"/>
        </w:rPr>
      </w:pPr>
    </w:p>
    <w:p w:rsidR="004A3A9C" w:rsidRDefault="004A3A9C" w:rsidP="004A3A9C">
      <w:pPr>
        <w:ind w:firstLine="567"/>
        <w:rPr>
          <w:highlight w:val="yellow"/>
        </w:rPr>
      </w:pPr>
    </w:p>
    <w:p w:rsidR="004A3A9C" w:rsidRDefault="004A3A9C" w:rsidP="004A3A9C">
      <w:pPr>
        <w:ind w:firstLine="567"/>
        <w:rPr>
          <w:highlight w:val="yellow"/>
        </w:rPr>
      </w:pPr>
    </w:p>
    <w:p w:rsidR="004A3A9C" w:rsidRDefault="004A3A9C" w:rsidP="004A3A9C">
      <w:pPr>
        <w:ind w:firstLine="567"/>
        <w:rPr>
          <w:highlight w:val="yellow"/>
        </w:rPr>
      </w:pPr>
    </w:p>
    <w:p w:rsidR="004A3A9C" w:rsidRDefault="004A3A9C" w:rsidP="004A3A9C">
      <w:pPr>
        <w:ind w:firstLine="567"/>
        <w:rPr>
          <w:highlight w:val="yellow"/>
        </w:rPr>
      </w:pPr>
    </w:p>
    <w:p w:rsidR="004A3A9C" w:rsidRDefault="004A3A9C" w:rsidP="004A3A9C">
      <w:pPr>
        <w:ind w:firstLine="567"/>
        <w:rPr>
          <w:highlight w:val="yellow"/>
        </w:rPr>
      </w:pPr>
    </w:p>
    <w:p w:rsidR="004A3A9C" w:rsidRDefault="004A3A9C" w:rsidP="004A3A9C">
      <w:pPr>
        <w:ind w:firstLine="567"/>
        <w:rPr>
          <w:highlight w:val="yellow"/>
        </w:rPr>
      </w:pPr>
    </w:p>
    <w:p w:rsidR="004A3A9C" w:rsidRDefault="004A3A9C" w:rsidP="004A3A9C">
      <w:pPr>
        <w:ind w:firstLine="567"/>
        <w:rPr>
          <w:highlight w:val="yellow"/>
        </w:rPr>
      </w:pPr>
    </w:p>
    <w:p w:rsidR="004A3A9C" w:rsidRPr="00BC1CD2" w:rsidRDefault="004A3A9C" w:rsidP="004A3A9C">
      <w:pPr>
        <w:ind w:firstLine="567"/>
        <w:rPr>
          <w:highlight w:val="yellow"/>
        </w:rPr>
      </w:pPr>
    </w:p>
    <w:p w:rsidR="004A3A9C" w:rsidRPr="00BC1CD2" w:rsidRDefault="004A3A9C" w:rsidP="004A3A9C">
      <w:pPr>
        <w:ind w:firstLine="567"/>
        <w:rPr>
          <w:highlight w:val="yellow"/>
        </w:rPr>
      </w:pPr>
    </w:p>
    <w:p w:rsidR="004A3A9C" w:rsidRPr="00BC1CD2" w:rsidRDefault="004A3A9C" w:rsidP="004A3A9C">
      <w:pPr>
        <w:jc w:val="both"/>
        <w:rPr>
          <w:b/>
        </w:rPr>
      </w:pPr>
      <w:r w:rsidRPr="00BC1CD2">
        <w:rPr>
          <w:b/>
        </w:rPr>
        <w:t xml:space="preserve">1.ОБЩИЕ СВЕДЕНИЯ: </w:t>
      </w:r>
    </w:p>
    <w:p w:rsidR="004A3A9C" w:rsidRPr="004A3A9C" w:rsidRDefault="004A3A9C" w:rsidP="004A3A9C">
      <w:pPr>
        <w:pStyle w:val="a9"/>
        <w:jc w:val="left"/>
        <w:rPr>
          <w:bCs/>
          <w:sz w:val="24"/>
          <w:szCs w:val="24"/>
        </w:rPr>
      </w:pPr>
      <w:r w:rsidRPr="004A3A9C">
        <w:rPr>
          <w:bCs/>
          <w:sz w:val="24"/>
          <w:szCs w:val="24"/>
        </w:rPr>
        <w:lastRenderedPageBreak/>
        <w:t xml:space="preserve">Наименование вуза:  </w:t>
      </w:r>
      <w:r w:rsidRPr="004A3A9C">
        <w:rPr>
          <w:b w:val="0"/>
          <w:bCs/>
          <w:sz w:val="24"/>
          <w:szCs w:val="24"/>
        </w:rPr>
        <w:t>Каз</w:t>
      </w:r>
      <w:r w:rsidRPr="004A3A9C">
        <w:rPr>
          <w:b w:val="0"/>
          <w:bCs/>
          <w:sz w:val="24"/>
          <w:szCs w:val="24"/>
          <w:lang w:val="kk-KZ"/>
        </w:rPr>
        <w:t>НМУ</w:t>
      </w:r>
      <w:r w:rsidRPr="004A3A9C">
        <w:rPr>
          <w:b w:val="0"/>
          <w:bCs/>
          <w:sz w:val="24"/>
          <w:szCs w:val="24"/>
        </w:rPr>
        <w:t xml:space="preserve"> имени  С.Д. Асфендиярова</w:t>
      </w:r>
    </w:p>
    <w:p w:rsidR="004A3A9C" w:rsidRPr="004A3A9C" w:rsidRDefault="004A3A9C" w:rsidP="004A3A9C">
      <w:pPr>
        <w:pStyle w:val="a9"/>
        <w:jc w:val="left"/>
        <w:rPr>
          <w:bCs/>
          <w:sz w:val="24"/>
          <w:szCs w:val="24"/>
        </w:rPr>
      </w:pPr>
      <w:r w:rsidRPr="004A3A9C">
        <w:rPr>
          <w:bCs/>
          <w:sz w:val="24"/>
          <w:szCs w:val="24"/>
        </w:rPr>
        <w:t xml:space="preserve">Модуль:  </w:t>
      </w:r>
      <w:r w:rsidRPr="004A3A9C">
        <w:rPr>
          <w:b w:val="0"/>
          <w:bCs/>
          <w:sz w:val="24"/>
          <w:szCs w:val="24"/>
        </w:rPr>
        <w:t>Фармацевт-менеджер</w:t>
      </w:r>
    </w:p>
    <w:p w:rsidR="004A3A9C" w:rsidRPr="004A3A9C" w:rsidRDefault="004A3A9C" w:rsidP="004A3A9C">
      <w:pPr>
        <w:pStyle w:val="a9"/>
        <w:jc w:val="left"/>
        <w:rPr>
          <w:sz w:val="24"/>
          <w:szCs w:val="24"/>
          <w:lang w:val="kk-KZ"/>
        </w:rPr>
      </w:pPr>
      <w:r w:rsidRPr="004A3A9C">
        <w:rPr>
          <w:bCs/>
          <w:sz w:val="24"/>
          <w:szCs w:val="24"/>
        </w:rPr>
        <w:t xml:space="preserve">Специальность:  </w:t>
      </w:r>
      <w:r w:rsidRPr="004A3A9C">
        <w:rPr>
          <w:b w:val="0"/>
          <w:bCs/>
          <w:sz w:val="24"/>
          <w:szCs w:val="24"/>
        </w:rPr>
        <w:t>5В</w:t>
      </w:r>
      <w:r w:rsidRPr="004A3A9C">
        <w:rPr>
          <w:b w:val="0"/>
          <w:sz w:val="24"/>
          <w:szCs w:val="24"/>
          <w:lang w:val="kk-KZ"/>
        </w:rPr>
        <w:t>051103 «</w:t>
      </w:r>
      <w:r w:rsidRPr="004A3A9C">
        <w:rPr>
          <w:b w:val="0"/>
          <w:bCs/>
          <w:sz w:val="24"/>
          <w:szCs w:val="24"/>
        </w:rPr>
        <w:t>Фармация</w:t>
      </w:r>
      <w:r w:rsidRPr="004A3A9C">
        <w:rPr>
          <w:b w:val="0"/>
          <w:sz w:val="24"/>
          <w:szCs w:val="24"/>
          <w:lang w:val="kk-KZ"/>
        </w:rPr>
        <w:t>»</w:t>
      </w:r>
    </w:p>
    <w:p w:rsidR="004A3A9C" w:rsidRPr="004A3A9C" w:rsidRDefault="004A3A9C" w:rsidP="004A3A9C">
      <w:pPr>
        <w:pStyle w:val="a9"/>
        <w:jc w:val="left"/>
        <w:rPr>
          <w:sz w:val="24"/>
          <w:szCs w:val="24"/>
        </w:rPr>
      </w:pPr>
      <w:r w:rsidRPr="004A3A9C">
        <w:rPr>
          <w:bCs/>
          <w:sz w:val="24"/>
          <w:szCs w:val="24"/>
          <w:lang w:val="kk-KZ"/>
        </w:rPr>
        <w:t xml:space="preserve">Дисциплина:  </w:t>
      </w:r>
      <w:r w:rsidRPr="004A3A9C">
        <w:rPr>
          <w:b w:val="0"/>
          <w:bCs/>
          <w:sz w:val="24"/>
          <w:szCs w:val="24"/>
          <w:lang w:val="kk-KZ"/>
        </w:rPr>
        <w:t>Основы фармацевтической логистики</w:t>
      </w:r>
    </w:p>
    <w:p w:rsidR="004A3A9C" w:rsidRPr="004A3A9C" w:rsidRDefault="004A3A9C" w:rsidP="004A3A9C">
      <w:pPr>
        <w:pStyle w:val="a9"/>
        <w:jc w:val="left"/>
        <w:rPr>
          <w:bCs/>
          <w:sz w:val="24"/>
          <w:szCs w:val="24"/>
        </w:rPr>
      </w:pPr>
      <w:r w:rsidRPr="004A3A9C">
        <w:rPr>
          <w:sz w:val="24"/>
          <w:szCs w:val="24"/>
        </w:rPr>
        <w:t xml:space="preserve">Количество кредитов: </w:t>
      </w:r>
      <w:r w:rsidRPr="004A3A9C">
        <w:rPr>
          <w:b w:val="0"/>
          <w:bCs/>
          <w:sz w:val="24"/>
          <w:szCs w:val="24"/>
        </w:rPr>
        <w:t>2 кредита, 90 часов</w:t>
      </w:r>
    </w:p>
    <w:p w:rsidR="004A3A9C" w:rsidRPr="004A3A9C" w:rsidRDefault="004A3A9C" w:rsidP="004A3A9C">
      <w:pPr>
        <w:pStyle w:val="a9"/>
        <w:jc w:val="left"/>
        <w:rPr>
          <w:bCs/>
          <w:sz w:val="24"/>
          <w:szCs w:val="24"/>
        </w:rPr>
      </w:pPr>
      <w:r w:rsidRPr="004A3A9C">
        <w:rPr>
          <w:bCs/>
          <w:sz w:val="24"/>
          <w:szCs w:val="24"/>
        </w:rPr>
        <w:t xml:space="preserve">Курс и семестр изучения: </w:t>
      </w:r>
      <w:r w:rsidRPr="004A3A9C">
        <w:rPr>
          <w:b w:val="0"/>
          <w:bCs/>
          <w:sz w:val="24"/>
          <w:szCs w:val="24"/>
        </w:rPr>
        <w:t>4 курс, 7, 8 семестр</w:t>
      </w:r>
    </w:p>
    <w:p w:rsidR="004A3A9C" w:rsidRPr="00BC1CD2" w:rsidRDefault="004A3A9C" w:rsidP="004A3A9C">
      <w:pPr>
        <w:pStyle w:val="a9"/>
        <w:rPr>
          <w:b w:val="0"/>
          <w:bCs/>
        </w:rPr>
      </w:pPr>
    </w:p>
    <w:p w:rsidR="004A3A9C" w:rsidRPr="004A3A9C" w:rsidRDefault="004A3A9C" w:rsidP="004A3A9C">
      <w:pPr>
        <w:pStyle w:val="a9"/>
        <w:jc w:val="left"/>
        <w:rPr>
          <w:sz w:val="24"/>
          <w:szCs w:val="24"/>
        </w:rPr>
      </w:pPr>
      <w:r w:rsidRPr="004A3A9C">
        <w:rPr>
          <w:bCs/>
          <w:sz w:val="24"/>
          <w:szCs w:val="24"/>
        </w:rPr>
        <w:t xml:space="preserve">2. </w:t>
      </w:r>
      <w:r w:rsidRPr="004A3A9C">
        <w:rPr>
          <w:sz w:val="24"/>
          <w:szCs w:val="24"/>
        </w:rPr>
        <w:t>ПРОГРАММА</w:t>
      </w:r>
    </w:p>
    <w:p w:rsidR="004A3A9C" w:rsidRPr="00BC1CD2" w:rsidRDefault="004A3A9C" w:rsidP="004A3A9C">
      <w:pPr>
        <w:rPr>
          <w:b/>
          <w:lang w:val="kk-KZ"/>
        </w:rPr>
      </w:pPr>
      <w:r w:rsidRPr="00BC1CD2">
        <w:rPr>
          <w:b/>
          <w:lang w:val="kk-KZ"/>
        </w:rPr>
        <w:t>2.1Введение</w:t>
      </w:r>
    </w:p>
    <w:p w:rsidR="004A3A9C" w:rsidRPr="00BC1CD2" w:rsidRDefault="004A3A9C" w:rsidP="004A3A9C">
      <w:pPr>
        <w:pStyle w:val="af3"/>
        <w:spacing w:before="0" w:beforeAutospacing="0" w:after="0" w:afterAutospacing="0"/>
        <w:ind w:firstLine="567"/>
        <w:jc w:val="both"/>
        <w:rPr>
          <w:rFonts w:ascii="Times New Roman" w:hAnsi="Times New Roman"/>
          <w:lang w:val="kk-KZ"/>
        </w:rPr>
      </w:pPr>
      <w:r w:rsidRPr="004A3A9C">
        <w:rPr>
          <w:rFonts w:ascii="Times New Roman" w:hAnsi="Times New Roman"/>
          <w:lang w:val="ru-RU"/>
        </w:rPr>
        <w:t>В настоящее время ведутся интенсивные исследования в области логистики, что нашло о</w:t>
      </w:r>
      <w:r w:rsidRPr="004A3A9C">
        <w:rPr>
          <w:rFonts w:ascii="Times New Roman" w:hAnsi="Times New Roman"/>
          <w:lang w:val="ru-RU"/>
        </w:rPr>
        <w:t>т</w:t>
      </w:r>
      <w:r w:rsidRPr="004A3A9C">
        <w:rPr>
          <w:rFonts w:ascii="Times New Roman" w:hAnsi="Times New Roman"/>
          <w:lang w:val="ru-RU"/>
        </w:rPr>
        <w:t xml:space="preserve">ражение в трудах ряда ученых: Б.А. Аникина, Н.В. Афанасьевой, </w:t>
      </w:r>
      <w:r w:rsidRPr="00BC1CD2">
        <w:rPr>
          <w:rFonts w:ascii="Times New Roman" w:hAnsi="Times New Roman"/>
        </w:rPr>
        <w:t>A</w:t>
      </w:r>
      <w:r w:rsidRPr="004A3A9C">
        <w:rPr>
          <w:rFonts w:ascii="Times New Roman" w:hAnsi="Times New Roman"/>
          <w:lang w:val="ru-RU"/>
        </w:rPr>
        <w:t>.</w:t>
      </w:r>
      <w:r w:rsidRPr="00BC1CD2">
        <w:rPr>
          <w:rFonts w:ascii="Times New Roman" w:hAnsi="Times New Roman"/>
        </w:rPr>
        <w:t>M</w:t>
      </w:r>
      <w:r w:rsidRPr="004A3A9C">
        <w:rPr>
          <w:rFonts w:ascii="Times New Roman" w:hAnsi="Times New Roman"/>
          <w:lang w:val="ru-RU"/>
        </w:rPr>
        <w:t>. Гаджинского, М.П. Горд</w:t>
      </w:r>
      <w:r w:rsidRPr="004A3A9C">
        <w:rPr>
          <w:rFonts w:ascii="Times New Roman" w:hAnsi="Times New Roman"/>
          <w:lang w:val="ru-RU"/>
        </w:rPr>
        <w:t>о</w:t>
      </w:r>
      <w:r w:rsidRPr="004A3A9C">
        <w:rPr>
          <w:rFonts w:ascii="Times New Roman" w:hAnsi="Times New Roman"/>
          <w:lang w:val="ru-RU"/>
        </w:rPr>
        <w:t>на, М.Е. Залмановой, К.В. Инютиной, Д.Т. Новикова, Б.К. Плоткина, О.Д. Проценко, А.Д. Родн</w:t>
      </w:r>
      <w:r w:rsidRPr="004A3A9C">
        <w:rPr>
          <w:rFonts w:ascii="Times New Roman" w:hAnsi="Times New Roman"/>
          <w:lang w:val="ru-RU"/>
        </w:rPr>
        <w:t>и</w:t>
      </w:r>
      <w:r w:rsidRPr="004A3A9C">
        <w:rPr>
          <w:rFonts w:ascii="Times New Roman" w:hAnsi="Times New Roman"/>
          <w:lang w:val="ru-RU"/>
        </w:rPr>
        <w:t>кова, А.И. Семененко, ВИ. Сергеева, А.А. Смехова, Л.А. Сосуновой, С.А. Уварова, В.В. Щербак</w:t>
      </w:r>
      <w:r w:rsidRPr="004A3A9C">
        <w:rPr>
          <w:rFonts w:ascii="Times New Roman" w:hAnsi="Times New Roman"/>
          <w:lang w:val="ru-RU"/>
        </w:rPr>
        <w:t>о</w:t>
      </w:r>
      <w:r w:rsidRPr="004A3A9C">
        <w:rPr>
          <w:rFonts w:ascii="Times New Roman" w:hAnsi="Times New Roman"/>
          <w:lang w:val="ru-RU"/>
        </w:rPr>
        <w:t>ва и др. В этих трудах показана роль логистики в предпринимательской и коммерческой деятел</w:t>
      </w:r>
      <w:r w:rsidRPr="004A3A9C">
        <w:rPr>
          <w:rFonts w:ascii="Times New Roman" w:hAnsi="Times New Roman"/>
          <w:lang w:val="ru-RU"/>
        </w:rPr>
        <w:t>ь</w:t>
      </w:r>
      <w:r w:rsidRPr="004A3A9C">
        <w:rPr>
          <w:rFonts w:ascii="Times New Roman" w:hAnsi="Times New Roman"/>
          <w:lang w:val="ru-RU"/>
        </w:rPr>
        <w:t>ности, разработан научно-практический инструментарий логистики. Однако фармацевтическая деятельность, по существу, оказалась вне поля приложения логистики. Данное обстоятельство о</w:t>
      </w:r>
      <w:r w:rsidRPr="004A3A9C">
        <w:rPr>
          <w:rFonts w:ascii="Times New Roman" w:hAnsi="Times New Roman"/>
          <w:lang w:val="ru-RU"/>
        </w:rPr>
        <w:t>п</w:t>
      </w:r>
      <w:r w:rsidRPr="004A3A9C">
        <w:rPr>
          <w:rFonts w:ascii="Times New Roman" w:hAnsi="Times New Roman"/>
          <w:lang w:val="ru-RU"/>
        </w:rPr>
        <w:t>ределя</w:t>
      </w:r>
      <w:r w:rsidRPr="00BC1CD2">
        <w:rPr>
          <w:rFonts w:ascii="Times New Roman" w:hAnsi="Times New Roman"/>
          <w:lang w:val="kk-KZ"/>
        </w:rPr>
        <w:t>ет</w:t>
      </w:r>
      <w:r w:rsidRPr="004A3A9C">
        <w:rPr>
          <w:rFonts w:ascii="Times New Roman" w:hAnsi="Times New Roman"/>
          <w:lang w:val="ru-RU"/>
        </w:rPr>
        <w:t xml:space="preserve"> актуальность проблемы использования логистики в фармацевтике, тем и объясняется в</w:t>
      </w:r>
      <w:r w:rsidRPr="004A3A9C">
        <w:rPr>
          <w:rFonts w:ascii="Times New Roman" w:hAnsi="Times New Roman"/>
          <w:lang w:val="ru-RU"/>
        </w:rPr>
        <w:t>ы</w:t>
      </w:r>
      <w:r w:rsidRPr="004A3A9C">
        <w:rPr>
          <w:rFonts w:ascii="Times New Roman" w:hAnsi="Times New Roman"/>
          <w:lang w:val="ru-RU"/>
        </w:rPr>
        <w:t xml:space="preserve">бор темы настоящего </w:t>
      </w:r>
      <w:r w:rsidRPr="00BC1CD2">
        <w:rPr>
          <w:rFonts w:ascii="Times New Roman" w:hAnsi="Times New Roman"/>
          <w:lang w:val="kk-KZ"/>
        </w:rPr>
        <w:t>элективного предмета.</w:t>
      </w:r>
    </w:p>
    <w:p w:rsidR="004A3A9C" w:rsidRPr="00BC1CD2" w:rsidRDefault="004A3A9C" w:rsidP="004A3A9C">
      <w:pPr>
        <w:rPr>
          <w:b/>
          <w:lang w:val="kk-KZ"/>
        </w:rPr>
      </w:pPr>
      <w:r w:rsidRPr="00BC1CD2">
        <w:rPr>
          <w:b/>
          <w:lang w:val="kk-KZ"/>
        </w:rPr>
        <w:t>2.2 Цель дисциплины</w:t>
      </w:r>
    </w:p>
    <w:p w:rsidR="004A3A9C" w:rsidRPr="00BC1CD2" w:rsidRDefault="004A3A9C" w:rsidP="004A3A9C">
      <w:pPr>
        <w:shd w:val="clear" w:color="auto" w:fill="FFFFFF"/>
        <w:ind w:firstLine="567"/>
      </w:pPr>
      <w:r w:rsidRPr="00BC1CD2">
        <w:rPr>
          <w:color w:val="000000"/>
        </w:rPr>
        <w:t>Основная задача изучения дисциплины «логистика» — это реали</w:t>
      </w:r>
      <w:r w:rsidRPr="00BC1CD2">
        <w:rPr>
          <w:color w:val="000000"/>
        </w:rPr>
        <w:softHyphen/>
        <w:t>зация требований, устано</w:t>
      </w:r>
      <w:r w:rsidRPr="00BC1CD2">
        <w:rPr>
          <w:color w:val="000000"/>
        </w:rPr>
        <w:t>в</w:t>
      </w:r>
      <w:r w:rsidRPr="00BC1CD2">
        <w:rPr>
          <w:color w:val="000000"/>
        </w:rPr>
        <w:t>ленных в государственном стандарте выс</w:t>
      </w:r>
      <w:r w:rsidRPr="00BC1CD2">
        <w:rPr>
          <w:color w:val="000000"/>
        </w:rPr>
        <w:softHyphen/>
        <w:t xml:space="preserve">шего профессионального образования в подготовке </w:t>
      </w:r>
      <w:r w:rsidRPr="00BC1CD2">
        <w:rPr>
          <w:color w:val="000000"/>
          <w:lang w:val="kk-KZ"/>
        </w:rPr>
        <w:t>фармацевтических кадров</w:t>
      </w:r>
      <w:r w:rsidRPr="00BC1CD2">
        <w:rPr>
          <w:color w:val="000000"/>
        </w:rPr>
        <w:t xml:space="preserve"> по вопросам управления материалопотоком, т. е, потоком продукции (лекартсвенных средств) от источника до потребителя.</w:t>
      </w:r>
    </w:p>
    <w:p w:rsidR="004A3A9C" w:rsidRPr="00BC1CD2" w:rsidRDefault="004A3A9C" w:rsidP="004A3A9C">
      <w:pPr>
        <w:rPr>
          <w:b/>
        </w:rPr>
      </w:pPr>
      <w:r w:rsidRPr="00BC1CD2">
        <w:rPr>
          <w:b/>
          <w:color w:val="000000"/>
        </w:rPr>
        <w:t xml:space="preserve">2.3 </w:t>
      </w:r>
      <w:r w:rsidRPr="00BC1CD2">
        <w:rPr>
          <w:b/>
        </w:rPr>
        <w:t>Задачи изучения дисциплины</w:t>
      </w:r>
    </w:p>
    <w:p w:rsidR="004A3A9C" w:rsidRPr="00BC1CD2" w:rsidRDefault="004A3A9C" w:rsidP="004A3A9C">
      <w:pPr>
        <w:tabs>
          <w:tab w:val="num" w:pos="-2268"/>
        </w:tabs>
        <w:rPr>
          <w:b/>
        </w:rPr>
      </w:pPr>
      <w:r w:rsidRPr="00BC1CD2">
        <w:rPr>
          <w:b/>
        </w:rPr>
        <w:t>Ознакомить студентов</w:t>
      </w:r>
      <w:r w:rsidRPr="00BC1CD2">
        <w:t xml:space="preserve"> с основами фармацевтической логистики, концепцией и функцией фа</w:t>
      </w:r>
      <w:r w:rsidRPr="00BC1CD2">
        <w:t>р</w:t>
      </w:r>
      <w:r w:rsidRPr="00BC1CD2">
        <w:t>мацевтической логистики.</w:t>
      </w:r>
    </w:p>
    <w:p w:rsidR="004A3A9C" w:rsidRPr="00BC1CD2" w:rsidRDefault="004A3A9C" w:rsidP="004A3A9C">
      <w:pPr>
        <w:tabs>
          <w:tab w:val="num" w:pos="-2268"/>
        </w:tabs>
        <w:rPr>
          <w:lang w:val="kk-KZ"/>
        </w:rPr>
      </w:pPr>
      <w:r w:rsidRPr="00BC1CD2">
        <w:rPr>
          <w:b/>
        </w:rPr>
        <w:t>Дать представление</w:t>
      </w:r>
      <w:r w:rsidRPr="00BC1CD2">
        <w:t xml:space="preserve"> об основных видах логистики, о логистической системе</w:t>
      </w:r>
      <w:r w:rsidRPr="00BC1CD2">
        <w:rPr>
          <w:lang w:val="kk-KZ"/>
        </w:rPr>
        <w:t>, логистических материальных и нематериальных потоках.</w:t>
      </w:r>
    </w:p>
    <w:p w:rsidR="004A3A9C" w:rsidRPr="00BC1CD2" w:rsidRDefault="004A3A9C" w:rsidP="004A3A9C">
      <w:pPr>
        <w:tabs>
          <w:tab w:val="num" w:pos="-2268"/>
        </w:tabs>
        <w:rPr>
          <w:b/>
        </w:rPr>
      </w:pPr>
      <w:r w:rsidRPr="00BC1CD2">
        <w:rPr>
          <w:b/>
        </w:rPr>
        <w:t>Научить:</w:t>
      </w:r>
    </w:p>
    <w:p w:rsidR="004A3A9C" w:rsidRPr="00BC1CD2" w:rsidRDefault="004A3A9C" w:rsidP="004A3A9C">
      <w:pPr>
        <w:tabs>
          <w:tab w:val="num" w:pos="-851"/>
          <w:tab w:val="num" w:pos="-567"/>
        </w:tabs>
        <w:overflowPunct w:val="0"/>
      </w:pPr>
      <w:r w:rsidRPr="00BC1CD2">
        <w:t>студентов методам органи</w:t>
      </w:r>
      <w:r w:rsidRPr="00BC1CD2">
        <w:rPr>
          <w:lang w:val="kk-KZ"/>
        </w:rPr>
        <w:t>з</w:t>
      </w:r>
      <w:r w:rsidRPr="00BC1CD2">
        <w:t>ации фармацевтической логистики</w:t>
      </w:r>
      <w:r w:rsidRPr="00BC1CD2">
        <w:rPr>
          <w:lang w:val="kk-KZ"/>
        </w:rPr>
        <w:t>.</w:t>
      </w:r>
    </w:p>
    <w:p w:rsidR="004A3A9C" w:rsidRPr="00BC1CD2" w:rsidRDefault="004A3A9C" w:rsidP="004A3A9C">
      <w:pPr>
        <w:tabs>
          <w:tab w:val="num" w:pos="-2268"/>
        </w:tabs>
        <w:rPr>
          <w:b/>
        </w:rPr>
      </w:pPr>
      <w:r w:rsidRPr="00BC1CD2">
        <w:rPr>
          <w:b/>
        </w:rPr>
        <w:t>2.4 Конечные результаты обучения</w:t>
      </w:r>
    </w:p>
    <w:p w:rsidR="004A3A9C" w:rsidRPr="00BC1CD2" w:rsidRDefault="004A3A9C" w:rsidP="004A3A9C">
      <w:pPr>
        <w:rPr>
          <w:b/>
          <w:lang w:val="kk-KZ"/>
        </w:rPr>
      </w:pPr>
      <w:r w:rsidRPr="00BC1CD2">
        <w:rPr>
          <w:b/>
          <w:lang w:val="kk-KZ"/>
        </w:rPr>
        <w:t>Сформировать у студента знания  по следующим разделам:</w:t>
      </w:r>
    </w:p>
    <w:p w:rsidR="004A3A9C" w:rsidRPr="00BC1CD2" w:rsidRDefault="004A3A9C" w:rsidP="004A3A9C">
      <w:pPr>
        <w:widowControl w:val="0"/>
        <w:numPr>
          <w:ilvl w:val="0"/>
          <w:numId w:val="644"/>
        </w:numPr>
        <w:tabs>
          <w:tab w:val="clear" w:pos="720"/>
          <w:tab w:val="num" w:pos="142"/>
        </w:tabs>
        <w:autoSpaceDE w:val="0"/>
        <w:autoSpaceDN w:val="0"/>
        <w:adjustRightInd w:val="0"/>
        <w:ind w:left="0" w:firstLine="0"/>
        <w:rPr>
          <w:b/>
        </w:rPr>
      </w:pPr>
      <w:r w:rsidRPr="00BC1CD2">
        <w:rPr>
          <w:lang w:val="kk-KZ"/>
        </w:rPr>
        <w:t xml:space="preserve"> сущность понятия логистики и </w:t>
      </w:r>
      <w:r w:rsidRPr="00BC1CD2">
        <w:t xml:space="preserve"> теоретико-методологические основы логистики; </w:t>
      </w:r>
    </w:p>
    <w:p w:rsidR="004A3A9C" w:rsidRPr="00BC1CD2" w:rsidRDefault="004A3A9C" w:rsidP="004A3A9C">
      <w:pPr>
        <w:widowControl w:val="0"/>
        <w:numPr>
          <w:ilvl w:val="0"/>
          <w:numId w:val="644"/>
        </w:numPr>
        <w:shd w:val="clear" w:color="auto" w:fill="FFFFFF"/>
        <w:tabs>
          <w:tab w:val="clear" w:pos="720"/>
          <w:tab w:val="num" w:pos="142"/>
        </w:tabs>
        <w:autoSpaceDE w:val="0"/>
        <w:autoSpaceDN w:val="0"/>
        <w:adjustRightInd w:val="0"/>
        <w:ind w:left="0" w:firstLine="0"/>
      </w:pPr>
      <w:r w:rsidRPr="00BC1CD2">
        <w:rPr>
          <w:color w:val="000000"/>
          <w:lang w:val="kk-KZ"/>
        </w:rPr>
        <w:t xml:space="preserve"> </w:t>
      </w:r>
      <w:r w:rsidRPr="00BC1CD2">
        <w:rPr>
          <w:color w:val="000000"/>
        </w:rPr>
        <w:t xml:space="preserve">принципы и стратегию логистической системы, а также ее функциональные области, </w:t>
      </w:r>
      <w:r w:rsidRPr="00BC1CD2">
        <w:rPr>
          <w:color w:val="000000"/>
          <w:lang w:val="kk-KZ"/>
        </w:rPr>
        <w:t xml:space="preserve">  </w:t>
      </w:r>
    </w:p>
    <w:p w:rsidR="004A3A9C" w:rsidRPr="00BC1CD2" w:rsidRDefault="004A3A9C" w:rsidP="004A3A9C">
      <w:pPr>
        <w:shd w:val="clear" w:color="auto" w:fill="FFFFFF"/>
      </w:pPr>
      <w:r w:rsidRPr="00BC1CD2">
        <w:rPr>
          <w:color w:val="000000"/>
          <w:lang w:val="kk-KZ"/>
        </w:rPr>
        <w:t xml:space="preserve">   </w:t>
      </w:r>
      <w:r w:rsidRPr="00BC1CD2">
        <w:rPr>
          <w:color w:val="000000"/>
        </w:rPr>
        <w:t>которые составляют ее структуру;</w:t>
      </w:r>
    </w:p>
    <w:p w:rsidR="004A3A9C" w:rsidRPr="00BC1CD2" w:rsidRDefault="004A3A9C" w:rsidP="004A3A9C">
      <w:pPr>
        <w:numPr>
          <w:ilvl w:val="0"/>
          <w:numId w:val="644"/>
        </w:numPr>
        <w:tabs>
          <w:tab w:val="clear" w:pos="720"/>
          <w:tab w:val="num" w:pos="142"/>
        </w:tabs>
        <w:ind w:left="0" w:firstLine="0"/>
      </w:pPr>
      <w:r w:rsidRPr="00BC1CD2">
        <w:rPr>
          <w:lang w:val="kk-KZ"/>
        </w:rPr>
        <w:t xml:space="preserve"> </w:t>
      </w:r>
      <w:r w:rsidRPr="00BC1CD2">
        <w:t>сущность и значение логистики в предпринимательской деятельности;</w:t>
      </w:r>
    </w:p>
    <w:p w:rsidR="004A3A9C" w:rsidRPr="00BC1CD2" w:rsidRDefault="004A3A9C" w:rsidP="004A3A9C">
      <w:pPr>
        <w:numPr>
          <w:ilvl w:val="0"/>
          <w:numId w:val="644"/>
        </w:numPr>
        <w:tabs>
          <w:tab w:val="clear" w:pos="720"/>
          <w:tab w:val="num" w:pos="142"/>
        </w:tabs>
        <w:ind w:left="0" w:firstLine="0"/>
      </w:pPr>
      <w:r w:rsidRPr="00BC1CD2">
        <w:rPr>
          <w:lang w:val="kk-KZ"/>
        </w:rPr>
        <w:t xml:space="preserve"> </w:t>
      </w:r>
      <w:r w:rsidRPr="00BC1CD2">
        <w:t>принципы логистики в управлении материальными потоками;</w:t>
      </w:r>
    </w:p>
    <w:p w:rsidR="004A3A9C" w:rsidRPr="00BC1CD2" w:rsidRDefault="004A3A9C" w:rsidP="004A3A9C">
      <w:pPr>
        <w:numPr>
          <w:ilvl w:val="0"/>
          <w:numId w:val="644"/>
        </w:numPr>
        <w:tabs>
          <w:tab w:val="clear" w:pos="720"/>
          <w:tab w:val="num" w:pos="142"/>
        </w:tabs>
        <w:ind w:left="0" w:firstLine="0"/>
      </w:pPr>
      <w:r w:rsidRPr="00BC1CD2">
        <w:rPr>
          <w:lang w:val="kk-KZ"/>
        </w:rPr>
        <w:t xml:space="preserve"> </w:t>
      </w:r>
      <w:r w:rsidRPr="00BC1CD2">
        <w:t>объекты логистики;</w:t>
      </w:r>
    </w:p>
    <w:p w:rsidR="004A3A9C" w:rsidRPr="00BC1CD2" w:rsidRDefault="004A3A9C" w:rsidP="004A3A9C">
      <w:pPr>
        <w:numPr>
          <w:ilvl w:val="0"/>
          <w:numId w:val="644"/>
        </w:numPr>
        <w:tabs>
          <w:tab w:val="clear" w:pos="720"/>
          <w:tab w:val="num" w:pos="142"/>
        </w:tabs>
        <w:ind w:left="0" w:firstLine="0"/>
      </w:pPr>
      <w:r w:rsidRPr="00BC1CD2">
        <w:rPr>
          <w:lang w:val="kk-KZ"/>
        </w:rPr>
        <w:t xml:space="preserve"> </w:t>
      </w:r>
      <w:r w:rsidRPr="00BC1CD2">
        <w:t>классификацию логистических систем и материальных потоков;</w:t>
      </w:r>
    </w:p>
    <w:p w:rsidR="004A3A9C" w:rsidRPr="00BC1CD2" w:rsidRDefault="004A3A9C" w:rsidP="004A3A9C">
      <w:pPr>
        <w:numPr>
          <w:ilvl w:val="0"/>
          <w:numId w:val="644"/>
        </w:numPr>
        <w:tabs>
          <w:tab w:val="clear" w:pos="720"/>
          <w:tab w:val="num" w:pos="142"/>
        </w:tabs>
        <w:ind w:left="0" w:firstLine="0"/>
      </w:pPr>
      <w:r w:rsidRPr="00BC1CD2">
        <w:rPr>
          <w:lang w:val="kk-KZ"/>
        </w:rPr>
        <w:t xml:space="preserve"> </w:t>
      </w:r>
      <w:r w:rsidRPr="00BC1CD2">
        <w:t>содержание стратегии и планирования в логистике;</w:t>
      </w:r>
    </w:p>
    <w:p w:rsidR="004A3A9C" w:rsidRPr="00BC1CD2" w:rsidRDefault="004A3A9C" w:rsidP="004A3A9C">
      <w:pPr>
        <w:numPr>
          <w:ilvl w:val="0"/>
          <w:numId w:val="644"/>
        </w:numPr>
        <w:tabs>
          <w:tab w:val="clear" w:pos="720"/>
          <w:tab w:val="num" w:pos="142"/>
        </w:tabs>
        <w:ind w:left="0" w:firstLine="0"/>
      </w:pPr>
      <w:r w:rsidRPr="00BC1CD2">
        <w:rPr>
          <w:lang w:val="kk-KZ"/>
        </w:rPr>
        <w:t xml:space="preserve"> </w:t>
      </w:r>
      <w:r w:rsidRPr="00BC1CD2">
        <w:t>основы теории управления запасами;</w:t>
      </w:r>
    </w:p>
    <w:p w:rsidR="004A3A9C" w:rsidRPr="00BC1CD2" w:rsidRDefault="004A3A9C" w:rsidP="004A3A9C">
      <w:pPr>
        <w:numPr>
          <w:ilvl w:val="0"/>
          <w:numId w:val="644"/>
        </w:numPr>
        <w:tabs>
          <w:tab w:val="clear" w:pos="720"/>
          <w:tab w:val="num" w:pos="142"/>
        </w:tabs>
        <w:ind w:left="0" w:firstLine="0"/>
      </w:pPr>
      <w:r w:rsidRPr="00BC1CD2">
        <w:rPr>
          <w:lang w:val="kk-KZ"/>
        </w:rPr>
        <w:t xml:space="preserve"> </w:t>
      </w:r>
      <w:r w:rsidRPr="00BC1CD2">
        <w:t>практику функционирования транспортных и складских систем в логистике;</w:t>
      </w:r>
    </w:p>
    <w:p w:rsidR="004A3A9C" w:rsidRPr="00BC1CD2" w:rsidRDefault="004A3A9C" w:rsidP="004A3A9C">
      <w:pPr>
        <w:tabs>
          <w:tab w:val="num" w:pos="142"/>
        </w:tabs>
        <w:rPr>
          <w:b/>
        </w:rPr>
      </w:pPr>
      <w:r w:rsidRPr="00BC1CD2">
        <w:rPr>
          <w:b/>
          <w:lang w:val="kk-KZ"/>
        </w:rPr>
        <w:t>Сформировать у студента практические навыки</w:t>
      </w:r>
      <w:r w:rsidRPr="00BC1CD2">
        <w:rPr>
          <w:b/>
        </w:rPr>
        <w:t>:</w:t>
      </w:r>
    </w:p>
    <w:p w:rsidR="004A3A9C" w:rsidRPr="00BC1CD2" w:rsidRDefault="004A3A9C" w:rsidP="004A3A9C">
      <w:pPr>
        <w:numPr>
          <w:ilvl w:val="0"/>
          <w:numId w:val="643"/>
        </w:numPr>
        <w:tabs>
          <w:tab w:val="num" w:pos="142"/>
        </w:tabs>
        <w:ind w:left="0" w:firstLine="0"/>
      </w:pPr>
      <w:r w:rsidRPr="00BC1CD2">
        <w:rPr>
          <w:lang w:val="kk-KZ"/>
        </w:rPr>
        <w:t xml:space="preserve"> </w:t>
      </w:r>
      <w:r w:rsidRPr="00BC1CD2">
        <w:t xml:space="preserve">моделировать логистические системы и выполнять расчеты для принятия управленческих </w:t>
      </w:r>
    </w:p>
    <w:p w:rsidR="004A3A9C" w:rsidRPr="00BC1CD2" w:rsidRDefault="004A3A9C" w:rsidP="004A3A9C">
      <w:r w:rsidRPr="00BC1CD2">
        <w:rPr>
          <w:lang w:val="kk-KZ"/>
        </w:rPr>
        <w:t xml:space="preserve">   </w:t>
      </w:r>
      <w:r w:rsidRPr="00BC1CD2">
        <w:t>решений в различных сферах деятельности;</w:t>
      </w:r>
    </w:p>
    <w:p w:rsidR="004A3A9C" w:rsidRPr="00BC1CD2" w:rsidRDefault="004A3A9C" w:rsidP="004A3A9C">
      <w:pPr>
        <w:numPr>
          <w:ilvl w:val="0"/>
          <w:numId w:val="643"/>
        </w:numPr>
        <w:tabs>
          <w:tab w:val="num" w:pos="142"/>
        </w:tabs>
        <w:ind w:left="0" w:firstLine="0"/>
      </w:pPr>
      <w:r w:rsidRPr="00BC1CD2">
        <w:rPr>
          <w:lang w:val="kk-KZ"/>
        </w:rPr>
        <w:t xml:space="preserve"> </w:t>
      </w:r>
      <w:r w:rsidRPr="00BC1CD2">
        <w:t xml:space="preserve">нормировать расход </w:t>
      </w:r>
      <w:r w:rsidRPr="00BC1CD2">
        <w:rPr>
          <w:lang w:val="kk-KZ"/>
        </w:rPr>
        <w:t xml:space="preserve"> </w:t>
      </w:r>
      <w:r w:rsidRPr="00BC1CD2">
        <w:t>материальных ресурсов;</w:t>
      </w:r>
    </w:p>
    <w:p w:rsidR="004A3A9C" w:rsidRPr="00BC1CD2" w:rsidRDefault="004A3A9C" w:rsidP="004A3A9C">
      <w:pPr>
        <w:numPr>
          <w:ilvl w:val="0"/>
          <w:numId w:val="643"/>
        </w:numPr>
        <w:tabs>
          <w:tab w:val="num" w:pos="142"/>
        </w:tabs>
        <w:ind w:left="0" w:firstLine="0"/>
      </w:pPr>
      <w:r w:rsidRPr="00BC1CD2">
        <w:rPr>
          <w:lang w:val="kk-KZ"/>
        </w:rPr>
        <w:t xml:space="preserve"> </w:t>
      </w:r>
      <w:r w:rsidRPr="00BC1CD2">
        <w:t>определять потребность в материальных ресурсах;</w:t>
      </w:r>
    </w:p>
    <w:p w:rsidR="004A3A9C" w:rsidRPr="00BC1CD2" w:rsidRDefault="004A3A9C" w:rsidP="004A3A9C">
      <w:pPr>
        <w:numPr>
          <w:ilvl w:val="0"/>
          <w:numId w:val="643"/>
        </w:numPr>
        <w:tabs>
          <w:tab w:val="clear" w:pos="360"/>
          <w:tab w:val="num" w:pos="142"/>
          <w:tab w:val="left" w:pos="284"/>
        </w:tabs>
        <w:ind w:left="0" w:firstLine="0"/>
      </w:pPr>
      <w:r w:rsidRPr="00BC1CD2">
        <w:rPr>
          <w:lang w:val="kk-KZ"/>
        </w:rPr>
        <w:t xml:space="preserve"> </w:t>
      </w:r>
      <w:r w:rsidRPr="00BC1CD2">
        <w:t xml:space="preserve">оценивать экономическую эффективность методов коммерческой логистики в </w:t>
      </w:r>
    </w:p>
    <w:p w:rsidR="004A3A9C" w:rsidRPr="00BC1CD2" w:rsidRDefault="004A3A9C" w:rsidP="004A3A9C">
      <w:pPr>
        <w:tabs>
          <w:tab w:val="left" w:pos="284"/>
        </w:tabs>
      </w:pPr>
      <w:r w:rsidRPr="00BC1CD2">
        <w:rPr>
          <w:lang w:val="kk-KZ"/>
        </w:rPr>
        <w:lastRenderedPageBreak/>
        <w:t xml:space="preserve">   </w:t>
      </w:r>
      <w:r w:rsidRPr="00BC1CD2">
        <w:t xml:space="preserve">предпринимательской деятельности; </w:t>
      </w:r>
    </w:p>
    <w:p w:rsidR="004A3A9C" w:rsidRPr="00BC1CD2" w:rsidRDefault="004A3A9C" w:rsidP="004A3A9C">
      <w:pPr>
        <w:numPr>
          <w:ilvl w:val="0"/>
          <w:numId w:val="643"/>
        </w:numPr>
        <w:tabs>
          <w:tab w:val="num" w:pos="142"/>
        </w:tabs>
        <w:ind w:left="0" w:firstLine="0"/>
      </w:pPr>
      <w:r w:rsidRPr="00BC1CD2">
        <w:rPr>
          <w:lang w:val="kk-KZ"/>
        </w:rPr>
        <w:t xml:space="preserve"> </w:t>
      </w:r>
      <w:r w:rsidRPr="00BC1CD2">
        <w:t>повышать эффективность логистического подхода в предпринимательской деятельности.</w:t>
      </w:r>
    </w:p>
    <w:p w:rsidR="004A3A9C" w:rsidRPr="00BC1CD2" w:rsidRDefault="004A3A9C" w:rsidP="004A3A9C">
      <w:pPr>
        <w:numPr>
          <w:ilvl w:val="0"/>
          <w:numId w:val="643"/>
        </w:numPr>
        <w:tabs>
          <w:tab w:val="num" w:pos="142"/>
        </w:tabs>
        <w:ind w:left="0" w:firstLine="0"/>
      </w:pPr>
      <w:r w:rsidRPr="00BC1CD2">
        <w:rPr>
          <w:color w:val="000000"/>
          <w:lang w:val="kk-KZ"/>
        </w:rPr>
        <w:t xml:space="preserve"> </w:t>
      </w:r>
      <w:r w:rsidRPr="00BC1CD2">
        <w:rPr>
          <w:color w:val="000000"/>
        </w:rPr>
        <w:t xml:space="preserve">находить и эффективно использовать источники информации и публикации по проблемам </w:t>
      </w:r>
    </w:p>
    <w:p w:rsidR="004A3A9C" w:rsidRPr="00BC1CD2" w:rsidRDefault="004A3A9C" w:rsidP="004A3A9C">
      <w:r w:rsidRPr="00BC1CD2">
        <w:rPr>
          <w:color w:val="000000"/>
          <w:lang w:val="kk-KZ"/>
        </w:rPr>
        <w:t xml:space="preserve">   </w:t>
      </w:r>
      <w:r w:rsidRPr="00BC1CD2">
        <w:rPr>
          <w:color w:val="000000"/>
        </w:rPr>
        <w:t>совершенствования управленческой деятельности с учетом логистического подхода;</w:t>
      </w:r>
    </w:p>
    <w:p w:rsidR="004A3A9C" w:rsidRPr="00BC1CD2" w:rsidRDefault="004A3A9C" w:rsidP="004A3A9C">
      <w:pPr>
        <w:numPr>
          <w:ilvl w:val="0"/>
          <w:numId w:val="643"/>
        </w:numPr>
        <w:tabs>
          <w:tab w:val="num" w:pos="142"/>
        </w:tabs>
        <w:ind w:left="0" w:firstLine="0"/>
      </w:pPr>
      <w:r w:rsidRPr="00BC1CD2">
        <w:rPr>
          <w:lang w:val="kk-KZ"/>
        </w:rPr>
        <w:t xml:space="preserve"> </w:t>
      </w:r>
      <w:r w:rsidRPr="00BC1CD2">
        <w:t>применять  знания основ логистики в своей профессиональной и общественной деятельности</w:t>
      </w:r>
      <w:r w:rsidRPr="00BC1CD2">
        <w:rPr>
          <w:lang w:val="kk-KZ"/>
        </w:rPr>
        <w:t>.</w:t>
      </w:r>
    </w:p>
    <w:p w:rsidR="004A3A9C" w:rsidRPr="00BC1CD2" w:rsidRDefault="004A3A9C" w:rsidP="004A3A9C">
      <w:pPr>
        <w:tabs>
          <w:tab w:val="num" w:pos="0"/>
          <w:tab w:val="left" w:pos="284"/>
        </w:tabs>
        <w:rPr>
          <w:b/>
        </w:rPr>
      </w:pPr>
      <w:r w:rsidRPr="00BC1CD2">
        <w:rPr>
          <w:b/>
        </w:rPr>
        <w:t>Сформировать у студента</w:t>
      </w:r>
      <w:r w:rsidRPr="00BC1CD2">
        <w:rPr>
          <w:b/>
          <w:lang w:val="kk-KZ"/>
        </w:rPr>
        <w:t xml:space="preserve"> следующие правовые </w:t>
      </w:r>
      <w:r w:rsidRPr="00BC1CD2">
        <w:rPr>
          <w:b/>
        </w:rPr>
        <w:t>навыки:</w:t>
      </w:r>
    </w:p>
    <w:p w:rsidR="004A3A9C" w:rsidRPr="00BC1CD2" w:rsidRDefault="004A3A9C" w:rsidP="004A3A9C">
      <w:pPr>
        <w:numPr>
          <w:ilvl w:val="0"/>
          <w:numId w:val="643"/>
        </w:numPr>
        <w:tabs>
          <w:tab w:val="num" w:pos="142"/>
        </w:tabs>
        <w:ind w:left="0" w:firstLine="0"/>
      </w:pPr>
      <w:r w:rsidRPr="00BC1CD2">
        <w:t xml:space="preserve"> </w:t>
      </w:r>
      <w:r w:rsidRPr="00BC1CD2">
        <w:rPr>
          <w:color w:val="000000"/>
        </w:rPr>
        <w:t xml:space="preserve">эффективно использовать  </w:t>
      </w:r>
      <w:r w:rsidRPr="00BC1CD2">
        <w:t xml:space="preserve">нормативно-технической документации </w:t>
      </w:r>
      <w:r w:rsidRPr="00BC1CD2">
        <w:rPr>
          <w:color w:val="000000"/>
        </w:rPr>
        <w:t xml:space="preserve">по проблемам </w:t>
      </w:r>
    </w:p>
    <w:p w:rsidR="004A3A9C" w:rsidRPr="00BC1CD2" w:rsidRDefault="004A3A9C" w:rsidP="004A3A9C">
      <w:pPr>
        <w:rPr>
          <w:lang w:val="kk-KZ"/>
        </w:rPr>
      </w:pPr>
      <w:r w:rsidRPr="00BC1CD2">
        <w:rPr>
          <w:color w:val="000000"/>
          <w:lang w:val="kk-KZ"/>
        </w:rPr>
        <w:t xml:space="preserve">   </w:t>
      </w:r>
      <w:r w:rsidRPr="00BC1CD2">
        <w:rPr>
          <w:color w:val="000000"/>
        </w:rPr>
        <w:t>совершенствования управленческой деятельности с учетом логистического подхода</w:t>
      </w:r>
      <w:r w:rsidRPr="00BC1CD2">
        <w:rPr>
          <w:color w:val="000000"/>
          <w:lang w:val="kk-KZ"/>
        </w:rPr>
        <w:t>;</w:t>
      </w:r>
    </w:p>
    <w:p w:rsidR="004A3A9C" w:rsidRPr="00BC1CD2" w:rsidRDefault="004A3A9C" w:rsidP="004A3A9C">
      <w:pPr>
        <w:pStyle w:val="af8"/>
        <w:numPr>
          <w:ilvl w:val="0"/>
          <w:numId w:val="666"/>
        </w:numPr>
        <w:tabs>
          <w:tab w:val="num" w:pos="0"/>
          <w:tab w:val="left" w:pos="142"/>
          <w:tab w:val="left" w:pos="284"/>
        </w:tabs>
        <w:ind w:left="0" w:firstLine="0"/>
        <w:jc w:val="both"/>
      </w:pPr>
      <w:r w:rsidRPr="00BC1CD2">
        <w:t>использование</w:t>
      </w:r>
      <w:r w:rsidRPr="00BC1CD2">
        <w:rPr>
          <w:lang w:val="kk-KZ"/>
        </w:rPr>
        <w:t xml:space="preserve"> приказов и постановлении МЗ РК</w:t>
      </w:r>
      <w:r w:rsidRPr="00BC1CD2">
        <w:t>;</w:t>
      </w:r>
    </w:p>
    <w:p w:rsidR="004A3A9C" w:rsidRPr="00BC1CD2" w:rsidRDefault="004A3A9C" w:rsidP="004A3A9C">
      <w:pPr>
        <w:tabs>
          <w:tab w:val="num" w:pos="0"/>
          <w:tab w:val="left" w:pos="540"/>
        </w:tabs>
        <w:rPr>
          <w:b/>
        </w:rPr>
      </w:pPr>
      <w:r w:rsidRPr="00BC1CD2">
        <w:rPr>
          <w:b/>
        </w:rPr>
        <w:t xml:space="preserve"> Сформировать у студента следующие коммуникативные навыки:</w:t>
      </w:r>
    </w:p>
    <w:p w:rsidR="004A3A9C" w:rsidRPr="00BC1CD2" w:rsidRDefault="004A3A9C" w:rsidP="004A3A9C">
      <w:pPr>
        <w:pStyle w:val="af8"/>
        <w:numPr>
          <w:ilvl w:val="0"/>
          <w:numId w:val="667"/>
        </w:numPr>
        <w:tabs>
          <w:tab w:val="left" w:pos="142"/>
          <w:tab w:val="left" w:pos="540"/>
        </w:tabs>
        <w:ind w:left="0" w:firstLine="0"/>
        <w:rPr>
          <w:b/>
        </w:rPr>
      </w:pPr>
      <w:r w:rsidRPr="00BC1CD2">
        <w:t xml:space="preserve">Соблюдать темпа беседы, внимательное восприятие, уверенность;  </w:t>
      </w:r>
    </w:p>
    <w:p w:rsidR="004A3A9C" w:rsidRPr="00BC1CD2" w:rsidRDefault="004A3A9C" w:rsidP="004A3A9C">
      <w:pPr>
        <w:pStyle w:val="af8"/>
        <w:numPr>
          <w:ilvl w:val="0"/>
          <w:numId w:val="667"/>
        </w:numPr>
        <w:tabs>
          <w:tab w:val="left" w:pos="142"/>
          <w:tab w:val="left" w:pos="540"/>
        </w:tabs>
        <w:ind w:left="0" w:firstLine="0"/>
        <w:rPr>
          <w:b/>
        </w:rPr>
      </w:pPr>
      <w:r w:rsidRPr="00BC1CD2">
        <w:t>понимание и оперирование показателей работы аптечных организации;</w:t>
      </w:r>
    </w:p>
    <w:p w:rsidR="004A3A9C" w:rsidRPr="00BC1CD2" w:rsidRDefault="004A3A9C" w:rsidP="004A3A9C">
      <w:pPr>
        <w:pStyle w:val="af8"/>
        <w:numPr>
          <w:ilvl w:val="0"/>
          <w:numId w:val="667"/>
        </w:numPr>
        <w:tabs>
          <w:tab w:val="left" w:pos="142"/>
          <w:tab w:val="left" w:pos="540"/>
        </w:tabs>
        <w:ind w:left="0" w:firstLine="0"/>
        <w:rPr>
          <w:b/>
        </w:rPr>
      </w:pPr>
      <w:r w:rsidRPr="00BC1CD2">
        <w:t>способность  владеть технологией эффективных продаж;</w:t>
      </w:r>
    </w:p>
    <w:p w:rsidR="004A3A9C" w:rsidRPr="00BC1CD2" w:rsidRDefault="004A3A9C" w:rsidP="004A3A9C">
      <w:pPr>
        <w:shd w:val="clear" w:color="auto" w:fill="FFFFFF"/>
        <w:tabs>
          <w:tab w:val="num" w:pos="142"/>
        </w:tabs>
        <w:rPr>
          <w:color w:val="2D2D2D"/>
        </w:rPr>
      </w:pPr>
      <w:r w:rsidRPr="00BC1CD2">
        <w:rPr>
          <w:b/>
          <w:bCs/>
          <w:color w:val="2D2D2D"/>
        </w:rPr>
        <w:t>2.5 Пререквизиты:</w:t>
      </w:r>
      <w:r w:rsidRPr="00BC1CD2">
        <w:rPr>
          <w:bCs/>
          <w:color w:val="2D2D2D"/>
        </w:rPr>
        <w:t xml:space="preserve"> осно</w:t>
      </w:r>
      <w:r w:rsidRPr="00BC1CD2">
        <w:rPr>
          <w:color w:val="2D2D2D"/>
        </w:rPr>
        <w:t>вы экономической теории; основы организации фармацевтической де</w:t>
      </w:r>
      <w:r w:rsidRPr="00BC1CD2">
        <w:rPr>
          <w:color w:val="2D2D2D"/>
        </w:rPr>
        <w:t>я</w:t>
      </w:r>
      <w:r w:rsidRPr="00BC1CD2">
        <w:rPr>
          <w:color w:val="2D2D2D"/>
        </w:rPr>
        <w:t>тельности; законы, регулирующие фармацевтическую деятельность; медицинское и фармацевт</w:t>
      </w:r>
      <w:r w:rsidRPr="00BC1CD2">
        <w:rPr>
          <w:color w:val="2D2D2D"/>
        </w:rPr>
        <w:t>и</w:t>
      </w:r>
      <w:r w:rsidRPr="00BC1CD2">
        <w:rPr>
          <w:color w:val="2D2D2D"/>
        </w:rPr>
        <w:t>ческое товароведение.</w:t>
      </w:r>
    </w:p>
    <w:p w:rsidR="004A3A9C" w:rsidRPr="00BC1CD2" w:rsidRDefault="004A3A9C" w:rsidP="004A3A9C">
      <w:pPr>
        <w:tabs>
          <w:tab w:val="num" w:pos="142"/>
        </w:tabs>
        <w:rPr>
          <w:color w:val="2D2D2D"/>
        </w:rPr>
      </w:pPr>
      <w:r w:rsidRPr="00BC1CD2">
        <w:rPr>
          <w:b/>
          <w:bCs/>
          <w:color w:val="2D2D2D"/>
        </w:rPr>
        <w:t>2.6 Постреквизиты:</w:t>
      </w:r>
      <w:r w:rsidRPr="00BC1CD2">
        <w:rPr>
          <w:bCs/>
          <w:color w:val="2D2D2D"/>
        </w:rPr>
        <w:t xml:space="preserve"> менеджмент и маркетинг в фармации; технология лекарств; стандартизация и сертификация лекарственных средств; фармакогнозия</w:t>
      </w:r>
      <w:r w:rsidRPr="00BC1CD2">
        <w:rPr>
          <w:color w:val="2D2D2D"/>
        </w:rPr>
        <w:t>.</w:t>
      </w:r>
    </w:p>
    <w:p w:rsidR="004A3A9C" w:rsidRPr="004A3A9C" w:rsidRDefault="004A3A9C" w:rsidP="004A3A9C">
      <w:pPr>
        <w:pStyle w:val="a9"/>
        <w:tabs>
          <w:tab w:val="num" w:pos="142"/>
        </w:tabs>
        <w:jc w:val="left"/>
        <w:rPr>
          <w:sz w:val="24"/>
          <w:szCs w:val="24"/>
        </w:rPr>
      </w:pPr>
      <w:r w:rsidRPr="004A3A9C">
        <w:rPr>
          <w:sz w:val="24"/>
          <w:szCs w:val="24"/>
        </w:rPr>
        <w:t>2.7 Тематический план:</w:t>
      </w:r>
    </w:p>
    <w:p w:rsidR="004A3A9C" w:rsidRPr="000E6C0D" w:rsidRDefault="004A3A9C" w:rsidP="004A3A9C">
      <w:pPr>
        <w:pStyle w:val="11"/>
        <w:widowControl w:val="0"/>
        <w:tabs>
          <w:tab w:val="num" w:pos="142"/>
        </w:tabs>
        <w:autoSpaceDE w:val="0"/>
        <w:autoSpaceDN w:val="0"/>
        <w:adjustRightInd w:val="0"/>
        <w:ind w:left="0"/>
        <w:jc w:val="both"/>
        <w:rPr>
          <w:b/>
          <w:bCs/>
        </w:rPr>
      </w:pPr>
      <w:r w:rsidRPr="000E6C0D">
        <w:rPr>
          <w:b/>
          <w:bCs/>
        </w:rPr>
        <w:t>Тематический план  практических занятий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5245"/>
        <w:gridCol w:w="1099"/>
      </w:tblGrid>
      <w:tr w:rsidR="004A3A9C" w:rsidRPr="00BC1CD2" w:rsidTr="004A3A9C">
        <w:tc>
          <w:tcPr>
            <w:tcW w:w="534" w:type="dxa"/>
          </w:tcPr>
          <w:p w:rsidR="004A3A9C" w:rsidRPr="00BC1CD2" w:rsidRDefault="004A3A9C" w:rsidP="004A3A9C">
            <w:pPr>
              <w:rPr>
                <w:b/>
              </w:rPr>
            </w:pPr>
            <w:r w:rsidRPr="00BC1CD2">
              <w:rPr>
                <w:b/>
              </w:rPr>
              <w:t xml:space="preserve">№ п/п </w:t>
            </w:r>
          </w:p>
        </w:tc>
        <w:tc>
          <w:tcPr>
            <w:tcW w:w="2693" w:type="dxa"/>
          </w:tcPr>
          <w:p w:rsidR="004A3A9C" w:rsidRPr="00BC1CD2" w:rsidRDefault="004A3A9C" w:rsidP="004A3A9C">
            <w:pPr>
              <w:rPr>
                <w:b/>
              </w:rPr>
            </w:pPr>
            <w:r w:rsidRPr="00BC1CD2">
              <w:rPr>
                <w:b/>
              </w:rPr>
              <w:t>Наименование тем</w:t>
            </w:r>
          </w:p>
        </w:tc>
        <w:tc>
          <w:tcPr>
            <w:tcW w:w="5245" w:type="dxa"/>
          </w:tcPr>
          <w:p w:rsidR="004A3A9C" w:rsidRPr="00BC1CD2" w:rsidRDefault="004A3A9C" w:rsidP="004A3A9C">
            <w:pPr>
              <w:rPr>
                <w:b/>
              </w:rPr>
            </w:pPr>
            <w:r w:rsidRPr="00BC1CD2">
              <w:rPr>
                <w:b/>
              </w:rPr>
              <w:t>Форма проведения</w:t>
            </w:r>
          </w:p>
        </w:tc>
        <w:tc>
          <w:tcPr>
            <w:tcW w:w="1099" w:type="dxa"/>
          </w:tcPr>
          <w:p w:rsidR="004A3A9C" w:rsidRPr="00BC1CD2" w:rsidRDefault="004A3A9C" w:rsidP="004A3A9C">
            <w:pPr>
              <w:rPr>
                <w:b/>
              </w:rPr>
            </w:pPr>
            <w:r w:rsidRPr="00BC1CD2">
              <w:rPr>
                <w:b/>
              </w:rPr>
              <w:t>Пр</w:t>
            </w:r>
            <w:r w:rsidRPr="00BC1CD2">
              <w:rPr>
                <w:b/>
              </w:rPr>
              <w:t>о</w:t>
            </w:r>
            <w:r w:rsidRPr="00BC1CD2">
              <w:rPr>
                <w:b/>
              </w:rPr>
              <w:t>долж</w:t>
            </w:r>
            <w:r w:rsidRPr="00BC1CD2">
              <w:rPr>
                <w:b/>
              </w:rPr>
              <w:t>и</w:t>
            </w:r>
            <w:r w:rsidRPr="00BC1CD2">
              <w:rPr>
                <w:b/>
              </w:rPr>
              <w:t>тел</w:t>
            </w:r>
            <w:r w:rsidRPr="00BC1CD2">
              <w:rPr>
                <w:b/>
              </w:rPr>
              <w:t>ь</w:t>
            </w:r>
            <w:r w:rsidRPr="00BC1CD2">
              <w:rPr>
                <w:b/>
              </w:rPr>
              <w:t>ность /час/</w:t>
            </w:r>
          </w:p>
        </w:tc>
      </w:tr>
      <w:tr w:rsidR="004A3A9C" w:rsidRPr="00BC1CD2" w:rsidTr="004A3A9C">
        <w:tc>
          <w:tcPr>
            <w:tcW w:w="534" w:type="dxa"/>
          </w:tcPr>
          <w:p w:rsidR="004A3A9C" w:rsidRPr="00BC1CD2" w:rsidRDefault="004A3A9C" w:rsidP="004A3A9C">
            <w:r w:rsidRPr="00BC1CD2">
              <w:t>1</w:t>
            </w:r>
          </w:p>
        </w:tc>
        <w:tc>
          <w:tcPr>
            <w:tcW w:w="2693" w:type="dxa"/>
          </w:tcPr>
          <w:p w:rsidR="004A3A9C" w:rsidRPr="00BC1CD2" w:rsidRDefault="004A3A9C" w:rsidP="004A3A9C">
            <w:pPr>
              <w:tabs>
                <w:tab w:val="left" w:pos="4074"/>
              </w:tabs>
            </w:pPr>
            <w:r w:rsidRPr="00BC1CD2">
              <w:t>Общая характеристика логистики.</w:t>
            </w:r>
          </w:p>
          <w:p w:rsidR="004A3A9C" w:rsidRPr="00BC1CD2" w:rsidRDefault="004A3A9C" w:rsidP="004A3A9C">
            <w:pPr>
              <w:tabs>
                <w:tab w:val="left" w:pos="4074"/>
              </w:tabs>
            </w:pPr>
          </w:p>
        </w:tc>
        <w:tc>
          <w:tcPr>
            <w:tcW w:w="5245" w:type="dxa"/>
          </w:tcPr>
          <w:p w:rsidR="004A3A9C" w:rsidRPr="00BC1CD2" w:rsidRDefault="004A3A9C" w:rsidP="004A3A9C">
            <w:r w:rsidRPr="00BC1CD2">
              <w:t>Определение понятия логистики. Экономич</w:t>
            </w:r>
            <w:r w:rsidRPr="00BC1CD2">
              <w:t>е</w:t>
            </w:r>
            <w:r w:rsidRPr="00BC1CD2">
              <w:t>ский эффект от использования логистики. Вза</w:t>
            </w:r>
            <w:r w:rsidRPr="00BC1CD2">
              <w:t>и</w:t>
            </w:r>
            <w:r w:rsidRPr="00BC1CD2">
              <w:t>мосвязь логистики и маркетинга.</w:t>
            </w:r>
          </w:p>
        </w:tc>
        <w:tc>
          <w:tcPr>
            <w:tcW w:w="1099" w:type="dxa"/>
          </w:tcPr>
          <w:p w:rsidR="004A3A9C" w:rsidRPr="00BC1CD2" w:rsidRDefault="004A3A9C" w:rsidP="004A3A9C">
            <w:pPr>
              <w:jc w:val="center"/>
              <w:rPr>
                <w:lang w:val="kk-KZ"/>
              </w:rPr>
            </w:pPr>
            <w:r w:rsidRPr="00BC1CD2">
              <w:rPr>
                <w:lang w:val="kk-KZ"/>
              </w:rPr>
              <w:t>2</w:t>
            </w:r>
          </w:p>
        </w:tc>
      </w:tr>
      <w:tr w:rsidR="004A3A9C" w:rsidRPr="00BC1CD2" w:rsidTr="004A3A9C">
        <w:trPr>
          <w:trHeight w:val="1134"/>
        </w:trPr>
        <w:tc>
          <w:tcPr>
            <w:tcW w:w="534" w:type="dxa"/>
          </w:tcPr>
          <w:p w:rsidR="004A3A9C" w:rsidRPr="00BC1CD2" w:rsidRDefault="004A3A9C" w:rsidP="004A3A9C">
            <w:r w:rsidRPr="00BC1CD2">
              <w:t>2</w:t>
            </w:r>
          </w:p>
        </w:tc>
        <w:tc>
          <w:tcPr>
            <w:tcW w:w="2693" w:type="dxa"/>
          </w:tcPr>
          <w:p w:rsidR="004A3A9C" w:rsidRPr="007B1E15" w:rsidRDefault="004A3A9C" w:rsidP="004A3A9C">
            <w:pPr>
              <w:tabs>
                <w:tab w:val="left" w:pos="4074"/>
              </w:tabs>
              <w:rPr>
                <w:lang w:val="kk-KZ"/>
              </w:rPr>
            </w:pPr>
            <w:r w:rsidRPr="00BC1CD2">
              <w:t>Факторы развития л</w:t>
            </w:r>
            <w:r w:rsidRPr="00BC1CD2">
              <w:t>о</w:t>
            </w:r>
            <w:r w:rsidRPr="00BC1CD2">
              <w:t>гистики. Материальные потоки.</w:t>
            </w:r>
          </w:p>
        </w:tc>
        <w:tc>
          <w:tcPr>
            <w:tcW w:w="5245" w:type="dxa"/>
          </w:tcPr>
          <w:p w:rsidR="004A3A9C" w:rsidRPr="00BC1CD2" w:rsidRDefault="004A3A9C" w:rsidP="004A3A9C">
            <w:r w:rsidRPr="00BC1CD2">
              <w:t>Понятие материального потока. Логистические операции. Понятие логистической системы. В</w:t>
            </w:r>
            <w:r w:rsidRPr="00BC1CD2">
              <w:t>и</w:t>
            </w:r>
            <w:r w:rsidRPr="00BC1CD2">
              <w:t>ды логистических систем и операций.</w:t>
            </w:r>
          </w:p>
        </w:tc>
        <w:tc>
          <w:tcPr>
            <w:tcW w:w="1099" w:type="dxa"/>
          </w:tcPr>
          <w:p w:rsidR="004A3A9C" w:rsidRPr="00BC1CD2" w:rsidRDefault="004A3A9C" w:rsidP="004A3A9C">
            <w:pPr>
              <w:jc w:val="center"/>
            </w:pPr>
            <w:r w:rsidRPr="00BC1CD2">
              <w:t>2</w:t>
            </w:r>
          </w:p>
        </w:tc>
      </w:tr>
      <w:tr w:rsidR="004A3A9C" w:rsidRPr="00BC1CD2" w:rsidTr="004A3A9C">
        <w:tc>
          <w:tcPr>
            <w:tcW w:w="534" w:type="dxa"/>
          </w:tcPr>
          <w:p w:rsidR="004A3A9C" w:rsidRPr="00BC1CD2" w:rsidRDefault="004A3A9C" w:rsidP="004A3A9C">
            <w:r w:rsidRPr="00BC1CD2">
              <w:t>3</w:t>
            </w:r>
          </w:p>
        </w:tc>
        <w:tc>
          <w:tcPr>
            <w:tcW w:w="2693" w:type="dxa"/>
          </w:tcPr>
          <w:p w:rsidR="004A3A9C" w:rsidRPr="00BC1CD2" w:rsidRDefault="004A3A9C" w:rsidP="004A3A9C">
            <w:pPr>
              <w:tabs>
                <w:tab w:val="left" w:pos="4074"/>
              </w:tabs>
            </w:pPr>
            <w:r w:rsidRPr="00BC1CD2">
              <w:t>Логистические опер</w:t>
            </w:r>
            <w:r w:rsidRPr="00BC1CD2">
              <w:t>а</w:t>
            </w:r>
            <w:r w:rsidRPr="00BC1CD2">
              <w:t>ции и системы.</w:t>
            </w:r>
          </w:p>
          <w:p w:rsidR="004A3A9C" w:rsidRPr="00BC1CD2" w:rsidRDefault="004A3A9C" w:rsidP="004A3A9C"/>
        </w:tc>
        <w:tc>
          <w:tcPr>
            <w:tcW w:w="5245" w:type="dxa"/>
          </w:tcPr>
          <w:p w:rsidR="004A3A9C" w:rsidRPr="00BC1CD2" w:rsidRDefault="004A3A9C" w:rsidP="004A3A9C">
            <w:r w:rsidRPr="00BC1CD2">
              <w:t>Понятие логистические операции и логистич</w:t>
            </w:r>
            <w:r w:rsidRPr="00BC1CD2">
              <w:t>е</w:t>
            </w:r>
            <w:r w:rsidRPr="00BC1CD2">
              <w:t>ские системы. Макро- и микрологистические системы.</w:t>
            </w:r>
          </w:p>
        </w:tc>
        <w:tc>
          <w:tcPr>
            <w:tcW w:w="1099" w:type="dxa"/>
          </w:tcPr>
          <w:p w:rsidR="004A3A9C" w:rsidRPr="00BC1CD2" w:rsidRDefault="004A3A9C" w:rsidP="004A3A9C">
            <w:pPr>
              <w:jc w:val="center"/>
              <w:rPr>
                <w:lang w:val="kk-KZ"/>
              </w:rPr>
            </w:pPr>
            <w:r w:rsidRPr="00BC1CD2">
              <w:rPr>
                <w:lang w:val="kk-KZ"/>
              </w:rPr>
              <w:t>2</w:t>
            </w:r>
          </w:p>
        </w:tc>
      </w:tr>
      <w:tr w:rsidR="004A3A9C" w:rsidRPr="00BC1CD2" w:rsidTr="004A3A9C">
        <w:tc>
          <w:tcPr>
            <w:tcW w:w="534" w:type="dxa"/>
          </w:tcPr>
          <w:p w:rsidR="004A3A9C" w:rsidRPr="00BC1CD2" w:rsidRDefault="004A3A9C" w:rsidP="004A3A9C">
            <w:r w:rsidRPr="00BC1CD2">
              <w:t>4</w:t>
            </w:r>
          </w:p>
        </w:tc>
        <w:tc>
          <w:tcPr>
            <w:tcW w:w="2693" w:type="dxa"/>
          </w:tcPr>
          <w:p w:rsidR="004A3A9C" w:rsidRPr="00BC1CD2" w:rsidRDefault="004A3A9C" w:rsidP="004A3A9C">
            <w:pPr>
              <w:tabs>
                <w:tab w:val="left" w:pos="4074"/>
              </w:tabs>
            </w:pPr>
            <w:r w:rsidRPr="00BC1CD2">
              <w:t>Закупочная логистика.</w:t>
            </w:r>
          </w:p>
          <w:p w:rsidR="004A3A9C" w:rsidRPr="00BC1CD2" w:rsidRDefault="004A3A9C" w:rsidP="004A3A9C">
            <w:pPr>
              <w:tabs>
                <w:tab w:val="left" w:pos="4074"/>
              </w:tabs>
            </w:pPr>
          </w:p>
        </w:tc>
        <w:tc>
          <w:tcPr>
            <w:tcW w:w="5245" w:type="dxa"/>
          </w:tcPr>
          <w:p w:rsidR="004A3A9C" w:rsidRPr="007B1E15" w:rsidRDefault="004A3A9C" w:rsidP="004A3A9C">
            <w:pPr>
              <w:pStyle w:val="11"/>
              <w:ind w:left="0"/>
              <w:jc w:val="both"/>
            </w:pPr>
            <w:r w:rsidRPr="007B1E15">
              <w:t>Сущность закупочной логистики. Задачи зак</w:t>
            </w:r>
            <w:r w:rsidRPr="007B1E15">
              <w:t>у</w:t>
            </w:r>
            <w:r w:rsidRPr="007B1E15">
              <w:t>почной логистики. Задача выбора поставщика..</w:t>
            </w:r>
          </w:p>
        </w:tc>
        <w:tc>
          <w:tcPr>
            <w:tcW w:w="1099" w:type="dxa"/>
          </w:tcPr>
          <w:p w:rsidR="004A3A9C" w:rsidRPr="00BC1CD2" w:rsidRDefault="004A3A9C" w:rsidP="004A3A9C">
            <w:pPr>
              <w:jc w:val="center"/>
              <w:rPr>
                <w:lang w:val="kk-KZ"/>
              </w:rPr>
            </w:pPr>
            <w:r w:rsidRPr="00BC1CD2">
              <w:rPr>
                <w:lang w:val="kk-KZ"/>
              </w:rPr>
              <w:t>2</w:t>
            </w:r>
          </w:p>
        </w:tc>
      </w:tr>
      <w:tr w:rsidR="004A3A9C" w:rsidRPr="00BC1CD2" w:rsidTr="004A3A9C">
        <w:tc>
          <w:tcPr>
            <w:tcW w:w="534" w:type="dxa"/>
          </w:tcPr>
          <w:p w:rsidR="004A3A9C" w:rsidRPr="00BC1CD2" w:rsidRDefault="004A3A9C" w:rsidP="004A3A9C">
            <w:r w:rsidRPr="00BC1CD2">
              <w:t>5</w:t>
            </w:r>
          </w:p>
        </w:tc>
        <w:tc>
          <w:tcPr>
            <w:tcW w:w="2693" w:type="dxa"/>
          </w:tcPr>
          <w:p w:rsidR="004A3A9C" w:rsidRPr="00BC1CD2" w:rsidRDefault="004A3A9C" w:rsidP="004A3A9C">
            <w:pPr>
              <w:tabs>
                <w:tab w:val="left" w:pos="4074"/>
              </w:tabs>
            </w:pPr>
            <w:r w:rsidRPr="00BC1CD2">
              <w:t>Технология проведения бизнес-процесса зак</w:t>
            </w:r>
            <w:r w:rsidRPr="00BC1CD2">
              <w:t>у</w:t>
            </w:r>
            <w:r w:rsidRPr="00BC1CD2">
              <w:t>пок.</w:t>
            </w:r>
          </w:p>
        </w:tc>
        <w:tc>
          <w:tcPr>
            <w:tcW w:w="5245" w:type="dxa"/>
          </w:tcPr>
          <w:p w:rsidR="004A3A9C" w:rsidRPr="007B1E15" w:rsidRDefault="004A3A9C" w:rsidP="004A3A9C">
            <w:pPr>
              <w:pStyle w:val="11"/>
              <w:ind w:left="0"/>
              <w:jc w:val="both"/>
            </w:pPr>
            <w:r w:rsidRPr="007B1E15">
              <w:t>Прцесс осуществления закупок. Правовые осн</w:t>
            </w:r>
            <w:r w:rsidRPr="007B1E15">
              <w:t>о</w:t>
            </w:r>
            <w:r w:rsidRPr="007B1E15">
              <w:t>вы закупок. Контракт и его составные части.</w:t>
            </w:r>
          </w:p>
        </w:tc>
        <w:tc>
          <w:tcPr>
            <w:tcW w:w="1099" w:type="dxa"/>
          </w:tcPr>
          <w:p w:rsidR="004A3A9C" w:rsidRPr="00BC1CD2" w:rsidRDefault="004A3A9C" w:rsidP="004A3A9C">
            <w:pPr>
              <w:jc w:val="center"/>
              <w:rPr>
                <w:lang w:val="kk-KZ"/>
              </w:rPr>
            </w:pPr>
            <w:r w:rsidRPr="00BC1CD2">
              <w:rPr>
                <w:lang w:val="kk-KZ"/>
              </w:rPr>
              <w:t>2</w:t>
            </w:r>
          </w:p>
        </w:tc>
      </w:tr>
      <w:tr w:rsidR="004A3A9C" w:rsidRPr="00BC1CD2" w:rsidTr="004A3A9C">
        <w:tc>
          <w:tcPr>
            <w:tcW w:w="534" w:type="dxa"/>
          </w:tcPr>
          <w:p w:rsidR="004A3A9C" w:rsidRPr="00BC1CD2" w:rsidRDefault="004A3A9C" w:rsidP="004A3A9C">
            <w:r w:rsidRPr="00BC1CD2">
              <w:t>6</w:t>
            </w:r>
          </w:p>
        </w:tc>
        <w:tc>
          <w:tcPr>
            <w:tcW w:w="2693" w:type="dxa"/>
          </w:tcPr>
          <w:p w:rsidR="004A3A9C" w:rsidRPr="00BC1CD2" w:rsidRDefault="004A3A9C" w:rsidP="004A3A9C">
            <w:pPr>
              <w:tabs>
                <w:tab w:val="left" w:pos="4074"/>
              </w:tabs>
            </w:pPr>
            <w:r w:rsidRPr="00BC1CD2">
              <w:t>Производственная л</w:t>
            </w:r>
            <w:r w:rsidRPr="00BC1CD2">
              <w:t>о</w:t>
            </w:r>
            <w:r w:rsidRPr="00BC1CD2">
              <w:t>гистика.</w:t>
            </w:r>
          </w:p>
          <w:p w:rsidR="004A3A9C" w:rsidRPr="00BC1CD2" w:rsidRDefault="004A3A9C" w:rsidP="004A3A9C">
            <w:pPr>
              <w:tabs>
                <w:tab w:val="left" w:pos="4074"/>
              </w:tabs>
            </w:pPr>
          </w:p>
        </w:tc>
        <w:tc>
          <w:tcPr>
            <w:tcW w:w="5245" w:type="dxa"/>
          </w:tcPr>
          <w:p w:rsidR="004A3A9C" w:rsidRPr="007B1E15" w:rsidRDefault="004A3A9C" w:rsidP="004A3A9C">
            <w:pPr>
              <w:pStyle w:val="11"/>
              <w:ind w:left="0"/>
              <w:jc w:val="both"/>
            </w:pPr>
            <w:r w:rsidRPr="007B1E15">
              <w:t>Понятие производственной логистики. Толка</w:t>
            </w:r>
            <w:r w:rsidRPr="007B1E15">
              <w:t>ю</w:t>
            </w:r>
            <w:r w:rsidRPr="007B1E15">
              <w:t>щие и тянущие системы управления материал</w:t>
            </w:r>
            <w:r w:rsidRPr="007B1E15">
              <w:t>ь</w:t>
            </w:r>
            <w:r w:rsidRPr="007B1E15">
              <w:t>ными потоками в производственной логистике</w:t>
            </w:r>
          </w:p>
        </w:tc>
        <w:tc>
          <w:tcPr>
            <w:tcW w:w="1099" w:type="dxa"/>
          </w:tcPr>
          <w:p w:rsidR="004A3A9C" w:rsidRPr="00BC1CD2" w:rsidRDefault="004A3A9C" w:rsidP="004A3A9C">
            <w:pPr>
              <w:jc w:val="center"/>
              <w:rPr>
                <w:lang w:val="kk-KZ"/>
              </w:rPr>
            </w:pPr>
            <w:r w:rsidRPr="00BC1CD2">
              <w:rPr>
                <w:lang w:val="kk-KZ"/>
              </w:rPr>
              <w:t>2</w:t>
            </w:r>
          </w:p>
        </w:tc>
      </w:tr>
      <w:tr w:rsidR="004A3A9C" w:rsidRPr="00BC1CD2" w:rsidTr="004A3A9C">
        <w:tc>
          <w:tcPr>
            <w:tcW w:w="534" w:type="dxa"/>
          </w:tcPr>
          <w:p w:rsidR="004A3A9C" w:rsidRPr="00BC1CD2" w:rsidRDefault="004A3A9C" w:rsidP="004A3A9C">
            <w:r w:rsidRPr="00BC1CD2">
              <w:t>7</w:t>
            </w:r>
          </w:p>
        </w:tc>
        <w:tc>
          <w:tcPr>
            <w:tcW w:w="2693" w:type="dxa"/>
          </w:tcPr>
          <w:p w:rsidR="004A3A9C" w:rsidRPr="00BC1CD2" w:rsidRDefault="004A3A9C" w:rsidP="004A3A9C">
            <w:pPr>
              <w:tabs>
                <w:tab w:val="left" w:pos="4074"/>
              </w:tabs>
            </w:pPr>
            <w:r w:rsidRPr="00BC1CD2">
              <w:t>Управление логистич</w:t>
            </w:r>
            <w:r w:rsidRPr="00BC1CD2">
              <w:t>е</w:t>
            </w:r>
            <w:r w:rsidRPr="00BC1CD2">
              <w:t>ской системой на пре</w:t>
            </w:r>
            <w:r w:rsidRPr="00BC1CD2">
              <w:t>д</w:t>
            </w:r>
            <w:r w:rsidRPr="00BC1CD2">
              <w:t>приятии.</w:t>
            </w:r>
          </w:p>
        </w:tc>
        <w:tc>
          <w:tcPr>
            <w:tcW w:w="5245" w:type="dxa"/>
          </w:tcPr>
          <w:p w:rsidR="004A3A9C" w:rsidRPr="007B1E15" w:rsidRDefault="004A3A9C" w:rsidP="004A3A9C">
            <w:r w:rsidRPr="007B1E15">
              <w:t>Системы управления материальными потоками. Отделы логистики на предприятиях.</w:t>
            </w:r>
          </w:p>
        </w:tc>
        <w:tc>
          <w:tcPr>
            <w:tcW w:w="1099" w:type="dxa"/>
          </w:tcPr>
          <w:p w:rsidR="004A3A9C" w:rsidRPr="00BC1CD2" w:rsidRDefault="004A3A9C" w:rsidP="004A3A9C">
            <w:pPr>
              <w:jc w:val="center"/>
              <w:rPr>
                <w:lang w:val="kk-KZ"/>
              </w:rPr>
            </w:pPr>
            <w:r w:rsidRPr="00BC1CD2">
              <w:rPr>
                <w:lang w:val="kk-KZ"/>
              </w:rPr>
              <w:t>2</w:t>
            </w:r>
          </w:p>
        </w:tc>
      </w:tr>
      <w:tr w:rsidR="004A3A9C" w:rsidRPr="00BC1CD2" w:rsidTr="004A3A9C">
        <w:tc>
          <w:tcPr>
            <w:tcW w:w="534" w:type="dxa"/>
          </w:tcPr>
          <w:p w:rsidR="004A3A9C" w:rsidRPr="00BC1CD2" w:rsidRDefault="004A3A9C" w:rsidP="004A3A9C">
            <w:r w:rsidRPr="00BC1CD2">
              <w:t>8</w:t>
            </w:r>
          </w:p>
        </w:tc>
        <w:tc>
          <w:tcPr>
            <w:tcW w:w="2693" w:type="dxa"/>
          </w:tcPr>
          <w:p w:rsidR="004A3A9C" w:rsidRPr="00BC1CD2" w:rsidRDefault="004A3A9C" w:rsidP="004A3A9C">
            <w:pPr>
              <w:tabs>
                <w:tab w:val="left" w:pos="4074"/>
              </w:tabs>
            </w:pPr>
            <w:r w:rsidRPr="00BC1CD2">
              <w:rPr>
                <w:lang w:val="kk-KZ"/>
              </w:rPr>
              <w:t xml:space="preserve">Управление логистической </w:t>
            </w:r>
            <w:r w:rsidRPr="00BC1CD2">
              <w:rPr>
                <w:lang w:val="kk-KZ"/>
              </w:rPr>
              <w:lastRenderedPageBreak/>
              <w:t>системой  фармацевтической организации.</w:t>
            </w:r>
          </w:p>
        </w:tc>
        <w:tc>
          <w:tcPr>
            <w:tcW w:w="5245" w:type="dxa"/>
          </w:tcPr>
          <w:p w:rsidR="004A3A9C" w:rsidRPr="00BC1CD2" w:rsidRDefault="004A3A9C" w:rsidP="004A3A9C">
            <w:r w:rsidRPr="00BC1CD2">
              <w:lastRenderedPageBreak/>
              <w:t>Логистический подход к управлению фармаце</w:t>
            </w:r>
            <w:r w:rsidRPr="00BC1CD2">
              <w:t>в</w:t>
            </w:r>
            <w:r w:rsidRPr="00BC1CD2">
              <w:t>тическими организациями. Эффективность л</w:t>
            </w:r>
            <w:r w:rsidRPr="00BC1CD2">
              <w:t>о</w:t>
            </w:r>
            <w:r w:rsidRPr="00BC1CD2">
              <w:lastRenderedPageBreak/>
              <w:t>гистического подхода к управлению фармаце</w:t>
            </w:r>
            <w:r w:rsidRPr="00BC1CD2">
              <w:t>в</w:t>
            </w:r>
            <w:r w:rsidRPr="00BC1CD2">
              <w:t>тическими организациями.</w:t>
            </w:r>
          </w:p>
        </w:tc>
        <w:tc>
          <w:tcPr>
            <w:tcW w:w="1099" w:type="dxa"/>
          </w:tcPr>
          <w:p w:rsidR="004A3A9C" w:rsidRPr="00BC1CD2" w:rsidRDefault="004A3A9C" w:rsidP="004A3A9C">
            <w:pPr>
              <w:jc w:val="center"/>
            </w:pPr>
            <w:r w:rsidRPr="00BC1CD2">
              <w:lastRenderedPageBreak/>
              <w:t>2</w:t>
            </w:r>
          </w:p>
        </w:tc>
      </w:tr>
      <w:tr w:rsidR="004A3A9C" w:rsidRPr="00BC1CD2" w:rsidTr="004A3A9C">
        <w:tc>
          <w:tcPr>
            <w:tcW w:w="534" w:type="dxa"/>
          </w:tcPr>
          <w:p w:rsidR="004A3A9C" w:rsidRPr="00BC1CD2" w:rsidRDefault="004A3A9C" w:rsidP="004A3A9C">
            <w:r w:rsidRPr="00BC1CD2">
              <w:lastRenderedPageBreak/>
              <w:t>9</w:t>
            </w:r>
          </w:p>
        </w:tc>
        <w:tc>
          <w:tcPr>
            <w:tcW w:w="2693" w:type="dxa"/>
          </w:tcPr>
          <w:p w:rsidR="004A3A9C" w:rsidRPr="00BC1CD2" w:rsidRDefault="004A3A9C" w:rsidP="004A3A9C">
            <w:pPr>
              <w:tabs>
                <w:tab w:val="left" w:pos="4074"/>
              </w:tabs>
            </w:pPr>
            <w:r w:rsidRPr="00BC1CD2">
              <w:t>Распределительная л</w:t>
            </w:r>
            <w:r w:rsidRPr="00BC1CD2">
              <w:t>о</w:t>
            </w:r>
            <w:r w:rsidRPr="00BC1CD2">
              <w:t>гистика.</w:t>
            </w:r>
          </w:p>
          <w:p w:rsidR="004A3A9C" w:rsidRPr="00BC1CD2" w:rsidRDefault="004A3A9C" w:rsidP="004A3A9C">
            <w:pPr>
              <w:tabs>
                <w:tab w:val="left" w:pos="4074"/>
              </w:tabs>
            </w:pPr>
          </w:p>
        </w:tc>
        <w:tc>
          <w:tcPr>
            <w:tcW w:w="5245" w:type="dxa"/>
          </w:tcPr>
          <w:p w:rsidR="004A3A9C" w:rsidRPr="00BC1CD2" w:rsidRDefault="004A3A9C" w:rsidP="004A3A9C">
            <w:r w:rsidRPr="00BC1CD2">
              <w:t>Понятие распределительной логистики. Дистр</w:t>
            </w:r>
            <w:r w:rsidRPr="00BC1CD2">
              <w:t>и</w:t>
            </w:r>
            <w:r w:rsidRPr="00BC1CD2">
              <w:t>бутивные посредники в распределении.</w:t>
            </w:r>
          </w:p>
        </w:tc>
        <w:tc>
          <w:tcPr>
            <w:tcW w:w="1099" w:type="dxa"/>
          </w:tcPr>
          <w:p w:rsidR="004A3A9C" w:rsidRPr="00BC1CD2" w:rsidRDefault="004A3A9C" w:rsidP="004A3A9C">
            <w:pPr>
              <w:jc w:val="center"/>
              <w:rPr>
                <w:lang w:val="kk-KZ"/>
              </w:rPr>
            </w:pPr>
            <w:r w:rsidRPr="00BC1CD2">
              <w:rPr>
                <w:lang w:val="kk-KZ"/>
              </w:rPr>
              <w:t>2</w:t>
            </w:r>
          </w:p>
        </w:tc>
      </w:tr>
      <w:tr w:rsidR="004A3A9C" w:rsidRPr="007B1E15" w:rsidTr="004A3A9C">
        <w:tc>
          <w:tcPr>
            <w:tcW w:w="534" w:type="dxa"/>
          </w:tcPr>
          <w:p w:rsidR="004A3A9C" w:rsidRPr="007B1E15" w:rsidRDefault="004A3A9C" w:rsidP="004A3A9C">
            <w:r w:rsidRPr="007B1E15">
              <w:t>10</w:t>
            </w:r>
          </w:p>
        </w:tc>
        <w:tc>
          <w:tcPr>
            <w:tcW w:w="2693" w:type="dxa"/>
          </w:tcPr>
          <w:p w:rsidR="004A3A9C" w:rsidRPr="007B1E15" w:rsidRDefault="004A3A9C" w:rsidP="004A3A9C">
            <w:pPr>
              <w:tabs>
                <w:tab w:val="left" w:pos="4074"/>
              </w:tabs>
            </w:pPr>
            <w:r w:rsidRPr="007B1E15">
              <w:t>Логистические каналы и цепи сбыта.</w:t>
            </w:r>
          </w:p>
        </w:tc>
        <w:tc>
          <w:tcPr>
            <w:tcW w:w="5245" w:type="dxa"/>
          </w:tcPr>
          <w:p w:rsidR="004A3A9C" w:rsidRPr="007B1E15" w:rsidRDefault="004A3A9C" w:rsidP="004A3A9C">
            <w:pPr>
              <w:pStyle w:val="11"/>
              <w:ind w:left="0"/>
              <w:jc w:val="both"/>
            </w:pPr>
            <w:r w:rsidRPr="007B1E15">
              <w:t>Понятие логистические каналы и цепи сбыта.</w:t>
            </w:r>
          </w:p>
          <w:p w:rsidR="004A3A9C" w:rsidRPr="007B1E15" w:rsidRDefault="004A3A9C" w:rsidP="004A3A9C">
            <w:pPr>
              <w:pStyle w:val="11"/>
              <w:ind w:left="0"/>
              <w:jc w:val="both"/>
            </w:pPr>
            <w:r w:rsidRPr="007B1E15">
              <w:t>Уровни логистических каналов.</w:t>
            </w:r>
          </w:p>
        </w:tc>
        <w:tc>
          <w:tcPr>
            <w:tcW w:w="1099" w:type="dxa"/>
          </w:tcPr>
          <w:p w:rsidR="004A3A9C" w:rsidRPr="007B1E15" w:rsidRDefault="004A3A9C" w:rsidP="004A3A9C">
            <w:pPr>
              <w:jc w:val="center"/>
            </w:pPr>
            <w:r w:rsidRPr="007B1E15">
              <w:t>2</w:t>
            </w:r>
          </w:p>
        </w:tc>
      </w:tr>
      <w:tr w:rsidR="004A3A9C" w:rsidRPr="007B1E15" w:rsidTr="004A3A9C">
        <w:tc>
          <w:tcPr>
            <w:tcW w:w="534" w:type="dxa"/>
          </w:tcPr>
          <w:p w:rsidR="004A3A9C" w:rsidRPr="007B1E15" w:rsidRDefault="004A3A9C" w:rsidP="004A3A9C">
            <w:r w:rsidRPr="007B1E15">
              <w:t>11</w:t>
            </w:r>
          </w:p>
        </w:tc>
        <w:tc>
          <w:tcPr>
            <w:tcW w:w="2693" w:type="dxa"/>
          </w:tcPr>
          <w:p w:rsidR="004A3A9C" w:rsidRPr="007B1E15" w:rsidRDefault="004A3A9C" w:rsidP="004A3A9C">
            <w:pPr>
              <w:tabs>
                <w:tab w:val="left" w:pos="4074"/>
              </w:tabs>
            </w:pPr>
            <w:r w:rsidRPr="007B1E15">
              <w:t>Транспортная  логист</w:t>
            </w:r>
            <w:r w:rsidRPr="007B1E15">
              <w:t>и</w:t>
            </w:r>
            <w:r w:rsidRPr="007B1E15">
              <w:t>ка.</w:t>
            </w:r>
          </w:p>
        </w:tc>
        <w:tc>
          <w:tcPr>
            <w:tcW w:w="5245" w:type="dxa"/>
          </w:tcPr>
          <w:p w:rsidR="004A3A9C" w:rsidRPr="007B1E15" w:rsidRDefault="004A3A9C" w:rsidP="004A3A9C">
            <w:pPr>
              <w:pStyle w:val="11"/>
              <w:ind w:left="0"/>
              <w:jc w:val="both"/>
            </w:pPr>
            <w:r w:rsidRPr="007B1E15">
              <w:t xml:space="preserve">Сущность и задачи транспортной логистики. Задача выбора вида транспортного средства. </w:t>
            </w:r>
          </w:p>
        </w:tc>
        <w:tc>
          <w:tcPr>
            <w:tcW w:w="1099" w:type="dxa"/>
          </w:tcPr>
          <w:p w:rsidR="004A3A9C" w:rsidRPr="007B1E15" w:rsidRDefault="004A3A9C" w:rsidP="004A3A9C">
            <w:pPr>
              <w:jc w:val="center"/>
            </w:pPr>
            <w:r w:rsidRPr="007B1E15">
              <w:t>2</w:t>
            </w:r>
          </w:p>
        </w:tc>
      </w:tr>
      <w:tr w:rsidR="004A3A9C" w:rsidRPr="007B1E15" w:rsidTr="004A3A9C">
        <w:tc>
          <w:tcPr>
            <w:tcW w:w="534" w:type="dxa"/>
          </w:tcPr>
          <w:p w:rsidR="004A3A9C" w:rsidRPr="007B1E15" w:rsidRDefault="004A3A9C" w:rsidP="004A3A9C">
            <w:r w:rsidRPr="007B1E15">
              <w:t>12</w:t>
            </w:r>
          </w:p>
        </w:tc>
        <w:tc>
          <w:tcPr>
            <w:tcW w:w="2693" w:type="dxa"/>
          </w:tcPr>
          <w:p w:rsidR="004A3A9C" w:rsidRPr="007B1E15" w:rsidRDefault="004A3A9C" w:rsidP="004A3A9C">
            <w:pPr>
              <w:tabs>
                <w:tab w:val="left" w:pos="4074"/>
              </w:tabs>
            </w:pPr>
            <w:r w:rsidRPr="007B1E15">
              <w:rPr>
                <w:lang w:val="kk-KZ"/>
              </w:rPr>
              <w:t>Транспортная логистика фармацевтической организации.</w:t>
            </w:r>
          </w:p>
        </w:tc>
        <w:tc>
          <w:tcPr>
            <w:tcW w:w="5245" w:type="dxa"/>
          </w:tcPr>
          <w:p w:rsidR="004A3A9C" w:rsidRPr="007B1E15" w:rsidRDefault="004A3A9C" w:rsidP="004A3A9C">
            <w:pPr>
              <w:pStyle w:val="11"/>
              <w:ind w:left="0"/>
              <w:jc w:val="both"/>
            </w:pPr>
            <w:r w:rsidRPr="007B1E15">
              <w:t>Сущность, задачи и особенности транспортной логистики фармацевтической организации.</w:t>
            </w:r>
          </w:p>
        </w:tc>
        <w:tc>
          <w:tcPr>
            <w:tcW w:w="1099" w:type="dxa"/>
          </w:tcPr>
          <w:p w:rsidR="004A3A9C" w:rsidRPr="007B1E15" w:rsidRDefault="004A3A9C" w:rsidP="004A3A9C">
            <w:pPr>
              <w:jc w:val="center"/>
            </w:pPr>
            <w:r w:rsidRPr="007B1E15">
              <w:t>2</w:t>
            </w:r>
          </w:p>
        </w:tc>
      </w:tr>
      <w:tr w:rsidR="004A3A9C" w:rsidRPr="007B1E15" w:rsidTr="004A3A9C">
        <w:tc>
          <w:tcPr>
            <w:tcW w:w="534" w:type="dxa"/>
          </w:tcPr>
          <w:p w:rsidR="004A3A9C" w:rsidRPr="007B1E15" w:rsidRDefault="004A3A9C" w:rsidP="004A3A9C">
            <w:r w:rsidRPr="007B1E15">
              <w:t>13</w:t>
            </w:r>
          </w:p>
        </w:tc>
        <w:tc>
          <w:tcPr>
            <w:tcW w:w="2693" w:type="dxa"/>
          </w:tcPr>
          <w:p w:rsidR="004A3A9C" w:rsidRPr="007B1E15" w:rsidRDefault="004A3A9C" w:rsidP="004A3A9C">
            <w:pPr>
              <w:tabs>
                <w:tab w:val="left" w:pos="4074"/>
              </w:tabs>
            </w:pPr>
            <w:r w:rsidRPr="007B1E15">
              <w:rPr>
                <w:lang w:val="kk-KZ"/>
              </w:rPr>
              <w:t xml:space="preserve">Определение логистических </w:t>
            </w:r>
            <w:r w:rsidRPr="007B1E15">
              <w:t xml:space="preserve"> </w:t>
            </w:r>
            <w:r w:rsidRPr="007B1E15">
              <w:rPr>
                <w:lang w:val="kk-KZ"/>
              </w:rPr>
              <w:t>расходов на транспорте.</w:t>
            </w:r>
          </w:p>
        </w:tc>
        <w:tc>
          <w:tcPr>
            <w:tcW w:w="5245" w:type="dxa"/>
          </w:tcPr>
          <w:p w:rsidR="004A3A9C" w:rsidRPr="007B1E15" w:rsidRDefault="004A3A9C" w:rsidP="004A3A9C">
            <w:pPr>
              <w:pStyle w:val="11"/>
              <w:ind w:left="0"/>
              <w:jc w:val="both"/>
            </w:pPr>
            <w:r w:rsidRPr="007B1E15">
              <w:t>Логистические расходы на транспорте. Их виды, состав и структура.</w:t>
            </w:r>
          </w:p>
        </w:tc>
        <w:tc>
          <w:tcPr>
            <w:tcW w:w="1099" w:type="dxa"/>
          </w:tcPr>
          <w:p w:rsidR="004A3A9C" w:rsidRPr="007B1E15" w:rsidRDefault="004A3A9C" w:rsidP="004A3A9C">
            <w:pPr>
              <w:jc w:val="center"/>
            </w:pPr>
            <w:r w:rsidRPr="007B1E15">
              <w:t>2</w:t>
            </w:r>
          </w:p>
        </w:tc>
      </w:tr>
      <w:tr w:rsidR="004A3A9C" w:rsidRPr="007B1E15" w:rsidTr="004A3A9C">
        <w:tc>
          <w:tcPr>
            <w:tcW w:w="534" w:type="dxa"/>
          </w:tcPr>
          <w:p w:rsidR="004A3A9C" w:rsidRPr="007B1E15" w:rsidRDefault="004A3A9C" w:rsidP="004A3A9C">
            <w:r w:rsidRPr="007B1E15">
              <w:t>14</w:t>
            </w:r>
          </w:p>
        </w:tc>
        <w:tc>
          <w:tcPr>
            <w:tcW w:w="2693" w:type="dxa"/>
          </w:tcPr>
          <w:p w:rsidR="004A3A9C" w:rsidRPr="007B1E15" w:rsidRDefault="004A3A9C" w:rsidP="004A3A9C">
            <w:pPr>
              <w:tabs>
                <w:tab w:val="left" w:pos="4074"/>
              </w:tabs>
            </w:pPr>
            <w:r w:rsidRPr="007B1E15">
              <w:t>Транспортные тарифы.</w:t>
            </w:r>
          </w:p>
        </w:tc>
        <w:tc>
          <w:tcPr>
            <w:tcW w:w="5245" w:type="dxa"/>
          </w:tcPr>
          <w:p w:rsidR="004A3A9C" w:rsidRPr="007B1E15" w:rsidRDefault="004A3A9C" w:rsidP="004A3A9C">
            <w:pPr>
              <w:pStyle w:val="11"/>
              <w:ind w:left="0"/>
              <w:jc w:val="both"/>
            </w:pPr>
            <w:r w:rsidRPr="007B1E15">
              <w:t>Транспортные тарифы, их виды и правила их применения.</w:t>
            </w:r>
          </w:p>
        </w:tc>
        <w:tc>
          <w:tcPr>
            <w:tcW w:w="1099" w:type="dxa"/>
          </w:tcPr>
          <w:p w:rsidR="004A3A9C" w:rsidRPr="007B1E15" w:rsidRDefault="004A3A9C" w:rsidP="004A3A9C">
            <w:pPr>
              <w:jc w:val="center"/>
            </w:pPr>
            <w:r w:rsidRPr="007B1E15">
              <w:t>2</w:t>
            </w:r>
          </w:p>
        </w:tc>
      </w:tr>
      <w:tr w:rsidR="004A3A9C" w:rsidRPr="007B1E15" w:rsidTr="004A3A9C">
        <w:tc>
          <w:tcPr>
            <w:tcW w:w="534" w:type="dxa"/>
          </w:tcPr>
          <w:p w:rsidR="004A3A9C" w:rsidRPr="007B1E15" w:rsidRDefault="004A3A9C" w:rsidP="004A3A9C">
            <w:r w:rsidRPr="007B1E15">
              <w:t>15</w:t>
            </w:r>
          </w:p>
        </w:tc>
        <w:tc>
          <w:tcPr>
            <w:tcW w:w="2693" w:type="dxa"/>
          </w:tcPr>
          <w:p w:rsidR="004A3A9C" w:rsidRPr="007B1E15" w:rsidRDefault="004A3A9C" w:rsidP="004A3A9C">
            <w:pPr>
              <w:tabs>
                <w:tab w:val="left" w:pos="4074"/>
              </w:tabs>
            </w:pPr>
            <w:r w:rsidRPr="007B1E15">
              <w:t>Логистическая конце</w:t>
            </w:r>
            <w:r w:rsidRPr="007B1E15">
              <w:t>п</w:t>
            </w:r>
            <w:r w:rsidRPr="007B1E15">
              <w:t>ция построения модели обслуживания.</w:t>
            </w:r>
          </w:p>
        </w:tc>
        <w:tc>
          <w:tcPr>
            <w:tcW w:w="5245" w:type="dxa"/>
          </w:tcPr>
          <w:p w:rsidR="004A3A9C" w:rsidRPr="007B1E15" w:rsidRDefault="004A3A9C" w:rsidP="004A3A9C">
            <w:pPr>
              <w:pStyle w:val="11"/>
              <w:ind w:left="0"/>
              <w:jc w:val="both"/>
            </w:pPr>
            <w:r w:rsidRPr="007B1E15">
              <w:t>Понятие и система логистического сервиса. Уровень логистического сервиса. Определение оптимального объема уровня логистического сервиса.</w:t>
            </w:r>
          </w:p>
        </w:tc>
        <w:tc>
          <w:tcPr>
            <w:tcW w:w="1099" w:type="dxa"/>
          </w:tcPr>
          <w:p w:rsidR="004A3A9C" w:rsidRPr="007B1E15" w:rsidRDefault="004A3A9C" w:rsidP="004A3A9C">
            <w:pPr>
              <w:jc w:val="center"/>
            </w:pPr>
            <w:r w:rsidRPr="007B1E15">
              <w:t>2</w:t>
            </w:r>
          </w:p>
        </w:tc>
      </w:tr>
      <w:tr w:rsidR="004A3A9C" w:rsidRPr="007B1E15" w:rsidTr="004A3A9C">
        <w:tc>
          <w:tcPr>
            <w:tcW w:w="534" w:type="dxa"/>
          </w:tcPr>
          <w:p w:rsidR="004A3A9C" w:rsidRPr="007B1E15" w:rsidRDefault="004A3A9C" w:rsidP="004A3A9C">
            <w:pPr>
              <w:tabs>
                <w:tab w:val="left" w:pos="4074"/>
              </w:tabs>
              <w:ind w:firstLine="993"/>
              <w:rPr>
                <w:b/>
              </w:rPr>
            </w:pPr>
          </w:p>
        </w:tc>
        <w:tc>
          <w:tcPr>
            <w:tcW w:w="2693" w:type="dxa"/>
          </w:tcPr>
          <w:p w:rsidR="004A3A9C" w:rsidRPr="007B1E15" w:rsidRDefault="004A3A9C" w:rsidP="004A3A9C">
            <w:pPr>
              <w:tabs>
                <w:tab w:val="left" w:pos="4074"/>
              </w:tabs>
              <w:ind w:firstLine="993"/>
              <w:rPr>
                <w:b/>
              </w:rPr>
            </w:pPr>
            <w:r w:rsidRPr="007B1E15">
              <w:rPr>
                <w:b/>
              </w:rPr>
              <w:t>Итого:</w:t>
            </w:r>
          </w:p>
        </w:tc>
        <w:tc>
          <w:tcPr>
            <w:tcW w:w="5245" w:type="dxa"/>
          </w:tcPr>
          <w:p w:rsidR="004A3A9C" w:rsidRPr="007B1E15" w:rsidRDefault="004A3A9C" w:rsidP="004A3A9C"/>
        </w:tc>
        <w:tc>
          <w:tcPr>
            <w:tcW w:w="1099" w:type="dxa"/>
          </w:tcPr>
          <w:p w:rsidR="004A3A9C" w:rsidRPr="007B1E15" w:rsidRDefault="004A3A9C" w:rsidP="004A3A9C">
            <w:pPr>
              <w:jc w:val="center"/>
              <w:rPr>
                <w:b/>
              </w:rPr>
            </w:pPr>
            <w:r w:rsidRPr="007B1E15">
              <w:rPr>
                <w:b/>
              </w:rPr>
              <w:t>30</w:t>
            </w:r>
          </w:p>
        </w:tc>
      </w:tr>
    </w:tbl>
    <w:p w:rsidR="004A3A9C" w:rsidRPr="007B1E15" w:rsidRDefault="004A3A9C" w:rsidP="004A3A9C">
      <w:pPr>
        <w:pStyle w:val="11"/>
        <w:widowControl w:val="0"/>
        <w:autoSpaceDE w:val="0"/>
        <w:autoSpaceDN w:val="0"/>
        <w:adjustRightInd w:val="0"/>
        <w:ind w:left="0" w:firstLine="567"/>
        <w:jc w:val="both"/>
        <w:rPr>
          <w:bCs/>
        </w:rPr>
      </w:pPr>
    </w:p>
    <w:p w:rsidR="004A3A9C" w:rsidRPr="007B1E15" w:rsidRDefault="004A3A9C" w:rsidP="004A3A9C">
      <w:pPr>
        <w:pStyle w:val="11"/>
        <w:widowControl w:val="0"/>
        <w:autoSpaceDE w:val="0"/>
        <w:autoSpaceDN w:val="0"/>
        <w:adjustRightInd w:val="0"/>
        <w:ind w:left="0" w:firstLine="567"/>
        <w:jc w:val="both"/>
        <w:rPr>
          <w:b/>
          <w:bCs/>
        </w:rPr>
      </w:pPr>
      <w:r w:rsidRPr="007B1E15">
        <w:rPr>
          <w:b/>
          <w:bCs/>
        </w:rPr>
        <w:t xml:space="preserve">Учебно-тематический план практических занятий под руководством </w:t>
      </w:r>
    </w:p>
    <w:p w:rsidR="004A3A9C" w:rsidRPr="007B1E15" w:rsidRDefault="004A3A9C" w:rsidP="004A3A9C">
      <w:pPr>
        <w:pStyle w:val="11"/>
        <w:widowControl w:val="0"/>
        <w:autoSpaceDE w:val="0"/>
        <w:autoSpaceDN w:val="0"/>
        <w:adjustRightInd w:val="0"/>
        <w:ind w:left="0" w:firstLine="567"/>
        <w:jc w:val="both"/>
        <w:rPr>
          <w:b/>
          <w:bCs/>
        </w:rPr>
      </w:pPr>
      <w:r w:rsidRPr="007B1E15">
        <w:rPr>
          <w:b/>
          <w:bCs/>
        </w:rPr>
        <w:t>преподавателя (СРСП):</w:t>
      </w:r>
    </w:p>
    <w:tbl>
      <w:tblPr>
        <w:tblW w:w="9762" w:type="dxa"/>
        <w:tblLayout w:type="fixed"/>
        <w:tblLook w:val="0000"/>
      </w:tblPr>
      <w:tblGrid>
        <w:gridCol w:w="959"/>
        <w:gridCol w:w="2551"/>
        <w:gridCol w:w="4977"/>
        <w:gridCol w:w="1275"/>
      </w:tblGrid>
      <w:tr w:rsidR="004A3A9C" w:rsidRPr="007B1E15"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7B1E15" w:rsidRDefault="004A3A9C" w:rsidP="004A3A9C">
            <w:pPr>
              <w:snapToGrid w:val="0"/>
              <w:rPr>
                <w:b/>
                <w:lang w:val="kk-KZ"/>
              </w:rPr>
            </w:pPr>
            <w:r w:rsidRPr="007B1E15">
              <w:rPr>
                <w:b/>
                <w:lang w:val="kk-KZ"/>
              </w:rPr>
              <w:t>№ п/п</w:t>
            </w:r>
          </w:p>
        </w:tc>
        <w:tc>
          <w:tcPr>
            <w:tcW w:w="2551" w:type="dxa"/>
            <w:tcBorders>
              <w:top w:val="single" w:sz="4" w:space="0" w:color="000000"/>
              <w:left w:val="single" w:sz="4" w:space="0" w:color="000000"/>
              <w:bottom w:val="single" w:sz="4" w:space="0" w:color="000000"/>
            </w:tcBorders>
          </w:tcPr>
          <w:p w:rsidR="004A3A9C" w:rsidRPr="007B1E15" w:rsidRDefault="004A3A9C" w:rsidP="004A3A9C">
            <w:pPr>
              <w:snapToGrid w:val="0"/>
              <w:ind w:firstLine="567"/>
              <w:jc w:val="center"/>
              <w:rPr>
                <w:b/>
                <w:lang w:val="kk-KZ"/>
              </w:rPr>
            </w:pPr>
            <w:r w:rsidRPr="007B1E15">
              <w:rPr>
                <w:b/>
                <w:lang w:val="kk-KZ"/>
              </w:rPr>
              <w:t>Темы СРСП</w:t>
            </w:r>
          </w:p>
        </w:tc>
        <w:tc>
          <w:tcPr>
            <w:tcW w:w="4977" w:type="dxa"/>
            <w:tcBorders>
              <w:top w:val="single" w:sz="4" w:space="0" w:color="000000"/>
              <w:left w:val="single" w:sz="4" w:space="0" w:color="000000"/>
              <w:bottom w:val="single" w:sz="4" w:space="0" w:color="000000"/>
            </w:tcBorders>
          </w:tcPr>
          <w:p w:rsidR="004A3A9C" w:rsidRPr="007B1E15" w:rsidRDefault="004A3A9C" w:rsidP="004A3A9C">
            <w:pPr>
              <w:snapToGrid w:val="0"/>
              <w:ind w:firstLine="567"/>
              <w:jc w:val="center"/>
              <w:rPr>
                <w:b/>
              </w:rPr>
            </w:pPr>
            <w:r w:rsidRPr="007B1E15">
              <w:rPr>
                <w:b/>
              </w:rPr>
              <w:t>Краткое содержание</w:t>
            </w:r>
          </w:p>
        </w:tc>
        <w:tc>
          <w:tcPr>
            <w:tcW w:w="1275" w:type="dxa"/>
            <w:tcBorders>
              <w:top w:val="single" w:sz="4" w:space="0" w:color="000000"/>
              <w:left w:val="single" w:sz="4" w:space="0" w:color="000000"/>
              <w:bottom w:val="single" w:sz="4" w:space="0" w:color="000000"/>
              <w:right w:val="single" w:sz="4" w:space="0" w:color="000000"/>
            </w:tcBorders>
          </w:tcPr>
          <w:p w:rsidR="004A3A9C" w:rsidRPr="007B1E15" w:rsidRDefault="004A3A9C" w:rsidP="004A3A9C">
            <w:pPr>
              <w:snapToGrid w:val="0"/>
              <w:rPr>
                <w:b/>
                <w:lang w:val="kk-KZ"/>
              </w:rPr>
            </w:pPr>
            <w:r w:rsidRPr="007B1E15">
              <w:rPr>
                <w:b/>
                <w:lang w:val="kk-KZ"/>
              </w:rPr>
              <w:t>Продол-</w:t>
            </w:r>
          </w:p>
          <w:p w:rsidR="004A3A9C" w:rsidRPr="007B1E15" w:rsidRDefault="004A3A9C" w:rsidP="004A3A9C">
            <w:pPr>
              <w:snapToGrid w:val="0"/>
              <w:rPr>
                <w:b/>
                <w:lang w:val="kk-KZ"/>
              </w:rPr>
            </w:pPr>
            <w:r w:rsidRPr="007B1E15">
              <w:rPr>
                <w:b/>
                <w:lang w:val="kk-KZ"/>
              </w:rPr>
              <w:t>житель-</w:t>
            </w:r>
          </w:p>
          <w:p w:rsidR="004A3A9C" w:rsidRPr="007B1E15" w:rsidRDefault="004A3A9C" w:rsidP="004A3A9C">
            <w:pPr>
              <w:snapToGrid w:val="0"/>
              <w:rPr>
                <w:b/>
                <w:lang w:val="kk-KZ"/>
              </w:rPr>
            </w:pPr>
            <w:r w:rsidRPr="007B1E15">
              <w:rPr>
                <w:b/>
                <w:lang w:val="kk-KZ"/>
              </w:rPr>
              <w:t>ность</w:t>
            </w:r>
          </w:p>
        </w:tc>
      </w:tr>
      <w:tr w:rsidR="004A3A9C" w:rsidRPr="00BC1CD2"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BC1CD2" w:rsidRDefault="004A3A9C" w:rsidP="004A3A9C">
            <w:pPr>
              <w:snapToGrid w:val="0"/>
              <w:jc w:val="center"/>
              <w:rPr>
                <w:b/>
                <w:lang w:val="kk-KZ"/>
              </w:rPr>
            </w:pPr>
            <w:r w:rsidRPr="00BC1CD2">
              <w:rPr>
                <w:b/>
                <w:lang w:val="kk-KZ"/>
              </w:rPr>
              <w:t>1</w:t>
            </w:r>
          </w:p>
        </w:tc>
        <w:tc>
          <w:tcPr>
            <w:tcW w:w="2551" w:type="dxa"/>
            <w:tcBorders>
              <w:top w:val="single" w:sz="4" w:space="0" w:color="000000"/>
              <w:left w:val="single" w:sz="4" w:space="0" w:color="000000"/>
              <w:bottom w:val="single" w:sz="4" w:space="0" w:color="000000"/>
            </w:tcBorders>
          </w:tcPr>
          <w:p w:rsidR="004A3A9C" w:rsidRPr="00BC1CD2" w:rsidRDefault="004A3A9C" w:rsidP="004A3A9C">
            <w:pPr>
              <w:tabs>
                <w:tab w:val="left" w:pos="700"/>
              </w:tabs>
            </w:pPr>
            <w:r w:rsidRPr="00BC1CD2">
              <w:rPr>
                <w:color w:val="000000"/>
              </w:rPr>
              <w:t>История развития л</w:t>
            </w:r>
            <w:r w:rsidRPr="00BC1CD2">
              <w:rPr>
                <w:color w:val="000000"/>
              </w:rPr>
              <w:t>о</w:t>
            </w:r>
            <w:r w:rsidRPr="00BC1CD2">
              <w:rPr>
                <w:color w:val="000000"/>
              </w:rPr>
              <w:t>гистики как науки и ее практическая реал</w:t>
            </w:r>
            <w:r w:rsidRPr="00BC1CD2">
              <w:rPr>
                <w:color w:val="000000"/>
              </w:rPr>
              <w:t>и</w:t>
            </w:r>
            <w:r w:rsidRPr="00BC1CD2">
              <w:rPr>
                <w:color w:val="000000"/>
              </w:rPr>
              <w:t>зация. Этапы возни</w:t>
            </w:r>
            <w:r w:rsidRPr="00BC1CD2">
              <w:rPr>
                <w:color w:val="000000"/>
              </w:rPr>
              <w:t>к</w:t>
            </w:r>
            <w:r w:rsidRPr="00BC1CD2">
              <w:rPr>
                <w:color w:val="000000"/>
              </w:rPr>
              <w:t>новения логистики. Понятие логистики. Макро- и микролог</w:t>
            </w:r>
            <w:r w:rsidRPr="00BC1CD2">
              <w:rPr>
                <w:color w:val="000000"/>
              </w:rPr>
              <w:t>и</w:t>
            </w:r>
            <w:r w:rsidRPr="00BC1CD2">
              <w:rPr>
                <w:color w:val="000000"/>
              </w:rPr>
              <w:t>стика.</w:t>
            </w:r>
          </w:p>
        </w:tc>
        <w:tc>
          <w:tcPr>
            <w:tcW w:w="4977" w:type="dxa"/>
            <w:tcBorders>
              <w:top w:val="single" w:sz="4" w:space="0" w:color="000000"/>
              <w:left w:val="single" w:sz="4" w:space="0" w:color="000000"/>
              <w:bottom w:val="single" w:sz="4" w:space="0" w:color="000000"/>
            </w:tcBorders>
          </w:tcPr>
          <w:p w:rsidR="004A3A9C" w:rsidRPr="00BC1CD2" w:rsidRDefault="004A3A9C" w:rsidP="004A3A9C">
            <w:pPr>
              <w:snapToGrid w:val="0"/>
              <w:rPr>
                <w:b/>
              </w:rPr>
            </w:pPr>
            <w:r w:rsidRPr="00BC1CD2">
              <w:t>История возникновения и развития практич</w:t>
            </w:r>
            <w:r w:rsidRPr="00BC1CD2">
              <w:t>е</w:t>
            </w:r>
            <w:r w:rsidRPr="00BC1CD2">
              <w:t>ской логистики, ее этапы развития. Синон</w:t>
            </w:r>
            <w:r w:rsidRPr="00BC1CD2">
              <w:t>и</w:t>
            </w:r>
            <w:r w:rsidRPr="00BC1CD2">
              <w:t>мы термина «логистика». Концепция и при</w:t>
            </w:r>
            <w:r w:rsidRPr="00BC1CD2">
              <w:t>н</w:t>
            </w:r>
            <w:r w:rsidRPr="00BC1CD2">
              <w:t>ципы логистики. Макрологистика. Микрол</w:t>
            </w:r>
            <w:r w:rsidRPr="00BC1CD2">
              <w:t>о</w:t>
            </w:r>
            <w:r w:rsidRPr="00BC1CD2">
              <w:t>гистика.</w:t>
            </w:r>
          </w:p>
        </w:tc>
        <w:tc>
          <w:tcPr>
            <w:tcW w:w="1275" w:type="dxa"/>
            <w:tcBorders>
              <w:top w:val="single" w:sz="4" w:space="0" w:color="000000"/>
              <w:left w:val="single" w:sz="4" w:space="0" w:color="000000"/>
              <w:bottom w:val="single" w:sz="4" w:space="0" w:color="000000"/>
              <w:right w:val="single" w:sz="4" w:space="0" w:color="000000"/>
            </w:tcBorders>
            <w:vAlign w:val="center"/>
          </w:tcPr>
          <w:p w:rsidR="004A3A9C" w:rsidRPr="00BC1CD2" w:rsidRDefault="004A3A9C" w:rsidP="004A3A9C">
            <w:pPr>
              <w:jc w:val="center"/>
            </w:pPr>
            <w:r w:rsidRPr="00BC1CD2">
              <w:t>1</w:t>
            </w:r>
          </w:p>
        </w:tc>
      </w:tr>
      <w:tr w:rsidR="004A3A9C" w:rsidRPr="00BC1CD2"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BC1CD2" w:rsidRDefault="004A3A9C" w:rsidP="004A3A9C">
            <w:pPr>
              <w:snapToGrid w:val="0"/>
              <w:jc w:val="center"/>
              <w:rPr>
                <w:lang w:val="kk-KZ"/>
              </w:rPr>
            </w:pPr>
            <w:r w:rsidRPr="00BC1CD2">
              <w:rPr>
                <w:lang w:val="kk-KZ"/>
              </w:rPr>
              <w:t>2</w:t>
            </w:r>
          </w:p>
        </w:tc>
        <w:tc>
          <w:tcPr>
            <w:tcW w:w="2551" w:type="dxa"/>
            <w:tcBorders>
              <w:top w:val="single" w:sz="4" w:space="0" w:color="000000"/>
              <w:left w:val="single" w:sz="4" w:space="0" w:color="000000"/>
              <w:bottom w:val="single" w:sz="4" w:space="0" w:color="000000"/>
            </w:tcBorders>
          </w:tcPr>
          <w:p w:rsidR="004A3A9C" w:rsidRPr="00BC1CD2" w:rsidRDefault="004A3A9C" w:rsidP="004A3A9C">
            <w:r w:rsidRPr="00BC1CD2">
              <w:t>Материальные зап</w:t>
            </w:r>
            <w:r w:rsidRPr="00BC1CD2">
              <w:t>а</w:t>
            </w:r>
            <w:r w:rsidRPr="00BC1CD2">
              <w:t>сы. Системы управл</w:t>
            </w:r>
            <w:r w:rsidRPr="00BC1CD2">
              <w:t>е</w:t>
            </w:r>
            <w:r w:rsidRPr="00BC1CD2">
              <w:t>ния запасами. Сист</w:t>
            </w:r>
            <w:r w:rsidRPr="00BC1CD2">
              <w:t>е</w:t>
            </w:r>
            <w:r w:rsidRPr="00BC1CD2">
              <w:t>ма с фиксированными размером заказа и п</w:t>
            </w:r>
            <w:r w:rsidRPr="00BC1CD2">
              <w:t>е</w:t>
            </w:r>
            <w:r w:rsidRPr="00BC1CD2">
              <w:t>риодом времени ме</w:t>
            </w:r>
            <w:r w:rsidRPr="00BC1CD2">
              <w:t>ж</w:t>
            </w:r>
            <w:r w:rsidRPr="00BC1CD2">
              <w:t>ду заказами. Структ</w:t>
            </w:r>
            <w:r w:rsidRPr="00BC1CD2">
              <w:t>у</w:t>
            </w:r>
            <w:r w:rsidRPr="00BC1CD2">
              <w:t>ризация и нормиров</w:t>
            </w:r>
            <w:r w:rsidRPr="00BC1CD2">
              <w:t>а</w:t>
            </w:r>
            <w:r w:rsidRPr="00BC1CD2">
              <w:t>ние запасов.</w:t>
            </w:r>
          </w:p>
        </w:tc>
        <w:tc>
          <w:tcPr>
            <w:tcW w:w="4977" w:type="dxa"/>
            <w:tcBorders>
              <w:top w:val="single" w:sz="4" w:space="0" w:color="000000"/>
              <w:left w:val="single" w:sz="4" w:space="0" w:color="000000"/>
              <w:bottom w:val="single" w:sz="4" w:space="0" w:color="000000"/>
            </w:tcBorders>
          </w:tcPr>
          <w:p w:rsidR="004A3A9C" w:rsidRPr="00BC1CD2" w:rsidRDefault="004A3A9C" w:rsidP="004A3A9C">
            <w:pPr>
              <w:snapToGrid w:val="0"/>
            </w:pPr>
            <w:r w:rsidRPr="00BC1CD2">
              <w:t>Классификация материальных запас</w:t>
            </w:r>
            <w:r w:rsidRPr="00BC1CD2">
              <w:rPr>
                <w:b/>
              </w:rPr>
              <w:t xml:space="preserve"> </w:t>
            </w:r>
            <w:r w:rsidRPr="00BC1CD2">
              <w:t>Матер</w:t>
            </w:r>
            <w:r w:rsidRPr="00BC1CD2">
              <w:t>и</w:t>
            </w:r>
            <w:r w:rsidRPr="00BC1CD2">
              <w:t>альные запасы. Системы управления запас</w:t>
            </w:r>
            <w:r w:rsidRPr="00BC1CD2">
              <w:t>а</w:t>
            </w:r>
            <w:r w:rsidRPr="00BC1CD2">
              <w:t>ми. Система с фиксированными размером з</w:t>
            </w:r>
            <w:r w:rsidRPr="00BC1CD2">
              <w:t>а</w:t>
            </w:r>
            <w:r w:rsidRPr="00BC1CD2">
              <w:t>каза и периодом времени между заказами. Структуризация и нормирование запасов 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4A3A9C" w:rsidRPr="00BC1CD2" w:rsidRDefault="004A3A9C" w:rsidP="004A3A9C">
            <w:pPr>
              <w:jc w:val="center"/>
            </w:pPr>
            <w:r w:rsidRPr="00BC1CD2">
              <w:t>1</w:t>
            </w:r>
          </w:p>
        </w:tc>
      </w:tr>
      <w:tr w:rsidR="004A3A9C" w:rsidRPr="00BC1CD2"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BC1CD2" w:rsidRDefault="004A3A9C" w:rsidP="000276ED">
            <w:pPr>
              <w:snapToGrid w:val="0"/>
              <w:jc w:val="center"/>
              <w:rPr>
                <w:lang w:val="kk-KZ"/>
              </w:rPr>
            </w:pPr>
            <w:r w:rsidRPr="00BC1CD2">
              <w:rPr>
                <w:lang w:val="kk-KZ"/>
              </w:rPr>
              <w:t>3</w:t>
            </w:r>
          </w:p>
        </w:tc>
        <w:tc>
          <w:tcPr>
            <w:tcW w:w="2551" w:type="dxa"/>
            <w:tcBorders>
              <w:top w:val="single" w:sz="4" w:space="0" w:color="000000"/>
              <w:left w:val="single" w:sz="4" w:space="0" w:color="000000"/>
              <w:bottom w:val="single" w:sz="4" w:space="0" w:color="000000"/>
            </w:tcBorders>
          </w:tcPr>
          <w:p w:rsidR="004A3A9C" w:rsidRPr="00BC1CD2" w:rsidRDefault="004A3A9C" w:rsidP="004A3A9C">
            <w:pPr>
              <w:tabs>
                <w:tab w:val="left" w:pos="700"/>
              </w:tabs>
            </w:pPr>
            <w:r w:rsidRPr="00BC1CD2">
              <w:t>Складирование в л</w:t>
            </w:r>
            <w:r w:rsidRPr="00BC1CD2">
              <w:t>о</w:t>
            </w:r>
            <w:r w:rsidRPr="00BC1CD2">
              <w:lastRenderedPageBreak/>
              <w:t>гистике. Правовые основы процесса складирования в К</w:t>
            </w:r>
            <w:r w:rsidRPr="00BC1CD2">
              <w:t>а</w:t>
            </w:r>
            <w:r w:rsidRPr="00BC1CD2">
              <w:t>захстане. Развитие складской логистики в Казахстане на прим</w:t>
            </w:r>
            <w:r w:rsidRPr="00BC1CD2">
              <w:t>е</w:t>
            </w:r>
            <w:r w:rsidRPr="00BC1CD2">
              <w:t>ре индустриально-логистических це</w:t>
            </w:r>
            <w:r w:rsidRPr="00BC1CD2">
              <w:t>н</w:t>
            </w:r>
            <w:r w:rsidRPr="00BC1CD2">
              <w:t>тров «</w:t>
            </w:r>
            <w:r w:rsidRPr="00BC1CD2">
              <w:rPr>
                <w:lang w:val="en-US"/>
              </w:rPr>
              <w:t>DAMU</w:t>
            </w:r>
            <w:r w:rsidRPr="00BC1CD2">
              <w:t>».</w:t>
            </w:r>
          </w:p>
        </w:tc>
        <w:tc>
          <w:tcPr>
            <w:tcW w:w="4977" w:type="dxa"/>
            <w:tcBorders>
              <w:top w:val="single" w:sz="4" w:space="0" w:color="000000"/>
              <w:left w:val="single" w:sz="4" w:space="0" w:color="000000"/>
              <w:bottom w:val="single" w:sz="4" w:space="0" w:color="000000"/>
            </w:tcBorders>
          </w:tcPr>
          <w:p w:rsidR="004A3A9C" w:rsidRPr="00BC1CD2" w:rsidRDefault="004A3A9C" w:rsidP="004A3A9C">
            <w:pPr>
              <w:tabs>
                <w:tab w:val="left" w:pos="700"/>
              </w:tabs>
              <w:rPr>
                <w:b/>
              </w:rPr>
            </w:pPr>
            <w:r w:rsidRPr="00BC1CD2">
              <w:lastRenderedPageBreak/>
              <w:t xml:space="preserve">Логистика складирования. Классификация </w:t>
            </w:r>
            <w:r w:rsidRPr="00BC1CD2">
              <w:lastRenderedPageBreak/>
              <w:t>складов. Функции и задачи складов. Оновные операции, выполняемые на складе. Изучение особенностей развития логистической ко</w:t>
            </w:r>
            <w:r w:rsidRPr="00BC1CD2">
              <w:t>н</w:t>
            </w:r>
            <w:r w:rsidRPr="00BC1CD2">
              <w:t>цепции в Казахстане (Уникальный индустр</w:t>
            </w:r>
            <w:r w:rsidRPr="00BC1CD2">
              <w:t>и</w:t>
            </w:r>
            <w:r w:rsidRPr="00BC1CD2">
              <w:t>ально-логистический центр «</w:t>
            </w:r>
            <w:r w:rsidRPr="00BC1CD2">
              <w:rPr>
                <w:lang w:val="en-US"/>
              </w:rPr>
              <w:t>DAMU</w:t>
            </w:r>
            <w:r w:rsidRPr="00BC1CD2">
              <w:t>»).</w:t>
            </w:r>
          </w:p>
          <w:p w:rsidR="004A3A9C" w:rsidRPr="00BC1CD2" w:rsidRDefault="004A3A9C" w:rsidP="004A3A9C">
            <w:pPr>
              <w:pStyle w:val="11"/>
              <w:ind w:left="0"/>
              <w:jc w:val="both"/>
            </w:pPr>
          </w:p>
        </w:tc>
        <w:tc>
          <w:tcPr>
            <w:tcW w:w="1275" w:type="dxa"/>
            <w:tcBorders>
              <w:top w:val="single" w:sz="4" w:space="0" w:color="000000"/>
              <w:left w:val="single" w:sz="4" w:space="0" w:color="000000"/>
              <w:bottom w:val="single" w:sz="4" w:space="0" w:color="000000"/>
              <w:right w:val="single" w:sz="4" w:space="0" w:color="000000"/>
            </w:tcBorders>
            <w:vAlign w:val="center"/>
          </w:tcPr>
          <w:p w:rsidR="004A3A9C" w:rsidRPr="00BC1CD2" w:rsidRDefault="004A3A9C" w:rsidP="004A3A9C">
            <w:pPr>
              <w:jc w:val="center"/>
            </w:pPr>
            <w:r w:rsidRPr="00BC1CD2">
              <w:lastRenderedPageBreak/>
              <w:t>1</w:t>
            </w:r>
          </w:p>
        </w:tc>
      </w:tr>
      <w:tr w:rsidR="004A3A9C" w:rsidRPr="00BC1CD2"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BC1CD2" w:rsidRDefault="004A3A9C" w:rsidP="004A3A9C">
            <w:pPr>
              <w:snapToGrid w:val="0"/>
              <w:jc w:val="center"/>
              <w:rPr>
                <w:lang w:val="kk-KZ"/>
              </w:rPr>
            </w:pPr>
            <w:r w:rsidRPr="00BC1CD2">
              <w:rPr>
                <w:lang w:val="kk-KZ"/>
              </w:rPr>
              <w:lastRenderedPageBreak/>
              <w:t>4</w:t>
            </w:r>
          </w:p>
        </w:tc>
        <w:tc>
          <w:tcPr>
            <w:tcW w:w="2551" w:type="dxa"/>
            <w:tcBorders>
              <w:top w:val="single" w:sz="4" w:space="0" w:color="000000"/>
              <w:left w:val="single" w:sz="4" w:space="0" w:color="000000"/>
              <w:bottom w:val="single" w:sz="4" w:space="0" w:color="000000"/>
            </w:tcBorders>
          </w:tcPr>
          <w:p w:rsidR="004A3A9C" w:rsidRPr="00BC1CD2" w:rsidRDefault="004A3A9C" w:rsidP="004A3A9C">
            <w:r w:rsidRPr="00BC1CD2">
              <w:t>Логистический пр</w:t>
            </w:r>
            <w:r w:rsidRPr="00BC1CD2">
              <w:t>о</w:t>
            </w:r>
            <w:r w:rsidRPr="00BC1CD2">
              <w:t>цесс на складе. Виды, функции и классиф</w:t>
            </w:r>
            <w:r w:rsidRPr="00BC1CD2">
              <w:t>и</w:t>
            </w:r>
            <w:r w:rsidRPr="00BC1CD2">
              <w:t>кация складов.</w:t>
            </w:r>
          </w:p>
        </w:tc>
        <w:tc>
          <w:tcPr>
            <w:tcW w:w="4977" w:type="dxa"/>
            <w:tcBorders>
              <w:top w:val="single" w:sz="4" w:space="0" w:color="000000"/>
              <w:left w:val="single" w:sz="4" w:space="0" w:color="000000"/>
              <w:bottom w:val="single" w:sz="4" w:space="0" w:color="000000"/>
            </w:tcBorders>
          </w:tcPr>
          <w:p w:rsidR="004A3A9C" w:rsidRPr="00BC1CD2" w:rsidRDefault="004A3A9C" w:rsidP="004A3A9C">
            <w:pPr>
              <w:snapToGrid w:val="0"/>
            </w:pPr>
            <w:r w:rsidRPr="00BC1CD2">
              <w:t>Предмет и характеристика логистики склад</w:t>
            </w:r>
            <w:r w:rsidRPr="00BC1CD2">
              <w:t>и</w:t>
            </w:r>
            <w:r w:rsidRPr="00BC1CD2">
              <w:t>рования. Функция и задачи складов. Класс</w:t>
            </w:r>
            <w:r w:rsidRPr="00BC1CD2">
              <w:t>и</w:t>
            </w:r>
            <w:r w:rsidRPr="00BC1CD2">
              <w:t>фикация складов. Основные операции, в</w:t>
            </w:r>
            <w:r w:rsidRPr="00BC1CD2">
              <w:t>ы</w:t>
            </w:r>
            <w:r w:rsidRPr="00BC1CD2">
              <w:t>полняемым на складе. Логистический пр</w:t>
            </w:r>
            <w:r w:rsidRPr="00BC1CD2">
              <w:t>о</w:t>
            </w:r>
            <w:r w:rsidRPr="00BC1CD2">
              <w:t>цесс на складе.</w:t>
            </w:r>
          </w:p>
        </w:tc>
        <w:tc>
          <w:tcPr>
            <w:tcW w:w="1275" w:type="dxa"/>
            <w:tcBorders>
              <w:top w:val="single" w:sz="4" w:space="0" w:color="000000"/>
              <w:left w:val="single" w:sz="4" w:space="0" w:color="000000"/>
              <w:bottom w:val="single" w:sz="4" w:space="0" w:color="000000"/>
              <w:right w:val="single" w:sz="4" w:space="0" w:color="000000"/>
            </w:tcBorders>
            <w:vAlign w:val="center"/>
          </w:tcPr>
          <w:p w:rsidR="004A3A9C" w:rsidRPr="00BC1CD2" w:rsidRDefault="004A3A9C" w:rsidP="004A3A9C">
            <w:pPr>
              <w:jc w:val="center"/>
            </w:pPr>
            <w:r w:rsidRPr="00BC1CD2">
              <w:t>1</w:t>
            </w:r>
          </w:p>
        </w:tc>
      </w:tr>
      <w:tr w:rsidR="004A3A9C" w:rsidRPr="00BC1CD2"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BC1CD2" w:rsidRDefault="004A3A9C" w:rsidP="004A3A9C">
            <w:pPr>
              <w:snapToGrid w:val="0"/>
              <w:jc w:val="center"/>
              <w:rPr>
                <w:lang w:val="kk-KZ"/>
              </w:rPr>
            </w:pPr>
            <w:r w:rsidRPr="00BC1CD2">
              <w:rPr>
                <w:lang w:val="kk-KZ"/>
              </w:rPr>
              <w:t>5</w:t>
            </w:r>
          </w:p>
        </w:tc>
        <w:tc>
          <w:tcPr>
            <w:tcW w:w="2551" w:type="dxa"/>
            <w:tcBorders>
              <w:top w:val="single" w:sz="4" w:space="0" w:color="000000"/>
              <w:left w:val="single" w:sz="4" w:space="0" w:color="000000"/>
              <w:bottom w:val="single" w:sz="4" w:space="0" w:color="000000"/>
            </w:tcBorders>
          </w:tcPr>
          <w:p w:rsidR="004A3A9C" w:rsidRPr="00BC1CD2" w:rsidRDefault="004A3A9C" w:rsidP="004A3A9C">
            <w:r w:rsidRPr="00BC1CD2">
              <w:t>Организация и фун</w:t>
            </w:r>
            <w:r w:rsidRPr="00BC1CD2">
              <w:t>к</w:t>
            </w:r>
            <w:r w:rsidRPr="00BC1CD2">
              <w:t>ционирование склада.</w:t>
            </w:r>
          </w:p>
        </w:tc>
        <w:tc>
          <w:tcPr>
            <w:tcW w:w="4977" w:type="dxa"/>
            <w:tcBorders>
              <w:top w:val="single" w:sz="4" w:space="0" w:color="000000"/>
              <w:left w:val="single" w:sz="4" w:space="0" w:color="000000"/>
              <w:bottom w:val="single" w:sz="4" w:space="0" w:color="000000"/>
            </w:tcBorders>
          </w:tcPr>
          <w:p w:rsidR="004A3A9C" w:rsidRPr="00BC1CD2" w:rsidRDefault="004A3A9C" w:rsidP="004A3A9C">
            <w:pPr>
              <w:snapToGrid w:val="0"/>
            </w:pPr>
            <w:r w:rsidRPr="00BC1CD2">
              <w:t>Выбор складского помещения. Эффекти</w:t>
            </w:r>
            <w:r w:rsidRPr="00BC1CD2">
              <w:t>в</w:t>
            </w:r>
            <w:r w:rsidRPr="00BC1CD2">
              <w:t>ность функционирования складов. Методы определения места расположения склада. О</w:t>
            </w:r>
            <w:r w:rsidRPr="00BC1CD2">
              <w:t>п</w:t>
            </w:r>
            <w:r w:rsidRPr="00BC1CD2">
              <w:t>ределение оптимального количества складов.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4A3A9C" w:rsidRPr="00BC1CD2" w:rsidRDefault="004A3A9C" w:rsidP="004A3A9C">
            <w:pPr>
              <w:jc w:val="center"/>
            </w:pPr>
            <w:r w:rsidRPr="00BC1CD2">
              <w:t>1</w:t>
            </w:r>
          </w:p>
        </w:tc>
      </w:tr>
      <w:tr w:rsidR="004A3A9C" w:rsidRPr="00BC1CD2"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BC1CD2" w:rsidRDefault="004A3A9C" w:rsidP="004A3A9C">
            <w:pPr>
              <w:snapToGrid w:val="0"/>
              <w:jc w:val="center"/>
              <w:rPr>
                <w:lang w:val="kk-KZ"/>
              </w:rPr>
            </w:pPr>
            <w:r w:rsidRPr="00BC1CD2">
              <w:rPr>
                <w:lang w:val="kk-KZ"/>
              </w:rPr>
              <w:t>6</w:t>
            </w:r>
          </w:p>
        </w:tc>
        <w:tc>
          <w:tcPr>
            <w:tcW w:w="2551" w:type="dxa"/>
            <w:tcBorders>
              <w:top w:val="single" w:sz="4" w:space="0" w:color="000000"/>
              <w:left w:val="single" w:sz="4" w:space="0" w:color="000000"/>
              <w:bottom w:val="single" w:sz="4" w:space="0" w:color="000000"/>
            </w:tcBorders>
          </w:tcPr>
          <w:p w:rsidR="004A3A9C" w:rsidRPr="00BC1CD2" w:rsidRDefault="004A3A9C" w:rsidP="004A3A9C">
            <w:r w:rsidRPr="00BC1CD2">
              <w:t>Расчет количества оборудования для хранения и мощности склада</w:t>
            </w:r>
          </w:p>
        </w:tc>
        <w:tc>
          <w:tcPr>
            <w:tcW w:w="4977" w:type="dxa"/>
            <w:tcBorders>
              <w:top w:val="single" w:sz="4" w:space="0" w:color="000000"/>
              <w:left w:val="single" w:sz="4" w:space="0" w:color="000000"/>
              <w:bottom w:val="single" w:sz="4" w:space="0" w:color="000000"/>
            </w:tcBorders>
          </w:tcPr>
          <w:p w:rsidR="004A3A9C" w:rsidRPr="00BC1CD2" w:rsidRDefault="004A3A9C" w:rsidP="004A3A9C">
            <w:pPr>
              <w:overflowPunct w:val="0"/>
            </w:pPr>
            <w:r w:rsidRPr="00BC1CD2">
              <w:t>Основные параметры складских зон. Расчет необходимого количества оборудования для хранения и мощности склада.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4A3A9C" w:rsidRPr="00BC1CD2" w:rsidRDefault="004A3A9C" w:rsidP="004A3A9C">
            <w:pPr>
              <w:jc w:val="center"/>
            </w:pPr>
            <w:r w:rsidRPr="00BC1CD2">
              <w:t>1</w:t>
            </w:r>
          </w:p>
        </w:tc>
      </w:tr>
      <w:tr w:rsidR="004A3A9C" w:rsidRPr="00BC1CD2"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BC1CD2" w:rsidRDefault="004A3A9C" w:rsidP="004A3A9C">
            <w:pPr>
              <w:snapToGrid w:val="0"/>
              <w:jc w:val="center"/>
              <w:rPr>
                <w:b/>
                <w:lang w:val="kk-KZ"/>
              </w:rPr>
            </w:pPr>
            <w:r w:rsidRPr="00BC1CD2">
              <w:rPr>
                <w:b/>
                <w:lang w:val="kk-KZ"/>
              </w:rPr>
              <w:t>7</w:t>
            </w:r>
          </w:p>
        </w:tc>
        <w:tc>
          <w:tcPr>
            <w:tcW w:w="2551" w:type="dxa"/>
            <w:tcBorders>
              <w:top w:val="single" w:sz="4" w:space="0" w:color="000000"/>
              <w:left w:val="single" w:sz="4" w:space="0" w:color="000000"/>
              <w:bottom w:val="single" w:sz="4" w:space="0" w:color="000000"/>
            </w:tcBorders>
          </w:tcPr>
          <w:p w:rsidR="004A3A9C" w:rsidRPr="00BC1CD2" w:rsidRDefault="004A3A9C" w:rsidP="004A3A9C">
            <w:r w:rsidRPr="00BC1CD2">
              <w:t>Система сбыта фа</w:t>
            </w:r>
            <w:r w:rsidRPr="00BC1CD2">
              <w:t>р</w:t>
            </w:r>
            <w:r w:rsidRPr="00BC1CD2">
              <w:t>мацевтической пр</w:t>
            </w:r>
            <w:r w:rsidRPr="00BC1CD2">
              <w:t>о</w:t>
            </w:r>
            <w:r w:rsidRPr="00BC1CD2">
              <w:t>дукции Особенности оптовой торговли л</w:t>
            </w:r>
            <w:r w:rsidRPr="00BC1CD2">
              <w:t>е</w:t>
            </w:r>
            <w:r w:rsidRPr="00BC1CD2">
              <w:t>карственными средс</w:t>
            </w:r>
            <w:r w:rsidRPr="00BC1CD2">
              <w:t>т</w:t>
            </w:r>
            <w:r w:rsidRPr="00BC1CD2">
              <w:t>вами</w:t>
            </w:r>
          </w:p>
        </w:tc>
        <w:tc>
          <w:tcPr>
            <w:tcW w:w="4977" w:type="dxa"/>
            <w:tcBorders>
              <w:top w:val="single" w:sz="4" w:space="0" w:color="000000"/>
              <w:left w:val="single" w:sz="4" w:space="0" w:color="000000"/>
              <w:bottom w:val="single" w:sz="4" w:space="0" w:color="000000"/>
            </w:tcBorders>
          </w:tcPr>
          <w:p w:rsidR="004A3A9C" w:rsidRPr="00BC1CD2" w:rsidRDefault="004A3A9C" w:rsidP="004A3A9C">
            <w:pPr>
              <w:snapToGrid w:val="0"/>
            </w:pPr>
            <w:r w:rsidRPr="00BC1CD2">
              <w:t>Условия выбора метода сбыта. Оптовая то</w:t>
            </w:r>
            <w:r w:rsidRPr="00BC1CD2">
              <w:t>р</w:t>
            </w:r>
            <w:r w:rsidRPr="00BC1CD2">
              <w:t>говля товаров аптечного ассортимента. Функции, выполняемые оптовой торговлей. Управление в сфере оптовой торговли.</w:t>
            </w:r>
          </w:p>
        </w:tc>
        <w:tc>
          <w:tcPr>
            <w:tcW w:w="1275" w:type="dxa"/>
            <w:tcBorders>
              <w:top w:val="single" w:sz="4" w:space="0" w:color="000000"/>
              <w:left w:val="single" w:sz="4" w:space="0" w:color="000000"/>
              <w:bottom w:val="single" w:sz="4" w:space="0" w:color="000000"/>
              <w:right w:val="single" w:sz="4" w:space="0" w:color="000000"/>
            </w:tcBorders>
            <w:vAlign w:val="center"/>
          </w:tcPr>
          <w:p w:rsidR="004A3A9C" w:rsidRPr="00BC1CD2" w:rsidRDefault="004A3A9C" w:rsidP="004A3A9C">
            <w:pPr>
              <w:jc w:val="center"/>
            </w:pPr>
            <w:r w:rsidRPr="00BC1CD2">
              <w:t>1</w:t>
            </w:r>
          </w:p>
        </w:tc>
      </w:tr>
      <w:tr w:rsidR="004A3A9C" w:rsidRPr="00BC1CD2"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BC1CD2" w:rsidRDefault="004A3A9C" w:rsidP="004A3A9C">
            <w:pPr>
              <w:snapToGrid w:val="0"/>
              <w:jc w:val="center"/>
              <w:rPr>
                <w:lang w:val="kk-KZ"/>
              </w:rPr>
            </w:pPr>
            <w:r w:rsidRPr="00BC1CD2">
              <w:rPr>
                <w:lang w:val="kk-KZ"/>
              </w:rPr>
              <w:t>8</w:t>
            </w:r>
          </w:p>
        </w:tc>
        <w:tc>
          <w:tcPr>
            <w:tcW w:w="2551" w:type="dxa"/>
            <w:tcBorders>
              <w:top w:val="single" w:sz="4" w:space="0" w:color="000000"/>
              <w:left w:val="single" w:sz="4" w:space="0" w:color="000000"/>
              <w:bottom w:val="single" w:sz="4" w:space="0" w:color="000000"/>
            </w:tcBorders>
          </w:tcPr>
          <w:p w:rsidR="004A3A9C" w:rsidRPr="00BC1CD2" w:rsidRDefault="004A3A9C" w:rsidP="004A3A9C">
            <w:r w:rsidRPr="00BC1CD2">
              <w:rPr>
                <w:b/>
                <w:i/>
              </w:rPr>
              <w:t>Рубежный контроль</w:t>
            </w:r>
          </w:p>
        </w:tc>
        <w:tc>
          <w:tcPr>
            <w:tcW w:w="4977" w:type="dxa"/>
            <w:tcBorders>
              <w:top w:val="single" w:sz="4" w:space="0" w:color="000000"/>
              <w:left w:val="single" w:sz="4" w:space="0" w:color="000000"/>
              <w:bottom w:val="single" w:sz="4" w:space="0" w:color="000000"/>
            </w:tcBorders>
          </w:tcPr>
          <w:p w:rsidR="004A3A9C" w:rsidRPr="00BC1CD2" w:rsidRDefault="004A3A9C" w:rsidP="004A3A9C">
            <w:pPr>
              <w:snapToGrid w:val="0"/>
            </w:pPr>
          </w:p>
        </w:tc>
        <w:tc>
          <w:tcPr>
            <w:tcW w:w="1275" w:type="dxa"/>
            <w:tcBorders>
              <w:top w:val="single" w:sz="4" w:space="0" w:color="000000"/>
              <w:left w:val="single" w:sz="4" w:space="0" w:color="000000"/>
              <w:bottom w:val="single" w:sz="4" w:space="0" w:color="000000"/>
              <w:right w:val="single" w:sz="4" w:space="0" w:color="000000"/>
            </w:tcBorders>
            <w:vAlign w:val="center"/>
          </w:tcPr>
          <w:p w:rsidR="004A3A9C" w:rsidRPr="00BC1CD2" w:rsidRDefault="004A3A9C" w:rsidP="004A3A9C">
            <w:pPr>
              <w:jc w:val="center"/>
            </w:pPr>
            <w:r w:rsidRPr="00BC1CD2">
              <w:t>1</w:t>
            </w:r>
          </w:p>
        </w:tc>
      </w:tr>
      <w:tr w:rsidR="004A3A9C" w:rsidRPr="00BC1CD2"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BC1CD2" w:rsidRDefault="004A3A9C" w:rsidP="004A3A9C">
            <w:pPr>
              <w:snapToGrid w:val="0"/>
              <w:jc w:val="center"/>
              <w:rPr>
                <w:lang w:val="kk-KZ"/>
              </w:rPr>
            </w:pPr>
            <w:r w:rsidRPr="00BC1CD2">
              <w:rPr>
                <w:lang w:val="kk-KZ"/>
              </w:rPr>
              <w:t>9</w:t>
            </w:r>
          </w:p>
        </w:tc>
        <w:tc>
          <w:tcPr>
            <w:tcW w:w="2551" w:type="dxa"/>
            <w:tcBorders>
              <w:top w:val="single" w:sz="4" w:space="0" w:color="000000"/>
              <w:left w:val="single" w:sz="4" w:space="0" w:color="000000"/>
              <w:bottom w:val="single" w:sz="4" w:space="0" w:color="000000"/>
            </w:tcBorders>
          </w:tcPr>
          <w:p w:rsidR="004A3A9C" w:rsidRPr="00BC1CD2" w:rsidRDefault="004A3A9C" w:rsidP="004A3A9C">
            <w:r w:rsidRPr="00BC1CD2">
              <w:t>Информационная л</w:t>
            </w:r>
            <w:r w:rsidRPr="00BC1CD2">
              <w:t>о</w:t>
            </w:r>
            <w:r w:rsidRPr="00BC1CD2">
              <w:t>гистика. Построение информационных си</w:t>
            </w:r>
            <w:r w:rsidRPr="00BC1CD2">
              <w:t>с</w:t>
            </w:r>
            <w:r w:rsidRPr="00BC1CD2">
              <w:t>тем в логистике. Управление информ</w:t>
            </w:r>
            <w:r w:rsidRPr="00BC1CD2">
              <w:t>а</w:t>
            </w:r>
            <w:r w:rsidRPr="00BC1CD2">
              <w:t>ционной системой с обратной связью.</w:t>
            </w:r>
          </w:p>
        </w:tc>
        <w:tc>
          <w:tcPr>
            <w:tcW w:w="4977" w:type="dxa"/>
            <w:tcBorders>
              <w:top w:val="single" w:sz="4" w:space="0" w:color="000000"/>
              <w:left w:val="single" w:sz="4" w:space="0" w:color="000000"/>
              <w:bottom w:val="single" w:sz="4" w:space="0" w:color="000000"/>
            </w:tcBorders>
          </w:tcPr>
          <w:p w:rsidR="004A3A9C" w:rsidRPr="00BC1CD2" w:rsidRDefault="004A3A9C" w:rsidP="004A3A9C">
            <w:pPr>
              <w:snapToGrid w:val="0"/>
            </w:pPr>
            <w:r w:rsidRPr="00BC1CD2">
              <w:t>Предмет и характеристика информационной логистики. Понятия информационных пот</w:t>
            </w:r>
            <w:r w:rsidRPr="00BC1CD2">
              <w:t>о</w:t>
            </w:r>
            <w:r w:rsidRPr="00BC1CD2">
              <w:t>ков и информационных систем в логистике. Информационно-компьютерные технологии в логистике.  Классификация информационных систем.</w:t>
            </w:r>
          </w:p>
        </w:tc>
        <w:tc>
          <w:tcPr>
            <w:tcW w:w="1275" w:type="dxa"/>
            <w:tcBorders>
              <w:top w:val="single" w:sz="4" w:space="0" w:color="000000"/>
              <w:left w:val="single" w:sz="4" w:space="0" w:color="000000"/>
              <w:bottom w:val="single" w:sz="4" w:space="0" w:color="000000"/>
              <w:right w:val="single" w:sz="4" w:space="0" w:color="000000"/>
            </w:tcBorders>
            <w:vAlign w:val="center"/>
          </w:tcPr>
          <w:p w:rsidR="004A3A9C" w:rsidRPr="00BC1CD2" w:rsidRDefault="004A3A9C" w:rsidP="004A3A9C">
            <w:pPr>
              <w:jc w:val="center"/>
            </w:pPr>
            <w:r w:rsidRPr="00BC1CD2">
              <w:t>1</w:t>
            </w:r>
          </w:p>
        </w:tc>
      </w:tr>
      <w:tr w:rsidR="004A3A9C" w:rsidRPr="00BC1CD2"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BC1CD2" w:rsidRDefault="004A3A9C" w:rsidP="004A3A9C">
            <w:pPr>
              <w:snapToGrid w:val="0"/>
              <w:jc w:val="center"/>
              <w:rPr>
                <w:lang w:val="kk-KZ"/>
              </w:rPr>
            </w:pPr>
            <w:r w:rsidRPr="00BC1CD2">
              <w:rPr>
                <w:lang w:val="kk-KZ"/>
              </w:rPr>
              <w:t>10</w:t>
            </w:r>
          </w:p>
        </w:tc>
        <w:tc>
          <w:tcPr>
            <w:tcW w:w="2551" w:type="dxa"/>
            <w:tcBorders>
              <w:top w:val="single" w:sz="4" w:space="0" w:color="000000"/>
              <w:left w:val="single" w:sz="4" w:space="0" w:color="000000"/>
              <w:bottom w:val="single" w:sz="4" w:space="0" w:color="000000"/>
            </w:tcBorders>
          </w:tcPr>
          <w:p w:rsidR="004A3A9C" w:rsidRPr="00BC1CD2" w:rsidRDefault="004A3A9C" w:rsidP="004A3A9C">
            <w:r w:rsidRPr="00BC1CD2">
              <w:t>Логистические це</w:t>
            </w:r>
            <w:r w:rsidRPr="00BC1CD2">
              <w:t>н</w:t>
            </w:r>
            <w:r w:rsidRPr="00BC1CD2">
              <w:t>тры.</w:t>
            </w:r>
          </w:p>
        </w:tc>
        <w:tc>
          <w:tcPr>
            <w:tcW w:w="4977" w:type="dxa"/>
            <w:tcBorders>
              <w:top w:val="single" w:sz="4" w:space="0" w:color="000000"/>
              <w:left w:val="single" w:sz="4" w:space="0" w:color="000000"/>
              <w:bottom w:val="single" w:sz="4" w:space="0" w:color="000000"/>
            </w:tcBorders>
          </w:tcPr>
          <w:p w:rsidR="004A3A9C" w:rsidRPr="00BC1CD2" w:rsidRDefault="004A3A9C" w:rsidP="004A3A9C">
            <w:r w:rsidRPr="00BC1CD2">
              <w:t>Понятие логистического центра. Торговые зоны. Логистические системы в торговой з</w:t>
            </w:r>
            <w:r w:rsidRPr="00BC1CD2">
              <w:t>о</w:t>
            </w:r>
            <w:r w:rsidRPr="00BC1CD2">
              <w:t>не. Логистические центры в розничной то</w:t>
            </w:r>
            <w:r w:rsidRPr="00BC1CD2">
              <w:t>р</w:t>
            </w:r>
            <w:r w:rsidRPr="00BC1CD2">
              <w:t>говле. Интегрированные процессы в торговле.</w:t>
            </w:r>
          </w:p>
        </w:tc>
        <w:tc>
          <w:tcPr>
            <w:tcW w:w="1275" w:type="dxa"/>
            <w:tcBorders>
              <w:top w:val="single" w:sz="4" w:space="0" w:color="000000"/>
              <w:left w:val="single" w:sz="4" w:space="0" w:color="000000"/>
              <w:bottom w:val="single" w:sz="4" w:space="0" w:color="000000"/>
              <w:right w:val="single" w:sz="4" w:space="0" w:color="000000"/>
            </w:tcBorders>
            <w:vAlign w:val="center"/>
          </w:tcPr>
          <w:p w:rsidR="004A3A9C" w:rsidRPr="00BC1CD2" w:rsidRDefault="004A3A9C" w:rsidP="004A3A9C">
            <w:pPr>
              <w:jc w:val="center"/>
            </w:pPr>
            <w:r w:rsidRPr="00BC1CD2">
              <w:t>1</w:t>
            </w:r>
          </w:p>
        </w:tc>
      </w:tr>
      <w:tr w:rsidR="004A3A9C" w:rsidRPr="00BC1CD2"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BC1CD2" w:rsidRDefault="004A3A9C" w:rsidP="004A3A9C">
            <w:pPr>
              <w:snapToGrid w:val="0"/>
              <w:jc w:val="center"/>
              <w:rPr>
                <w:lang w:val="kk-KZ"/>
              </w:rPr>
            </w:pPr>
            <w:r w:rsidRPr="00BC1CD2">
              <w:rPr>
                <w:lang w:val="kk-KZ"/>
              </w:rPr>
              <w:t>11</w:t>
            </w:r>
          </w:p>
        </w:tc>
        <w:tc>
          <w:tcPr>
            <w:tcW w:w="2551" w:type="dxa"/>
            <w:tcBorders>
              <w:top w:val="single" w:sz="4" w:space="0" w:color="000000"/>
              <w:left w:val="single" w:sz="4" w:space="0" w:color="000000"/>
              <w:bottom w:val="single" w:sz="4" w:space="0" w:color="000000"/>
            </w:tcBorders>
          </w:tcPr>
          <w:p w:rsidR="004A3A9C" w:rsidRPr="00BC1CD2" w:rsidRDefault="004A3A9C" w:rsidP="004A3A9C">
            <w:r w:rsidRPr="00BC1CD2">
              <w:t>Логистика сервисного обслуживания.</w:t>
            </w:r>
          </w:p>
        </w:tc>
        <w:tc>
          <w:tcPr>
            <w:tcW w:w="4977" w:type="dxa"/>
            <w:tcBorders>
              <w:top w:val="single" w:sz="4" w:space="0" w:color="000000"/>
              <w:left w:val="single" w:sz="4" w:space="0" w:color="000000"/>
              <w:bottom w:val="single" w:sz="4" w:space="0" w:color="000000"/>
            </w:tcBorders>
          </w:tcPr>
          <w:p w:rsidR="004A3A9C" w:rsidRPr="00BC1CD2" w:rsidRDefault="004A3A9C" w:rsidP="004A3A9C">
            <w:pPr>
              <w:shd w:val="clear" w:color="auto" w:fill="FFFFFF"/>
            </w:pPr>
            <w:r w:rsidRPr="00BC1CD2">
              <w:t>Применение сервиса в логистике. Уровни л</w:t>
            </w:r>
            <w:r w:rsidRPr="00BC1CD2">
              <w:t>о</w:t>
            </w:r>
            <w:r w:rsidRPr="00BC1CD2">
              <w:t>гистического сервиса. Определение опт</w:t>
            </w:r>
            <w:r w:rsidRPr="00BC1CD2">
              <w:t>и</w:t>
            </w:r>
            <w:r w:rsidRPr="00BC1CD2">
              <w:t>мального объема логистического сервиса.</w:t>
            </w:r>
          </w:p>
        </w:tc>
        <w:tc>
          <w:tcPr>
            <w:tcW w:w="1275" w:type="dxa"/>
            <w:tcBorders>
              <w:top w:val="single" w:sz="4" w:space="0" w:color="000000"/>
              <w:left w:val="single" w:sz="4" w:space="0" w:color="000000"/>
              <w:bottom w:val="single" w:sz="4" w:space="0" w:color="000000"/>
              <w:right w:val="single" w:sz="4" w:space="0" w:color="000000"/>
            </w:tcBorders>
            <w:vAlign w:val="center"/>
          </w:tcPr>
          <w:p w:rsidR="004A3A9C" w:rsidRPr="00BC1CD2" w:rsidRDefault="004A3A9C" w:rsidP="004A3A9C">
            <w:pPr>
              <w:jc w:val="center"/>
            </w:pPr>
            <w:r w:rsidRPr="00BC1CD2">
              <w:t>1</w:t>
            </w:r>
          </w:p>
        </w:tc>
      </w:tr>
      <w:tr w:rsidR="004A3A9C" w:rsidRPr="00BC1CD2"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BC1CD2" w:rsidRDefault="004A3A9C" w:rsidP="004A3A9C">
            <w:pPr>
              <w:snapToGrid w:val="0"/>
              <w:jc w:val="center"/>
              <w:rPr>
                <w:lang w:val="kk-KZ"/>
              </w:rPr>
            </w:pPr>
            <w:r w:rsidRPr="00BC1CD2">
              <w:rPr>
                <w:lang w:val="kk-KZ"/>
              </w:rPr>
              <w:t>12</w:t>
            </w:r>
          </w:p>
        </w:tc>
        <w:tc>
          <w:tcPr>
            <w:tcW w:w="2551" w:type="dxa"/>
            <w:tcBorders>
              <w:top w:val="single" w:sz="4" w:space="0" w:color="000000"/>
              <w:left w:val="single" w:sz="4" w:space="0" w:color="000000"/>
              <w:bottom w:val="single" w:sz="4" w:space="0" w:color="000000"/>
            </w:tcBorders>
          </w:tcPr>
          <w:p w:rsidR="004A3A9C" w:rsidRPr="00BC1CD2" w:rsidRDefault="004A3A9C" w:rsidP="004A3A9C">
            <w:r w:rsidRPr="00BC1CD2">
              <w:t>Управление логист</w:t>
            </w:r>
            <w:r w:rsidRPr="00BC1CD2">
              <w:t>и</w:t>
            </w:r>
            <w:r w:rsidRPr="00BC1CD2">
              <w:t>ческими затратами. Классификация з</w:t>
            </w:r>
            <w:r w:rsidRPr="00BC1CD2">
              <w:t>а</w:t>
            </w:r>
            <w:r w:rsidRPr="00BC1CD2">
              <w:t>трат. Логистические затраты. Затраты на обработку заказов.</w:t>
            </w:r>
          </w:p>
        </w:tc>
        <w:tc>
          <w:tcPr>
            <w:tcW w:w="4977" w:type="dxa"/>
            <w:tcBorders>
              <w:top w:val="single" w:sz="4" w:space="0" w:color="000000"/>
              <w:left w:val="single" w:sz="4" w:space="0" w:color="000000"/>
              <w:bottom w:val="single" w:sz="4" w:space="0" w:color="000000"/>
            </w:tcBorders>
          </w:tcPr>
          <w:p w:rsidR="004A3A9C" w:rsidRPr="00BC1CD2" w:rsidRDefault="004A3A9C" w:rsidP="004A3A9C">
            <w:pPr>
              <w:tabs>
                <w:tab w:val="num" w:pos="-567"/>
              </w:tabs>
            </w:pPr>
            <w:r w:rsidRPr="00BC1CD2">
              <w:t>Виды логистических затрат. Затраты на складскую деятельность. Затраты на офор</w:t>
            </w:r>
            <w:r w:rsidRPr="00BC1CD2">
              <w:t>м</w:t>
            </w:r>
            <w:r w:rsidRPr="00BC1CD2">
              <w:t>ление заказов. Управленческие и администр</w:t>
            </w:r>
            <w:r w:rsidRPr="00BC1CD2">
              <w:t>а</w:t>
            </w:r>
            <w:r w:rsidRPr="00BC1CD2">
              <w:t>тивные затраты.</w:t>
            </w:r>
          </w:p>
        </w:tc>
        <w:tc>
          <w:tcPr>
            <w:tcW w:w="1275" w:type="dxa"/>
            <w:tcBorders>
              <w:top w:val="single" w:sz="4" w:space="0" w:color="000000"/>
              <w:left w:val="single" w:sz="4" w:space="0" w:color="000000"/>
              <w:bottom w:val="single" w:sz="4" w:space="0" w:color="000000"/>
              <w:right w:val="single" w:sz="4" w:space="0" w:color="000000"/>
            </w:tcBorders>
            <w:vAlign w:val="center"/>
          </w:tcPr>
          <w:p w:rsidR="004A3A9C" w:rsidRPr="00BC1CD2" w:rsidRDefault="004A3A9C" w:rsidP="004A3A9C">
            <w:pPr>
              <w:jc w:val="center"/>
            </w:pPr>
            <w:r w:rsidRPr="00BC1CD2">
              <w:t>1</w:t>
            </w:r>
          </w:p>
        </w:tc>
      </w:tr>
      <w:tr w:rsidR="004A3A9C" w:rsidRPr="00BC1CD2" w:rsidTr="004A3A9C">
        <w:trPr>
          <w:trHeight w:val="2484"/>
        </w:trPr>
        <w:tc>
          <w:tcPr>
            <w:tcW w:w="959" w:type="dxa"/>
            <w:tcBorders>
              <w:top w:val="single" w:sz="4" w:space="0" w:color="000000"/>
              <w:left w:val="single" w:sz="4" w:space="0" w:color="000000"/>
            </w:tcBorders>
            <w:vAlign w:val="center"/>
          </w:tcPr>
          <w:p w:rsidR="004A3A9C" w:rsidRPr="00BC1CD2" w:rsidRDefault="004A3A9C" w:rsidP="004A3A9C">
            <w:pPr>
              <w:snapToGrid w:val="0"/>
              <w:jc w:val="center"/>
              <w:rPr>
                <w:lang w:val="kk-KZ"/>
              </w:rPr>
            </w:pPr>
            <w:r w:rsidRPr="00BC1CD2">
              <w:rPr>
                <w:lang w:val="kk-KZ"/>
              </w:rPr>
              <w:lastRenderedPageBreak/>
              <w:t>13</w:t>
            </w:r>
          </w:p>
          <w:p w:rsidR="004A3A9C" w:rsidRPr="00BC1CD2" w:rsidRDefault="004A3A9C" w:rsidP="004A3A9C">
            <w:pPr>
              <w:snapToGrid w:val="0"/>
              <w:jc w:val="center"/>
              <w:rPr>
                <w:lang w:val="kk-KZ"/>
              </w:rPr>
            </w:pPr>
          </w:p>
        </w:tc>
        <w:tc>
          <w:tcPr>
            <w:tcW w:w="2551" w:type="dxa"/>
            <w:tcBorders>
              <w:top w:val="single" w:sz="4" w:space="0" w:color="000000"/>
              <w:left w:val="single" w:sz="4" w:space="0" w:color="000000"/>
            </w:tcBorders>
          </w:tcPr>
          <w:p w:rsidR="004A3A9C" w:rsidRPr="00BC1CD2" w:rsidRDefault="004A3A9C" w:rsidP="004A3A9C">
            <w:r w:rsidRPr="00BC1CD2">
              <w:t>Затраты на запасы продукции. Затраты на складскую де</w:t>
            </w:r>
            <w:r w:rsidRPr="00BC1CD2">
              <w:t>я</w:t>
            </w:r>
            <w:r w:rsidRPr="00BC1CD2">
              <w:t>тельность. Затраты на снабжение. Затраты на транспортировку.</w:t>
            </w:r>
          </w:p>
        </w:tc>
        <w:tc>
          <w:tcPr>
            <w:tcW w:w="4977" w:type="dxa"/>
            <w:tcBorders>
              <w:top w:val="single" w:sz="4" w:space="0" w:color="000000"/>
              <w:left w:val="single" w:sz="4" w:space="0" w:color="000000"/>
            </w:tcBorders>
          </w:tcPr>
          <w:p w:rsidR="004A3A9C" w:rsidRPr="00BC1CD2" w:rsidRDefault="004A3A9C" w:rsidP="004A3A9C">
            <w:pPr>
              <w:snapToGrid w:val="0"/>
            </w:pPr>
            <w:r w:rsidRPr="00BC1CD2">
              <w:t>Затраты на стоимость  выполненеия заказа. Стоимость хранения запасов. Затраты, св</w:t>
            </w:r>
            <w:r w:rsidRPr="00BC1CD2">
              <w:t>я</w:t>
            </w:r>
            <w:r w:rsidRPr="00BC1CD2">
              <w:t>занные с хранением единицы запаса, их виды. Затраты на закупки. Издержки, связанные с перебоямив сеабжении потребителей (потери от дефицита). Затраты на замещения. Тран</w:t>
            </w:r>
            <w:r w:rsidRPr="00BC1CD2">
              <w:t>с</w:t>
            </w:r>
            <w:r w:rsidRPr="00BC1CD2">
              <w:t>портные затраты. Основные направления снижения затрат на перевозки.</w:t>
            </w:r>
          </w:p>
        </w:tc>
        <w:tc>
          <w:tcPr>
            <w:tcW w:w="1275" w:type="dxa"/>
            <w:tcBorders>
              <w:top w:val="single" w:sz="4" w:space="0" w:color="000000"/>
              <w:left w:val="single" w:sz="4" w:space="0" w:color="000000"/>
              <w:right w:val="single" w:sz="4" w:space="0" w:color="000000"/>
            </w:tcBorders>
            <w:vAlign w:val="center"/>
          </w:tcPr>
          <w:p w:rsidR="004A3A9C" w:rsidRPr="00BC1CD2" w:rsidRDefault="004A3A9C" w:rsidP="004A3A9C">
            <w:pPr>
              <w:jc w:val="center"/>
            </w:pPr>
            <w:r w:rsidRPr="00BC1CD2">
              <w:t>1</w:t>
            </w:r>
          </w:p>
          <w:p w:rsidR="004A3A9C" w:rsidRPr="00BC1CD2" w:rsidRDefault="004A3A9C" w:rsidP="004A3A9C">
            <w:pPr>
              <w:jc w:val="center"/>
            </w:pPr>
          </w:p>
        </w:tc>
      </w:tr>
      <w:tr w:rsidR="004A3A9C" w:rsidRPr="00BC1CD2" w:rsidTr="004A3A9C">
        <w:trPr>
          <w:trHeight w:val="276"/>
        </w:trPr>
        <w:tc>
          <w:tcPr>
            <w:tcW w:w="959" w:type="dxa"/>
            <w:tcBorders>
              <w:top w:val="single" w:sz="4" w:space="0" w:color="000000"/>
              <w:left w:val="single" w:sz="4" w:space="0" w:color="000000"/>
              <w:bottom w:val="single" w:sz="4" w:space="0" w:color="000000"/>
            </w:tcBorders>
            <w:vAlign w:val="center"/>
          </w:tcPr>
          <w:p w:rsidR="004A3A9C" w:rsidRPr="00BC1CD2" w:rsidRDefault="004A3A9C" w:rsidP="004A3A9C">
            <w:pPr>
              <w:snapToGrid w:val="0"/>
              <w:jc w:val="center"/>
              <w:rPr>
                <w:lang w:val="kk-KZ"/>
              </w:rPr>
            </w:pPr>
            <w:r w:rsidRPr="00BC1CD2">
              <w:rPr>
                <w:lang w:val="kk-KZ"/>
              </w:rPr>
              <w:t>14</w:t>
            </w:r>
          </w:p>
        </w:tc>
        <w:tc>
          <w:tcPr>
            <w:tcW w:w="2551" w:type="dxa"/>
            <w:tcBorders>
              <w:top w:val="single" w:sz="4" w:space="0" w:color="000000"/>
              <w:left w:val="single" w:sz="4" w:space="0" w:color="000000"/>
              <w:bottom w:val="single" w:sz="4" w:space="0" w:color="000000"/>
            </w:tcBorders>
          </w:tcPr>
          <w:p w:rsidR="004A3A9C" w:rsidRPr="00BC1CD2" w:rsidRDefault="004A3A9C" w:rsidP="004A3A9C">
            <w:pPr>
              <w:jc w:val="center"/>
            </w:pPr>
            <w:r w:rsidRPr="00BC1CD2">
              <w:rPr>
                <w:b/>
                <w:i/>
              </w:rPr>
              <w:t>Рубежный контроль</w:t>
            </w:r>
          </w:p>
        </w:tc>
        <w:tc>
          <w:tcPr>
            <w:tcW w:w="4977" w:type="dxa"/>
            <w:tcBorders>
              <w:top w:val="single" w:sz="4" w:space="0" w:color="000000"/>
              <w:left w:val="single" w:sz="4" w:space="0" w:color="000000"/>
              <w:bottom w:val="single" w:sz="4" w:space="0" w:color="000000"/>
            </w:tcBorders>
          </w:tcPr>
          <w:p w:rsidR="004A3A9C" w:rsidRPr="00BC1CD2" w:rsidRDefault="004A3A9C" w:rsidP="004A3A9C">
            <w:pPr>
              <w:snapToGrid w:val="0"/>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4A3A9C" w:rsidRPr="00BC1CD2" w:rsidRDefault="004A3A9C" w:rsidP="004A3A9C">
            <w:pPr>
              <w:jc w:val="center"/>
            </w:pPr>
            <w:r w:rsidRPr="00BC1CD2">
              <w:t>1</w:t>
            </w:r>
          </w:p>
        </w:tc>
      </w:tr>
      <w:tr w:rsidR="004A3A9C" w:rsidRPr="00BC1CD2" w:rsidTr="004A3A9C">
        <w:trPr>
          <w:trHeight w:val="276"/>
        </w:trPr>
        <w:tc>
          <w:tcPr>
            <w:tcW w:w="959" w:type="dxa"/>
            <w:tcBorders>
              <w:top w:val="single" w:sz="4" w:space="0" w:color="000000"/>
              <w:left w:val="single" w:sz="4" w:space="0" w:color="000000"/>
              <w:bottom w:val="single" w:sz="4" w:space="0" w:color="000000"/>
            </w:tcBorders>
          </w:tcPr>
          <w:p w:rsidR="004A3A9C" w:rsidRPr="00BC1CD2" w:rsidRDefault="004A3A9C" w:rsidP="004A3A9C">
            <w:pPr>
              <w:snapToGrid w:val="0"/>
              <w:ind w:firstLine="567"/>
              <w:jc w:val="center"/>
              <w:rPr>
                <w:lang w:val="kk-KZ"/>
              </w:rPr>
            </w:pPr>
          </w:p>
        </w:tc>
        <w:tc>
          <w:tcPr>
            <w:tcW w:w="2551" w:type="dxa"/>
            <w:tcBorders>
              <w:top w:val="single" w:sz="4" w:space="0" w:color="000000"/>
              <w:left w:val="single" w:sz="4" w:space="0" w:color="000000"/>
              <w:bottom w:val="single" w:sz="4" w:space="0" w:color="000000"/>
            </w:tcBorders>
          </w:tcPr>
          <w:p w:rsidR="004A3A9C" w:rsidRPr="00BC1CD2" w:rsidRDefault="004A3A9C" w:rsidP="004A3A9C">
            <w:pPr>
              <w:jc w:val="center"/>
              <w:rPr>
                <w:b/>
              </w:rPr>
            </w:pPr>
            <w:r w:rsidRPr="00BC1CD2">
              <w:rPr>
                <w:b/>
              </w:rPr>
              <w:t>Итого</w:t>
            </w:r>
          </w:p>
        </w:tc>
        <w:tc>
          <w:tcPr>
            <w:tcW w:w="4977" w:type="dxa"/>
            <w:tcBorders>
              <w:top w:val="single" w:sz="4" w:space="0" w:color="000000"/>
              <w:left w:val="single" w:sz="4" w:space="0" w:color="000000"/>
              <w:bottom w:val="single" w:sz="4" w:space="0" w:color="000000"/>
            </w:tcBorders>
          </w:tcPr>
          <w:p w:rsidR="004A3A9C" w:rsidRPr="00BC1CD2" w:rsidRDefault="004A3A9C" w:rsidP="004A3A9C">
            <w:pPr>
              <w:snapToGrid w:val="0"/>
              <w:jc w:val="center"/>
            </w:pPr>
          </w:p>
        </w:tc>
        <w:tc>
          <w:tcPr>
            <w:tcW w:w="1275" w:type="dxa"/>
            <w:tcBorders>
              <w:top w:val="single" w:sz="4" w:space="0" w:color="000000"/>
              <w:left w:val="single" w:sz="4" w:space="0" w:color="000000"/>
              <w:bottom w:val="single" w:sz="4" w:space="0" w:color="000000"/>
              <w:right w:val="single" w:sz="4" w:space="0" w:color="000000"/>
            </w:tcBorders>
          </w:tcPr>
          <w:p w:rsidR="004A3A9C" w:rsidRPr="00BC1CD2" w:rsidRDefault="004A3A9C" w:rsidP="004A3A9C">
            <w:pPr>
              <w:snapToGrid w:val="0"/>
              <w:jc w:val="center"/>
              <w:rPr>
                <w:b/>
                <w:lang w:val="en-US"/>
              </w:rPr>
            </w:pPr>
            <w:r w:rsidRPr="00BC1CD2">
              <w:rPr>
                <w:b/>
                <w:lang w:val="kk-KZ"/>
              </w:rPr>
              <w:t>1</w:t>
            </w:r>
            <w:r w:rsidRPr="00BC1CD2">
              <w:rPr>
                <w:b/>
                <w:lang w:val="en-US"/>
              </w:rPr>
              <w:t>4</w:t>
            </w:r>
          </w:p>
        </w:tc>
      </w:tr>
    </w:tbl>
    <w:p w:rsidR="004A3A9C" w:rsidRPr="00BC1CD2" w:rsidRDefault="004A3A9C" w:rsidP="004A3A9C">
      <w:pPr>
        <w:ind w:firstLine="567"/>
        <w:rPr>
          <w:b/>
          <w:lang w:val="kk-KZ"/>
        </w:rPr>
      </w:pPr>
      <w:r w:rsidRPr="00BC1CD2">
        <w:rPr>
          <w:b/>
          <w:lang w:val="kk-KZ"/>
        </w:rPr>
        <w:t>Тематический план самостоятельной работы студента (СРС):</w:t>
      </w:r>
    </w:p>
    <w:tbl>
      <w:tblPr>
        <w:tblW w:w="9621" w:type="dxa"/>
        <w:tblLayout w:type="fixed"/>
        <w:tblLook w:val="0000"/>
      </w:tblPr>
      <w:tblGrid>
        <w:gridCol w:w="832"/>
        <w:gridCol w:w="3260"/>
        <w:gridCol w:w="4395"/>
        <w:gridCol w:w="1134"/>
      </w:tblGrid>
      <w:tr w:rsidR="004A3A9C" w:rsidRPr="00BC1CD2" w:rsidTr="004A3A9C">
        <w:trPr>
          <w:trHeight w:val="276"/>
        </w:trPr>
        <w:tc>
          <w:tcPr>
            <w:tcW w:w="832" w:type="dxa"/>
            <w:tcBorders>
              <w:top w:val="single" w:sz="4" w:space="0" w:color="000000"/>
              <w:left w:val="single" w:sz="4" w:space="0" w:color="000000"/>
              <w:bottom w:val="single" w:sz="4" w:space="0" w:color="000000"/>
            </w:tcBorders>
          </w:tcPr>
          <w:p w:rsidR="004A3A9C" w:rsidRPr="00BC1CD2" w:rsidRDefault="004A3A9C" w:rsidP="004A3A9C">
            <w:pPr>
              <w:snapToGrid w:val="0"/>
              <w:rPr>
                <w:b/>
                <w:lang w:val="kk-KZ"/>
              </w:rPr>
            </w:pPr>
            <w:r w:rsidRPr="00BC1CD2">
              <w:rPr>
                <w:b/>
                <w:lang w:val="kk-KZ"/>
              </w:rPr>
              <w:t>№</w:t>
            </w:r>
          </w:p>
        </w:tc>
        <w:tc>
          <w:tcPr>
            <w:tcW w:w="3260" w:type="dxa"/>
            <w:tcBorders>
              <w:top w:val="single" w:sz="4" w:space="0" w:color="000000"/>
              <w:left w:val="single" w:sz="4" w:space="0" w:color="000000"/>
              <w:bottom w:val="single" w:sz="4" w:space="0" w:color="000000"/>
            </w:tcBorders>
          </w:tcPr>
          <w:p w:rsidR="004A3A9C" w:rsidRPr="00BC1CD2" w:rsidRDefault="004A3A9C" w:rsidP="004A3A9C">
            <w:pPr>
              <w:snapToGrid w:val="0"/>
              <w:rPr>
                <w:b/>
                <w:lang w:val="kk-KZ"/>
              </w:rPr>
            </w:pPr>
            <w:r w:rsidRPr="00BC1CD2">
              <w:rPr>
                <w:b/>
                <w:lang w:val="kk-KZ"/>
              </w:rPr>
              <w:t>Темы СРС</w:t>
            </w:r>
          </w:p>
        </w:tc>
        <w:tc>
          <w:tcPr>
            <w:tcW w:w="4395" w:type="dxa"/>
            <w:tcBorders>
              <w:top w:val="single" w:sz="4" w:space="0" w:color="000000"/>
              <w:left w:val="single" w:sz="4" w:space="0" w:color="000000"/>
              <w:bottom w:val="single" w:sz="4" w:space="0" w:color="000000"/>
            </w:tcBorders>
          </w:tcPr>
          <w:p w:rsidR="004A3A9C" w:rsidRPr="00BC1CD2" w:rsidRDefault="004A3A9C" w:rsidP="004A3A9C">
            <w:pPr>
              <w:snapToGrid w:val="0"/>
              <w:rPr>
                <w:b/>
              </w:rPr>
            </w:pPr>
            <w:r w:rsidRPr="00BC1CD2">
              <w:rPr>
                <w:b/>
              </w:rPr>
              <w:t>Краткое содержание</w:t>
            </w:r>
          </w:p>
        </w:tc>
        <w:tc>
          <w:tcPr>
            <w:tcW w:w="1134" w:type="dxa"/>
            <w:tcBorders>
              <w:top w:val="single" w:sz="4" w:space="0" w:color="000000"/>
              <w:left w:val="single" w:sz="4" w:space="0" w:color="000000"/>
              <w:bottom w:val="single" w:sz="4" w:space="0" w:color="000000"/>
              <w:right w:val="single" w:sz="4" w:space="0" w:color="000000"/>
            </w:tcBorders>
          </w:tcPr>
          <w:p w:rsidR="004A3A9C" w:rsidRPr="00BC1CD2" w:rsidRDefault="004A3A9C" w:rsidP="004A3A9C">
            <w:pPr>
              <w:snapToGrid w:val="0"/>
              <w:rPr>
                <w:b/>
                <w:lang w:val="kk-KZ"/>
              </w:rPr>
            </w:pPr>
            <w:r w:rsidRPr="00BC1CD2">
              <w:rPr>
                <w:b/>
                <w:lang w:val="kk-KZ"/>
              </w:rPr>
              <w:t>Продол-</w:t>
            </w:r>
          </w:p>
          <w:p w:rsidR="004A3A9C" w:rsidRPr="00BC1CD2" w:rsidRDefault="004A3A9C" w:rsidP="004A3A9C">
            <w:pPr>
              <w:snapToGrid w:val="0"/>
              <w:rPr>
                <w:b/>
                <w:lang w:val="kk-KZ"/>
              </w:rPr>
            </w:pPr>
            <w:r w:rsidRPr="00BC1CD2">
              <w:rPr>
                <w:b/>
                <w:lang w:val="kk-KZ"/>
              </w:rPr>
              <w:t>житель-</w:t>
            </w:r>
          </w:p>
          <w:p w:rsidR="004A3A9C" w:rsidRPr="00BC1CD2" w:rsidRDefault="004A3A9C" w:rsidP="004A3A9C">
            <w:pPr>
              <w:snapToGrid w:val="0"/>
              <w:rPr>
                <w:b/>
                <w:lang w:val="kk-KZ"/>
              </w:rPr>
            </w:pPr>
            <w:r w:rsidRPr="00BC1CD2">
              <w:rPr>
                <w:b/>
                <w:lang w:val="kk-KZ"/>
              </w:rPr>
              <w:t>ность</w:t>
            </w:r>
          </w:p>
        </w:tc>
      </w:tr>
      <w:tr w:rsidR="004A3A9C" w:rsidRPr="00BC1CD2" w:rsidTr="004A3A9C">
        <w:trPr>
          <w:trHeight w:val="276"/>
        </w:trPr>
        <w:tc>
          <w:tcPr>
            <w:tcW w:w="9621" w:type="dxa"/>
            <w:gridSpan w:val="4"/>
            <w:tcBorders>
              <w:top w:val="single" w:sz="4" w:space="0" w:color="000000"/>
              <w:left w:val="single" w:sz="4" w:space="0" w:color="000000"/>
              <w:bottom w:val="single" w:sz="4" w:space="0" w:color="000000"/>
              <w:right w:val="single" w:sz="4" w:space="0" w:color="000000"/>
            </w:tcBorders>
          </w:tcPr>
          <w:p w:rsidR="004A3A9C" w:rsidRPr="00BC1CD2" w:rsidRDefault="004A3A9C" w:rsidP="004A3A9C">
            <w:pPr>
              <w:snapToGrid w:val="0"/>
              <w:rPr>
                <w:b/>
              </w:rPr>
            </w:pPr>
            <w:r w:rsidRPr="00BC1CD2">
              <w:rPr>
                <w:b/>
              </w:rPr>
              <w:t xml:space="preserve">Кредит № 1 </w:t>
            </w:r>
          </w:p>
        </w:tc>
      </w:tr>
      <w:tr w:rsidR="004A3A9C" w:rsidRPr="00BC1CD2" w:rsidTr="004A3A9C">
        <w:trPr>
          <w:trHeight w:val="276"/>
        </w:trPr>
        <w:tc>
          <w:tcPr>
            <w:tcW w:w="832" w:type="dxa"/>
            <w:tcBorders>
              <w:top w:val="single" w:sz="4" w:space="0" w:color="000000"/>
              <w:left w:val="single" w:sz="4" w:space="0" w:color="000000"/>
              <w:bottom w:val="single" w:sz="4" w:space="0" w:color="000000"/>
            </w:tcBorders>
          </w:tcPr>
          <w:p w:rsidR="004A3A9C" w:rsidRPr="00BC1CD2" w:rsidRDefault="004A3A9C" w:rsidP="004A3A9C">
            <w:pPr>
              <w:snapToGrid w:val="0"/>
              <w:rPr>
                <w:lang w:val="kk-KZ"/>
              </w:rPr>
            </w:pPr>
            <w:r w:rsidRPr="00BC1CD2">
              <w:rPr>
                <w:lang w:val="kk-KZ"/>
              </w:rPr>
              <w:t>1</w:t>
            </w:r>
          </w:p>
        </w:tc>
        <w:tc>
          <w:tcPr>
            <w:tcW w:w="3260" w:type="dxa"/>
            <w:tcBorders>
              <w:top w:val="single" w:sz="4" w:space="0" w:color="000000"/>
              <w:left w:val="single" w:sz="4" w:space="0" w:color="000000"/>
              <w:bottom w:val="single" w:sz="4" w:space="0" w:color="000000"/>
            </w:tcBorders>
          </w:tcPr>
          <w:p w:rsidR="004A3A9C" w:rsidRPr="00BC1CD2" w:rsidRDefault="004A3A9C" w:rsidP="004A3A9C">
            <w:pPr>
              <w:pStyle w:val="13"/>
              <w:snapToGrid w:val="0"/>
              <w:rPr>
                <w:sz w:val="24"/>
                <w:szCs w:val="24"/>
              </w:rPr>
            </w:pPr>
            <w:r w:rsidRPr="00BC1CD2">
              <w:rPr>
                <w:sz w:val="24"/>
                <w:szCs w:val="24"/>
              </w:rPr>
              <w:t>Производственная логистика на фармацевтическом предприятии</w:t>
            </w:r>
          </w:p>
        </w:tc>
        <w:tc>
          <w:tcPr>
            <w:tcW w:w="4395" w:type="dxa"/>
            <w:tcBorders>
              <w:top w:val="single" w:sz="4" w:space="0" w:color="000000"/>
              <w:left w:val="single" w:sz="4" w:space="0" w:color="000000"/>
              <w:bottom w:val="single" w:sz="4" w:space="0" w:color="000000"/>
            </w:tcBorders>
          </w:tcPr>
          <w:p w:rsidR="004A3A9C" w:rsidRPr="00BC1CD2" w:rsidRDefault="004A3A9C" w:rsidP="004A3A9C"/>
        </w:tc>
        <w:tc>
          <w:tcPr>
            <w:tcW w:w="1134" w:type="dxa"/>
            <w:tcBorders>
              <w:top w:val="single" w:sz="4" w:space="0" w:color="000000"/>
              <w:left w:val="single" w:sz="4" w:space="0" w:color="000000"/>
              <w:bottom w:val="single" w:sz="4" w:space="0" w:color="000000"/>
              <w:right w:val="single" w:sz="4" w:space="0" w:color="000000"/>
            </w:tcBorders>
          </w:tcPr>
          <w:p w:rsidR="004A3A9C" w:rsidRPr="00BC1CD2" w:rsidRDefault="004A3A9C" w:rsidP="004A3A9C">
            <w:pPr>
              <w:snapToGrid w:val="0"/>
            </w:pPr>
            <w:r w:rsidRPr="00BC1CD2">
              <w:t>23</w:t>
            </w:r>
          </w:p>
        </w:tc>
      </w:tr>
      <w:tr w:rsidR="004A3A9C" w:rsidRPr="00BC1CD2" w:rsidTr="004A3A9C">
        <w:trPr>
          <w:trHeight w:val="276"/>
        </w:trPr>
        <w:tc>
          <w:tcPr>
            <w:tcW w:w="9621" w:type="dxa"/>
            <w:gridSpan w:val="4"/>
            <w:tcBorders>
              <w:top w:val="single" w:sz="4" w:space="0" w:color="000000"/>
              <w:left w:val="single" w:sz="4" w:space="0" w:color="000000"/>
              <w:bottom w:val="single" w:sz="4" w:space="0" w:color="000000"/>
              <w:right w:val="single" w:sz="4" w:space="0" w:color="000000"/>
            </w:tcBorders>
          </w:tcPr>
          <w:p w:rsidR="004A3A9C" w:rsidRPr="00BC1CD2" w:rsidRDefault="004A3A9C" w:rsidP="004A3A9C">
            <w:pPr>
              <w:rPr>
                <w:b/>
              </w:rPr>
            </w:pPr>
            <w:r w:rsidRPr="00BC1CD2">
              <w:rPr>
                <w:b/>
              </w:rPr>
              <w:t>Кредит №2</w:t>
            </w:r>
          </w:p>
        </w:tc>
      </w:tr>
      <w:tr w:rsidR="004A3A9C" w:rsidRPr="00BC1CD2" w:rsidTr="004A3A9C">
        <w:trPr>
          <w:trHeight w:val="276"/>
        </w:trPr>
        <w:tc>
          <w:tcPr>
            <w:tcW w:w="832" w:type="dxa"/>
            <w:tcBorders>
              <w:top w:val="single" w:sz="4" w:space="0" w:color="000000"/>
              <w:left w:val="single" w:sz="4" w:space="0" w:color="000000"/>
              <w:bottom w:val="single" w:sz="4" w:space="0" w:color="000000"/>
            </w:tcBorders>
          </w:tcPr>
          <w:p w:rsidR="004A3A9C" w:rsidRPr="00BC1CD2" w:rsidRDefault="004A3A9C" w:rsidP="004A3A9C">
            <w:pPr>
              <w:snapToGrid w:val="0"/>
              <w:rPr>
                <w:lang w:val="kk-KZ"/>
              </w:rPr>
            </w:pPr>
            <w:r w:rsidRPr="00BC1CD2">
              <w:rPr>
                <w:lang w:val="kk-KZ"/>
              </w:rPr>
              <w:t>2</w:t>
            </w:r>
          </w:p>
        </w:tc>
        <w:tc>
          <w:tcPr>
            <w:tcW w:w="3260" w:type="dxa"/>
            <w:tcBorders>
              <w:top w:val="single" w:sz="4" w:space="0" w:color="000000"/>
              <w:left w:val="single" w:sz="4" w:space="0" w:color="000000"/>
              <w:bottom w:val="single" w:sz="4" w:space="0" w:color="000000"/>
            </w:tcBorders>
          </w:tcPr>
          <w:p w:rsidR="004A3A9C" w:rsidRPr="00BC1CD2" w:rsidRDefault="004A3A9C" w:rsidP="004A3A9C">
            <w:pPr>
              <w:snapToGrid w:val="0"/>
            </w:pPr>
            <w:r w:rsidRPr="00BC1CD2">
              <w:t>"Логистика" в  фармации</w:t>
            </w:r>
          </w:p>
        </w:tc>
        <w:tc>
          <w:tcPr>
            <w:tcW w:w="4395" w:type="dxa"/>
            <w:tcBorders>
              <w:top w:val="single" w:sz="4" w:space="0" w:color="000000"/>
              <w:left w:val="single" w:sz="4" w:space="0" w:color="000000"/>
              <w:bottom w:val="single" w:sz="4" w:space="0" w:color="000000"/>
            </w:tcBorders>
          </w:tcPr>
          <w:p w:rsidR="004A3A9C" w:rsidRPr="00BC1CD2" w:rsidRDefault="004A3A9C" w:rsidP="004A3A9C"/>
        </w:tc>
        <w:tc>
          <w:tcPr>
            <w:tcW w:w="1134" w:type="dxa"/>
            <w:tcBorders>
              <w:top w:val="single" w:sz="4" w:space="0" w:color="000000"/>
              <w:left w:val="single" w:sz="4" w:space="0" w:color="000000"/>
              <w:bottom w:val="single" w:sz="4" w:space="0" w:color="000000"/>
              <w:right w:val="single" w:sz="4" w:space="0" w:color="000000"/>
            </w:tcBorders>
          </w:tcPr>
          <w:p w:rsidR="004A3A9C" w:rsidRPr="00BC1CD2" w:rsidRDefault="004A3A9C" w:rsidP="004A3A9C">
            <w:pPr>
              <w:tabs>
                <w:tab w:val="left" w:pos="319"/>
                <w:tab w:val="center" w:pos="459"/>
              </w:tabs>
              <w:snapToGrid w:val="0"/>
            </w:pPr>
            <w:r w:rsidRPr="00BC1CD2">
              <w:t>23</w:t>
            </w:r>
          </w:p>
        </w:tc>
      </w:tr>
      <w:tr w:rsidR="004A3A9C" w:rsidRPr="00BC1CD2" w:rsidTr="004A3A9C">
        <w:trPr>
          <w:trHeight w:val="276"/>
        </w:trPr>
        <w:tc>
          <w:tcPr>
            <w:tcW w:w="832" w:type="dxa"/>
            <w:tcBorders>
              <w:top w:val="single" w:sz="4" w:space="0" w:color="000000"/>
              <w:left w:val="single" w:sz="4" w:space="0" w:color="000000"/>
              <w:bottom w:val="single" w:sz="4" w:space="0" w:color="000000"/>
            </w:tcBorders>
          </w:tcPr>
          <w:p w:rsidR="004A3A9C" w:rsidRPr="00BC1CD2" w:rsidRDefault="004A3A9C" w:rsidP="004A3A9C">
            <w:pPr>
              <w:snapToGrid w:val="0"/>
              <w:rPr>
                <w:lang w:val="kk-KZ"/>
              </w:rPr>
            </w:pPr>
          </w:p>
        </w:tc>
        <w:tc>
          <w:tcPr>
            <w:tcW w:w="3260" w:type="dxa"/>
            <w:tcBorders>
              <w:top w:val="single" w:sz="4" w:space="0" w:color="000000"/>
              <w:left w:val="single" w:sz="4" w:space="0" w:color="000000"/>
              <w:bottom w:val="single" w:sz="4" w:space="0" w:color="000000"/>
            </w:tcBorders>
          </w:tcPr>
          <w:p w:rsidR="004A3A9C" w:rsidRPr="00BC1CD2" w:rsidRDefault="004A3A9C" w:rsidP="004A3A9C">
            <w:pPr>
              <w:snapToGrid w:val="0"/>
              <w:rPr>
                <w:b/>
                <w:lang w:val="kk-KZ"/>
              </w:rPr>
            </w:pPr>
            <w:r w:rsidRPr="00BC1CD2">
              <w:rPr>
                <w:b/>
                <w:lang w:val="kk-KZ"/>
              </w:rPr>
              <w:t>Всего</w:t>
            </w:r>
          </w:p>
        </w:tc>
        <w:tc>
          <w:tcPr>
            <w:tcW w:w="4395" w:type="dxa"/>
            <w:tcBorders>
              <w:top w:val="single" w:sz="4" w:space="0" w:color="000000"/>
              <w:left w:val="single" w:sz="4" w:space="0" w:color="000000"/>
              <w:bottom w:val="single" w:sz="4" w:space="0" w:color="000000"/>
            </w:tcBorders>
          </w:tcPr>
          <w:p w:rsidR="004A3A9C" w:rsidRPr="00BC1CD2" w:rsidRDefault="004A3A9C" w:rsidP="004A3A9C">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4A3A9C" w:rsidRPr="00BC1CD2" w:rsidRDefault="004A3A9C" w:rsidP="004A3A9C">
            <w:pPr>
              <w:snapToGrid w:val="0"/>
              <w:rPr>
                <w:b/>
                <w:lang w:val="kk-KZ"/>
              </w:rPr>
            </w:pPr>
            <w:r w:rsidRPr="00BC1CD2">
              <w:rPr>
                <w:b/>
                <w:lang w:val="kk-KZ"/>
              </w:rPr>
              <w:t>46</w:t>
            </w:r>
          </w:p>
        </w:tc>
      </w:tr>
    </w:tbl>
    <w:p w:rsidR="004A3A9C" w:rsidRPr="00BC1CD2" w:rsidRDefault="004A3A9C" w:rsidP="004A3A9C">
      <w:pPr>
        <w:ind w:firstLine="567"/>
        <w:rPr>
          <w:lang w:val="kk-KZ"/>
        </w:rPr>
      </w:pPr>
    </w:p>
    <w:p w:rsidR="004A3A9C" w:rsidRDefault="004A3A9C" w:rsidP="004A3A9C">
      <w:pPr>
        <w:rPr>
          <w:b/>
        </w:rPr>
      </w:pPr>
      <w:r w:rsidRPr="00BC1CD2">
        <w:rPr>
          <w:b/>
        </w:rPr>
        <w:t>2.8 Методы обучения и преподавания.</w:t>
      </w:r>
    </w:p>
    <w:p w:rsidR="004A3A9C" w:rsidRPr="00BC1CD2" w:rsidRDefault="004A3A9C" w:rsidP="004A3A9C">
      <w:r w:rsidRPr="00BC1CD2">
        <w:rPr>
          <w:b/>
          <w:bCs/>
        </w:rPr>
        <w:t>Практические занятия:</w:t>
      </w:r>
      <w:r w:rsidRPr="00BC1CD2">
        <w:t xml:space="preserve"> работа с информационным материалом, устный опрос, решение ситу</w:t>
      </w:r>
      <w:r w:rsidRPr="00BC1CD2">
        <w:t>а</w:t>
      </w:r>
      <w:r w:rsidRPr="00BC1CD2">
        <w:t>ционных задач, работа в малых группах.</w:t>
      </w:r>
    </w:p>
    <w:p w:rsidR="004A3A9C" w:rsidRPr="00BC1CD2" w:rsidRDefault="004A3A9C" w:rsidP="004A3A9C">
      <w:r w:rsidRPr="00BC1CD2">
        <w:rPr>
          <w:b/>
        </w:rPr>
        <w:t xml:space="preserve">Самостоятельная работа студента под руководством преподавателя (СРСП): </w:t>
      </w:r>
      <w:r w:rsidRPr="00BC1CD2">
        <w:t>консультации преподавателя, презентации тем рефератов,</w:t>
      </w:r>
      <w:r w:rsidRPr="00BC1CD2">
        <w:rPr>
          <w:b/>
        </w:rPr>
        <w:t xml:space="preserve"> </w:t>
      </w:r>
      <w:r w:rsidRPr="00BC1CD2">
        <w:t>самостоятельное изучение студентами тем дисципл</w:t>
      </w:r>
      <w:r w:rsidRPr="00BC1CD2">
        <w:t>и</w:t>
      </w:r>
      <w:r w:rsidRPr="00BC1CD2">
        <w:t>ны при активной консультации преподавателя, деловые игры,  рубежный контроль</w:t>
      </w:r>
    </w:p>
    <w:p w:rsidR="004A3A9C" w:rsidRPr="00BC1CD2" w:rsidRDefault="004A3A9C" w:rsidP="004A3A9C">
      <w:pPr>
        <w:rPr>
          <w:b/>
        </w:rPr>
      </w:pPr>
      <w:r w:rsidRPr="00BC1CD2">
        <w:rPr>
          <w:b/>
        </w:rPr>
        <w:t>Самостоятельная работа студента (СРС):</w:t>
      </w:r>
      <w:r w:rsidRPr="00BC1CD2">
        <w:t xml:space="preserve"> выполнение индивидуальных заданий, реферирование рекомендованной литературы, решение ситуационных задач, работа с раздаточным материалом, учебно-исследовательская работа студентов, составление глоссариев, подготовка тестов.</w:t>
      </w:r>
      <w:r w:rsidRPr="00BC1CD2">
        <w:rPr>
          <w:b/>
        </w:rPr>
        <w:t xml:space="preserve"> </w:t>
      </w:r>
    </w:p>
    <w:p w:rsidR="004A3A9C" w:rsidRDefault="004A3A9C" w:rsidP="004A3A9C">
      <w:pPr>
        <w:rPr>
          <w:b/>
        </w:rPr>
      </w:pPr>
    </w:p>
    <w:p w:rsidR="004A3A9C" w:rsidRDefault="004A3A9C" w:rsidP="004A3A9C">
      <w:pPr>
        <w:rPr>
          <w:b/>
        </w:rPr>
      </w:pPr>
      <w:r>
        <w:rPr>
          <w:b/>
        </w:rPr>
        <w:t>2.9 Методы оценки знаний и практических навыков:</w:t>
      </w:r>
    </w:p>
    <w:p w:rsidR="004A3A9C" w:rsidRDefault="004A3A9C" w:rsidP="004A3A9C">
      <w:pPr>
        <w:rPr>
          <w:b/>
        </w:rPr>
      </w:pPr>
    </w:p>
    <w:p w:rsidR="004A3A9C" w:rsidRDefault="004A3A9C" w:rsidP="004A3A9C">
      <w:pPr>
        <w:rPr>
          <w:b/>
          <w:lang w:val="kk-KZ"/>
        </w:rPr>
      </w:pPr>
    </w:p>
    <w:p w:rsidR="004A3A9C" w:rsidRDefault="004A3A9C" w:rsidP="004A3A9C">
      <w:pPr>
        <w:tabs>
          <w:tab w:val="left" w:pos="3161"/>
        </w:tabs>
        <w:jc w:val="center"/>
        <w:rPr>
          <w:lang w:val="kk-KZ"/>
        </w:rPr>
      </w:pPr>
      <w:r w:rsidRPr="006B24A7">
        <w:t>Количество оц</w:t>
      </w:r>
      <w:r>
        <w:t xml:space="preserve">енок компетенции для студентов </w:t>
      </w:r>
      <w:r>
        <w:rPr>
          <w:lang w:val="kk-KZ"/>
        </w:rPr>
        <w:t>4</w:t>
      </w:r>
      <w:r w:rsidRPr="006B24A7">
        <w:t xml:space="preserve"> курса </w:t>
      </w:r>
    </w:p>
    <w:p w:rsidR="004A3A9C" w:rsidRPr="006B24A7" w:rsidRDefault="004A3A9C" w:rsidP="004A3A9C">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4A3A9C" w:rsidRPr="006B24A7" w:rsidRDefault="004A3A9C" w:rsidP="004A3A9C">
      <w:pPr>
        <w:widowControl w:val="0"/>
        <w:numPr>
          <w:ilvl w:val="0"/>
          <w:numId w:val="668"/>
        </w:numPr>
        <w:autoSpaceDE w:val="0"/>
        <w:autoSpaceDN w:val="0"/>
        <w:adjustRightInd w:val="0"/>
        <w:spacing w:line="300" w:lineRule="auto"/>
        <w:ind w:left="142"/>
        <w:jc w:val="both"/>
      </w:pPr>
      <w:r w:rsidRPr="006B24A7">
        <w:t>60% - 9</w:t>
      </w:r>
      <w:r w:rsidRPr="006B24A7">
        <w:rPr>
          <w:lang w:val="kk-KZ"/>
        </w:rPr>
        <w:t xml:space="preserve"> п</w:t>
      </w:r>
      <w:r w:rsidRPr="006B24A7">
        <w:t xml:space="preserve">рактических занятий (6-9, 11-15) – </w:t>
      </w:r>
      <w:r w:rsidRPr="006B24A7">
        <w:rPr>
          <w:lang w:val="kk-KZ"/>
        </w:rPr>
        <w:t>знания;</w:t>
      </w:r>
    </w:p>
    <w:p w:rsidR="004A3A9C" w:rsidRPr="006B24A7" w:rsidRDefault="004A3A9C" w:rsidP="004A3A9C">
      <w:pPr>
        <w:widowControl w:val="0"/>
        <w:numPr>
          <w:ilvl w:val="0"/>
          <w:numId w:val="668"/>
        </w:numPr>
        <w:autoSpaceDE w:val="0"/>
        <w:autoSpaceDN w:val="0"/>
        <w:adjustRightInd w:val="0"/>
        <w:spacing w:line="300" w:lineRule="auto"/>
        <w:ind w:left="142"/>
        <w:jc w:val="both"/>
      </w:pPr>
      <w:r w:rsidRPr="006B24A7">
        <w:rPr>
          <w:lang w:val="kk-KZ"/>
        </w:rPr>
        <w:t>15% практических занятий (6,8) – практические навыки</w:t>
      </w:r>
    </w:p>
    <w:p w:rsidR="004A3A9C" w:rsidRPr="006B24A7" w:rsidRDefault="004A3A9C" w:rsidP="004A3A9C">
      <w:pPr>
        <w:widowControl w:val="0"/>
        <w:numPr>
          <w:ilvl w:val="0"/>
          <w:numId w:val="668"/>
        </w:numPr>
        <w:autoSpaceDE w:val="0"/>
        <w:autoSpaceDN w:val="0"/>
        <w:adjustRightInd w:val="0"/>
        <w:spacing w:line="300" w:lineRule="auto"/>
        <w:ind w:left="142"/>
        <w:jc w:val="both"/>
      </w:pPr>
      <w:r w:rsidRPr="006B24A7">
        <w:rPr>
          <w:lang w:val="kk-KZ"/>
        </w:rPr>
        <w:t>10% - 2 практических зантяия (5,10) - коммуникативные навыки</w:t>
      </w:r>
    </w:p>
    <w:p w:rsidR="004A3A9C" w:rsidRPr="006B24A7" w:rsidRDefault="004A3A9C" w:rsidP="004A3A9C">
      <w:pPr>
        <w:widowControl w:val="0"/>
        <w:numPr>
          <w:ilvl w:val="0"/>
          <w:numId w:val="668"/>
        </w:numPr>
        <w:autoSpaceDE w:val="0"/>
        <w:autoSpaceDN w:val="0"/>
        <w:adjustRightInd w:val="0"/>
        <w:spacing w:line="300" w:lineRule="auto"/>
        <w:ind w:left="142"/>
        <w:jc w:val="both"/>
      </w:pPr>
      <w:r w:rsidRPr="006B24A7">
        <w:rPr>
          <w:lang w:val="kk-KZ"/>
        </w:rPr>
        <w:t xml:space="preserve">5% - 1 практическое заняти (2) </w:t>
      </w:r>
      <w:r w:rsidRPr="006B24A7">
        <w:t>–</w:t>
      </w:r>
      <w:r w:rsidRPr="006B24A7">
        <w:rPr>
          <w:lang w:val="kk-KZ"/>
        </w:rPr>
        <w:t xml:space="preserve"> правовая компетенция</w:t>
      </w:r>
    </w:p>
    <w:p w:rsidR="004A3A9C" w:rsidRPr="000E6C0D" w:rsidRDefault="004A3A9C" w:rsidP="004A3A9C">
      <w:pPr>
        <w:widowControl w:val="0"/>
        <w:numPr>
          <w:ilvl w:val="0"/>
          <w:numId w:val="668"/>
        </w:numPr>
        <w:autoSpaceDE w:val="0"/>
        <w:autoSpaceDN w:val="0"/>
        <w:adjustRightInd w:val="0"/>
        <w:spacing w:line="300" w:lineRule="auto"/>
        <w:ind w:left="142"/>
        <w:jc w:val="both"/>
      </w:pPr>
      <w:r w:rsidRPr="006B24A7">
        <w:rPr>
          <w:lang w:val="kk-KZ"/>
        </w:rPr>
        <w:t>2 СРС- самосовершенствование</w:t>
      </w:r>
    </w:p>
    <w:p w:rsidR="004A3A9C" w:rsidRDefault="004A3A9C" w:rsidP="004A3A9C">
      <w:pPr>
        <w:rPr>
          <w:lang w:val="kk-KZ"/>
        </w:rPr>
      </w:pPr>
    </w:p>
    <w:p w:rsidR="004A3A9C" w:rsidRDefault="004A3A9C" w:rsidP="004A3A9C">
      <w:pPr>
        <w:tabs>
          <w:tab w:val="left" w:pos="3161"/>
        </w:tabs>
        <w:jc w:val="center"/>
        <w:rPr>
          <w:lang w:val="kk-KZ"/>
        </w:rPr>
      </w:pPr>
      <w:r w:rsidRPr="006B24A7">
        <w:lastRenderedPageBreak/>
        <w:t xml:space="preserve">Оценочный лист </w:t>
      </w:r>
      <w:r w:rsidRPr="006B24A7">
        <w:rPr>
          <w:b/>
        </w:rPr>
        <w:t>знаний</w:t>
      </w:r>
      <w:r w:rsidRPr="006B24A7">
        <w:t xml:space="preserve"> студентов </w:t>
      </w:r>
      <w:r>
        <w:rPr>
          <w:lang w:val="kk-KZ"/>
        </w:rPr>
        <w:t>4</w:t>
      </w:r>
      <w:r w:rsidRPr="006B24A7">
        <w:t xml:space="preserve"> курса </w:t>
      </w:r>
    </w:p>
    <w:p w:rsidR="004A3A9C" w:rsidRPr="006B24A7" w:rsidRDefault="004A3A9C" w:rsidP="004A3A9C">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4A3A9C" w:rsidRPr="006B24A7" w:rsidRDefault="004A3A9C" w:rsidP="004A3A9C">
      <w:pPr>
        <w:tabs>
          <w:tab w:val="left" w:pos="3161"/>
        </w:tabs>
        <w:jc w:val="center"/>
      </w:pPr>
      <w:r w:rsidRPr="006B24A7">
        <w:t>Максимально 100 баллов</w:t>
      </w:r>
    </w:p>
    <w:p w:rsidR="004A3A9C" w:rsidRPr="006B24A7" w:rsidRDefault="004A3A9C" w:rsidP="004A3A9C">
      <w:pPr>
        <w:tabs>
          <w:tab w:val="left" w:pos="3161"/>
        </w:tabs>
      </w:pPr>
      <w:r w:rsidRPr="006B24A7">
        <w:t>а) устный опрос – максимально 80 баллов</w:t>
      </w:r>
    </w:p>
    <w:p w:rsidR="004A3A9C" w:rsidRPr="006B24A7" w:rsidRDefault="004A3A9C" w:rsidP="004A3A9C">
      <w:pPr>
        <w:tabs>
          <w:tab w:val="left" w:pos="3161"/>
        </w:tabs>
      </w:pPr>
      <w:r w:rsidRPr="006B24A7">
        <w:t>- правильный и полный ответ при устном опросе и обсуждении  темы – 74-80 баллов</w:t>
      </w:r>
    </w:p>
    <w:p w:rsidR="004A3A9C" w:rsidRPr="006B24A7" w:rsidRDefault="004A3A9C" w:rsidP="004A3A9C">
      <w:pPr>
        <w:tabs>
          <w:tab w:val="left" w:pos="3161"/>
        </w:tabs>
      </w:pPr>
      <w:r w:rsidRPr="006B24A7">
        <w:t>- правильный но неполный ответ при устном опросе и обсуждении  темы – 60-73 баллов</w:t>
      </w:r>
    </w:p>
    <w:p w:rsidR="004A3A9C" w:rsidRPr="006B24A7" w:rsidRDefault="004A3A9C" w:rsidP="004A3A9C">
      <w:pPr>
        <w:tabs>
          <w:tab w:val="left" w:pos="3161"/>
        </w:tabs>
      </w:pPr>
      <w:r w:rsidRPr="006B24A7">
        <w:t>- неполный ответ с некоторыми неточностями – 52-59 баллов</w:t>
      </w:r>
    </w:p>
    <w:p w:rsidR="004A3A9C" w:rsidRPr="006B24A7" w:rsidRDefault="004A3A9C" w:rsidP="004A3A9C">
      <w:pPr>
        <w:tabs>
          <w:tab w:val="left" w:pos="3161"/>
        </w:tabs>
      </w:pPr>
      <w:r w:rsidRPr="006B24A7">
        <w:t xml:space="preserve">- неполный ответ, отражающие основные моменты темы – 50-51 баллов </w:t>
      </w:r>
    </w:p>
    <w:p w:rsidR="004A3A9C" w:rsidRPr="006B24A7" w:rsidRDefault="004A3A9C" w:rsidP="004A3A9C">
      <w:pPr>
        <w:tabs>
          <w:tab w:val="left" w:pos="3161"/>
        </w:tabs>
      </w:pPr>
      <w:r w:rsidRPr="006B24A7">
        <w:t>- нет ответа – 0 баллов</w:t>
      </w:r>
    </w:p>
    <w:p w:rsidR="004A3A9C" w:rsidRPr="006B24A7" w:rsidRDefault="004A3A9C" w:rsidP="004A3A9C">
      <w:pPr>
        <w:tabs>
          <w:tab w:val="left" w:pos="3161"/>
        </w:tabs>
      </w:pPr>
    </w:p>
    <w:p w:rsidR="004A3A9C" w:rsidRPr="006B24A7" w:rsidRDefault="004A3A9C" w:rsidP="004A3A9C">
      <w:pPr>
        <w:tabs>
          <w:tab w:val="left" w:pos="3161"/>
        </w:tabs>
      </w:pPr>
      <w:r w:rsidRPr="006B24A7">
        <w:t>б) выполнение  заданий в тестовой форме – максимально 20 баллов</w:t>
      </w:r>
    </w:p>
    <w:p w:rsidR="004A3A9C" w:rsidRPr="006B24A7" w:rsidRDefault="004A3A9C" w:rsidP="004A3A9C">
      <w:pPr>
        <w:tabs>
          <w:tab w:val="left" w:pos="3161"/>
        </w:tabs>
      </w:pPr>
      <w:r w:rsidRPr="006B24A7">
        <w:t xml:space="preserve">-    86 - 100 %   - 20  баллов </w:t>
      </w:r>
    </w:p>
    <w:p w:rsidR="004A3A9C" w:rsidRPr="006B24A7" w:rsidRDefault="004A3A9C" w:rsidP="004A3A9C">
      <w:pPr>
        <w:tabs>
          <w:tab w:val="left" w:pos="3161"/>
        </w:tabs>
      </w:pPr>
      <w:r w:rsidRPr="006B24A7">
        <w:t xml:space="preserve">-    75 - 85 %   - 15  баллов </w:t>
      </w:r>
    </w:p>
    <w:p w:rsidR="004A3A9C" w:rsidRPr="006B24A7" w:rsidRDefault="004A3A9C" w:rsidP="004A3A9C">
      <w:pPr>
        <w:tabs>
          <w:tab w:val="left" w:pos="3161"/>
        </w:tabs>
      </w:pPr>
      <w:r w:rsidRPr="006B24A7">
        <w:t xml:space="preserve">-    60 - 74 %   - 7  баллов </w:t>
      </w:r>
    </w:p>
    <w:p w:rsidR="004A3A9C" w:rsidRPr="006B24A7" w:rsidRDefault="004A3A9C" w:rsidP="004A3A9C">
      <w:pPr>
        <w:tabs>
          <w:tab w:val="left" w:pos="3161"/>
        </w:tabs>
      </w:pPr>
      <w:r w:rsidRPr="006B24A7">
        <w:t>-    50 - 59 %   - 3  балла</w:t>
      </w:r>
    </w:p>
    <w:p w:rsidR="004A3A9C" w:rsidRPr="006B24A7" w:rsidRDefault="004A3A9C" w:rsidP="004A3A9C">
      <w:pPr>
        <w:tabs>
          <w:tab w:val="left" w:pos="3161"/>
        </w:tabs>
        <w:rPr>
          <w:lang w:val="kk-KZ"/>
        </w:rPr>
      </w:pPr>
      <w:r w:rsidRPr="006B24A7">
        <w:t xml:space="preserve">-    меньше  50 %  - 0  баллов </w:t>
      </w:r>
    </w:p>
    <w:p w:rsidR="004A3A9C" w:rsidRPr="006B24A7" w:rsidRDefault="004A3A9C" w:rsidP="004A3A9C">
      <w:pPr>
        <w:tabs>
          <w:tab w:val="left" w:pos="3161"/>
        </w:tabs>
      </w:pPr>
    </w:p>
    <w:p w:rsidR="004A3A9C" w:rsidRDefault="004A3A9C" w:rsidP="004A3A9C">
      <w:pPr>
        <w:tabs>
          <w:tab w:val="left" w:pos="3161"/>
        </w:tabs>
        <w:jc w:val="center"/>
        <w:rPr>
          <w:lang w:val="kk-KZ"/>
        </w:rPr>
      </w:pPr>
      <w:r w:rsidRPr="006B24A7">
        <w:t xml:space="preserve">Оценочный лист </w:t>
      </w:r>
      <w:r w:rsidRPr="006B24A7">
        <w:rPr>
          <w:b/>
        </w:rPr>
        <w:t>практических навыков</w:t>
      </w:r>
      <w:r w:rsidRPr="006B24A7">
        <w:t xml:space="preserve">  студентов </w:t>
      </w:r>
      <w:r>
        <w:rPr>
          <w:lang w:val="kk-KZ"/>
        </w:rPr>
        <w:t>4</w:t>
      </w:r>
      <w:r w:rsidRPr="006B24A7">
        <w:t xml:space="preserve"> курса </w:t>
      </w:r>
    </w:p>
    <w:p w:rsidR="004A3A9C" w:rsidRPr="006B24A7" w:rsidRDefault="004A3A9C" w:rsidP="004A3A9C">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4A3A9C" w:rsidRPr="006B24A7" w:rsidRDefault="004A3A9C" w:rsidP="004A3A9C">
      <w:pPr>
        <w:tabs>
          <w:tab w:val="left" w:pos="3161"/>
        </w:tabs>
        <w:jc w:val="center"/>
      </w:pPr>
      <w:r w:rsidRPr="006B24A7">
        <w:t>устный опрос – максимально 100 баллов</w:t>
      </w:r>
    </w:p>
    <w:p w:rsidR="004A3A9C" w:rsidRPr="006B24A7" w:rsidRDefault="004A3A9C" w:rsidP="004A3A9C">
      <w:pPr>
        <w:tabs>
          <w:tab w:val="left" w:pos="3161"/>
        </w:tabs>
      </w:pPr>
      <w:r w:rsidRPr="006B24A7">
        <w:t>- правильный и полный ответ при устном опросе и обсуждении  темы – 90-100 баллов</w:t>
      </w:r>
    </w:p>
    <w:p w:rsidR="004A3A9C" w:rsidRPr="006B24A7" w:rsidRDefault="004A3A9C" w:rsidP="004A3A9C">
      <w:pPr>
        <w:tabs>
          <w:tab w:val="left" w:pos="3161"/>
        </w:tabs>
      </w:pPr>
      <w:r w:rsidRPr="006B24A7">
        <w:t>- правильный но неполный ответ при устном опросе и обсуждении  темы – 75-89 баллов</w:t>
      </w:r>
    </w:p>
    <w:p w:rsidR="004A3A9C" w:rsidRPr="006B24A7" w:rsidRDefault="004A3A9C" w:rsidP="004A3A9C">
      <w:pPr>
        <w:tabs>
          <w:tab w:val="left" w:pos="3161"/>
        </w:tabs>
      </w:pPr>
      <w:r w:rsidRPr="006B24A7">
        <w:t>- неполный ответ с некоторыми неточностями – 50-74 баллов</w:t>
      </w:r>
    </w:p>
    <w:p w:rsidR="004A3A9C" w:rsidRPr="006B24A7" w:rsidRDefault="004A3A9C" w:rsidP="004A3A9C">
      <w:pPr>
        <w:tabs>
          <w:tab w:val="left" w:pos="3161"/>
        </w:tabs>
      </w:pPr>
      <w:r w:rsidRPr="006B24A7">
        <w:t xml:space="preserve">- неполный ответ, отражающие основные моменты темы – 0-49 баллов </w:t>
      </w:r>
    </w:p>
    <w:p w:rsidR="004A3A9C" w:rsidRPr="006B24A7" w:rsidRDefault="004A3A9C" w:rsidP="004A3A9C">
      <w:pPr>
        <w:tabs>
          <w:tab w:val="left" w:pos="3161"/>
        </w:tabs>
      </w:pPr>
      <w:r w:rsidRPr="006B24A7">
        <w:t>- нет ответа – 0 баллов</w:t>
      </w:r>
    </w:p>
    <w:p w:rsidR="004A3A9C" w:rsidRPr="006B24A7" w:rsidRDefault="004A3A9C" w:rsidP="004A3A9C">
      <w:pPr>
        <w:tabs>
          <w:tab w:val="left" w:pos="3161"/>
        </w:tabs>
        <w:jc w:val="center"/>
        <w:rPr>
          <w:lang w:val="kk-KZ"/>
        </w:rPr>
      </w:pPr>
    </w:p>
    <w:p w:rsidR="004A3A9C" w:rsidRPr="006B24A7" w:rsidRDefault="004A3A9C" w:rsidP="004A3A9C">
      <w:pPr>
        <w:rPr>
          <w:lang w:val="kk-KZ"/>
        </w:rPr>
      </w:pPr>
    </w:p>
    <w:p w:rsidR="004A3A9C" w:rsidRDefault="004A3A9C" w:rsidP="004A3A9C">
      <w:pPr>
        <w:tabs>
          <w:tab w:val="left" w:pos="3161"/>
        </w:tabs>
        <w:jc w:val="center"/>
        <w:rPr>
          <w:lang w:val="kk-KZ"/>
        </w:rPr>
      </w:pPr>
      <w:r w:rsidRPr="006B24A7">
        <w:t xml:space="preserve">Оценочный лист </w:t>
      </w:r>
      <w:r w:rsidRPr="006B24A7">
        <w:rPr>
          <w:b/>
        </w:rPr>
        <w:t>коммуникативных компетенции</w:t>
      </w:r>
      <w:r w:rsidRPr="006B24A7">
        <w:t xml:space="preserve"> студентов </w:t>
      </w:r>
      <w:r>
        <w:rPr>
          <w:lang w:val="kk-KZ"/>
        </w:rPr>
        <w:t>4</w:t>
      </w:r>
      <w:r w:rsidRPr="006B24A7">
        <w:t xml:space="preserve"> курса </w:t>
      </w:r>
    </w:p>
    <w:p w:rsidR="004A3A9C" w:rsidRPr="006B24A7" w:rsidRDefault="004A3A9C" w:rsidP="004A3A9C">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4A3A9C" w:rsidRPr="006B24A7" w:rsidRDefault="004A3A9C" w:rsidP="004A3A9C">
      <w:pPr>
        <w:tabs>
          <w:tab w:val="left" w:pos="3161"/>
        </w:tabs>
        <w:jc w:val="center"/>
      </w:pPr>
    </w:p>
    <w:p w:rsidR="004A3A9C" w:rsidRPr="006B24A7" w:rsidRDefault="004A3A9C" w:rsidP="004A3A9C">
      <w:pPr>
        <w:tabs>
          <w:tab w:val="left" w:pos="3161"/>
        </w:tabs>
      </w:pPr>
      <w:r w:rsidRPr="006B24A7">
        <w:t>Максимально 100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647"/>
        <w:gridCol w:w="929"/>
      </w:tblGrid>
      <w:tr w:rsidR="004A3A9C" w:rsidRPr="006B24A7" w:rsidTr="004A3A9C">
        <w:tc>
          <w:tcPr>
            <w:tcW w:w="675" w:type="dxa"/>
          </w:tcPr>
          <w:p w:rsidR="004A3A9C" w:rsidRPr="006B24A7" w:rsidRDefault="004A3A9C" w:rsidP="004A3A9C">
            <w:pPr>
              <w:tabs>
                <w:tab w:val="left" w:pos="3161"/>
              </w:tabs>
              <w:rPr>
                <w:b/>
              </w:rPr>
            </w:pPr>
            <w:r w:rsidRPr="006B24A7">
              <w:rPr>
                <w:b/>
              </w:rPr>
              <w:t>№</w:t>
            </w:r>
          </w:p>
        </w:tc>
        <w:tc>
          <w:tcPr>
            <w:tcW w:w="8647" w:type="dxa"/>
          </w:tcPr>
          <w:p w:rsidR="004A3A9C" w:rsidRPr="006B24A7" w:rsidRDefault="004A3A9C" w:rsidP="004A3A9C">
            <w:pPr>
              <w:tabs>
                <w:tab w:val="left" w:pos="3161"/>
              </w:tabs>
              <w:rPr>
                <w:b/>
              </w:rPr>
            </w:pPr>
            <w:r w:rsidRPr="006B24A7">
              <w:rPr>
                <w:b/>
              </w:rPr>
              <w:tab/>
              <w:t xml:space="preserve">Навыки </w:t>
            </w:r>
          </w:p>
        </w:tc>
        <w:tc>
          <w:tcPr>
            <w:tcW w:w="929" w:type="dxa"/>
          </w:tcPr>
          <w:p w:rsidR="004A3A9C" w:rsidRPr="006B24A7" w:rsidRDefault="004A3A9C" w:rsidP="004A3A9C">
            <w:pPr>
              <w:tabs>
                <w:tab w:val="left" w:pos="3161"/>
              </w:tabs>
              <w:rPr>
                <w:b/>
              </w:rPr>
            </w:pPr>
            <w:r w:rsidRPr="006B24A7">
              <w:rPr>
                <w:b/>
              </w:rPr>
              <w:t>балл</w:t>
            </w:r>
          </w:p>
        </w:tc>
      </w:tr>
      <w:tr w:rsidR="004A3A9C" w:rsidRPr="006B24A7" w:rsidTr="004A3A9C">
        <w:tc>
          <w:tcPr>
            <w:tcW w:w="675" w:type="dxa"/>
          </w:tcPr>
          <w:p w:rsidR="004A3A9C" w:rsidRPr="006B24A7" w:rsidRDefault="004A3A9C" w:rsidP="004A3A9C">
            <w:pPr>
              <w:tabs>
                <w:tab w:val="left" w:pos="3161"/>
              </w:tabs>
            </w:pPr>
            <w:r w:rsidRPr="006B24A7">
              <w:t>1.</w:t>
            </w:r>
          </w:p>
        </w:tc>
        <w:tc>
          <w:tcPr>
            <w:tcW w:w="8647" w:type="dxa"/>
          </w:tcPr>
          <w:p w:rsidR="004A3A9C" w:rsidRPr="006B24A7" w:rsidRDefault="004A3A9C" w:rsidP="004A3A9C">
            <w:pPr>
              <w:tabs>
                <w:tab w:val="left" w:pos="3161"/>
              </w:tabs>
            </w:pPr>
            <w:r w:rsidRPr="006B24A7">
              <w:t>Эффективная самопрезентация</w:t>
            </w:r>
          </w:p>
        </w:tc>
        <w:tc>
          <w:tcPr>
            <w:tcW w:w="929" w:type="dxa"/>
          </w:tcPr>
          <w:p w:rsidR="004A3A9C" w:rsidRPr="006B24A7" w:rsidRDefault="004A3A9C" w:rsidP="004A3A9C">
            <w:pPr>
              <w:tabs>
                <w:tab w:val="left" w:pos="3161"/>
              </w:tabs>
              <w:rPr>
                <w:b/>
              </w:rPr>
            </w:pPr>
            <w:r w:rsidRPr="006B24A7">
              <w:rPr>
                <w:b/>
              </w:rPr>
              <w:t>10</w:t>
            </w:r>
          </w:p>
        </w:tc>
      </w:tr>
      <w:tr w:rsidR="004A3A9C" w:rsidRPr="006B24A7" w:rsidTr="004A3A9C">
        <w:tc>
          <w:tcPr>
            <w:tcW w:w="675" w:type="dxa"/>
          </w:tcPr>
          <w:p w:rsidR="004A3A9C" w:rsidRPr="006B24A7" w:rsidRDefault="004A3A9C" w:rsidP="004A3A9C">
            <w:pPr>
              <w:tabs>
                <w:tab w:val="left" w:pos="3161"/>
              </w:tabs>
            </w:pPr>
            <w:r w:rsidRPr="006B24A7">
              <w:t>2.</w:t>
            </w:r>
          </w:p>
        </w:tc>
        <w:tc>
          <w:tcPr>
            <w:tcW w:w="8647" w:type="dxa"/>
          </w:tcPr>
          <w:p w:rsidR="004A3A9C" w:rsidRPr="006B24A7" w:rsidRDefault="004A3A9C" w:rsidP="004A3A9C">
            <w:pPr>
              <w:tabs>
                <w:tab w:val="left" w:pos="3161"/>
              </w:tabs>
            </w:pPr>
            <w:r w:rsidRPr="006B24A7">
              <w:t>Открытая поза, демонсрация на невербальном уровне дружеского настроя</w:t>
            </w:r>
          </w:p>
        </w:tc>
        <w:tc>
          <w:tcPr>
            <w:tcW w:w="929" w:type="dxa"/>
          </w:tcPr>
          <w:p w:rsidR="004A3A9C" w:rsidRPr="006B24A7" w:rsidRDefault="004A3A9C" w:rsidP="004A3A9C">
            <w:pPr>
              <w:tabs>
                <w:tab w:val="left" w:pos="3161"/>
              </w:tabs>
              <w:rPr>
                <w:b/>
              </w:rPr>
            </w:pPr>
            <w:r w:rsidRPr="006B24A7">
              <w:rPr>
                <w:b/>
              </w:rPr>
              <w:t>10</w:t>
            </w:r>
          </w:p>
        </w:tc>
      </w:tr>
      <w:tr w:rsidR="004A3A9C" w:rsidRPr="006B24A7" w:rsidTr="004A3A9C">
        <w:tc>
          <w:tcPr>
            <w:tcW w:w="675" w:type="dxa"/>
          </w:tcPr>
          <w:p w:rsidR="004A3A9C" w:rsidRPr="006B24A7" w:rsidRDefault="004A3A9C" w:rsidP="004A3A9C">
            <w:pPr>
              <w:tabs>
                <w:tab w:val="left" w:pos="3161"/>
              </w:tabs>
            </w:pPr>
            <w:r w:rsidRPr="006B24A7">
              <w:t>3.</w:t>
            </w:r>
          </w:p>
        </w:tc>
        <w:tc>
          <w:tcPr>
            <w:tcW w:w="8647" w:type="dxa"/>
          </w:tcPr>
          <w:p w:rsidR="004A3A9C" w:rsidRPr="006B24A7" w:rsidRDefault="004A3A9C" w:rsidP="004A3A9C">
            <w:pPr>
              <w:tabs>
                <w:tab w:val="left" w:pos="3161"/>
              </w:tabs>
            </w:pPr>
            <w:r w:rsidRPr="006B24A7">
              <w:t>Соблюдение темпа беседы, внимательное восприятие</w:t>
            </w:r>
          </w:p>
        </w:tc>
        <w:tc>
          <w:tcPr>
            <w:tcW w:w="929" w:type="dxa"/>
          </w:tcPr>
          <w:p w:rsidR="004A3A9C" w:rsidRPr="006B24A7" w:rsidRDefault="004A3A9C" w:rsidP="004A3A9C">
            <w:pPr>
              <w:tabs>
                <w:tab w:val="left" w:pos="3161"/>
              </w:tabs>
              <w:rPr>
                <w:b/>
              </w:rPr>
            </w:pPr>
            <w:r w:rsidRPr="006B24A7">
              <w:rPr>
                <w:b/>
              </w:rPr>
              <w:t>10</w:t>
            </w:r>
          </w:p>
        </w:tc>
      </w:tr>
      <w:tr w:rsidR="004A3A9C" w:rsidRPr="006B24A7" w:rsidTr="004A3A9C">
        <w:tc>
          <w:tcPr>
            <w:tcW w:w="675" w:type="dxa"/>
          </w:tcPr>
          <w:p w:rsidR="004A3A9C" w:rsidRPr="006B24A7" w:rsidRDefault="004A3A9C" w:rsidP="004A3A9C">
            <w:pPr>
              <w:tabs>
                <w:tab w:val="left" w:pos="3161"/>
              </w:tabs>
            </w:pPr>
            <w:r w:rsidRPr="006B24A7">
              <w:t>4.</w:t>
            </w:r>
          </w:p>
        </w:tc>
        <w:tc>
          <w:tcPr>
            <w:tcW w:w="8647" w:type="dxa"/>
          </w:tcPr>
          <w:p w:rsidR="004A3A9C" w:rsidRPr="006B24A7" w:rsidRDefault="004A3A9C" w:rsidP="004A3A9C">
            <w:pPr>
              <w:tabs>
                <w:tab w:val="left" w:pos="3161"/>
              </w:tabs>
            </w:pPr>
            <w:r w:rsidRPr="006B24A7">
              <w:t xml:space="preserve">Уверенность </w:t>
            </w:r>
          </w:p>
        </w:tc>
        <w:tc>
          <w:tcPr>
            <w:tcW w:w="929" w:type="dxa"/>
          </w:tcPr>
          <w:p w:rsidR="004A3A9C" w:rsidRPr="006B24A7" w:rsidRDefault="004A3A9C" w:rsidP="004A3A9C">
            <w:pPr>
              <w:tabs>
                <w:tab w:val="left" w:pos="3161"/>
              </w:tabs>
              <w:rPr>
                <w:b/>
              </w:rPr>
            </w:pPr>
            <w:r w:rsidRPr="006B24A7">
              <w:rPr>
                <w:b/>
              </w:rPr>
              <w:t>10</w:t>
            </w:r>
          </w:p>
        </w:tc>
      </w:tr>
      <w:tr w:rsidR="004A3A9C" w:rsidRPr="006B24A7" w:rsidTr="004A3A9C">
        <w:tc>
          <w:tcPr>
            <w:tcW w:w="675" w:type="dxa"/>
          </w:tcPr>
          <w:p w:rsidR="004A3A9C" w:rsidRPr="006B24A7" w:rsidRDefault="004A3A9C" w:rsidP="004A3A9C">
            <w:pPr>
              <w:tabs>
                <w:tab w:val="left" w:pos="3161"/>
              </w:tabs>
            </w:pPr>
            <w:r w:rsidRPr="006B24A7">
              <w:t>5.</w:t>
            </w:r>
          </w:p>
        </w:tc>
        <w:tc>
          <w:tcPr>
            <w:tcW w:w="8647" w:type="dxa"/>
          </w:tcPr>
          <w:p w:rsidR="004A3A9C" w:rsidRPr="006B24A7" w:rsidRDefault="004A3A9C" w:rsidP="004A3A9C">
            <w:pPr>
              <w:tabs>
                <w:tab w:val="left" w:pos="3161"/>
              </w:tabs>
            </w:pPr>
            <w:r w:rsidRPr="006B24A7">
              <w:t xml:space="preserve">Осознанное восприятие </w:t>
            </w:r>
          </w:p>
        </w:tc>
        <w:tc>
          <w:tcPr>
            <w:tcW w:w="929" w:type="dxa"/>
          </w:tcPr>
          <w:p w:rsidR="004A3A9C" w:rsidRPr="006B24A7" w:rsidRDefault="004A3A9C" w:rsidP="004A3A9C">
            <w:pPr>
              <w:tabs>
                <w:tab w:val="left" w:pos="3161"/>
              </w:tabs>
              <w:rPr>
                <w:b/>
              </w:rPr>
            </w:pPr>
            <w:r w:rsidRPr="006B24A7">
              <w:rPr>
                <w:b/>
              </w:rPr>
              <w:t>10</w:t>
            </w:r>
          </w:p>
        </w:tc>
      </w:tr>
      <w:tr w:rsidR="004A3A9C" w:rsidRPr="006B24A7" w:rsidTr="004A3A9C">
        <w:tc>
          <w:tcPr>
            <w:tcW w:w="675" w:type="dxa"/>
          </w:tcPr>
          <w:p w:rsidR="004A3A9C" w:rsidRPr="006B24A7" w:rsidRDefault="004A3A9C" w:rsidP="004A3A9C">
            <w:pPr>
              <w:tabs>
                <w:tab w:val="left" w:pos="3161"/>
              </w:tabs>
            </w:pPr>
            <w:r w:rsidRPr="006B24A7">
              <w:t>6.</w:t>
            </w:r>
          </w:p>
        </w:tc>
        <w:tc>
          <w:tcPr>
            <w:tcW w:w="8647" w:type="dxa"/>
          </w:tcPr>
          <w:p w:rsidR="004A3A9C" w:rsidRPr="006B24A7" w:rsidRDefault="004A3A9C" w:rsidP="004A3A9C">
            <w:pPr>
              <w:tabs>
                <w:tab w:val="left" w:pos="3161"/>
              </w:tabs>
            </w:pPr>
            <w:r w:rsidRPr="006B24A7">
              <w:t>Умение видеть проблему с точки зрения собеседника</w:t>
            </w:r>
          </w:p>
        </w:tc>
        <w:tc>
          <w:tcPr>
            <w:tcW w:w="929" w:type="dxa"/>
          </w:tcPr>
          <w:p w:rsidR="004A3A9C" w:rsidRPr="006B24A7" w:rsidRDefault="004A3A9C" w:rsidP="004A3A9C">
            <w:pPr>
              <w:tabs>
                <w:tab w:val="left" w:pos="3161"/>
              </w:tabs>
              <w:rPr>
                <w:b/>
              </w:rPr>
            </w:pPr>
            <w:r w:rsidRPr="006B24A7">
              <w:rPr>
                <w:b/>
              </w:rPr>
              <w:t>10</w:t>
            </w:r>
          </w:p>
        </w:tc>
      </w:tr>
      <w:tr w:rsidR="004A3A9C" w:rsidRPr="006B24A7" w:rsidTr="004A3A9C">
        <w:tc>
          <w:tcPr>
            <w:tcW w:w="675" w:type="dxa"/>
          </w:tcPr>
          <w:p w:rsidR="004A3A9C" w:rsidRPr="006B24A7" w:rsidRDefault="004A3A9C" w:rsidP="004A3A9C">
            <w:pPr>
              <w:tabs>
                <w:tab w:val="left" w:pos="3161"/>
              </w:tabs>
            </w:pPr>
            <w:r w:rsidRPr="006B24A7">
              <w:t>7.</w:t>
            </w:r>
          </w:p>
        </w:tc>
        <w:tc>
          <w:tcPr>
            <w:tcW w:w="8647" w:type="dxa"/>
          </w:tcPr>
          <w:p w:rsidR="004A3A9C" w:rsidRPr="006B24A7" w:rsidRDefault="004A3A9C" w:rsidP="004A3A9C">
            <w:pPr>
              <w:tabs>
                <w:tab w:val="left" w:pos="3161"/>
              </w:tabs>
            </w:pPr>
            <w:r w:rsidRPr="006B24A7">
              <w:t>Формирование способов убеждения</w:t>
            </w:r>
          </w:p>
        </w:tc>
        <w:tc>
          <w:tcPr>
            <w:tcW w:w="929" w:type="dxa"/>
          </w:tcPr>
          <w:p w:rsidR="004A3A9C" w:rsidRPr="006B24A7" w:rsidRDefault="004A3A9C" w:rsidP="004A3A9C">
            <w:pPr>
              <w:tabs>
                <w:tab w:val="left" w:pos="3161"/>
              </w:tabs>
              <w:rPr>
                <w:b/>
              </w:rPr>
            </w:pPr>
            <w:r w:rsidRPr="006B24A7">
              <w:rPr>
                <w:b/>
              </w:rPr>
              <w:t>10</w:t>
            </w:r>
          </w:p>
        </w:tc>
      </w:tr>
      <w:tr w:rsidR="004A3A9C" w:rsidRPr="006B24A7" w:rsidTr="004A3A9C">
        <w:tc>
          <w:tcPr>
            <w:tcW w:w="675" w:type="dxa"/>
          </w:tcPr>
          <w:p w:rsidR="004A3A9C" w:rsidRPr="006B24A7" w:rsidRDefault="004A3A9C" w:rsidP="004A3A9C">
            <w:pPr>
              <w:tabs>
                <w:tab w:val="left" w:pos="3161"/>
              </w:tabs>
            </w:pPr>
            <w:r w:rsidRPr="006B24A7">
              <w:t>8.</w:t>
            </w:r>
          </w:p>
        </w:tc>
        <w:tc>
          <w:tcPr>
            <w:tcW w:w="8647" w:type="dxa"/>
          </w:tcPr>
          <w:p w:rsidR="004A3A9C" w:rsidRPr="006B24A7" w:rsidRDefault="004A3A9C" w:rsidP="004A3A9C">
            <w:pPr>
              <w:tabs>
                <w:tab w:val="left" w:pos="3161"/>
              </w:tabs>
            </w:pPr>
            <w:r w:rsidRPr="006B24A7">
              <w:t>Ведение групповой дискуссии, дебатов</w:t>
            </w:r>
          </w:p>
        </w:tc>
        <w:tc>
          <w:tcPr>
            <w:tcW w:w="929" w:type="dxa"/>
          </w:tcPr>
          <w:p w:rsidR="004A3A9C" w:rsidRPr="006B24A7" w:rsidRDefault="004A3A9C" w:rsidP="004A3A9C">
            <w:pPr>
              <w:tabs>
                <w:tab w:val="left" w:pos="3161"/>
              </w:tabs>
              <w:rPr>
                <w:b/>
              </w:rPr>
            </w:pPr>
            <w:r w:rsidRPr="006B24A7">
              <w:rPr>
                <w:b/>
              </w:rPr>
              <w:t>10</w:t>
            </w:r>
          </w:p>
        </w:tc>
      </w:tr>
      <w:tr w:rsidR="004A3A9C" w:rsidRPr="006B24A7" w:rsidTr="004A3A9C">
        <w:tc>
          <w:tcPr>
            <w:tcW w:w="675" w:type="dxa"/>
          </w:tcPr>
          <w:p w:rsidR="004A3A9C" w:rsidRPr="006B24A7" w:rsidRDefault="004A3A9C" w:rsidP="004A3A9C">
            <w:pPr>
              <w:tabs>
                <w:tab w:val="left" w:pos="3161"/>
              </w:tabs>
            </w:pPr>
            <w:r w:rsidRPr="006B24A7">
              <w:t>9.</w:t>
            </w:r>
          </w:p>
        </w:tc>
        <w:tc>
          <w:tcPr>
            <w:tcW w:w="8647" w:type="dxa"/>
          </w:tcPr>
          <w:p w:rsidR="004A3A9C" w:rsidRPr="006B24A7" w:rsidRDefault="004A3A9C" w:rsidP="004A3A9C">
            <w:pPr>
              <w:tabs>
                <w:tab w:val="left" w:pos="3161"/>
              </w:tabs>
            </w:pPr>
            <w:r w:rsidRPr="006B24A7">
              <w:t>Понимание и оперирование показателей работы аптечных организации</w:t>
            </w:r>
          </w:p>
        </w:tc>
        <w:tc>
          <w:tcPr>
            <w:tcW w:w="929" w:type="dxa"/>
          </w:tcPr>
          <w:p w:rsidR="004A3A9C" w:rsidRPr="006B24A7" w:rsidRDefault="004A3A9C" w:rsidP="004A3A9C">
            <w:pPr>
              <w:tabs>
                <w:tab w:val="left" w:pos="3161"/>
              </w:tabs>
              <w:rPr>
                <w:b/>
              </w:rPr>
            </w:pPr>
            <w:r w:rsidRPr="006B24A7">
              <w:rPr>
                <w:b/>
              </w:rPr>
              <w:t>10</w:t>
            </w:r>
          </w:p>
        </w:tc>
      </w:tr>
      <w:tr w:rsidR="004A3A9C" w:rsidRPr="006B24A7" w:rsidTr="004A3A9C">
        <w:tc>
          <w:tcPr>
            <w:tcW w:w="675" w:type="dxa"/>
          </w:tcPr>
          <w:p w:rsidR="004A3A9C" w:rsidRPr="006B24A7" w:rsidRDefault="004A3A9C" w:rsidP="004A3A9C">
            <w:pPr>
              <w:tabs>
                <w:tab w:val="left" w:pos="3161"/>
              </w:tabs>
            </w:pPr>
            <w:r w:rsidRPr="006B24A7">
              <w:t>10.</w:t>
            </w:r>
          </w:p>
        </w:tc>
        <w:tc>
          <w:tcPr>
            <w:tcW w:w="8647" w:type="dxa"/>
          </w:tcPr>
          <w:p w:rsidR="004A3A9C" w:rsidRPr="006B24A7" w:rsidRDefault="004A3A9C" w:rsidP="004A3A9C">
            <w:pPr>
              <w:tabs>
                <w:tab w:val="left" w:pos="3161"/>
              </w:tabs>
            </w:pPr>
            <w:r w:rsidRPr="006B24A7">
              <w:t>Обратная связь</w:t>
            </w:r>
          </w:p>
        </w:tc>
        <w:tc>
          <w:tcPr>
            <w:tcW w:w="929" w:type="dxa"/>
          </w:tcPr>
          <w:p w:rsidR="004A3A9C" w:rsidRPr="006B24A7" w:rsidRDefault="004A3A9C" w:rsidP="004A3A9C">
            <w:pPr>
              <w:tabs>
                <w:tab w:val="left" w:pos="3161"/>
              </w:tabs>
              <w:rPr>
                <w:b/>
              </w:rPr>
            </w:pPr>
            <w:r w:rsidRPr="006B24A7">
              <w:rPr>
                <w:b/>
              </w:rPr>
              <w:t>10</w:t>
            </w:r>
          </w:p>
        </w:tc>
      </w:tr>
      <w:tr w:rsidR="004A3A9C" w:rsidRPr="006B24A7" w:rsidTr="004A3A9C">
        <w:tc>
          <w:tcPr>
            <w:tcW w:w="675" w:type="dxa"/>
          </w:tcPr>
          <w:p w:rsidR="004A3A9C" w:rsidRPr="006B24A7" w:rsidRDefault="004A3A9C" w:rsidP="004A3A9C">
            <w:pPr>
              <w:tabs>
                <w:tab w:val="left" w:pos="3161"/>
              </w:tabs>
              <w:rPr>
                <w:b/>
              </w:rPr>
            </w:pPr>
          </w:p>
        </w:tc>
        <w:tc>
          <w:tcPr>
            <w:tcW w:w="8647" w:type="dxa"/>
          </w:tcPr>
          <w:p w:rsidR="004A3A9C" w:rsidRPr="006B24A7" w:rsidRDefault="004A3A9C" w:rsidP="004A3A9C">
            <w:pPr>
              <w:tabs>
                <w:tab w:val="left" w:pos="3161"/>
              </w:tabs>
              <w:rPr>
                <w:b/>
              </w:rPr>
            </w:pPr>
            <w:r w:rsidRPr="006B24A7">
              <w:rPr>
                <w:b/>
              </w:rPr>
              <w:t>Итого:</w:t>
            </w:r>
          </w:p>
        </w:tc>
        <w:tc>
          <w:tcPr>
            <w:tcW w:w="929" w:type="dxa"/>
          </w:tcPr>
          <w:p w:rsidR="004A3A9C" w:rsidRPr="006B24A7" w:rsidRDefault="004A3A9C" w:rsidP="004A3A9C">
            <w:pPr>
              <w:tabs>
                <w:tab w:val="left" w:pos="3161"/>
              </w:tabs>
              <w:rPr>
                <w:b/>
              </w:rPr>
            </w:pPr>
            <w:r w:rsidRPr="006B24A7">
              <w:rPr>
                <w:b/>
              </w:rPr>
              <w:t>100</w:t>
            </w:r>
          </w:p>
        </w:tc>
      </w:tr>
    </w:tbl>
    <w:p w:rsidR="004A3A9C" w:rsidRPr="006B24A7" w:rsidRDefault="004A3A9C" w:rsidP="004A3A9C">
      <w:pPr>
        <w:tabs>
          <w:tab w:val="left" w:pos="3161"/>
        </w:tabs>
        <w:rPr>
          <w:b/>
        </w:rPr>
      </w:pPr>
    </w:p>
    <w:p w:rsidR="004A3A9C" w:rsidRDefault="004A3A9C" w:rsidP="004A3A9C">
      <w:pPr>
        <w:tabs>
          <w:tab w:val="left" w:pos="3161"/>
        </w:tabs>
        <w:jc w:val="center"/>
        <w:rPr>
          <w:lang w:val="kk-KZ"/>
        </w:rPr>
      </w:pPr>
      <w:r w:rsidRPr="006B24A7">
        <w:t xml:space="preserve">Оценочный лист </w:t>
      </w:r>
      <w:r w:rsidRPr="006B24A7">
        <w:rPr>
          <w:b/>
        </w:rPr>
        <w:t>правовых навыков</w:t>
      </w:r>
      <w:r w:rsidRPr="006B24A7">
        <w:t xml:space="preserve">  студентов </w:t>
      </w:r>
      <w:r>
        <w:rPr>
          <w:lang w:val="kk-KZ"/>
        </w:rPr>
        <w:t>4</w:t>
      </w:r>
      <w:r w:rsidRPr="006B24A7">
        <w:t xml:space="preserve"> курса </w:t>
      </w:r>
    </w:p>
    <w:p w:rsidR="004A3A9C" w:rsidRPr="006B24A7" w:rsidRDefault="004A3A9C" w:rsidP="004A3A9C">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4A3A9C" w:rsidRPr="006B24A7" w:rsidRDefault="004A3A9C" w:rsidP="004A3A9C">
      <w:pPr>
        <w:tabs>
          <w:tab w:val="left" w:pos="3161"/>
        </w:tabs>
        <w:jc w:val="center"/>
      </w:pPr>
      <w:r w:rsidRPr="006B24A7">
        <w:t>устный опрос – максимально 100 баллов</w:t>
      </w:r>
    </w:p>
    <w:p w:rsidR="004A3A9C" w:rsidRPr="006B24A7" w:rsidRDefault="004A3A9C" w:rsidP="004A3A9C">
      <w:pPr>
        <w:tabs>
          <w:tab w:val="left" w:pos="3161"/>
        </w:tabs>
      </w:pPr>
      <w:r w:rsidRPr="006B24A7">
        <w:t>- правильный и полный ответ при устном опросе и обсуждении  темы – 90-100 баллов</w:t>
      </w:r>
    </w:p>
    <w:p w:rsidR="004A3A9C" w:rsidRPr="006B24A7" w:rsidRDefault="004A3A9C" w:rsidP="004A3A9C">
      <w:pPr>
        <w:tabs>
          <w:tab w:val="left" w:pos="3161"/>
        </w:tabs>
      </w:pPr>
      <w:r w:rsidRPr="006B24A7">
        <w:t>- правильный но неполный ответ при устном опросе и обсуждении  темы – 75-89 баллов</w:t>
      </w:r>
    </w:p>
    <w:p w:rsidR="004A3A9C" w:rsidRPr="006B24A7" w:rsidRDefault="004A3A9C" w:rsidP="004A3A9C">
      <w:pPr>
        <w:tabs>
          <w:tab w:val="left" w:pos="3161"/>
        </w:tabs>
      </w:pPr>
      <w:r w:rsidRPr="006B24A7">
        <w:lastRenderedPageBreak/>
        <w:t>- неполный ответ с некоторыми неточностями – 50-74 баллов</w:t>
      </w:r>
    </w:p>
    <w:p w:rsidR="004A3A9C" w:rsidRPr="006B24A7" w:rsidRDefault="004A3A9C" w:rsidP="004A3A9C">
      <w:pPr>
        <w:tabs>
          <w:tab w:val="left" w:pos="3161"/>
        </w:tabs>
      </w:pPr>
      <w:r w:rsidRPr="006B24A7">
        <w:t xml:space="preserve">- неполный ответ, отражающие основные моменты темы – 0-49 баллов </w:t>
      </w:r>
    </w:p>
    <w:p w:rsidR="004A3A9C" w:rsidRPr="006B24A7" w:rsidRDefault="004A3A9C" w:rsidP="004A3A9C">
      <w:pPr>
        <w:tabs>
          <w:tab w:val="left" w:pos="3161"/>
        </w:tabs>
      </w:pPr>
      <w:r w:rsidRPr="006B24A7">
        <w:t>- нет ответа – 0 баллов</w:t>
      </w:r>
    </w:p>
    <w:p w:rsidR="004A3A9C" w:rsidRPr="006B24A7" w:rsidRDefault="004A3A9C" w:rsidP="004A3A9C">
      <w:pPr>
        <w:tabs>
          <w:tab w:val="left" w:pos="3161"/>
        </w:tabs>
        <w:jc w:val="center"/>
      </w:pPr>
    </w:p>
    <w:p w:rsidR="004A3A9C" w:rsidRDefault="004A3A9C" w:rsidP="004A3A9C">
      <w:pPr>
        <w:tabs>
          <w:tab w:val="left" w:pos="3161"/>
        </w:tabs>
        <w:jc w:val="center"/>
        <w:rPr>
          <w:lang w:val="kk-KZ"/>
        </w:rPr>
      </w:pPr>
      <w:r w:rsidRPr="006B24A7">
        <w:t xml:space="preserve">Оценка </w:t>
      </w:r>
      <w:r w:rsidRPr="006B24A7">
        <w:rPr>
          <w:b/>
        </w:rPr>
        <w:t>СРС</w:t>
      </w:r>
      <w:r w:rsidRPr="006B24A7">
        <w:t xml:space="preserve"> (максимально 100 баллов)  студентов </w:t>
      </w:r>
      <w:r>
        <w:rPr>
          <w:lang w:val="kk-KZ"/>
        </w:rPr>
        <w:t>4</w:t>
      </w:r>
      <w:r w:rsidRPr="006B24A7">
        <w:t xml:space="preserve"> курса </w:t>
      </w:r>
    </w:p>
    <w:p w:rsidR="004A3A9C" w:rsidRPr="006B24A7" w:rsidRDefault="004A3A9C" w:rsidP="004A3A9C">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4A3A9C" w:rsidRPr="006B24A7" w:rsidRDefault="004A3A9C" w:rsidP="004A3A9C">
      <w:pPr>
        <w:tabs>
          <w:tab w:val="left" w:pos="3161"/>
        </w:tabs>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647"/>
        <w:gridCol w:w="929"/>
      </w:tblGrid>
      <w:tr w:rsidR="004A3A9C" w:rsidRPr="006B24A7" w:rsidTr="004A3A9C">
        <w:tc>
          <w:tcPr>
            <w:tcW w:w="675" w:type="dxa"/>
          </w:tcPr>
          <w:p w:rsidR="004A3A9C" w:rsidRPr="006B24A7" w:rsidRDefault="004A3A9C" w:rsidP="004A3A9C">
            <w:pPr>
              <w:tabs>
                <w:tab w:val="left" w:pos="3161"/>
              </w:tabs>
              <w:jc w:val="center"/>
              <w:rPr>
                <w:b/>
              </w:rPr>
            </w:pPr>
            <w:r w:rsidRPr="006B24A7">
              <w:rPr>
                <w:b/>
              </w:rPr>
              <w:t>№</w:t>
            </w:r>
          </w:p>
        </w:tc>
        <w:tc>
          <w:tcPr>
            <w:tcW w:w="8647" w:type="dxa"/>
          </w:tcPr>
          <w:p w:rsidR="004A3A9C" w:rsidRPr="006B24A7" w:rsidRDefault="004A3A9C" w:rsidP="004A3A9C">
            <w:pPr>
              <w:tabs>
                <w:tab w:val="left" w:pos="3161"/>
              </w:tabs>
              <w:jc w:val="center"/>
              <w:rPr>
                <w:b/>
              </w:rPr>
            </w:pPr>
            <w:r w:rsidRPr="006B24A7">
              <w:rPr>
                <w:b/>
              </w:rPr>
              <w:t xml:space="preserve">Критерии </w:t>
            </w:r>
          </w:p>
        </w:tc>
        <w:tc>
          <w:tcPr>
            <w:tcW w:w="929" w:type="dxa"/>
          </w:tcPr>
          <w:p w:rsidR="004A3A9C" w:rsidRPr="006B24A7" w:rsidRDefault="004A3A9C" w:rsidP="004A3A9C">
            <w:pPr>
              <w:tabs>
                <w:tab w:val="left" w:pos="3161"/>
              </w:tabs>
              <w:rPr>
                <w:b/>
              </w:rPr>
            </w:pPr>
            <w:r w:rsidRPr="006B24A7">
              <w:rPr>
                <w:b/>
              </w:rPr>
              <w:t>балл</w:t>
            </w:r>
          </w:p>
        </w:tc>
      </w:tr>
      <w:tr w:rsidR="004A3A9C" w:rsidRPr="006B24A7" w:rsidTr="004A3A9C">
        <w:tc>
          <w:tcPr>
            <w:tcW w:w="675" w:type="dxa"/>
          </w:tcPr>
          <w:p w:rsidR="004A3A9C" w:rsidRPr="006B24A7" w:rsidRDefault="004A3A9C" w:rsidP="004A3A9C">
            <w:pPr>
              <w:tabs>
                <w:tab w:val="left" w:pos="3161"/>
              </w:tabs>
              <w:jc w:val="center"/>
            </w:pPr>
            <w:r w:rsidRPr="006B24A7">
              <w:t>1.</w:t>
            </w:r>
          </w:p>
        </w:tc>
        <w:tc>
          <w:tcPr>
            <w:tcW w:w="8647" w:type="dxa"/>
          </w:tcPr>
          <w:p w:rsidR="004A3A9C" w:rsidRPr="006B24A7" w:rsidRDefault="004A3A9C" w:rsidP="004A3A9C">
            <w:pPr>
              <w:tabs>
                <w:tab w:val="left" w:pos="3161"/>
              </w:tabs>
            </w:pPr>
            <w:r w:rsidRPr="006B24A7">
              <w:t xml:space="preserve">Полное выполнение всех требовании соответствующей формы СРС </w:t>
            </w:r>
          </w:p>
        </w:tc>
        <w:tc>
          <w:tcPr>
            <w:tcW w:w="929" w:type="dxa"/>
          </w:tcPr>
          <w:p w:rsidR="004A3A9C" w:rsidRPr="006B24A7" w:rsidRDefault="004A3A9C" w:rsidP="004A3A9C">
            <w:pPr>
              <w:tabs>
                <w:tab w:val="left" w:pos="3161"/>
              </w:tabs>
            </w:pPr>
            <w:r w:rsidRPr="006B24A7">
              <w:t>90-100</w:t>
            </w:r>
          </w:p>
        </w:tc>
      </w:tr>
      <w:tr w:rsidR="004A3A9C" w:rsidRPr="006B24A7" w:rsidTr="004A3A9C">
        <w:tc>
          <w:tcPr>
            <w:tcW w:w="675" w:type="dxa"/>
          </w:tcPr>
          <w:p w:rsidR="004A3A9C" w:rsidRPr="006B24A7" w:rsidRDefault="004A3A9C" w:rsidP="004A3A9C">
            <w:pPr>
              <w:tabs>
                <w:tab w:val="left" w:pos="3161"/>
              </w:tabs>
              <w:jc w:val="center"/>
            </w:pPr>
            <w:r w:rsidRPr="006B24A7">
              <w:t>2.</w:t>
            </w:r>
          </w:p>
        </w:tc>
        <w:tc>
          <w:tcPr>
            <w:tcW w:w="8647" w:type="dxa"/>
          </w:tcPr>
          <w:p w:rsidR="004A3A9C" w:rsidRPr="006B24A7" w:rsidRDefault="004A3A9C" w:rsidP="004A3A9C">
            <w:pPr>
              <w:tabs>
                <w:tab w:val="left" w:pos="3161"/>
              </w:tabs>
            </w:pPr>
            <w:r w:rsidRPr="006B24A7">
              <w:t xml:space="preserve">Допущены незначительные ошибки, неточное выполнение задания  </w:t>
            </w:r>
          </w:p>
        </w:tc>
        <w:tc>
          <w:tcPr>
            <w:tcW w:w="929" w:type="dxa"/>
          </w:tcPr>
          <w:p w:rsidR="004A3A9C" w:rsidRPr="006B24A7" w:rsidRDefault="004A3A9C" w:rsidP="004A3A9C">
            <w:pPr>
              <w:tabs>
                <w:tab w:val="left" w:pos="3161"/>
              </w:tabs>
              <w:jc w:val="center"/>
            </w:pPr>
            <w:r w:rsidRPr="006B24A7">
              <w:t>75-89</w:t>
            </w:r>
          </w:p>
        </w:tc>
      </w:tr>
      <w:tr w:rsidR="004A3A9C" w:rsidRPr="006B24A7" w:rsidTr="004A3A9C">
        <w:tc>
          <w:tcPr>
            <w:tcW w:w="675" w:type="dxa"/>
          </w:tcPr>
          <w:p w:rsidR="004A3A9C" w:rsidRPr="006B24A7" w:rsidRDefault="004A3A9C" w:rsidP="004A3A9C">
            <w:pPr>
              <w:tabs>
                <w:tab w:val="left" w:pos="3161"/>
              </w:tabs>
              <w:jc w:val="center"/>
            </w:pPr>
            <w:r w:rsidRPr="006B24A7">
              <w:t>3.</w:t>
            </w:r>
          </w:p>
        </w:tc>
        <w:tc>
          <w:tcPr>
            <w:tcW w:w="8647" w:type="dxa"/>
          </w:tcPr>
          <w:p w:rsidR="004A3A9C" w:rsidRPr="006B24A7" w:rsidRDefault="004A3A9C" w:rsidP="004A3A9C">
            <w:pPr>
              <w:tabs>
                <w:tab w:val="left" w:pos="3161"/>
              </w:tabs>
            </w:pPr>
            <w:r w:rsidRPr="006B24A7">
              <w:t xml:space="preserve">Допущены  значительные ошибки, неполное  выполнение задания  </w:t>
            </w:r>
          </w:p>
        </w:tc>
        <w:tc>
          <w:tcPr>
            <w:tcW w:w="929" w:type="dxa"/>
          </w:tcPr>
          <w:p w:rsidR="004A3A9C" w:rsidRPr="006B24A7" w:rsidRDefault="004A3A9C" w:rsidP="004A3A9C">
            <w:pPr>
              <w:tabs>
                <w:tab w:val="left" w:pos="3161"/>
              </w:tabs>
              <w:jc w:val="center"/>
            </w:pPr>
            <w:r w:rsidRPr="006B24A7">
              <w:t>50-74</w:t>
            </w:r>
          </w:p>
        </w:tc>
      </w:tr>
      <w:tr w:rsidR="004A3A9C" w:rsidRPr="006B24A7" w:rsidTr="004A3A9C">
        <w:tc>
          <w:tcPr>
            <w:tcW w:w="675" w:type="dxa"/>
          </w:tcPr>
          <w:p w:rsidR="004A3A9C" w:rsidRPr="006B24A7" w:rsidRDefault="004A3A9C" w:rsidP="004A3A9C">
            <w:pPr>
              <w:tabs>
                <w:tab w:val="left" w:pos="3161"/>
              </w:tabs>
              <w:jc w:val="center"/>
            </w:pPr>
            <w:r w:rsidRPr="006B24A7">
              <w:t>4.</w:t>
            </w:r>
          </w:p>
        </w:tc>
        <w:tc>
          <w:tcPr>
            <w:tcW w:w="8647" w:type="dxa"/>
          </w:tcPr>
          <w:p w:rsidR="004A3A9C" w:rsidRPr="006B24A7" w:rsidRDefault="004A3A9C" w:rsidP="004A3A9C">
            <w:pPr>
              <w:tabs>
                <w:tab w:val="left" w:pos="3161"/>
              </w:tabs>
            </w:pPr>
            <w:r w:rsidRPr="006B24A7">
              <w:t>Допущены принципиальные ошибки, не выполнение задании, несоответствие критериям СРС</w:t>
            </w:r>
          </w:p>
        </w:tc>
        <w:tc>
          <w:tcPr>
            <w:tcW w:w="929" w:type="dxa"/>
          </w:tcPr>
          <w:p w:rsidR="004A3A9C" w:rsidRPr="006B24A7" w:rsidRDefault="004A3A9C" w:rsidP="004A3A9C">
            <w:pPr>
              <w:tabs>
                <w:tab w:val="left" w:pos="3161"/>
              </w:tabs>
              <w:jc w:val="center"/>
            </w:pPr>
            <w:r w:rsidRPr="006B24A7">
              <w:t>0-49</w:t>
            </w:r>
          </w:p>
        </w:tc>
      </w:tr>
    </w:tbl>
    <w:p w:rsidR="004A3A9C" w:rsidRPr="006B24A7" w:rsidRDefault="004A3A9C" w:rsidP="004A3A9C">
      <w:pPr>
        <w:tabs>
          <w:tab w:val="left" w:pos="3161"/>
        </w:tabs>
        <w:jc w:val="center"/>
        <w:rPr>
          <w:b/>
        </w:rPr>
      </w:pPr>
    </w:p>
    <w:p w:rsidR="004A3A9C" w:rsidRPr="006B24A7" w:rsidRDefault="004A3A9C" w:rsidP="004A3A9C">
      <w:pPr>
        <w:tabs>
          <w:tab w:val="left" w:pos="3161"/>
        </w:tabs>
        <w:jc w:val="center"/>
        <w:rPr>
          <w:b/>
        </w:rPr>
      </w:pPr>
    </w:p>
    <w:p w:rsidR="004A3A9C" w:rsidRDefault="004A3A9C" w:rsidP="004A3A9C">
      <w:pPr>
        <w:tabs>
          <w:tab w:val="left" w:pos="3161"/>
        </w:tabs>
        <w:jc w:val="center"/>
        <w:rPr>
          <w:lang w:val="kk-KZ"/>
        </w:rPr>
      </w:pPr>
      <w:r w:rsidRPr="006B24A7">
        <w:t xml:space="preserve">Соотношение СРС в процентах у студентов </w:t>
      </w:r>
      <w:r>
        <w:rPr>
          <w:lang w:val="kk-KZ"/>
        </w:rPr>
        <w:t>4</w:t>
      </w:r>
      <w:r w:rsidRPr="006B24A7">
        <w:t xml:space="preserve"> курса </w:t>
      </w:r>
    </w:p>
    <w:p w:rsidR="004A3A9C" w:rsidRPr="006B24A7" w:rsidRDefault="004A3A9C" w:rsidP="004A3A9C">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4A3A9C" w:rsidRPr="006B24A7" w:rsidRDefault="004A3A9C" w:rsidP="004A3A9C">
      <w:pPr>
        <w:tabs>
          <w:tab w:val="left" w:pos="3161"/>
        </w:tabs>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647"/>
        <w:gridCol w:w="929"/>
      </w:tblGrid>
      <w:tr w:rsidR="004A3A9C" w:rsidRPr="006B24A7" w:rsidTr="004A3A9C">
        <w:tc>
          <w:tcPr>
            <w:tcW w:w="675" w:type="dxa"/>
          </w:tcPr>
          <w:p w:rsidR="004A3A9C" w:rsidRPr="006B24A7" w:rsidRDefault="004A3A9C" w:rsidP="004A3A9C">
            <w:pPr>
              <w:tabs>
                <w:tab w:val="left" w:pos="3161"/>
              </w:tabs>
              <w:jc w:val="center"/>
              <w:rPr>
                <w:b/>
              </w:rPr>
            </w:pPr>
            <w:r w:rsidRPr="006B24A7">
              <w:rPr>
                <w:b/>
              </w:rPr>
              <w:t>№</w:t>
            </w:r>
          </w:p>
        </w:tc>
        <w:tc>
          <w:tcPr>
            <w:tcW w:w="8647" w:type="dxa"/>
          </w:tcPr>
          <w:p w:rsidR="004A3A9C" w:rsidRPr="006B24A7" w:rsidRDefault="004A3A9C" w:rsidP="004A3A9C">
            <w:pPr>
              <w:tabs>
                <w:tab w:val="left" w:pos="3161"/>
              </w:tabs>
              <w:jc w:val="center"/>
              <w:rPr>
                <w:b/>
              </w:rPr>
            </w:pPr>
            <w:r w:rsidRPr="006B24A7">
              <w:rPr>
                <w:b/>
              </w:rPr>
              <w:t xml:space="preserve">Наименование </w:t>
            </w:r>
          </w:p>
        </w:tc>
        <w:tc>
          <w:tcPr>
            <w:tcW w:w="929" w:type="dxa"/>
          </w:tcPr>
          <w:p w:rsidR="004A3A9C" w:rsidRPr="006B24A7" w:rsidRDefault="004A3A9C" w:rsidP="004A3A9C">
            <w:pPr>
              <w:tabs>
                <w:tab w:val="left" w:pos="3161"/>
              </w:tabs>
              <w:jc w:val="center"/>
              <w:rPr>
                <w:b/>
              </w:rPr>
            </w:pPr>
            <w:r w:rsidRPr="006B24A7">
              <w:rPr>
                <w:b/>
              </w:rPr>
              <w:t>в %</w:t>
            </w:r>
          </w:p>
        </w:tc>
      </w:tr>
      <w:tr w:rsidR="004A3A9C" w:rsidRPr="006B24A7" w:rsidTr="004A3A9C">
        <w:tc>
          <w:tcPr>
            <w:tcW w:w="675" w:type="dxa"/>
          </w:tcPr>
          <w:p w:rsidR="004A3A9C" w:rsidRPr="006B24A7" w:rsidRDefault="004A3A9C" w:rsidP="004A3A9C">
            <w:pPr>
              <w:tabs>
                <w:tab w:val="left" w:pos="3161"/>
              </w:tabs>
              <w:jc w:val="center"/>
            </w:pPr>
            <w:r w:rsidRPr="006B24A7">
              <w:t>1.</w:t>
            </w:r>
          </w:p>
        </w:tc>
        <w:tc>
          <w:tcPr>
            <w:tcW w:w="8647" w:type="dxa"/>
          </w:tcPr>
          <w:p w:rsidR="004A3A9C" w:rsidRPr="006B24A7" w:rsidRDefault="004A3A9C" w:rsidP="004A3A9C">
            <w:pPr>
              <w:tabs>
                <w:tab w:val="left" w:pos="3161"/>
              </w:tabs>
            </w:pPr>
            <w:r w:rsidRPr="006B24A7">
              <w:t xml:space="preserve">Презентация </w:t>
            </w:r>
          </w:p>
        </w:tc>
        <w:tc>
          <w:tcPr>
            <w:tcW w:w="929" w:type="dxa"/>
          </w:tcPr>
          <w:p w:rsidR="004A3A9C" w:rsidRPr="006B24A7" w:rsidRDefault="004A3A9C" w:rsidP="004A3A9C">
            <w:pPr>
              <w:tabs>
                <w:tab w:val="left" w:pos="3161"/>
              </w:tabs>
              <w:jc w:val="center"/>
            </w:pPr>
            <w:r w:rsidRPr="006B24A7">
              <w:t>20</w:t>
            </w:r>
          </w:p>
        </w:tc>
      </w:tr>
      <w:tr w:rsidR="004A3A9C" w:rsidRPr="006B24A7" w:rsidTr="004A3A9C">
        <w:tc>
          <w:tcPr>
            <w:tcW w:w="675" w:type="dxa"/>
          </w:tcPr>
          <w:p w:rsidR="004A3A9C" w:rsidRPr="006B24A7" w:rsidRDefault="004A3A9C" w:rsidP="004A3A9C">
            <w:pPr>
              <w:tabs>
                <w:tab w:val="left" w:pos="3161"/>
              </w:tabs>
              <w:jc w:val="center"/>
            </w:pPr>
            <w:r w:rsidRPr="006B24A7">
              <w:t>2.</w:t>
            </w:r>
          </w:p>
        </w:tc>
        <w:tc>
          <w:tcPr>
            <w:tcW w:w="8647" w:type="dxa"/>
          </w:tcPr>
          <w:p w:rsidR="004A3A9C" w:rsidRPr="006B24A7" w:rsidRDefault="004A3A9C" w:rsidP="004A3A9C">
            <w:pPr>
              <w:tabs>
                <w:tab w:val="left" w:pos="3161"/>
              </w:tabs>
            </w:pPr>
            <w:r w:rsidRPr="006B24A7">
              <w:t xml:space="preserve">Эссе </w:t>
            </w:r>
          </w:p>
        </w:tc>
        <w:tc>
          <w:tcPr>
            <w:tcW w:w="929" w:type="dxa"/>
          </w:tcPr>
          <w:p w:rsidR="004A3A9C" w:rsidRPr="006B24A7" w:rsidRDefault="004A3A9C" w:rsidP="004A3A9C">
            <w:pPr>
              <w:tabs>
                <w:tab w:val="left" w:pos="3161"/>
              </w:tabs>
              <w:jc w:val="center"/>
            </w:pPr>
            <w:r w:rsidRPr="006B24A7">
              <w:t>20</w:t>
            </w:r>
          </w:p>
        </w:tc>
      </w:tr>
      <w:tr w:rsidR="004A3A9C" w:rsidRPr="006B24A7" w:rsidTr="004A3A9C">
        <w:tc>
          <w:tcPr>
            <w:tcW w:w="675" w:type="dxa"/>
          </w:tcPr>
          <w:p w:rsidR="004A3A9C" w:rsidRPr="006B24A7" w:rsidRDefault="004A3A9C" w:rsidP="004A3A9C">
            <w:pPr>
              <w:tabs>
                <w:tab w:val="left" w:pos="3161"/>
              </w:tabs>
              <w:jc w:val="center"/>
            </w:pPr>
            <w:r w:rsidRPr="006B24A7">
              <w:t>3.</w:t>
            </w:r>
          </w:p>
        </w:tc>
        <w:tc>
          <w:tcPr>
            <w:tcW w:w="8647" w:type="dxa"/>
          </w:tcPr>
          <w:p w:rsidR="004A3A9C" w:rsidRPr="006B24A7" w:rsidRDefault="004A3A9C" w:rsidP="004A3A9C">
            <w:pPr>
              <w:tabs>
                <w:tab w:val="left" w:pos="3161"/>
              </w:tabs>
            </w:pPr>
            <w:r w:rsidRPr="006B24A7">
              <w:t xml:space="preserve">Реферат </w:t>
            </w:r>
          </w:p>
        </w:tc>
        <w:tc>
          <w:tcPr>
            <w:tcW w:w="929" w:type="dxa"/>
          </w:tcPr>
          <w:p w:rsidR="004A3A9C" w:rsidRPr="006B24A7" w:rsidRDefault="004A3A9C" w:rsidP="004A3A9C">
            <w:pPr>
              <w:tabs>
                <w:tab w:val="left" w:pos="3161"/>
              </w:tabs>
              <w:jc w:val="center"/>
            </w:pPr>
            <w:r w:rsidRPr="006B24A7">
              <w:t>25</w:t>
            </w:r>
          </w:p>
        </w:tc>
      </w:tr>
      <w:tr w:rsidR="004A3A9C" w:rsidRPr="006B24A7" w:rsidTr="004A3A9C">
        <w:tc>
          <w:tcPr>
            <w:tcW w:w="675" w:type="dxa"/>
          </w:tcPr>
          <w:p w:rsidR="004A3A9C" w:rsidRPr="006B24A7" w:rsidRDefault="004A3A9C" w:rsidP="004A3A9C">
            <w:pPr>
              <w:tabs>
                <w:tab w:val="left" w:pos="3161"/>
              </w:tabs>
              <w:jc w:val="center"/>
            </w:pPr>
            <w:r w:rsidRPr="006B24A7">
              <w:t>4.</w:t>
            </w:r>
          </w:p>
        </w:tc>
        <w:tc>
          <w:tcPr>
            <w:tcW w:w="8647" w:type="dxa"/>
          </w:tcPr>
          <w:p w:rsidR="004A3A9C" w:rsidRPr="006B24A7" w:rsidRDefault="004A3A9C" w:rsidP="004A3A9C">
            <w:pPr>
              <w:tabs>
                <w:tab w:val="left" w:pos="3161"/>
              </w:tabs>
            </w:pPr>
            <w:r w:rsidRPr="006B24A7">
              <w:t xml:space="preserve">Таблицы </w:t>
            </w:r>
          </w:p>
        </w:tc>
        <w:tc>
          <w:tcPr>
            <w:tcW w:w="929" w:type="dxa"/>
          </w:tcPr>
          <w:p w:rsidR="004A3A9C" w:rsidRPr="006B24A7" w:rsidRDefault="004A3A9C" w:rsidP="004A3A9C">
            <w:pPr>
              <w:tabs>
                <w:tab w:val="left" w:pos="3161"/>
              </w:tabs>
              <w:jc w:val="center"/>
            </w:pPr>
            <w:r w:rsidRPr="006B24A7">
              <w:t>5</w:t>
            </w:r>
          </w:p>
        </w:tc>
      </w:tr>
      <w:tr w:rsidR="004A3A9C" w:rsidRPr="006B24A7" w:rsidTr="004A3A9C">
        <w:tc>
          <w:tcPr>
            <w:tcW w:w="675" w:type="dxa"/>
          </w:tcPr>
          <w:p w:rsidR="004A3A9C" w:rsidRPr="006B24A7" w:rsidRDefault="004A3A9C" w:rsidP="004A3A9C">
            <w:pPr>
              <w:tabs>
                <w:tab w:val="left" w:pos="3161"/>
              </w:tabs>
              <w:jc w:val="center"/>
            </w:pPr>
            <w:r w:rsidRPr="006B24A7">
              <w:t>5.</w:t>
            </w:r>
          </w:p>
        </w:tc>
        <w:tc>
          <w:tcPr>
            <w:tcW w:w="8647" w:type="dxa"/>
          </w:tcPr>
          <w:p w:rsidR="004A3A9C" w:rsidRPr="006B24A7" w:rsidRDefault="004A3A9C" w:rsidP="004A3A9C">
            <w:pPr>
              <w:tabs>
                <w:tab w:val="left" w:pos="3161"/>
              </w:tabs>
            </w:pPr>
            <w:r w:rsidRPr="006B24A7">
              <w:t>Обзор литературы</w:t>
            </w:r>
          </w:p>
        </w:tc>
        <w:tc>
          <w:tcPr>
            <w:tcW w:w="929" w:type="dxa"/>
          </w:tcPr>
          <w:p w:rsidR="004A3A9C" w:rsidRPr="006B24A7" w:rsidRDefault="004A3A9C" w:rsidP="004A3A9C">
            <w:pPr>
              <w:tabs>
                <w:tab w:val="left" w:pos="3161"/>
              </w:tabs>
              <w:jc w:val="center"/>
            </w:pPr>
            <w:r w:rsidRPr="006B24A7">
              <w:t>10</w:t>
            </w:r>
          </w:p>
        </w:tc>
      </w:tr>
      <w:tr w:rsidR="004A3A9C" w:rsidRPr="006B24A7" w:rsidTr="004A3A9C">
        <w:tc>
          <w:tcPr>
            <w:tcW w:w="675" w:type="dxa"/>
          </w:tcPr>
          <w:p w:rsidR="004A3A9C" w:rsidRPr="006B24A7" w:rsidRDefault="004A3A9C" w:rsidP="004A3A9C">
            <w:pPr>
              <w:tabs>
                <w:tab w:val="left" w:pos="3161"/>
              </w:tabs>
              <w:jc w:val="center"/>
            </w:pPr>
            <w:r w:rsidRPr="006B24A7">
              <w:t>6</w:t>
            </w:r>
          </w:p>
        </w:tc>
        <w:tc>
          <w:tcPr>
            <w:tcW w:w="8647" w:type="dxa"/>
          </w:tcPr>
          <w:p w:rsidR="004A3A9C" w:rsidRPr="006B24A7" w:rsidRDefault="004A3A9C" w:rsidP="004A3A9C">
            <w:pPr>
              <w:tabs>
                <w:tab w:val="left" w:pos="3161"/>
              </w:tabs>
            </w:pPr>
            <w:r w:rsidRPr="006B24A7">
              <w:t xml:space="preserve">Тестовые задания – 10 </w:t>
            </w:r>
          </w:p>
        </w:tc>
        <w:tc>
          <w:tcPr>
            <w:tcW w:w="929" w:type="dxa"/>
          </w:tcPr>
          <w:p w:rsidR="004A3A9C" w:rsidRPr="006B24A7" w:rsidRDefault="004A3A9C" w:rsidP="004A3A9C">
            <w:pPr>
              <w:tabs>
                <w:tab w:val="left" w:pos="3161"/>
              </w:tabs>
              <w:jc w:val="center"/>
            </w:pPr>
            <w:r w:rsidRPr="006B24A7">
              <w:t>20</w:t>
            </w:r>
          </w:p>
        </w:tc>
      </w:tr>
      <w:tr w:rsidR="004A3A9C" w:rsidRPr="006B24A7" w:rsidTr="004A3A9C">
        <w:tc>
          <w:tcPr>
            <w:tcW w:w="675" w:type="dxa"/>
          </w:tcPr>
          <w:p w:rsidR="004A3A9C" w:rsidRPr="006B24A7" w:rsidRDefault="004A3A9C" w:rsidP="004A3A9C">
            <w:pPr>
              <w:tabs>
                <w:tab w:val="left" w:pos="3161"/>
              </w:tabs>
              <w:jc w:val="center"/>
            </w:pPr>
          </w:p>
        </w:tc>
        <w:tc>
          <w:tcPr>
            <w:tcW w:w="8647" w:type="dxa"/>
          </w:tcPr>
          <w:p w:rsidR="004A3A9C" w:rsidRPr="006B24A7" w:rsidRDefault="004A3A9C" w:rsidP="004A3A9C">
            <w:pPr>
              <w:tabs>
                <w:tab w:val="left" w:pos="3161"/>
              </w:tabs>
            </w:pPr>
            <w:r w:rsidRPr="006B24A7">
              <w:t>Итого:</w:t>
            </w:r>
          </w:p>
        </w:tc>
        <w:tc>
          <w:tcPr>
            <w:tcW w:w="929" w:type="dxa"/>
          </w:tcPr>
          <w:p w:rsidR="004A3A9C" w:rsidRPr="006B24A7" w:rsidRDefault="004A3A9C" w:rsidP="004A3A9C">
            <w:pPr>
              <w:tabs>
                <w:tab w:val="left" w:pos="3161"/>
              </w:tabs>
              <w:jc w:val="center"/>
            </w:pPr>
            <w:r w:rsidRPr="006B24A7">
              <w:t>100</w:t>
            </w:r>
          </w:p>
        </w:tc>
      </w:tr>
    </w:tbl>
    <w:p w:rsidR="004A3A9C" w:rsidRPr="00BC1CD2" w:rsidRDefault="004A3A9C" w:rsidP="004A3A9C">
      <w:r w:rsidRPr="00BC1CD2">
        <w:rPr>
          <w:b/>
        </w:rPr>
        <w:t>Итоговый</w:t>
      </w:r>
      <w:r w:rsidRPr="00BC1CD2">
        <w:t xml:space="preserve"> </w:t>
      </w:r>
      <w:r w:rsidRPr="00BC1CD2">
        <w:rPr>
          <w:b/>
          <w:bCs/>
        </w:rPr>
        <w:t xml:space="preserve">контроль </w:t>
      </w:r>
      <w:r w:rsidRPr="00BC1CD2">
        <w:t>- экзамен с учетом результатов текущего и рубеж</w:t>
      </w:r>
      <w:r w:rsidRPr="00BC1CD2">
        <w:softHyphen/>
        <w:t>ного контроля.</w:t>
      </w:r>
    </w:p>
    <w:p w:rsidR="004A3A9C" w:rsidRPr="00BC1CD2" w:rsidRDefault="004A3A9C" w:rsidP="004A3A9C">
      <w:pPr>
        <w:tabs>
          <w:tab w:val="left" w:pos="-1560"/>
          <w:tab w:val="left" w:pos="-1276"/>
        </w:tabs>
      </w:pPr>
      <w:r w:rsidRPr="00BC1CD2">
        <w:rPr>
          <w:i/>
        </w:rPr>
        <w:t>Итоговый контроль</w:t>
      </w:r>
      <w:r w:rsidRPr="00BC1CD2">
        <w:t xml:space="preserve">: тестовый экзамен в ЦТ с учетом результатов текущего контроля. </w:t>
      </w:r>
    </w:p>
    <w:p w:rsidR="004A3A9C" w:rsidRPr="00BC1CD2" w:rsidRDefault="004A3A9C" w:rsidP="004A3A9C">
      <w:pPr>
        <w:rPr>
          <w:b/>
          <w:i/>
        </w:rPr>
      </w:pPr>
      <w:r w:rsidRPr="00BC1CD2">
        <w:rPr>
          <w:b/>
          <w:i/>
        </w:rPr>
        <w:t>Технология проведения контроля знаний студентов</w:t>
      </w:r>
    </w:p>
    <w:p w:rsidR="004A3A9C" w:rsidRPr="00BC1CD2" w:rsidRDefault="004A3A9C" w:rsidP="004A3A9C">
      <w:pPr>
        <w:pStyle w:val="af8"/>
        <w:ind w:left="0"/>
      </w:pPr>
      <w:r w:rsidRPr="00BC1CD2">
        <w:rPr>
          <w:b/>
          <w:bCs/>
          <w:lang w:val="en-US"/>
        </w:rPr>
        <w:t>I</w:t>
      </w:r>
      <w:r w:rsidRPr="00BC1CD2">
        <w:rPr>
          <w:b/>
          <w:bCs/>
        </w:rPr>
        <w:t xml:space="preserve"> = </w:t>
      </w:r>
      <w:r w:rsidRPr="00BC1CD2">
        <w:rPr>
          <w:b/>
          <w:bCs/>
          <w:lang w:val="en-US"/>
        </w:rPr>
        <w:t>R</w:t>
      </w:r>
      <w:r w:rsidRPr="00BC1CD2">
        <w:rPr>
          <w:b/>
          <w:bCs/>
        </w:rPr>
        <w:t xml:space="preserve"> х 0,6  +  </w:t>
      </w:r>
      <w:r w:rsidRPr="00BC1CD2">
        <w:rPr>
          <w:b/>
          <w:bCs/>
          <w:lang w:val="en-US"/>
        </w:rPr>
        <w:t>E</w:t>
      </w:r>
      <w:r w:rsidRPr="00BC1CD2">
        <w:rPr>
          <w:b/>
          <w:bCs/>
        </w:rPr>
        <w:t xml:space="preserve"> х 0,4</w:t>
      </w:r>
      <w:r w:rsidRPr="00BC1CD2">
        <w:t>, где</w:t>
      </w:r>
    </w:p>
    <w:p w:rsidR="004A3A9C" w:rsidRPr="00BC1CD2" w:rsidRDefault="004A3A9C" w:rsidP="004A3A9C">
      <w:pPr>
        <w:pStyle w:val="af8"/>
        <w:ind w:left="0"/>
      </w:pPr>
      <w:r w:rsidRPr="00BC1CD2">
        <w:rPr>
          <w:b/>
          <w:bCs/>
          <w:lang w:val="en-US"/>
        </w:rPr>
        <w:t>I</w:t>
      </w:r>
      <w:r w:rsidRPr="00BC1CD2">
        <w:t xml:space="preserve"> – итоговая оценка</w:t>
      </w:r>
    </w:p>
    <w:p w:rsidR="004A3A9C" w:rsidRPr="00BC1CD2" w:rsidRDefault="004A3A9C" w:rsidP="004A3A9C">
      <w:pPr>
        <w:pStyle w:val="af8"/>
        <w:ind w:left="0"/>
      </w:pPr>
      <w:r w:rsidRPr="00BC1CD2">
        <w:rPr>
          <w:b/>
          <w:bCs/>
          <w:lang w:val="en-US"/>
        </w:rPr>
        <w:t>R</w:t>
      </w:r>
      <w:r w:rsidRPr="00BC1CD2">
        <w:t>– оценка рейтинга допуска</w:t>
      </w:r>
    </w:p>
    <w:p w:rsidR="004A3A9C" w:rsidRPr="00BC1CD2" w:rsidRDefault="004A3A9C" w:rsidP="004A3A9C">
      <w:pPr>
        <w:pStyle w:val="af8"/>
        <w:ind w:left="0"/>
      </w:pPr>
      <w:r w:rsidRPr="00BC1CD2">
        <w:rPr>
          <w:b/>
          <w:bCs/>
          <w:lang w:val="en-US"/>
        </w:rPr>
        <w:t>E</w:t>
      </w:r>
      <w:r w:rsidRPr="00BC1CD2">
        <w:t xml:space="preserve"> – оценка итогового контроля (экзамен по дисциплине)</w:t>
      </w:r>
    </w:p>
    <w:p w:rsidR="004A3A9C" w:rsidRPr="00BC1CD2" w:rsidRDefault="004A3A9C" w:rsidP="004A3A9C">
      <w:pPr>
        <w:pStyle w:val="af8"/>
        <w:ind w:left="0"/>
      </w:pPr>
      <w:r w:rsidRPr="00BC1CD2">
        <w:t xml:space="preserve">Рейтинг составляет 60%  от </w:t>
      </w:r>
      <w:r w:rsidRPr="00BC1CD2">
        <w:rPr>
          <w:b/>
          <w:bCs/>
          <w:lang w:val="en-US"/>
        </w:rPr>
        <w:t>I</w:t>
      </w:r>
      <w:r w:rsidRPr="00BC1CD2">
        <w:t xml:space="preserve">, </w:t>
      </w:r>
    </w:p>
    <w:p w:rsidR="004A3A9C" w:rsidRPr="00BC1CD2" w:rsidRDefault="004A3A9C" w:rsidP="004A3A9C">
      <w:pPr>
        <w:pStyle w:val="af8"/>
        <w:ind w:left="0"/>
      </w:pPr>
      <w:r w:rsidRPr="00BC1CD2">
        <w:t xml:space="preserve">                   экзамен -40% от </w:t>
      </w:r>
      <w:r w:rsidRPr="00BC1CD2">
        <w:rPr>
          <w:b/>
          <w:bCs/>
          <w:lang w:val="en-US"/>
        </w:rPr>
        <w:t>I</w:t>
      </w:r>
      <w:r w:rsidRPr="00BC1CD2">
        <w:t xml:space="preserve"> </w:t>
      </w:r>
    </w:p>
    <w:p w:rsidR="004A3A9C" w:rsidRPr="00BC1CD2" w:rsidRDefault="004A3A9C" w:rsidP="004A3A9C">
      <w:pPr>
        <w:pStyle w:val="af8"/>
        <w:ind w:left="0"/>
        <w:rPr>
          <w:b/>
        </w:rPr>
      </w:pPr>
      <w:r w:rsidRPr="00BC1CD2">
        <w:rPr>
          <w:b/>
        </w:rPr>
        <w:t>Оценка рейтинга обучающихся складывается из оценок текущего и рубежного контроля.</w:t>
      </w:r>
    </w:p>
    <w:p w:rsidR="004A3A9C" w:rsidRPr="00BC1CD2" w:rsidRDefault="00533F30" w:rsidP="004A3A9C">
      <w:pPr>
        <w:pStyle w:val="af8"/>
        <w:tabs>
          <w:tab w:val="left" w:pos="720"/>
        </w:tabs>
        <w:ind w:left="0"/>
        <w:rPr>
          <w:b/>
        </w:rPr>
      </w:pPr>
      <w:r w:rsidRPr="00533F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524" type="#_x0000_t75" style="position:absolute;margin-left:0;margin-top:14.3pt;width:130.5pt;height:38.85pt;z-index:30;visibility:visible;mso-position-horizontal:left">
            <v:imagedata r:id="rId7" o:title=""/>
            <w10:wrap type="square" side="right"/>
          </v:shape>
        </w:pict>
      </w:r>
      <w:r w:rsidR="004A3A9C" w:rsidRPr="00BC1CD2">
        <w:rPr>
          <w:b/>
        </w:rPr>
        <w:t>Первый рейтинг высчитывается по формуле:</w:t>
      </w:r>
    </w:p>
    <w:p w:rsidR="004A3A9C" w:rsidRPr="00BC1CD2" w:rsidRDefault="004A3A9C" w:rsidP="004A3A9C">
      <w:pPr>
        <w:pStyle w:val="af8"/>
        <w:ind w:left="0"/>
      </w:pPr>
      <w:r w:rsidRPr="00BC1CD2">
        <w:br w:type="textWrapping" w:clear="all"/>
      </w:r>
      <w:r w:rsidRPr="00BC1CD2">
        <w:rPr>
          <w:b/>
          <w:bCs/>
          <w:lang w:val="en-US"/>
        </w:rPr>
        <w:t>t</w:t>
      </w:r>
      <w:r w:rsidRPr="00BC1CD2">
        <w:t xml:space="preserve"> – текущий контроль= средняя оценка за практические занятия (лабораторные, семинар)  + сре</w:t>
      </w:r>
      <w:r w:rsidRPr="00BC1CD2">
        <w:t>д</w:t>
      </w:r>
      <w:r w:rsidRPr="00BC1CD2">
        <w:t>няя оценка за СРСП  + средняя оценка за СРС</w:t>
      </w:r>
    </w:p>
    <w:p w:rsidR="004A3A9C" w:rsidRPr="00BC1CD2" w:rsidRDefault="004A3A9C" w:rsidP="004A3A9C">
      <w:pPr>
        <w:pStyle w:val="af8"/>
        <w:ind w:left="0"/>
      </w:pPr>
      <w:r w:rsidRPr="00BC1CD2">
        <w:rPr>
          <w:b/>
          <w:bCs/>
          <w:lang w:val="en-US"/>
        </w:rPr>
        <w:t>r</w:t>
      </w:r>
      <w:r w:rsidRPr="00BC1CD2">
        <w:t xml:space="preserve"> -  рубежный контроль</w:t>
      </w:r>
    </w:p>
    <w:p w:rsidR="004A3A9C" w:rsidRPr="00BC1CD2" w:rsidRDefault="004A3A9C" w:rsidP="004A3A9C">
      <w:pPr>
        <w:pStyle w:val="af8"/>
        <w:ind w:left="0"/>
        <w:rPr>
          <w:b/>
        </w:rPr>
      </w:pPr>
      <w:r w:rsidRPr="00BC1CD2">
        <w:rPr>
          <w:b/>
          <w:bCs/>
        </w:rPr>
        <w:t xml:space="preserve">Каждое практическое занятие, СРСП, СРС, рубежный контроль  высчитываются из 100 баллов, что соответствует 100 процентам </w:t>
      </w:r>
    </w:p>
    <w:p w:rsidR="004A3A9C" w:rsidRPr="00BC1CD2" w:rsidRDefault="004A3A9C" w:rsidP="004A3A9C">
      <w:pPr>
        <w:pStyle w:val="af8"/>
        <w:ind w:left="0"/>
        <w:rPr>
          <w:b/>
        </w:rPr>
      </w:pPr>
      <w:r w:rsidRPr="00BC1CD2">
        <w:rPr>
          <w:b/>
          <w:bCs/>
        </w:rPr>
        <w:t xml:space="preserve"> </w:t>
      </w:r>
      <w:r w:rsidRPr="00BC1CD2">
        <w:rPr>
          <w:b/>
        </w:rPr>
        <w:t>Второй  рейтинг высчитывается по формуле:</w:t>
      </w:r>
    </w:p>
    <w:p w:rsidR="004A3A9C" w:rsidRPr="00BC1CD2" w:rsidRDefault="00533F30" w:rsidP="004A3A9C">
      <w:pPr>
        <w:pStyle w:val="af8"/>
        <w:ind w:left="0"/>
      </w:pPr>
      <w:r>
        <w:rPr>
          <w:noProof/>
        </w:rPr>
        <w:pict>
          <v:shape id="Рисунок 2" o:spid="_x0000_i1026" type="#_x0000_t75" style="width:108pt;height:36.85pt;visibility:visible">
            <v:imagedata r:id="rId8" o:title=""/>
          </v:shape>
        </w:pict>
      </w:r>
    </w:p>
    <w:p w:rsidR="004A3A9C" w:rsidRPr="00BC1CD2" w:rsidRDefault="004A3A9C" w:rsidP="004A3A9C">
      <w:pPr>
        <w:pStyle w:val="af8"/>
        <w:ind w:left="0"/>
      </w:pPr>
      <w:r w:rsidRPr="00BC1CD2">
        <w:rPr>
          <w:b/>
          <w:bCs/>
          <w:lang w:val="en-US"/>
        </w:rPr>
        <w:lastRenderedPageBreak/>
        <w:t>t</w:t>
      </w:r>
      <w:r w:rsidRPr="00BC1CD2">
        <w:t xml:space="preserve"> – текущий контроль= средняя оценка за практические занятия (лабораторные, семинар)  + сре</w:t>
      </w:r>
      <w:r w:rsidRPr="00BC1CD2">
        <w:t>д</w:t>
      </w:r>
      <w:r w:rsidRPr="00BC1CD2">
        <w:t>няя оценка за СРСП  + средняя оценка за СРС</w:t>
      </w:r>
    </w:p>
    <w:p w:rsidR="004A3A9C" w:rsidRPr="00BC1CD2" w:rsidRDefault="004A3A9C" w:rsidP="004A3A9C">
      <w:pPr>
        <w:pStyle w:val="af8"/>
        <w:ind w:left="0"/>
      </w:pPr>
      <w:r w:rsidRPr="00BC1CD2">
        <w:rPr>
          <w:b/>
          <w:bCs/>
          <w:lang w:val="en-US"/>
        </w:rPr>
        <w:t>r</w:t>
      </w:r>
      <w:r w:rsidRPr="00BC1CD2">
        <w:t xml:space="preserve"> -  рубежный контроль</w:t>
      </w:r>
    </w:p>
    <w:p w:rsidR="004A3A9C" w:rsidRPr="00BC1CD2" w:rsidRDefault="004A3A9C" w:rsidP="004A3A9C">
      <w:pPr>
        <w:pStyle w:val="af8"/>
        <w:ind w:left="0"/>
      </w:pPr>
      <w:r w:rsidRPr="00BC1CD2">
        <w:rPr>
          <w:b/>
        </w:rPr>
        <w:t>Рейтинг допуска</w:t>
      </w:r>
      <w:r w:rsidRPr="00BC1CD2">
        <w:t xml:space="preserve">  в итоговой оценке студента составляет не менее 60 %, поэтому семестровая оценка по дисциплине обучающихся определяется по формуле</w:t>
      </w:r>
    </w:p>
    <w:p w:rsidR="004A3A9C" w:rsidRPr="00BC1CD2" w:rsidRDefault="004A3A9C" w:rsidP="004A3A9C">
      <w:pPr>
        <w:pStyle w:val="af8"/>
        <w:ind w:left="0"/>
        <w:rPr>
          <w:b/>
        </w:rPr>
      </w:pPr>
    </w:p>
    <w:p w:rsidR="004A3A9C" w:rsidRPr="00BC1CD2" w:rsidRDefault="00190473" w:rsidP="004A3A9C">
      <w:pPr>
        <w:pStyle w:val="af8"/>
        <w:ind w:left="0"/>
      </w:pPr>
      <w:r>
        <w:pict>
          <v:shape id="_x0000_i1027" type="#_x0000_t75" style="width:118.9pt;height:26.8pt">
            <v:imagedata r:id="rId9" o:title="" chromakey="white"/>
          </v:shape>
        </w:pict>
      </w:r>
      <w:r w:rsidR="004A3A9C" w:rsidRPr="00BC1CD2">
        <w:br w:type="textWrapping" w:clear="all"/>
        <w:t>Обучающийся считается допущенным к экзамену, если его семестровая оценка больше или равна 30%</w:t>
      </w:r>
    </w:p>
    <w:p w:rsidR="004A3A9C" w:rsidRPr="00BC1CD2" w:rsidRDefault="004A3A9C" w:rsidP="004A3A9C">
      <w:pPr>
        <w:pStyle w:val="af8"/>
        <w:ind w:left="0"/>
      </w:pPr>
      <w:r w:rsidRPr="00BC1CD2">
        <w:t xml:space="preserve">В случае отсутствия рубежных контролей рейтинг допуска высчитывается только по текущим оценкам. </w:t>
      </w:r>
    </w:p>
    <w:p w:rsidR="004A3A9C" w:rsidRPr="00BC1CD2" w:rsidRDefault="004A3A9C" w:rsidP="004A3A9C">
      <w:pPr>
        <w:pStyle w:val="af8"/>
        <w:ind w:left="0"/>
      </w:pPr>
      <w:r w:rsidRPr="00BC1CD2">
        <w:t xml:space="preserve">В случае  большего количества рубежных контролей, высчитывается соответствующее количество рейтингов, в конце семестра высчитывается усредненный рейтинг </w:t>
      </w:r>
    </w:p>
    <w:p w:rsidR="004A3A9C" w:rsidRPr="00BC1CD2" w:rsidRDefault="004A3A9C" w:rsidP="004A3A9C">
      <w:pPr>
        <w:pStyle w:val="af8"/>
        <w:ind w:left="0"/>
      </w:pPr>
      <w:r w:rsidRPr="00BC1CD2">
        <w:rPr>
          <w:b/>
        </w:rPr>
        <w:t>Технология проведения и оценка экзамена.</w:t>
      </w:r>
    </w:p>
    <w:p w:rsidR="004A3A9C" w:rsidRPr="00BC1CD2" w:rsidRDefault="004A3A9C" w:rsidP="004A3A9C">
      <w:pPr>
        <w:pStyle w:val="af8"/>
        <w:ind w:left="0"/>
      </w:pPr>
      <w:r w:rsidRPr="00BC1CD2">
        <w:t>Максимальное     процентное     содержание     итогового   контроля  соответствует 100 %.  Экз</w:t>
      </w:r>
      <w:r w:rsidRPr="00BC1CD2">
        <w:t>а</w:t>
      </w:r>
      <w:r w:rsidRPr="00BC1CD2">
        <w:t>менатор выставляет оценки итогового контроля (Э)  в экзаменационную ведомость, используя и</w:t>
      </w:r>
      <w:r w:rsidRPr="00BC1CD2">
        <w:t>н</w:t>
      </w:r>
      <w:r w:rsidRPr="00BC1CD2">
        <w:t xml:space="preserve">струменты   измерения   знаний    обучающихся    итогового    контроля. </w:t>
      </w:r>
    </w:p>
    <w:p w:rsidR="004A3A9C" w:rsidRPr="00BC1CD2" w:rsidRDefault="004A3A9C" w:rsidP="004A3A9C">
      <w:pPr>
        <w:pStyle w:val="af8"/>
        <w:ind w:left="0"/>
        <w:rPr>
          <w:b/>
        </w:rPr>
      </w:pPr>
      <w:r w:rsidRPr="00BC1CD2">
        <w:rPr>
          <w:b/>
        </w:rPr>
        <w:t>Инструмент измерения итогового контроля в виде тестирования</w:t>
      </w:r>
    </w:p>
    <w:p w:rsidR="004A3A9C" w:rsidRPr="00BC1CD2" w:rsidRDefault="004A3A9C" w:rsidP="004A3A9C">
      <w:pPr>
        <w:pStyle w:val="af8"/>
        <w:ind w:left="0"/>
      </w:pPr>
      <w:r w:rsidRPr="00BC1CD2">
        <w:t>На экзамене студенту предоставляется  50 тестовых заданий, т.е. каждое задание соответствует 2 баллам или процентам.</w:t>
      </w:r>
    </w:p>
    <w:p w:rsidR="004A3A9C" w:rsidRPr="00BC1CD2" w:rsidRDefault="004A3A9C" w:rsidP="004A3A9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6381"/>
        <w:gridCol w:w="2265"/>
      </w:tblGrid>
      <w:tr w:rsidR="004A3A9C" w:rsidRPr="00BC1CD2" w:rsidTr="004A3A9C">
        <w:tc>
          <w:tcPr>
            <w:tcW w:w="534" w:type="dxa"/>
          </w:tcPr>
          <w:p w:rsidR="004A3A9C" w:rsidRPr="00BC1CD2" w:rsidRDefault="004A3A9C" w:rsidP="004A3A9C">
            <w:pPr>
              <w:jc w:val="center"/>
            </w:pPr>
            <w:r w:rsidRPr="00BC1CD2">
              <w:t>№</w:t>
            </w:r>
          </w:p>
        </w:tc>
        <w:tc>
          <w:tcPr>
            <w:tcW w:w="6381" w:type="dxa"/>
          </w:tcPr>
          <w:p w:rsidR="004A3A9C" w:rsidRPr="00BC1CD2" w:rsidRDefault="004A3A9C" w:rsidP="004A3A9C">
            <w:pPr>
              <w:jc w:val="center"/>
            </w:pPr>
            <w:r w:rsidRPr="00BC1CD2">
              <w:t>Качество выполнения работ</w:t>
            </w:r>
            <w:r w:rsidRPr="00BC1CD2">
              <w:tab/>
            </w:r>
          </w:p>
        </w:tc>
        <w:tc>
          <w:tcPr>
            <w:tcW w:w="2265" w:type="dxa"/>
          </w:tcPr>
          <w:p w:rsidR="004A3A9C" w:rsidRPr="00BC1CD2" w:rsidRDefault="004A3A9C" w:rsidP="004A3A9C">
            <w:pPr>
              <w:jc w:val="center"/>
            </w:pPr>
            <w:r w:rsidRPr="00BC1CD2">
              <w:t>Диапазон оценки</w:t>
            </w:r>
          </w:p>
        </w:tc>
      </w:tr>
      <w:tr w:rsidR="004A3A9C" w:rsidRPr="00BC1CD2" w:rsidTr="004A3A9C">
        <w:tc>
          <w:tcPr>
            <w:tcW w:w="534" w:type="dxa"/>
          </w:tcPr>
          <w:p w:rsidR="004A3A9C" w:rsidRPr="00BC1CD2" w:rsidRDefault="004A3A9C" w:rsidP="004A3A9C">
            <w:pPr>
              <w:jc w:val="center"/>
            </w:pPr>
            <w:r w:rsidRPr="00BC1CD2">
              <w:t>1</w:t>
            </w:r>
          </w:p>
        </w:tc>
        <w:tc>
          <w:tcPr>
            <w:tcW w:w="6381" w:type="dxa"/>
          </w:tcPr>
          <w:p w:rsidR="004A3A9C" w:rsidRPr="00BC1CD2" w:rsidRDefault="004A3A9C" w:rsidP="004A3A9C">
            <w:r w:rsidRPr="00BC1CD2">
              <w:t>Не выполнено</w:t>
            </w:r>
          </w:p>
          <w:p w:rsidR="004A3A9C" w:rsidRPr="00BC1CD2" w:rsidRDefault="004A3A9C" w:rsidP="004A3A9C">
            <w:r w:rsidRPr="00BC1CD2">
              <w:t>Отсутствие на экзамене без уважительных причин</w:t>
            </w:r>
            <w:r w:rsidRPr="00BC1CD2">
              <w:tab/>
            </w:r>
          </w:p>
        </w:tc>
        <w:tc>
          <w:tcPr>
            <w:tcW w:w="2265" w:type="dxa"/>
          </w:tcPr>
          <w:p w:rsidR="004A3A9C" w:rsidRPr="00BC1CD2" w:rsidRDefault="004A3A9C" w:rsidP="004A3A9C">
            <w:pPr>
              <w:jc w:val="center"/>
            </w:pPr>
            <w:r w:rsidRPr="00BC1CD2">
              <w:t>0%</w:t>
            </w:r>
          </w:p>
          <w:p w:rsidR="004A3A9C" w:rsidRPr="00BC1CD2" w:rsidRDefault="004A3A9C" w:rsidP="004A3A9C">
            <w:pPr>
              <w:jc w:val="center"/>
            </w:pPr>
          </w:p>
        </w:tc>
      </w:tr>
      <w:tr w:rsidR="004A3A9C" w:rsidRPr="00BC1CD2" w:rsidTr="004A3A9C">
        <w:tc>
          <w:tcPr>
            <w:tcW w:w="534" w:type="dxa"/>
          </w:tcPr>
          <w:p w:rsidR="004A3A9C" w:rsidRPr="00BC1CD2" w:rsidRDefault="004A3A9C" w:rsidP="004A3A9C">
            <w:pPr>
              <w:jc w:val="center"/>
            </w:pPr>
            <w:r w:rsidRPr="00BC1CD2">
              <w:t>2</w:t>
            </w:r>
          </w:p>
        </w:tc>
        <w:tc>
          <w:tcPr>
            <w:tcW w:w="6381" w:type="dxa"/>
          </w:tcPr>
          <w:p w:rsidR="004A3A9C" w:rsidRPr="00BC1CD2" w:rsidRDefault="004A3A9C" w:rsidP="004A3A9C">
            <w:r w:rsidRPr="00BC1CD2">
              <w:t>Оценка за каждый правильный ответ</w:t>
            </w:r>
          </w:p>
        </w:tc>
        <w:tc>
          <w:tcPr>
            <w:tcW w:w="2265" w:type="dxa"/>
          </w:tcPr>
          <w:p w:rsidR="004A3A9C" w:rsidRPr="00BC1CD2" w:rsidRDefault="004A3A9C" w:rsidP="004A3A9C">
            <w:pPr>
              <w:jc w:val="center"/>
            </w:pPr>
            <w:r w:rsidRPr="00BC1CD2">
              <w:t>2%</w:t>
            </w:r>
          </w:p>
        </w:tc>
      </w:tr>
      <w:tr w:rsidR="004A3A9C" w:rsidRPr="00BC1CD2" w:rsidTr="004A3A9C">
        <w:tc>
          <w:tcPr>
            <w:tcW w:w="534" w:type="dxa"/>
          </w:tcPr>
          <w:p w:rsidR="004A3A9C" w:rsidRPr="00BC1CD2" w:rsidRDefault="004A3A9C" w:rsidP="004A3A9C">
            <w:pPr>
              <w:jc w:val="center"/>
            </w:pPr>
          </w:p>
        </w:tc>
        <w:tc>
          <w:tcPr>
            <w:tcW w:w="6381" w:type="dxa"/>
          </w:tcPr>
          <w:p w:rsidR="004A3A9C" w:rsidRPr="00BC1CD2" w:rsidRDefault="004A3A9C" w:rsidP="004A3A9C">
            <w:r w:rsidRPr="00BC1CD2">
              <w:t>Итого:</w:t>
            </w:r>
            <w:r w:rsidRPr="00BC1CD2">
              <w:tab/>
            </w:r>
          </w:p>
        </w:tc>
        <w:tc>
          <w:tcPr>
            <w:tcW w:w="2265" w:type="dxa"/>
          </w:tcPr>
          <w:p w:rsidR="004A3A9C" w:rsidRPr="00BC1CD2" w:rsidRDefault="004A3A9C" w:rsidP="004A3A9C">
            <w:pPr>
              <w:jc w:val="center"/>
            </w:pPr>
            <w:r w:rsidRPr="00BC1CD2">
              <w:t>0-100%</w:t>
            </w:r>
          </w:p>
        </w:tc>
      </w:tr>
    </w:tbl>
    <w:p w:rsidR="004A3A9C" w:rsidRPr="006B24A7" w:rsidRDefault="004A3A9C" w:rsidP="004A3A9C">
      <w:pPr>
        <w:pStyle w:val="af8"/>
        <w:ind w:left="0"/>
      </w:pPr>
      <w:r w:rsidRPr="006B24A7">
        <w:t>На втором этапе оцениваются практические навыки студентов по экзаменационным вопросам (60), сформированным в билеты.</w:t>
      </w:r>
    </w:p>
    <w:p w:rsidR="004A3A9C" w:rsidRPr="006B24A7" w:rsidRDefault="004A3A9C" w:rsidP="004A3A9C">
      <w:pPr>
        <w:tabs>
          <w:tab w:val="left" w:pos="3161"/>
        </w:tabs>
        <w:jc w:val="center"/>
      </w:pPr>
    </w:p>
    <w:p w:rsidR="004A3A9C" w:rsidRPr="006B24A7" w:rsidRDefault="004A3A9C" w:rsidP="004A3A9C">
      <w:pPr>
        <w:tabs>
          <w:tab w:val="left" w:pos="3161"/>
        </w:tabs>
        <w:jc w:val="center"/>
        <w:rPr>
          <w:b/>
        </w:rPr>
      </w:pPr>
      <w:r w:rsidRPr="006B24A7">
        <w:t>Оценочный лист п</w:t>
      </w:r>
      <w:r>
        <w:t xml:space="preserve">рактических навыков  студентов </w:t>
      </w:r>
      <w:r>
        <w:rPr>
          <w:lang w:val="kk-KZ"/>
        </w:rPr>
        <w:t>4</w:t>
      </w:r>
      <w:r w:rsidRPr="006B24A7">
        <w:t xml:space="preserve"> курса</w:t>
      </w:r>
      <w:r w:rsidRPr="006B24A7">
        <w:rPr>
          <w:b/>
        </w:rPr>
        <w:t xml:space="preserve"> </w:t>
      </w:r>
      <w:r w:rsidRPr="006B24A7">
        <w:t>на 2-м этапе экзамена</w:t>
      </w:r>
      <w:r w:rsidRPr="006B24A7">
        <w:rPr>
          <w:b/>
        </w:rPr>
        <w:t xml:space="preserve"> </w:t>
      </w:r>
      <w:r w:rsidRPr="006B24A7">
        <w:t>по</w:t>
      </w:r>
      <w:r w:rsidRPr="006B24A7">
        <w:rPr>
          <w:b/>
        </w:rPr>
        <w:t xml:space="preserve"> </w:t>
      </w:r>
      <w:r w:rsidRPr="006B24A7">
        <w:t xml:space="preserve">элективной дисциплине </w:t>
      </w:r>
      <w:r w:rsidRPr="006B24A7">
        <w:rPr>
          <w:b/>
        </w:rPr>
        <w:t>«</w:t>
      </w:r>
      <w:r>
        <w:rPr>
          <w:lang w:val="kk-KZ"/>
        </w:rPr>
        <w:t>Основы фармацевтической логистики</w:t>
      </w:r>
      <w:r w:rsidRPr="006B24A7">
        <w:rPr>
          <w:b/>
        </w:rPr>
        <w:t>»</w:t>
      </w:r>
    </w:p>
    <w:p w:rsidR="004A3A9C" w:rsidRPr="006B24A7" w:rsidRDefault="004A3A9C" w:rsidP="004A3A9C">
      <w:pPr>
        <w:tabs>
          <w:tab w:val="left" w:pos="3161"/>
        </w:tabs>
        <w:jc w:val="center"/>
      </w:pPr>
      <w:r w:rsidRPr="006B24A7">
        <w:t xml:space="preserve">  Устный опрос – максимально 100 баллов</w:t>
      </w:r>
    </w:p>
    <w:p w:rsidR="004A3A9C" w:rsidRPr="006B24A7" w:rsidRDefault="004A3A9C" w:rsidP="004A3A9C">
      <w:pPr>
        <w:tabs>
          <w:tab w:val="left" w:pos="3161"/>
        </w:tabs>
      </w:pPr>
      <w:r w:rsidRPr="006B24A7">
        <w:t>- правильный и полный ответ при устном опросе и обсуждении  темы – 90-100 баллов</w:t>
      </w:r>
    </w:p>
    <w:p w:rsidR="004A3A9C" w:rsidRPr="006B24A7" w:rsidRDefault="004A3A9C" w:rsidP="004A3A9C">
      <w:pPr>
        <w:tabs>
          <w:tab w:val="left" w:pos="3161"/>
        </w:tabs>
      </w:pPr>
      <w:r w:rsidRPr="006B24A7">
        <w:t>- правильный но неполный ответ при устном опросе и обсуждении  темы – 75-89 баллов</w:t>
      </w:r>
    </w:p>
    <w:p w:rsidR="004A3A9C" w:rsidRPr="006B24A7" w:rsidRDefault="004A3A9C" w:rsidP="004A3A9C">
      <w:pPr>
        <w:tabs>
          <w:tab w:val="left" w:pos="3161"/>
        </w:tabs>
      </w:pPr>
      <w:r w:rsidRPr="006B24A7">
        <w:t>- неполный ответ с некоторыми неточностями – 50-74 баллов</w:t>
      </w:r>
    </w:p>
    <w:p w:rsidR="004A3A9C" w:rsidRPr="006B24A7" w:rsidRDefault="004A3A9C" w:rsidP="004A3A9C">
      <w:pPr>
        <w:tabs>
          <w:tab w:val="left" w:pos="3161"/>
        </w:tabs>
      </w:pPr>
      <w:r w:rsidRPr="006B24A7">
        <w:t xml:space="preserve">- неполный ответ, отражающие основные моменты темы – 0-49 баллов </w:t>
      </w:r>
    </w:p>
    <w:p w:rsidR="004A3A9C" w:rsidRPr="00A22836" w:rsidRDefault="004A3A9C" w:rsidP="004A3A9C">
      <w:pPr>
        <w:tabs>
          <w:tab w:val="left" w:pos="3161"/>
        </w:tabs>
        <w:rPr>
          <w:lang w:val="kk-KZ"/>
        </w:rPr>
      </w:pPr>
      <w:r w:rsidRPr="006B24A7">
        <w:t>- нет ответа – 0 баллов</w:t>
      </w:r>
    </w:p>
    <w:p w:rsidR="004A3A9C" w:rsidRPr="006B24A7" w:rsidRDefault="004A3A9C" w:rsidP="004A3A9C">
      <w:pPr>
        <w:pStyle w:val="af8"/>
        <w:ind w:left="0"/>
      </w:pPr>
      <w:r w:rsidRPr="006B24A7">
        <w:t xml:space="preserve">Затем определяется общий рейтинг экзамена по результатам двух этапов. </w:t>
      </w:r>
    </w:p>
    <w:p w:rsidR="004A3A9C" w:rsidRPr="00A22836" w:rsidRDefault="004A3A9C" w:rsidP="004A3A9C">
      <w:pPr>
        <w:pStyle w:val="af8"/>
        <w:ind w:left="0"/>
      </w:pPr>
    </w:p>
    <w:p w:rsidR="004A3A9C" w:rsidRPr="00BC1CD2" w:rsidRDefault="004A3A9C" w:rsidP="004A3A9C">
      <w:pPr>
        <w:pStyle w:val="af8"/>
        <w:ind w:left="0"/>
        <w:rPr>
          <w:b/>
        </w:rPr>
      </w:pPr>
      <w:r w:rsidRPr="00BC1CD2">
        <w:t>Доля оценки итогового контроля составляет не более 40 % итоговой оценки знаний по дисципл</w:t>
      </w:r>
      <w:r w:rsidRPr="00BC1CD2">
        <w:t>и</w:t>
      </w:r>
      <w:r w:rsidRPr="00BC1CD2">
        <w:t xml:space="preserve">не, поэтому экзаменационная оценка (Э) по дисциплине умножается на коэффициент </w:t>
      </w:r>
      <w:r w:rsidRPr="00BC1CD2">
        <w:rPr>
          <w:b/>
        </w:rPr>
        <w:t>0,4</w:t>
      </w:r>
      <w:r w:rsidRPr="00BC1CD2">
        <w:t xml:space="preserve"> </w:t>
      </w:r>
      <w:r w:rsidRPr="00BC1CD2">
        <w:rPr>
          <w:b/>
        </w:rPr>
        <w:t>Эх0,4</w:t>
      </w:r>
    </w:p>
    <w:p w:rsidR="004A3A9C" w:rsidRPr="00BC1CD2" w:rsidRDefault="004A3A9C" w:rsidP="004A3A9C">
      <w:pPr>
        <w:pStyle w:val="af8"/>
        <w:ind w:left="0"/>
        <w:rPr>
          <w:b/>
        </w:rPr>
      </w:pPr>
      <w:r w:rsidRPr="00BC1CD2">
        <w:rPr>
          <w:b/>
        </w:rPr>
        <w:t>Далее высчитывается итоговая оценка</w:t>
      </w:r>
    </w:p>
    <w:p w:rsidR="004A3A9C" w:rsidRPr="00BC1CD2" w:rsidRDefault="004A3A9C" w:rsidP="004A3A9C">
      <w:pPr>
        <w:pStyle w:val="af8"/>
        <w:ind w:left="0"/>
        <w:rPr>
          <w:b/>
          <w:bCs/>
        </w:rPr>
      </w:pPr>
      <w:r w:rsidRPr="00BC1CD2">
        <w:rPr>
          <w:b/>
          <w:bCs/>
          <w:lang w:val="en-US"/>
        </w:rPr>
        <w:t>I</w:t>
      </w:r>
      <w:r w:rsidRPr="00BC1CD2">
        <w:rPr>
          <w:b/>
          <w:bCs/>
        </w:rPr>
        <w:t xml:space="preserve"> = </w:t>
      </w:r>
      <w:r w:rsidRPr="00BC1CD2">
        <w:rPr>
          <w:b/>
          <w:bCs/>
          <w:lang w:val="en-US"/>
        </w:rPr>
        <w:t>R</w:t>
      </w:r>
      <w:r w:rsidRPr="00BC1CD2">
        <w:rPr>
          <w:b/>
          <w:bCs/>
        </w:rPr>
        <w:t xml:space="preserve"> х 0,6  +  </w:t>
      </w:r>
      <w:r w:rsidRPr="00BC1CD2">
        <w:rPr>
          <w:b/>
          <w:bCs/>
          <w:lang w:val="en-US"/>
        </w:rPr>
        <w:t>E</w:t>
      </w:r>
      <w:r w:rsidRPr="00BC1CD2">
        <w:rPr>
          <w:b/>
          <w:bCs/>
        </w:rPr>
        <w:t xml:space="preserve"> х 0,4</w:t>
      </w:r>
    </w:p>
    <w:p w:rsidR="004A3A9C" w:rsidRPr="00A22836" w:rsidRDefault="004A3A9C" w:rsidP="004A3A9C">
      <w:pPr>
        <w:pStyle w:val="af8"/>
        <w:tabs>
          <w:tab w:val="left" w:pos="-1560"/>
          <w:tab w:val="left" w:pos="-1276"/>
        </w:tabs>
        <w:ind w:left="0"/>
        <w:rPr>
          <w:lang w:val="kk-KZ"/>
        </w:rPr>
      </w:pPr>
      <w:r w:rsidRPr="00BC1CD2">
        <w:rPr>
          <w:b/>
        </w:rPr>
        <w:t>Итоговый контроль</w:t>
      </w:r>
      <w:r w:rsidRPr="00BC1CD2">
        <w:t>:  экзамен</w:t>
      </w:r>
    </w:p>
    <w:p w:rsidR="004A3A9C" w:rsidRPr="00BC1CD2" w:rsidRDefault="004A3A9C" w:rsidP="004A3A9C">
      <w:pPr>
        <w:rPr>
          <w:b/>
        </w:rPr>
      </w:pPr>
      <w:r w:rsidRPr="00BC1CD2">
        <w:rPr>
          <w:b/>
        </w:rPr>
        <w:t>В экзаменационную ведомость выставляется итоговая оценка по дисциплине в цифровом и буквенном эквиваленте баллов согласно приведенной ниже таблице.</w:t>
      </w:r>
    </w:p>
    <w:p w:rsidR="004A3A9C" w:rsidRPr="004A3A9C" w:rsidRDefault="004A3A9C" w:rsidP="004A3A9C">
      <w:pPr>
        <w:pStyle w:val="ad"/>
        <w:rPr>
          <w:b/>
          <w:sz w:val="24"/>
          <w:szCs w:val="24"/>
        </w:rPr>
      </w:pPr>
    </w:p>
    <w:p w:rsidR="004A3A9C" w:rsidRPr="004A3A9C" w:rsidRDefault="004A3A9C" w:rsidP="004A3A9C">
      <w:pPr>
        <w:pStyle w:val="ad"/>
        <w:jc w:val="left"/>
        <w:rPr>
          <w:b/>
          <w:sz w:val="24"/>
          <w:szCs w:val="24"/>
        </w:rPr>
      </w:pPr>
      <w:r w:rsidRPr="004A3A9C">
        <w:rPr>
          <w:b/>
          <w:sz w:val="24"/>
          <w:szCs w:val="24"/>
        </w:rPr>
        <w:lastRenderedPageBreak/>
        <w:t xml:space="preserve"> Б</w:t>
      </w:r>
      <w:r w:rsidRPr="004A3A9C">
        <w:rPr>
          <w:b/>
          <w:sz w:val="24"/>
          <w:szCs w:val="24"/>
          <w:lang w:val="kk-KZ"/>
        </w:rPr>
        <w:t>УКВЕННО</w:t>
      </w:r>
      <w:r w:rsidRPr="004A3A9C">
        <w:rPr>
          <w:b/>
          <w:sz w:val="24"/>
          <w:szCs w:val="24"/>
        </w:rPr>
        <w:t>-</w:t>
      </w:r>
      <w:r w:rsidRPr="004A3A9C">
        <w:rPr>
          <w:b/>
          <w:sz w:val="24"/>
          <w:szCs w:val="24"/>
          <w:lang w:val="kk-KZ"/>
        </w:rPr>
        <w:t>БАЛЛЬНО</w:t>
      </w:r>
      <w:r w:rsidRPr="004A3A9C">
        <w:rPr>
          <w:b/>
          <w:sz w:val="24"/>
          <w:szCs w:val="24"/>
        </w:rPr>
        <w:t>-</w:t>
      </w:r>
      <w:r w:rsidRPr="004A3A9C">
        <w:rPr>
          <w:b/>
          <w:sz w:val="24"/>
          <w:szCs w:val="24"/>
          <w:lang w:val="kk-KZ"/>
        </w:rPr>
        <w:t>РЕЙТИНГОВАЯ ОЦЕНКА ПО ДИСЦИПЛИНЕ</w:t>
      </w: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2389"/>
        <w:gridCol w:w="2272"/>
        <w:gridCol w:w="2503"/>
      </w:tblGrid>
      <w:tr w:rsidR="004A3A9C" w:rsidRPr="00BC1CD2" w:rsidTr="004A3A9C">
        <w:tc>
          <w:tcPr>
            <w:tcW w:w="2280" w:type="dxa"/>
          </w:tcPr>
          <w:p w:rsidR="004A3A9C" w:rsidRPr="00BC1CD2" w:rsidRDefault="004A3A9C" w:rsidP="004A3A9C">
            <w:pPr>
              <w:pStyle w:val="ad"/>
              <w:rPr>
                <w:sz w:val="24"/>
                <w:szCs w:val="24"/>
              </w:rPr>
            </w:pPr>
            <w:r w:rsidRPr="00BC1CD2">
              <w:rPr>
                <w:sz w:val="24"/>
                <w:szCs w:val="24"/>
              </w:rPr>
              <w:t>Оценка по букве</w:t>
            </w:r>
            <w:r w:rsidRPr="00BC1CD2">
              <w:rPr>
                <w:sz w:val="24"/>
                <w:szCs w:val="24"/>
              </w:rPr>
              <w:t>н</w:t>
            </w:r>
            <w:r w:rsidRPr="00BC1CD2">
              <w:rPr>
                <w:sz w:val="24"/>
                <w:szCs w:val="24"/>
              </w:rPr>
              <w:t>ной системе</w:t>
            </w:r>
          </w:p>
        </w:tc>
        <w:tc>
          <w:tcPr>
            <w:tcW w:w="2400" w:type="dxa"/>
          </w:tcPr>
          <w:p w:rsidR="004A3A9C" w:rsidRPr="00BC1CD2" w:rsidRDefault="004A3A9C" w:rsidP="004A3A9C">
            <w:pPr>
              <w:pStyle w:val="ad"/>
              <w:rPr>
                <w:sz w:val="24"/>
                <w:szCs w:val="24"/>
              </w:rPr>
            </w:pPr>
            <w:r w:rsidRPr="00BC1CD2">
              <w:rPr>
                <w:sz w:val="24"/>
                <w:szCs w:val="24"/>
              </w:rPr>
              <w:t>Цифровой эквив</w:t>
            </w:r>
            <w:r w:rsidRPr="00BC1CD2">
              <w:rPr>
                <w:sz w:val="24"/>
                <w:szCs w:val="24"/>
              </w:rPr>
              <w:t>а</w:t>
            </w:r>
            <w:r w:rsidRPr="00BC1CD2">
              <w:rPr>
                <w:sz w:val="24"/>
                <w:szCs w:val="24"/>
              </w:rPr>
              <w:t>лент баллов</w:t>
            </w:r>
          </w:p>
        </w:tc>
        <w:tc>
          <w:tcPr>
            <w:tcW w:w="2280" w:type="dxa"/>
          </w:tcPr>
          <w:p w:rsidR="004A3A9C" w:rsidRPr="00BC1CD2" w:rsidRDefault="004A3A9C" w:rsidP="004A3A9C">
            <w:pPr>
              <w:pStyle w:val="ad"/>
              <w:rPr>
                <w:sz w:val="24"/>
                <w:szCs w:val="24"/>
              </w:rPr>
            </w:pPr>
            <w:r w:rsidRPr="00BC1CD2">
              <w:rPr>
                <w:sz w:val="24"/>
                <w:szCs w:val="24"/>
              </w:rPr>
              <w:t>Процентное с</w:t>
            </w:r>
            <w:r w:rsidRPr="00BC1CD2">
              <w:rPr>
                <w:sz w:val="24"/>
                <w:szCs w:val="24"/>
              </w:rPr>
              <w:t>о</w:t>
            </w:r>
            <w:r w:rsidRPr="00BC1CD2">
              <w:rPr>
                <w:sz w:val="24"/>
                <w:szCs w:val="24"/>
              </w:rPr>
              <w:t>держание %</w:t>
            </w:r>
          </w:p>
        </w:tc>
        <w:tc>
          <w:tcPr>
            <w:tcW w:w="2474" w:type="dxa"/>
          </w:tcPr>
          <w:p w:rsidR="004A3A9C" w:rsidRPr="00BC1CD2" w:rsidRDefault="004A3A9C" w:rsidP="004A3A9C">
            <w:pPr>
              <w:pStyle w:val="ad"/>
              <w:rPr>
                <w:sz w:val="24"/>
                <w:szCs w:val="24"/>
              </w:rPr>
            </w:pPr>
            <w:r w:rsidRPr="00BC1CD2">
              <w:rPr>
                <w:sz w:val="24"/>
                <w:szCs w:val="24"/>
              </w:rPr>
              <w:t>Оценка по традиц</w:t>
            </w:r>
            <w:r w:rsidRPr="00BC1CD2">
              <w:rPr>
                <w:sz w:val="24"/>
                <w:szCs w:val="24"/>
              </w:rPr>
              <w:t>и</w:t>
            </w:r>
            <w:r w:rsidRPr="00BC1CD2">
              <w:rPr>
                <w:sz w:val="24"/>
                <w:szCs w:val="24"/>
              </w:rPr>
              <w:t>онной системе</w:t>
            </w:r>
          </w:p>
        </w:tc>
      </w:tr>
      <w:tr w:rsidR="004A3A9C" w:rsidRPr="00BC1CD2" w:rsidTr="004A3A9C">
        <w:trPr>
          <w:cantSplit/>
          <w:trHeight w:val="550"/>
        </w:trPr>
        <w:tc>
          <w:tcPr>
            <w:tcW w:w="2280" w:type="dxa"/>
          </w:tcPr>
          <w:p w:rsidR="004A3A9C" w:rsidRPr="00BC1CD2" w:rsidRDefault="004A3A9C" w:rsidP="004A3A9C">
            <w:pPr>
              <w:pStyle w:val="ad"/>
              <w:rPr>
                <w:b/>
                <w:sz w:val="24"/>
                <w:szCs w:val="24"/>
              </w:rPr>
            </w:pPr>
            <w:r w:rsidRPr="00BC1CD2">
              <w:rPr>
                <w:sz w:val="24"/>
                <w:szCs w:val="24"/>
              </w:rPr>
              <w:t>А</w:t>
            </w:r>
          </w:p>
          <w:p w:rsidR="004A3A9C" w:rsidRPr="00BC1CD2" w:rsidRDefault="004A3A9C" w:rsidP="004A3A9C">
            <w:pPr>
              <w:pStyle w:val="ad"/>
              <w:rPr>
                <w:b/>
                <w:sz w:val="24"/>
                <w:szCs w:val="24"/>
              </w:rPr>
            </w:pPr>
            <w:r w:rsidRPr="00BC1CD2">
              <w:rPr>
                <w:sz w:val="24"/>
                <w:szCs w:val="24"/>
              </w:rPr>
              <w:t>А-</w:t>
            </w:r>
          </w:p>
        </w:tc>
        <w:tc>
          <w:tcPr>
            <w:tcW w:w="2400" w:type="dxa"/>
          </w:tcPr>
          <w:p w:rsidR="004A3A9C" w:rsidRPr="00BC1CD2" w:rsidRDefault="004A3A9C" w:rsidP="004A3A9C">
            <w:pPr>
              <w:pStyle w:val="ad"/>
              <w:rPr>
                <w:b/>
                <w:sz w:val="24"/>
                <w:szCs w:val="24"/>
              </w:rPr>
            </w:pPr>
            <w:r w:rsidRPr="00BC1CD2">
              <w:rPr>
                <w:sz w:val="24"/>
                <w:szCs w:val="24"/>
              </w:rPr>
              <w:t>4,0</w:t>
            </w:r>
          </w:p>
          <w:p w:rsidR="004A3A9C" w:rsidRPr="00BC1CD2" w:rsidRDefault="004A3A9C" w:rsidP="004A3A9C">
            <w:pPr>
              <w:pStyle w:val="ad"/>
              <w:rPr>
                <w:b/>
                <w:sz w:val="24"/>
                <w:szCs w:val="24"/>
              </w:rPr>
            </w:pPr>
            <w:r w:rsidRPr="00BC1CD2">
              <w:rPr>
                <w:sz w:val="24"/>
                <w:szCs w:val="24"/>
              </w:rPr>
              <w:t>3,67</w:t>
            </w:r>
          </w:p>
        </w:tc>
        <w:tc>
          <w:tcPr>
            <w:tcW w:w="2280" w:type="dxa"/>
          </w:tcPr>
          <w:p w:rsidR="004A3A9C" w:rsidRPr="00BC1CD2" w:rsidRDefault="004A3A9C" w:rsidP="004A3A9C">
            <w:pPr>
              <w:pStyle w:val="ad"/>
              <w:rPr>
                <w:b/>
                <w:sz w:val="24"/>
                <w:szCs w:val="24"/>
              </w:rPr>
            </w:pPr>
            <w:r w:rsidRPr="00BC1CD2">
              <w:rPr>
                <w:sz w:val="24"/>
                <w:szCs w:val="24"/>
              </w:rPr>
              <w:t>95-100</w:t>
            </w:r>
          </w:p>
          <w:p w:rsidR="004A3A9C" w:rsidRPr="00BC1CD2" w:rsidRDefault="004A3A9C" w:rsidP="004A3A9C">
            <w:pPr>
              <w:pStyle w:val="ad"/>
              <w:rPr>
                <w:b/>
                <w:sz w:val="24"/>
                <w:szCs w:val="24"/>
              </w:rPr>
            </w:pPr>
            <w:r w:rsidRPr="00BC1CD2">
              <w:rPr>
                <w:sz w:val="24"/>
                <w:szCs w:val="24"/>
              </w:rPr>
              <w:t>90-94</w:t>
            </w:r>
          </w:p>
        </w:tc>
        <w:tc>
          <w:tcPr>
            <w:tcW w:w="2474" w:type="dxa"/>
          </w:tcPr>
          <w:p w:rsidR="004A3A9C" w:rsidRPr="00BC1CD2" w:rsidRDefault="004A3A9C" w:rsidP="004A3A9C">
            <w:pPr>
              <w:pStyle w:val="ad"/>
              <w:rPr>
                <w:b/>
                <w:sz w:val="24"/>
                <w:szCs w:val="24"/>
              </w:rPr>
            </w:pPr>
          </w:p>
          <w:p w:rsidR="004A3A9C" w:rsidRPr="00BC1CD2" w:rsidRDefault="004A3A9C" w:rsidP="004A3A9C">
            <w:pPr>
              <w:pStyle w:val="ad"/>
              <w:rPr>
                <w:b/>
                <w:sz w:val="24"/>
                <w:szCs w:val="24"/>
              </w:rPr>
            </w:pPr>
            <w:r w:rsidRPr="00BC1CD2">
              <w:rPr>
                <w:sz w:val="24"/>
                <w:szCs w:val="24"/>
              </w:rPr>
              <w:t>Отлично</w:t>
            </w:r>
          </w:p>
        </w:tc>
      </w:tr>
      <w:tr w:rsidR="004A3A9C" w:rsidRPr="00BC1CD2" w:rsidTr="004A3A9C">
        <w:trPr>
          <w:cantSplit/>
          <w:trHeight w:val="830"/>
        </w:trPr>
        <w:tc>
          <w:tcPr>
            <w:tcW w:w="2280" w:type="dxa"/>
          </w:tcPr>
          <w:p w:rsidR="004A3A9C" w:rsidRPr="00BC1CD2" w:rsidRDefault="004A3A9C" w:rsidP="004A3A9C">
            <w:pPr>
              <w:pStyle w:val="ad"/>
              <w:rPr>
                <w:b/>
                <w:sz w:val="24"/>
                <w:szCs w:val="24"/>
              </w:rPr>
            </w:pPr>
            <w:r w:rsidRPr="00BC1CD2">
              <w:rPr>
                <w:sz w:val="24"/>
                <w:szCs w:val="24"/>
              </w:rPr>
              <w:t>В+</w:t>
            </w:r>
          </w:p>
          <w:p w:rsidR="004A3A9C" w:rsidRPr="00BC1CD2" w:rsidRDefault="004A3A9C" w:rsidP="004A3A9C">
            <w:pPr>
              <w:pStyle w:val="ad"/>
              <w:rPr>
                <w:b/>
                <w:sz w:val="24"/>
                <w:szCs w:val="24"/>
              </w:rPr>
            </w:pPr>
            <w:r w:rsidRPr="00BC1CD2">
              <w:rPr>
                <w:sz w:val="24"/>
                <w:szCs w:val="24"/>
              </w:rPr>
              <w:t>В</w:t>
            </w:r>
          </w:p>
          <w:p w:rsidR="004A3A9C" w:rsidRPr="00BC1CD2" w:rsidRDefault="004A3A9C" w:rsidP="004A3A9C">
            <w:pPr>
              <w:pStyle w:val="ad"/>
              <w:rPr>
                <w:b/>
                <w:sz w:val="24"/>
                <w:szCs w:val="24"/>
              </w:rPr>
            </w:pPr>
            <w:r w:rsidRPr="00BC1CD2">
              <w:rPr>
                <w:sz w:val="24"/>
                <w:szCs w:val="24"/>
              </w:rPr>
              <w:t>В-</w:t>
            </w:r>
          </w:p>
        </w:tc>
        <w:tc>
          <w:tcPr>
            <w:tcW w:w="2400" w:type="dxa"/>
          </w:tcPr>
          <w:p w:rsidR="004A3A9C" w:rsidRPr="00BC1CD2" w:rsidRDefault="004A3A9C" w:rsidP="004A3A9C">
            <w:pPr>
              <w:pStyle w:val="ad"/>
              <w:rPr>
                <w:b/>
                <w:sz w:val="24"/>
                <w:szCs w:val="24"/>
              </w:rPr>
            </w:pPr>
            <w:r w:rsidRPr="00BC1CD2">
              <w:rPr>
                <w:sz w:val="24"/>
                <w:szCs w:val="24"/>
              </w:rPr>
              <w:t>3,33</w:t>
            </w:r>
          </w:p>
          <w:p w:rsidR="004A3A9C" w:rsidRPr="00BC1CD2" w:rsidRDefault="004A3A9C" w:rsidP="004A3A9C">
            <w:pPr>
              <w:pStyle w:val="ad"/>
              <w:rPr>
                <w:b/>
                <w:sz w:val="24"/>
                <w:szCs w:val="24"/>
              </w:rPr>
            </w:pPr>
            <w:r w:rsidRPr="00BC1CD2">
              <w:rPr>
                <w:sz w:val="24"/>
                <w:szCs w:val="24"/>
              </w:rPr>
              <w:t>3,0</w:t>
            </w:r>
          </w:p>
          <w:p w:rsidR="004A3A9C" w:rsidRPr="00BC1CD2" w:rsidRDefault="004A3A9C" w:rsidP="004A3A9C">
            <w:pPr>
              <w:pStyle w:val="ad"/>
              <w:rPr>
                <w:b/>
                <w:sz w:val="24"/>
                <w:szCs w:val="24"/>
              </w:rPr>
            </w:pPr>
            <w:r w:rsidRPr="00BC1CD2">
              <w:rPr>
                <w:sz w:val="24"/>
                <w:szCs w:val="24"/>
              </w:rPr>
              <w:t>2,67</w:t>
            </w:r>
          </w:p>
        </w:tc>
        <w:tc>
          <w:tcPr>
            <w:tcW w:w="2280" w:type="dxa"/>
          </w:tcPr>
          <w:p w:rsidR="004A3A9C" w:rsidRPr="00BC1CD2" w:rsidRDefault="004A3A9C" w:rsidP="004A3A9C">
            <w:pPr>
              <w:pStyle w:val="ad"/>
              <w:rPr>
                <w:b/>
                <w:sz w:val="24"/>
                <w:szCs w:val="24"/>
              </w:rPr>
            </w:pPr>
            <w:r w:rsidRPr="00BC1CD2">
              <w:rPr>
                <w:sz w:val="24"/>
                <w:szCs w:val="24"/>
              </w:rPr>
              <w:t>85-89</w:t>
            </w:r>
          </w:p>
          <w:p w:rsidR="004A3A9C" w:rsidRPr="00BC1CD2" w:rsidRDefault="004A3A9C" w:rsidP="004A3A9C">
            <w:pPr>
              <w:pStyle w:val="ad"/>
              <w:rPr>
                <w:b/>
                <w:sz w:val="24"/>
                <w:szCs w:val="24"/>
              </w:rPr>
            </w:pPr>
            <w:r w:rsidRPr="00BC1CD2">
              <w:rPr>
                <w:sz w:val="24"/>
                <w:szCs w:val="24"/>
              </w:rPr>
              <w:t>80-84</w:t>
            </w:r>
          </w:p>
          <w:p w:rsidR="004A3A9C" w:rsidRPr="00BC1CD2" w:rsidRDefault="004A3A9C" w:rsidP="004A3A9C">
            <w:pPr>
              <w:pStyle w:val="ad"/>
              <w:rPr>
                <w:b/>
                <w:sz w:val="24"/>
                <w:szCs w:val="24"/>
              </w:rPr>
            </w:pPr>
            <w:r w:rsidRPr="00BC1CD2">
              <w:rPr>
                <w:sz w:val="24"/>
                <w:szCs w:val="24"/>
              </w:rPr>
              <w:t>75-79</w:t>
            </w:r>
          </w:p>
        </w:tc>
        <w:tc>
          <w:tcPr>
            <w:tcW w:w="2474" w:type="dxa"/>
          </w:tcPr>
          <w:p w:rsidR="004A3A9C" w:rsidRPr="00BC1CD2" w:rsidRDefault="004A3A9C" w:rsidP="004A3A9C">
            <w:pPr>
              <w:pStyle w:val="ad"/>
              <w:rPr>
                <w:b/>
                <w:sz w:val="24"/>
                <w:szCs w:val="24"/>
              </w:rPr>
            </w:pPr>
          </w:p>
          <w:p w:rsidR="004A3A9C" w:rsidRPr="00BC1CD2" w:rsidRDefault="004A3A9C" w:rsidP="004A3A9C">
            <w:pPr>
              <w:pStyle w:val="ad"/>
              <w:rPr>
                <w:b/>
                <w:sz w:val="24"/>
                <w:szCs w:val="24"/>
              </w:rPr>
            </w:pPr>
            <w:r w:rsidRPr="00BC1CD2">
              <w:rPr>
                <w:sz w:val="24"/>
                <w:szCs w:val="24"/>
              </w:rPr>
              <w:t>Хорошо</w:t>
            </w:r>
          </w:p>
        </w:tc>
      </w:tr>
      <w:tr w:rsidR="004A3A9C" w:rsidRPr="00BC1CD2" w:rsidTr="004A3A9C">
        <w:trPr>
          <w:cantSplit/>
          <w:trHeight w:val="1390"/>
        </w:trPr>
        <w:tc>
          <w:tcPr>
            <w:tcW w:w="2280" w:type="dxa"/>
          </w:tcPr>
          <w:p w:rsidR="004A3A9C" w:rsidRPr="00BC1CD2" w:rsidRDefault="004A3A9C" w:rsidP="004A3A9C">
            <w:pPr>
              <w:pStyle w:val="ad"/>
              <w:rPr>
                <w:b/>
                <w:sz w:val="24"/>
                <w:szCs w:val="24"/>
              </w:rPr>
            </w:pPr>
            <w:r w:rsidRPr="00BC1CD2">
              <w:rPr>
                <w:sz w:val="24"/>
                <w:szCs w:val="24"/>
              </w:rPr>
              <w:t>С+</w:t>
            </w:r>
          </w:p>
          <w:p w:rsidR="004A3A9C" w:rsidRPr="00BC1CD2" w:rsidRDefault="004A3A9C" w:rsidP="004A3A9C">
            <w:pPr>
              <w:pStyle w:val="ad"/>
              <w:rPr>
                <w:b/>
                <w:sz w:val="24"/>
                <w:szCs w:val="24"/>
              </w:rPr>
            </w:pPr>
            <w:r w:rsidRPr="00BC1CD2">
              <w:rPr>
                <w:sz w:val="24"/>
                <w:szCs w:val="24"/>
              </w:rPr>
              <w:t>С</w:t>
            </w:r>
          </w:p>
          <w:p w:rsidR="004A3A9C" w:rsidRPr="00BC1CD2" w:rsidRDefault="004A3A9C" w:rsidP="004A3A9C">
            <w:pPr>
              <w:pStyle w:val="ad"/>
              <w:rPr>
                <w:b/>
                <w:sz w:val="24"/>
                <w:szCs w:val="24"/>
              </w:rPr>
            </w:pPr>
            <w:r w:rsidRPr="00BC1CD2">
              <w:rPr>
                <w:sz w:val="24"/>
                <w:szCs w:val="24"/>
              </w:rPr>
              <w:t>С-</w:t>
            </w:r>
          </w:p>
          <w:p w:rsidR="004A3A9C" w:rsidRPr="00BC1CD2" w:rsidRDefault="004A3A9C" w:rsidP="004A3A9C">
            <w:pPr>
              <w:pStyle w:val="ad"/>
              <w:rPr>
                <w:b/>
                <w:sz w:val="24"/>
                <w:szCs w:val="24"/>
              </w:rPr>
            </w:pPr>
            <w:r w:rsidRPr="00BC1CD2">
              <w:rPr>
                <w:sz w:val="24"/>
                <w:szCs w:val="24"/>
                <w:lang w:val="en-US"/>
              </w:rPr>
              <w:t>D</w:t>
            </w:r>
            <w:r w:rsidRPr="00BC1CD2">
              <w:rPr>
                <w:sz w:val="24"/>
                <w:szCs w:val="24"/>
              </w:rPr>
              <w:t>+</w:t>
            </w:r>
          </w:p>
          <w:p w:rsidR="004A3A9C" w:rsidRPr="00BC1CD2" w:rsidRDefault="004A3A9C" w:rsidP="004A3A9C">
            <w:pPr>
              <w:pStyle w:val="ad"/>
              <w:rPr>
                <w:b/>
                <w:sz w:val="24"/>
                <w:szCs w:val="24"/>
              </w:rPr>
            </w:pPr>
            <w:r w:rsidRPr="00BC1CD2">
              <w:rPr>
                <w:sz w:val="24"/>
                <w:szCs w:val="24"/>
                <w:lang w:val="en-US"/>
              </w:rPr>
              <w:t>D</w:t>
            </w:r>
          </w:p>
        </w:tc>
        <w:tc>
          <w:tcPr>
            <w:tcW w:w="2400" w:type="dxa"/>
          </w:tcPr>
          <w:p w:rsidR="004A3A9C" w:rsidRPr="00BC1CD2" w:rsidRDefault="004A3A9C" w:rsidP="004A3A9C">
            <w:pPr>
              <w:pStyle w:val="ad"/>
              <w:rPr>
                <w:b/>
                <w:sz w:val="24"/>
                <w:szCs w:val="24"/>
              </w:rPr>
            </w:pPr>
            <w:r w:rsidRPr="00BC1CD2">
              <w:rPr>
                <w:sz w:val="24"/>
                <w:szCs w:val="24"/>
              </w:rPr>
              <w:t>2,33</w:t>
            </w:r>
          </w:p>
          <w:p w:rsidR="004A3A9C" w:rsidRPr="00BC1CD2" w:rsidRDefault="004A3A9C" w:rsidP="004A3A9C">
            <w:pPr>
              <w:pStyle w:val="ad"/>
              <w:rPr>
                <w:b/>
                <w:sz w:val="24"/>
                <w:szCs w:val="24"/>
              </w:rPr>
            </w:pPr>
            <w:r w:rsidRPr="00BC1CD2">
              <w:rPr>
                <w:sz w:val="24"/>
                <w:szCs w:val="24"/>
              </w:rPr>
              <w:t>2,0</w:t>
            </w:r>
          </w:p>
          <w:p w:rsidR="004A3A9C" w:rsidRPr="00BC1CD2" w:rsidRDefault="004A3A9C" w:rsidP="004A3A9C">
            <w:pPr>
              <w:pStyle w:val="ad"/>
              <w:rPr>
                <w:b/>
                <w:sz w:val="24"/>
                <w:szCs w:val="24"/>
              </w:rPr>
            </w:pPr>
            <w:r w:rsidRPr="00BC1CD2">
              <w:rPr>
                <w:sz w:val="24"/>
                <w:szCs w:val="24"/>
              </w:rPr>
              <w:t>1,67</w:t>
            </w:r>
          </w:p>
          <w:p w:rsidR="004A3A9C" w:rsidRPr="00BC1CD2" w:rsidRDefault="004A3A9C" w:rsidP="004A3A9C">
            <w:pPr>
              <w:pStyle w:val="ad"/>
              <w:rPr>
                <w:b/>
                <w:sz w:val="24"/>
                <w:szCs w:val="24"/>
              </w:rPr>
            </w:pPr>
            <w:r w:rsidRPr="00BC1CD2">
              <w:rPr>
                <w:sz w:val="24"/>
                <w:szCs w:val="24"/>
              </w:rPr>
              <w:t>1,33</w:t>
            </w:r>
          </w:p>
          <w:p w:rsidR="004A3A9C" w:rsidRPr="00BC1CD2" w:rsidRDefault="004A3A9C" w:rsidP="004A3A9C">
            <w:pPr>
              <w:pStyle w:val="ad"/>
              <w:rPr>
                <w:b/>
                <w:sz w:val="24"/>
                <w:szCs w:val="24"/>
              </w:rPr>
            </w:pPr>
            <w:r w:rsidRPr="00BC1CD2">
              <w:rPr>
                <w:sz w:val="24"/>
                <w:szCs w:val="24"/>
              </w:rPr>
              <w:t>1,0</w:t>
            </w:r>
          </w:p>
        </w:tc>
        <w:tc>
          <w:tcPr>
            <w:tcW w:w="2280" w:type="dxa"/>
          </w:tcPr>
          <w:p w:rsidR="004A3A9C" w:rsidRPr="00BC1CD2" w:rsidRDefault="004A3A9C" w:rsidP="004A3A9C">
            <w:pPr>
              <w:pStyle w:val="ad"/>
              <w:rPr>
                <w:b/>
                <w:sz w:val="24"/>
                <w:szCs w:val="24"/>
              </w:rPr>
            </w:pPr>
            <w:r w:rsidRPr="00BC1CD2">
              <w:rPr>
                <w:sz w:val="24"/>
                <w:szCs w:val="24"/>
              </w:rPr>
              <w:t>70-74</w:t>
            </w:r>
          </w:p>
          <w:p w:rsidR="004A3A9C" w:rsidRPr="00BC1CD2" w:rsidRDefault="004A3A9C" w:rsidP="004A3A9C">
            <w:pPr>
              <w:pStyle w:val="ad"/>
              <w:rPr>
                <w:b/>
                <w:sz w:val="24"/>
                <w:szCs w:val="24"/>
              </w:rPr>
            </w:pPr>
            <w:r w:rsidRPr="00BC1CD2">
              <w:rPr>
                <w:sz w:val="24"/>
                <w:szCs w:val="24"/>
              </w:rPr>
              <w:t>65-69</w:t>
            </w:r>
          </w:p>
          <w:p w:rsidR="004A3A9C" w:rsidRPr="00BC1CD2" w:rsidRDefault="004A3A9C" w:rsidP="004A3A9C">
            <w:pPr>
              <w:pStyle w:val="ad"/>
              <w:rPr>
                <w:b/>
                <w:sz w:val="24"/>
                <w:szCs w:val="24"/>
              </w:rPr>
            </w:pPr>
            <w:r w:rsidRPr="00BC1CD2">
              <w:rPr>
                <w:sz w:val="24"/>
                <w:szCs w:val="24"/>
              </w:rPr>
              <w:t>60-64</w:t>
            </w:r>
          </w:p>
          <w:p w:rsidR="004A3A9C" w:rsidRPr="00BC1CD2" w:rsidRDefault="004A3A9C" w:rsidP="004A3A9C">
            <w:pPr>
              <w:pStyle w:val="ad"/>
              <w:rPr>
                <w:b/>
                <w:sz w:val="24"/>
                <w:szCs w:val="24"/>
              </w:rPr>
            </w:pPr>
            <w:r w:rsidRPr="00BC1CD2">
              <w:rPr>
                <w:sz w:val="24"/>
                <w:szCs w:val="24"/>
              </w:rPr>
              <w:t>55-59</w:t>
            </w:r>
          </w:p>
          <w:p w:rsidR="004A3A9C" w:rsidRPr="00BC1CD2" w:rsidRDefault="004A3A9C" w:rsidP="004A3A9C">
            <w:pPr>
              <w:pStyle w:val="ad"/>
              <w:rPr>
                <w:b/>
                <w:sz w:val="24"/>
                <w:szCs w:val="24"/>
              </w:rPr>
            </w:pPr>
            <w:r w:rsidRPr="00BC1CD2">
              <w:rPr>
                <w:sz w:val="24"/>
                <w:szCs w:val="24"/>
              </w:rPr>
              <w:t>50-54</w:t>
            </w:r>
          </w:p>
        </w:tc>
        <w:tc>
          <w:tcPr>
            <w:tcW w:w="2474" w:type="dxa"/>
          </w:tcPr>
          <w:p w:rsidR="004A3A9C" w:rsidRPr="00BC1CD2" w:rsidRDefault="004A3A9C" w:rsidP="004A3A9C">
            <w:pPr>
              <w:pStyle w:val="ad"/>
              <w:rPr>
                <w:b/>
                <w:sz w:val="24"/>
                <w:szCs w:val="24"/>
              </w:rPr>
            </w:pPr>
          </w:p>
          <w:p w:rsidR="004A3A9C" w:rsidRPr="00BC1CD2" w:rsidRDefault="004A3A9C" w:rsidP="004A3A9C">
            <w:pPr>
              <w:pStyle w:val="ad"/>
              <w:rPr>
                <w:b/>
                <w:sz w:val="24"/>
                <w:szCs w:val="24"/>
              </w:rPr>
            </w:pPr>
          </w:p>
          <w:p w:rsidR="004A3A9C" w:rsidRPr="00BC1CD2" w:rsidRDefault="004A3A9C" w:rsidP="004A3A9C">
            <w:pPr>
              <w:pStyle w:val="ad"/>
              <w:rPr>
                <w:b/>
                <w:sz w:val="24"/>
                <w:szCs w:val="24"/>
              </w:rPr>
            </w:pPr>
            <w:r w:rsidRPr="00BC1CD2">
              <w:rPr>
                <w:sz w:val="24"/>
                <w:szCs w:val="24"/>
              </w:rPr>
              <w:t>Удовлетворительно</w:t>
            </w:r>
          </w:p>
        </w:tc>
      </w:tr>
      <w:tr w:rsidR="004A3A9C" w:rsidRPr="00BC1CD2" w:rsidTr="004A3A9C">
        <w:trPr>
          <w:trHeight w:val="349"/>
        </w:trPr>
        <w:tc>
          <w:tcPr>
            <w:tcW w:w="2280" w:type="dxa"/>
          </w:tcPr>
          <w:p w:rsidR="004A3A9C" w:rsidRPr="00BC1CD2" w:rsidRDefault="004A3A9C" w:rsidP="004A3A9C">
            <w:pPr>
              <w:pStyle w:val="ad"/>
              <w:rPr>
                <w:b/>
                <w:sz w:val="24"/>
                <w:szCs w:val="24"/>
              </w:rPr>
            </w:pPr>
            <w:r w:rsidRPr="00BC1CD2">
              <w:rPr>
                <w:sz w:val="24"/>
                <w:szCs w:val="24"/>
                <w:lang w:val="en-US"/>
              </w:rPr>
              <w:t>F</w:t>
            </w:r>
          </w:p>
        </w:tc>
        <w:tc>
          <w:tcPr>
            <w:tcW w:w="2400" w:type="dxa"/>
          </w:tcPr>
          <w:p w:rsidR="004A3A9C" w:rsidRPr="00BC1CD2" w:rsidRDefault="004A3A9C" w:rsidP="004A3A9C">
            <w:pPr>
              <w:pStyle w:val="ad"/>
              <w:rPr>
                <w:b/>
                <w:sz w:val="24"/>
                <w:szCs w:val="24"/>
              </w:rPr>
            </w:pPr>
            <w:r w:rsidRPr="00BC1CD2">
              <w:rPr>
                <w:sz w:val="24"/>
                <w:szCs w:val="24"/>
              </w:rPr>
              <w:t>0</w:t>
            </w:r>
          </w:p>
        </w:tc>
        <w:tc>
          <w:tcPr>
            <w:tcW w:w="2280" w:type="dxa"/>
          </w:tcPr>
          <w:p w:rsidR="004A3A9C" w:rsidRPr="00BC1CD2" w:rsidRDefault="004A3A9C" w:rsidP="004A3A9C">
            <w:pPr>
              <w:pStyle w:val="ad"/>
              <w:rPr>
                <w:b/>
                <w:sz w:val="24"/>
                <w:szCs w:val="24"/>
              </w:rPr>
            </w:pPr>
            <w:r w:rsidRPr="00BC1CD2">
              <w:rPr>
                <w:sz w:val="24"/>
                <w:szCs w:val="24"/>
              </w:rPr>
              <w:t>0-49</w:t>
            </w:r>
          </w:p>
        </w:tc>
        <w:tc>
          <w:tcPr>
            <w:tcW w:w="2474" w:type="dxa"/>
          </w:tcPr>
          <w:p w:rsidR="004A3A9C" w:rsidRPr="00BC1CD2" w:rsidRDefault="004A3A9C" w:rsidP="004A3A9C">
            <w:pPr>
              <w:pStyle w:val="ad"/>
              <w:rPr>
                <w:b/>
                <w:sz w:val="24"/>
                <w:szCs w:val="24"/>
              </w:rPr>
            </w:pPr>
            <w:r w:rsidRPr="00BC1CD2">
              <w:rPr>
                <w:sz w:val="24"/>
                <w:szCs w:val="24"/>
              </w:rPr>
              <w:t>Неудовлетворительно</w:t>
            </w:r>
          </w:p>
        </w:tc>
      </w:tr>
    </w:tbl>
    <w:p w:rsidR="004A3A9C" w:rsidRPr="00BC1CD2" w:rsidRDefault="004A3A9C" w:rsidP="004A3A9C">
      <w:pPr>
        <w:spacing w:line="360" w:lineRule="auto"/>
        <w:ind w:left="6095" w:hanging="6095"/>
      </w:pPr>
    </w:p>
    <w:p w:rsidR="004A3A9C" w:rsidRPr="00BC1CD2" w:rsidRDefault="004A3A9C" w:rsidP="004A3A9C">
      <w:pPr>
        <w:overflowPunct w:val="0"/>
        <w:spacing w:line="360" w:lineRule="auto"/>
        <w:rPr>
          <w:b/>
        </w:rPr>
      </w:pPr>
      <w:r w:rsidRPr="00BC1CD2">
        <w:rPr>
          <w:b/>
        </w:rPr>
        <w:t>2.10 Литература</w:t>
      </w:r>
    </w:p>
    <w:p w:rsidR="004A3A9C" w:rsidRPr="000E6C0D" w:rsidRDefault="004A3A9C" w:rsidP="004A3A9C">
      <w:pPr>
        <w:ind w:firstLine="284"/>
        <w:rPr>
          <w:b/>
          <w:i/>
        </w:rPr>
      </w:pPr>
      <w:r w:rsidRPr="000E6C0D">
        <w:rPr>
          <w:b/>
          <w:i/>
        </w:rPr>
        <w:t>Основная:</w:t>
      </w:r>
    </w:p>
    <w:p w:rsidR="004A3A9C" w:rsidRPr="000E6C0D" w:rsidRDefault="004A3A9C" w:rsidP="004A3A9C">
      <w:pPr>
        <w:pStyle w:val="11"/>
        <w:numPr>
          <w:ilvl w:val="0"/>
          <w:numId w:val="2"/>
        </w:numPr>
        <w:ind w:left="0" w:firstLine="284"/>
        <w:jc w:val="both"/>
      </w:pPr>
      <w:r w:rsidRPr="000E6C0D">
        <w:t>Савенкова Т.И. Логистика. – Москва: Омега-Л, 2010.</w:t>
      </w:r>
    </w:p>
    <w:p w:rsidR="004A3A9C" w:rsidRPr="000E6C0D" w:rsidRDefault="004A3A9C" w:rsidP="004A3A9C">
      <w:pPr>
        <w:pStyle w:val="11"/>
        <w:numPr>
          <w:ilvl w:val="0"/>
          <w:numId w:val="2"/>
        </w:numPr>
        <w:ind w:left="0" w:firstLine="284"/>
        <w:jc w:val="both"/>
      </w:pPr>
      <w:r w:rsidRPr="000E6C0D">
        <w:t>Тулембаева А.Н. Логистика. – Алматы: Триумф «Т», 2008.</w:t>
      </w:r>
    </w:p>
    <w:p w:rsidR="004A3A9C" w:rsidRPr="000E6C0D" w:rsidRDefault="004A3A9C" w:rsidP="004A3A9C">
      <w:pPr>
        <w:pStyle w:val="11"/>
        <w:numPr>
          <w:ilvl w:val="0"/>
          <w:numId w:val="2"/>
        </w:numPr>
        <w:ind w:left="0" w:firstLine="284"/>
        <w:jc w:val="both"/>
      </w:pPr>
      <w:r w:rsidRPr="000E6C0D">
        <w:t>Аникин Б.А. Практикум по логистике. – Москва: Инфра-М, 2007.</w:t>
      </w:r>
    </w:p>
    <w:p w:rsidR="004A3A9C" w:rsidRPr="000E6C0D" w:rsidRDefault="004A3A9C" w:rsidP="004A3A9C">
      <w:pPr>
        <w:pStyle w:val="11"/>
        <w:numPr>
          <w:ilvl w:val="0"/>
          <w:numId w:val="2"/>
        </w:numPr>
        <w:ind w:left="0" w:firstLine="284"/>
        <w:jc w:val="both"/>
      </w:pPr>
      <w:r w:rsidRPr="000E6C0D">
        <w:t>Сербин В.Д. Основы логистики. – Таганрог: ТРТУ, 2004.</w:t>
      </w:r>
    </w:p>
    <w:p w:rsidR="004A3A9C" w:rsidRPr="00BC1CD2" w:rsidRDefault="004A3A9C" w:rsidP="004A3A9C">
      <w:pPr>
        <w:ind w:firstLine="284"/>
        <w:rPr>
          <w:b/>
          <w:i/>
        </w:rPr>
      </w:pPr>
    </w:p>
    <w:p w:rsidR="004A3A9C" w:rsidRPr="00BC1CD2" w:rsidRDefault="004A3A9C" w:rsidP="004A3A9C">
      <w:pPr>
        <w:ind w:firstLine="284"/>
        <w:rPr>
          <w:b/>
          <w:i/>
        </w:rPr>
      </w:pPr>
      <w:r w:rsidRPr="00BC1CD2">
        <w:rPr>
          <w:b/>
          <w:i/>
        </w:rPr>
        <w:t>Дополнительная:</w:t>
      </w:r>
    </w:p>
    <w:p w:rsidR="004A3A9C" w:rsidRPr="00BC1CD2" w:rsidRDefault="004A3A9C" w:rsidP="004A3A9C">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4"/>
        </w:rPr>
        <w:t>Альбеков А.У., Федько В.П., Митько О.А., Логистика коммерции. Ростов-</w:t>
      </w:r>
      <w:r w:rsidRPr="00BC1CD2">
        <w:rPr>
          <w:color w:val="000000"/>
          <w:spacing w:val="4"/>
        </w:rPr>
        <w:br/>
      </w:r>
      <w:r w:rsidRPr="00BC1CD2">
        <w:rPr>
          <w:color w:val="000000"/>
          <w:spacing w:val="-1"/>
        </w:rPr>
        <w:t>на-Дону: Феникс, 2001.</w:t>
      </w:r>
    </w:p>
    <w:p w:rsidR="004A3A9C" w:rsidRPr="00BC1CD2" w:rsidRDefault="004A3A9C" w:rsidP="004A3A9C">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7"/>
        </w:rPr>
        <w:t>Ардатова М.М. Логистика в вопросах и ответах: Учеб. Пособие. - М.: ТК</w:t>
      </w:r>
      <w:r w:rsidRPr="00BC1CD2">
        <w:rPr>
          <w:color w:val="000000"/>
          <w:spacing w:val="7"/>
        </w:rPr>
        <w:br/>
      </w:r>
      <w:r w:rsidRPr="00BC1CD2">
        <w:rPr>
          <w:color w:val="000000"/>
          <w:spacing w:val="1"/>
        </w:rPr>
        <w:t xml:space="preserve">Велби, Изд-во Проспект, 2004. </w:t>
      </w:r>
    </w:p>
    <w:p w:rsidR="004A3A9C" w:rsidRPr="00BC1CD2" w:rsidRDefault="004A3A9C" w:rsidP="004A3A9C">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rPr>
        <w:t>Бауэрсокс Д. Дж., Клосс Д. Дж. Логистика: интегрированная цепь поставок/</w:t>
      </w:r>
      <w:r w:rsidRPr="00BC1CD2">
        <w:rPr>
          <w:color w:val="000000"/>
          <w:spacing w:val="1"/>
        </w:rPr>
        <w:t>Пер. с англ. - М.: Олимп-Бизнес, 2001.</w:t>
      </w:r>
    </w:p>
    <w:p w:rsidR="004A3A9C" w:rsidRPr="00BC1CD2" w:rsidRDefault="004A3A9C" w:rsidP="004A3A9C">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2"/>
        </w:rPr>
        <w:t>Бахарев В.О. Производственно-заготовительная и сбытовая логистика фир</w:t>
      </w:r>
      <w:r w:rsidRPr="00BC1CD2">
        <w:rPr>
          <w:color w:val="000000"/>
          <w:spacing w:val="2"/>
        </w:rPr>
        <w:softHyphen/>
      </w:r>
      <w:r w:rsidRPr="00BC1CD2">
        <w:rPr>
          <w:color w:val="000000"/>
          <w:spacing w:val="3"/>
        </w:rPr>
        <w:t xml:space="preserve">мы. - СПб.: Изд-во СПбГУЭФ, 1997. </w:t>
      </w:r>
    </w:p>
    <w:p w:rsidR="004A3A9C" w:rsidRPr="00BC1CD2" w:rsidRDefault="004A3A9C" w:rsidP="004A3A9C">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6"/>
        </w:rPr>
        <w:t>Берков М.В. Информационные технологии в логистике. - М.: Финансы и</w:t>
      </w:r>
      <w:r w:rsidRPr="00BC1CD2">
        <w:rPr>
          <w:color w:val="000000"/>
          <w:spacing w:val="6"/>
        </w:rPr>
        <w:br/>
      </w:r>
      <w:r w:rsidRPr="00BC1CD2">
        <w:rPr>
          <w:color w:val="000000"/>
          <w:spacing w:val="-1"/>
        </w:rPr>
        <w:t>статистика, 1999.</w:t>
      </w:r>
    </w:p>
    <w:p w:rsidR="004A3A9C" w:rsidRPr="00BC1CD2" w:rsidRDefault="004A3A9C" w:rsidP="004A3A9C">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3"/>
        </w:rPr>
        <w:t>Внешнеторговые операции и логистика: Учебное пособие/Под ред. Нико</w:t>
      </w:r>
      <w:r w:rsidRPr="00BC1CD2">
        <w:rPr>
          <w:color w:val="000000"/>
          <w:spacing w:val="2"/>
        </w:rPr>
        <w:t xml:space="preserve">лаева Д.С. и др. - М.: АНКИЛ, 1998. </w:t>
      </w:r>
    </w:p>
    <w:p w:rsidR="004A3A9C" w:rsidRPr="00BC1CD2" w:rsidRDefault="004A3A9C" w:rsidP="004A3A9C">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10"/>
        </w:rPr>
        <w:t>Голиков Е.А. Маркетинг и логистика: Учебное пособие. - М.: Изд. дом</w:t>
      </w:r>
      <w:r w:rsidRPr="00BC1CD2">
        <w:rPr>
          <w:color w:val="000000"/>
          <w:spacing w:val="10"/>
        </w:rPr>
        <w:br/>
      </w:r>
      <w:r w:rsidRPr="00BC1CD2">
        <w:rPr>
          <w:color w:val="000000"/>
          <w:spacing w:val="-1"/>
        </w:rPr>
        <w:t xml:space="preserve">«Дашков и К», 1999. </w:t>
      </w:r>
    </w:p>
    <w:p w:rsidR="004A3A9C" w:rsidRPr="00BC1CD2" w:rsidRDefault="004A3A9C" w:rsidP="004A3A9C">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5"/>
        </w:rPr>
        <w:t>Гордон М.П., Карнаухов С.Б. Логистика товародвижения. - 2-е изд., пере</w:t>
      </w:r>
      <w:r w:rsidRPr="00BC1CD2">
        <w:rPr>
          <w:color w:val="000000"/>
          <w:spacing w:val="3"/>
        </w:rPr>
        <w:t xml:space="preserve">раб., доп. - М.: Центр экономики и маркетинга, 2001. </w:t>
      </w:r>
    </w:p>
    <w:p w:rsidR="004A3A9C" w:rsidRPr="00BC1CD2" w:rsidRDefault="004A3A9C" w:rsidP="004A3A9C">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rPr>
        <w:t xml:space="preserve">Джонсон Дж.С. и др. Современная логистика. - 7-е изд. - М.: ИД «Вильямс», </w:t>
      </w:r>
      <w:r w:rsidRPr="00BC1CD2">
        <w:rPr>
          <w:color w:val="000000"/>
          <w:spacing w:val="2"/>
        </w:rPr>
        <w:t xml:space="preserve">2002. </w:t>
      </w:r>
    </w:p>
    <w:p w:rsidR="004A3A9C" w:rsidRPr="00BC1CD2" w:rsidRDefault="004A3A9C" w:rsidP="004A3A9C">
      <w:pPr>
        <w:rPr>
          <w:b/>
        </w:rPr>
      </w:pPr>
    </w:p>
    <w:p w:rsidR="004A3A9C" w:rsidRPr="00BC1CD2" w:rsidRDefault="004A3A9C" w:rsidP="004A3A9C">
      <w:pPr>
        <w:ind w:firstLine="567"/>
      </w:pPr>
    </w:p>
    <w:p w:rsidR="004A3A9C" w:rsidRPr="00BC1CD2" w:rsidRDefault="004A3A9C" w:rsidP="004A3A9C">
      <w:pPr>
        <w:ind w:firstLine="567"/>
      </w:pPr>
    </w:p>
    <w:p w:rsidR="004A3A9C" w:rsidRPr="00BC1CD2" w:rsidRDefault="004A3A9C" w:rsidP="004A3A9C">
      <w:pPr>
        <w:tabs>
          <w:tab w:val="left" w:pos="700"/>
        </w:tabs>
        <w:ind w:firstLine="567"/>
        <w:rPr>
          <w:b/>
        </w:rPr>
      </w:pPr>
    </w:p>
    <w:p w:rsidR="004A3A9C" w:rsidRPr="00BC1CD2" w:rsidRDefault="004A3A9C" w:rsidP="004A3A9C"/>
    <w:p w:rsidR="0072668B" w:rsidRDefault="0072668B" w:rsidP="00EB2A40">
      <w:pPr>
        <w:tabs>
          <w:tab w:val="left" w:pos="700"/>
        </w:tabs>
        <w:ind w:firstLine="567"/>
        <w:jc w:val="center"/>
        <w:rPr>
          <w:b/>
        </w:rPr>
      </w:pPr>
    </w:p>
    <w:p w:rsidR="0072668B" w:rsidRDefault="0072668B" w:rsidP="00EB2A40">
      <w:pPr>
        <w:tabs>
          <w:tab w:val="left" w:pos="700"/>
        </w:tabs>
        <w:ind w:firstLine="567"/>
        <w:jc w:val="center"/>
        <w:rPr>
          <w:b/>
        </w:rPr>
      </w:pPr>
    </w:p>
    <w:p w:rsidR="0072668B" w:rsidRDefault="0072668B" w:rsidP="00EB2A40">
      <w:pPr>
        <w:tabs>
          <w:tab w:val="left" w:pos="700"/>
        </w:tabs>
        <w:ind w:firstLine="567"/>
        <w:jc w:val="center"/>
        <w:rPr>
          <w:b/>
        </w:rPr>
      </w:pPr>
    </w:p>
    <w:p w:rsidR="0072668B" w:rsidRDefault="0072668B" w:rsidP="00EB2A40">
      <w:pPr>
        <w:tabs>
          <w:tab w:val="left" w:pos="700"/>
        </w:tabs>
        <w:ind w:firstLine="567"/>
        <w:jc w:val="center"/>
        <w:rPr>
          <w:b/>
        </w:rPr>
      </w:pPr>
    </w:p>
    <w:p w:rsidR="0072668B" w:rsidRDefault="0072668B" w:rsidP="00EB2A40">
      <w:pPr>
        <w:tabs>
          <w:tab w:val="left" w:pos="700"/>
        </w:tabs>
        <w:ind w:firstLine="567"/>
        <w:jc w:val="center"/>
        <w:rPr>
          <w:b/>
        </w:rPr>
      </w:pPr>
    </w:p>
    <w:p w:rsidR="0072668B" w:rsidRDefault="0072668B" w:rsidP="00EB2A40">
      <w:pPr>
        <w:tabs>
          <w:tab w:val="left" w:pos="700"/>
        </w:tabs>
        <w:ind w:firstLine="567"/>
        <w:jc w:val="center"/>
        <w:rPr>
          <w:b/>
        </w:rPr>
      </w:pPr>
    </w:p>
    <w:p w:rsidR="0072668B" w:rsidRDefault="0072668B" w:rsidP="00EB2A40">
      <w:pPr>
        <w:tabs>
          <w:tab w:val="left" w:pos="700"/>
        </w:tabs>
        <w:ind w:firstLine="567"/>
        <w:jc w:val="center"/>
        <w:rPr>
          <w:b/>
        </w:rPr>
      </w:pPr>
    </w:p>
    <w:p w:rsidR="0072668B" w:rsidRDefault="0072668B" w:rsidP="00EB2A40">
      <w:pPr>
        <w:tabs>
          <w:tab w:val="left" w:pos="700"/>
        </w:tabs>
        <w:ind w:firstLine="567"/>
        <w:jc w:val="center"/>
        <w:rPr>
          <w:b/>
        </w:rPr>
      </w:pPr>
    </w:p>
    <w:p w:rsidR="00953450" w:rsidRPr="00A92133" w:rsidRDefault="00953450" w:rsidP="00953450">
      <w:pPr>
        <w:jc w:val="center"/>
        <w:rPr>
          <w:b/>
          <w:caps/>
        </w:rPr>
      </w:pPr>
    </w:p>
    <w:p w:rsidR="00953450" w:rsidRDefault="00953450" w:rsidP="00953450">
      <w:pPr>
        <w:spacing w:line="720" w:lineRule="auto"/>
        <w:ind w:left="6237"/>
        <w:jc w:val="center"/>
        <w:rPr>
          <w:b/>
        </w:rPr>
      </w:pPr>
    </w:p>
    <w:p w:rsidR="00953450" w:rsidRDefault="00953450" w:rsidP="00953450">
      <w:pPr>
        <w:spacing w:line="720" w:lineRule="auto"/>
        <w:ind w:left="6237"/>
        <w:jc w:val="center"/>
        <w:rPr>
          <w:b/>
        </w:rPr>
      </w:pPr>
    </w:p>
    <w:p w:rsidR="000276ED" w:rsidRDefault="000276ED" w:rsidP="00953450">
      <w:pPr>
        <w:spacing w:line="720" w:lineRule="auto"/>
        <w:ind w:left="6237"/>
        <w:jc w:val="center"/>
        <w:rPr>
          <w:b/>
        </w:rPr>
      </w:pPr>
    </w:p>
    <w:p w:rsidR="000276ED" w:rsidRDefault="000276ED" w:rsidP="00953450">
      <w:pPr>
        <w:spacing w:line="720" w:lineRule="auto"/>
        <w:ind w:left="6237"/>
        <w:jc w:val="center"/>
        <w:rPr>
          <w:b/>
        </w:rPr>
      </w:pPr>
    </w:p>
    <w:p w:rsidR="000276ED" w:rsidRDefault="000276ED" w:rsidP="00953450">
      <w:pPr>
        <w:spacing w:line="720" w:lineRule="auto"/>
        <w:ind w:left="6237"/>
        <w:jc w:val="center"/>
        <w:rPr>
          <w:b/>
        </w:rPr>
      </w:pPr>
    </w:p>
    <w:p w:rsidR="000276ED" w:rsidRDefault="000276ED" w:rsidP="00953450">
      <w:pPr>
        <w:spacing w:line="720" w:lineRule="auto"/>
        <w:ind w:left="6237"/>
        <w:jc w:val="center"/>
        <w:rPr>
          <w:b/>
        </w:rPr>
      </w:pPr>
    </w:p>
    <w:p w:rsidR="000276ED" w:rsidRDefault="000276ED" w:rsidP="00953450">
      <w:pPr>
        <w:spacing w:line="720" w:lineRule="auto"/>
        <w:ind w:left="6237"/>
        <w:jc w:val="center"/>
        <w:rPr>
          <w:b/>
        </w:rPr>
      </w:pPr>
    </w:p>
    <w:p w:rsidR="000276ED" w:rsidRDefault="000276ED" w:rsidP="00953450">
      <w:pPr>
        <w:spacing w:line="720" w:lineRule="auto"/>
        <w:ind w:left="6237"/>
        <w:jc w:val="center"/>
        <w:rPr>
          <w:b/>
        </w:rPr>
      </w:pPr>
    </w:p>
    <w:p w:rsidR="000276ED" w:rsidRDefault="000276ED" w:rsidP="00953450">
      <w:pPr>
        <w:spacing w:line="720" w:lineRule="auto"/>
        <w:ind w:left="6237"/>
        <w:jc w:val="center"/>
        <w:rPr>
          <w:b/>
        </w:rPr>
      </w:pPr>
    </w:p>
    <w:p w:rsidR="000276ED" w:rsidRDefault="000276ED" w:rsidP="00953450">
      <w:pPr>
        <w:spacing w:line="720" w:lineRule="auto"/>
        <w:ind w:left="6237"/>
        <w:jc w:val="center"/>
        <w:rPr>
          <w:b/>
        </w:rPr>
      </w:pPr>
    </w:p>
    <w:p w:rsidR="000276ED" w:rsidRDefault="000276ED" w:rsidP="00953450">
      <w:pPr>
        <w:spacing w:line="720" w:lineRule="auto"/>
        <w:ind w:left="6237"/>
        <w:jc w:val="center"/>
        <w:rPr>
          <w:b/>
        </w:rPr>
      </w:pPr>
    </w:p>
    <w:p w:rsidR="00953450" w:rsidRPr="0051660E" w:rsidRDefault="00953450" w:rsidP="00953450">
      <w:pPr>
        <w:spacing w:line="720" w:lineRule="auto"/>
        <w:ind w:left="6237"/>
        <w:jc w:val="center"/>
        <w:rPr>
          <w:b/>
        </w:rPr>
      </w:pPr>
    </w:p>
    <w:p w:rsidR="00953450" w:rsidRPr="00A92133" w:rsidRDefault="00953450" w:rsidP="00953450">
      <w:pPr>
        <w:jc w:val="center"/>
        <w:rPr>
          <w:b/>
          <w:caps/>
        </w:rPr>
      </w:pPr>
      <w:r>
        <w:rPr>
          <w:b/>
          <w:caps/>
        </w:rPr>
        <w:lastRenderedPageBreak/>
        <w:t>СИЛЛАБУС</w:t>
      </w:r>
    </w:p>
    <w:p w:rsidR="00953450" w:rsidRPr="00A92133" w:rsidRDefault="00953450" w:rsidP="00953450">
      <w:pPr>
        <w:ind w:firstLine="567"/>
        <w:jc w:val="center"/>
        <w:rPr>
          <w:b/>
          <w:lang w:val="kk-KZ"/>
        </w:rPr>
      </w:pPr>
    </w:p>
    <w:p w:rsidR="00953450" w:rsidRDefault="00953450" w:rsidP="00953450">
      <w:pPr>
        <w:spacing w:before="120"/>
        <w:rPr>
          <w:b/>
          <w:lang w:val="kk-KZ"/>
        </w:rPr>
      </w:pPr>
      <w:r w:rsidRPr="00A92133">
        <w:rPr>
          <w:b/>
          <w:lang w:val="kk-KZ"/>
        </w:rPr>
        <w:t xml:space="preserve">Элективная дисциплина: </w:t>
      </w:r>
      <w:r>
        <w:rPr>
          <w:b/>
          <w:lang w:val="kk-KZ"/>
        </w:rPr>
        <w:t>«О</w:t>
      </w:r>
      <w:r w:rsidRPr="0051660E">
        <w:rPr>
          <w:b/>
          <w:lang w:val="kk-KZ"/>
        </w:rPr>
        <w:t>сновы фармацевтической логистики»</w:t>
      </w:r>
    </w:p>
    <w:p w:rsidR="00953450" w:rsidRPr="00A92133" w:rsidRDefault="00953450" w:rsidP="00953450">
      <w:pPr>
        <w:spacing w:before="120"/>
        <w:rPr>
          <w:b/>
        </w:rPr>
      </w:pPr>
      <w:r w:rsidRPr="00A92133">
        <w:rPr>
          <w:b/>
          <w:lang w:val="kk-KZ"/>
        </w:rPr>
        <w:t>С</w:t>
      </w:r>
      <w:r w:rsidRPr="00A92133">
        <w:rPr>
          <w:b/>
        </w:rPr>
        <w:t>пециальност</w:t>
      </w:r>
      <w:r w:rsidRPr="00A92133">
        <w:rPr>
          <w:b/>
          <w:lang w:val="kk-KZ"/>
        </w:rPr>
        <w:t xml:space="preserve">ь: </w:t>
      </w:r>
      <w:r w:rsidRPr="00A92133">
        <w:rPr>
          <w:b/>
        </w:rPr>
        <w:t>5</w:t>
      </w:r>
      <w:r w:rsidRPr="00A92133">
        <w:rPr>
          <w:b/>
          <w:lang w:val="kk-KZ"/>
        </w:rPr>
        <w:t>В</w:t>
      </w:r>
      <w:r w:rsidRPr="00A92133">
        <w:rPr>
          <w:b/>
        </w:rPr>
        <w:t>051103 – «Фармация»</w:t>
      </w:r>
    </w:p>
    <w:p w:rsidR="00953450" w:rsidRPr="00A92133" w:rsidRDefault="00953450" w:rsidP="00953450">
      <w:pPr>
        <w:spacing w:before="120"/>
        <w:rPr>
          <w:b/>
          <w:lang w:val="kk-KZ"/>
        </w:rPr>
      </w:pPr>
      <w:r w:rsidRPr="00A92133">
        <w:rPr>
          <w:b/>
          <w:lang w:val="kk-KZ"/>
        </w:rPr>
        <w:t>Объем учебных часов:  90 часов (2 кредита)</w:t>
      </w:r>
    </w:p>
    <w:p w:rsidR="00953450" w:rsidRPr="00A92133" w:rsidRDefault="00953450" w:rsidP="00953450">
      <w:pPr>
        <w:spacing w:before="120"/>
        <w:rPr>
          <w:b/>
        </w:rPr>
      </w:pPr>
      <w:r>
        <w:rPr>
          <w:b/>
        </w:rPr>
        <w:t>Курс   -  4</w:t>
      </w:r>
      <w:r w:rsidRPr="00A92133">
        <w:rPr>
          <w:b/>
        </w:rPr>
        <w:t xml:space="preserve">                    Семес</w:t>
      </w:r>
      <w:r>
        <w:rPr>
          <w:b/>
        </w:rPr>
        <w:t>тр – 7, 8</w:t>
      </w:r>
    </w:p>
    <w:p w:rsidR="00953450" w:rsidRPr="00A92133" w:rsidRDefault="00953450" w:rsidP="00953450">
      <w:pPr>
        <w:spacing w:before="120"/>
        <w:rPr>
          <w:b/>
        </w:rPr>
      </w:pPr>
      <w:r w:rsidRPr="00A92133">
        <w:rPr>
          <w:b/>
        </w:rPr>
        <w:t>Форма контроля:      экзамен</w:t>
      </w:r>
    </w:p>
    <w:p w:rsidR="00953450" w:rsidRPr="0051660E" w:rsidRDefault="00953450" w:rsidP="00953450">
      <w:pPr>
        <w:spacing w:line="720" w:lineRule="auto"/>
        <w:ind w:left="6237"/>
        <w:jc w:val="center"/>
        <w:rPr>
          <w:b/>
        </w:rPr>
      </w:pPr>
    </w:p>
    <w:p w:rsidR="00953450" w:rsidRPr="0062360B" w:rsidRDefault="00953450" w:rsidP="00953450">
      <w:pPr>
        <w:ind w:left="360" w:firstLine="567"/>
        <w:jc w:val="both"/>
        <w:rPr>
          <w:b/>
          <w:highlight w:val="yellow"/>
          <w:lang w:val="kk-KZ"/>
        </w:rPr>
      </w:pPr>
    </w:p>
    <w:p w:rsidR="00953450" w:rsidRPr="0062360B" w:rsidRDefault="00953450" w:rsidP="00953450">
      <w:pPr>
        <w:ind w:left="360" w:firstLine="567"/>
        <w:jc w:val="both"/>
        <w:rPr>
          <w:b/>
          <w:highlight w:val="yellow"/>
          <w:lang w:val="kk-KZ"/>
        </w:rPr>
      </w:pPr>
    </w:p>
    <w:p w:rsidR="00953450" w:rsidRPr="0062360B" w:rsidRDefault="00953450" w:rsidP="00953450">
      <w:pPr>
        <w:ind w:left="360" w:firstLine="567"/>
        <w:jc w:val="both"/>
        <w:rPr>
          <w:b/>
          <w:highlight w:val="yellow"/>
        </w:rPr>
      </w:pPr>
    </w:p>
    <w:p w:rsidR="00953450" w:rsidRPr="0062360B" w:rsidRDefault="00953450" w:rsidP="00953450">
      <w:pPr>
        <w:ind w:left="360" w:firstLine="567"/>
        <w:jc w:val="both"/>
        <w:rPr>
          <w:b/>
          <w:highlight w:val="yellow"/>
        </w:rPr>
      </w:pPr>
    </w:p>
    <w:p w:rsidR="00953450" w:rsidRDefault="00953450" w:rsidP="00953450">
      <w:pPr>
        <w:ind w:left="360" w:firstLine="567"/>
        <w:jc w:val="both"/>
        <w:rPr>
          <w:b/>
          <w:highlight w:val="yellow"/>
          <w:lang w:val="kk-KZ"/>
        </w:rPr>
      </w:pPr>
    </w:p>
    <w:p w:rsidR="00953450" w:rsidRDefault="00953450" w:rsidP="00953450">
      <w:pPr>
        <w:ind w:left="360" w:firstLine="567"/>
        <w:jc w:val="both"/>
        <w:rPr>
          <w:b/>
          <w:highlight w:val="yellow"/>
          <w:lang w:val="kk-KZ"/>
        </w:rPr>
      </w:pPr>
    </w:p>
    <w:p w:rsidR="00953450" w:rsidRDefault="00953450" w:rsidP="00953450">
      <w:pPr>
        <w:ind w:left="360" w:firstLine="567"/>
        <w:jc w:val="both"/>
        <w:rPr>
          <w:b/>
          <w:highlight w:val="yellow"/>
          <w:lang w:val="kk-KZ"/>
        </w:rPr>
      </w:pPr>
    </w:p>
    <w:p w:rsidR="00953450" w:rsidRDefault="00953450" w:rsidP="00953450">
      <w:pPr>
        <w:ind w:left="360" w:firstLine="567"/>
        <w:jc w:val="both"/>
        <w:rPr>
          <w:b/>
          <w:highlight w:val="yellow"/>
          <w:lang w:val="kk-KZ"/>
        </w:rPr>
      </w:pPr>
    </w:p>
    <w:p w:rsidR="00953450" w:rsidRDefault="00953450" w:rsidP="00953450">
      <w:pPr>
        <w:ind w:left="360" w:firstLine="567"/>
        <w:jc w:val="both"/>
        <w:rPr>
          <w:b/>
          <w:highlight w:val="yellow"/>
          <w:lang w:val="kk-KZ"/>
        </w:rPr>
      </w:pPr>
    </w:p>
    <w:p w:rsidR="00953450" w:rsidRDefault="00953450" w:rsidP="00953450">
      <w:pPr>
        <w:ind w:left="360" w:firstLine="567"/>
        <w:jc w:val="both"/>
        <w:rPr>
          <w:b/>
          <w:highlight w:val="yellow"/>
          <w:lang w:val="kk-KZ"/>
        </w:rPr>
      </w:pPr>
    </w:p>
    <w:p w:rsidR="00953450" w:rsidRDefault="00953450" w:rsidP="00953450">
      <w:pPr>
        <w:ind w:left="360" w:firstLine="567"/>
        <w:jc w:val="both"/>
        <w:rPr>
          <w:b/>
          <w:highlight w:val="yellow"/>
          <w:lang w:val="kk-KZ"/>
        </w:rPr>
      </w:pPr>
    </w:p>
    <w:p w:rsidR="00953450" w:rsidRDefault="00953450" w:rsidP="00953450">
      <w:pPr>
        <w:ind w:left="360" w:firstLine="567"/>
        <w:jc w:val="both"/>
        <w:rPr>
          <w:b/>
          <w:highlight w:val="yellow"/>
          <w:lang w:val="kk-KZ"/>
        </w:rPr>
      </w:pPr>
    </w:p>
    <w:p w:rsidR="00953450" w:rsidRDefault="00953450" w:rsidP="00953450">
      <w:pPr>
        <w:ind w:left="360" w:firstLine="567"/>
        <w:jc w:val="both"/>
        <w:rPr>
          <w:b/>
          <w:highlight w:val="yellow"/>
          <w:lang w:val="kk-KZ"/>
        </w:rPr>
      </w:pPr>
    </w:p>
    <w:p w:rsidR="00953450" w:rsidRDefault="00953450" w:rsidP="00953450">
      <w:pPr>
        <w:ind w:left="360" w:firstLine="567"/>
        <w:jc w:val="both"/>
        <w:rPr>
          <w:b/>
          <w:highlight w:val="yellow"/>
          <w:lang w:val="kk-KZ"/>
        </w:rPr>
      </w:pPr>
    </w:p>
    <w:p w:rsidR="00953450" w:rsidRPr="0062360B" w:rsidRDefault="00953450" w:rsidP="00953450">
      <w:pPr>
        <w:ind w:left="360" w:firstLine="567"/>
        <w:jc w:val="both"/>
        <w:rPr>
          <w:b/>
          <w:highlight w:val="yellow"/>
          <w:lang w:val="kk-KZ"/>
        </w:rPr>
      </w:pPr>
    </w:p>
    <w:p w:rsidR="00953450" w:rsidRPr="0062360B" w:rsidRDefault="00953450" w:rsidP="00953450">
      <w:pPr>
        <w:ind w:left="360" w:firstLine="567"/>
        <w:jc w:val="both"/>
        <w:rPr>
          <w:b/>
          <w:highlight w:val="yellow"/>
          <w:lang w:val="kk-KZ"/>
        </w:rPr>
      </w:pPr>
    </w:p>
    <w:p w:rsidR="00953450" w:rsidRPr="0062360B" w:rsidRDefault="00953450" w:rsidP="00953450">
      <w:pPr>
        <w:ind w:left="360" w:firstLine="567"/>
        <w:jc w:val="both"/>
        <w:rPr>
          <w:b/>
          <w:highlight w:val="yellow"/>
          <w:lang w:val="kk-KZ"/>
        </w:rPr>
      </w:pPr>
    </w:p>
    <w:p w:rsidR="00953450" w:rsidRPr="0062360B" w:rsidRDefault="00953450" w:rsidP="00953450">
      <w:pPr>
        <w:ind w:left="360" w:firstLine="567"/>
        <w:jc w:val="both"/>
        <w:rPr>
          <w:b/>
          <w:highlight w:val="yellow"/>
          <w:lang w:val="kk-KZ"/>
        </w:rPr>
      </w:pPr>
    </w:p>
    <w:p w:rsidR="00953450" w:rsidRPr="0062360B" w:rsidRDefault="00953450" w:rsidP="00953450">
      <w:pPr>
        <w:ind w:left="360" w:firstLine="567"/>
        <w:jc w:val="both"/>
        <w:rPr>
          <w:b/>
          <w:highlight w:val="yellow"/>
          <w:lang w:val="kk-KZ"/>
        </w:rPr>
      </w:pPr>
    </w:p>
    <w:p w:rsidR="00953450" w:rsidRPr="0062360B" w:rsidRDefault="00953450" w:rsidP="00953450">
      <w:pPr>
        <w:ind w:left="360" w:firstLine="567"/>
        <w:jc w:val="center"/>
        <w:rPr>
          <w:b/>
          <w:highlight w:val="yellow"/>
          <w:lang w:val="kk-KZ"/>
        </w:rPr>
      </w:pPr>
    </w:p>
    <w:p w:rsidR="00953450" w:rsidRPr="0051660E" w:rsidRDefault="00953450" w:rsidP="00953450">
      <w:pPr>
        <w:ind w:firstLine="567"/>
        <w:jc w:val="center"/>
        <w:rPr>
          <w:b/>
          <w:lang w:val="kk-KZ"/>
        </w:rPr>
      </w:pPr>
      <w:r w:rsidRPr="0051660E">
        <w:rPr>
          <w:b/>
          <w:lang w:val="kk-KZ"/>
        </w:rPr>
        <w:t>Алматы, 2012 г.</w:t>
      </w:r>
    </w:p>
    <w:p w:rsidR="00953450" w:rsidRPr="00C91C02" w:rsidRDefault="00953450" w:rsidP="00953450">
      <w:pPr>
        <w:ind w:firstLine="567"/>
        <w:jc w:val="both"/>
        <w:rPr>
          <w:highlight w:val="yellow"/>
        </w:rPr>
      </w:pPr>
    </w:p>
    <w:p w:rsidR="00953450" w:rsidRPr="004D2DBD" w:rsidRDefault="00953450" w:rsidP="00953450">
      <w:pPr>
        <w:ind w:right="335" w:firstLine="567"/>
        <w:jc w:val="both"/>
      </w:pPr>
      <w:r w:rsidRPr="004D2DBD">
        <w:t>Силлабус по дисциплине «</w:t>
      </w:r>
      <w:r>
        <w:rPr>
          <w:lang w:val="kk-KZ"/>
        </w:rPr>
        <w:t>Основы фармацевтической логистики</w:t>
      </w:r>
      <w:r w:rsidRPr="004D2DBD">
        <w:t xml:space="preserve">» составлен на основании </w:t>
      </w:r>
      <w:r w:rsidRPr="004D2DBD">
        <w:rPr>
          <w:lang w:val="kk-KZ"/>
        </w:rPr>
        <w:t>рабочей программы</w:t>
      </w:r>
      <w:r>
        <w:rPr>
          <w:lang w:val="kk-KZ"/>
        </w:rPr>
        <w:t xml:space="preserve"> по данной дисциплине  доцентом модуля Радюк М.И.</w:t>
      </w:r>
      <w:r w:rsidRPr="004D2DBD">
        <w:t>, рассмотрен на зас</w:t>
      </w:r>
      <w:r w:rsidRPr="004D2DBD">
        <w:t>е</w:t>
      </w:r>
      <w:r w:rsidRPr="004D2DBD">
        <w:t xml:space="preserve">дании </w:t>
      </w:r>
      <w:r w:rsidRPr="004D2DBD">
        <w:rPr>
          <w:lang w:val="kk-KZ"/>
        </w:rPr>
        <w:t xml:space="preserve">модуля </w:t>
      </w:r>
      <w:r w:rsidRPr="004D2DBD">
        <w:t>от «____»_______________201</w:t>
      </w:r>
      <w:r w:rsidRPr="004D2DBD">
        <w:rPr>
          <w:lang w:val="kk-KZ"/>
        </w:rPr>
        <w:t>2</w:t>
      </w:r>
      <w:r w:rsidRPr="004D2DBD">
        <w:t xml:space="preserve"> года, протокол № ____.</w:t>
      </w:r>
    </w:p>
    <w:p w:rsidR="00953450" w:rsidRPr="004D2DBD" w:rsidRDefault="00953450" w:rsidP="00953450">
      <w:pPr>
        <w:ind w:right="335" w:firstLine="567"/>
        <w:jc w:val="both"/>
      </w:pPr>
    </w:p>
    <w:p w:rsidR="00953450" w:rsidRPr="004D2DBD" w:rsidRDefault="00953450" w:rsidP="00953450">
      <w:pPr>
        <w:ind w:right="335"/>
        <w:jc w:val="both"/>
        <w:rPr>
          <w:lang w:val="kk-KZ"/>
        </w:rPr>
      </w:pPr>
      <w:r w:rsidRPr="004D2DBD">
        <w:rPr>
          <w:lang w:val="kk-KZ"/>
        </w:rPr>
        <w:t xml:space="preserve">Руководитель модуля «Фармацевт-менеджер», доцент                               А.Р. Шопабаева </w:t>
      </w:r>
    </w:p>
    <w:p w:rsidR="00953450" w:rsidRPr="00953450" w:rsidRDefault="00953450" w:rsidP="00953450">
      <w:pPr>
        <w:ind w:firstLine="567"/>
        <w:jc w:val="both"/>
        <w:rPr>
          <w:highlight w:val="yellow"/>
          <w:lang w:val="kk-KZ"/>
        </w:rPr>
      </w:pPr>
    </w:p>
    <w:p w:rsidR="00953450" w:rsidRDefault="00953450" w:rsidP="00953450">
      <w:pPr>
        <w:ind w:firstLine="567"/>
        <w:jc w:val="both"/>
        <w:rPr>
          <w:highlight w:val="yellow"/>
          <w:lang w:val="kk-KZ"/>
        </w:rPr>
      </w:pPr>
    </w:p>
    <w:p w:rsidR="00953450" w:rsidRDefault="00953450" w:rsidP="00953450">
      <w:pPr>
        <w:ind w:firstLine="567"/>
        <w:jc w:val="both"/>
        <w:rPr>
          <w:highlight w:val="yellow"/>
          <w:lang w:val="kk-KZ"/>
        </w:rPr>
      </w:pPr>
    </w:p>
    <w:p w:rsidR="00953450" w:rsidRDefault="00953450" w:rsidP="00953450">
      <w:pPr>
        <w:ind w:firstLine="567"/>
        <w:jc w:val="both"/>
        <w:rPr>
          <w:highlight w:val="yellow"/>
          <w:lang w:val="kk-KZ"/>
        </w:rPr>
      </w:pPr>
    </w:p>
    <w:p w:rsidR="00953450" w:rsidRDefault="00953450" w:rsidP="00953450">
      <w:pPr>
        <w:ind w:firstLine="567"/>
        <w:jc w:val="both"/>
        <w:rPr>
          <w:highlight w:val="yellow"/>
          <w:lang w:val="kk-KZ"/>
        </w:rPr>
      </w:pPr>
    </w:p>
    <w:p w:rsidR="00953450" w:rsidRDefault="00953450" w:rsidP="00953450">
      <w:pPr>
        <w:ind w:firstLine="567"/>
        <w:jc w:val="both"/>
        <w:rPr>
          <w:highlight w:val="yellow"/>
          <w:lang w:val="kk-KZ"/>
        </w:rPr>
      </w:pPr>
    </w:p>
    <w:p w:rsidR="00953450" w:rsidRDefault="00953450" w:rsidP="00953450">
      <w:pPr>
        <w:ind w:firstLine="567"/>
        <w:jc w:val="both"/>
        <w:rPr>
          <w:highlight w:val="yellow"/>
          <w:lang w:val="kk-KZ"/>
        </w:rPr>
      </w:pPr>
    </w:p>
    <w:p w:rsidR="00953450" w:rsidRDefault="00953450" w:rsidP="00953450">
      <w:pPr>
        <w:ind w:firstLine="567"/>
        <w:jc w:val="both"/>
        <w:rPr>
          <w:highlight w:val="yellow"/>
          <w:lang w:val="kk-KZ"/>
        </w:rPr>
      </w:pPr>
    </w:p>
    <w:p w:rsidR="00953450" w:rsidRDefault="00953450" w:rsidP="00953450">
      <w:pPr>
        <w:ind w:firstLine="567"/>
        <w:jc w:val="both"/>
        <w:rPr>
          <w:highlight w:val="yellow"/>
          <w:lang w:val="kk-KZ"/>
        </w:rPr>
      </w:pPr>
    </w:p>
    <w:p w:rsidR="00953450" w:rsidRDefault="00953450" w:rsidP="00953450">
      <w:pPr>
        <w:ind w:firstLine="567"/>
        <w:jc w:val="both"/>
        <w:rPr>
          <w:highlight w:val="yellow"/>
          <w:lang w:val="kk-KZ"/>
        </w:rPr>
      </w:pPr>
    </w:p>
    <w:p w:rsidR="00953450" w:rsidRDefault="00953450" w:rsidP="00953450">
      <w:pPr>
        <w:ind w:firstLine="567"/>
        <w:jc w:val="both"/>
        <w:rPr>
          <w:highlight w:val="yellow"/>
          <w:lang w:val="kk-KZ"/>
        </w:rPr>
      </w:pPr>
    </w:p>
    <w:p w:rsidR="00953450" w:rsidRDefault="00953450" w:rsidP="00953450">
      <w:pPr>
        <w:ind w:firstLine="567"/>
        <w:jc w:val="both"/>
        <w:rPr>
          <w:highlight w:val="yellow"/>
          <w:lang w:val="kk-KZ"/>
        </w:rPr>
      </w:pPr>
    </w:p>
    <w:p w:rsidR="00953450" w:rsidRDefault="00953450" w:rsidP="00953450">
      <w:pPr>
        <w:ind w:firstLine="567"/>
        <w:jc w:val="both"/>
        <w:rPr>
          <w:highlight w:val="yellow"/>
          <w:lang w:val="kk-KZ"/>
        </w:rPr>
      </w:pPr>
    </w:p>
    <w:p w:rsidR="00953450" w:rsidRDefault="00953450" w:rsidP="00953450">
      <w:pPr>
        <w:ind w:firstLine="567"/>
        <w:jc w:val="both"/>
        <w:rPr>
          <w:highlight w:val="yellow"/>
          <w:lang w:val="kk-KZ"/>
        </w:rPr>
      </w:pPr>
    </w:p>
    <w:p w:rsidR="00953450" w:rsidRPr="0062360B" w:rsidRDefault="00953450" w:rsidP="00953450">
      <w:pPr>
        <w:ind w:firstLine="567"/>
        <w:jc w:val="both"/>
        <w:rPr>
          <w:highlight w:val="yellow"/>
          <w:lang w:val="kk-KZ"/>
        </w:rPr>
      </w:pPr>
    </w:p>
    <w:p w:rsidR="00953450" w:rsidRPr="0062360B" w:rsidRDefault="00953450" w:rsidP="00953450">
      <w:pPr>
        <w:ind w:firstLine="567"/>
        <w:jc w:val="both"/>
        <w:rPr>
          <w:highlight w:val="yellow"/>
        </w:rPr>
      </w:pPr>
      <w:r w:rsidRPr="0062360B">
        <w:rPr>
          <w:highlight w:val="yellow"/>
        </w:rPr>
        <w:t xml:space="preserve"> </w:t>
      </w: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Default="00953450" w:rsidP="00953450">
      <w:pPr>
        <w:ind w:firstLine="567"/>
        <w:jc w:val="both"/>
        <w:rPr>
          <w:highlight w:val="yellow"/>
        </w:rPr>
      </w:pPr>
    </w:p>
    <w:p w:rsidR="00953450" w:rsidRDefault="00953450" w:rsidP="00953450">
      <w:pPr>
        <w:ind w:firstLine="567"/>
        <w:jc w:val="both"/>
        <w:rPr>
          <w:highlight w:val="yellow"/>
        </w:rPr>
      </w:pPr>
    </w:p>
    <w:p w:rsidR="00953450" w:rsidRDefault="00953450" w:rsidP="00953450">
      <w:pPr>
        <w:ind w:firstLine="567"/>
        <w:jc w:val="both"/>
        <w:rPr>
          <w:highlight w:val="yellow"/>
        </w:rPr>
      </w:pPr>
    </w:p>
    <w:p w:rsidR="00953450" w:rsidRDefault="00953450" w:rsidP="00953450">
      <w:pPr>
        <w:ind w:firstLine="567"/>
        <w:jc w:val="both"/>
        <w:rPr>
          <w:highlight w:val="yellow"/>
        </w:rPr>
      </w:pPr>
    </w:p>
    <w:p w:rsidR="00953450" w:rsidRDefault="00953450" w:rsidP="00953450">
      <w:pPr>
        <w:ind w:firstLine="567"/>
        <w:jc w:val="both"/>
        <w:rPr>
          <w:highlight w:val="yellow"/>
        </w:rPr>
      </w:pPr>
    </w:p>
    <w:p w:rsidR="00953450" w:rsidRDefault="00953450" w:rsidP="00953450">
      <w:pPr>
        <w:ind w:firstLine="567"/>
        <w:jc w:val="both"/>
        <w:rPr>
          <w:highlight w:val="yellow"/>
        </w:rPr>
      </w:pPr>
    </w:p>
    <w:p w:rsidR="00953450" w:rsidRDefault="00953450" w:rsidP="00953450">
      <w:pPr>
        <w:ind w:firstLine="567"/>
        <w:jc w:val="both"/>
        <w:rPr>
          <w:highlight w:val="yellow"/>
        </w:rPr>
      </w:pPr>
    </w:p>
    <w:p w:rsidR="00953450" w:rsidRDefault="00953450" w:rsidP="00953450">
      <w:pPr>
        <w:ind w:firstLine="567"/>
        <w:jc w:val="both"/>
        <w:rPr>
          <w:highlight w:val="yellow"/>
        </w:rPr>
      </w:pPr>
    </w:p>
    <w:p w:rsidR="00953450" w:rsidRDefault="00953450" w:rsidP="00953450">
      <w:pPr>
        <w:ind w:firstLine="567"/>
        <w:jc w:val="both"/>
        <w:rPr>
          <w:highlight w:val="yellow"/>
        </w:rPr>
      </w:pPr>
    </w:p>
    <w:p w:rsidR="00953450"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62360B" w:rsidRDefault="00953450" w:rsidP="00953450">
      <w:pPr>
        <w:ind w:firstLine="567"/>
        <w:jc w:val="both"/>
        <w:rPr>
          <w:highlight w:val="yellow"/>
        </w:rPr>
      </w:pPr>
    </w:p>
    <w:p w:rsidR="00953450" w:rsidRPr="0051660E" w:rsidRDefault="00953450" w:rsidP="00953450">
      <w:pPr>
        <w:ind w:firstLine="567"/>
        <w:jc w:val="both"/>
        <w:rPr>
          <w:b/>
        </w:rPr>
      </w:pPr>
      <w:r w:rsidRPr="0051660E">
        <w:rPr>
          <w:b/>
        </w:rPr>
        <w:t xml:space="preserve">1.Общие сведения: </w:t>
      </w:r>
    </w:p>
    <w:p w:rsidR="00953450" w:rsidRPr="0051660E" w:rsidRDefault="00953450" w:rsidP="00953450">
      <w:pPr>
        <w:pStyle w:val="a9"/>
        <w:ind w:firstLine="567"/>
        <w:jc w:val="both"/>
        <w:rPr>
          <w:b w:val="0"/>
          <w:bCs/>
          <w:sz w:val="24"/>
        </w:rPr>
      </w:pPr>
      <w:r w:rsidRPr="0051660E">
        <w:rPr>
          <w:bCs/>
          <w:sz w:val="24"/>
        </w:rPr>
        <w:t xml:space="preserve">Наименование вуза:  </w:t>
      </w:r>
      <w:r w:rsidRPr="0051660E">
        <w:rPr>
          <w:b w:val="0"/>
          <w:bCs/>
          <w:sz w:val="24"/>
        </w:rPr>
        <w:t>Казахский Национальный медицинский университет  имени  С.Д. А</w:t>
      </w:r>
      <w:r w:rsidRPr="0051660E">
        <w:rPr>
          <w:b w:val="0"/>
          <w:bCs/>
          <w:sz w:val="24"/>
        </w:rPr>
        <w:t>с</w:t>
      </w:r>
      <w:r w:rsidRPr="0051660E">
        <w:rPr>
          <w:b w:val="0"/>
          <w:bCs/>
          <w:sz w:val="24"/>
        </w:rPr>
        <w:t>фендиярова</w:t>
      </w:r>
    </w:p>
    <w:p w:rsidR="00953450" w:rsidRPr="0051660E" w:rsidRDefault="00953450" w:rsidP="00953450">
      <w:pPr>
        <w:pStyle w:val="a9"/>
        <w:ind w:firstLine="567"/>
        <w:jc w:val="both"/>
        <w:rPr>
          <w:b w:val="0"/>
          <w:bCs/>
          <w:sz w:val="24"/>
        </w:rPr>
      </w:pPr>
      <w:r w:rsidRPr="0051660E">
        <w:rPr>
          <w:bCs/>
          <w:sz w:val="24"/>
        </w:rPr>
        <w:t xml:space="preserve">Модуль:  </w:t>
      </w:r>
      <w:r w:rsidRPr="00C91C02">
        <w:rPr>
          <w:b w:val="0"/>
          <w:bCs/>
          <w:sz w:val="24"/>
        </w:rPr>
        <w:t>Фармацев</w:t>
      </w:r>
      <w:r w:rsidRPr="0051660E">
        <w:rPr>
          <w:b w:val="0"/>
          <w:bCs/>
          <w:sz w:val="24"/>
        </w:rPr>
        <w:t>т-менеджер</w:t>
      </w:r>
    </w:p>
    <w:p w:rsidR="00953450" w:rsidRPr="0051660E" w:rsidRDefault="00953450" w:rsidP="00953450">
      <w:pPr>
        <w:pStyle w:val="a9"/>
        <w:ind w:firstLine="567"/>
        <w:jc w:val="both"/>
        <w:rPr>
          <w:b w:val="0"/>
          <w:sz w:val="24"/>
          <w:lang w:val="kk-KZ"/>
        </w:rPr>
      </w:pPr>
      <w:r w:rsidRPr="0051660E">
        <w:rPr>
          <w:bCs/>
          <w:sz w:val="24"/>
        </w:rPr>
        <w:t xml:space="preserve">Специальность: </w:t>
      </w:r>
      <w:r w:rsidRPr="0051660E">
        <w:rPr>
          <w:b w:val="0"/>
          <w:bCs/>
          <w:sz w:val="24"/>
        </w:rPr>
        <w:t xml:space="preserve"> </w:t>
      </w:r>
      <w:r>
        <w:rPr>
          <w:b w:val="0"/>
          <w:bCs/>
          <w:sz w:val="24"/>
        </w:rPr>
        <w:t>5В</w:t>
      </w:r>
      <w:r w:rsidRPr="0051660E">
        <w:rPr>
          <w:b w:val="0"/>
          <w:sz w:val="24"/>
          <w:lang w:val="kk-KZ"/>
        </w:rPr>
        <w:t>051103 «</w:t>
      </w:r>
      <w:r w:rsidRPr="0051660E">
        <w:rPr>
          <w:b w:val="0"/>
          <w:bCs/>
          <w:sz w:val="24"/>
        </w:rPr>
        <w:t>Фармация</w:t>
      </w:r>
      <w:r w:rsidRPr="0051660E">
        <w:rPr>
          <w:b w:val="0"/>
          <w:sz w:val="24"/>
          <w:lang w:val="kk-KZ"/>
        </w:rPr>
        <w:t>»</w:t>
      </w:r>
    </w:p>
    <w:p w:rsidR="00953450" w:rsidRPr="0051660E" w:rsidRDefault="00953450" w:rsidP="00953450">
      <w:pPr>
        <w:pStyle w:val="a9"/>
        <w:ind w:firstLine="567"/>
        <w:jc w:val="both"/>
        <w:rPr>
          <w:b w:val="0"/>
          <w:sz w:val="24"/>
        </w:rPr>
      </w:pPr>
      <w:r w:rsidRPr="0051660E">
        <w:rPr>
          <w:bCs/>
          <w:sz w:val="24"/>
          <w:lang w:val="kk-KZ"/>
        </w:rPr>
        <w:t>Дисциплина:</w:t>
      </w:r>
      <w:r>
        <w:rPr>
          <w:b w:val="0"/>
          <w:bCs/>
          <w:sz w:val="24"/>
          <w:lang w:val="kk-KZ"/>
        </w:rPr>
        <w:t xml:space="preserve">  Основы фармацевтической логистики</w:t>
      </w:r>
    </w:p>
    <w:p w:rsidR="00953450" w:rsidRPr="0051660E" w:rsidRDefault="00953450" w:rsidP="00953450">
      <w:pPr>
        <w:pStyle w:val="a9"/>
        <w:ind w:firstLine="567"/>
        <w:jc w:val="both"/>
        <w:rPr>
          <w:b w:val="0"/>
          <w:bCs/>
          <w:sz w:val="24"/>
        </w:rPr>
      </w:pPr>
      <w:r w:rsidRPr="0051660E">
        <w:rPr>
          <w:sz w:val="24"/>
        </w:rPr>
        <w:t>Количество кредитов:</w:t>
      </w:r>
      <w:r w:rsidRPr="0051660E">
        <w:rPr>
          <w:b w:val="0"/>
          <w:sz w:val="24"/>
        </w:rPr>
        <w:t xml:space="preserve"> </w:t>
      </w:r>
      <w:r w:rsidRPr="0051660E">
        <w:rPr>
          <w:b w:val="0"/>
          <w:bCs/>
          <w:sz w:val="24"/>
        </w:rPr>
        <w:t>2 кредита, 90 часов</w:t>
      </w:r>
    </w:p>
    <w:p w:rsidR="00953450" w:rsidRPr="0060383F" w:rsidRDefault="00953450" w:rsidP="00953450">
      <w:pPr>
        <w:pStyle w:val="a9"/>
        <w:ind w:firstLine="567"/>
        <w:jc w:val="both"/>
        <w:rPr>
          <w:b w:val="0"/>
          <w:bCs/>
          <w:sz w:val="24"/>
        </w:rPr>
      </w:pPr>
      <w:r w:rsidRPr="0051660E">
        <w:rPr>
          <w:bCs/>
          <w:sz w:val="24"/>
        </w:rPr>
        <w:t>Курс и семестр изучения</w:t>
      </w:r>
      <w:r w:rsidRPr="0051660E">
        <w:rPr>
          <w:b w:val="0"/>
          <w:bCs/>
          <w:sz w:val="24"/>
        </w:rPr>
        <w:t xml:space="preserve">: 4 курс, </w:t>
      </w:r>
      <w:r>
        <w:rPr>
          <w:b w:val="0"/>
          <w:bCs/>
          <w:sz w:val="24"/>
        </w:rPr>
        <w:t xml:space="preserve">7, </w:t>
      </w:r>
      <w:r w:rsidRPr="0051660E">
        <w:rPr>
          <w:b w:val="0"/>
          <w:bCs/>
          <w:sz w:val="24"/>
        </w:rPr>
        <w:t>8 семестр</w:t>
      </w:r>
    </w:p>
    <w:p w:rsidR="00953450" w:rsidRDefault="00953450" w:rsidP="00953450">
      <w:pPr>
        <w:spacing w:line="360" w:lineRule="auto"/>
        <w:ind w:left="851" w:hanging="284"/>
        <w:rPr>
          <w:b/>
          <w:bCs/>
          <w:iCs/>
        </w:rPr>
      </w:pPr>
      <w:r>
        <w:rPr>
          <w:b/>
          <w:bCs/>
          <w:iCs/>
        </w:rPr>
        <w:t>Сведения о преподавателях кафедры: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422"/>
        <w:gridCol w:w="3118"/>
        <w:gridCol w:w="1531"/>
      </w:tblGrid>
      <w:tr w:rsidR="00953450" w:rsidTr="00953450">
        <w:tc>
          <w:tcPr>
            <w:tcW w:w="993" w:type="dxa"/>
            <w:tcBorders>
              <w:top w:val="single" w:sz="4" w:space="0" w:color="auto"/>
              <w:left w:val="single" w:sz="4" w:space="0" w:color="auto"/>
              <w:bottom w:val="single" w:sz="4" w:space="0" w:color="auto"/>
              <w:right w:val="single" w:sz="4" w:space="0" w:color="auto"/>
            </w:tcBorders>
            <w:vAlign w:val="center"/>
          </w:tcPr>
          <w:p w:rsidR="00953450" w:rsidRPr="00946483" w:rsidRDefault="00953450" w:rsidP="00953450">
            <w:pPr>
              <w:overflowPunct w:val="0"/>
              <w:autoSpaceDE w:val="0"/>
              <w:autoSpaceDN w:val="0"/>
              <w:adjustRightInd w:val="0"/>
              <w:ind w:left="459" w:hanging="392"/>
              <w:jc w:val="center"/>
              <w:textAlignment w:val="baseline"/>
              <w:rPr>
                <w:b/>
              </w:rPr>
            </w:pPr>
            <w:r w:rsidRPr="00946483">
              <w:rPr>
                <w:b/>
              </w:rPr>
              <w:t>№№ п/п</w:t>
            </w:r>
          </w:p>
        </w:tc>
        <w:tc>
          <w:tcPr>
            <w:tcW w:w="4422" w:type="dxa"/>
            <w:tcBorders>
              <w:top w:val="single" w:sz="4" w:space="0" w:color="auto"/>
              <w:left w:val="single" w:sz="4" w:space="0" w:color="auto"/>
              <w:bottom w:val="single" w:sz="4" w:space="0" w:color="auto"/>
              <w:right w:val="single" w:sz="4" w:space="0" w:color="auto"/>
            </w:tcBorders>
            <w:vAlign w:val="center"/>
          </w:tcPr>
          <w:p w:rsidR="00953450" w:rsidRPr="00946483" w:rsidRDefault="00953450" w:rsidP="00953450">
            <w:pPr>
              <w:overflowPunct w:val="0"/>
              <w:autoSpaceDE w:val="0"/>
              <w:autoSpaceDN w:val="0"/>
              <w:adjustRightInd w:val="0"/>
              <w:ind w:left="459" w:hanging="392"/>
              <w:jc w:val="center"/>
              <w:textAlignment w:val="baseline"/>
              <w:rPr>
                <w:b/>
              </w:rPr>
            </w:pPr>
            <w:r w:rsidRPr="00946483">
              <w:rPr>
                <w:b/>
              </w:rPr>
              <w:t>Ф. И. О.</w:t>
            </w:r>
          </w:p>
        </w:tc>
        <w:tc>
          <w:tcPr>
            <w:tcW w:w="3118" w:type="dxa"/>
            <w:tcBorders>
              <w:top w:val="single" w:sz="4" w:space="0" w:color="auto"/>
              <w:left w:val="single" w:sz="4" w:space="0" w:color="auto"/>
              <w:bottom w:val="single" w:sz="4" w:space="0" w:color="auto"/>
              <w:right w:val="single" w:sz="4" w:space="0" w:color="auto"/>
            </w:tcBorders>
            <w:vAlign w:val="center"/>
          </w:tcPr>
          <w:p w:rsidR="00953450" w:rsidRPr="00946483" w:rsidRDefault="00953450" w:rsidP="00953450">
            <w:pPr>
              <w:overflowPunct w:val="0"/>
              <w:autoSpaceDE w:val="0"/>
              <w:autoSpaceDN w:val="0"/>
              <w:adjustRightInd w:val="0"/>
              <w:ind w:left="459" w:hanging="392"/>
              <w:jc w:val="center"/>
              <w:textAlignment w:val="baseline"/>
              <w:rPr>
                <w:b/>
              </w:rPr>
            </w:pPr>
            <w:r w:rsidRPr="00946483">
              <w:rPr>
                <w:b/>
              </w:rPr>
              <w:t>Должность</w:t>
            </w:r>
          </w:p>
        </w:tc>
        <w:tc>
          <w:tcPr>
            <w:tcW w:w="1531" w:type="dxa"/>
            <w:tcBorders>
              <w:top w:val="single" w:sz="4" w:space="0" w:color="auto"/>
              <w:left w:val="single" w:sz="4" w:space="0" w:color="auto"/>
              <w:bottom w:val="single" w:sz="4" w:space="0" w:color="auto"/>
              <w:right w:val="single" w:sz="4" w:space="0" w:color="auto"/>
            </w:tcBorders>
            <w:vAlign w:val="center"/>
          </w:tcPr>
          <w:p w:rsidR="00953450" w:rsidRPr="00946483" w:rsidRDefault="00953450" w:rsidP="00953450">
            <w:pPr>
              <w:overflowPunct w:val="0"/>
              <w:autoSpaceDE w:val="0"/>
              <w:autoSpaceDN w:val="0"/>
              <w:adjustRightInd w:val="0"/>
              <w:ind w:left="459" w:hanging="392"/>
              <w:jc w:val="center"/>
              <w:textAlignment w:val="baseline"/>
              <w:rPr>
                <w:b/>
              </w:rPr>
            </w:pPr>
            <w:r w:rsidRPr="00946483">
              <w:rPr>
                <w:b/>
              </w:rPr>
              <w:t>Степень</w:t>
            </w:r>
          </w:p>
        </w:tc>
      </w:tr>
      <w:tr w:rsidR="00953450" w:rsidTr="00953450">
        <w:tc>
          <w:tcPr>
            <w:tcW w:w="993"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pPr>
            <w:r w:rsidRPr="00946483">
              <w:t>1</w:t>
            </w:r>
          </w:p>
        </w:tc>
        <w:tc>
          <w:tcPr>
            <w:tcW w:w="4422"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textAlignment w:val="baseline"/>
              <w:rPr>
                <w:lang w:val="kk-KZ"/>
              </w:rPr>
            </w:pPr>
            <w:r w:rsidRPr="00946483">
              <w:t>Шопабаева А</w:t>
            </w:r>
            <w:r>
              <w:rPr>
                <w:lang w:val="kk-KZ"/>
              </w:rPr>
              <w:t>лма Р</w:t>
            </w:r>
            <w:r w:rsidRPr="00946483">
              <w:rPr>
                <w:lang w:val="kk-KZ"/>
              </w:rPr>
              <w:t>ахимбаевна</w:t>
            </w:r>
          </w:p>
        </w:tc>
        <w:tc>
          <w:tcPr>
            <w:tcW w:w="3118"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rPr>
                <w:lang w:val="kk-KZ"/>
              </w:rPr>
            </w:pPr>
            <w:r w:rsidRPr="00946483">
              <w:rPr>
                <w:lang w:val="kk-KZ"/>
              </w:rPr>
              <w:t>доцент</w:t>
            </w:r>
          </w:p>
        </w:tc>
        <w:tc>
          <w:tcPr>
            <w:tcW w:w="1531"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pPr>
            <w:r w:rsidRPr="00946483">
              <w:t>к.фарм.н.</w:t>
            </w:r>
          </w:p>
        </w:tc>
      </w:tr>
      <w:tr w:rsidR="00953450" w:rsidTr="00953450">
        <w:tc>
          <w:tcPr>
            <w:tcW w:w="993"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pPr>
            <w:r w:rsidRPr="00946483">
              <w:t>2</w:t>
            </w:r>
          </w:p>
        </w:tc>
        <w:tc>
          <w:tcPr>
            <w:tcW w:w="4422"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textAlignment w:val="baseline"/>
            </w:pPr>
            <w:r w:rsidRPr="00946483">
              <w:t>Нурахов Дандыбай Бердиевич</w:t>
            </w:r>
          </w:p>
        </w:tc>
        <w:tc>
          <w:tcPr>
            <w:tcW w:w="3118"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pPr>
            <w:r w:rsidRPr="00946483">
              <w:t>доцент</w:t>
            </w:r>
          </w:p>
        </w:tc>
        <w:tc>
          <w:tcPr>
            <w:tcW w:w="1531"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pPr>
            <w:r w:rsidRPr="00946483">
              <w:t>к.биол.н.</w:t>
            </w:r>
          </w:p>
        </w:tc>
      </w:tr>
      <w:tr w:rsidR="00953450" w:rsidTr="00953450">
        <w:tc>
          <w:tcPr>
            <w:tcW w:w="993"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pPr>
            <w:r w:rsidRPr="00946483">
              <w:lastRenderedPageBreak/>
              <w:t>3</w:t>
            </w:r>
          </w:p>
        </w:tc>
        <w:tc>
          <w:tcPr>
            <w:tcW w:w="4422" w:type="dxa"/>
            <w:tcBorders>
              <w:top w:val="single" w:sz="4" w:space="0" w:color="auto"/>
              <w:left w:val="single" w:sz="4" w:space="0" w:color="auto"/>
              <w:bottom w:val="single" w:sz="4" w:space="0" w:color="auto"/>
              <w:right w:val="single" w:sz="4" w:space="0" w:color="auto"/>
            </w:tcBorders>
          </w:tcPr>
          <w:p w:rsidR="00953450" w:rsidRPr="00A231D2" w:rsidRDefault="00953450" w:rsidP="00953450">
            <w:pPr>
              <w:overflowPunct w:val="0"/>
              <w:autoSpaceDE w:val="0"/>
              <w:autoSpaceDN w:val="0"/>
              <w:adjustRightInd w:val="0"/>
              <w:ind w:left="459" w:hanging="392"/>
              <w:textAlignment w:val="baseline"/>
              <w:rPr>
                <w:lang w:val="kk-KZ"/>
              </w:rPr>
            </w:pPr>
            <w:r>
              <w:rPr>
                <w:lang w:val="kk-KZ"/>
              </w:rPr>
              <w:t>Радюк Мария Ивановна</w:t>
            </w:r>
          </w:p>
        </w:tc>
        <w:tc>
          <w:tcPr>
            <w:tcW w:w="3118"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rPr>
                <w:lang w:val="kk-KZ"/>
              </w:rPr>
            </w:pPr>
            <w:r>
              <w:rPr>
                <w:lang w:val="kk-KZ"/>
              </w:rPr>
              <w:t>доцент</w:t>
            </w:r>
          </w:p>
        </w:tc>
        <w:tc>
          <w:tcPr>
            <w:tcW w:w="1531"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rPr>
                <w:lang w:val="kk-KZ"/>
              </w:rPr>
            </w:pPr>
            <w:r>
              <w:rPr>
                <w:lang w:val="kk-KZ"/>
              </w:rPr>
              <w:t>к.фарм.н</w:t>
            </w:r>
          </w:p>
        </w:tc>
      </w:tr>
      <w:tr w:rsidR="00953450" w:rsidTr="00953450">
        <w:tc>
          <w:tcPr>
            <w:tcW w:w="993"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pPr>
            <w:r w:rsidRPr="00946483">
              <w:t>4</w:t>
            </w:r>
          </w:p>
        </w:tc>
        <w:tc>
          <w:tcPr>
            <w:tcW w:w="4422"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textAlignment w:val="baseline"/>
            </w:pPr>
            <w:r w:rsidRPr="00946483">
              <w:t>Жумаева Гульжан Шынтаевна</w:t>
            </w:r>
          </w:p>
        </w:tc>
        <w:tc>
          <w:tcPr>
            <w:tcW w:w="3118"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rPr>
                <w:lang w:val="kk-KZ"/>
              </w:rPr>
            </w:pPr>
            <w:r w:rsidRPr="00946483">
              <w:rPr>
                <w:lang w:val="kk-KZ"/>
              </w:rPr>
              <w:t>преподаватель</w:t>
            </w:r>
          </w:p>
        </w:tc>
        <w:tc>
          <w:tcPr>
            <w:tcW w:w="1531"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rPr>
                <w:lang w:val="kk-KZ"/>
              </w:rPr>
            </w:pPr>
            <w:r w:rsidRPr="00946483">
              <w:rPr>
                <w:lang w:val="kk-KZ"/>
              </w:rPr>
              <w:t>-</w:t>
            </w:r>
          </w:p>
        </w:tc>
      </w:tr>
      <w:tr w:rsidR="00953450" w:rsidTr="00953450">
        <w:tc>
          <w:tcPr>
            <w:tcW w:w="993"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pPr>
            <w:r w:rsidRPr="00946483">
              <w:t>5</w:t>
            </w:r>
          </w:p>
        </w:tc>
        <w:tc>
          <w:tcPr>
            <w:tcW w:w="4422"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textAlignment w:val="baseline"/>
            </w:pPr>
            <w:r w:rsidRPr="00946483">
              <w:t>Адибаева Гаипжамал Кабдолановна</w:t>
            </w:r>
          </w:p>
        </w:tc>
        <w:tc>
          <w:tcPr>
            <w:tcW w:w="3118"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rPr>
                <w:lang w:val="kk-KZ"/>
              </w:rPr>
            </w:pPr>
            <w:r w:rsidRPr="00946483">
              <w:rPr>
                <w:lang w:val="kk-KZ"/>
              </w:rPr>
              <w:t>преподаватель</w:t>
            </w:r>
          </w:p>
        </w:tc>
        <w:tc>
          <w:tcPr>
            <w:tcW w:w="1531"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rPr>
                <w:lang w:val="kk-KZ"/>
              </w:rPr>
            </w:pPr>
            <w:r w:rsidRPr="00946483">
              <w:rPr>
                <w:lang w:val="kk-KZ"/>
              </w:rPr>
              <w:t>-</w:t>
            </w:r>
          </w:p>
        </w:tc>
      </w:tr>
      <w:tr w:rsidR="00953450" w:rsidTr="00953450">
        <w:tc>
          <w:tcPr>
            <w:tcW w:w="993"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pPr>
            <w:r w:rsidRPr="00946483">
              <w:t>6</w:t>
            </w:r>
          </w:p>
        </w:tc>
        <w:tc>
          <w:tcPr>
            <w:tcW w:w="4422"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textAlignment w:val="baseline"/>
              <w:rPr>
                <w:lang w:val="kk-KZ"/>
              </w:rPr>
            </w:pPr>
            <w:r>
              <w:rPr>
                <w:lang w:val="kk-KZ"/>
              </w:rPr>
              <w:t>Бидасова Гульмира Кенесбаевна</w:t>
            </w:r>
          </w:p>
        </w:tc>
        <w:tc>
          <w:tcPr>
            <w:tcW w:w="3118"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rPr>
                <w:lang w:val="kk-KZ"/>
              </w:rPr>
            </w:pPr>
            <w:r w:rsidRPr="00946483">
              <w:rPr>
                <w:lang w:val="kk-KZ"/>
              </w:rPr>
              <w:t>преподаватель</w:t>
            </w:r>
          </w:p>
        </w:tc>
        <w:tc>
          <w:tcPr>
            <w:tcW w:w="1531"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rPr>
                <w:lang w:val="kk-KZ"/>
              </w:rPr>
            </w:pPr>
            <w:r w:rsidRPr="00946483">
              <w:rPr>
                <w:lang w:val="kk-KZ"/>
              </w:rPr>
              <w:t>-</w:t>
            </w:r>
          </w:p>
        </w:tc>
      </w:tr>
      <w:tr w:rsidR="00953450" w:rsidTr="00953450">
        <w:tc>
          <w:tcPr>
            <w:tcW w:w="993" w:type="dxa"/>
            <w:tcBorders>
              <w:top w:val="single" w:sz="4" w:space="0" w:color="auto"/>
              <w:left w:val="single" w:sz="4" w:space="0" w:color="auto"/>
              <w:bottom w:val="single" w:sz="4" w:space="0" w:color="auto"/>
              <w:right w:val="single" w:sz="4" w:space="0" w:color="auto"/>
            </w:tcBorders>
          </w:tcPr>
          <w:p w:rsidR="00953450" w:rsidRPr="00A231D2" w:rsidRDefault="00953450" w:rsidP="00953450">
            <w:pPr>
              <w:overflowPunct w:val="0"/>
              <w:autoSpaceDE w:val="0"/>
              <w:autoSpaceDN w:val="0"/>
              <w:adjustRightInd w:val="0"/>
              <w:ind w:left="459" w:hanging="392"/>
              <w:jc w:val="center"/>
              <w:textAlignment w:val="baseline"/>
              <w:rPr>
                <w:lang w:val="kk-KZ"/>
              </w:rPr>
            </w:pPr>
            <w:r>
              <w:rPr>
                <w:lang w:val="kk-KZ"/>
              </w:rPr>
              <w:t>7.</w:t>
            </w:r>
          </w:p>
        </w:tc>
        <w:tc>
          <w:tcPr>
            <w:tcW w:w="4422"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textAlignment w:val="baseline"/>
              <w:rPr>
                <w:lang w:val="kk-KZ"/>
              </w:rPr>
            </w:pPr>
            <w:r w:rsidRPr="00946483">
              <w:rPr>
                <w:lang w:val="kk-KZ"/>
              </w:rPr>
              <w:t>Наурызалиева Жумагуль Тулеповна</w:t>
            </w:r>
          </w:p>
        </w:tc>
        <w:tc>
          <w:tcPr>
            <w:tcW w:w="3118"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rPr>
                <w:lang w:val="kk-KZ"/>
              </w:rPr>
            </w:pPr>
            <w:r w:rsidRPr="00946483">
              <w:rPr>
                <w:lang w:val="kk-KZ"/>
              </w:rPr>
              <w:t>преподаватель</w:t>
            </w:r>
          </w:p>
        </w:tc>
        <w:tc>
          <w:tcPr>
            <w:tcW w:w="1531"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rPr>
                <w:lang w:val="kk-KZ"/>
              </w:rPr>
            </w:pPr>
            <w:r w:rsidRPr="00946483">
              <w:rPr>
                <w:lang w:val="kk-KZ"/>
              </w:rPr>
              <w:t>-</w:t>
            </w:r>
          </w:p>
        </w:tc>
      </w:tr>
      <w:tr w:rsidR="00953450" w:rsidTr="00953450">
        <w:tc>
          <w:tcPr>
            <w:tcW w:w="993" w:type="dxa"/>
            <w:tcBorders>
              <w:top w:val="single" w:sz="4" w:space="0" w:color="auto"/>
              <w:left w:val="single" w:sz="4" w:space="0" w:color="auto"/>
              <w:bottom w:val="single" w:sz="4" w:space="0" w:color="auto"/>
              <w:right w:val="single" w:sz="4" w:space="0" w:color="auto"/>
            </w:tcBorders>
          </w:tcPr>
          <w:p w:rsidR="00953450" w:rsidRPr="00A231D2" w:rsidRDefault="00953450" w:rsidP="00953450">
            <w:pPr>
              <w:overflowPunct w:val="0"/>
              <w:autoSpaceDE w:val="0"/>
              <w:autoSpaceDN w:val="0"/>
              <w:adjustRightInd w:val="0"/>
              <w:ind w:left="459" w:hanging="392"/>
              <w:jc w:val="center"/>
              <w:textAlignment w:val="baseline"/>
              <w:rPr>
                <w:lang w:val="kk-KZ"/>
              </w:rPr>
            </w:pPr>
            <w:r>
              <w:rPr>
                <w:lang w:val="kk-KZ"/>
              </w:rPr>
              <w:t xml:space="preserve"> 8.</w:t>
            </w:r>
          </w:p>
        </w:tc>
        <w:tc>
          <w:tcPr>
            <w:tcW w:w="4422"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textAlignment w:val="baseline"/>
              <w:rPr>
                <w:lang w:val="kk-KZ"/>
              </w:rPr>
            </w:pPr>
            <w:r>
              <w:rPr>
                <w:lang w:val="kk-KZ"/>
              </w:rPr>
              <w:t>Потапова Тамара Ивановна</w:t>
            </w:r>
          </w:p>
        </w:tc>
        <w:tc>
          <w:tcPr>
            <w:tcW w:w="3118"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rPr>
                <w:lang w:val="kk-KZ"/>
              </w:rPr>
            </w:pPr>
            <w:r w:rsidRPr="00946483">
              <w:rPr>
                <w:lang w:val="kk-KZ"/>
              </w:rPr>
              <w:t>преподаватель</w:t>
            </w:r>
          </w:p>
        </w:tc>
        <w:tc>
          <w:tcPr>
            <w:tcW w:w="1531" w:type="dxa"/>
            <w:tcBorders>
              <w:top w:val="single" w:sz="4" w:space="0" w:color="auto"/>
              <w:left w:val="single" w:sz="4" w:space="0" w:color="auto"/>
              <w:bottom w:val="single" w:sz="4" w:space="0" w:color="auto"/>
              <w:right w:val="single" w:sz="4" w:space="0" w:color="auto"/>
            </w:tcBorders>
          </w:tcPr>
          <w:p w:rsidR="00953450" w:rsidRPr="00946483" w:rsidRDefault="00953450" w:rsidP="00953450">
            <w:pPr>
              <w:overflowPunct w:val="0"/>
              <w:autoSpaceDE w:val="0"/>
              <w:autoSpaceDN w:val="0"/>
              <w:adjustRightInd w:val="0"/>
              <w:ind w:left="459" w:hanging="392"/>
              <w:jc w:val="center"/>
              <w:textAlignment w:val="baseline"/>
              <w:rPr>
                <w:lang w:val="kk-KZ"/>
              </w:rPr>
            </w:pPr>
            <w:r>
              <w:rPr>
                <w:lang w:val="kk-KZ"/>
              </w:rPr>
              <w:t>-</w:t>
            </w:r>
          </w:p>
        </w:tc>
      </w:tr>
    </w:tbl>
    <w:p w:rsidR="00953450" w:rsidRPr="001B05FD" w:rsidRDefault="00953450" w:rsidP="00953450">
      <w:pPr>
        <w:ind w:left="851" w:hanging="284"/>
      </w:pPr>
    </w:p>
    <w:p w:rsidR="00953450" w:rsidRDefault="00953450" w:rsidP="00953450">
      <w:pPr>
        <w:ind w:left="851" w:hanging="284"/>
        <w:rPr>
          <w:b/>
        </w:rPr>
      </w:pPr>
      <w:r>
        <w:rPr>
          <w:b/>
        </w:rPr>
        <w:t>Контактная информация</w:t>
      </w:r>
    </w:p>
    <w:p w:rsidR="00953450" w:rsidRDefault="00953450" w:rsidP="00953450">
      <w:pPr>
        <w:ind w:left="851" w:hanging="284"/>
        <w:jc w:val="both"/>
      </w:pPr>
      <w:r>
        <w:rPr>
          <w:b/>
        </w:rPr>
        <w:t>Адрес:</w:t>
      </w:r>
      <w:r>
        <w:t xml:space="preserve"> ул. Богенбай батыра 88, учебный корпус № 2, первый, второй этаж</w:t>
      </w:r>
    </w:p>
    <w:p w:rsidR="00953450" w:rsidRDefault="00953450" w:rsidP="00953450">
      <w:pPr>
        <w:ind w:left="851" w:hanging="284"/>
      </w:pPr>
      <w:r>
        <w:rPr>
          <w:b/>
        </w:rPr>
        <w:t>Телефоны:</w:t>
      </w:r>
      <w:r>
        <w:t xml:space="preserve"> </w:t>
      </w:r>
    </w:p>
    <w:p w:rsidR="00953450" w:rsidRPr="001B05FD" w:rsidRDefault="00953450" w:rsidP="00953450">
      <w:pPr>
        <w:ind w:left="851" w:hanging="284"/>
      </w:pPr>
    </w:p>
    <w:p w:rsidR="00953450" w:rsidRDefault="00953450" w:rsidP="00953450">
      <w:pPr>
        <w:ind w:left="851" w:hanging="284"/>
        <w:rPr>
          <w:b/>
        </w:rPr>
      </w:pPr>
      <w:r>
        <w:rPr>
          <w:b/>
        </w:rPr>
        <w:t>Политика дисциплины</w:t>
      </w:r>
    </w:p>
    <w:p w:rsidR="00953450" w:rsidRDefault="00953450" w:rsidP="00953450">
      <w:pPr>
        <w:ind w:left="851" w:hanging="284"/>
        <w:rPr>
          <w:b/>
        </w:rPr>
      </w:pPr>
      <w:r>
        <w:rPr>
          <w:b/>
        </w:rPr>
        <w:t>Студенты обязаны:</w:t>
      </w:r>
    </w:p>
    <w:p w:rsidR="00953450" w:rsidRDefault="00953450" w:rsidP="00965E69">
      <w:pPr>
        <w:numPr>
          <w:ilvl w:val="0"/>
          <w:numId w:val="645"/>
        </w:numPr>
        <w:tabs>
          <w:tab w:val="clear" w:pos="360"/>
          <w:tab w:val="num" w:pos="-1134"/>
          <w:tab w:val="left" w:pos="-700"/>
        </w:tabs>
        <w:overflowPunct w:val="0"/>
        <w:autoSpaceDE w:val="0"/>
        <w:autoSpaceDN w:val="0"/>
        <w:adjustRightInd w:val="0"/>
        <w:ind w:left="851" w:hanging="284"/>
        <w:rPr>
          <w:color w:val="000000"/>
        </w:rPr>
      </w:pPr>
      <w:r>
        <w:rPr>
          <w:color w:val="000000"/>
        </w:rPr>
        <w:t>Посещать лекции, практические занятия без опозданий в халатах.</w:t>
      </w:r>
    </w:p>
    <w:p w:rsidR="00953450" w:rsidRDefault="00953450" w:rsidP="00965E69">
      <w:pPr>
        <w:numPr>
          <w:ilvl w:val="0"/>
          <w:numId w:val="645"/>
        </w:numPr>
        <w:tabs>
          <w:tab w:val="clear" w:pos="360"/>
          <w:tab w:val="num" w:pos="-1134"/>
          <w:tab w:val="left" w:pos="-700"/>
        </w:tabs>
        <w:overflowPunct w:val="0"/>
        <w:autoSpaceDE w:val="0"/>
        <w:autoSpaceDN w:val="0"/>
        <w:adjustRightInd w:val="0"/>
        <w:ind w:left="851" w:hanging="284"/>
        <w:jc w:val="both"/>
        <w:rPr>
          <w:color w:val="000000"/>
        </w:rPr>
      </w:pPr>
      <w:r>
        <w:rPr>
          <w:color w:val="000000"/>
        </w:rPr>
        <w:t>Не пропускать занятия без уважительной причины (по болезни …), предоставлять разр</w:t>
      </w:r>
      <w:r>
        <w:rPr>
          <w:color w:val="000000"/>
        </w:rPr>
        <w:t>е</w:t>
      </w:r>
      <w:r>
        <w:rPr>
          <w:color w:val="000000"/>
        </w:rPr>
        <w:t>шение деканата на отработку пропущенных занятий.</w:t>
      </w:r>
    </w:p>
    <w:p w:rsidR="00953450" w:rsidRDefault="00953450" w:rsidP="00965E69">
      <w:pPr>
        <w:numPr>
          <w:ilvl w:val="0"/>
          <w:numId w:val="645"/>
        </w:numPr>
        <w:tabs>
          <w:tab w:val="clear" w:pos="360"/>
          <w:tab w:val="num" w:pos="-1134"/>
          <w:tab w:val="left" w:pos="-700"/>
        </w:tabs>
        <w:overflowPunct w:val="0"/>
        <w:autoSpaceDE w:val="0"/>
        <w:autoSpaceDN w:val="0"/>
        <w:adjustRightInd w:val="0"/>
        <w:ind w:left="851" w:hanging="284"/>
        <w:jc w:val="both"/>
        <w:rPr>
          <w:color w:val="000000"/>
        </w:rPr>
      </w:pPr>
      <w:r>
        <w:rPr>
          <w:color w:val="000000"/>
        </w:rPr>
        <w:t>Пропущенные занятия отрабатывать в определенное время, назначенное преподавателем.</w:t>
      </w:r>
    </w:p>
    <w:p w:rsidR="00953450" w:rsidRDefault="00953450" w:rsidP="00965E69">
      <w:pPr>
        <w:numPr>
          <w:ilvl w:val="0"/>
          <w:numId w:val="645"/>
        </w:numPr>
        <w:tabs>
          <w:tab w:val="clear" w:pos="360"/>
          <w:tab w:val="num" w:pos="-1134"/>
          <w:tab w:val="left" w:pos="-700"/>
        </w:tabs>
        <w:overflowPunct w:val="0"/>
        <w:autoSpaceDE w:val="0"/>
        <w:autoSpaceDN w:val="0"/>
        <w:adjustRightInd w:val="0"/>
        <w:ind w:left="851" w:hanging="284"/>
        <w:jc w:val="both"/>
        <w:rPr>
          <w:color w:val="000000"/>
        </w:rPr>
      </w:pPr>
      <w:r>
        <w:rPr>
          <w:color w:val="000000"/>
        </w:rPr>
        <w:t>Все задания практических занятий должны быть выполнены и оформлены соответственно требованиям.</w:t>
      </w:r>
    </w:p>
    <w:p w:rsidR="00953450" w:rsidRDefault="00953450" w:rsidP="00965E69">
      <w:pPr>
        <w:numPr>
          <w:ilvl w:val="0"/>
          <w:numId w:val="645"/>
        </w:numPr>
        <w:tabs>
          <w:tab w:val="clear" w:pos="360"/>
          <w:tab w:val="num" w:pos="-1134"/>
          <w:tab w:val="left" w:pos="-700"/>
        </w:tabs>
        <w:overflowPunct w:val="0"/>
        <w:autoSpaceDE w:val="0"/>
        <w:autoSpaceDN w:val="0"/>
        <w:adjustRightInd w:val="0"/>
        <w:ind w:left="851" w:hanging="284"/>
        <w:rPr>
          <w:color w:val="000000"/>
        </w:rPr>
      </w:pPr>
      <w:r>
        <w:rPr>
          <w:color w:val="000000"/>
        </w:rPr>
        <w:t>Все виды работ должны быть сданы в установленные сроки.</w:t>
      </w:r>
    </w:p>
    <w:p w:rsidR="00953450" w:rsidRDefault="00953450" w:rsidP="00965E69">
      <w:pPr>
        <w:numPr>
          <w:ilvl w:val="0"/>
          <w:numId w:val="645"/>
        </w:numPr>
        <w:tabs>
          <w:tab w:val="clear" w:pos="360"/>
          <w:tab w:val="num" w:pos="-1134"/>
          <w:tab w:val="left" w:pos="-700"/>
        </w:tabs>
        <w:overflowPunct w:val="0"/>
        <w:autoSpaceDE w:val="0"/>
        <w:autoSpaceDN w:val="0"/>
        <w:adjustRightInd w:val="0"/>
        <w:ind w:left="851" w:hanging="284"/>
        <w:jc w:val="both"/>
        <w:rPr>
          <w:color w:val="000000"/>
        </w:rPr>
      </w:pPr>
      <w:r>
        <w:rPr>
          <w:color w:val="000000"/>
        </w:rPr>
        <w:t>При низкой успеваемости, посещаемости, в случае, если студент не получает перевод на следующий курс, он имеет право отработать дисциплину во время каникул на платной о</w:t>
      </w:r>
      <w:r>
        <w:rPr>
          <w:color w:val="000000"/>
        </w:rPr>
        <w:t>с</w:t>
      </w:r>
      <w:r>
        <w:rPr>
          <w:color w:val="000000"/>
        </w:rPr>
        <w:t>нове.</w:t>
      </w:r>
    </w:p>
    <w:p w:rsidR="00953450" w:rsidRPr="00975EF9" w:rsidRDefault="00953450" w:rsidP="00953450">
      <w:pPr>
        <w:pStyle w:val="a9"/>
        <w:ind w:firstLine="567"/>
        <w:jc w:val="both"/>
        <w:rPr>
          <w:b w:val="0"/>
          <w:bCs/>
          <w:sz w:val="24"/>
        </w:rPr>
      </w:pPr>
    </w:p>
    <w:p w:rsidR="00953450" w:rsidRDefault="00953450" w:rsidP="00953450">
      <w:pPr>
        <w:pStyle w:val="a9"/>
        <w:ind w:firstLine="567"/>
        <w:jc w:val="both"/>
        <w:rPr>
          <w:sz w:val="24"/>
        </w:rPr>
      </w:pPr>
      <w:r w:rsidRPr="00975EF9">
        <w:rPr>
          <w:bCs/>
          <w:sz w:val="24"/>
        </w:rPr>
        <w:t xml:space="preserve">2. </w:t>
      </w:r>
      <w:r w:rsidRPr="00975EF9">
        <w:rPr>
          <w:sz w:val="24"/>
        </w:rPr>
        <w:t>Программа</w:t>
      </w:r>
    </w:p>
    <w:p w:rsidR="00953450" w:rsidRPr="00D626E6" w:rsidRDefault="00953450" w:rsidP="00953450">
      <w:pPr>
        <w:ind w:firstLine="567"/>
        <w:rPr>
          <w:b/>
          <w:lang w:val="kk-KZ"/>
        </w:rPr>
      </w:pPr>
      <w:r>
        <w:rPr>
          <w:b/>
          <w:lang w:val="kk-KZ"/>
        </w:rPr>
        <w:t>2.1</w:t>
      </w:r>
      <w:r w:rsidRPr="00D626E6">
        <w:rPr>
          <w:b/>
          <w:lang w:val="kk-KZ"/>
        </w:rPr>
        <w:t>Введение</w:t>
      </w:r>
    </w:p>
    <w:p w:rsidR="00953450" w:rsidRPr="00D626E6" w:rsidRDefault="00953450" w:rsidP="00953450">
      <w:pPr>
        <w:pStyle w:val="af3"/>
        <w:spacing w:before="0" w:beforeAutospacing="0" w:after="0" w:afterAutospacing="0"/>
        <w:ind w:firstLine="567"/>
        <w:jc w:val="both"/>
        <w:rPr>
          <w:rFonts w:ascii="Times New Roman" w:hAnsi="Times New Roman"/>
          <w:lang w:val="kk-KZ"/>
        </w:rPr>
      </w:pPr>
      <w:r w:rsidRPr="00D626E6">
        <w:rPr>
          <w:rFonts w:ascii="Times New Roman" w:hAnsi="Times New Roman"/>
          <w:lang w:val="ru-RU"/>
        </w:rPr>
        <w:t>В настоящее время ведутся интенсивные исследования в области логистики, что нашло о</w:t>
      </w:r>
      <w:r w:rsidRPr="00D626E6">
        <w:rPr>
          <w:rFonts w:ascii="Times New Roman" w:hAnsi="Times New Roman"/>
          <w:lang w:val="ru-RU"/>
        </w:rPr>
        <w:t>т</w:t>
      </w:r>
      <w:r w:rsidRPr="00D626E6">
        <w:rPr>
          <w:rFonts w:ascii="Times New Roman" w:hAnsi="Times New Roman"/>
          <w:lang w:val="ru-RU"/>
        </w:rPr>
        <w:t xml:space="preserve">ражение в трудах ряда ученых: Б.А. Аникина, Н.В. Афанасьевой, </w:t>
      </w:r>
      <w:r w:rsidRPr="00D626E6">
        <w:rPr>
          <w:rFonts w:ascii="Times New Roman" w:hAnsi="Times New Roman"/>
        </w:rPr>
        <w:t>A</w:t>
      </w:r>
      <w:r w:rsidRPr="00D626E6">
        <w:rPr>
          <w:rFonts w:ascii="Times New Roman" w:hAnsi="Times New Roman"/>
          <w:lang w:val="ru-RU"/>
        </w:rPr>
        <w:t>.</w:t>
      </w:r>
      <w:r w:rsidRPr="00D626E6">
        <w:rPr>
          <w:rFonts w:ascii="Times New Roman" w:hAnsi="Times New Roman"/>
        </w:rPr>
        <w:t>M</w:t>
      </w:r>
      <w:r w:rsidRPr="00D626E6">
        <w:rPr>
          <w:rFonts w:ascii="Times New Roman" w:hAnsi="Times New Roman"/>
          <w:lang w:val="ru-RU"/>
        </w:rPr>
        <w:t>. Гаджинского, М.П. Горд</w:t>
      </w:r>
      <w:r w:rsidRPr="00D626E6">
        <w:rPr>
          <w:rFonts w:ascii="Times New Roman" w:hAnsi="Times New Roman"/>
          <w:lang w:val="ru-RU"/>
        </w:rPr>
        <w:t>о</w:t>
      </w:r>
      <w:r w:rsidRPr="00D626E6">
        <w:rPr>
          <w:rFonts w:ascii="Times New Roman" w:hAnsi="Times New Roman"/>
          <w:lang w:val="ru-RU"/>
        </w:rPr>
        <w:t>на, М.Е. Залмановой, К.В. Инютиной, Д.Т. Новикова, Б.К. Плоткина, О.Д. Проценко, А.Д. Родн</w:t>
      </w:r>
      <w:r w:rsidRPr="00D626E6">
        <w:rPr>
          <w:rFonts w:ascii="Times New Roman" w:hAnsi="Times New Roman"/>
          <w:lang w:val="ru-RU"/>
        </w:rPr>
        <w:t>и</w:t>
      </w:r>
      <w:r w:rsidRPr="00D626E6">
        <w:rPr>
          <w:rFonts w:ascii="Times New Roman" w:hAnsi="Times New Roman"/>
          <w:lang w:val="ru-RU"/>
        </w:rPr>
        <w:t>кова, А.И. Семененко, ВИ. Сергеева, А.А. Смехова, Л.А. Сосуновой, С.А. Уварова, В.В. Щербак</w:t>
      </w:r>
      <w:r w:rsidRPr="00D626E6">
        <w:rPr>
          <w:rFonts w:ascii="Times New Roman" w:hAnsi="Times New Roman"/>
          <w:lang w:val="ru-RU"/>
        </w:rPr>
        <w:t>о</w:t>
      </w:r>
      <w:r w:rsidRPr="00D626E6">
        <w:rPr>
          <w:rFonts w:ascii="Times New Roman" w:hAnsi="Times New Roman"/>
          <w:lang w:val="ru-RU"/>
        </w:rPr>
        <w:t>ва и др. В этих трудах показана роль логистики в предпринимательской и коммерческой деятел</w:t>
      </w:r>
      <w:r w:rsidRPr="00D626E6">
        <w:rPr>
          <w:rFonts w:ascii="Times New Roman" w:hAnsi="Times New Roman"/>
          <w:lang w:val="ru-RU"/>
        </w:rPr>
        <w:t>ь</w:t>
      </w:r>
      <w:r w:rsidRPr="00D626E6">
        <w:rPr>
          <w:rFonts w:ascii="Times New Roman" w:hAnsi="Times New Roman"/>
          <w:lang w:val="ru-RU"/>
        </w:rPr>
        <w:t>ности, разработан научно-практический инструментарий логистики. Однако фармацевтическая деятельность, по существу, оказалась вне поля приложения логистики. Данное обстоятельство о</w:t>
      </w:r>
      <w:r w:rsidRPr="00D626E6">
        <w:rPr>
          <w:rFonts w:ascii="Times New Roman" w:hAnsi="Times New Roman"/>
          <w:lang w:val="ru-RU"/>
        </w:rPr>
        <w:t>п</w:t>
      </w:r>
      <w:r w:rsidRPr="00D626E6">
        <w:rPr>
          <w:rFonts w:ascii="Times New Roman" w:hAnsi="Times New Roman"/>
          <w:lang w:val="ru-RU"/>
        </w:rPr>
        <w:t>ределя</w:t>
      </w:r>
      <w:r w:rsidRPr="00D626E6">
        <w:rPr>
          <w:rFonts w:ascii="Times New Roman" w:hAnsi="Times New Roman"/>
          <w:lang w:val="kk-KZ"/>
        </w:rPr>
        <w:t>ет</w:t>
      </w:r>
      <w:r w:rsidRPr="00D626E6">
        <w:rPr>
          <w:rFonts w:ascii="Times New Roman" w:hAnsi="Times New Roman"/>
          <w:lang w:val="ru-RU"/>
        </w:rPr>
        <w:t xml:space="preserve"> актуальность проблемы использования логистики в фармацевтике, тем и объясняется в</w:t>
      </w:r>
      <w:r w:rsidRPr="00D626E6">
        <w:rPr>
          <w:rFonts w:ascii="Times New Roman" w:hAnsi="Times New Roman"/>
          <w:lang w:val="ru-RU"/>
        </w:rPr>
        <w:t>ы</w:t>
      </w:r>
      <w:r w:rsidRPr="00D626E6">
        <w:rPr>
          <w:rFonts w:ascii="Times New Roman" w:hAnsi="Times New Roman"/>
          <w:lang w:val="ru-RU"/>
        </w:rPr>
        <w:t xml:space="preserve">бор темы настоящего </w:t>
      </w:r>
      <w:r w:rsidRPr="00D626E6">
        <w:rPr>
          <w:rFonts w:ascii="Times New Roman" w:hAnsi="Times New Roman"/>
          <w:lang w:val="kk-KZ"/>
        </w:rPr>
        <w:t>элективного предмета.</w:t>
      </w:r>
    </w:p>
    <w:p w:rsidR="00953450" w:rsidRPr="00D626E6" w:rsidRDefault="00953450" w:rsidP="00953450">
      <w:pPr>
        <w:ind w:firstLine="567"/>
        <w:rPr>
          <w:b/>
          <w:lang w:val="kk-KZ"/>
        </w:rPr>
      </w:pPr>
      <w:r>
        <w:rPr>
          <w:b/>
          <w:lang w:val="kk-KZ"/>
        </w:rPr>
        <w:t xml:space="preserve">2.2 </w:t>
      </w:r>
      <w:r w:rsidRPr="00D626E6">
        <w:rPr>
          <w:b/>
          <w:lang w:val="kk-KZ"/>
        </w:rPr>
        <w:t>Цель дисциплины</w:t>
      </w:r>
    </w:p>
    <w:p w:rsidR="00953450" w:rsidRPr="00D626E6" w:rsidRDefault="00953450" w:rsidP="00953450">
      <w:pPr>
        <w:shd w:val="clear" w:color="auto" w:fill="FFFFFF"/>
        <w:ind w:firstLine="567"/>
        <w:jc w:val="both"/>
      </w:pPr>
      <w:r w:rsidRPr="00D626E6">
        <w:rPr>
          <w:color w:val="000000"/>
        </w:rPr>
        <w:t>Основная задача изучения дисциплины «логистика» — это реали</w:t>
      </w:r>
      <w:r w:rsidRPr="00D626E6">
        <w:rPr>
          <w:color w:val="000000"/>
        </w:rPr>
        <w:softHyphen/>
        <w:t>зация требований, устано</w:t>
      </w:r>
      <w:r w:rsidRPr="00D626E6">
        <w:rPr>
          <w:color w:val="000000"/>
        </w:rPr>
        <w:t>в</w:t>
      </w:r>
      <w:r w:rsidRPr="00D626E6">
        <w:rPr>
          <w:color w:val="000000"/>
        </w:rPr>
        <w:t>ленных в государственном стандарте выс</w:t>
      </w:r>
      <w:r w:rsidRPr="00D626E6">
        <w:rPr>
          <w:color w:val="000000"/>
        </w:rPr>
        <w:softHyphen/>
        <w:t xml:space="preserve">шего профессионального образования в подготовке </w:t>
      </w:r>
      <w:r w:rsidRPr="00D626E6">
        <w:rPr>
          <w:color w:val="000000"/>
          <w:lang w:val="kk-KZ"/>
        </w:rPr>
        <w:t>фармацевтических кадров</w:t>
      </w:r>
      <w:r w:rsidRPr="00D626E6">
        <w:rPr>
          <w:color w:val="000000"/>
        </w:rPr>
        <w:t xml:space="preserve"> по вопросам управления материалопотоком, т. е, потоком продукции (лекартсвенных средств) от источника до потребителя.</w:t>
      </w:r>
    </w:p>
    <w:p w:rsidR="00953450" w:rsidRPr="00D626E6" w:rsidRDefault="00953450" w:rsidP="00953450">
      <w:pPr>
        <w:ind w:firstLine="567"/>
        <w:rPr>
          <w:b/>
        </w:rPr>
      </w:pPr>
      <w:r w:rsidRPr="00D626E6">
        <w:rPr>
          <w:b/>
          <w:color w:val="000000"/>
        </w:rPr>
        <w:t xml:space="preserve">2.3 </w:t>
      </w:r>
      <w:r w:rsidRPr="00D626E6">
        <w:rPr>
          <w:b/>
        </w:rPr>
        <w:t>Задачи изучения дисциплины</w:t>
      </w:r>
    </w:p>
    <w:p w:rsidR="00953450" w:rsidRPr="00D626E6" w:rsidRDefault="00953450" w:rsidP="00953450">
      <w:pPr>
        <w:tabs>
          <w:tab w:val="num" w:pos="-2268"/>
        </w:tabs>
        <w:ind w:firstLine="567"/>
        <w:rPr>
          <w:b/>
        </w:rPr>
      </w:pPr>
      <w:r w:rsidRPr="00D626E6">
        <w:rPr>
          <w:b/>
        </w:rPr>
        <w:t>Ознакомить студентов</w:t>
      </w:r>
      <w:r w:rsidRPr="00D626E6">
        <w:t xml:space="preserve"> с основами фармацевтической логистики, концепцией и функцией фармацевтической логистики.</w:t>
      </w:r>
    </w:p>
    <w:p w:rsidR="00953450" w:rsidRPr="00D626E6" w:rsidRDefault="00953450" w:rsidP="00953450">
      <w:pPr>
        <w:tabs>
          <w:tab w:val="num" w:pos="-2268"/>
        </w:tabs>
        <w:ind w:firstLine="567"/>
        <w:rPr>
          <w:lang w:val="kk-KZ"/>
        </w:rPr>
      </w:pPr>
      <w:r w:rsidRPr="00D626E6">
        <w:rPr>
          <w:b/>
        </w:rPr>
        <w:t>Дать представление</w:t>
      </w:r>
      <w:r w:rsidRPr="00D626E6">
        <w:t xml:space="preserve"> об основных видах логистики, о логистической системе</w:t>
      </w:r>
      <w:r w:rsidRPr="00D626E6">
        <w:rPr>
          <w:lang w:val="kk-KZ"/>
        </w:rPr>
        <w:t>, логистических материальных и нематериальных потоках.</w:t>
      </w:r>
    </w:p>
    <w:p w:rsidR="00953450" w:rsidRPr="00D626E6" w:rsidRDefault="00953450" w:rsidP="00953450">
      <w:pPr>
        <w:tabs>
          <w:tab w:val="num" w:pos="-2268"/>
        </w:tabs>
        <w:ind w:firstLine="567"/>
        <w:rPr>
          <w:b/>
        </w:rPr>
      </w:pPr>
      <w:r w:rsidRPr="00D626E6">
        <w:rPr>
          <w:b/>
        </w:rPr>
        <w:t>Научить:</w:t>
      </w:r>
    </w:p>
    <w:p w:rsidR="00953450" w:rsidRPr="00D626E6" w:rsidRDefault="00953450" w:rsidP="00953450">
      <w:pPr>
        <w:tabs>
          <w:tab w:val="num" w:pos="-851"/>
          <w:tab w:val="num" w:pos="-567"/>
        </w:tabs>
        <w:overflowPunct w:val="0"/>
        <w:autoSpaceDE w:val="0"/>
        <w:autoSpaceDN w:val="0"/>
        <w:adjustRightInd w:val="0"/>
        <w:ind w:left="240"/>
        <w:jc w:val="both"/>
      </w:pPr>
      <w:r w:rsidRPr="00D626E6">
        <w:t>студентов методам органи</w:t>
      </w:r>
      <w:r w:rsidRPr="00D626E6">
        <w:rPr>
          <w:lang w:val="kk-KZ"/>
        </w:rPr>
        <w:t>з</w:t>
      </w:r>
      <w:r w:rsidRPr="00D626E6">
        <w:t>ации фармацевтической логистики</w:t>
      </w:r>
      <w:r w:rsidRPr="00D626E6">
        <w:rPr>
          <w:lang w:val="kk-KZ"/>
        </w:rPr>
        <w:t>.</w:t>
      </w:r>
    </w:p>
    <w:p w:rsidR="00953450" w:rsidRPr="00D626E6" w:rsidRDefault="00953450" w:rsidP="00953450">
      <w:pPr>
        <w:tabs>
          <w:tab w:val="num" w:pos="-2268"/>
        </w:tabs>
        <w:ind w:firstLine="567"/>
        <w:rPr>
          <w:b/>
        </w:rPr>
      </w:pPr>
      <w:r>
        <w:rPr>
          <w:b/>
        </w:rPr>
        <w:t xml:space="preserve">2.4 </w:t>
      </w:r>
      <w:r w:rsidRPr="00D626E6">
        <w:rPr>
          <w:b/>
        </w:rPr>
        <w:t>Конечные результаты обучения</w:t>
      </w:r>
    </w:p>
    <w:p w:rsidR="00953450" w:rsidRPr="00D626E6" w:rsidRDefault="00953450" w:rsidP="00953450">
      <w:pPr>
        <w:ind w:firstLine="360"/>
        <w:rPr>
          <w:b/>
        </w:rPr>
      </w:pPr>
      <w:r w:rsidRPr="00D626E6">
        <w:rPr>
          <w:b/>
        </w:rPr>
        <w:t>знать:</w:t>
      </w:r>
    </w:p>
    <w:p w:rsidR="00953450" w:rsidRPr="00D626E6" w:rsidRDefault="00953450" w:rsidP="00965E69">
      <w:pPr>
        <w:widowControl w:val="0"/>
        <w:numPr>
          <w:ilvl w:val="0"/>
          <w:numId w:val="644"/>
        </w:numPr>
        <w:tabs>
          <w:tab w:val="clear" w:pos="720"/>
          <w:tab w:val="num" w:pos="142"/>
        </w:tabs>
        <w:autoSpaceDE w:val="0"/>
        <w:autoSpaceDN w:val="0"/>
        <w:adjustRightInd w:val="0"/>
        <w:ind w:left="284" w:firstLine="0"/>
        <w:rPr>
          <w:b/>
        </w:rPr>
      </w:pPr>
      <w:r w:rsidRPr="00D626E6">
        <w:lastRenderedPageBreak/>
        <w:t xml:space="preserve">понятийно-категориальный аппарат и теоретико-методологические основы логистики; </w:t>
      </w:r>
    </w:p>
    <w:p w:rsidR="00953450" w:rsidRPr="00D626E6" w:rsidRDefault="00953450" w:rsidP="00965E69">
      <w:pPr>
        <w:widowControl w:val="0"/>
        <w:numPr>
          <w:ilvl w:val="0"/>
          <w:numId w:val="644"/>
        </w:numPr>
        <w:shd w:val="clear" w:color="auto" w:fill="FFFFFF"/>
        <w:tabs>
          <w:tab w:val="clear" w:pos="720"/>
          <w:tab w:val="num" w:pos="142"/>
        </w:tabs>
        <w:autoSpaceDE w:val="0"/>
        <w:autoSpaceDN w:val="0"/>
        <w:adjustRightInd w:val="0"/>
        <w:ind w:left="284" w:firstLine="0"/>
      </w:pPr>
      <w:r w:rsidRPr="00D626E6">
        <w:rPr>
          <w:color w:val="000000"/>
        </w:rPr>
        <w:t>знать принципы и стратегию логистической системы, а также ее функциональные области, которые составляют ее структуру;</w:t>
      </w:r>
    </w:p>
    <w:p w:rsidR="00953450" w:rsidRPr="00D626E6" w:rsidRDefault="00953450" w:rsidP="00965E69">
      <w:pPr>
        <w:numPr>
          <w:ilvl w:val="0"/>
          <w:numId w:val="644"/>
        </w:numPr>
        <w:tabs>
          <w:tab w:val="clear" w:pos="720"/>
          <w:tab w:val="num" w:pos="142"/>
        </w:tabs>
        <w:ind w:left="284" w:firstLine="0"/>
      </w:pPr>
      <w:r w:rsidRPr="00D626E6">
        <w:t>сущность и значение логистики в предпринимательской деятельности;</w:t>
      </w:r>
    </w:p>
    <w:p w:rsidR="00953450" w:rsidRPr="00D626E6" w:rsidRDefault="00953450" w:rsidP="00965E69">
      <w:pPr>
        <w:numPr>
          <w:ilvl w:val="0"/>
          <w:numId w:val="644"/>
        </w:numPr>
        <w:tabs>
          <w:tab w:val="clear" w:pos="720"/>
          <w:tab w:val="num" w:pos="142"/>
        </w:tabs>
        <w:ind w:left="284" w:firstLine="0"/>
      </w:pPr>
      <w:r w:rsidRPr="00D626E6">
        <w:t>принципы логистики в управлении материальными потоками;</w:t>
      </w:r>
    </w:p>
    <w:p w:rsidR="00953450" w:rsidRPr="00D626E6" w:rsidRDefault="00953450" w:rsidP="00965E69">
      <w:pPr>
        <w:numPr>
          <w:ilvl w:val="0"/>
          <w:numId w:val="644"/>
        </w:numPr>
        <w:tabs>
          <w:tab w:val="clear" w:pos="720"/>
          <w:tab w:val="num" w:pos="142"/>
        </w:tabs>
        <w:ind w:left="284" w:firstLine="0"/>
      </w:pPr>
      <w:r w:rsidRPr="00D626E6">
        <w:t>объекты логистики;</w:t>
      </w:r>
    </w:p>
    <w:p w:rsidR="00953450" w:rsidRPr="00D626E6" w:rsidRDefault="00953450" w:rsidP="00965E69">
      <w:pPr>
        <w:numPr>
          <w:ilvl w:val="0"/>
          <w:numId w:val="644"/>
        </w:numPr>
        <w:tabs>
          <w:tab w:val="clear" w:pos="720"/>
          <w:tab w:val="num" w:pos="142"/>
        </w:tabs>
        <w:ind w:left="284" w:firstLine="0"/>
      </w:pPr>
      <w:r w:rsidRPr="00D626E6">
        <w:t>классификацию логистических систем и материальных потоков;</w:t>
      </w:r>
    </w:p>
    <w:p w:rsidR="00953450" w:rsidRPr="00D626E6" w:rsidRDefault="00953450" w:rsidP="00965E69">
      <w:pPr>
        <w:numPr>
          <w:ilvl w:val="0"/>
          <w:numId w:val="644"/>
        </w:numPr>
        <w:tabs>
          <w:tab w:val="clear" w:pos="720"/>
          <w:tab w:val="num" w:pos="142"/>
        </w:tabs>
        <w:ind w:left="284" w:firstLine="0"/>
      </w:pPr>
      <w:r w:rsidRPr="00D626E6">
        <w:t>содержание стратегии и планирования в логистике;</w:t>
      </w:r>
    </w:p>
    <w:p w:rsidR="00953450" w:rsidRPr="00D626E6" w:rsidRDefault="00953450" w:rsidP="00965E69">
      <w:pPr>
        <w:numPr>
          <w:ilvl w:val="0"/>
          <w:numId w:val="644"/>
        </w:numPr>
        <w:tabs>
          <w:tab w:val="clear" w:pos="720"/>
          <w:tab w:val="num" w:pos="142"/>
        </w:tabs>
        <w:ind w:left="284" w:firstLine="0"/>
      </w:pPr>
      <w:r w:rsidRPr="00D626E6">
        <w:t>основы теории управления запасами;</w:t>
      </w:r>
    </w:p>
    <w:p w:rsidR="00953450" w:rsidRPr="00D626E6" w:rsidRDefault="00953450" w:rsidP="00965E69">
      <w:pPr>
        <w:numPr>
          <w:ilvl w:val="0"/>
          <w:numId w:val="644"/>
        </w:numPr>
        <w:tabs>
          <w:tab w:val="clear" w:pos="720"/>
          <w:tab w:val="num" w:pos="142"/>
        </w:tabs>
        <w:ind w:left="284" w:firstLine="0"/>
      </w:pPr>
      <w:r w:rsidRPr="00D626E6">
        <w:t>практику функционирования транспортных и складских систем в логистике;</w:t>
      </w:r>
    </w:p>
    <w:p w:rsidR="00953450" w:rsidRPr="00D626E6" w:rsidRDefault="00953450" w:rsidP="00953450">
      <w:pPr>
        <w:tabs>
          <w:tab w:val="num" w:pos="142"/>
        </w:tabs>
        <w:ind w:left="284"/>
        <w:rPr>
          <w:b/>
        </w:rPr>
      </w:pPr>
      <w:r w:rsidRPr="00D626E6">
        <w:rPr>
          <w:b/>
          <w:lang w:val="kk-KZ"/>
        </w:rPr>
        <w:t>владеть навыками</w:t>
      </w:r>
      <w:r w:rsidRPr="00D626E6">
        <w:rPr>
          <w:b/>
        </w:rPr>
        <w:t>:</w:t>
      </w:r>
    </w:p>
    <w:p w:rsidR="00953450" w:rsidRPr="00D626E6" w:rsidRDefault="00953450" w:rsidP="00965E69">
      <w:pPr>
        <w:numPr>
          <w:ilvl w:val="0"/>
          <w:numId w:val="643"/>
        </w:numPr>
        <w:tabs>
          <w:tab w:val="num" w:pos="142"/>
        </w:tabs>
        <w:ind w:left="284" w:firstLine="0"/>
      </w:pPr>
      <w:r w:rsidRPr="00D626E6">
        <w:t>моделировать логистические системы и выполнять расчеты для принятия управленческих решений в различных сферах деятельности;</w:t>
      </w:r>
    </w:p>
    <w:p w:rsidR="00953450" w:rsidRPr="00D626E6" w:rsidRDefault="00953450" w:rsidP="00965E69">
      <w:pPr>
        <w:numPr>
          <w:ilvl w:val="0"/>
          <w:numId w:val="643"/>
        </w:numPr>
        <w:tabs>
          <w:tab w:val="num" w:pos="142"/>
        </w:tabs>
        <w:ind w:left="284" w:firstLine="0"/>
      </w:pPr>
      <w:r w:rsidRPr="00D626E6">
        <w:t>нормировать расход материальных ресурсов;</w:t>
      </w:r>
    </w:p>
    <w:p w:rsidR="00953450" w:rsidRPr="00D626E6" w:rsidRDefault="00953450" w:rsidP="00965E69">
      <w:pPr>
        <w:numPr>
          <w:ilvl w:val="0"/>
          <w:numId w:val="643"/>
        </w:numPr>
        <w:tabs>
          <w:tab w:val="num" w:pos="142"/>
        </w:tabs>
        <w:ind w:left="284" w:firstLine="0"/>
      </w:pPr>
      <w:r w:rsidRPr="00D626E6">
        <w:t>определять потребность в материальных ресурсах;</w:t>
      </w:r>
    </w:p>
    <w:p w:rsidR="00953450" w:rsidRPr="00D626E6" w:rsidRDefault="00953450" w:rsidP="00965E69">
      <w:pPr>
        <w:numPr>
          <w:ilvl w:val="0"/>
          <w:numId w:val="643"/>
        </w:numPr>
        <w:ind w:left="0" w:firstLine="0"/>
      </w:pPr>
      <w:r w:rsidRPr="00D626E6">
        <w:t>оценивать экономическую эффективность методов коммерческой логистики в предприним</w:t>
      </w:r>
      <w:r w:rsidRPr="00D626E6">
        <w:t>а</w:t>
      </w:r>
      <w:r w:rsidRPr="00D626E6">
        <w:t xml:space="preserve">тельской деятельности; </w:t>
      </w:r>
    </w:p>
    <w:p w:rsidR="00953450" w:rsidRPr="00D626E6" w:rsidRDefault="00953450" w:rsidP="00965E69">
      <w:pPr>
        <w:numPr>
          <w:ilvl w:val="0"/>
          <w:numId w:val="643"/>
        </w:numPr>
        <w:ind w:left="0" w:firstLine="0"/>
      </w:pPr>
      <w:r w:rsidRPr="00D626E6">
        <w:t>повышать эффективность логистического подхода в предпринимательской деятельности.</w:t>
      </w:r>
    </w:p>
    <w:p w:rsidR="00953450" w:rsidRPr="00D626E6" w:rsidRDefault="00953450" w:rsidP="00965E69">
      <w:pPr>
        <w:numPr>
          <w:ilvl w:val="0"/>
          <w:numId w:val="643"/>
        </w:numPr>
        <w:ind w:left="0" w:firstLine="0"/>
      </w:pPr>
      <w:r w:rsidRPr="00D626E6">
        <w:rPr>
          <w:color w:val="000000"/>
        </w:rPr>
        <w:t>находить и эффективно использовать источники информации и публикации по проблемам с</w:t>
      </w:r>
      <w:r w:rsidRPr="00D626E6">
        <w:rPr>
          <w:color w:val="000000"/>
        </w:rPr>
        <w:t>о</w:t>
      </w:r>
      <w:r w:rsidRPr="00D626E6">
        <w:rPr>
          <w:color w:val="000000"/>
        </w:rPr>
        <w:t>вершенствования управленческой деятельности с учетом логистического подхода;</w:t>
      </w:r>
    </w:p>
    <w:p w:rsidR="00953450" w:rsidRPr="00D626E6" w:rsidRDefault="00953450" w:rsidP="00965E69">
      <w:pPr>
        <w:numPr>
          <w:ilvl w:val="0"/>
          <w:numId w:val="643"/>
        </w:numPr>
        <w:ind w:left="0" w:firstLine="0"/>
      </w:pPr>
      <w:r w:rsidRPr="00D626E6">
        <w:t>применять  знания основ логистики в своей профессиональной и общественной деятельности</w:t>
      </w:r>
      <w:r w:rsidRPr="00D626E6">
        <w:rPr>
          <w:lang w:val="kk-KZ"/>
        </w:rPr>
        <w:t>.</w:t>
      </w:r>
    </w:p>
    <w:p w:rsidR="00953450" w:rsidRPr="00D626E6" w:rsidRDefault="00953450" w:rsidP="00953450">
      <w:pPr>
        <w:shd w:val="clear" w:color="auto" w:fill="FFFFFF"/>
        <w:ind w:firstLine="567"/>
        <w:rPr>
          <w:color w:val="2D2D2D"/>
        </w:rPr>
      </w:pPr>
      <w:r>
        <w:rPr>
          <w:b/>
          <w:bCs/>
          <w:color w:val="2D2D2D"/>
        </w:rPr>
        <w:t xml:space="preserve">2.5 </w:t>
      </w:r>
      <w:r w:rsidRPr="00D626E6">
        <w:rPr>
          <w:b/>
          <w:bCs/>
          <w:color w:val="2D2D2D"/>
        </w:rPr>
        <w:t>Пререквизиты:</w:t>
      </w:r>
      <w:r w:rsidRPr="00D626E6">
        <w:rPr>
          <w:bCs/>
          <w:color w:val="2D2D2D"/>
        </w:rPr>
        <w:t xml:space="preserve"> осно</w:t>
      </w:r>
      <w:r w:rsidRPr="00D626E6">
        <w:rPr>
          <w:color w:val="2D2D2D"/>
        </w:rPr>
        <w:t>вы экономической теории; основы организации фармацевтической деятельности; законы, регулирующие фармацевтическую деятельность; медицинское и фармаце</w:t>
      </w:r>
      <w:r w:rsidRPr="00D626E6">
        <w:rPr>
          <w:color w:val="2D2D2D"/>
        </w:rPr>
        <w:t>в</w:t>
      </w:r>
      <w:r w:rsidRPr="00D626E6">
        <w:rPr>
          <w:color w:val="2D2D2D"/>
        </w:rPr>
        <w:t>тическое товароведение.</w:t>
      </w:r>
    </w:p>
    <w:p w:rsidR="00953450" w:rsidRPr="00D626E6" w:rsidRDefault="00953450" w:rsidP="00953450">
      <w:pPr>
        <w:ind w:firstLine="567"/>
        <w:rPr>
          <w:color w:val="2D2D2D"/>
        </w:rPr>
      </w:pPr>
      <w:r w:rsidRPr="00953450">
        <w:rPr>
          <w:b/>
          <w:bCs/>
          <w:color w:val="2D2D2D"/>
        </w:rPr>
        <w:t>2.6 Постреквизиты</w:t>
      </w:r>
      <w:r w:rsidRPr="00D626E6">
        <w:rPr>
          <w:b/>
          <w:bCs/>
          <w:color w:val="2D2D2D"/>
        </w:rPr>
        <w:t>:</w:t>
      </w:r>
      <w:r w:rsidRPr="00D626E6">
        <w:rPr>
          <w:bCs/>
          <w:color w:val="2D2D2D"/>
        </w:rPr>
        <w:t xml:space="preserve"> менеджмент и маркетинг в фармации; технология лекарств; стандарт</w:t>
      </w:r>
      <w:r w:rsidRPr="00D626E6">
        <w:rPr>
          <w:bCs/>
          <w:color w:val="2D2D2D"/>
        </w:rPr>
        <w:t>и</w:t>
      </w:r>
      <w:r w:rsidRPr="00D626E6">
        <w:rPr>
          <w:bCs/>
          <w:color w:val="2D2D2D"/>
        </w:rPr>
        <w:t>зация и сертификация лекарственных средств; фармакогнозия</w:t>
      </w:r>
      <w:r w:rsidRPr="00D626E6">
        <w:rPr>
          <w:color w:val="2D2D2D"/>
        </w:rPr>
        <w:t>.</w:t>
      </w:r>
    </w:p>
    <w:p w:rsidR="00953450" w:rsidRPr="00953450" w:rsidRDefault="00953450" w:rsidP="00953450">
      <w:pPr>
        <w:ind w:firstLine="567"/>
        <w:jc w:val="both"/>
        <w:rPr>
          <w:b/>
          <w:color w:val="000000"/>
        </w:rPr>
      </w:pPr>
      <w:r w:rsidRPr="00953450">
        <w:rPr>
          <w:b/>
        </w:rPr>
        <w:t>2.7</w:t>
      </w:r>
      <w:r w:rsidRPr="00953450">
        <w:rPr>
          <w:b/>
          <w:lang w:val="kk-KZ"/>
        </w:rPr>
        <w:t xml:space="preserve"> Краткое содержание дисциплины. </w:t>
      </w:r>
    </w:p>
    <w:p w:rsidR="00953450" w:rsidRPr="001C78BE" w:rsidRDefault="00953450" w:rsidP="00953450">
      <w:pPr>
        <w:ind w:firstLine="567"/>
        <w:jc w:val="both"/>
      </w:pPr>
      <w:r w:rsidRPr="001C78BE">
        <w:t>Логистика – наука о планировании, организации и контроле движения материальных</w:t>
      </w:r>
      <w:r>
        <w:t>, ф</w:t>
      </w:r>
      <w:r>
        <w:t>и</w:t>
      </w:r>
      <w:r>
        <w:t>нансовых</w:t>
      </w:r>
      <w:r w:rsidRPr="001C78BE">
        <w:t xml:space="preserve"> и информационных потоков в пространстве и во времени от их первичного источника до конечного потребителя. Объектом изучения новой научной и учебной дисцип</w:t>
      </w:r>
      <w:r w:rsidRPr="001C78BE">
        <w:softHyphen/>
        <w:t>лины "логистика" являются материальные и связанные с ними</w:t>
      </w:r>
      <w:r>
        <w:t xml:space="preserve"> финансовые и</w:t>
      </w:r>
      <w:r w:rsidRPr="001C78BE">
        <w:t xml:space="preserve"> информационные потоки. Актуал</w:t>
      </w:r>
      <w:r w:rsidRPr="001C78BE">
        <w:t>ь</w:t>
      </w:r>
      <w:r w:rsidRPr="001C78BE">
        <w:t>ность дисциплины и резко возрастающий интерес к ее изучению обусловлены потенциальными возможностями повышения эффективнос</w:t>
      </w:r>
      <w:r w:rsidRPr="001C78BE">
        <w:softHyphen/>
        <w:t>ти функционирования материалопроводящих систем, к</w:t>
      </w:r>
      <w:r w:rsidRPr="001C78BE">
        <w:t>о</w:t>
      </w:r>
      <w:r w:rsidRPr="001C78BE">
        <w:t>то</w:t>
      </w:r>
      <w:r w:rsidRPr="001C78BE">
        <w:softHyphen/>
        <w:t>рые открывает использование логистического подхода. Ло</w:t>
      </w:r>
      <w:r w:rsidRPr="001C78BE">
        <w:softHyphen/>
        <w:t>гистика позволяет существенно с</w:t>
      </w:r>
      <w:r w:rsidRPr="001C78BE">
        <w:t>о</w:t>
      </w:r>
      <w:r w:rsidRPr="001C78BE">
        <w:t>кратить временной ин</w:t>
      </w:r>
      <w:r w:rsidRPr="001C78BE">
        <w:softHyphen/>
        <w:t>тервал между приобретением сырья и полуфабрикатов и поставкой готового продукта потребителю, способствует резкому сокращению затрат на хранение и транспортиров</w:t>
      </w:r>
      <w:r w:rsidRPr="001C78BE">
        <w:softHyphen/>
        <w:t>ку грузов. Применение логистики ускоряет процесс получе</w:t>
      </w:r>
      <w:r w:rsidRPr="001C78BE">
        <w:softHyphen/>
        <w:t>ния информации, повышает уровень се</w:t>
      </w:r>
      <w:r w:rsidRPr="001C78BE">
        <w:t>р</w:t>
      </w:r>
      <w:r w:rsidRPr="001C78BE">
        <w:t>виса. Изучение дисциплины «Логистика» должно предшествовать ознакомлению студентов со всеми прочими дисциплинами организационного цикла, создавая для них необходимые концепт</w:t>
      </w:r>
      <w:r w:rsidRPr="001C78BE">
        <w:t>у</w:t>
      </w:r>
      <w:r w:rsidRPr="001C78BE">
        <w:t xml:space="preserve">ально-понятийные основы и единую теоретико-методологическую базу. </w:t>
      </w:r>
    </w:p>
    <w:p w:rsidR="00953450" w:rsidRPr="004A3A9C" w:rsidRDefault="00953450" w:rsidP="00953450">
      <w:pPr>
        <w:pStyle w:val="a9"/>
        <w:ind w:firstLine="567"/>
        <w:jc w:val="both"/>
        <w:rPr>
          <w:sz w:val="24"/>
          <w:szCs w:val="24"/>
        </w:rPr>
      </w:pPr>
      <w:r w:rsidRPr="004A3A9C">
        <w:rPr>
          <w:sz w:val="24"/>
          <w:szCs w:val="24"/>
        </w:rPr>
        <w:t>2.8 Тематический план:</w:t>
      </w:r>
    </w:p>
    <w:p w:rsidR="00953450" w:rsidRDefault="00953450" w:rsidP="00953450">
      <w:pPr>
        <w:pStyle w:val="11"/>
        <w:widowControl w:val="0"/>
        <w:autoSpaceDE w:val="0"/>
        <w:autoSpaceDN w:val="0"/>
        <w:adjustRightInd w:val="0"/>
        <w:ind w:left="0" w:firstLine="567"/>
        <w:jc w:val="both"/>
        <w:rPr>
          <w:b/>
          <w:bCs/>
        </w:rPr>
      </w:pPr>
      <w:r w:rsidRPr="00770505">
        <w:rPr>
          <w:b/>
          <w:bCs/>
        </w:rPr>
        <w:t>Тематический план  практических занятий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5245"/>
        <w:gridCol w:w="1099"/>
      </w:tblGrid>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rPr>
                <w:b/>
              </w:rPr>
            </w:pPr>
            <w:r>
              <w:rPr>
                <w:b/>
              </w:rPr>
              <w:t>№ п/п</w:t>
            </w:r>
            <w:r w:rsidRPr="00BA3DF9">
              <w:rPr>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rPr>
                <w:b/>
              </w:rPr>
            </w:pPr>
            <w:r w:rsidRPr="00BA3DF9">
              <w:rPr>
                <w:b/>
              </w:rPr>
              <w:t>Наименование тем</w:t>
            </w:r>
          </w:p>
        </w:tc>
        <w:tc>
          <w:tcPr>
            <w:tcW w:w="5245"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rPr>
                <w:b/>
              </w:rPr>
            </w:pPr>
            <w:r w:rsidRPr="00BA3DF9">
              <w:rPr>
                <w:b/>
              </w:rPr>
              <w:t>Форма проведения</w:t>
            </w:r>
          </w:p>
        </w:tc>
        <w:tc>
          <w:tcPr>
            <w:tcW w:w="1099"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rPr>
                <w:b/>
              </w:rPr>
            </w:pPr>
            <w:r w:rsidRPr="00BA3DF9">
              <w:rPr>
                <w:b/>
              </w:rPr>
              <w:t>Пр</w:t>
            </w:r>
            <w:r w:rsidRPr="00BA3DF9">
              <w:rPr>
                <w:b/>
              </w:rPr>
              <w:t>о</w:t>
            </w:r>
            <w:r w:rsidRPr="00BA3DF9">
              <w:rPr>
                <w:b/>
              </w:rPr>
              <w:t>долж</w:t>
            </w:r>
            <w:r w:rsidRPr="00BA3DF9">
              <w:rPr>
                <w:b/>
              </w:rPr>
              <w:t>и</w:t>
            </w:r>
            <w:r w:rsidRPr="00BA3DF9">
              <w:rPr>
                <w:b/>
              </w:rPr>
              <w:t>тел</w:t>
            </w:r>
            <w:r w:rsidRPr="00BA3DF9">
              <w:rPr>
                <w:b/>
              </w:rPr>
              <w:t>ь</w:t>
            </w:r>
            <w:r w:rsidRPr="00BA3DF9">
              <w:rPr>
                <w:b/>
              </w:rPr>
              <w:t>ность /час</w:t>
            </w:r>
            <w:r>
              <w:rPr>
                <w:b/>
              </w:rPr>
              <w:t>/</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rsidRPr="00BA3DF9">
              <w:t>1</w:t>
            </w:r>
          </w:p>
        </w:tc>
        <w:tc>
          <w:tcPr>
            <w:tcW w:w="2693" w:type="dxa"/>
            <w:tcBorders>
              <w:top w:val="single" w:sz="4" w:space="0" w:color="000000"/>
              <w:left w:val="single" w:sz="4" w:space="0" w:color="000000"/>
              <w:bottom w:val="single" w:sz="4" w:space="0" w:color="000000"/>
              <w:right w:val="single" w:sz="4" w:space="0" w:color="000000"/>
            </w:tcBorders>
          </w:tcPr>
          <w:p w:rsidR="00953450" w:rsidRPr="005D324E" w:rsidRDefault="00953450" w:rsidP="00953450">
            <w:pPr>
              <w:tabs>
                <w:tab w:val="left" w:pos="4074"/>
              </w:tabs>
            </w:pPr>
            <w:r w:rsidRPr="005D324E">
              <w:t xml:space="preserve">Общая характеристика </w:t>
            </w:r>
            <w:r w:rsidRPr="005D324E">
              <w:lastRenderedPageBreak/>
              <w:t>логистики</w:t>
            </w:r>
            <w:r>
              <w:t>.</w:t>
            </w:r>
          </w:p>
          <w:p w:rsidR="00953450" w:rsidRPr="00BA3DF9" w:rsidRDefault="00953450" w:rsidP="00953450">
            <w:pPr>
              <w:tabs>
                <w:tab w:val="left" w:pos="4074"/>
              </w:tabs>
            </w:pPr>
          </w:p>
        </w:tc>
        <w:tc>
          <w:tcPr>
            <w:tcW w:w="5245"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rsidRPr="00BA3DF9">
              <w:lastRenderedPageBreak/>
              <w:t>Определение понятия логистики. Экономич</w:t>
            </w:r>
            <w:r w:rsidRPr="00BA3DF9">
              <w:t>е</w:t>
            </w:r>
            <w:r w:rsidRPr="00BA3DF9">
              <w:lastRenderedPageBreak/>
              <w:t>ский эффект от использования логистики. Вза</w:t>
            </w:r>
            <w:r w:rsidRPr="00BA3DF9">
              <w:t>и</w:t>
            </w:r>
            <w:r w:rsidRPr="00BA3DF9">
              <w:t>мосвязь логистики и маркетинга.</w:t>
            </w:r>
          </w:p>
        </w:tc>
        <w:tc>
          <w:tcPr>
            <w:tcW w:w="1099"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center"/>
              <w:rPr>
                <w:lang w:val="kk-KZ"/>
              </w:rPr>
            </w:pPr>
            <w:r>
              <w:rPr>
                <w:lang w:val="kk-KZ"/>
              </w:rPr>
              <w:lastRenderedPageBreak/>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rsidRPr="00BA3DF9">
              <w:lastRenderedPageBreak/>
              <w:t>2</w:t>
            </w:r>
          </w:p>
        </w:tc>
        <w:tc>
          <w:tcPr>
            <w:tcW w:w="2693" w:type="dxa"/>
            <w:tcBorders>
              <w:top w:val="single" w:sz="4" w:space="0" w:color="000000"/>
              <w:left w:val="single" w:sz="4" w:space="0" w:color="000000"/>
              <w:bottom w:val="single" w:sz="4" w:space="0" w:color="000000"/>
              <w:right w:val="single" w:sz="4" w:space="0" w:color="000000"/>
            </w:tcBorders>
          </w:tcPr>
          <w:p w:rsidR="00953450" w:rsidRPr="005D324E" w:rsidRDefault="00953450" w:rsidP="00953450">
            <w:pPr>
              <w:tabs>
                <w:tab w:val="left" w:pos="4074"/>
              </w:tabs>
            </w:pPr>
            <w:r w:rsidRPr="005D324E">
              <w:t>Факторы развития л</w:t>
            </w:r>
            <w:r w:rsidRPr="005D324E">
              <w:t>о</w:t>
            </w:r>
            <w:r w:rsidRPr="005D324E">
              <w:t>гистики. Материальные потоки</w:t>
            </w:r>
            <w:r>
              <w:t>.</w:t>
            </w:r>
          </w:p>
          <w:p w:rsidR="00953450" w:rsidRPr="00BA3DF9" w:rsidRDefault="00953450" w:rsidP="00953450">
            <w:pPr>
              <w:jc w:val="both"/>
            </w:pPr>
          </w:p>
        </w:tc>
        <w:tc>
          <w:tcPr>
            <w:tcW w:w="5245"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rsidRPr="00BA3DF9">
              <w:t>Понятие материального потока. Логистические операции. Понятие логистической системы. В</w:t>
            </w:r>
            <w:r w:rsidRPr="00BA3DF9">
              <w:t>и</w:t>
            </w:r>
            <w:r w:rsidRPr="00BA3DF9">
              <w:t>ды логистических систем и операций.</w:t>
            </w:r>
          </w:p>
        </w:tc>
        <w:tc>
          <w:tcPr>
            <w:tcW w:w="1099"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center"/>
            </w:pPr>
            <w:r>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rsidRPr="00BA3DF9">
              <w:t>3</w:t>
            </w:r>
          </w:p>
        </w:tc>
        <w:tc>
          <w:tcPr>
            <w:tcW w:w="2693" w:type="dxa"/>
            <w:tcBorders>
              <w:top w:val="single" w:sz="4" w:space="0" w:color="000000"/>
              <w:left w:val="single" w:sz="4" w:space="0" w:color="000000"/>
              <w:bottom w:val="single" w:sz="4" w:space="0" w:color="000000"/>
              <w:right w:val="single" w:sz="4" w:space="0" w:color="000000"/>
            </w:tcBorders>
          </w:tcPr>
          <w:p w:rsidR="00953450" w:rsidRPr="005D324E" w:rsidRDefault="00953450" w:rsidP="00953450">
            <w:pPr>
              <w:tabs>
                <w:tab w:val="left" w:pos="4074"/>
              </w:tabs>
            </w:pPr>
            <w:r w:rsidRPr="005D324E">
              <w:t>Логистические опер</w:t>
            </w:r>
            <w:r w:rsidRPr="005D324E">
              <w:t>а</w:t>
            </w:r>
            <w:r w:rsidRPr="005D324E">
              <w:t>ции и системы</w:t>
            </w:r>
            <w:r>
              <w:t>.</w:t>
            </w:r>
          </w:p>
          <w:p w:rsidR="00953450" w:rsidRPr="00BA3DF9" w:rsidRDefault="00953450" w:rsidP="00953450">
            <w:pPr>
              <w:jc w:val="both"/>
            </w:pPr>
          </w:p>
        </w:tc>
        <w:tc>
          <w:tcPr>
            <w:tcW w:w="5245"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t>Понятие логистические операции и логистич</w:t>
            </w:r>
            <w:r>
              <w:t>е</w:t>
            </w:r>
            <w:r>
              <w:t>ские системы. Макро- и микрологистические системы.</w:t>
            </w:r>
          </w:p>
        </w:tc>
        <w:tc>
          <w:tcPr>
            <w:tcW w:w="1099"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center"/>
              <w:rPr>
                <w:lang w:val="kk-KZ"/>
              </w:rPr>
            </w:pPr>
            <w:r w:rsidRPr="00BA3DF9">
              <w:rPr>
                <w:lang w:val="kk-KZ"/>
              </w:rPr>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rsidRPr="00BA3DF9">
              <w:t>4</w:t>
            </w:r>
          </w:p>
        </w:tc>
        <w:tc>
          <w:tcPr>
            <w:tcW w:w="2693" w:type="dxa"/>
            <w:tcBorders>
              <w:top w:val="single" w:sz="4" w:space="0" w:color="000000"/>
              <w:left w:val="single" w:sz="4" w:space="0" w:color="000000"/>
              <w:bottom w:val="single" w:sz="4" w:space="0" w:color="000000"/>
              <w:right w:val="single" w:sz="4" w:space="0" w:color="000000"/>
            </w:tcBorders>
          </w:tcPr>
          <w:p w:rsidR="00953450" w:rsidRPr="005D324E" w:rsidRDefault="00953450" w:rsidP="00953450">
            <w:pPr>
              <w:tabs>
                <w:tab w:val="left" w:pos="4074"/>
              </w:tabs>
            </w:pPr>
            <w:r w:rsidRPr="005D324E">
              <w:t>Закупочная логистика</w:t>
            </w:r>
            <w:r>
              <w:t>.</w:t>
            </w:r>
          </w:p>
          <w:p w:rsidR="00953450" w:rsidRPr="00BA3DF9" w:rsidRDefault="00953450" w:rsidP="00953450">
            <w:pPr>
              <w:tabs>
                <w:tab w:val="left" w:pos="4074"/>
              </w:tabs>
            </w:pPr>
          </w:p>
        </w:tc>
        <w:tc>
          <w:tcPr>
            <w:tcW w:w="5245"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pStyle w:val="11"/>
              <w:ind w:left="0"/>
              <w:jc w:val="both"/>
            </w:pPr>
            <w:r w:rsidRPr="00BA3DF9">
              <w:t>Сущность закупочной логистики. Задачи зак</w:t>
            </w:r>
            <w:r w:rsidRPr="00BA3DF9">
              <w:t>у</w:t>
            </w:r>
            <w:r w:rsidRPr="00BA3DF9">
              <w:t>почной логистики. Задача выбора поставщика..</w:t>
            </w:r>
          </w:p>
        </w:tc>
        <w:tc>
          <w:tcPr>
            <w:tcW w:w="1099"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center"/>
              <w:rPr>
                <w:lang w:val="kk-KZ"/>
              </w:rPr>
            </w:pPr>
            <w:r w:rsidRPr="00BA3DF9">
              <w:rPr>
                <w:lang w:val="kk-KZ"/>
              </w:rPr>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rsidRPr="00BA3DF9">
              <w:t>5</w:t>
            </w:r>
          </w:p>
        </w:tc>
        <w:tc>
          <w:tcPr>
            <w:tcW w:w="2693"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tabs>
                <w:tab w:val="left" w:pos="4074"/>
              </w:tabs>
            </w:pPr>
            <w:r w:rsidRPr="005D324E">
              <w:t>Технология проведения бизнес-процесса зак</w:t>
            </w:r>
            <w:r w:rsidRPr="005D324E">
              <w:t>у</w:t>
            </w:r>
            <w:r w:rsidRPr="005D324E">
              <w:t>пок</w:t>
            </w:r>
            <w:r>
              <w:t>.</w:t>
            </w:r>
          </w:p>
        </w:tc>
        <w:tc>
          <w:tcPr>
            <w:tcW w:w="5245"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pStyle w:val="11"/>
              <w:ind w:left="0"/>
              <w:jc w:val="both"/>
            </w:pPr>
            <w:r>
              <w:t>Прцесс осуществления закупок. Правовые осн</w:t>
            </w:r>
            <w:r>
              <w:t>о</w:t>
            </w:r>
            <w:r>
              <w:t>вы закупок. Контракт и его составные части.</w:t>
            </w:r>
          </w:p>
        </w:tc>
        <w:tc>
          <w:tcPr>
            <w:tcW w:w="1099"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center"/>
              <w:rPr>
                <w:lang w:val="kk-KZ"/>
              </w:rPr>
            </w:pPr>
            <w:r w:rsidRPr="00BA3DF9">
              <w:rPr>
                <w:lang w:val="kk-KZ"/>
              </w:rPr>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rsidRPr="00BA3DF9">
              <w:t>6</w:t>
            </w:r>
          </w:p>
        </w:tc>
        <w:tc>
          <w:tcPr>
            <w:tcW w:w="2693" w:type="dxa"/>
            <w:tcBorders>
              <w:top w:val="single" w:sz="4" w:space="0" w:color="000000"/>
              <w:left w:val="single" w:sz="4" w:space="0" w:color="000000"/>
              <w:bottom w:val="single" w:sz="4" w:space="0" w:color="000000"/>
              <w:right w:val="single" w:sz="4" w:space="0" w:color="000000"/>
            </w:tcBorders>
          </w:tcPr>
          <w:p w:rsidR="00953450" w:rsidRPr="005D324E" w:rsidRDefault="00953450" w:rsidP="00953450">
            <w:pPr>
              <w:tabs>
                <w:tab w:val="left" w:pos="4074"/>
              </w:tabs>
            </w:pPr>
            <w:r w:rsidRPr="005D324E">
              <w:t>Производственная л</w:t>
            </w:r>
            <w:r w:rsidRPr="005D324E">
              <w:t>о</w:t>
            </w:r>
            <w:r w:rsidRPr="005D324E">
              <w:t>гистика</w:t>
            </w:r>
            <w:r>
              <w:t>.</w:t>
            </w:r>
          </w:p>
          <w:p w:rsidR="00953450" w:rsidRPr="00BA3DF9" w:rsidRDefault="00953450" w:rsidP="00953450">
            <w:pPr>
              <w:tabs>
                <w:tab w:val="left" w:pos="4074"/>
              </w:tabs>
            </w:pPr>
          </w:p>
        </w:tc>
        <w:tc>
          <w:tcPr>
            <w:tcW w:w="5245"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pStyle w:val="11"/>
              <w:ind w:left="0"/>
              <w:jc w:val="both"/>
            </w:pPr>
            <w:r w:rsidRPr="00BA3DF9">
              <w:t>Понятие производственной логистики. Толка</w:t>
            </w:r>
            <w:r w:rsidRPr="00BA3DF9">
              <w:t>ю</w:t>
            </w:r>
            <w:r w:rsidRPr="00BA3DF9">
              <w:t>щие и тянущие системы управления материал</w:t>
            </w:r>
            <w:r w:rsidRPr="00BA3DF9">
              <w:t>ь</w:t>
            </w:r>
            <w:r w:rsidRPr="00BA3DF9">
              <w:t>ными потоками в производственной логистике</w:t>
            </w:r>
          </w:p>
        </w:tc>
        <w:tc>
          <w:tcPr>
            <w:tcW w:w="1099"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center"/>
              <w:rPr>
                <w:lang w:val="kk-KZ"/>
              </w:rPr>
            </w:pPr>
            <w:r w:rsidRPr="00BA3DF9">
              <w:rPr>
                <w:lang w:val="kk-KZ"/>
              </w:rPr>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rsidRPr="00BA3DF9">
              <w:t>7</w:t>
            </w:r>
          </w:p>
        </w:tc>
        <w:tc>
          <w:tcPr>
            <w:tcW w:w="2693"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tabs>
                <w:tab w:val="left" w:pos="4074"/>
              </w:tabs>
            </w:pPr>
            <w:r w:rsidRPr="005D324E">
              <w:t>Управление логистич</w:t>
            </w:r>
            <w:r w:rsidRPr="005D324E">
              <w:t>е</w:t>
            </w:r>
            <w:r w:rsidRPr="005D324E">
              <w:t>ской системой на пре</w:t>
            </w:r>
            <w:r w:rsidRPr="005D324E">
              <w:t>д</w:t>
            </w:r>
            <w:r w:rsidRPr="005D324E">
              <w:t>приятии</w:t>
            </w:r>
            <w:r>
              <w:t>.</w:t>
            </w:r>
          </w:p>
        </w:tc>
        <w:tc>
          <w:tcPr>
            <w:tcW w:w="5245"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t>Системы управления материальными потоками. Отделы логистики на предприятиях.</w:t>
            </w:r>
          </w:p>
        </w:tc>
        <w:tc>
          <w:tcPr>
            <w:tcW w:w="1099"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center"/>
              <w:rPr>
                <w:lang w:val="kk-KZ"/>
              </w:rPr>
            </w:pPr>
            <w:r w:rsidRPr="00BA3DF9">
              <w:rPr>
                <w:lang w:val="kk-KZ"/>
              </w:rPr>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rsidRPr="00BA3DF9">
              <w:t>8</w:t>
            </w:r>
          </w:p>
        </w:tc>
        <w:tc>
          <w:tcPr>
            <w:tcW w:w="2693"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tabs>
                <w:tab w:val="left" w:pos="4074"/>
              </w:tabs>
            </w:pPr>
            <w:r w:rsidRPr="005D324E">
              <w:rPr>
                <w:lang w:val="kk-KZ"/>
              </w:rPr>
              <w:t>Управление логистической системой  фармацевтической организации</w:t>
            </w:r>
            <w:r>
              <w:rPr>
                <w:lang w:val="kk-KZ"/>
              </w:rPr>
              <w:t>.</w:t>
            </w:r>
          </w:p>
        </w:tc>
        <w:tc>
          <w:tcPr>
            <w:tcW w:w="5245"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t>Логистический подход к управлению фармаце</w:t>
            </w:r>
            <w:r>
              <w:t>в</w:t>
            </w:r>
            <w:r>
              <w:t>тическими организациями. Эффективность л</w:t>
            </w:r>
            <w:r>
              <w:t>о</w:t>
            </w:r>
            <w:r>
              <w:t>гистического подхода к управлению фармаце</w:t>
            </w:r>
            <w:r>
              <w:t>в</w:t>
            </w:r>
            <w:r>
              <w:t>тическими организациями.</w:t>
            </w:r>
          </w:p>
        </w:tc>
        <w:tc>
          <w:tcPr>
            <w:tcW w:w="1099"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center"/>
            </w:pPr>
            <w:r>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rsidRPr="00BA3DF9">
              <w:t>9</w:t>
            </w:r>
          </w:p>
        </w:tc>
        <w:tc>
          <w:tcPr>
            <w:tcW w:w="2693" w:type="dxa"/>
            <w:tcBorders>
              <w:top w:val="single" w:sz="4" w:space="0" w:color="000000"/>
              <w:left w:val="single" w:sz="4" w:space="0" w:color="000000"/>
              <w:bottom w:val="single" w:sz="4" w:space="0" w:color="000000"/>
              <w:right w:val="single" w:sz="4" w:space="0" w:color="000000"/>
            </w:tcBorders>
          </w:tcPr>
          <w:p w:rsidR="00953450" w:rsidRPr="005D324E" w:rsidRDefault="00953450" w:rsidP="00953450">
            <w:pPr>
              <w:tabs>
                <w:tab w:val="left" w:pos="4074"/>
              </w:tabs>
            </w:pPr>
            <w:r w:rsidRPr="005D324E">
              <w:t>Распределительная л</w:t>
            </w:r>
            <w:r w:rsidRPr="005D324E">
              <w:t>о</w:t>
            </w:r>
            <w:r w:rsidRPr="005D324E">
              <w:t>гистика</w:t>
            </w:r>
            <w:r>
              <w:t>.</w:t>
            </w:r>
          </w:p>
          <w:p w:rsidR="00953450" w:rsidRPr="00BA3DF9" w:rsidRDefault="00953450" w:rsidP="00953450">
            <w:pPr>
              <w:tabs>
                <w:tab w:val="left" w:pos="4074"/>
              </w:tabs>
            </w:pPr>
          </w:p>
        </w:tc>
        <w:tc>
          <w:tcPr>
            <w:tcW w:w="5245"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rsidRPr="00BA3DF9">
              <w:t>Понятие распределительной логистики. Дистр</w:t>
            </w:r>
            <w:r w:rsidRPr="00BA3DF9">
              <w:t>и</w:t>
            </w:r>
            <w:r w:rsidRPr="00BA3DF9">
              <w:t>бутивные посредники в распределении.</w:t>
            </w:r>
          </w:p>
        </w:tc>
        <w:tc>
          <w:tcPr>
            <w:tcW w:w="1099"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center"/>
              <w:rPr>
                <w:lang w:val="kk-KZ"/>
              </w:rPr>
            </w:pPr>
            <w:r w:rsidRPr="00BA3DF9">
              <w:rPr>
                <w:lang w:val="kk-KZ"/>
              </w:rPr>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rsidRPr="00BA3DF9">
              <w:t>10</w:t>
            </w:r>
          </w:p>
        </w:tc>
        <w:tc>
          <w:tcPr>
            <w:tcW w:w="2693"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tabs>
                <w:tab w:val="left" w:pos="4074"/>
              </w:tabs>
            </w:pPr>
            <w:r w:rsidRPr="005D324E">
              <w:t>Логистические каналы и цепи сбыта</w:t>
            </w:r>
            <w:r>
              <w:t>.</w:t>
            </w:r>
          </w:p>
        </w:tc>
        <w:tc>
          <w:tcPr>
            <w:tcW w:w="5245" w:type="dxa"/>
            <w:tcBorders>
              <w:top w:val="single" w:sz="4" w:space="0" w:color="000000"/>
              <w:left w:val="single" w:sz="4" w:space="0" w:color="000000"/>
              <w:bottom w:val="single" w:sz="4" w:space="0" w:color="000000"/>
              <w:right w:val="single" w:sz="4" w:space="0" w:color="000000"/>
            </w:tcBorders>
          </w:tcPr>
          <w:p w:rsidR="00953450" w:rsidRDefault="00953450" w:rsidP="00953450">
            <w:pPr>
              <w:pStyle w:val="11"/>
              <w:ind w:left="0"/>
              <w:jc w:val="both"/>
            </w:pPr>
            <w:r>
              <w:t>Понятие логистические каналы и цепи сбыта.</w:t>
            </w:r>
          </w:p>
          <w:p w:rsidR="00953450" w:rsidRPr="00BA3DF9" w:rsidRDefault="00953450" w:rsidP="00953450">
            <w:pPr>
              <w:pStyle w:val="11"/>
              <w:ind w:left="0"/>
              <w:jc w:val="both"/>
            </w:pPr>
            <w:r>
              <w:t>Уровни логистических каналов.</w:t>
            </w:r>
          </w:p>
        </w:tc>
        <w:tc>
          <w:tcPr>
            <w:tcW w:w="1099"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center"/>
            </w:pPr>
            <w:r>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t>11</w:t>
            </w:r>
          </w:p>
        </w:tc>
        <w:tc>
          <w:tcPr>
            <w:tcW w:w="2693" w:type="dxa"/>
            <w:tcBorders>
              <w:top w:val="single" w:sz="4" w:space="0" w:color="000000"/>
              <w:left w:val="single" w:sz="4" w:space="0" w:color="000000"/>
              <w:bottom w:val="single" w:sz="4" w:space="0" w:color="000000"/>
              <w:right w:val="single" w:sz="4" w:space="0" w:color="000000"/>
            </w:tcBorders>
          </w:tcPr>
          <w:p w:rsidR="00953450" w:rsidRDefault="00953450" w:rsidP="00953450">
            <w:pPr>
              <w:tabs>
                <w:tab w:val="left" w:pos="4074"/>
              </w:tabs>
            </w:pPr>
            <w:r w:rsidRPr="005D324E">
              <w:t>Транспортная  логист</w:t>
            </w:r>
            <w:r w:rsidRPr="005D324E">
              <w:t>и</w:t>
            </w:r>
            <w:r w:rsidRPr="005D324E">
              <w:t>ка</w:t>
            </w:r>
            <w:r>
              <w:t>.</w:t>
            </w:r>
          </w:p>
        </w:tc>
        <w:tc>
          <w:tcPr>
            <w:tcW w:w="5245" w:type="dxa"/>
            <w:tcBorders>
              <w:top w:val="single" w:sz="4" w:space="0" w:color="000000"/>
              <w:left w:val="single" w:sz="4" w:space="0" w:color="000000"/>
              <w:bottom w:val="single" w:sz="4" w:space="0" w:color="000000"/>
              <w:right w:val="single" w:sz="4" w:space="0" w:color="000000"/>
            </w:tcBorders>
          </w:tcPr>
          <w:p w:rsidR="00953450" w:rsidRDefault="00953450" w:rsidP="00953450">
            <w:pPr>
              <w:pStyle w:val="11"/>
              <w:ind w:left="0"/>
              <w:jc w:val="both"/>
            </w:pPr>
            <w:r>
              <w:t xml:space="preserve">Сущность и задачи транспортной логистики. Задача выбора вида транспортного средства. </w:t>
            </w:r>
          </w:p>
        </w:tc>
        <w:tc>
          <w:tcPr>
            <w:tcW w:w="1099" w:type="dxa"/>
            <w:tcBorders>
              <w:top w:val="single" w:sz="4" w:space="0" w:color="000000"/>
              <w:left w:val="single" w:sz="4" w:space="0" w:color="000000"/>
              <w:bottom w:val="single" w:sz="4" w:space="0" w:color="000000"/>
              <w:right w:val="single" w:sz="4" w:space="0" w:color="000000"/>
            </w:tcBorders>
          </w:tcPr>
          <w:p w:rsidR="00953450" w:rsidRDefault="00953450" w:rsidP="00953450">
            <w:pPr>
              <w:jc w:val="center"/>
            </w:pPr>
            <w:r>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t>12</w:t>
            </w:r>
          </w:p>
        </w:tc>
        <w:tc>
          <w:tcPr>
            <w:tcW w:w="2693" w:type="dxa"/>
            <w:tcBorders>
              <w:top w:val="single" w:sz="4" w:space="0" w:color="000000"/>
              <w:left w:val="single" w:sz="4" w:space="0" w:color="000000"/>
              <w:bottom w:val="single" w:sz="4" w:space="0" w:color="000000"/>
              <w:right w:val="single" w:sz="4" w:space="0" w:color="000000"/>
            </w:tcBorders>
          </w:tcPr>
          <w:p w:rsidR="00953450" w:rsidRDefault="00953450" w:rsidP="00953450">
            <w:pPr>
              <w:tabs>
                <w:tab w:val="left" w:pos="4074"/>
              </w:tabs>
            </w:pPr>
            <w:r w:rsidRPr="005D324E">
              <w:rPr>
                <w:lang w:val="kk-KZ"/>
              </w:rPr>
              <w:t>Транспортная логистика фармацевтической организации</w:t>
            </w:r>
            <w:r>
              <w:rPr>
                <w:lang w:val="kk-KZ"/>
              </w:rPr>
              <w:t>.</w:t>
            </w:r>
          </w:p>
        </w:tc>
        <w:tc>
          <w:tcPr>
            <w:tcW w:w="5245" w:type="dxa"/>
            <w:tcBorders>
              <w:top w:val="single" w:sz="4" w:space="0" w:color="000000"/>
              <w:left w:val="single" w:sz="4" w:space="0" w:color="000000"/>
              <w:bottom w:val="single" w:sz="4" w:space="0" w:color="000000"/>
              <w:right w:val="single" w:sz="4" w:space="0" w:color="000000"/>
            </w:tcBorders>
          </w:tcPr>
          <w:p w:rsidR="00953450" w:rsidRDefault="00953450" w:rsidP="00953450">
            <w:pPr>
              <w:pStyle w:val="11"/>
              <w:ind w:left="0"/>
              <w:jc w:val="both"/>
            </w:pPr>
            <w:r>
              <w:t>Сущность, задачи и особенности транспортной логистики фармацевтической организации.</w:t>
            </w:r>
          </w:p>
        </w:tc>
        <w:tc>
          <w:tcPr>
            <w:tcW w:w="1099" w:type="dxa"/>
            <w:tcBorders>
              <w:top w:val="single" w:sz="4" w:space="0" w:color="000000"/>
              <w:left w:val="single" w:sz="4" w:space="0" w:color="000000"/>
              <w:bottom w:val="single" w:sz="4" w:space="0" w:color="000000"/>
              <w:right w:val="single" w:sz="4" w:space="0" w:color="000000"/>
            </w:tcBorders>
          </w:tcPr>
          <w:p w:rsidR="00953450" w:rsidRDefault="00953450" w:rsidP="00953450">
            <w:pPr>
              <w:jc w:val="center"/>
            </w:pPr>
            <w:r>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t>13</w:t>
            </w:r>
          </w:p>
        </w:tc>
        <w:tc>
          <w:tcPr>
            <w:tcW w:w="2693" w:type="dxa"/>
            <w:tcBorders>
              <w:top w:val="single" w:sz="4" w:space="0" w:color="000000"/>
              <w:left w:val="single" w:sz="4" w:space="0" w:color="000000"/>
              <w:bottom w:val="single" w:sz="4" w:space="0" w:color="000000"/>
              <w:right w:val="single" w:sz="4" w:space="0" w:color="000000"/>
            </w:tcBorders>
          </w:tcPr>
          <w:p w:rsidR="00953450" w:rsidRDefault="00953450" w:rsidP="00953450">
            <w:pPr>
              <w:tabs>
                <w:tab w:val="left" w:pos="4074"/>
              </w:tabs>
            </w:pPr>
            <w:r w:rsidRPr="005D324E">
              <w:rPr>
                <w:lang w:val="kk-KZ"/>
              </w:rPr>
              <w:t xml:space="preserve">Определение логистических </w:t>
            </w:r>
            <w:r w:rsidRPr="005D324E">
              <w:t xml:space="preserve"> </w:t>
            </w:r>
            <w:r w:rsidRPr="005D324E">
              <w:rPr>
                <w:lang w:val="kk-KZ"/>
              </w:rPr>
              <w:t>расходов на транспорте</w:t>
            </w:r>
            <w:r>
              <w:rPr>
                <w:lang w:val="kk-KZ"/>
              </w:rPr>
              <w:t>.</w:t>
            </w:r>
          </w:p>
        </w:tc>
        <w:tc>
          <w:tcPr>
            <w:tcW w:w="5245" w:type="dxa"/>
            <w:tcBorders>
              <w:top w:val="single" w:sz="4" w:space="0" w:color="000000"/>
              <w:left w:val="single" w:sz="4" w:space="0" w:color="000000"/>
              <w:bottom w:val="single" w:sz="4" w:space="0" w:color="000000"/>
              <w:right w:val="single" w:sz="4" w:space="0" w:color="000000"/>
            </w:tcBorders>
          </w:tcPr>
          <w:p w:rsidR="00953450" w:rsidRDefault="00953450" w:rsidP="00953450">
            <w:pPr>
              <w:pStyle w:val="11"/>
              <w:ind w:left="0"/>
              <w:jc w:val="both"/>
            </w:pPr>
            <w:r>
              <w:t>Логистические расходы на транспорте. Их виды, состав и структура.</w:t>
            </w:r>
          </w:p>
        </w:tc>
        <w:tc>
          <w:tcPr>
            <w:tcW w:w="1099" w:type="dxa"/>
            <w:tcBorders>
              <w:top w:val="single" w:sz="4" w:space="0" w:color="000000"/>
              <w:left w:val="single" w:sz="4" w:space="0" w:color="000000"/>
              <w:bottom w:val="single" w:sz="4" w:space="0" w:color="000000"/>
              <w:right w:val="single" w:sz="4" w:space="0" w:color="000000"/>
            </w:tcBorders>
          </w:tcPr>
          <w:p w:rsidR="00953450" w:rsidRDefault="00953450" w:rsidP="00953450">
            <w:pPr>
              <w:jc w:val="center"/>
            </w:pPr>
            <w:r>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t>14</w:t>
            </w:r>
          </w:p>
        </w:tc>
        <w:tc>
          <w:tcPr>
            <w:tcW w:w="2693" w:type="dxa"/>
            <w:tcBorders>
              <w:top w:val="single" w:sz="4" w:space="0" w:color="000000"/>
              <w:left w:val="single" w:sz="4" w:space="0" w:color="000000"/>
              <w:bottom w:val="single" w:sz="4" w:space="0" w:color="000000"/>
              <w:right w:val="single" w:sz="4" w:space="0" w:color="000000"/>
            </w:tcBorders>
          </w:tcPr>
          <w:p w:rsidR="00953450" w:rsidRDefault="00953450" w:rsidP="00953450">
            <w:pPr>
              <w:tabs>
                <w:tab w:val="left" w:pos="4074"/>
              </w:tabs>
            </w:pPr>
            <w:r w:rsidRPr="005D324E">
              <w:t>Транспортные тарифы</w:t>
            </w:r>
            <w:r>
              <w:t>.</w:t>
            </w:r>
          </w:p>
        </w:tc>
        <w:tc>
          <w:tcPr>
            <w:tcW w:w="5245" w:type="dxa"/>
            <w:tcBorders>
              <w:top w:val="single" w:sz="4" w:space="0" w:color="000000"/>
              <w:left w:val="single" w:sz="4" w:space="0" w:color="000000"/>
              <w:bottom w:val="single" w:sz="4" w:space="0" w:color="000000"/>
              <w:right w:val="single" w:sz="4" w:space="0" w:color="000000"/>
            </w:tcBorders>
          </w:tcPr>
          <w:p w:rsidR="00953450" w:rsidRDefault="00953450" w:rsidP="00953450">
            <w:pPr>
              <w:pStyle w:val="11"/>
              <w:ind w:left="0"/>
              <w:jc w:val="both"/>
            </w:pPr>
            <w:r>
              <w:t>Транспортные тарифы, их виды и правила их применения.</w:t>
            </w:r>
          </w:p>
        </w:tc>
        <w:tc>
          <w:tcPr>
            <w:tcW w:w="1099" w:type="dxa"/>
            <w:tcBorders>
              <w:top w:val="single" w:sz="4" w:space="0" w:color="000000"/>
              <w:left w:val="single" w:sz="4" w:space="0" w:color="000000"/>
              <w:bottom w:val="single" w:sz="4" w:space="0" w:color="000000"/>
              <w:right w:val="single" w:sz="4" w:space="0" w:color="000000"/>
            </w:tcBorders>
          </w:tcPr>
          <w:p w:rsidR="00953450" w:rsidRDefault="00953450" w:rsidP="00953450">
            <w:pPr>
              <w:jc w:val="center"/>
            </w:pPr>
            <w:r>
              <w:t>2</w:t>
            </w:r>
          </w:p>
        </w:tc>
      </w:tr>
      <w:tr w:rsidR="00953450" w:rsidRPr="00BA3DF9" w:rsidTr="00953450">
        <w:tc>
          <w:tcPr>
            <w:tcW w:w="534" w:type="dxa"/>
            <w:tcBorders>
              <w:top w:val="single" w:sz="4" w:space="0" w:color="000000"/>
              <w:left w:val="single" w:sz="4" w:space="0" w:color="000000"/>
              <w:bottom w:val="single" w:sz="4" w:space="0" w:color="000000"/>
              <w:right w:val="single" w:sz="4" w:space="0" w:color="000000"/>
            </w:tcBorders>
          </w:tcPr>
          <w:p w:rsidR="00953450" w:rsidRPr="00BA3DF9" w:rsidRDefault="00953450" w:rsidP="00953450">
            <w:pPr>
              <w:jc w:val="both"/>
            </w:pPr>
            <w:r>
              <w:t>15</w:t>
            </w:r>
          </w:p>
        </w:tc>
        <w:tc>
          <w:tcPr>
            <w:tcW w:w="2693" w:type="dxa"/>
            <w:tcBorders>
              <w:top w:val="single" w:sz="4" w:space="0" w:color="000000"/>
              <w:left w:val="single" w:sz="4" w:space="0" w:color="000000"/>
              <w:bottom w:val="single" w:sz="4" w:space="0" w:color="000000"/>
              <w:right w:val="single" w:sz="4" w:space="0" w:color="000000"/>
            </w:tcBorders>
          </w:tcPr>
          <w:p w:rsidR="00953450" w:rsidRDefault="00953450" w:rsidP="00953450">
            <w:pPr>
              <w:tabs>
                <w:tab w:val="left" w:pos="4074"/>
              </w:tabs>
            </w:pPr>
            <w:r w:rsidRPr="005D324E">
              <w:t>Логистическая конце</w:t>
            </w:r>
            <w:r w:rsidRPr="005D324E">
              <w:t>п</w:t>
            </w:r>
            <w:r w:rsidRPr="005D324E">
              <w:t>ция построения модели обслуживания</w:t>
            </w:r>
            <w:r>
              <w:t>.</w:t>
            </w:r>
          </w:p>
        </w:tc>
        <w:tc>
          <w:tcPr>
            <w:tcW w:w="5245" w:type="dxa"/>
            <w:tcBorders>
              <w:top w:val="single" w:sz="4" w:space="0" w:color="000000"/>
              <w:left w:val="single" w:sz="4" w:space="0" w:color="000000"/>
              <w:bottom w:val="single" w:sz="4" w:space="0" w:color="000000"/>
              <w:right w:val="single" w:sz="4" w:space="0" w:color="000000"/>
            </w:tcBorders>
          </w:tcPr>
          <w:p w:rsidR="00953450" w:rsidRDefault="00953450" w:rsidP="00953450">
            <w:pPr>
              <w:pStyle w:val="11"/>
              <w:ind w:left="0"/>
              <w:jc w:val="both"/>
            </w:pPr>
            <w:r>
              <w:t>Понятие и система логистического сервиса. Уровень логистического сервиса. Определение оптимального объема уровня логистического сервиса.</w:t>
            </w:r>
          </w:p>
        </w:tc>
        <w:tc>
          <w:tcPr>
            <w:tcW w:w="1099" w:type="dxa"/>
            <w:tcBorders>
              <w:top w:val="single" w:sz="4" w:space="0" w:color="000000"/>
              <w:left w:val="single" w:sz="4" w:space="0" w:color="000000"/>
              <w:bottom w:val="single" w:sz="4" w:space="0" w:color="000000"/>
              <w:right w:val="single" w:sz="4" w:space="0" w:color="000000"/>
            </w:tcBorders>
          </w:tcPr>
          <w:p w:rsidR="00953450" w:rsidRDefault="00953450" w:rsidP="00953450">
            <w:pPr>
              <w:jc w:val="center"/>
            </w:pPr>
            <w:r>
              <w:t>2</w:t>
            </w:r>
          </w:p>
        </w:tc>
      </w:tr>
      <w:tr w:rsidR="001961C1" w:rsidRPr="00BA3DF9" w:rsidTr="001961C1">
        <w:tc>
          <w:tcPr>
            <w:tcW w:w="534" w:type="dxa"/>
            <w:tcBorders>
              <w:top w:val="single" w:sz="4" w:space="0" w:color="000000"/>
              <w:left w:val="single" w:sz="4" w:space="0" w:color="000000"/>
              <w:bottom w:val="single" w:sz="4" w:space="0" w:color="000000"/>
              <w:right w:val="single" w:sz="4" w:space="0" w:color="000000"/>
            </w:tcBorders>
          </w:tcPr>
          <w:p w:rsidR="001961C1" w:rsidRPr="00953450" w:rsidRDefault="001961C1" w:rsidP="001961C1">
            <w:pPr>
              <w:tabs>
                <w:tab w:val="left" w:pos="4074"/>
              </w:tabs>
              <w:ind w:firstLine="993"/>
              <w:rPr>
                <w:b/>
              </w:rPr>
            </w:pPr>
          </w:p>
        </w:tc>
        <w:tc>
          <w:tcPr>
            <w:tcW w:w="2693" w:type="dxa"/>
            <w:tcBorders>
              <w:top w:val="single" w:sz="4" w:space="0" w:color="000000"/>
              <w:left w:val="single" w:sz="4" w:space="0" w:color="000000"/>
              <w:bottom w:val="single" w:sz="4" w:space="0" w:color="000000"/>
              <w:right w:val="single" w:sz="4" w:space="0" w:color="000000"/>
            </w:tcBorders>
          </w:tcPr>
          <w:p w:rsidR="001961C1" w:rsidRPr="00953450" w:rsidRDefault="001961C1" w:rsidP="001961C1">
            <w:pPr>
              <w:tabs>
                <w:tab w:val="left" w:pos="4074"/>
              </w:tabs>
              <w:ind w:firstLine="993"/>
              <w:rPr>
                <w:b/>
              </w:rPr>
            </w:pPr>
            <w:r w:rsidRPr="00953450">
              <w:rPr>
                <w:b/>
              </w:rPr>
              <w:t>Итого:</w:t>
            </w:r>
          </w:p>
        </w:tc>
        <w:tc>
          <w:tcPr>
            <w:tcW w:w="5245" w:type="dxa"/>
            <w:tcBorders>
              <w:top w:val="single" w:sz="4" w:space="0" w:color="000000"/>
              <w:left w:val="single" w:sz="4" w:space="0" w:color="000000"/>
              <w:bottom w:val="single" w:sz="4" w:space="0" w:color="000000"/>
              <w:right w:val="single" w:sz="4" w:space="0" w:color="000000"/>
            </w:tcBorders>
          </w:tcPr>
          <w:p w:rsidR="001961C1" w:rsidRDefault="001961C1" w:rsidP="00A32F32"/>
        </w:tc>
        <w:tc>
          <w:tcPr>
            <w:tcW w:w="1099" w:type="dxa"/>
            <w:tcBorders>
              <w:top w:val="single" w:sz="4" w:space="0" w:color="000000"/>
              <w:left w:val="single" w:sz="4" w:space="0" w:color="000000"/>
              <w:bottom w:val="single" w:sz="4" w:space="0" w:color="000000"/>
              <w:right w:val="single" w:sz="4" w:space="0" w:color="000000"/>
            </w:tcBorders>
          </w:tcPr>
          <w:p w:rsidR="001961C1" w:rsidRPr="00953450" w:rsidRDefault="001961C1" w:rsidP="00953450">
            <w:pPr>
              <w:jc w:val="center"/>
              <w:rPr>
                <w:b/>
              </w:rPr>
            </w:pPr>
            <w:r w:rsidRPr="00953450">
              <w:rPr>
                <w:b/>
              </w:rPr>
              <w:t>30</w:t>
            </w:r>
          </w:p>
        </w:tc>
      </w:tr>
    </w:tbl>
    <w:p w:rsidR="00953450" w:rsidRDefault="00953450" w:rsidP="00953450">
      <w:pPr>
        <w:pStyle w:val="11"/>
        <w:widowControl w:val="0"/>
        <w:autoSpaceDE w:val="0"/>
        <w:autoSpaceDN w:val="0"/>
        <w:adjustRightInd w:val="0"/>
        <w:ind w:left="0" w:firstLine="567"/>
        <w:jc w:val="both"/>
        <w:rPr>
          <w:bCs/>
        </w:rPr>
      </w:pPr>
    </w:p>
    <w:p w:rsidR="00953450" w:rsidRDefault="00953450" w:rsidP="00953450">
      <w:pPr>
        <w:pStyle w:val="11"/>
        <w:widowControl w:val="0"/>
        <w:autoSpaceDE w:val="0"/>
        <w:autoSpaceDN w:val="0"/>
        <w:adjustRightInd w:val="0"/>
        <w:ind w:left="0" w:firstLine="567"/>
        <w:jc w:val="both"/>
        <w:rPr>
          <w:b/>
          <w:bCs/>
        </w:rPr>
      </w:pPr>
      <w:r w:rsidRPr="0051660E">
        <w:rPr>
          <w:b/>
          <w:bCs/>
        </w:rPr>
        <w:lastRenderedPageBreak/>
        <w:t xml:space="preserve">Учебно-тематический план </w:t>
      </w:r>
      <w:r>
        <w:rPr>
          <w:b/>
          <w:bCs/>
        </w:rPr>
        <w:t xml:space="preserve">практических занятий под руководством </w:t>
      </w:r>
    </w:p>
    <w:p w:rsidR="00953450" w:rsidRPr="0051660E" w:rsidRDefault="00953450" w:rsidP="00953450">
      <w:pPr>
        <w:pStyle w:val="11"/>
        <w:widowControl w:val="0"/>
        <w:autoSpaceDE w:val="0"/>
        <w:autoSpaceDN w:val="0"/>
        <w:adjustRightInd w:val="0"/>
        <w:ind w:left="0" w:firstLine="567"/>
        <w:jc w:val="both"/>
        <w:rPr>
          <w:b/>
          <w:bCs/>
        </w:rPr>
      </w:pPr>
      <w:r>
        <w:rPr>
          <w:b/>
          <w:bCs/>
        </w:rPr>
        <w:t>преподавателя (</w:t>
      </w:r>
      <w:r w:rsidRPr="0051660E">
        <w:rPr>
          <w:b/>
          <w:bCs/>
        </w:rPr>
        <w:t>СРСП</w:t>
      </w:r>
      <w:r>
        <w:rPr>
          <w:b/>
          <w:bCs/>
        </w:rPr>
        <w:t>):</w:t>
      </w:r>
    </w:p>
    <w:tbl>
      <w:tblPr>
        <w:tblW w:w="9762" w:type="dxa"/>
        <w:tblLayout w:type="fixed"/>
        <w:tblLook w:val="0000"/>
      </w:tblPr>
      <w:tblGrid>
        <w:gridCol w:w="959"/>
        <w:gridCol w:w="2551"/>
        <w:gridCol w:w="4977"/>
        <w:gridCol w:w="1275"/>
      </w:tblGrid>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B5D09" w:rsidRDefault="00953450" w:rsidP="00953450">
            <w:pPr>
              <w:snapToGrid w:val="0"/>
              <w:rPr>
                <w:b/>
                <w:lang w:val="kk-KZ"/>
              </w:rPr>
            </w:pPr>
            <w:r w:rsidRPr="000B5D09">
              <w:rPr>
                <w:b/>
                <w:lang w:val="kk-KZ"/>
              </w:rPr>
              <w:t>№ п/п</w:t>
            </w:r>
          </w:p>
        </w:tc>
        <w:tc>
          <w:tcPr>
            <w:tcW w:w="2551" w:type="dxa"/>
            <w:tcBorders>
              <w:top w:val="single" w:sz="4" w:space="0" w:color="000000"/>
              <w:left w:val="single" w:sz="4" w:space="0" w:color="000000"/>
              <w:bottom w:val="single" w:sz="4" w:space="0" w:color="000000"/>
            </w:tcBorders>
          </w:tcPr>
          <w:p w:rsidR="00953450" w:rsidRPr="000B5D09" w:rsidRDefault="00953450" w:rsidP="00953450">
            <w:pPr>
              <w:snapToGrid w:val="0"/>
              <w:ind w:firstLine="567"/>
              <w:jc w:val="center"/>
              <w:rPr>
                <w:b/>
                <w:lang w:val="kk-KZ"/>
              </w:rPr>
            </w:pPr>
            <w:r w:rsidRPr="000B5D09">
              <w:rPr>
                <w:b/>
                <w:lang w:val="kk-KZ"/>
              </w:rPr>
              <w:t xml:space="preserve">Темы </w:t>
            </w:r>
            <w:r>
              <w:rPr>
                <w:b/>
                <w:lang w:val="kk-KZ"/>
              </w:rPr>
              <w:t>СРСП</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snapToGrid w:val="0"/>
              <w:ind w:firstLine="567"/>
              <w:jc w:val="center"/>
              <w:rPr>
                <w:b/>
              </w:rPr>
            </w:pPr>
            <w:r w:rsidRPr="000B5D09">
              <w:rPr>
                <w:b/>
              </w:rPr>
              <w:t>Краткое содержание</w:t>
            </w:r>
          </w:p>
        </w:tc>
        <w:tc>
          <w:tcPr>
            <w:tcW w:w="1275" w:type="dxa"/>
            <w:tcBorders>
              <w:top w:val="single" w:sz="4" w:space="0" w:color="000000"/>
              <w:left w:val="single" w:sz="4" w:space="0" w:color="000000"/>
              <w:bottom w:val="single" w:sz="4" w:space="0" w:color="000000"/>
              <w:right w:val="single" w:sz="4" w:space="0" w:color="000000"/>
            </w:tcBorders>
          </w:tcPr>
          <w:p w:rsidR="00953450" w:rsidRDefault="00953450" w:rsidP="00953450">
            <w:pPr>
              <w:snapToGrid w:val="0"/>
              <w:rPr>
                <w:b/>
                <w:lang w:val="kk-KZ"/>
              </w:rPr>
            </w:pPr>
            <w:r>
              <w:rPr>
                <w:b/>
                <w:lang w:val="kk-KZ"/>
              </w:rPr>
              <w:t>Продол-</w:t>
            </w:r>
          </w:p>
          <w:p w:rsidR="00953450" w:rsidRDefault="00953450" w:rsidP="00953450">
            <w:pPr>
              <w:snapToGrid w:val="0"/>
              <w:rPr>
                <w:b/>
                <w:lang w:val="kk-KZ"/>
              </w:rPr>
            </w:pPr>
            <w:r>
              <w:rPr>
                <w:b/>
                <w:lang w:val="kk-KZ"/>
              </w:rPr>
              <w:t>житель-</w:t>
            </w:r>
          </w:p>
          <w:p w:rsidR="00953450" w:rsidRPr="000B5D09" w:rsidRDefault="00953450" w:rsidP="00953450">
            <w:pPr>
              <w:snapToGrid w:val="0"/>
              <w:rPr>
                <w:b/>
                <w:lang w:val="kk-KZ"/>
              </w:rPr>
            </w:pPr>
            <w:r>
              <w:rPr>
                <w:b/>
                <w:lang w:val="kk-KZ"/>
              </w:rPr>
              <w:t>ность</w:t>
            </w:r>
          </w:p>
        </w:tc>
      </w:tr>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B5D09" w:rsidRDefault="00953450" w:rsidP="00953450">
            <w:pPr>
              <w:snapToGrid w:val="0"/>
              <w:jc w:val="center"/>
              <w:rPr>
                <w:b/>
                <w:lang w:val="kk-KZ"/>
              </w:rPr>
            </w:pPr>
            <w:r w:rsidRPr="000B5D09">
              <w:rPr>
                <w:b/>
                <w:lang w:val="kk-KZ"/>
              </w:rPr>
              <w:t>1</w:t>
            </w:r>
          </w:p>
        </w:tc>
        <w:tc>
          <w:tcPr>
            <w:tcW w:w="2551" w:type="dxa"/>
            <w:tcBorders>
              <w:top w:val="single" w:sz="4" w:space="0" w:color="000000"/>
              <w:left w:val="single" w:sz="4" w:space="0" w:color="000000"/>
              <w:bottom w:val="single" w:sz="4" w:space="0" w:color="000000"/>
            </w:tcBorders>
          </w:tcPr>
          <w:p w:rsidR="00953450" w:rsidRPr="00D102CC" w:rsidRDefault="00953450" w:rsidP="00953450">
            <w:pPr>
              <w:tabs>
                <w:tab w:val="left" w:pos="700"/>
              </w:tabs>
              <w:jc w:val="both"/>
            </w:pPr>
            <w:r w:rsidRPr="007E1869">
              <w:rPr>
                <w:color w:val="000000"/>
              </w:rPr>
              <w:t>История развития л</w:t>
            </w:r>
            <w:r w:rsidRPr="007E1869">
              <w:rPr>
                <w:color w:val="000000"/>
              </w:rPr>
              <w:t>о</w:t>
            </w:r>
            <w:r w:rsidRPr="007E1869">
              <w:rPr>
                <w:color w:val="000000"/>
              </w:rPr>
              <w:t>гистики как науки и ее практическая реал</w:t>
            </w:r>
            <w:r w:rsidRPr="007E1869">
              <w:rPr>
                <w:color w:val="000000"/>
              </w:rPr>
              <w:t>и</w:t>
            </w:r>
            <w:r w:rsidRPr="007E1869">
              <w:rPr>
                <w:color w:val="000000"/>
              </w:rPr>
              <w:t>зация. Этапы возни</w:t>
            </w:r>
            <w:r w:rsidRPr="007E1869">
              <w:rPr>
                <w:color w:val="000000"/>
              </w:rPr>
              <w:t>к</w:t>
            </w:r>
            <w:r w:rsidRPr="007E1869">
              <w:rPr>
                <w:color w:val="000000"/>
              </w:rPr>
              <w:t>новения логистики. Понятие логистики. Макро- и микролог</w:t>
            </w:r>
            <w:r w:rsidRPr="007E1869">
              <w:rPr>
                <w:color w:val="000000"/>
              </w:rPr>
              <w:t>и</w:t>
            </w:r>
            <w:r w:rsidRPr="007E1869">
              <w:rPr>
                <w:color w:val="000000"/>
              </w:rPr>
              <w:t>стика.</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snapToGrid w:val="0"/>
              <w:jc w:val="both"/>
              <w:rPr>
                <w:b/>
              </w:rPr>
            </w:pPr>
            <w:r w:rsidRPr="000B5D09">
              <w:t>История возникновения и развития практич</w:t>
            </w:r>
            <w:r w:rsidRPr="000B5D09">
              <w:t>е</w:t>
            </w:r>
            <w:r w:rsidRPr="000B5D09">
              <w:t>ской логистики, ее этапы развития. Синон</w:t>
            </w:r>
            <w:r w:rsidRPr="000B5D09">
              <w:t>и</w:t>
            </w:r>
            <w:r w:rsidRPr="000B5D09">
              <w:t>мы термина «логистика». Концепция и при</w:t>
            </w:r>
            <w:r w:rsidRPr="000B5D09">
              <w:t>н</w:t>
            </w:r>
            <w:r w:rsidRPr="000B5D09">
              <w:t>ципы логистики. Макрологистика. Микрол</w:t>
            </w:r>
            <w:r w:rsidRPr="000B5D09">
              <w:t>о</w:t>
            </w:r>
            <w:r w:rsidRPr="000B5D09">
              <w:t>гистика.</w:t>
            </w:r>
          </w:p>
        </w:tc>
        <w:tc>
          <w:tcPr>
            <w:tcW w:w="1275" w:type="dxa"/>
            <w:tcBorders>
              <w:top w:val="single" w:sz="4" w:space="0" w:color="000000"/>
              <w:left w:val="single" w:sz="4" w:space="0" w:color="000000"/>
              <w:bottom w:val="single" w:sz="4" w:space="0" w:color="000000"/>
              <w:right w:val="single" w:sz="4" w:space="0" w:color="000000"/>
            </w:tcBorders>
            <w:vAlign w:val="center"/>
          </w:tcPr>
          <w:p w:rsidR="00953450" w:rsidRDefault="00953450" w:rsidP="00953450">
            <w:pPr>
              <w:jc w:val="center"/>
            </w:pPr>
            <w:r w:rsidRPr="00CC4C4C">
              <w:t>1</w:t>
            </w:r>
          </w:p>
        </w:tc>
      </w:tr>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B5D09" w:rsidRDefault="00953450" w:rsidP="00953450">
            <w:pPr>
              <w:snapToGrid w:val="0"/>
              <w:jc w:val="center"/>
              <w:rPr>
                <w:lang w:val="kk-KZ"/>
              </w:rPr>
            </w:pPr>
            <w:r w:rsidRPr="000B5D09">
              <w:rPr>
                <w:lang w:val="kk-KZ"/>
              </w:rPr>
              <w:t>2</w:t>
            </w:r>
          </w:p>
        </w:tc>
        <w:tc>
          <w:tcPr>
            <w:tcW w:w="2551" w:type="dxa"/>
            <w:tcBorders>
              <w:top w:val="single" w:sz="4" w:space="0" w:color="000000"/>
              <w:left w:val="single" w:sz="4" w:space="0" w:color="000000"/>
              <w:bottom w:val="single" w:sz="4" w:space="0" w:color="000000"/>
            </w:tcBorders>
          </w:tcPr>
          <w:p w:rsidR="00953450" w:rsidRPr="000B5D09" w:rsidRDefault="00953450" w:rsidP="00953450">
            <w:pPr>
              <w:jc w:val="both"/>
            </w:pPr>
            <w:r w:rsidRPr="000B5D09">
              <w:t>Материальные зап</w:t>
            </w:r>
            <w:r w:rsidRPr="000B5D09">
              <w:t>а</w:t>
            </w:r>
            <w:r w:rsidRPr="000B5D09">
              <w:t>сы. Системы управл</w:t>
            </w:r>
            <w:r w:rsidRPr="000B5D09">
              <w:t>е</w:t>
            </w:r>
            <w:r w:rsidRPr="000B5D09">
              <w:t>ния запасами. Сист</w:t>
            </w:r>
            <w:r w:rsidRPr="000B5D09">
              <w:t>е</w:t>
            </w:r>
            <w:r w:rsidRPr="000B5D09">
              <w:t>ма с фиксированными размером заказа и п</w:t>
            </w:r>
            <w:r w:rsidRPr="000B5D09">
              <w:t>е</w:t>
            </w:r>
            <w:r w:rsidRPr="000B5D09">
              <w:t>риодом времени ме</w:t>
            </w:r>
            <w:r w:rsidRPr="000B5D09">
              <w:t>ж</w:t>
            </w:r>
            <w:r w:rsidRPr="000B5D09">
              <w:t>ду заказами. Структ</w:t>
            </w:r>
            <w:r w:rsidRPr="000B5D09">
              <w:t>у</w:t>
            </w:r>
            <w:r w:rsidRPr="000B5D09">
              <w:t>ризация и нормиров</w:t>
            </w:r>
            <w:r w:rsidRPr="000B5D09">
              <w:t>а</w:t>
            </w:r>
            <w:r w:rsidRPr="000B5D09">
              <w:t>ние запасов.</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snapToGrid w:val="0"/>
              <w:jc w:val="both"/>
            </w:pPr>
            <w:r w:rsidRPr="000B5D09">
              <w:t>Классификация материальных запас</w:t>
            </w:r>
            <w:r w:rsidRPr="000B5D09">
              <w:rPr>
                <w:b/>
              </w:rPr>
              <w:t xml:space="preserve"> </w:t>
            </w:r>
            <w:r w:rsidRPr="000B5D09">
              <w:t>Матер</w:t>
            </w:r>
            <w:r w:rsidRPr="000B5D09">
              <w:t>и</w:t>
            </w:r>
            <w:r w:rsidRPr="000B5D09">
              <w:t>альные запасы. Системы управления запас</w:t>
            </w:r>
            <w:r w:rsidRPr="000B5D09">
              <w:t>а</w:t>
            </w:r>
            <w:r w:rsidRPr="000B5D09">
              <w:t>ми. Система с фиксированными размером з</w:t>
            </w:r>
            <w:r w:rsidRPr="000B5D09">
              <w:t>а</w:t>
            </w:r>
            <w:r w:rsidRPr="000B5D09">
              <w:t>каза и периодом времени между заказами. Структуризация и нормирование запасов 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953450" w:rsidRDefault="00953450" w:rsidP="00953450">
            <w:pPr>
              <w:jc w:val="center"/>
            </w:pPr>
            <w:r w:rsidRPr="00CC4C4C">
              <w:t>1</w:t>
            </w:r>
          </w:p>
        </w:tc>
      </w:tr>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B5D09" w:rsidRDefault="00953450" w:rsidP="00953450">
            <w:pPr>
              <w:snapToGrid w:val="0"/>
              <w:rPr>
                <w:lang w:val="kk-KZ"/>
              </w:rPr>
            </w:pPr>
            <w:r w:rsidRPr="000B5D09">
              <w:rPr>
                <w:lang w:val="kk-KZ"/>
              </w:rPr>
              <w:t>3</w:t>
            </w:r>
          </w:p>
        </w:tc>
        <w:tc>
          <w:tcPr>
            <w:tcW w:w="2551" w:type="dxa"/>
            <w:tcBorders>
              <w:top w:val="single" w:sz="4" w:space="0" w:color="000000"/>
              <w:left w:val="single" w:sz="4" w:space="0" w:color="000000"/>
              <w:bottom w:val="single" w:sz="4" w:space="0" w:color="000000"/>
            </w:tcBorders>
          </w:tcPr>
          <w:p w:rsidR="00953450" w:rsidRPr="000B5D09" w:rsidRDefault="00953450" w:rsidP="00953450">
            <w:pPr>
              <w:tabs>
                <w:tab w:val="left" w:pos="700"/>
              </w:tabs>
            </w:pPr>
            <w:r w:rsidRPr="007E1869">
              <w:t>Складирование в л</w:t>
            </w:r>
            <w:r w:rsidRPr="007E1869">
              <w:t>о</w:t>
            </w:r>
            <w:r w:rsidRPr="007E1869">
              <w:t>гистике. Правовые основы процесса складирования в К</w:t>
            </w:r>
            <w:r w:rsidRPr="007E1869">
              <w:t>а</w:t>
            </w:r>
            <w:r w:rsidRPr="007E1869">
              <w:t>захстане. Развитие складской логистики в Казахстане на прим</w:t>
            </w:r>
            <w:r w:rsidRPr="007E1869">
              <w:t>е</w:t>
            </w:r>
            <w:r w:rsidRPr="007E1869">
              <w:t>ре индустриально-логистических це</w:t>
            </w:r>
            <w:r w:rsidRPr="007E1869">
              <w:t>н</w:t>
            </w:r>
            <w:r w:rsidRPr="007E1869">
              <w:t>тров «</w:t>
            </w:r>
            <w:r w:rsidRPr="007E1869">
              <w:rPr>
                <w:lang w:val="en-US"/>
              </w:rPr>
              <w:t>DAMU</w:t>
            </w:r>
            <w:r w:rsidRPr="007E1869">
              <w:t>».</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tabs>
                <w:tab w:val="left" w:pos="700"/>
              </w:tabs>
              <w:jc w:val="both"/>
              <w:rPr>
                <w:b/>
              </w:rPr>
            </w:pPr>
            <w:r w:rsidRPr="000B5D09">
              <w:t>Логистика складирования. Классификация складов. Функции и задачи складов. Оновные операции, выполняемые на складе. Изучение особенностей развития логистической ко</w:t>
            </w:r>
            <w:r w:rsidRPr="000B5D09">
              <w:t>н</w:t>
            </w:r>
            <w:r w:rsidRPr="000B5D09">
              <w:t>цепции в Казахстане (Уникальный индустр</w:t>
            </w:r>
            <w:r w:rsidRPr="000B5D09">
              <w:t>и</w:t>
            </w:r>
            <w:r w:rsidRPr="000B5D09">
              <w:t>ально-логистический центр «</w:t>
            </w:r>
            <w:r w:rsidRPr="000B5D09">
              <w:rPr>
                <w:lang w:val="en-US"/>
              </w:rPr>
              <w:t>DAMU</w:t>
            </w:r>
            <w:r w:rsidRPr="000B5D09">
              <w:t>»).</w:t>
            </w:r>
          </w:p>
          <w:p w:rsidR="00953450" w:rsidRPr="000B5D09" w:rsidRDefault="00953450" w:rsidP="00953450">
            <w:pPr>
              <w:pStyle w:val="11"/>
              <w:ind w:left="0"/>
              <w:jc w:val="both"/>
            </w:pPr>
          </w:p>
        </w:tc>
        <w:tc>
          <w:tcPr>
            <w:tcW w:w="1275" w:type="dxa"/>
            <w:tcBorders>
              <w:top w:val="single" w:sz="4" w:space="0" w:color="000000"/>
              <w:left w:val="single" w:sz="4" w:space="0" w:color="000000"/>
              <w:bottom w:val="single" w:sz="4" w:space="0" w:color="000000"/>
              <w:right w:val="single" w:sz="4" w:space="0" w:color="000000"/>
            </w:tcBorders>
            <w:vAlign w:val="center"/>
          </w:tcPr>
          <w:p w:rsidR="00953450" w:rsidRDefault="00953450" w:rsidP="00953450">
            <w:pPr>
              <w:jc w:val="center"/>
            </w:pPr>
            <w:r w:rsidRPr="00CC4C4C">
              <w:t>1</w:t>
            </w:r>
          </w:p>
        </w:tc>
      </w:tr>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B5D09" w:rsidRDefault="00953450" w:rsidP="00953450">
            <w:pPr>
              <w:snapToGrid w:val="0"/>
              <w:jc w:val="center"/>
              <w:rPr>
                <w:lang w:val="kk-KZ"/>
              </w:rPr>
            </w:pPr>
            <w:r w:rsidRPr="000B5D09">
              <w:rPr>
                <w:lang w:val="kk-KZ"/>
              </w:rPr>
              <w:t>4</w:t>
            </w:r>
          </w:p>
        </w:tc>
        <w:tc>
          <w:tcPr>
            <w:tcW w:w="2551" w:type="dxa"/>
            <w:tcBorders>
              <w:top w:val="single" w:sz="4" w:space="0" w:color="000000"/>
              <w:left w:val="single" w:sz="4" w:space="0" w:color="000000"/>
              <w:bottom w:val="single" w:sz="4" w:space="0" w:color="000000"/>
            </w:tcBorders>
          </w:tcPr>
          <w:p w:rsidR="00953450" w:rsidRPr="000B5D09" w:rsidRDefault="00953450" w:rsidP="00953450">
            <w:pPr>
              <w:jc w:val="both"/>
            </w:pPr>
            <w:r w:rsidRPr="000B5D09">
              <w:t>Логистический пр</w:t>
            </w:r>
            <w:r w:rsidRPr="000B5D09">
              <w:t>о</w:t>
            </w:r>
            <w:r w:rsidRPr="000B5D09">
              <w:t>цесс на складе. Виды, функции и классиф</w:t>
            </w:r>
            <w:r w:rsidRPr="000B5D09">
              <w:t>и</w:t>
            </w:r>
            <w:r w:rsidRPr="000B5D09">
              <w:t>кация складов.</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snapToGrid w:val="0"/>
              <w:jc w:val="both"/>
            </w:pPr>
            <w:r w:rsidRPr="000B5D09">
              <w:t>Предмет и характеристика логистики склад</w:t>
            </w:r>
            <w:r w:rsidRPr="000B5D09">
              <w:t>и</w:t>
            </w:r>
            <w:r w:rsidRPr="000B5D09">
              <w:t>рования. Функция и задачи складов. Класс</w:t>
            </w:r>
            <w:r w:rsidRPr="000B5D09">
              <w:t>и</w:t>
            </w:r>
            <w:r w:rsidRPr="000B5D09">
              <w:t>фикация складов. Основные операции, в</w:t>
            </w:r>
            <w:r w:rsidRPr="000B5D09">
              <w:t>ы</w:t>
            </w:r>
            <w:r w:rsidRPr="000B5D09">
              <w:t>полняемым на складе. Логистический пр</w:t>
            </w:r>
            <w:r w:rsidRPr="000B5D09">
              <w:t>о</w:t>
            </w:r>
            <w:r w:rsidRPr="000B5D09">
              <w:t>цесс на складе.</w:t>
            </w:r>
          </w:p>
        </w:tc>
        <w:tc>
          <w:tcPr>
            <w:tcW w:w="1275" w:type="dxa"/>
            <w:tcBorders>
              <w:top w:val="single" w:sz="4" w:space="0" w:color="000000"/>
              <w:left w:val="single" w:sz="4" w:space="0" w:color="000000"/>
              <w:bottom w:val="single" w:sz="4" w:space="0" w:color="000000"/>
              <w:right w:val="single" w:sz="4" w:space="0" w:color="000000"/>
            </w:tcBorders>
            <w:vAlign w:val="center"/>
          </w:tcPr>
          <w:p w:rsidR="00953450" w:rsidRDefault="00953450" w:rsidP="00953450">
            <w:pPr>
              <w:jc w:val="center"/>
            </w:pPr>
            <w:r w:rsidRPr="00CC4C4C">
              <w:t>1</w:t>
            </w:r>
          </w:p>
        </w:tc>
      </w:tr>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B5D09" w:rsidRDefault="00953450" w:rsidP="00953450">
            <w:pPr>
              <w:snapToGrid w:val="0"/>
              <w:jc w:val="center"/>
              <w:rPr>
                <w:lang w:val="kk-KZ"/>
              </w:rPr>
            </w:pPr>
            <w:r w:rsidRPr="000B5D09">
              <w:rPr>
                <w:lang w:val="kk-KZ"/>
              </w:rPr>
              <w:t>5</w:t>
            </w:r>
          </w:p>
        </w:tc>
        <w:tc>
          <w:tcPr>
            <w:tcW w:w="2551" w:type="dxa"/>
            <w:tcBorders>
              <w:top w:val="single" w:sz="4" w:space="0" w:color="000000"/>
              <w:left w:val="single" w:sz="4" w:space="0" w:color="000000"/>
              <w:bottom w:val="single" w:sz="4" w:space="0" w:color="000000"/>
            </w:tcBorders>
          </w:tcPr>
          <w:p w:rsidR="00953450" w:rsidRPr="000B5D09" w:rsidRDefault="00953450" w:rsidP="00953450">
            <w:pPr>
              <w:jc w:val="both"/>
            </w:pPr>
            <w:r w:rsidRPr="000B5D09">
              <w:t xml:space="preserve">Организация </w:t>
            </w:r>
            <w:r>
              <w:t xml:space="preserve">и </w:t>
            </w:r>
            <w:r w:rsidRPr="000B5D09">
              <w:t>фун</w:t>
            </w:r>
            <w:r w:rsidRPr="000B5D09">
              <w:t>к</w:t>
            </w:r>
            <w:r w:rsidRPr="000B5D09">
              <w:t>ционирование склада.</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snapToGrid w:val="0"/>
              <w:jc w:val="both"/>
            </w:pPr>
            <w:r w:rsidRPr="000B5D09">
              <w:t>Выбор складского помещения. Эффекти</w:t>
            </w:r>
            <w:r w:rsidRPr="000B5D09">
              <w:t>в</w:t>
            </w:r>
            <w:r w:rsidRPr="000B5D09">
              <w:t>ность функционирования складов. Методы определения места расположения склада. О</w:t>
            </w:r>
            <w:r w:rsidRPr="000B5D09">
              <w:t>п</w:t>
            </w:r>
            <w:r w:rsidRPr="000B5D09">
              <w:t>ределение оптимального количества складов.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953450" w:rsidRDefault="00953450" w:rsidP="00953450">
            <w:pPr>
              <w:jc w:val="center"/>
            </w:pPr>
            <w:r w:rsidRPr="00CC4C4C">
              <w:t>1</w:t>
            </w:r>
          </w:p>
        </w:tc>
      </w:tr>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B5D09" w:rsidRDefault="00953450" w:rsidP="00953450">
            <w:pPr>
              <w:snapToGrid w:val="0"/>
              <w:jc w:val="center"/>
              <w:rPr>
                <w:lang w:val="kk-KZ"/>
              </w:rPr>
            </w:pPr>
            <w:r w:rsidRPr="000B5D09">
              <w:rPr>
                <w:lang w:val="kk-KZ"/>
              </w:rPr>
              <w:t>6</w:t>
            </w:r>
          </w:p>
        </w:tc>
        <w:tc>
          <w:tcPr>
            <w:tcW w:w="2551" w:type="dxa"/>
            <w:tcBorders>
              <w:top w:val="single" w:sz="4" w:space="0" w:color="000000"/>
              <w:left w:val="single" w:sz="4" w:space="0" w:color="000000"/>
              <w:bottom w:val="single" w:sz="4" w:space="0" w:color="000000"/>
            </w:tcBorders>
          </w:tcPr>
          <w:p w:rsidR="00953450" w:rsidRPr="000B5D09" w:rsidRDefault="00953450" w:rsidP="00953450">
            <w:pPr>
              <w:jc w:val="both"/>
            </w:pPr>
            <w:r w:rsidRPr="000B5D09">
              <w:t xml:space="preserve">Расчет количества оборудования для хранения </w:t>
            </w:r>
            <w:r>
              <w:t xml:space="preserve">и </w:t>
            </w:r>
            <w:r w:rsidRPr="000B5D09">
              <w:t>мощности склада</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overflowPunct w:val="0"/>
              <w:jc w:val="both"/>
            </w:pPr>
            <w:r w:rsidRPr="000B5D09">
              <w:t>Основные параметры складских зон. Расчет необходимого количества оборудования для хранения и мощности склада.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953450" w:rsidRDefault="00953450" w:rsidP="00953450">
            <w:pPr>
              <w:jc w:val="center"/>
            </w:pPr>
            <w:r w:rsidRPr="00CC4C4C">
              <w:t>1</w:t>
            </w:r>
          </w:p>
        </w:tc>
      </w:tr>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276ED" w:rsidRDefault="00953450" w:rsidP="00953450">
            <w:pPr>
              <w:snapToGrid w:val="0"/>
              <w:jc w:val="center"/>
              <w:rPr>
                <w:lang w:val="kk-KZ"/>
              </w:rPr>
            </w:pPr>
            <w:r w:rsidRPr="000276ED">
              <w:rPr>
                <w:lang w:val="kk-KZ"/>
              </w:rPr>
              <w:t>7</w:t>
            </w:r>
          </w:p>
        </w:tc>
        <w:tc>
          <w:tcPr>
            <w:tcW w:w="2551" w:type="dxa"/>
            <w:tcBorders>
              <w:top w:val="single" w:sz="4" w:space="0" w:color="000000"/>
              <w:left w:val="single" w:sz="4" w:space="0" w:color="000000"/>
              <w:bottom w:val="single" w:sz="4" w:space="0" w:color="000000"/>
            </w:tcBorders>
          </w:tcPr>
          <w:p w:rsidR="00953450" w:rsidRPr="000B5D09" w:rsidRDefault="00953450" w:rsidP="00953450">
            <w:pPr>
              <w:jc w:val="both"/>
            </w:pPr>
            <w:r w:rsidRPr="000B5D09">
              <w:t>Система сбыта фа</w:t>
            </w:r>
            <w:r w:rsidRPr="000B5D09">
              <w:t>р</w:t>
            </w:r>
            <w:r w:rsidRPr="000B5D09">
              <w:t>мацевтической пр</w:t>
            </w:r>
            <w:r w:rsidRPr="000B5D09">
              <w:t>о</w:t>
            </w:r>
            <w:r w:rsidRPr="000B5D09">
              <w:t>дукции Особенности оптовой торговли л</w:t>
            </w:r>
            <w:r w:rsidRPr="000B5D09">
              <w:t>е</w:t>
            </w:r>
            <w:r w:rsidRPr="000B5D09">
              <w:lastRenderedPageBreak/>
              <w:t>карственными средс</w:t>
            </w:r>
            <w:r w:rsidRPr="000B5D09">
              <w:t>т</w:t>
            </w:r>
            <w:r w:rsidRPr="000B5D09">
              <w:t>вами</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snapToGrid w:val="0"/>
              <w:jc w:val="both"/>
            </w:pPr>
            <w:r w:rsidRPr="000B5D09">
              <w:lastRenderedPageBreak/>
              <w:t>Условия выбора метода сбыта. Оптовая то</w:t>
            </w:r>
            <w:r w:rsidRPr="000B5D09">
              <w:t>р</w:t>
            </w:r>
            <w:r w:rsidRPr="000B5D09">
              <w:t>говля товаров аптечного ассортимента. Функции, выполняемые оптовой торговлей. Управление в сфере оптовой торговли.</w:t>
            </w:r>
          </w:p>
        </w:tc>
        <w:tc>
          <w:tcPr>
            <w:tcW w:w="1275" w:type="dxa"/>
            <w:tcBorders>
              <w:top w:val="single" w:sz="4" w:space="0" w:color="000000"/>
              <w:left w:val="single" w:sz="4" w:space="0" w:color="000000"/>
              <w:bottom w:val="single" w:sz="4" w:space="0" w:color="000000"/>
              <w:right w:val="single" w:sz="4" w:space="0" w:color="000000"/>
            </w:tcBorders>
            <w:vAlign w:val="center"/>
          </w:tcPr>
          <w:p w:rsidR="00953450" w:rsidRDefault="00953450" w:rsidP="00953450">
            <w:pPr>
              <w:jc w:val="center"/>
            </w:pPr>
            <w:r w:rsidRPr="00CC4C4C">
              <w:t>1</w:t>
            </w:r>
          </w:p>
        </w:tc>
      </w:tr>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B5D09" w:rsidRDefault="00953450" w:rsidP="00953450">
            <w:pPr>
              <w:snapToGrid w:val="0"/>
              <w:jc w:val="center"/>
              <w:rPr>
                <w:lang w:val="kk-KZ"/>
              </w:rPr>
            </w:pPr>
            <w:r w:rsidRPr="000B5D09">
              <w:rPr>
                <w:lang w:val="kk-KZ"/>
              </w:rPr>
              <w:lastRenderedPageBreak/>
              <w:t>8</w:t>
            </w:r>
          </w:p>
        </w:tc>
        <w:tc>
          <w:tcPr>
            <w:tcW w:w="2551" w:type="dxa"/>
            <w:tcBorders>
              <w:top w:val="single" w:sz="4" w:space="0" w:color="000000"/>
              <w:left w:val="single" w:sz="4" w:space="0" w:color="000000"/>
              <w:bottom w:val="single" w:sz="4" w:space="0" w:color="000000"/>
            </w:tcBorders>
          </w:tcPr>
          <w:p w:rsidR="00953450" w:rsidRPr="000B5D09" w:rsidRDefault="00953450" w:rsidP="00953450">
            <w:pPr>
              <w:jc w:val="both"/>
            </w:pPr>
            <w:r w:rsidRPr="000B5D09">
              <w:rPr>
                <w:b/>
                <w:i/>
              </w:rPr>
              <w:t>Рубежный контроль</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snapToGrid w:val="0"/>
              <w:jc w:val="both"/>
            </w:pPr>
          </w:p>
        </w:tc>
        <w:tc>
          <w:tcPr>
            <w:tcW w:w="1275" w:type="dxa"/>
            <w:tcBorders>
              <w:top w:val="single" w:sz="4" w:space="0" w:color="000000"/>
              <w:left w:val="single" w:sz="4" w:space="0" w:color="000000"/>
              <w:bottom w:val="single" w:sz="4" w:space="0" w:color="000000"/>
              <w:right w:val="single" w:sz="4" w:space="0" w:color="000000"/>
            </w:tcBorders>
            <w:vAlign w:val="center"/>
          </w:tcPr>
          <w:p w:rsidR="00953450" w:rsidRDefault="00953450" w:rsidP="00953450">
            <w:pPr>
              <w:jc w:val="center"/>
            </w:pPr>
            <w:r w:rsidRPr="00CC4C4C">
              <w:t>1</w:t>
            </w:r>
          </w:p>
        </w:tc>
      </w:tr>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B5D09" w:rsidRDefault="00953450" w:rsidP="00953450">
            <w:pPr>
              <w:snapToGrid w:val="0"/>
              <w:jc w:val="center"/>
              <w:rPr>
                <w:lang w:val="kk-KZ"/>
              </w:rPr>
            </w:pPr>
            <w:r w:rsidRPr="000B5D09">
              <w:rPr>
                <w:lang w:val="kk-KZ"/>
              </w:rPr>
              <w:t>9</w:t>
            </w:r>
          </w:p>
        </w:tc>
        <w:tc>
          <w:tcPr>
            <w:tcW w:w="2551" w:type="dxa"/>
            <w:tcBorders>
              <w:top w:val="single" w:sz="4" w:space="0" w:color="000000"/>
              <w:left w:val="single" w:sz="4" w:space="0" w:color="000000"/>
              <w:bottom w:val="single" w:sz="4" w:space="0" w:color="000000"/>
            </w:tcBorders>
          </w:tcPr>
          <w:p w:rsidR="00953450" w:rsidRPr="000B5D09" w:rsidRDefault="00953450" w:rsidP="00953450">
            <w:pPr>
              <w:jc w:val="both"/>
            </w:pPr>
            <w:r w:rsidRPr="000B5D09">
              <w:t>Информационная л</w:t>
            </w:r>
            <w:r w:rsidRPr="000B5D09">
              <w:t>о</w:t>
            </w:r>
            <w:r w:rsidRPr="000B5D09">
              <w:t>гистика. Построение информационных си</w:t>
            </w:r>
            <w:r w:rsidRPr="000B5D09">
              <w:t>с</w:t>
            </w:r>
            <w:r w:rsidRPr="000B5D09">
              <w:t>тем в логистике. Управление информ</w:t>
            </w:r>
            <w:r w:rsidRPr="000B5D09">
              <w:t>а</w:t>
            </w:r>
            <w:r w:rsidRPr="000B5D09">
              <w:t>ционной системой с обратной связью.</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snapToGrid w:val="0"/>
              <w:jc w:val="both"/>
            </w:pPr>
            <w:r w:rsidRPr="000B5D09">
              <w:t>Предмет и характеристика информационной логистики. Понятия информационных пот</w:t>
            </w:r>
            <w:r w:rsidRPr="000B5D09">
              <w:t>о</w:t>
            </w:r>
            <w:r w:rsidRPr="000B5D09">
              <w:t>ков и информационных систем в логистике. Информационно-компьютерные технологии в логистике.  Классификация информационных систем.</w:t>
            </w:r>
          </w:p>
        </w:tc>
        <w:tc>
          <w:tcPr>
            <w:tcW w:w="1275" w:type="dxa"/>
            <w:tcBorders>
              <w:top w:val="single" w:sz="4" w:space="0" w:color="000000"/>
              <w:left w:val="single" w:sz="4" w:space="0" w:color="000000"/>
              <w:bottom w:val="single" w:sz="4" w:space="0" w:color="000000"/>
              <w:right w:val="single" w:sz="4" w:space="0" w:color="000000"/>
            </w:tcBorders>
            <w:vAlign w:val="center"/>
          </w:tcPr>
          <w:p w:rsidR="00953450" w:rsidRDefault="00953450" w:rsidP="00953450">
            <w:pPr>
              <w:jc w:val="center"/>
            </w:pPr>
            <w:r w:rsidRPr="00CC4C4C">
              <w:t>1</w:t>
            </w:r>
          </w:p>
        </w:tc>
      </w:tr>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B5D09" w:rsidRDefault="00953450" w:rsidP="00953450">
            <w:pPr>
              <w:snapToGrid w:val="0"/>
              <w:jc w:val="center"/>
              <w:rPr>
                <w:lang w:val="kk-KZ"/>
              </w:rPr>
            </w:pPr>
            <w:r w:rsidRPr="000B5D09">
              <w:rPr>
                <w:lang w:val="kk-KZ"/>
              </w:rPr>
              <w:t>10</w:t>
            </w:r>
          </w:p>
        </w:tc>
        <w:tc>
          <w:tcPr>
            <w:tcW w:w="2551" w:type="dxa"/>
            <w:tcBorders>
              <w:top w:val="single" w:sz="4" w:space="0" w:color="000000"/>
              <w:left w:val="single" w:sz="4" w:space="0" w:color="000000"/>
              <w:bottom w:val="single" w:sz="4" w:space="0" w:color="000000"/>
            </w:tcBorders>
          </w:tcPr>
          <w:p w:rsidR="00953450" w:rsidRPr="000B5D09" w:rsidRDefault="00953450" w:rsidP="00953450">
            <w:pPr>
              <w:jc w:val="both"/>
            </w:pPr>
            <w:r w:rsidRPr="000B5D09">
              <w:t>Логистические це</w:t>
            </w:r>
            <w:r w:rsidRPr="000B5D09">
              <w:t>н</w:t>
            </w:r>
            <w:r>
              <w:t>тры</w:t>
            </w:r>
            <w:r w:rsidRPr="000B5D09">
              <w:t>.</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jc w:val="both"/>
            </w:pPr>
            <w:r w:rsidRPr="000B5D09">
              <w:t>Понятие логистического центра. Торговые зоны. Логистические системы в торговой з</w:t>
            </w:r>
            <w:r w:rsidRPr="000B5D09">
              <w:t>о</w:t>
            </w:r>
            <w:r w:rsidRPr="000B5D09">
              <w:t>не. Логистические центры в розничной то</w:t>
            </w:r>
            <w:r w:rsidRPr="000B5D09">
              <w:t>р</w:t>
            </w:r>
            <w:r w:rsidRPr="000B5D09">
              <w:t>говле. Интегрированные процессы в торговле.</w:t>
            </w:r>
          </w:p>
        </w:tc>
        <w:tc>
          <w:tcPr>
            <w:tcW w:w="1275" w:type="dxa"/>
            <w:tcBorders>
              <w:top w:val="single" w:sz="4" w:space="0" w:color="000000"/>
              <w:left w:val="single" w:sz="4" w:space="0" w:color="000000"/>
              <w:bottom w:val="single" w:sz="4" w:space="0" w:color="000000"/>
              <w:right w:val="single" w:sz="4" w:space="0" w:color="000000"/>
            </w:tcBorders>
            <w:vAlign w:val="center"/>
          </w:tcPr>
          <w:p w:rsidR="00953450" w:rsidRDefault="00953450" w:rsidP="00953450">
            <w:pPr>
              <w:jc w:val="center"/>
            </w:pPr>
            <w:r w:rsidRPr="00CC4C4C">
              <w:t>1</w:t>
            </w:r>
          </w:p>
        </w:tc>
      </w:tr>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B5D09" w:rsidRDefault="00953450" w:rsidP="00953450">
            <w:pPr>
              <w:snapToGrid w:val="0"/>
              <w:jc w:val="center"/>
              <w:rPr>
                <w:lang w:val="kk-KZ"/>
              </w:rPr>
            </w:pPr>
            <w:r w:rsidRPr="000B5D09">
              <w:rPr>
                <w:lang w:val="kk-KZ"/>
              </w:rPr>
              <w:t>11</w:t>
            </w:r>
          </w:p>
        </w:tc>
        <w:tc>
          <w:tcPr>
            <w:tcW w:w="2551" w:type="dxa"/>
            <w:tcBorders>
              <w:top w:val="single" w:sz="4" w:space="0" w:color="000000"/>
              <w:left w:val="single" w:sz="4" w:space="0" w:color="000000"/>
              <w:bottom w:val="single" w:sz="4" w:space="0" w:color="000000"/>
            </w:tcBorders>
          </w:tcPr>
          <w:p w:rsidR="00953450" w:rsidRPr="000B5D09" w:rsidRDefault="00953450" w:rsidP="00953450">
            <w:pPr>
              <w:jc w:val="both"/>
            </w:pPr>
            <w:r w:rsidRPr="000B5D09">
              <w:t>Логистика сервисного обслуживания.</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shd w:val="clear" w:color="auto" w:fill="FFFFFF"/>
              <w:jc w:val="both"/>
            </w:pPr>
            <w:r w:rsidRPr="000B5D09">
              <w:t>Применение сервиса в логистике. Уровни л</w:t>
            </w:r>
            <w:r w:rsidRPr="000B5D09">
              <w:t>о</w:t>
            </w:r>
            <w:r w:rsidRPr="000B5D09">
              <w:t>гистического сервиса. Определение опт</w:t>
            </w:r>
            <w:r w:rsidRPr="000B5D09">
              <w:t>и</w:t>
            </w:r>
            <w:r w:rsidRPr="000B5D09">
              <w:t>мального объема логистического сервиса.</w:t>
            </w:r>
          </w:p>
        </w:tc>
        <w:tc>
          <w:tcPr>
            <w:tcW w:w="1275" w:type="dxa"/>
            <w:tcBorders>
              <w:top w:val="single" w:sz="4" w:space="0" w:color="000000"/>
              <w:left w:val="single" w:sz="4" w:space="0" w:color="000000"/>
              <w:bottom w:val="single" w:sz="4" w:space="0" w:color="000000"/>
              <w:right w:val="single" w:sz="4" w:space="0" w:color="000000"/>
            </w:tcBorders>
            <w:vAlign w:val="center"/>
          </w:tcPr>
          <w:p w:rsidR="00953450" w:rsidRDefault="00953450" w:rsidP="00953450">
            <w:pPr>
              <w:jc w:val="center"/>
            </w:pPr>
            <w:r w:rsidRPr="00CC4C4C">
              <w:t>1</w:t>
            </w:r>
          </w:p>
        </w:tc>
      </w:tr>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B5D09" w:rsidRDefault="00953450" w:rsidP="00953450">
            <w:pPr>
              <w:snapToGrid w:val="0"/>
              <w:jc w:val="center"/>
              <w:rPr>
                <w:lang w:val="kk-KZ"/>
              </w:rPr>
            </w:pPr>
            <w:r w:rsidRPr="000B5D09">
              <w:rPr>
                <w:lang w:val="kk-KZ"/>
              </w:rPr>
              <w:t>12</w:t>
            </w:r>
          </w:p>
        </w:tc>
        <w:tc>
          <w:tcPr>
            <w:tcW w:w="2551" w:type="dxa"/>
            <w:tcBorders>
              <w:top w:val="single" w:sz="4" w:space="0" w:color="000000"/>
              <w:left w:val="single" w:sz="4" w:space="0" w:color="000000"/>
              <w:bottom w:val="single" w:sz="4" w:space="0" w:color="000000"/>
            </w:tcBorders>
          </w:tcPr>
          <w:p w:rsidR="00953450" w:rsidRPr="000B5D09" w:rsidRDefault="00953450" w:rsidP="00953450">
            <w:pPr>
              <w:jc w:val="both"/>
            </w:pPr>
            <w:r w:rsidRPr="000B5D09">
              <w:t>Управление логист</w:t>
            </w:r>
            <w:r w:rsidRPr="000B5D09">
              <w:t>и</w:t>
            </w:r>
            <w:r w:rsidRPr="000B5D09">
              <w:t>ческими затратами. Классификация з</w:t>
            </w:r>
            <w:r w:rsidRPr="000B5D09">
              <w:t>а</w:t>
            </w:r>
            <w:r w:rsidRPr="000B5D09">
              <w:t>трат. Логистические затраты. Затраты на обработку заказов.</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tabs>
                <w:tab w:val="num" w:pos="-567"/>
              </w:tabs>
              <w:jc w:val="both"/>
            </w:pPr>
            <w:r w:rsidRPr="000B5D09">
              <w:t>Виды логистических затрат. Затраты на складскую деятельность. Затраты на офор</w:t>
            </w:r>
            <w:r w:rsidRPr="000B5D09">
              <w:t>м</w:t>
            </w:r>
            <w:r w:rsidRPr="000B5D09">
              <w:t>ление заказов. Управленческие и администр</w:t>
            </w:r>
            <w:r w:rsidRPr="000B5D09">
              <w:t>а</w:t>
            </w:r>
            <w:r w:rsidRPr="000B5D09">
              <w:t>тивные затраты.</w:t>
            </w:r>
          </w:p>
        </w:tc>
        <w:tc>
          <w:tcPr>
            <w:tcW w:w="1275" w:type="dxa"/>
            <w:tcBorders>
              <w:top w:val="single" w:sz="4" w:space="0" w:color="000000"/>
              <w:left w:val="single" w:sz="4" w:space="0" w:color="000000"/>
              <w:bottom w:val="single" w:sz="4" w:space="0" w:color="000000"/>
              <w:right w:val="single" w:sz="4" w:space="0" w:color="000000"/>
            </w:tcBorders>
            <w:vAlign w:val="center"/>
          </w:tcPr>
          <w:p w:rsidR="00953450" w:rsidRDefault="00953450" w:rsidP="00953450">
            <w:pPr>
              <w:jc w:val="center"/>
            </w:pPr>
            <w:r w:rsidRPr="00CC4C4C">
              <w:t>1</w:t>
            </w:r>
          </w:p>
        </w:tc>
      </w:tr>
      <w:tr w:rsidR="00953450" w:rsidRPr="000B5D09" w:rsidTr="00953450">
        <w:trPr>
          <w:trHeight w:val="2484"/>
        </w:trPr>
        <w:tc>
          <w:tcPr>
            <w:tcW w:w="959" w:type="dxa"/>
            <w:tcBorders>
              <w:top w:val="single" w:sz="4" w:space="0" w:color="000000"/>
              <w:left w:val="single" w:sz="4" w:space="0" w:color="000000"/>
            </w:tcBorders>
            <w:vAlign w:val="center"/>
          </w:tcPr>
          <w:p w:rsidR="00953450" w:rsidRPr="000B5D09" w:rsidRDefault="00953450" w:rsidP="00953450">
            <w:pPr>
              <w:snapToGrid w:val="0"/>
              <w:jc w:val="center"/>
              <w:rPr>
                <w:lang w:val="kk-KZ"/>
              </w:rPr>
            </w:pPr>
            <w:r w:rsidRPr="000B5D09">
              <w:rPr>
                <w:lang w:val="kk-KZ"/>
              </w:rPr>
              <w:t>13</w:t>
            </w:r>
          </w:p>
          <w:p w:rsidR="00953450" w:rsidRPr="000B5D09" w:rsidRDefault="00953450" w:rsidP="00953450">
            <w:pPr>
              <w:snapToGrid w:val="0"/>
              <w:jc w:val="center"/>
              <w:rPr>
                <w:lang w:val="kk-KZ"/>
              </w:rPr>
            </w:pPr>
          </w:p>
        </w:tc>
        <w:tc>
          <w:tcPr>
            <w:tcW w:w="2551" w:type="dxa"/>
            <w:tcBorders>
              <w:top w:val="single" w:sz="4" w:space="0" w:color="000000"/>
              <w:left w:val="single" w:sz="4" w:space="0" w:color="000000"/>
            </w:tcBorders>
          </w:tcPr>
          <w:p w:rsidR="00953450" w:rsidRPr="000B5D09" w:rsidRDefault="00953450" w:rsidP="00953450">
            <w:r w:rsidRPr="000B5D09">
              <w:t>Затраты на запасы продукции. Затраты на складскую де</w:t>
            </w:r>
            <w:r w:rsidRPr="000B5D09">
              <w:t>я</w:t>
            </w:r>
            <w:r w:rsidRPr="000B5D09">
              <w:t>тельность.</w:t>
            </w:r>
            <w:r>
              <w:t xml:space="preserve"> </w:t>
            </w:r>
            <w:r w:rsidRPr="000B5D09">
              <w:t>Затраты на снабжение. Затраты на транспортировку.</w:t>
            </w:r>
          </w:p>
        </w:tc>
        <w:tc>
          <w:tcPr>
            <w:tcW w:w="4977" w:type="dxa"/>
            <w:tcBorders>
              <w:top w:val="single" w:sz="4" w:space="0" w:color="000000"/>
              <w:left w:val="single" w:sz="4" w:space="0" w:color="000000"/>
            </w:tcBorders>
          </w:tcPr>
          <w:p w:rsidR="00953450" w:rsidRPr="000B5D09" w:rsidRDefault="00953450" w:rsidP="00953450">
            <w:pPr>
              <w:snapToGrid w:val="0"/>
              <w:jc w:val="both"/>
            </w:pPr>
            <w:r w:rsidRPr="000B5D09">
              <w:t>Затраты на стоимость  выполненеия заказа. Стоимость хранения запасов. Затраты, св</w:t>
            </w:r>
            <w:r w:rsidRPr="000B5D09">
              <w:t>я</w:t>
            </w:r>
            <w:r w:rsidRPr="000B5D09">
              <w:t>занные с хранением единицы запаса, их виды.</w:t>
            </w:r>
            <w:r>
              <w:t xml:space="preserve"> </w:t>
            </w:r>
            <w:r w:rsidRPr="000B5D09">
              <w:t>Затраты на закупки. Издержки, связанные с перебоямив сеабжении потребителей (потери от дефицита). Затраты на замещения. Тран</w:t>
            </w:r>
            <w:r w:rsidRPr="000B5D09">
              <w:t>с</w:t>
            </w:r>
            <w:r w:rsidRPr="000B5D09">
              <w:t>портные затраты. Основные направления снижения затрат на перевозки.</w:t>
            </w:r>
          </w:p>
        </w:tc>
        <w:tc>
          <w:tcPr>
            <w:tcW w:w="1275" w:type="dxa"/>
            <w:tcBorders>
              <w:top w:val="single" w:sz="4" w:space="0" w:color="000000"/>
              <w:left w:val="single" w:sz="4" w:space="0" w:color="000000"/>
              <w:right w:val="single" w:sz="4" w:space="0" w:color="000000"/>
            </w:tcBorders>
            <w:vAlign w:val="center"/>
          </w:tcPr>
          <w:p w:rsidR="00953450" w:rsidRDefault="00953450" w:rsidP="00953450">
            <w:pPr>
              <w:jc w:val="center"/>
            </w:pPr>
            <w:r w:rsidRPr="00CC4C4C">
              <w:t>1</w:t>
            </w:r>
          </w:p>
          <w:p w:rsidR="00953450" w:rsidRDefault="00953450" w:rsidP="00953450">
            <w:pPr>
              <w:jc w:val="center"/>
            </w:pPr>
          </w:p>
        </w:tc>
      </w:tr>
      <w:tr w:rsidR="00953450" w:rsidRPr="000B5D09" w:rsidTr="00953450">
        <w:trPr>
          <w:trHeight w:val="276"/>
        </w:trPr>
        <w:tc>
          <w:tcPr>
            <w:tcW w:w="959" w:type="dxa"/>
            <w:tcBorders>
              <w:top w:val="single" w:sz="4" w:space="0" w:color="000000"/>
              <w:left w:val="single" w:sz="4" w:space="0" w:color="000000"/>
              <w:bottom w:val="single" w:sz="4" w:space="0" w:color="000000"/>
            </w:tcBorders>
            <w:vAlign w:val="center"/>
          </w:tcPr>
          <w:p w:rsidR="00953450" w:rsidRPr="000B5D09" w:rsidRDefault="00953450" w:rsidP="00953450">
            <w:pPr>
              <w:snapToGrid w:val="0"/>
              <w:jc w:val="center"/>
              <w:rPr>
                <w:lang w:val="kk-KZ"/>
              </w:rPr>
            </w:pPr>
            <w:r>
              <w:rPr>
                <w:lang w:val="kk-KZ"/>
              </w:rPr>
              <w:t>14</w:t>
            </w:r>
          </w:p>
        </w:tc>
        <w:tc>
          <w:tcPr>
            <w:tcW w:w="2551" w:type="dxa"/>
            <w:tcBorders>
              <w:top w:val="single" w:sz="4" w:space="0" w:color="000000"/>
              <w:left w:val="single" w:sz="4" w:space="0" w:color="000000"/>
              <w:bottom w:val="single" w:sz="4" w:space="0" w:color="000000"/>
            </w:tcBorders>
          </w:tcPr>
          <w:p w:rsidR="00953450" w:rsidRPr="000B5D09" w:rsidRDefault="00953450" w:rsidP="00953450">
            <w:pPr>
              <w:jc w:val="center"/>
            </w:pPr>
            <w:r w:rsidRPr="000B5D09">
              <w:rPr>
                <w:b/>
                <w:i/>
              </w:rPr>
              <w:t>Рубежный контроль</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snapToGrid w:val="0"/>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953450" w:rsidRDefault="00953450" w:rsidP="00953450">
            <w:pPr>
              <w:jc w:val="center"/>
            </w:pPr>
            <w:r w:rsidRPr="00CC4C4C">
              <w:t>1</w:t>
            </w:r>
          </w:p>
        </w:tc>
      </w:tr>
      <w:tr w:rsidR="00953450" w:rsidRPr="000B5D09" w:rsidTr="00953450">
        <w:trPr>
          <w:trHeight w:val="276"/>
        </w:trPr>
        <w:tc>
          <w:tcPr>
            <w:tcW w:w="959" w:type="dxa"/>
            <w:tcBorders>
              <w:top w:val="single" w:sz="4" w:space="0" w:color="000000"/>
              <w:left w:val="single" w:sz="4" w:space="0" w:color="000000"/>
              <w:bottom w:val="single" w:sz="4" w:space="0" w:color="000000"/>
            </w:tcBorders>
          </w:tcPr>
          <w:p w:rsidR="00953450" w:rsidRPr="000B5D09" w:rsidRDefault="00953450" w:rsidP="00953450">
            <w:pPr>
              <w:snapToGrid w:val="0"/>
              <w:ind w:firstLine="567"/>
              <w:jc w:val="center"/>
              <w:rPr>
                <w:lang w:val="kk-KZ"/>
              </w:rPr>
            </w:pPr>
          </w:p>
        </w:tc>
        <w:tc>
          <w:tcPr>
            <w:tcW w:w="2551" w:type="dxa"/>
            <w:tcBorders>
              <w:top w:val="single" w:sz="4" w:space="0" w:color="000000"/>
              <w:left w:val="single" w:sz="4" w:space="0" w:color="000000"/>
              <w:bottom w:val="single" w:sz="4" w:space="0" w:color="000000"/>
            </w:tcBorders>
          </w:tcPr>
          <w:p w:rsidR="00953450" w:rsidRPr="000B5D09" w:rsidRDefault="00953450" w:rsidP="00953450">
            <w:pPr>
              <w:jc w:val="center"/>
              <w:rPr>
                <w:b/>
              </w:rPr>
            </w:pPr>
            <w:r w:rsidRPr="000B5D09">
              <w:rPr>
                <w:b/>
              </w:rPr>
              <w:t>Итого</w:t>
            </w:r>
          </w:p>
        </w:tc>
        <w:tc>
          <w:tcPr>
            <w:tcW w:w="4977" w:type="dxa"/>
            <w:tcBorders>
              <w:top w:val="single" w:sz="4" w:space="0" w:color="000000"/>
              <w:left w:val="single" w:sz="4" w:space="0" w:color="000000"/>
              <w:bottom w:val="single" w:sz="4" w:space="0" w:color="000000"/>
            </w:tcBorders>
          </w:tcPr>
          <w:p w:rsidR="00953450" w:rsidRPr="000B5D09" w:rsidRDefault="00953450" w:rsidP="00953450">
            <w:pPr>
              <w:snapToGrid w:val="0"/>
              <w:jc w:val="center"/>
            </w:pPr>
          </w:p>
        </w:tc>
        <w:tc>
          <w:tcPr>
            <w:tcW w:w="1275" w:type="dxa"/>
            <w:tcBorders>
              <w:top w:val="single" w:sz="4" w:space="0" w:color="000000"/>
              <w:left w:val="single" w:sz="4" w:space="0" w:color="000000"/>
              <w:bottom w:val="single" w:sz="4" w:space="0" w:color="000000"/>
              <w:right w:val="single" w:sz="4" w:space="0" w:color="000000"/>
            </w:tcBorders>
          </w:tcPr>
          <w:p w:rsidR="00953450" w:rsidRPr="0079585A" w:rsidRDefault="00953450" w:rsidP="00953450">
            <w:pPr>
              <w:snapToGrid w:val="0"/>
              <w:jc w:val="center"/>
              <w:rPr>
                <w:b/>
                <w:lang w:val="en-US"/>
              </w:rPr>
            </w:pPr>
            <w:r>
              <w:rPr>
                <w:b/>
                <w:lang w:val="kk-KZ"/>
              </w:rPr>
              <w:t>1</w:t>
            </w:r>
            <w:r>
              <w:rPr>
                <w:b/>
                <w:lang w:val="en-US"/>
              </w:rPr>
              <w:t>4</w:t>
            </w:r>
          </w:p>
        </w:tc>
      </w:tr>
    </w:tbl>
    <w:p w:rsidR="00953450" w:rsidRPr="000726DB" w:rsidRDefault="00953450" w:rsidP="00953450">
      <w:pPr>
        <w:ind w:firstLine="567"/>
        <w:jc w:val="both"/>
        <w:rPr>
          <w:b/>
          <w:lang w:val="kk-KZ"/>
        </w:rPr>
      </w:pPr>
      <w:r w:rsidRPr="000726DB">
        <w:rPr>
          <w:b/>
          <w:lang w:val="kk-KZ"/>
        </w:rPr>
        <w:t>Тематический план</w:t>
      </w:r>
      <w:r>
        <w:rPr>
          <w:b/>
          <w:lang w:val="kk-KZ"/>
        </w:rPr>
        <w:t xml:space="preserve"> самостоятельной работы студента (</w:t>
      </w:r>
      <w:r w:rsidRPr="000726DB">
        <w:rPr>
          <w:b/>
          <w:lang w:val="kk-KZ"/>
        </w:rPr>
        <w:t>СРС</w:t>
      </w:r>
      <w:r>
        <w:rPr>
          <w:b/>
          <w:lang w:val="kk-KZ"/>
        </w:rPr>
        <w:t>)</w:t>
      </w:r>
      <w:r w:rsidRPr="000726DB">
        <w:rPr>
          <w:b/>
          <w:lang w:val="kk-KZ"/>
        </w:rPr>
        <w:t>:</w:t>
      </w:r>
    </w:p>
    <w:tbl>
      <w:tblPr>
        <w:tblW w:w="9621" w:type="dxa"/>
        <w:tblLayout w:type="fixed"/>
        <w:tblLook w:val="0000"/>
      </w:tblPr>
      <w:tblGrid>
        <w:gridCol w:w="832"/>
        <w:gridCol w:w="3260"/>
        <w:gridCol w:w="4395"/>
        <w:gridCol w:w="1134"/>
      </w:tblGrid>
      <w:tr w:rsidR="00953450" w:rsidRPr="000B5D09" w:rsidTr="00953450">
        <w:trPr>
          <w:trHeight w:val="276"/>
        </w:trPr>
        <w:tc>
          <w:tcPr>
            <w:tcW w:w="832" w:type="dxa"/>
            <w:tcBorders>
              <w:top w:val="single" w:sz="4" w:space="0" w:color="000000"/>
              <w:left w:val="single" w:sz="4" w:space="0" w:color="000000"/>
              <w:bottom w:val="single" w:sz="4" w:space="0" w:color="000000"/>
            </w:tcBorders>
          </w:tcPr>
          <w:p w:rsidR="00953450" w:rsidRPr="000B5D09" w:rsidRDefault="00953450" w:rsidP="00953450">
            <w:pPr>
              <w:snapToGrid w:val="0"/>
              <w:jc w:val="both"/>
              <w:rPr>
                <w:b/>
                <w:lang w:val="kk-KZ"/>
              </w:rPr>
            </w:pPr>
            <w:r w:rsidRPr="000B5D09">
              <w:rPr>
                <w:b/>
                <w:lang w:val="kk-KZ"/>
              </w:rPr>
              <w:t>№</w:t>
            </w:r>
          </w:p>
        </w:tc>
        <w:tc>
          <w:tcPr>
            <w:tcW w:w="3260" w:type="dxa"/>
            <w:tcBorders>
              <w:top w:val="single" w:sz="4" w:space="0" w:color="000000"/>
              <w:left w:val="single" w:sz="4" w:space="0" w:color="000000"/>
              <w:bottom w:val="single" w:sz="4" w:space="0" w:color="000000"/>
            </w:tcBorders>
          </w:tcPr>
          <w:p w:rsidR="00953450" w:rsidRPr="000B5D09" w:rsidRDefault="00953450" w:rsidP="00953450">
            <w:pPr>
              <w:snapToGrid w:val="0"/>
              <w:jc w:val="both"/>
              <w:rPr>
                <w:b/>
                <w:lang w:val="kk-KZ"/>
              </w:rPr>
            </w:pPr>
            <w:r w:rsidRPr="000B5D09">
              <w:rPr>
                <w:b/>
                <w:lang w:val="kk-KZ"/>
              </w:rPr>
              <w:t xml:space="preserve">Темы </w:t>
            </w:r>
            <w:r>
              <w:rPr>
                <w:b/>
                <w:lang w:val="kk-KZ"/>
              </w:rPr>
              <w:t>СРС</w:t>
            </w:r>
          </w:p>
        </w:tc>
        <w:tc>
          <w:tcPr>
            <w:tcW w:w="4395" w:type="dxa"/>
            <w:tcBorders>
              <w:top w:val="single" w:sz="4" w:space="0" w:color="000000"/>
              <w:left w:val="single" w:sz="4" w:space="0" w:color="000000"/>
              <w:bottom w:val="single" w:sz="4" w:space="0" w:color="000000"/>
            </w:tcBorders>
          </w:tcPr>
          <w:p w:rsidR="00953450" w:rsidRPr="000B5D09" w:rsidRDefault="00953450" w:rsidP="00953450">
            <w:pPr>
              <w:snapToGrid w:val="0"/>
              <w:jc w:val="both"/>
              <w:rPr>
                <w:b/>
              </w:rPr>
            </w:pPr>
            <w:r w:rsidRPr="000B5D09">
              <w:rPr>
                <w:b/>
              </w:rPr>
              <w:t>Краткое содержание</w:t>
            </w:r>
          </w:p>
        </w:tc>
        <w:tc>
          <w:tcPr>
            <w:tcW w:w="1134" w:type="dxa"/>
            <w:tcBorders>
              <w:top w:val="single" w:sz="4" w:space="0" w:color="000000"/>
              <w:left w:val="single" w:sz="4" w:space="0" w:color="000000"/>
              <w:bottom w:val="single" w:sz="4" w:space="0" w:color="000000"/>
              <w:right w:val="single" w:sz="4" w:space="0" w:color="000000"/>
            </w:tcBorders>
          </w:tcPr>
          <w:p w:rsidR="00953450" w:rsidRDefault="00953450" w:rsidP="00953450">
            <w:pPr>
              <w:snapToGrid w:val="0"/>
              <w:rPr>
                <w:b/>
                <w:lang w:val="kk-KZ"/>
              </w:rPr>
            </w:pPr>
            <w:r>
              <w:rPr>
                <w:b/>
                <w:lang w:val="kk-KZ"/>
              </w:rPr>
              <w:t>Продол-</w:t>
            </w:r>
          </w:p>
          <w:p w:rsidR="00953450" w:rsidRDefault="00953450" w:rsidP="00953450">
            <w:pPr>
              <w:snapToGrid w:val="0"/>
              <w:rPr>
                <w:b/>
                <w:lang w:val="kk-KZ"/>
              </w:rPr>
            </w:pPr>
            <w:r>
              <w:rPr>
                <w:b/>
                <w:lang w:val="kk-KZ"/>
              </w:rPr>
              <w:t>житель-</w:t>
            </w:r>
          </w:p>
          <w:p w:rsidR="00953450" w:rsidRPr="000B5D09" w:rsidRDefault="00953450" w:rsidP="00953450">
            <w:pPr>
              <w:snapToGrid w:val="0"/>
              <w:jc w:val="both"/>
              <w:rPr>
                <w:b/>
                <w:lang w:val="kk-KZ"/>
              </w:rPr>
            </w:pPr>
            <w:r>
              <w:rPr>
                <w:b/>
                <w:lang w:val="kk-KZ"/>
              </w:rPr>
              <w:t>ность</w:t>
            </w:r>
          </w:p>
        </w:tc>
      </w:tr>
      <w:tr w:rsidR="00953450" w:rsidRPr="000B5D09" w:rsidTr="00953450">
        <w:trPr>
          <w:trHeight w:val="276"/>
        </w:trPr>
        <w:tc>
          <w:tcPr>
            <w:tcW w:w="9621" w:type="dxa"/>
            <w:gridSpan w:val="4"/>
            <w:tcBorders>
              <w:top w:val="single" w:sz="4" w:space="0" w:color="000000"/>
              <w:left w:val="single" w:sz="4" w:space="0" w:color="000000"/>
              <w:bottom w:val="single" w:sz="4" w:space="0" w:color="000000"/>
              <w:right w:val="single" w:sz="4" w:space="0" w:color="000000"/>
            </w:tcBorders>
          </w:tcPr>
          <w:p w:rsidR="00953450" w:rsidRPr="000B5D09" w:rsidRDefault="00953450" w:rsidP="00953450">
            <w:pPr>
              <w:snapToGrid w:val="0"/>
              <w:jc w:val="both"/>
              <w:rPr>
                <w:b/>
              </w:rPr>
            </w:pPr>
            <w:r w:rsidRPr="000B5D09">
              <w:rPr>
                <w:b/>
              </w:rPr>
              <w:t>Кредит № 1</w:t>
            </w:r>
            <w:r>
              <w:rPr>
                <w:b/>
              </w:rPr>
              <w:t xml:space="preserve"> </w:t>
            </w:r>
          </w:p>
        </w:tc>
      </w:tr>
      <w:tr w:rsidR="00953450" w:rsidRPr="000B5D09" w:rsidTr="00953450">
        <w:trPr>
          <w:trHeight w:val="276"/>
        </w:trPr>
        <w:tc>
          <w:tcPr>
            <w:tcW w:w="832" w:type="dxa"/>
            <w:tcBorders>
              <w:top w:val="single" w:sz="4" w:space="0" w:color="000000"/>
              <w:left w:val="single" w:sz="4" w:space="0" w:color="000000"/>
              <w:bottom w:val="single" w:sz="4" w:space="0" w:color="000000"/>
            </w:tcBorders>
          </w:tcPr>
          <w:p w:rsidR="00953450" w:rsidRPr="000B5D09" w:rsidRDefault="00953450" w:rsidP="00953450">
            <w:pPr>
              <w:snapToGrid w:val="0"/>
              <w:jc w:val="both"/>
              <w:rPr>
                <w:lang w:val="kk-KZ"/>
              </w:rPr>
            </w:pPr>
            <w:r w:rsidRPr="000B5D09">
              <w:rPr>
                <w:lang w:val="kk-KZ"/>
              </w:rPr>
              <w:t>1</w:t>
            </w:r>
          </w:p>
        </w:tc>
        <w:tc>
          <w:tcPr>
            <w:tcW w:w="3260" w:type="dxa"/>
            <w:tcBorders>
              <w:top w:val="single" w:sz="4" w:space="0" w:color="000000"/>
              <w:left w:val="single" w:sz="4" w:space="0" w:color="000000"/>
              <w:bottom w:val="single" w:sz="4" w:space="0" w:color="000000"/>
            </w:tcBorders>
          </w:tcPr>
          <w:p w:rsidR="00953450" w:rsidRPr="000B5D09" w:rsidRDefault="00953450" w:rsidP="00953450">
            <w:pPr>
              <w:pStyle w:val="13"/>
              <w:snapToGrid w:val="0"/>
              <w:spacing w:line="240" w:lineRule="auto"/>
              <w:ind w:left="0"/>
              <w:rPr>
                <w:sz w:val="24"/>
                <w:szCs w:val="24"/>
              </w:rPr>
            </w:pPr>
            <w:r w:rsidRPr="000B5D09">
              <w:rPr>
                <w:sz w:val="24"/>
                <w:szCs w:val="24"/>
              </w:rPr>
              <w:t>Производственная логистика на фармацевтическом предприятии</w:t>
            </w:r>
          </w:p>
        </w:tc>
        <w:tc>
          <w:tcPr>
            <w:tcW w:w="4395" w:type="dxa"/>
            <w:tcBorders>
              <w:top w:val="single" w:sz="4" w:space="0" w:color="000000"/>
              <w:left w:val="single" w:sz="4" w:space="0" w:color="000000"/>
              <w:bottom w:val="single" w:sz="4" w:space="0" w:color="000000"/>
            </w:tcBorders>
          </w:tcPr>
          <w:p w:rsidR="00953450" w:rsidRPr="000B5D09" w:rsidRDefault="00953450" w:rsidP="00953450">
            <w:pPr>
              <w:jc w:val="both"/>
            </w:pPr>
          </w:p>
        </w:tc>
        <w:tc>
          <w:tcPr>
            <w:tcW w:w="1134" w:type="dxa"/>
            <w:tcBorders>
              <w:top w:val="single" w:sz="4" w:space="0" w:color="000000"/>
              <w:left w:val="single" w:sz="4" w:space="0" w:color="000000"/>
              <w:bottom w:val="single" w:sz="4" w:space="0" w:color="000000"/>
              <w:right w:val="single" w:sz="4" w:space="0" w:color="000000"/>
            </w:tcBorders>
          </w:tcPr>
          <w:p w:rsidR="00953450" w:rsidRPr="000B5D09" w:rsidRDefault="00953450" w:rsidP="00953450">
            <w:pPr>
              <w:snapToGrid w:val="0"/>
              <w:jc w:val="both"/>
            </w:pPr>
            <w:r>
              <w:t>23</w:t>
            </w:r>
          </w:p>
        </w:tc>
      </w:tr>
      <w:tr w:rsidR="00953450" w:rsidRPr="000B5D09" w:rsidTr="00953450">
        <w:trPr>
          <w:trHeight w:val="276"/>
        </w:trPr>
        <w:tc>
          <w:tcPr>
            <w:tcW w:w="9621" w:type="dxa"/>
            <w:gridSpan w:val="4"/>
            <w:tcBorders>
              <w:top w:val="single" w:sz="4" w:space="0" w:color="000000"/>
              <w:left w:val="single" w:sz="4" w:space="0" w:color="000000"/>
              <w:bottom w:val="single" w:sz="4" w:space="0" w:color="000000"/>
              <w:right w:val="single" w:sz="4" w:space="0" w:color="000000"/>
            </w:tcBorders>
          </w:tcPr>
          <w:p w:rsidR="00953450" w:rsidRPr="000B5D09" w:rsidRDefault="00953450" w:rsidP="00953450">
            <w:pPr>
              <w:jc w:val="both"/>
              <w:rPr>
                <w:b/>
              </w:rPr>
            </w:pPr>
            <w:r w:rsidRPr="000B5D09">
              <w:rPr>
                <w:b/>
              </w:rPr>
              <w:t>Кредит №2</w:t>
            </w:r>
          </w:p>
        </w:tc>
      </w:tr>
      <w:tr w:rsidR="00953450" w:rsidRPr="000B5D09" w:rsidTr="00953450">
        <w:trPr>
          <w:trHeight w:val="276"/>
        </w:trPr>
        <w:tc>
          <w:tcPr>
            <w:tcW w:w="832" w:type="dxa"/>
            <w:tcBorders>
              <w:top w:val="single" w:sz="4" w:space="0" w:color="000000"/>
              <w:left w:val="single" w:sz="4" w:space="0" w:color="000000"/>
              <w:bottom w:val="single" w:sz="4" w:space="0" w:color="000000"/>
            </w:tcBorders>
          </w:tcPr>
          <w:p w:rsidR="00953450" w:rsidRPr="000B5D09" w:rsidRDefault="00953450" w:rsidP="00953450">
            <w:pPr>
              <w:snapToGrid w:val="0"/>
              <w:jc w:val="both"/>
              <w:rPr>
                <w:lang w:val="kk-KZ"/>
              </w:rPr>
            </w:pPr>
            <w:r w:rsidRPr="000B5D09">
              <w:rPr>
                <w:lang w:val="kk-KZ"/>
              </w:rPr>
              <w:t>2</w:t>
            </w:r>
          </w:p>
        </w:tc>
        <w:tc>
          <w:tcPr>
            <w:tcW w:w="3260" w:type="dxa"/>
            <w:tcBorders>
              <w:top w:val="single" w:sz="4" w:space="0" w:color="000000"/>
              <w:left w:val="single" w:sz="4" w:space="0" w:color="000000"/>
              <w:bottom w:val="single" w:sz="4" w:space="0" w:color="000000"/>
            </w:tcBorders>
          </w:tcPr>
          <w:p w:rsidR="00953450" w:rsidRPr="000B5D09" w:rsidRDefault="00953450" w:rsidP="00953450">
            <w:pPr>
              <w:snapToGrid w:val="0"/>
              <w:jc w:val="both"/>
            </w:pPr>
            <w:r w:rsidRPr="000B5D09">
              <w:t>"Логистика" в  фармации</w:t>
            </w:r>
          </w:p>
        </w:tc>
        <w:tc>
          <w:tcPr>
            <w:tcW w:w="4395" w:type="dxa"/>
            <w:tcBorders>
              <w:top w:val="single" w:sz="4" w:space="0" w:color="000000"/>
              <w:left w:val="single" w:sz="4" w:space="0" w:color="000000"/>
              <w:bottom w:val="single" w:sz="4" w:space="0" w:color="000000"/>
            </w:tcBorders>
          </w:tcPr>
          <w:p w:rsidR="00953450" w:rsidRPr="000B5D09" w:rsidRDefault="00953450" w:rsidP="00953450">
            <w:pPr>
              <w:jc w:val="both"/>
            </w:pPr>
          </w:p>
        </w:tc>
        <w:tc>
          <w:tcPr>
            <w:tcW w:w="1134" w:type="dxa"/>
            <w:tcBorders>
              <w:top w:val="single" w:sz="4" w:space="0" w:color="000000"/>
              <w:left w:val="single" w:sz="4" w:space="0" w:color="000000"/>
              <w:bottom w:val="single" w:sz="4" w:space="0" w:color="000000"/>
              <w:right w:val="single" w:sz="4" w:space="0" w:color="000000"/>
            </w:tcBorders>
          </w:tcPr>
          <w:p w:rsidR="00953450" w:rsidRPr="000B5D09" w:rsidRDefault="00953450" w:rsidP="00953450">
            <w:pPr>
              <w:tabs>
                <w:tab w:val="left" w:pos="319"/>
                <w:tab w:val="center" w:pos="459"/>
              </w:tabs>
              <w:snapToGrid w:val="0"/>
              <w:jc w:val="both"/>
            </w:pPr>
            <w:r>
              <w:t>23</w:t>
            </w:r>
          </w:p>
        </w:tc>
      </w:tr>
      <w:tr w:rsidR="00953450" w:rsidRPr="000B5D09" w:rsidTr="00953450">
        <w:trPr>
          <w:trHeight w:val="276"/>
        </w:trPr>
        <w:tc>
          <w:tcPr>
            <w:tcW w:w="832" w:type="dxa"/>
            <w:tcBorders>
              <w:top w:val="single" w:sz="4" w:space="0" w:color="000000"/>
              <w:left w:val="single" w:sz="4" w:space="0" w:color="000000"/>
              <w:bottom w:val="single" w:sz="4" w:space="0" w:color="000000"/>
            </w:tcBorders>
          </w:tcPr>
          <w:p w:rsidR="00953450" w:rsidRPr="000B5D09" w:rsidRDefault="00953450" w:rsidP="00953450">
            <w:pPr>
              <w:snapToGrid w:val="0"/>
              <w:jc w:val="both"/>
              <w:rPr>
                <w:lang w:val="kk-KZ"/>
              </w:rPr>
            </w:pPr>
          </w:p>
        </w:tc>
        <w:tc>
          <w:tcPr>
            <w:tcW w:w="3260" w:type="dxa"/>
            <w:tcBorders>
              <w:top w:val="single" w:sz="4" w:space="0" w:color="000000"/>
              <w:left w:val="single" w:sz="4" w:space="0" w:color="000000"/>
              <w:bottom w:val="single" w:sz="4" w:space="0" w:color="000000"/>
            </w:tcBorders>
          </w:tcPr>
          <w:p w:rsidR="00953450" w:rsidRPr="000B5D09" w:rsidRDefault="00953450" w:rsidP="00953450">
            <w:pPr>
              <w:snapToGrid w:val="0"/>
              <w:jc w:val="both"/>
              <w:rPr>
                <w:b/>
                <w:lang w:val="kk-KZ"/>
              </w:rPr>
            </w:pPr>
            <w:r>
              <w:rPr>
                <w:b/>
                <w:lang w:val="kk-KZ"/>
              </w:rPr>
              <w:t>Итого:</w:t>
            </w:r>
          </w:p>
        </w:tc>
        <w:tc>
          <w:tcPr>
            <w:tcW w:w="4395" w:type="dxa"/>
            <w:tcBorders>
              <w:top w:val="single" w:sz="4" w:space="0" w:color="000000"/>
              <w:left w:val="single" w:sz="4" w:space="0" w:color="000000"/>
              <w:bottom w:val="single" w:sz="4" w:space="0" w:color="000000"/>
            </w:tcBorders>
          </w:tcPr>
          <w:p w:rsidR="00953450" w:rsidRPr="000B5D09" w:rsidRDefault="00953450" w:rsidP="00953450">
            <w:pPr>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953450" w:rsidRPr="000B5D09" w:rsidRDefault="00953450" w:rsidP="00953450">
            <w:pPr>
              <w:snapToGrid w:val="0"/>
              <w:jc w:val="both"/>
              <w:rPr>
                <w:b/>
                <w:lang w:val="kk-KZ"/>
              </w:rPr>
            </w:pPr>
            <w:r>
              <w:rPr>
                <w:b/>
                <w:lang w:val="kk-KZ"/>
              </w:rPr>
              <w:t>46</w:t>
            </w:r>
          </w:p>
        </w:tc>
      </w:tr>
    </w:tbl>
    <w:p w:rsidR="00953450" w:rsidRPr="00265C4A" w:rsidRDefault="00953450" w:rsidP="00953450">
      <w:pPr>
        <w:ind w:firstLine="567"/>
        <w:jc w:val="both"/>
        <w:rPr>
          <w:lang w:val="kk-KZ"/>
        </w:rPr>
      </w:pPr>
    </w:p>
    <w:p w:rsidR="000276ED" w:rsidRDefault="000276ED" w:rsidP="000276ED">
      <w:pPr>
        <w:rPr>
          <w:b/>
        </w:rPr>
      </w:pPr>
      <w:r>
        <w:rPr>
          <w:b/>
        </w:rPr>
        <w:t>2.9</w:t>
      </w:r>
      <w:r w:rsidRPr="00BC1CD2">
        <w:rPr>
          <w:b/>
        </w:rPr>
        <w:t xml:space="preserve"> Методы обучения и преподавания.</w:t>
      </w:r>
    </w:p>
    <w:p w:rsidR="000276ED" w:rsidRPr="00BC1CD2" w:rsidRDefault="000276ED" w:rsidP="000276ED">
      <w:r w:rsidRPr="00BC1CD2">
        <w:rPr>
          <w:b/>
          <w:bCs/>
        </w:rPr>
        <w:lastRenderedPageBreak/>
        <w:t>Практические занятия:</w:t>
      </w:r>
      <w:r w:rsidRPr="00BC1CD2">
        <w:t xml:space="preserve"> работа с информационным материалом, устный опрос, решение ситу</w:t>
      </w:r>
      <w:r w:rsidRPr="00BC1CD2">
        <w:t>а</w:t>
      </w:r>
      <w:r w:rsidRPr="00BC1CD2">
        <w:t>ционных задач, работа в малых группах.</w:t>
      </w:r>
    </w:p>
    <w:p w:rsidR="000276ED" w:rsidRPr="00BC1CD2" w:rsidRDefault="000276ED" w:rsidP="000276ED">
      <w:r w:rsidRPr="00BC1CD2">
        <w:rPr>
          <w:b/>
        </w:rPr>
        <w:t xml:space="preserve">Самостоятельная работа студента под руководством преподавателя (СРСП): </w:t>
      </w:r>
      <w:r w:rsidRPr="00BC1CD2">
        <w:t>консультации преподавателя, презентации тем рефератов,</w:t>
      </w:r>
      <w:r w:rsidRPr="00BC1CD2">
        <w:rPr>
          <w:b/>
        </w:rPr>
        <w:t xml:space="preserve"> </w:t>
      </w:r>
      <w:r w:rsidRPr="00BC1CD2">
        <w:t>самостоятельное изучение студентами тем дисципл</w:t>
      </w:r>
      <w:r w:rsidRPr="00BC1CD2">
        <w:t>и</w:t>
      </w:r>
      <w:r w:rsidRPr="00BC1CD2">
        <w:t>ны при активной консультации преподавателя, деловые игры,  рубежный контроль</w:t>
      </w:r>
    </w:p>
    <w:p w:rsidR="000276ED" w:rsidRPr="00BC1CD2" w:rsidRDefault="000276ED" w:rsidP="000276ED">
      <w:pPr>
        <w:rPr>
          <w:b/>
        </w:rPr>
      </w:pPr>
      <w:r w:rsidRPr="00BC1CD2">
        <w:rPr>
          <w:b/>
        </w:rPr>
        <w:t>Самостоятельная работа студента (СРС):</w:t>
      </w:r>
      <w:r w:rsidRPr="00BC1CD2">
        <w:t xml:space="preserve"> выполнение индивидуальных заданий, реферирование рекомендованной литературы, решение ситуационных задач, работа с раздаточным материалом, учебно-исследовательская работа студентов, составление глоссариев, подготовка тестов.</w:t>
      </w:r>
      <w:r w:rsidRPr="00BC1CD2">
        <w:rPr>
          <w:b/>
        </w:rPr>
        <w:t xml:space="preserve"> </w:t>
      </w:r>
    </w:p>
    <w:p w:rsidR="000276ED" w:rsidRDefault="000276ED" w:rsidP="000276ED">
      <w:pPr>
        <w:rPr>
          <w:b/>
        </w:rPr>
      </w:pPr>
    </w:p>
    <w:p w:rsidR="000276ED" w:rsidRDefault="000276ED" w:rsidP="000276ED">
      <w:pPr>
        <w:rPr>
          <w:b/>
        </w:rPr>
      </w:pPr>
      <w:r>
        <w:rPr>
          <w:b/>
        </w:rPr>
        <w:t>2.10 Методы оценки знаний и практических навыков:</w:t>
      </w:r>
    </w:p>
    <w:p w:rsidR="000276ED" w:rsidRDefault="000276ED" w:rsidP="000276ED">
      <w:pPr>
        <w:rPr>
          <w:b/>
        </w:rPr>
      </w:pPr>
    </w:p>
    <w:p w:rsidR="000276ED" w:rsidRDefault="000276ED" w:rsidP="000276ED">
      <w:pPr>
        <w:tabs>
          <w:tab w:val="left" w:pos="3161"/>
        </w:tabs>
        <w:jc w:val="center"/>
        <w:rPr>
          <w:lang w:val="kk-KZ"/>
        </w:rPr>
      </w:pPr>
      <w:r w:rsidRPr="006B24A7">
        <w:t>Количество оц</w:t>
      </w:r>
      <w:r>
        <w:t xml:space="preserve">енок компетенции для студентов </w:t>
      </w:r>
      <w:r>
        <w:rPr>
          <w:lang w:val="kk-KZ"/>
        </w:rPr>
        <w:t>4</w:t>
      </w:r>
      <w:r w:rsidRPr="006B24A7">
        <w:t xml:space="preserve"> курса </w:t>
      </w:r>
    </w:p>
    <w:p w:rsidR="000276ED" w:rsidRPr="006B24A7" w:rsidRDefault="000276ED" w:rsidP="000276ED">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0276ED" w:rsidRPr="006B24A7" w:rsidRDefault="000276ED" w:rsidP="000276ED">
      <w:pPr>
        <w:widowControl w:val="0"/>
        <w:numPr>
          <w:ilvl w:val="0"/>
          <w:numId w:val="668"/>
        </w:numPr>
        <w:autoSpaceDE w:val="0"/>
        <w:autoSpaceDN w:val="0"/>
        <w:adjustRightInd w:val="0"/>
        <w:spacing w:line="300" w:lineRule="auto"/>
        <w:ind w:left="142"/>
        <w:jc w:val="both"/>
      </w:pPr>
      <w:r w:rsidRPr="006B24A7">
        <w:t>60% - 9</w:t>
      </w:r>
      <w:r w:rsidRPr="006B24A7">
        <w:rPr>
          <w:lang w:val="kk-KZ"/>
        </w:rPr>
        <w:t xml:space="preserve"> п</w:t>
      </w:r>
      <w:r w:rsidRPr="006B24A7">
        <w:t xml:space="preserve">рактических занятий (6-9, 11-15) – </w:t>
      </w:r>
      <w:r w:rsidRPr="006B24A7">
        <w:rPr>
          <w:lang w:val="kk-KZ"/>
        </w:rPr>
        <w:t>знания;</w:t>
      </w:r>
    </w:p>
    <w:p w:rsidR="000276ED" w:rsidRPr="006B24A7" w:rsidRDefault="000276ED" w:rsidP="000276ED">
      <w:pPr>
        <w:widowControl w:val="0"/>
        <w:numPr>
          <w:ilvl w:val="0"/>
          <w:numId w:val="668"/>
        </w:numPr>
        <w:autoSpaceDE w:val="0"/>
        <w:autoSpaceDN w:val="0"/>
        <w:adjustRightInd w:val="0"/>
        <w:spacing w:line="300" w:lineRule="auto"/>
        <w:ind w:left="142"/>
        <w:jc w:val="both"/>
      </w:pPr>
      <w:r w:rsidRPr="006B24A7">
        <w:rPr>
          <w:lang w:val="kk-KZ"/>
        </w:rPr>
        <w:t>15% практических занятий (6,8) – практические навыки</w:t>
      </w:r>
    </w:p>
    <w:p w:rsidR="000276ED" w:rsidRPr="006B24A7" w:rsidRDefault="000276ED" w:rsidP="000276ED">
      <w:pPr>
        <w:widowControl w:val="0"/>
        <w:numPr>
          <w:ilvl w:val="0"/>
          <w:numId w:val="668"/>
        </w:numPr>
        <w:autoSpaceDE w:val="0"/>
        <w:autoSpaceDN w:val="0"/>
        <w:adjustRightInd w:val="0"/>
        <w:spacing w:line="300" w:lineRule="auto"/>
        <w:ind w:left="142"/>
        <w:jc w:val="both"/>
      </w:pPr>
      <w:r w:rsidRPr="006B24A7">
        <w:rPr>
          <w:lang w:val="kk-KZ"/>
        </w:rPr>
        <w:t>10% - 2 практических зантяия (5,10) - коммуникативные навыки</w:t>
      </w:r>
    </w:p>
    <w:p w:rsidR="000276ED" w:rsidRPr="006B24A7" w:rsidRDefault="000276ED" w:rsidP="000276ED">
      <w:pPr>
        <w:widowControl w:val="0"/>
        <w:numPr>
          <w:ilvl w:val="0"/>
          <w:numId w:val="668"/>
        </w:numPr>
        <w:autoSpaceDE w:val="0"/>
        <w:autoSpaceDN w:val="0"/>
        <w:adjustRightInd w:val="0"/>
        <w:spacing w:line="300" w:lineRule="auto"/>
        <w:ind w:left="142"/>
        <w:jc w:val="both"/>
      </w:pPr>
      <w:r w:rsidRPr="006B24A7">
        <w:rPr>
          <w:lang w:val="kk-KZ"/>
        </w:rPr>
        <w:t xml:space="preserve">5% - 1 практическое заняти (2) </w:t>
      </w:r>
      <w:r w:rsidRPr="006B24A7">
        <w:t>–</w:t>
      </w:r>
      <w:r w:rsidRPr="006B24A7">
        <w:rPr>
          <w:lang w:val="kk-KZ"/>
        </w:rPr>
        <w:t xml:space="preserve"> правовая компетенция</w:t>
      </w:r>
    </w:p>
    <w:p w:rsidR="000276ED" w:rsidRPr="000E6C0D" w:rsidRDefault="000276ED" w:rsidP="000276ED">
      <w:pPr>
        <w:widowControl w:val="0"/>
        <w:numPr>
          <w:ilvl w:val="0"/>
          <w:numId w:val="668"/>
        </w:numPr>
        <w:autoSpaceDE w:val="0"/>
        <w:autoSpaceDN w:val="0"/>
        <w:adjustRightInd w:val="0"/>
        <w:spacing w:line="300" w:lineRule="auto"/>
        <w:ind w:left="142"/>
        <w:jc w:val="both"/>
      </w:pPr>
      <w:r w:rsidRPr="006B24A7">
        <w:rPr>
          <w:lang w:val="kk-KZ"/>
        </w:rPr>
        <w:t>2 СРС- самосовершенствование</w:t>
      </w:r>
    </w:p>
    <w:p w:rsidR="000276ED" w:rsidRDefault="000276ED" w:rsidP="000276ED">
      <w:pPr>
        <w:rPr>
          <w:lang w:val="kk-KZ"/>
        </w:rPr>
      </w:pPr>
    </w:p>
    <w:p w:rsidR="000276ED" w:rsidRDefault="000276ED" w:rsidP="000276ED">
      <w:pPr>
        <w:tabs>
          <w:tab w:val="left" w:pos="3161"/>
        </w:tabs>
        <w:jc w:val="center"/>
        <w:rPr>
          <w:lang w:val="kk-KZ"/>
        </w:rPr>
      </w:pPr>
      <w:r w:rsidRPr="006B24A7">
        <w:t xml:space="preserve">Оценочный лист </w:t>
      </w:r>
      <w:r w:rsidRPr="006B24A7">
        <w:rPr>
          <w:b/>
        </w:rPr>
        <w:t>знаний</w:t>
      </w:r>
      <w:r w:rsidRPr="006B24A7">
        <w:t xml:space="preserve"> студентов </w:t>
      </w:r>
      <w:r>
        <w:rPr>
          <w:lang w:val="kk-KZ"/>
        </w:rPr>
        <w:t>4</w:t>
      </w:r>
      <w:r w:rsidRPr="006B24A7">
        <w:t xml:space="preserve"> курса </w:t>
      </w:r>
    </w:p>
    <w:p w:rsidR="000276ED" w:rsidRPr="006B24A7" w:rsidRDefault="000276ED" w:rsidP="000276ED">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0276ED" w:rsidRPr="006B24A7" w:rsidRDefault="000276ED" w:rsidP="000276ED">
      <w:pPr>
        <w:tabs>
          <w:tab w:val="left" w:pos="3161"/>
        </w:tabs>
        <w:jc w:val="center"/>
      </w:pPr>
      <w:r w:rsidRPr="006B24A7">
        <w:t>Максимально 100 баллов</w:t>
      </w:r>
    </w:p>
    <w:p w:rsidR="000276ED" w:rsidRPr="006B24A7" w:rsidRDefault="000276ED" w:rsidP="000276ED">
      <w:pPr>
        <w:tabs>
          <w:tab w:val="left" w:pos="3161"/>
        </w:tabs>
      </w:pPr>
      <w:r w:rsidRPr="006B24A7">
        <w:t>а) устный опрос – максимально 80 баллов</w:t>
      </w:r>
    </w:p>
    <w:p w:rsidR="000276ED" w:rsidRPr="006B24A7" w:rsidRDefault="000276ED" w:rsidP="000276ED">
      <w:pPr>
        <w:tabs>
          <w:tab w:val="left" w:pos="3161"/>
        </w:tabs>
      </w:pPr>
      <w:r w:rsidRPr="006B24A7">
        <w:t>- правильный и полный ответ при устном опросе и обсуждении  темы – 74-80 баллов</w:t>
      </w:r>
    </w:p>
    <w:p w:rsidR="000276ED" w:rsidRPr="006B24A7" w:rsidRDefault="000276ED" w:rsidP="000276ED">
      <w:pPr>
        <w:tabs>
          <w:tab w:val="left" w:pos="3161"/>
        </w:tabs>
      </w:pPr>
      <w:r w:rsidRPr="006B24A7">
        <w:t>- правильный но неполный ответ при устном опросе и обсуждении  темы – 60-73 баллов</w:t>
      </w:r>
    </w:p>
    <w:p w:rsidR="000276ED" w:rsidRPr="006B24A7" w:rsidRDefault="000276ED" w:rsidP="000276ED">
      <w:pPr>
        <w:tabs>
          <w:tab w:val="left" w:pos="3161"/>
        </w:tabs>
      </w:pPr>
      <w:r w:rsidRPr="006B24A7">
        <w:t>- неполный ответ с некоторыми неточностями – 52-59 баллов</w:t>
      </w:r>
    </w:p>
    <w:p w:rsidR="000276ED" w:rsidRPr="006B24A7" w:rsidRDefault="000276ED" w:rsidP="000276ED">
      <w:pPr>
        <w:tabs>
          <w:tab w:val="left" w:pos="3161"/>
        </w:tabs>
      </w:pPr>
      <w:r w:rsidRPr="006B24A7">
        <w:t xml:space="preserve">- неполный ответ, отражающие основные моменты темы – 50-51 баллов </w:t>
      </w:r>
    </w:p>
    <w:p w:rsidR="000276ED" w:rsidRPr="006B24A7" w:rsidRDefault="000276ED" w:rsidP="000276ED">
      <w:pPr>
        <w:tabs>
          <w:tab w:val="left" w:pos="3161"/>
        </w:tabs>
      </w:pPr>
      <w:r w:rsidRPr="006B24A7">
        <w:t>- нет ответа – 0 баллов</w:t>
      </w:r>
    </w:p>
    <w:p w:rsidR="000276ED" w:rsidRPr="006B24A7" w:rsidRDefault="000276ED" w:rsidP="000276ED">
      <w:pPr>
        <w:tabs>
          <w:tab w:val="left" w:pos="3161"/>
        </w:tabs>
      </w:pPr>
    </w:p>
    <w:p w:rsidR="000276ED" w:rsidRPr="006B24A7" w:rsidRDefault="000276ED" w:rsidP="000276ED">
      <w:pPr>
        <w:tabs>
          <w:tab w:val="left" w:pos="3161"/>
        </w:tabs>
      </w:pPr>
      <w:r w:rsidRPr="006B24A7">
        <w:t>б) выполнение  заданий в тестовой форме – максимально 20 баллов</w:t>
      </w:r>
    </w:p>
    <w:p w:rsidR="000276ED" w:rsidRPr="006B24A7" w:rsidRDefault="000276ED" w:rsidP="000276ED">
      <w:pPr>
        <w:tabs>
          <w:tab w:val="left" w:pos="3161"/>
        </w:tabs>
      </w:pPr>
      <w:r w:rsidRPr="006B24A7">
        <w:t xml:space="preserve">-    86 - 100 %   - 20  баллов </w:t>
      </w:r>
    </w:p>
    <w:p w:rsidR="000276ED" w:rsidRPr="006B24A7" w:rsidRDefault="000276ED" w:rsidP="000276ED">
      <w:pPr>
        <w:tabs>
          <w:tab w:val="left" w:pos="3161"/>
        </w:tabs>
      </w:pPr>
      <w:r w:rsidRPr="006B24A7">
        <w:t xml:space="preserve">-    75 - 85 %   - 15  баллов </w:t>
      </w:r>
    </w:p>
    <w:p w:rsidR="000276ED" w:rsidRPr="006B24A7" w:rsidRDefault="000276ED" w:rsidP="000276ED">
      <w:pPr>
        <w:tabs>
          <w:tab w:val="left" w:pos="3161"/>
        </w:tabs>
      </w:pPr>
      <w:r w:rsidRPr="006B24A7">
        <w:t xml:space="preserve">-    60 - 74 %   - 7  баллов </w:t>
      </w:r>
    </w:p>
    <w:p w:rsidR="000276ED" w:rsidRPr="006B24A7" w:rsidRDefault="000276ED" w:rsidP="000276ED">
      <w:pPr>
        <w:tabs>
          <w:tab w:val="left" w:pos="3161"/>
        </w:tabs>
      </w:pPr>
      <w:r w:rsidRPr="006B24A7">
        <w:t>-    50 - 59 %   - 3  балла</w:t>
      </w:r>
    </w:p>
    <w:p w:rsidR="000276ED" w:rsidRPr="006B24A7" w:rsidRDefault="000276ED" w:rsidP="000276ED">
      <w:pPr>
        <w:tabs>
          <w:tab w:val="left" w:pos="3161"/>
        </w:tabs>
        <w:rPr>
          <w:lang w:val="kk-KZ"/>
        </w:rPr>
      </w:pPr>
      <w:r w:rsidRPr="006B24A7">
        <w:t xml:space="preserve">-    меньше  50 %  - 0  баллов </w:t>
      </w:r>
    </w:p>
    <w:p w:rsidR="000276ED" w:rsidRPr="006B24A7" w:rsidRDefault="000276ED" w:rsidP="000276ED">
      <w:pPr>
        <w:tabs>
          <w:tab w:val="left" w:pos="3161"/>
        </w:tabs>
      </w:pPr>
    </w:p>
    <w:p w:rsidR="000276ED" w:rsidRDefault="000276ED" w:rsidP="000276ED">
      <w:pPr>
        <w:tabs>
          <w:tab w:val="left" w:pos="3161"/>
        </w:tabs>
        <w:jc w:val="center"/>
        <w:rPr>
          <w:lang w:val="kk-KZ"/>
        </w:rPr>
      </w:pPr>
      <w:r w:rsidRPr="006B24A7">
        <w:t xml:space="preserve">Оценочный лист </w:t>
      </w:r>
      <w:r w:rsidRPr="006B24A7">
        <w:rPr>
          <w:b/>
        </w:rPr>
        <w:t>практических навыков</w:t>
      </w:r>
      <w:r w:rsidRPr="006B24A7">
        <w:t xml:space="preserve">  студентов </w:t>
      </w:r>
      <w:r>
        <w:rPr>
          <w:lang w:val="kk-KZ"/>
        </w:rPr>
        <w:t>4</w:t>
      </w:r>
      <w:r w:rsidRPr="006B24A7">
        <w:t xml:space="preserve"> курса </w:t>
      </w:r>
    </w:p>
    <w:p w:rsidR="000276ED" w:rsidRPr="006B24A7" w:rsidRDefault="000276ED" w:rsidP="000276ED">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0276ED" w:rsidRPr="006B24A7" w:rsidRDefault="000276ED" w:rsidP="000276ED">
      <w:pPr>
        <w:tabs>
          <w:tab w:val="left" w:pos="3161"/>
        </w:tabs>
        <w:jc w:val="center"/>
      </w:pPr>
      <w:r w:rsidRPr="006B24A7">
        <w:t>устный опрос – максимально 100 баллов</w:t>
      </w:r>
    </w:p>
    <w:p w:rsidR="000276ED" w:rsidRPr="006B24A7" w:rsidRDefault="000276ED" w:rsidP="000276ED">
      <w:pPr>
        <w:tabs>
          <w:tab w:val="left" w:pos="3161"/>
        </w:tabs>
      </w:pPr>
      <w:r w:rsidRPr="006B24A7">
        <w:t>- правильный и полный ответ при устном опросе и обсуждении  темы – 90-100 баллов</w:t>
      </w:r>
    </w:p>
    <w:p w:rsidR="000276ED" w:rsidRPr="006B24A7" w:rsidRDefault="000276ED" w:rsidP="000276ED">
      <w:pPr>
        <w:tabs>
          <w:tab w:val="left" w:pos="3161"/>
        </w:tabs>
      </w:pPr>
      <w:r w:rsidRPr="006B24A7">
        <w:t>- правильный но неполный ответ при устном опросе и обсуждении  темы – 75-89 баллов</w:t>
      </w:r>
    </w:p>
    <w:p w:rsidR="000276ED" w:rsidRPr="006B24A7" w:rsidRDefault="000276ED" w:rsidP="000276ED">
      <w:pPr>
        <w:tabs>
          <w:tab w:val="left" w:pos="3161"/>
        </w:tabs>
      </w:pPr>
      <w:r w:rsidRPr="006B24A7">
        <w:t>- неполный ответ с некоторыми неточностями – 50-74 баллов</w:t>
      </w:r>
    </w:p>
    <w:p w:rsidR="000276ED" w:rsidRPr="006B24A7" w:rsidRDefault="000276ED" w:rsidP="000276ED">
      <w:pPr>
        <w:tabs>
          <w:tab w:val="left" w:pos="3161"/>
        </w:tabs>
      </w:pPr>
      <w:r w:rsidRPr="006B24A7">
        <w:t xml:space="preserve">- неполный ответ, отражающие основные моменты темы – 0-49 баллов </w:t>
      </w:r>
    </w:p>
    <w:p w:rsidR="000276ED" w:rsidRPr="006B24A7" w:rsidRDefault="000276ED" w:rsidP="000276ED">
      <w:pPr>
        <w:tabs>
          <w:tab w:val="left" w:pos="3161"/>
        </w:tabs>
      </w:pPr>
      <w:r w:rsidRPr="006B24A7">
        <w:t>- нет ответа – 0 баллов</w:t>
      </w:r>
    </w:p>
    <w:p w:rsidR="000276ED" w:rsidRPr="006B24A7" w:rsidRDefault="000276ED" w:rsidP="000276ED">
      <w:pPr>
        <w:tabs>
          <w:tab w:val="left" w:pos="3161"/>
        </w:tabs>
        <w:jc w:val="center"/>
        <w:rPr>
          <w:lang w:val="kk-KZ"/>
        </w:rPr>
      </w:pPr>
    </w:p>
    <w:p w:rsidR="000276ED" w:rsidRPr="006B24A7" w:rsidRDefault="000276ED" w:rsidP="000276ED">
      <w:pPr>
        <w:rPr>
          <w:lang w:val="kk-KZ"/>
        </w:rPr>
      </w:pPr>
    </w:p>
    <w:p w:rsidR="000276ED" w:rsidRDefault="000276ED" w:rsidP="000276ED">
      <w:pPr>
        <w:tabs>
          <w:tab w:val="left" w:pos="3161"/>
        </w:tabs>
        <w:jc w:val="center"/>
        <w:rPr>
          <w:lang w:val="kk-KZ"/>
        </w:rPr>
      </w:pPr>
      <w:r w:rsidRPr="006B24A7">
        <w:t xml:space="preserve">Оценочный лист </w:t>
      </w:r>
      <w:r w:rsidRPr="006B24A7">
        <w:rPr>
          <w:b/>
        </w:rPr>
        <w:t>коммуникативных компетенции</w:t>
      </w:r>
      <w:r w:rsidRPr="006B24A7">
        <w:t xml:space="preserve"> студентов </w:t>
      </w:r>
      <w:r>
        <w:rPr>
          <w:lang w:val="kk-KZ"/>
        </w:rPr>
        <w:t>4</w:t>
      </w:r>
      <w:r w:rsidRPr="006B24A7">
        <w:t xml:space="preserve"> курса </w:t>
      </w:r>
    </w:p>
    <w:p w:rsidR="000276ED" w:rsidRPr="006B24A7" w:rsidRDefault="000276ED" w:rsidP="000276ED">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0276ED" w:rsidRPr="006B24A7" w:rsidRDefault="000276ED" w:rsidP="000276ED">
      <w:pPr>
        <w:tabs>
          <w:tab w:val="left" w:pos="3161"/>
        </w:tabs>
        <w:jc w:val="center"/>
      </w:pPr>
    </w:p>
    <w:p w:rsidR="000276ED" w:rsidRPr="006B24A7" w:rsidRDefault="000276ED" w:rsidP="000276ED">
      <w:pPr>
        <w:tabs>
          <w:tab w:val="left" w:pos="3161"/>
        </w:tabs>
      </w:pPr>
      <w:r w:rsidRPr="006B24A7">
        <w:t>Максимально 100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647"/>
        <w:gridCol w:w="929"/>
      </w:tblGrid>
      <w:tr w:rsidR="000276ED" w:rsidRPr="006B24A7" w:rsidTr="00C775F9">
        <w:tc>
          <w:tcPr>
            <w:tcW w:w="675" w:type="dxa"/>
          </w:tcPr>
          <w:p w:rsidR="000276ED" w:rsidRPr="006B24A7" w:rsidRDefault="000276ED" w:rsidP="00C775F9">
            <w:pPr>
              <w:tabs>
                <w:tab w:val="left" w:pos="3161"/>
              </w:tabs>
              <w:rPr>
                <w:b/>
              </w:rPr>
            </w:pPr>
            <w:r w:rsidRPr="006B24A7">
              <w:rPr>
                <w:b/>
              </w:rPr>
              <w:t>№</w:t>
            </w:r>
          </w:p>
        </w:tc>
        <w:tc>
          <w:tcPr>
            <w:tcW w:w="8647" w:type="dxa"/>
          </w:tcPr>
          <w:p w:rsidR="000276ED" w:rsidRPr="006B24A7" w:rsidRDefault="000276ED" w:rsidP="00C775F9">
            <w:pPr>
              <w:tabs>
                <w:tab w:val="left" w:pos="3161"/>
              </w:tabs>
              <w:rPr>
                <w:b/>
              </w:rPr>
            </w:pPr>
            <w:r w:rsidRPr="006B24A7">
              <w:rPr>
                <w:b/>
              </w:rPr>
              <w:tab/>
              <w:t xml:space="preserve">Навыки </w:t>
            </w:r>
          </w:p>
        </w:tc>
        <w:tc>
          <w:tcPr>
            <w:tcW w:w="929" w:type="dxa"/>
          </w:tcPr>
          <w:p w:rsidR="000276ED" w:rsidRPr="006B24A7" w:rsidRDefault="000276ED" w:rsidP="00C775F9">
            <w:pPr>
              <w:tabs>
                <w:tab w:val="left" w:pos="3161"/>
              </w:tabs>
              <w:rPr>
                <w:b/>
              </w:rPr>
            </w:pPr>
            <w:r w:rsidRPr="006B24A7">
              <w:rPr>
                <w:b/>
              </w:rPr>
              <w:t>балл</w:t>
            </w:r>
          </w:p>
        </w:tc>
      </w:tr>
      <w:tr w:rsidR="000276ED" w:rsidRPr="006B24A7" w:rsidTr="00C775F9">
        <w:tc>
          <w:tcPr>
            <w:tcW w:w="675" w:type="dxa"/>
          </w:tcPr>
          <w:p w:rsidR="000276ED" w:rsidRPr="006B24A7" w:rsidRDefault="000276ED" w:rsidP="00C775F9">
            <w:pPr>
              <w:tabs>
                <w:tab w:val="left" w:pos="3161"/>
              </w:tabs>
            </w:pPr>
            <w:r w:rsidRPr="006B24A7">
              <w:t>1.</w:t>
            </w:r>
          </w:p>
        </w:tc>
        <w:tc>
          <w:tcPr>
            <w:tcW w:w="8647" w:type="dxa"/>
          </w:tcPr>
          <w:p w:rsidR="000276ED" w:rsidRPr="006B24A7" w:rsidRDefault="000276ED" w:rsidP="00C775F9">
            <w:pPr>
              <w:tabs>
                <w:tab w:val="left" w:pos="3161"/>
              </w:tabs>
            </w:pPr>
            <w:r w:rsidRPr="006B24A7">
              <w:t>Эффективная самопрезентация</w:t>
            </w:r>
          </w:p>
        </w:tc>
        <w:tc>
          <w:tcPr>
            <w:tcW w:w="929" w:type="dxa"/>
          </w:tcPr>
          <w:p w:rsidR="000276ED" w:rsidRPr="006B24A7" w:rsidRDefault="000276ED" w:rsidP="00C775F9">
            <w:pPr>
              <w:tabs>
                <w:tab w:val="left" w:pos="3161"/>
              </w:tabs>
              <w:rPr>
                <w:b/>
              </w:rPr>
            </w:pPr>
            <w:r w:rsidRPr="006B24A7">
              <w:rPr>
                <w:b/>
              </w:rPr>
              <w:t>10</w:t>
            </w:r>
          </w:p>
        </w:tc>
      </w:tr>
      <w:tr w:rsidR="000276ED" w:rsidRPr="006B24A7" w:rsidTr="00C775F9">
        <w:tc>
          <w:tcPr>
            <w:tcW w:w="675" w:type="dxa"/>
          </w:tcPr>
          <w:p w:rsidR="000276ED" w:rsidRPr="006B24A7" w:rsidRDefault="000276ED" w:rsidP="00C775F9">
            <w:pPr>
              <w:tabs>
                <w:tab w:val="left" w:pos="3161"/>
              </w:tabs>
            </w:pPr>
            <w:r w:rsidRPr="006B24A7">
              <w:t>2.</w:t>
            </w:r>
          </w:p>
        </w:tc>
        <w:tc>
          <w:tcPr>
            <w:tcW w:w="8647" w:type="dxa"/>
          </w:tcPr>
          <w:p w:rsidR="000276ED" w:rsidRPr="006B24A7" w:rsidRDefault="000276ED" w:rsidP="00C775F9">
            <w:pPr>
              <w:tabs>
                <w:tab w:val="left" w:pos="3161"/>
              </w:tabs>
            </w:pPr>
            <w:r w:rsidRPr="006B24A7">
              <w:t>Открытая поза, демонсрация на невербальном уровне дружеского настроя</w:t>
            </w:r>
          </w:p>
        </w:tc>
        <w:tc>
          <w:tcPr>
            <w:tcW w:w="929" w:type="dxa"/>
          </w:tcPr>
          <w:p w:rsidR="000276ED" w:rsidRPr="006B24A7" w:rsidRDefault="000276ED" w:rsidP="00C775F9">
            <w:pPr>
              <w:tabs>
                <w:tab w:val="left" w:pos="3161"/>
              </w:tabs>
              <w:rPr>
                <w:b/>
              </w:rPr>
            </w:pPr>
            <w:r w:rsidRPr="006B24A7">
              <w:rPr>
                <w:b/>
              </w:rPr>
              <w:t>10</w:t>
            </w:r>
          </w:p>
        </w:tc>
      </w:tr>
      <w:tr w:rsidR="000276ED" w:rsidRPr="006B24A7" w:rsidTr="00C775F9">
        <w:tc>
          <w:tcPr>
            <w:tcW w:w="675" w:type="dxa"/>
          </w:tcPr>
          <w:p w:rsidR="000276ED" w:rsidRPr="006B24A7" w:rsidRDefault="000276ED" w:rsidP="00C775F9">
            <w:pPr>
              <w:tabs>
                <w:tab w:val="left" w:pos="3161"/>
              </w:tabs>
            </w:pPr>
            <w:r w:rsidRPr="006B24A7">
              <w:t>3.</w:t>
            </w:r>
          </w:p>
        </w:tc>
        <w:tc>
          <w:tcPr>
            <w:tcW w:w="8647" w:type="dxa"/>
          </w:tcPr>
          <w:p w:rsidR="000276ED" w:rsidRPr="006B24A7" w:rsidRDefault="000276ED" w:rsidP="00C775F9">
            <w:pPr>
              <w:tabs>
                <w:tab w:val="left" w:pos="3161"/>
              </w:tabs>
            </w:pPr>
            <w:r w:rsidRPr="006B24A7">
              <w:t>Соблюдение темпа беседы, внимательное восприятие</w:t>
            </w:r>
          </w:p>
        </w:tc>
        <w:tc>
          <w:tcPr>
            <w:tcW w:w="929" w:type="dxa"/>
          </w:tcPr>
          <w:p w:rsidR="000276ED" w:rsidRPr="006B24A7" w:rsidRDefault="000276ED" w:rsidP="00C775F9">
            <w:pPr>
              <w:tabs>
                <w:tab w:val="left" w:pos="3161"/>
              </w:tabs>
              <w:rPr>
                <w:b/>
              </w:rPr>
            </w:pPr>
            <w:r w:rsidRPr="006B24A7">
              <w:rPr>
                <w:b/>
              </w:rPr>
              <w:t>10</w:t>
            </w:r>
          </w:p>
        </w:tc>
      </w:tr>
      <w:tr w:rsidR="000276ED" w:rsidRPr="006B24A7" w:rsidTr="00C775F9">
        <w:tc>
          <w:tcPr>
            <w:tcW w:w="675" w:type="dxa"/>
          </w:tcPr>
          <w:p w:rsidR="000276ED" w:rsidRPr="006B24A7" w:rsidRDefault="000276ED" w:rsidP="00C775F9">
            <w:pPr>
              <w:tabs>
                <w:tab w:val="left" w:pos="3161"/>
              </w:tabs>
            </w:pPr>
            <w:r w:rsidRPr="006B24A7">
              <w:t>4.</w:t>
            </w:r>
          </w:p>
        </w:tc>
        <w:tc>
          <w:tcPr>
            <w:tcW w:w="8647" w:type="dxa"/>
          </w:tcPr>
          <w:p w:rsidR="000276ED" w:rsidRPr="006B24A7" w:rsidRDefault="000276ED" w:rsidP="00C775F9">
            <w:pPr>
              <w:tabs>
                <w:tab w:val="left" w:pos="3161"/>
              </w:tabs>
            </w:pPr>
            <w:r w:rsidRPr="006B24A7">
              <w:t xml:space="preserve">Уверенность </w:t>
            </w:r>
          </w:p>
        </w:tc>
        <w:tc>
          <w:tcPr>
            <w:tcW w:w="929" w:type="dxa"/>
          </w:tcPr>
          <w:p w:rsidR="000276ED" w:rsidRPr="006B24A7" w:rsidRDefault="000276ED" w:rsidP="00C775F9">
            <w:pPr>
              <w:tabs>
                <w:tab w:val="left" w:pos="3161"/>
              </w:tabs>
              <w:rPr>
                <w:b/>
              </w:rPr>
            </w:pPr>
            <w:r w:rsidRPr="006B24A7">
              <w:rPr>
                <w:b/>
              </w:rPr>
              <w:t>10</w:t>
            </w:r>
          </w:p>
        </w:tc>
      </w:tr>
      <w:tr w:rsidR="000276ED" w:rsidRPr="006B24A7" w:rsidTr="00C775F9">
        <w:tc>
          <w:tcPr>
            <w:tcW w:w="675" w:type="dxa"/>
          </w:tcPr>
          <w:p w:rsidR="000276ED" w:rsidRPr="006B24A7" w:rsidRDefault="000276ED" w:rsidP="00C775F9">
            <w:pPr>
              <w:tabs>
                <w:tab w:val="left" w:pos="3161"/>
              </w:tabs>
            </w:pPr>
            <w:r w:rsidRPr="006B24A7">
              <w:t>5.</w:t>
            </w:r>
          </w:p>
        </w:tc>
        <w:tc>
          <w:tcPr>
            <w:tcW w:w="8647" w:type="dxa"/>
          </w:tcPr>
          <w:p w:rsidR="000276ED" w:rsidRPr="006B24A7" w:rsidRDefault="000276ED" w:rsidP="00C775F9">
            <w:pPr>
              <w:tabs>
                <w:tab w:val="left" w:pos="3161"/>
              </w:tabs>
            </w:pPr>
            <w:r w:rsidRPr="006B24A7">
              <w:t xml:space="preserve">Осознанное восприятие </w:t>
            </w:r>
          </w:p>
        </w:tc>
        <w:tc>
          <w:tcPr>
            <w:tcW w:w="929" w:type="dxa"/>
          </w:tcPr>
          <w:p w:rsidR="000276ED" w:rsidRPr="006B24A7" w:rsidRDefault="000276ED" w:rsidP="00C775F9">
            <w:pPr>
              <w:tabs>
                <w:tab w:val="left" w:pos="3161"/>
              </w:tabs>
              <w:rPr>
                <w:b/>
              </w:rPr>
            </w:pPr>
            <w:r w:rsidRPr="006B24A7">
              <w:rPr>
                <w:b/>
              </w:rPr>
              <w:t>10</w:t>
            </w:r>
          </w:p>
        </w:tc>
      </w:tr>
      <w:tr w:rsidR="000276ED" w:rsidRPr="006B24A7" w:rsidTr="00C775F9">
        <w:tc>
          <w:tcPr>
            <w:tcW w:w="675" w:type="dxa"/>
          </w:tcPr>
          <w:p w:rsidR="000276ED" w:rsidRPr="006B24A7" w:rsidRDefault="000276ED" w:rsidP="00C775F9">
            <w:pPr>
              <w:tabs>
                <w:tab w:val="left" w:pos="3161"/>
              </w:tabs>
            </w:pPr>
            <w:r w:rsidRPr="006B24A7">
              <w:t>6.</w:t>
            </w:r>
          </w:p>
        </w:tc>
        <w:tc>
          <w:tcPr>
            <w:tcW w:w="8647" w:type="dxa"/>
          </w:tcPr>
          <w:p w:rsidR="000276ED" w:rsidRPr="006B24A7" w:rsidRDefault="000276ED" w:rsidP="00C775F9">
            <w:pPr>
              <w:tabs>
                <w:tab w:val="left" w:pos="3161"/>
              </w:tabs>
            </w:pPr>
            <w:r w:rsidRPr="006B24A7">
              <w:t>Умение видеть проблему с точки зрения собеседника</w:t>
            </w:r>
          </w:p>
        </w:tc>
        <w:tc>
          <w:tcPr>
            <w:tcW w:w="929" w:type="dxa"/>
          </w:tcPr>
          <w:p w:rsidR="000276ED" w:rsidRPr="006B24A7" w:rsidRDefault="000276ED" w:rsidP="00C775F9">
            <w:pPr>
              <w:tabs>
                <w:tab w:val="left" w:pos="3161"/>
              </w:tabs>
              <w:rPr>
                <w:b/>
              </w:rPr>
            </w:pPr>
            <w:r w:rsidRPr="006B24A7">
              <w:rPr>
                <w:b/>
              </w:rPr>
              <w:t>10</w:t>
            </w:r>
          </w:p>
        </w:tc>
      </w:tr>
      <w:tr w:rsidR="000276ED" w:rsidRPr="006B24A7" w:rsidTr="00C775F9">
        <w:tc>
          <w:tcPr>
            <w:tcW w:w="675" w:type="dxa"/>
          </w:tcPr>
          <w:p w:rsidR="000276ED" w:rsidRPr="006B24A7" w:rsidRDefault="000276ED" w:rsidP="00C775F9">
            <w:pPr>
              <w:tabs>
                <w:tab w:val="left" w:pos="3161"/>
              </w:tabs>
            </w:pPr>
            <w:r w:rsidRPr="006B24A7">
              <w:t>7.</w:t>
            </w:r>
          </w:p>
        </w:tc>
        <w:tc>
          <w:tcPr>
            <w:tcW w:w="8647" w:type="dxa"/>
          </w:tcPr>
          <w:p w:rsidR="000276ED" w:rsidRPr="006B24A7" w:rsidRDefault="000276ED" w:rsidP="00C775F9">
            <w:pPr>
              <w:tabs>
                <w:tab w:val="left" w:pos="3161"/>
              </w:tabs>
            </w:pPr>
            <w:r w:rsidRPr="006B24A7">
              <w:t>Формирование способов убеждения</w:t>
            </w:r>
          </w:p>
        </w:tc>
        <w:tc>
          <w:tcPr>
            <w:tcW w:w="929" w:type="dxa"/>
          </w:tcPr>
          <w:p w:rsidR="000276ED" w:rsidRPr="006B24A7" w:rsidRDefault="000276ED" w:rsidP="00C775F9">
            <w:pPr>
              <w:tabs>
                <w:tab w:val="left" w:pos="3161"/>
              </w:tabs>
              <w:rPr>
                <w:b/>
              </w:rPr>
            </w:pPr>
            <w:r w:rsidRPr="006B24A7">
              <w:rPr>
                <w:b/>
              </w:rPr>
              <w:t>10</w:t>
            </w:r>
          </w:p>
        </w:tc>
      </w:tr>
      <w:tr w:rsidR="000276ED" w:rsidRPr="006B24A7" w:rsidTr="00C775F9">
        <w:tc>
          <w:tcPr>
            <w:tcW w:w="675" w:type="dxa"/>
          </w:tcPr>
          <w:p w:rsidR="000276ED" w:rsidRPr="006B24A7" w:rsidRDefault="000276ED" w:rsidP="00C775F9">
            <w:pPr>
              <w:tabs>
                <w:tab w:val="left" w:pos="3161"/>
              </w:tabs>
            </w:pPr>
            <w:r w:rsidRPr="006B24A7">
              <w:t>8.</w:t>
            </w:r>
          </w:p>
        </w:tc>
        <w:tc>
          <w:tcPr>
            <w:tcW w:w="8647" w:type="dxa"/>
          </w:tcPr>
          <w:p w:rsidR="000276ED" w:rsidRPr="006B24A7" w:rsidRDefault="000276ED" w:rsidP="00C775F9">
            <w:pPr>
              <w:tabs>
                <w:tab w:val="left" w:pos="3161"/>
              </w:tabs>
            </w:pPr>
            <w:r w:rsidRPr="006B24A7">
              <w:t>Ведение групповой дискуссии, дебатов</w:t>
            </w:r>
          </w:p>
        </w:tc>
        <w:tc>
          <w:tcPr>
            <w:tcW w:w="929" w:type="dxa"/>
          </w:tcPr>
          <w:p w:rsidR="000276ED" w:rsidRPr="006B24A7" w:rsidRDefault="000276ED" w:rsidP="00C775F9">
            <w:pPr>
              <w:tabs>
                <w:tab w:val="left" w:pos="3161"/>
              </w:tabs>
              <w:rPr>
                <w:b/>
              </w:rPr>
            </w:pPr>
            <w:r w:rsidRPr="006B24A7">
              <w:rPr>
                <w:b/>
              </w:rPr>
              <w:t>10</w:t>
            </w:r>
          </w:p>
        </w:tc>
      </w:tr>
      <w:tr w:rsidR="000276ED" w:rsidRPr="006B24A7" w:rsidTr="00C775F9">
        <w:tc>
          <w:tcPr>
            <w:tcW w:w="675" w:type="dxa"/>
          </w:tcPr>
          <w:p w:rsidR="000276ED" w:rsidRPr="006B24A7" w:rsidRDefault="000276ED" w:rsidP="00C775F9">
            <w:pPr>
              <w:tabs>
                <w:tab w:val="left" w:pos="3161"/>
              </w:tabs>
            </w:pPr>
            <w:r w:rsidRPr="006B24A7">
              <w:t>9.</w:t>
            </w:r>
          </w:p>
        </w:tc>
        <w:tc>
          <w:tcPr>
            <w:tcW w:w="8647" w:type="dxa"/>
          </w:tcPr>
          <w:p w:rsidR="000276ED" w:rsidRPr="006B24A7" w:rsidRDefault="000276ED" w:rsidP="00C775F9">
            <w:pPr>
              <w:tabs>
                <w:tab w:val="left" w:pos="3161"/>
              </w:tabs>
            </w:pPr>
            <w:r w:rsidRPr="006B24A7">
              <w:t>Понимание и оперирование показателей работы аптечных организации</w:t>
            </w:r>
          </w:p>
        </w:tc>
        <w:tc>
          <w:tcPr>
            <w:tcW w:w="929" w:type="dxa"/>
          </w:tcPr>
          <w:p w:rsidR="000276ED" w:rsidRPr="006B24A7" w:rsidRDefault="000276ED" w:rsidP="00C775F9">
            <w:pPr>
              <w:tabs>
                <w:tab w:val="left" w:pos="3161"/>
              </w:tabs>
              <w:rPr>
                <w:b/>
              </w:rPr>
            </w:pPr>
            <w:r w:rsidRPr="006B24A7">
              <w:rPr>
                <w:b/>
              </w:rPr>
              <w:t>10</w:t>
            </w:r>
          </w:p>
        </w:tc>
      </w:tr>
      <w:tr w:rsidR="000276ED" w:rsidRPr="006B24A7" w:rsidTr="00C775F9">
        <w:tc>
          <w:tcPr>
            <w:tcW w:w="675" w:type="dxa"/>
          </w:tcPr>
          <w:p w:rsidR="000276ED" w:rsidRPr="006B24A7" w:rsidRDefault="000276ED" w:rsidP="00C775F9">
            <w:pPr>
              <w:tabs>
                <w:tab w:val="left" w:pos="3161"/>
              </w:tabs>
            </w:pPr>
            <w:r w:rsidRPr="006B24A7">
              <w:t>10.</w:t>
            </w:r>
          </w:p>
        </w:tc>
        <w:tc>
          <w:tcPr>
            <w:tcW w:w="8647" w:type="dxa"/>
          </w:tcPr>
          <w:p w:rsidR="000276ED" w:rsidRPr="006B24A7" w:rsidRDefault="000276ED" w:rsidP="00C775F9">
            <w:pPr>
              <w:tabs>
                <w:tab w:val="left" w:pos="3161"/>
              </w:tabs>
            </w:pPr>
            <w:r w:rsidRPr="006B24A7">
              <w:t>Обратная связь</w:t>
            </w:r>
          </w:p>
        </w:tc>
        <w:tc>
          <w:tcPr>
            <w:tcW w:w="929" w:type="dxa"/>
          </w:tcPr>
          <w:p w:rsidR="000276ED" w:rsidRPr="006B24A7" w:rsidRDefault="000276ED" w:rsidP="00C775F9">
            <w:pPr>
              <w:tabs>
                <w:tab w:val="left" w:pos="3161"/>
              </w:tabs>
              <w:rPr>
                <w:b/>
              </w:rPr>
            </w:pPr>
            <w:r w:rsidRPr="006B24A7">
              <w:rPr>
                <w:b/>
              </w:rPr>
              <w:t>10</w:t>
            </w:r>
          </w:p>
        </w:tc>
      </w:tr>
      <w:tr w:rsidR="000276ED" w:rsidRPr="006B24A7" w:rsidTr="00C775F9">
        <w:tc>
          <w:tcPr>
            <w:tcW w:w="675" w:type="dxa"/>
          </w:tcPr>
          <w:p w:rsidR="000276ED" w:rsidRPr="006B24A7" w:rsidRDefault="000276ED" w:rsidP="00C775F9">
            <w:pPr>
              <w:tabs>
                <w:tab w:val="left" w:pos="3161"/>
              </w:tabs>
              <w:rPr>
                <w:b/>
              </w:rPr>
            </w:pPr>
          </w:p>
        </w:tc>
        <w:tc>
          <w:tcPr>
            <w:tcW w:w="8647" w:type="dxa"/>
          </w:tcPr>
          <w:p w:rsidR="000276ED" w:rsidRPr="006B24A7" w:rsidRDefault="000276ED" w:rsidP="00C775F9">
            <w:pPr>
              <w:tabs>
                <w:tab w:val="left" w:pos="3161"/>
              </w:tabs>
              <w:rPr>
                <w:b/>
              </w:rPr>
            </w:pPr>
            <w:r w:rsidRPr="006B24A7">
              <w:rPr>
                <w:b/>
              </w:rPr>
              <w:t>Итого:</w:t>
            </w:r>
          </w:p>
        </w:tc>
        <w:tc>
          <w:tcPr>
            <w:tcW w:w="929" w:type="dxa"/>
          </w:tcPr>
          <w:p w:rsidR="000276ED" w:rsidRPr="006B24A7" w:rsidRDefault="000276ED" w:rsidP="00C775F9">
            <w:pPr>
              <w:tabs>
                <w:tab w:val="left" w:pos="3161"/>
              </w:tabs>
              <w:rPr>
                <w:b/>
              </w:rPr>
            </w:pPr>
            <w:r w:rsidRPr="006B24A7">
              <w:rPr>
                <w:b/>
              </w:rPr>
              <w:t>100</w:t>
            </w:r>
          </w:p>
        </w:tc>
      </w:tr>
    </w:tbl>
    <w:p w:rsidR="000276ED" w:rsidRPr="006B24A7" w:rsidRDefault="000276ED" w:rsidP="000276ED">
      <w:pPr>
        <w:tabs>
          <w:tab w:val="left" w:pos="3161"/>
        </w:tabs>
        <w:rPr>
          <w:b/>
        </w:rPr>
      </w:pPr>
    </w:p>
    <w:p w:rsidR="000276ED" w:rsidRDefault="000276ED" w:rsidP="000276ED">
      <w:pPr>
        <w:tabs>
          <w:tab w:val="left" w:pos="3161"/>
        </w:tabs>
        <w:jc w:val="center"/>
        <w:rPr>
          <w:lang w:val="kk-KZ"/>
        </w:rPr>
      </w:pPr>
      <w:r w:rsidRPr="006B24A7">
        <w:t xml:space="preserve">Оценочный лист </w:t>
      </w:r>
      <w:r w:rsidRPr="006B24A7">
        <w:rPr>
          <w:b/>
        </w:rPr>
        <w:t>правовых навыков</w:t>
      </w:r>
      <w:r w:rsidRPr="006B24A7">
        <w:t xml:space="preserve">  студентов </w:t>
      </w:r>
      <w:r>
        <w:rPr>
          <w:lang w:val="kk-KZ"/>
        </w:rPr>
        <w:t>4</w:t>
      </w:r>
      <w:r w:rsidRPr="006B24A7">
        <w:t xml:space="preserve"> курса </w:t>
      </w:r>
    </w:p>
    <w:p w:rsidR="000276ED" w:rsidRPr="006B24A7" w:rsidRDefault="000276ED" w:rsidP="000276ED">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0276ED" w:rsidRPr="006B24A7" w:rsidRDefault="000276ED" w:rsidP="000276ED">
      <w:pPr>
        <w:tabs>
          <w:tab w:val="left" w:pos="3161"/>
        </w:tabs>
        <w:jc w:val="center"/>
      </w:pPr>
      <w:r w:rsidRPr="006B24A7">
        <w:t>устный опрос – максимально 100 баллов</w:t>
      </w:r>
    </w:p>
    <w:p w:rsidR="000276ED" w:rsidRPr="006B24A7" w:rsidRDefault="000276ED" w:rsidP="000276ED">
      <w:pPr>
        <w:tabs>
          <w:tab w:val="left" w:pos="3161"/>
        </w:tabs>
      </w:pPr>
      <w:r w:rsidRPr="006B24A7">
        <w:t>- правильный и полный ответ при устном опросе и обсуждении  темы – 90-100 баллов</w:t>
      </w:r>
    </w:p>
    <w:p w:rsidR="000276ED" w:rsidRPr="006B24A7" w:rsidRDefault="000276ED" w:rsidP="000276ED">
      <w:pPr>
        <w:tabs>
          <w:tab w:val="left" w:pos="3161"/>
        </w:tabs>
      </w:pPr>
      <w:r w:rsidRPr="006B24A7">
        <w:t>- правильный но неполный ответ при устном опросе и обсуждении  темы – 75-89 баллов</w:t>
      </w:r>
    </w:p>
    <w:p w:rsidR="000276ED" w:rsidRPr="006B24A7" w:rsidRDefault="000276ED" w:rsidP="000276ED">
      <w:pPr>
        <w:tabs>
          <w:tab w:val="left" w:pos="3161"/>
        </w:tabs>
      </w:pPr>
      <w:r w:rsidRPr="006B24A7">
        <w:t>- неполный ответ с некоторыми неточностями – 50-74 баллов</w:t>
      </w:r>
    </w:p>
    <w:p w:rsidR="000276ED" w:rsidRPr="006B24A7" w:rsidRDefault="000276ED" w:rsidP="000276ED">
      <w:pPr>
        <w:tabs>
          <w:tab w:val="left" w:pos="3161"/>
        </w:tabs>
      </w:pPr>
      <w:r w:rsidRPr="006B24A7">
        <w:t xml:space="preserve">- неполный ответ, отражающие основные моменты темы – 0-49 баллов </w:t>
      </w:r>
    </w:p>
    <w:p w:rsidR="000276ED" w:rsidRPr="006B24A7" w:rsidRDefault="000276ED" w:rsidP="000276ED">
      <w:pPr>
        <w:tabs>
          <w:tab w:val="left" w:pos="3161"/>
        </w:tabs>
      </w:pPr>
      <w:r w:rsidRPr="006B24A7">
        <w:t>- нет ответа – 0 баллов</w:t>
      </w:r>
    </w:p>
    <w:p w:rsidR="000276ED" w:rsidRPr="006B24A7" w:rsidRDefault="000276ED" w:rsidP="000276ED">
      <w:pPr>
        <w:tabs>
          <w:tab w:val="left" w:pos="3161"/>
        </w:tabs>
        <w:jc w:val="center"/>
      </w:pPr>
    </w:p>
    <w:p w:rsidR="000276ED" w:rsidRDefault="000276ED" w:rsidP="000276ED">
      <w:pPr>
        <w:tabs>
          <w:tab w:val="left" w:pos="3161"/>
        </w:tabs>
        <w:jc w:val="center"/>
        <w:rPr>
          <w:lang w:val="kk-KZ"/>
        </w:rPr>
      </w:pPr>
      <w:r w:rsidRPr="006B24A7">
        <w:t xml:space="preserve">Оценка </w:t>
      </w:r>
      <w:r w:rsidRPr="006B24A7">
        <w:rPr>
          <w:b/>
        </w:rPr>
        <w:t>СРС</w:t>
      </w:r>
      <w:r w:rsidRPr="006B24A7">
        <w:t xml:space="preserve"> (максимально 100 баллов)  студентов </w:t>
      </w:r>
      <w:r>
        <w:rPr>
          <w:lang w:val="kk-KZ"/>
        </w:rPr>
        <w:t>4</w:t>
      </w:r>
      <w:r w:rsidRPr="006B24A7">
        <w:t xml:space="preserve"> курса </w:t>
      </w:r>
    </w:p>
    <w:p w:rsidR="000276ED" w:rsidRPr="006B24A7" w:rsidRDefault="000276ED" w:rsidP="000276ED">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0276ED" w:rsidRPr="006B24A7" w:rsidRDefault="000276ED" w:rsidP="000276ED">
      <w:pPr>
        <w:tabs>
          <w:tab w:val="left" w:pos="3161"/>
        </w:tabs>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647"/>
        <w:gridCol w:w="929"/>
      </w:tblGrid>
      <w:tr w:rsidR="000276ED" w:rsidRPr="006B24A7" w:rsidTr="00C775F9">
        <w:tc>
          <w:tcPr>
            <w:tcW w:w="675" w:type="dxa"/>
          </w:tcPr>
          <w:p w:rsidR="000276ED" w:rsidRPr="006B24A7" w:rsidRDefault="000276ED" w:rsidP="00C775F9">
            <w:pPr>
              <w:tabs>
                <w:tab w:val="left" w:pos="3161"/>
              </w:tabs>
              <w:jc w:val="center"/>
              <w:rPr>
                <w:b/>
              </w:rPr>
            </w:pPr>
            <w:r w:rsidRPr="006B24A7">
              <w:rPr>
                <w:b/>
              </w:rPr>
              <w:t>№</w:t>
            </w:r>
          </w:p>
        </w:tc>
        <w:tc>
          <w:tcPr>
            <w:tcW w:w="8647" w:type="dxa"/>
          </w:tcPr>
          <w:p w:rsidR="000276ED" w:rsidRPr="006B24A7" w:rsidRDefault="000276ED" w:rsidP="00C775F9">
            <w:pPr>
              <w:tabs>
                <w:tab w:val="left" w:pos="3161"/>
              </w:tabs>
              <w:jc w:val="center"/>
              <w:rPr>
                <w:b/>
              </w:rPr>
            </w:pPr>
            <w:r w:rsidRPr="006B24A7">
              <w:rPr>
                <w:b/>
              </w:rPr>
              <w:t xml:space="preserve">Критерии </w:t>
            </w:r>
          </w:p>
        </w:tc>
        <w:tc>
          <w:tcPr>
            <w:tcW w:w="929" w:type="dxa"/>
          </w:tcPr>
          <w:p w:rsidR="000276ED" w:rsidRPr="006B24A7" w:rsidRDefault="000276ED" w:rsidP="00C775F9">
            <w:pPr>
              <w:tabs>
                <w:tab w:val="left" w:pos="3161"/>
              </w:tabs>
              <w:rPr>
                <w:b/>
              </w:rPr>
            </w:pPr>
            <w:r w:rsidRPr="006B24A7">
              <w:rPr>
                <w:b/>
              </w:rPr>
              <w:t>балл</w:t>
            </w:r>
          </w:p>
        </w:tc>
      </w:tr>
      <w:tr w:rsidR="000276ED" w:rsidRPr="006B24A7" w:rsidTr="00C775F9">
        <w:tc>
          <w:tcPr>
            <w:tcW w:w="675" w:type="dxa"/>
          </w:tcPr>
          <w:p w:rsidR="000276ED" w:rsidRPr="006B24A7" w:rsidRDefault="000276ED" w:rsidP="00C775F9">
            <w:pPr>
              <w:tabs>
                <w:tab w:val="left" w:pos="3161"/>
              </w:tabs>
              <w:jc w:val="center"/>
            </w:pPr>
            <w:r w:rsidRPr="006B24A7">
              <w:t>1.</w:t>
            </w:r>
          </w:p>
        </w:tc>
        <w:tc>
          <w:tcPr>
            <w:tcW w:w="8647" w:type="dxa"/>
          </w:tcPr>
          <w:p w:rsidR="000276ED" w:rsidRPr="006B24A7" w:rsidRDefault="000276ED" w:rsidP="00C775F9">
            <w:pPr>
              <w:tabs>
                <w:tab w:val="left" w:pos="3161"/>
              </w:tabs>
            </w:pPr>
            <w:r w:rsidRPr="006B24A7">
              <w:t xml:space="preserve">Полное выполнение всех требовании соответствующей формы СРС </w:t>
            </w:r>
          </w:p>
        </w:tc>
        <w:tc>
          <w:tcPr>
            <w:tcW w:w="929" w:type="dxa"/>
          </w:tcPr>
          <w:p w:rsidR="000276ED" w:rsidRPr="006B24A7" w:rsidRDefault="000276ED" w:rsidP="00C775F9">
            <w:pPr>
              <w:tabs>
                <w:tab w:val="left" w:pos="3161"/>
              </w:tabs>
            </w:pPr>
            <w:r w:rsidRPr="006B24A7">
              <w:t>90-100</w:t>
            </w:r>
          </w:p>
        </w:tc>
      </w:tr>
      <w:tr w:rsidR="000276ED" w:rsidRPr="006B24A7" w:rsidTr="00C775F9">
        <w:tc>
          <w:tcPr>
            <w:tcW w:w="675" w:type="dxa"/>
          </w:tcPr>
          <w:p w:rsidR="000276ED" w:rsidRPr="006B24A7" w:rsidRDefault="000276ED" w:rsidP="00C775F9">
            <w:pPr>
              <w:tabs>
                <w:tab w:val="left" w:pos="3161"/>
              </w:tabs>
              <w:jc w:val="center"/>
            </w:pPr>
            <w:r w:rsidRPr="006B24A7">
              <w:t>2.</w:t>
            </w:r>
          </w:p>
        </w:tc>
        <w:tc>
          <w:tcPr>
            <w:tcW w:w="8647" w:type="dxa"/>
          </w:tcPr>
          <w:p w:rsidR="000276ED" w:rsidRPr="006B24A7" w:rsidRDefault="000276ED" w:rsidP="00C775F9">
            <w:pPr>
              <w:tabs>
                <w:tab w:val="left" w:pos="3161"/>
              </w:tabs>
            </w:pPr>
            <w:r w:rsidRPr="006B24A7">
              <w:t xml:space="preserve">Допущены незначительные ошибки, неточное выполнение задания  </w:t>
            </w:r>
          </w:p>
        </w:tc>
        <w:tc>
          <w:tcPr>
            <w:tcW w:w="929" w:type="dxa"/>
          </w:tcPr>
          <w:p w:rsidR="000276ED" w:rsidRPr="006B24A7" w:rsidRDefault="000276ED" w:rsidP="00C775F9">
            <w:pPr>
              <w:tabs>
                <w:tab w:val="left" w:pos="3161"/>
              </w:tabs>
              <w:jc w:val="center"/>
            </w:pPr>
            <w:r w:rsidRPr="006B24A7">
              <w:t>75-89</w:t>
            </w:r>
          </w:p>
        </w:tc>
      </w:tr>
      <w:tr w:rsidR="000276ED" w:rsidRPr="006B24A7" w:rsidTr="00C775F9">
        <w:tc>
          <w:tcPr>
            <w:tcW w:w="675" w:type="dxa"/>
          </w:tcPr>
          <w:p w:rsidR="000276ED" w:rsidRPr="006B24A7" w:rsidRDefault="000276ED" w:rsidP="00C775F9">
            <w:pPr>
              <w:tabs>
                <w:tab w:val="left" w:pos="3161"/>
              </w:tabs>
              <w:jc w:val="center"/>
            </w:pPr>
            <w:r w:rsidRPr="006B24A7">
              <w:t>3.</w:t>
            </w:r>
          </w:p>
        </w:tc>
        <w:tc>
          <w:tcPr>
            <w:tcW w:w="8647" w:type="dxa"/>
          </w:tcPr>
          <w:p w:rsidR="000276ED" w:rsidRPr="006B24A7" w:rsidRDefault="000276ED" w:rsidP="00C775F9">
            <w:pPr>
              <w:tabs>
                <w:tab w:val="left" w:pos="3161"/>
              </w:tabs>
            </w:pPr>
            <w:r w:rsidRPr="006B24A7">
              <w:t xml:space="preserve">Допущены  значительные ошибки, неполное  выполнение задания  </w:t>
            </w:r>
          </w:p>
        </w:tc>
        <w:tc>
          <w:tcPr>
            <w:tcW w:w="929" w:type="dxa"/>
          </w:tcPr>
          <w:p w:rsidR="000276ED" w:rsidRPr="006B24A7" w:rsidRDefault="000276ED" w:rsidP="00C775F9">
            <w:pPr>
              <w:tabs>
                <w:tab w:val="left" w:pos="3161"/>
              </w:tabs>
              <w:jc w:val="center"/>
            </w:pPr>
            <w:r w:rsidRPr="006B24A7">
              <w:t>50-74</w:t>
            </w:r>
          </w:p>
        </w:tc>
      </w:tr>
      <w:tr w:rsidR="000276ED" w:rsidRPr="006B24A7" w:rsidTr="00C775F9">
        <w:tc>
          <w:tcPr>
            <w:tcW w:w="675" w:type="dxa"/>
          </w:tcPr>
          <w:p w:rsidR="000276ED" w:rsidRPr="006B24A7" w:rsidRDefault="000276ED" w:rsidP="00C775F9">
            <w:pPr>
              <w:tabs>
                <w:tab w:val="left" w:pos="3161"/>
              </w:tabs>
              <w:jc w:val="center"/>
            </w:pPr>
            <w:r w:rsidRPr="006B24A7">
              <w:t>4.</w:t>
            </w:r>
          </w:p>
        </w:tc>
        <w:tc>
          <w:tcPr>
            <w:tcW w:w="8647" w:type="dxa"/>
          </w:tcPr>
          <w:p w:rsidR="000276ED" w:rsidRPr="006B24A7" w:rsidRDefault="000276ED" w:rsidP="00C775F9">
            <w:pPr>
              <w:tabs>
                <w:tab w:val="left" w:pos="3161"/>
              </w:tabs>
            </w:pPr>
            <w:r w:rsidRPr="006B24A7">
              <w:t>Допущены принципиальные ошибки, не выполнение задании, несоответствие критериям СРС</w:t>
            </w:r>
          </w:p>
        </w:tc>
        <w:tc>
          <w:tcPr>
            <w:tcW w:w="929" w:type="dxa"/>
          </w:tcPr>
          <w:p w:rsidR="000276ED" w:rsidRPr="006B24A7" w:rsidRDefault="000276ED" w:rsidP="00C775F9">
            <w:pPr>
              <w:tabs>
                <w:tab w:val="left" w:pos="3161"/>
              </w:tabs>
              <w:jc w:val="center"/>
            </w:pPr>
            <w:r w:rsidRPr="006B24A7">
              <w:t>0-49</w:t>
            </w:r>
          </w:p>
        </w:tc>
      </w:tr>
    </w:tbl>
    <w:p w:rsidR="000276ED" w:rsidRPr="006B24A7" w:rsidRDefault="000276ED" w:rsidP="000276ED">
      <w:pPr>
        <w:tabs>
          <w:tab w:val="left" w:pos="3161"/>
        </w:tabs>
        <w:jc w:val="center"/>
        <w:rPr>
          <w:b/>
        </w:rPr>
      </w:pPr>
    </w:p>
    <w:p w:rsidR="000276ED" w:rsidRPr="006B24A7" w:rsidRDefault="000276ED" w:rsidP="000276ED">
      <w:pPr>
        <w:tabs>
          <w:tab w:val="left" w:pos="3161"/>
        </w:tabs>
        <w:jc w:val="center"/>
        <w:rPr>
          <w:b/>
        </w:rPr>
      </w:pPr>
    </w:p>
    <w:p w:rsidR="000276ED" w:rsidRDefault="000276ED" w:rsidP="000276ED">
      <w:pPr>
        <w:tabs>
          <w:tab w:val="left" w:pos="3161"/>
        </w:tabs>
        <w:jc w:val="center"/>
        <w:rPr>
          <w:lang w:val="kk-KZ"/>
        </w:rPr>
      </w:pPr>
      <w:r w:rsidRPr="006B24A7">
        <w:t xml:space="preserve">Соотношение СРС в процентах у студентов </w:t>
      </w:r>
      <w:r>
        <w:rPr>
          <w:lang w:val="kk-KZ"/>
        </w:rPr>
        <w:t>4</w:t>
      </w:r>
      <w:r w:rsidRPr="006B24A7">
        <w:t xml:space="preserve"> курса </w:t>
      </w:r>
    </w:p>
    <w:p w:rsidR="000276ED" w:rsidRPr="006B24A7" w:rsidRDefault="000276ED" w:rsidP="000276ED">
      <w:pPr>
        <w:tabs>
          <w:tab w:val="left" w:pos="3161"/>
        </w:tabs>
        <w:jc w:val="center"/>
        <w:rPr>
          <w:b/>
        </w:rPr>
      </w:pPr>
      <w:r w:rsidRPr="006B24A7">
        <w:t>по</w:t>
      </w:r>
      <w:r w:rsidRPr="006B24A7">
        <w:rPr>
          <w:b/>
        </w:rPr>
        <w:t xml:space="preserve"> </w:t>
      </w:r>
      <w:r w:rsidRPr="006B24A7">
        <w:t>элективной дисциплине</w:t>
      </w:r>
      <w:r>
        <w:rPr>
          <w:b/>
          <w:lang w:val="kk-KZ"/>
        </w:rPr>
        <w:t xml:space="preserve"> </w:t>
      </w:r>
      <w:r w:rsidRPr="006B24A7">
        <w:rPr>
          <w:b/>
        </w:rPr>
        <w:t>«</w:t>
      </w:r>
      <w:r>
        <w:rPr>
          <w:lang w:val="kk-KZ"/>
        </w:rPr>
        <w:t>Основы фармацевтической логистики</w:t>
      </w:r>
      <w:r w:rsidRPr="006B24A7">
        <w:rPr>
          <w:b/>
        </w:rPr>
        <w:t>»</w:t>
      </w:r>
    </w:p>
    <w:p w:rsidR="000276ED" w:rsidRPr="006B24A7" w:rsidRDefault="000276ED" w:rsidP="000276ED">
      <w:pPr>
        <w:tabs>
          <w:tab w:val="left" w:pos="3161"/>
        </w:tabs>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647"/>
        <w:gridCol w:w="929"/>
      </w:tblGrid>
      <w:tr w:rsidR="000276ED" w:rsidRPr="006B24A7" w:rsidTr="00C775F9">
        <w:tc>
          <w:tcPr>
            <w:tcW w:w="675" w:type="dxa"/>
          </w:tcPr>
          <w:p w:rsidR="000276ED" w:rsidRPr="006B24A7" w:rsidRDefault="000276ED" w:rsidP="00C775F9">
            <w:pPr>
              <w:tabs>
                <w:tab w:val="left" w:pos="3161"/>
              </w:tabs>
              <w:jc w:val="center"/>
              <w:rPr>
                <w:b/>
              </w:rPr>
            </w:pPr>
            <w:r w:rsidRPr="006B24A7">
              <w:rPr>
                <w:b/>
              </w:rPr>
              <w:t>№</w:t>
            </w:r>
          </w:p>
        </w:tc>
        <w:tc>
          <w:tcPr>
            <w:tcW w:w="8647" w:type="dxa"/>
          </w:tcPr>
          <w:p w:rsidR="000276ED" w:rsidRPr="006B24A7" w:rsidRDefault="000276ED" w:rsidP="00C775F9">
            <w:pPr>
              <w:tabs>
                <w:tab w:val="left" w:pos="3161"/>
              </w:tabs>
              <w:jc w:val="center"/>
              <w:rPr>
                <w:b/>
              </w:rPr>
            </w:pPr>
            <w:r w:rsidRPr="006B24A7">
              <w:rPr>
                <w:b/>
              </w:rPr>
              <w:t xml:space="preserve">Наименование </w:t>
            </w:r>
          </w:p>
        </w:tc>
        <w:tc>
          <w:tcPr>
            <w:tcW w:w="929" w:type="dxa"/>
          </w:tcPr>
          <w:p w:rsidR="000276ED" w:rsidRPr="006B24A7" w:rsidRDefault="000276ED" w:rsidP="00C775F9">
            <w:pPr>
              <w:tabs>
                <w:tab w:val="left" w:pos="3161"/>
              </w:tabs>
              <w:jc w:val="center"/>
              <w:rPr>
                <w:b/>
              </w:rPr>
            </w:pPr>
            <w:r w:rsidRPr="006B24A7">
              <w:rPr>
                <w:b/>
              </w:rPr>
              <w:t>в %</w:t>
            </w:r>
          </w:p>
        </w:tc>
      </w:tr>
      <w:tr w:rsidR="000276ED" w:rsidRPr="006B24A7" w:rsidTr="00C775F9">
        <w:tc>
          <w:tcPr>
            <w:tcW w:w="675" w:type="dxa"/>
          </w:tcPr>
          <w:p w:rsidR="000276ED" w:rsidRPr="006B24A7" w:rsidRDefault="000276ED" w:rsidP="00C775F9">
            <w:pPr>
              <w:tabs>
                <w:tab w:val="left" w:pos="3161"/>
              </w:tabs>
              <w:jc w:val="center"/>
            </w:pPr>
            <w:r w:rsidRPr="006B24A7">
              <w:t>1.</w:t>
            </w:r>
          </w:p>
        </w:tc>
        <w:tc>
          <w:tcPr>
            <w:tcW w:w="8647" w:type="dxa"/>
          </w:tcPr>
          <w:p w:rsidR="000276ED" w:rsidRPr="006B24A7" w:rsidRDefault="000276ED" w:rsidP="00C775F9">
            <w:pPr>
              <w:tabs>
                <w:tab w:val="left" w:pos="3161"/>
              </w:tabs>
            </w:pPr>
            <w:r w:rsidRPr="006B24A7">
              <w:t xml:space="preserve">Презентация </w:t>
            </w:r>
          </w:p>
        </w:tc>
        <w:tc>
          <w:tcPr>
            <w:tcW w:w="929" w:type="dxa"/>
          </w:tcPr>
          <w:p w:rsidR="000276ED" w:rsidRPr="006B24A7" w:rsidRDefault="000276ED" w:rsidP="00C775F9">
            <w:pPr>
              <w:tabs>
                <w:tab w:val="left" w:pos="3161"/>
              </w:tabs>
              <w:jc w:val="center"/>
            </w:pPr>
            <w:r w:rsidRPr="006B24A7">
              <w:t>20</w:t>
            </w:r>
          </w:p>
        </w:tc>
      </w:tr>
      <w:tr w:rsidR="000276ED" w:rsidRPr="006B24A7" w:rsidTr="00C775F9">
        <w:tc>
          <w:tcPr>
            <w:tcW w:w="675" w:type="dxa"/>
          </w:tcPr>
          <w:p w:rsidR="000276ED" w:rsidRPr="006B24A7" w:rsidRDefault="000276ED" w:rsidP="00C775F9">
            <w:pPr>
              <w:tabs>
                <w:tab w:val="left" w:pos="3161"/>
              </w:tabs>
              <w:jc w:val="center"/>
            </w:pPr>
            <w:r w:rsidRPr="006B24A7">
              <w:t>2.</w:t>
            </w:r>
          </w:p>
        </w:tc>
        <w:tc>
          <w:tcPr>
            <w:tcW w:w="8647" w:type="dxa"/>
          </w:tcPr>
          <w:p w:rsidR="000276ED" w:rsidRPr="006B24A7" w:rsidRDefault="000276ED" w:rsidP="00C775F9">
            <w:pPr>
              <w:tabs>
                <w:tab w:val="left" w:pos="3161"/>
              </w:tabs>
            </w:pPr>
            <w:r w:rsidRPr="006B24A7">
              <w:t xml:space="preserve">Эссе </w:t>
            </w:r>
          </w:p>
        </w:tc>
        <w:tc>
          <w:tcPr>
            <w:tcW w:w="929" w:type="dxa"/>
          </w:tcPr>
          <w:p w:rsidR="000276ED" w:rsidRPr="006B24A7" w:rsidRDefault="000276ED" w:rsidP="00C775F9">
            <w:pPr>
              <w:tabs>
                <w:tab w:val="left" w:pos="3161"/>
              </w:tabs>
              <w:jc w:val="center"/>
            </w:pPr>
            <w:r w:rsidRPr="006B24A7">
              <w:t>20</w:t>
            </w:r>
          </w:p>
        </w:tc>
      </w:tr>
      <w:tr w:rsidR="000276ED" w:rsidRPr="006B24A7" w:rsidTr="00C775F9">
        <w:tc>
          <w:tcPr>
            <w:tcW w:w="675" w:type="dxa"/>
          </w:tcPr>
          <w:p w:rsidR="000276ED" w:rsidRPr="006B24A7" w:rsidRDefault="000276ED" w:rsidP="00C775F9">
            <w:pPr>
              <w:tabs>
                <w:tab w:val="left" w:pos="3161"/>
              </w:tabs>
              <w:jc w:val="center"/>
            </w:pPr>
            <w:r w:rsidRPr="006B24A7">
              <w:t>3.</w:t>
            </w:r>
          </w:p>
        </w:tc>
        <w:tc>
          <w:tcPr>
            <w:tcW w:w="8647" w:type="dxa"/>
          </w:tcPr>
          <w:p w:rsidR="000276ED" w:rsidRPr="006B24A7" w:rsidRDefault="000276ED" w:rsidP="00C775F9">
            <w:pPr>
              <w:tabs>
                <w:tab w:val="left" w:pos="3161"/>
              </w:tabs>
            </w:pPr>
            <w:r w:rsidRPr="006B24A7">
              <w:t xml:space="preserve">Реферат </w:t>
            </w:r>
          </w:p>
        </w:tc>
        <w:tc>
          <w:tcPr>
            <w:tcW w:w="929" w:type="dxa"/>
          </w:tcPr>
          <w:p w:rsidR="000276ED" w:rsidRPr="006B24A7" w:rsidRDefault="000276ED" w:rsidP="00C775F9">
            <w:pPr>
              <w:tabs>
                <w:tab w:val="left" w:pos="3161"/>
              </w:tabs>
              <w:jc w:val="center"/>
            </w:pPr>
            <w:r w:rsidRPr="006B24A7">
              <w:t>25</w:t>
            </w:r>
          </w:p>
        </w:tc>
      </w:tr>
      <w:tr w:rsidR="000276ED" w:rsidRPr="006B24A7" w:rsidTr="00C775F9">
        <w:tc>
          <w:tcPr>
            <w:tcW w:w="675" w:type="dxa"/>
          </w:tcPr>
          <w:p w:rsidR="000276ED" w:rsidRPr="006B24A7" w:rsidRDefault="000276ED" w:rsidP="00C775F9">
            <w:pPr>
              <w:tabs>
                <w:tab w:val="left" w:pos="3161"/>
              </w:tabs>
              <w:jc w:val="center"/>
            </w:pPr>
            <w:r w:rsidRPr="006B24A7">
              <w:t>4.</w:t>
            </w:r>
          </w:p>
        </w:tc>
        <w:tc>
          <w:tcPr>
            <w:tcW w:w="8647" w:type="dxa"/>
          </w:tcPr>
          <w:p w:rsidR="000276ED" w:rsidRPr="006B24A7" w:rsidRDefault="000276ED" w:rsidP="00C775F9">
            <w:pPr>
              <w:tabs>
                <w:tab w:val="left" w:pos="3161"/>
              </w:tabs>
            </w:pPr>
            <w:r w:rsidRPr="006B24A7">
              <w:t xml:space="preserve">Таблицы </w:t>
            </w:r>
          </w:p>
        </w:tc>
        <w:tc>
          <w:tcPr>
            <w:tcW w:w="929" w:type="dxa"/>
          </w:tcPr>
          <w:p w:rsidR="000276ED" w:rsidRPr="006B24A7" w:rsidRDefault="000276ED" w:rsidP="00C775F9">
            <w:pPr>
              <w:tabs>
                <w:tab w:val="left" w:pos="3161"/>
              </w:tabs>
              <w:jc w:val="center"/>
            </w:pPr>
            <w:r w:rsidRPr="006B24A7">
              <w:t>5</w:t>
            </w:r>
          </w:p>
        </w:tc>
      </w:tr>
      <w:tr w:rsidR="000276ED" w:rsidRPr="006B24A7" w:rsidTr="00C775F9">
        <w:tc>
          <w:tcPr>
            <w:tcW w:w="675" w:type="dxa"/>
          </w:tcPr>
          <w:p w:rsidR="000276ED" w:rsidRPr="006B24A7" w:rsidRDefault="000276ED" w:rsidP="00C775F9">
            <w:pPr>
              <w:tabs>
                <w:tab w:val="left" w:pos="3161"/>
              </w:tabs>
              <w:jc w:val="center"/>
            </w:pPr>
            <w:r w:rsidRPr="006B24A7">
              <w:t>5.</w:t>
            </w:r>
          </w:p>
        </w:tc>
        <w:tc>
          <w:tcPr>
            <w:tcW w:w="8647" w:type="dxa"/>
          </w:tcPr>
          <w:p w:rsidR="000276ED" w:rsidRPr="006B24A7" w:rsidRDefault="000276ED" w:rsidP="00C775F9">
            <w:pPr>
              <w:tabs>
                <w:tab w:val="left" w:pos="3161"/>
              </w:tabs>
            </w:pPr>
            <w:r w:rsidRPr="006B24A7">
              <w:t>Обзор литературы</w:t>
            </w:r>
          </w:p>
        </w:tc>
        <w:tc>
          <w:tcPr>
            <w:tcW w:w="929" w:type="dxa"/>
          </w:tcPr>
          <w:p w:rsidR="000276ED" w:rsidRPr="006B24A7" w:rsidRDefault="000276ED" w:rsidP="00C775F9">
            <w:pPr>
              <w:tabs>
                <w:tab w:val="left" w:pos="3161"/>
              </w:tabs>
              <w:jc w:val="center"/>
            </w:pPr>
            <w:r w:rsidRPr="006B24A7">
              <w:t>10</w:t>
            </w:r>
          </w:p>
        </w:tc>
      </w:tr>
      <w:tr w:rsidR="000276ED" w:rsidRPr="006B24A7" w:rsidTr="00C775F9">
        <w:tc>
          <w:tcPr>
            <w:tcW w:w="675" w:type="dxa"/>
          </w:tcPr>
          <w:p w:rsidR="000276ED" w:rsidRPr="006B24A7" w:rsidRDefault="000276ED" w:rsidP="00C775F9">
            <w:pPr>
              <w:tabs>
                <w:tab w:val="left" w:pos="3161"/>
              </w:tabs>
              <w:jc w:val="center"/>
            </w:pPr>
            <w:r w:rsidRPr="006B24A7">
              <w:t>6</w:t>
            </w:r>
          </w:p>
        </w:tc>
        <w:tc>
          <w:tcPr>
            <w:tcW w:w="8647" w:type="dxa"/>
          </w:tcPr>
          <w:p w:rsidR="000276ED" w:rsidRPr="006B24A7" w:rsidRDefault="000276ED" w:rsidP="00C775F9">
            <w:pPr>
              <w:tabs>
                <w:tab w:val="left" w:pos="3161"/>
              </w:tabs>
            </w:pPr>
            <w:r w:rsidRPr="006B24A7">
              <w:t xml:space="preserve">Тестовые задания – 10 </w:t>
            </w:r>
          </w:p>
        </w:tc>
        <w:tc>
          <w:tcPr>
            <w:tcW w:w="929" w:type="dxa"/>
          </w:tcPr>
          <w:p w:rsidR="000276ED" w:rsidRPr="006B24A7" w:rsidRDefault="000276ED" w:rsidP="00C775F9">
            <w:pPr>
              <w:tabs>
                <w:tab w:val="left" w:pos="3161"/>
              </w:tabs>
              <w:jc w:val="center"/>
            </w:pPr>
            <w:r w:rsidRPr="006B24A7">
              <w:t>20</w:t>
            </w:r>
          </w:p>
        </w:tc>
      </w:tr>
      <w:tr w:rsidR="000276ED" w:rsidRPr="006B24A7" w:rsidTr="00C775F9">
        <w:tc>
          <w:tcPr>
            <w:tcW w:w="675" w:type="dxa"/>
          </w:tcPr>
          <w:p w:rsidR="000276ED" w:rsidRPr="006B24A7" w:rsidRDefault="000276ED" w:rsidP="00C775F9">
            <w:pPr>
              <w:tabs>
                <w:tab w:val="left" w:pos="3161"/>
              </w:tabs>
              <w:jc w:val="center"/>
            </w:pPr>
          </w:p>
        </w:tc>
        <w:tc>
          <w:tcPr>
            <w:tcW w:w="8647" w:type="dxa"/>
          </w:tcPr>
          <w:p w:rsidR="000276ED" w:rsidRPr="006B24A7" w:rsidRDefault="000276ED" w:rsidP="00C775F9">
            <w:pPr>
              <w:tabs>
                <w:tab w:val="left" w:pos="3161"/>
              </w:tabs>
            </w:pPr>
            <w:r w:rsidRPr="006B24A7">
              <w:t>Итого:</w:t>
            </w:r>
          </w:p>
        </w:tc>
        <w:tc>
          <w:tcPr>
            <w:tcW w:w="929" w:type="dxa"/>
          </w:tcPr>
          <w:p w:rsidR="000276ED" w:rsidRPr="006B24A7" w:rsidRDefault="000276ED" w:rsidP="00C775F9">
            <w:pPr>
              <w:tabs>
                <w:tab w:val="left" w:pos="3161"/>
              </w:tabs>
              <w:jc w:val="center"/>
            </w:pPr>
            <w:r w:rsidRPr="006B24A7">
              <w:t>100</w:t>
            </w:r>
          </w:p>
        </w:tc>
      </w:tr>
    </w:tbl>
    <w:p w:rsidR="000276ED" w:rsidRPr="00BC1CD2" w:rsidRDefault="000276ED" w:rsidP="000276ED">
      <w:r w:rsidRPr="00BC1CD2">
        <w:rPr>
          <w:b/>
        </w:rPr>
        <w:t>Итоговый</w:t>
      </w:r>
      <w:r w:rsidRPr="00BC1CD2">
        <w:t xml:space="preserve"> </w:t>
      </w:r>
      <w:r w:rsidRPr="00BC1CD2">
        <w:rPr>
          <w:b/>
          <w:bCs/>
        </w:rPr>
        <w:t xml:space="preserve">контроль </w:t>
      </w:r>
      <w:r w:rsidRPr="00BC1CD2">
        <w:t>- экзамен с учетом результатов текущего и рубеж</w:t>
      </w:r>
      <w:r w:rsidRPr="00BC1CD2">
        <w:softHyphen/>
        <w:t>ного контроля.</w:t>
      </w:r>
    </w:p>
    <w:p w:rsidR="000276ED" w:rsidRPr="00BC1CD2" w:rsidRDefault="000276ED" w:rsidP="000276ED">
      <w:pPr>
        <w:tabs>
          <w:tab w:val="left" w:pos="-1560"/>
          <w:tab w:val="left" w:pos="-1276"/>
        </w:tabs>
      </w:pPr>
      <w:r w:rsidRPr="00BC1CD2">
        <w:rPr>
          <w:i/>
        </w:rPr>
        <w:t>Итоговый контроль</w:t>
      </w:r>
      <w:r w:rsidRPr="00BC1CD2">
        <w:t xml:space="preserve">: тестовый экзамен в ЦТ с учетом результатов текущего контроля. </w:t>
      </w:r>
    </w:p>
    <w:p w:rsidR="000276ED" w:rsidRPr="00BC1CD2" w:rsidRDefault="000276ED" w:rsidP="000276ED">
      <w:pPr>
        <w:rPr>
          <w:b/>
          <w:i/>
        </w:rPr>
      </w:pPr>
      <w:r w:rsidRPr="00BC1CD2">
        <w:rPr>
          <w:b/>
          <w:i/>
        </w:rPr>
        <w:lastRenderedPageBreak/>
        <w:t>Технология проведения контроля знаний студентов</w:t>
      </w:r>
    </w:p>
    <w:p w:rsidR="000276ED" w:rsidRPr="00BC1CD2" w:rsidRDefault="000276ED" w:rsidP="000276ED">
      <w:pPr>
        <w:pStyle w:val="af8"/>
        <w:ind w:left="0"/>
      </w:pPr>
      <w:r w:rsidRPr="00BC1CD2">
        <w:rPr>
          <w:b/>
          <w:bCs/>
          <w:lang w:val="en-US"/>
        </w:rPr>
        <w:t>I</w:t>
      </w:r>
      <w:r w:rsidRPr="00BC1CD2">
        <w:rPr>
          <w:b/>
          <w:bCs/>
        </w:rPr>
        <w:t xml:space="preserve"> = </w:t>
      </w:r>
      <w:r w:rsidRPr="00BC1CD2">
        <w:rPr>
          <w:b/>
          <w:bCs/>
          <w:lang w:val="en-US"/>
        </w:rPr>
        <w:t>R</w:t>
      </w:r>
      <w:r w:rsidRPr="00BC1CD2">
        <w:rPr>
          <w:b/>
          <w:bCs/>
        </w:rPr>
        <w:t xml:space="preserve"> х 0,6  +  </w:t>
      </w:r>
      <w:r w:rsidRPr="00BC1CD2">
        <w:rPr>
          <w:b/>
          <w:bCs/>
          <w:lang w:val="en-US"/>
        </w:rPr>
        <w:t>E</w:t>
      </w:r>
      <w:r w:rsidRPr="00BC1CD2">
        <w:rPr>
          <w:b/>
          <w:bCs/>
        </w:rPr>
        <w:t xml:space="preserve"> х 0,4</w:t>
      </w:r>
      <w:r w:rsidRPr="00BC1CD2">
        <w:t>, где</w:t>
      </w:r>
    </w:p>
    <w:p w:rsidR="000276ED" w:rsidRPr="00BC1CD2" w:rsidRDefault="000276ED" w:rsidP="000276ED">
      <w:pPr>
        <w:pStyle w:val="af8"/>
        <w:ind w:left="0"/>
      </w:pPr>
      <w:r w:rsidRPr="00BC1CD2">
        <w:rPr>
          <w:b/>
          <w:bCs/>
          <w:lang w:val="en-US"/>
        </w:rPr>
        <w:t>I</w:t>
      </w:r>
      <w:r w:rsidRPr="00BC1CD2">
        <w:t xml:space="preserve"> – итоговая оценка</w:t>
      </w:r>
    </w:p>
    <w:p w:rsidR="000276ED" w:rsidRPr="00BC1CD2" w:rsidRDefault="000276ED" w:rsidP="000276ED">
      <w:pPr>
        <w:pStyle w:val="af8"/>
        <w:ind w:left="0"/>
      </w:pPr>
      <w:r w:rsidRPr="00BC1CD2">
        <w:rPr>
          <w:b/>
          <w:bCs/>
          <w:lang w:val="en-US"/>
        </w:rPr>
        <w:t>R</w:t>
      </w:r>
      <w:r w:rsidRPr="00BC1CD2">
        <w:t>– оценка рейтинга допуска</w:t>
      </w:r>
    </w:p>
    <w:p w:rsidR="000276ED" w:rsidRPr="00BC1CD2" w:rsidRDefault="000276ED" w:rsidP="000276ED">
      <w:pPr>
        <w:pStyle w:val="af8"/>
        <w:ind w:left="0"/>
      </w:pPr>
      <w:r w:rsidRPr="00BC1CD2">
        <w:rPr>
          <w:b/>
          <w:bCs/>
          <w:lang w:val="en-US"/>
        </w:rPr>
        <w:t>E</w:t>
      </w:r>
      <w:r w:rsidRPr="00BC1CD2">
        <w:t xml:space="preserve"> – оценка итогового контроля (экзамен по дисциплине)</w:t>
      </w:r>
    </w:p>
    <w:p w:rsidR="000276ED" w:rsidRPr="00BC1CD2" w:rsidRDefault="000276ED" w:rsidP="000276ED">
      <w:pPr>
        <w:pStyle w:val="af8"/>
        <w:ind w:left="0"/>
      </w:pPr>
      <w:r w:rsidRPr="00BC1CD2">
        <w:t xml:space="preserve">Рейтинг составляет 60%  от </w:t>
      </w:r>
      <w:r w:rsidRPr="00BC1CD2">
        <w:rPr>
          <w:b/>
          <w:bCs/>
          <w:lang w:val="en-US"/>
        </w:rPr>
        <w:t>I</w:t>
      </w:r>
      <w:r w:rsidRPr="00BC1CD2">
        <w:t xml:space="preserve">, </w:t>
      </w:r>
    </w:p>
    <w:p w:rsidR="000276ED" w:rsidRPr="00BC1CD2" w:rsidRDefault="000276ED" w:rsidP="000276ED">
      <w:pPr>
        <w:pStyle w:val="af8"/>
        <w:ind w:left="0"/>
      </w:pPr>
      <w:r w:rsidRPr="00BC1CD2">
        <w:t xml:space="preserve">                   экзамен -40% от </w:t>
      </w:r>
      <w:r w:rsidRPr="00BC1CD2">
        <w:rPr>
          <w:b/>
          <w:bCs/>
          <w:lang w:val="en-US"/>
        </w:rPr>
        <w:t>I</w:t>
      </w:r>
      <w:r w:rsidRPr="00BC1CD2">
        <w:t xml:space="preserve"> </w:t>
      </w:r>
    </w:p>
    <w:p w:rsidR="000276ED" w:rsidRPr="00BC1CD2" w:rsidRDefault="000276ED" w:rsidP="000276ED">
      <w:pPr>
        <w:pStyle w:val="af8"/>
        <w:ind w:left="0"/>
        <w:rPr>
          <w:b/>
        </w:rPr>
      </w:pPr>
      <w:r w:rsidRPr="00BC1CD2">
        <w:rPr>
          <w:b/>
        </w:rPr>
        <w:t>Оценка рейтинга обучающихся складывается из оценок текущего и рубежного контроля.</w:t>
      </w:r>
    </w:p>
    <w:p w:rsidR="000276ED" w:rsidRPr="00BC1CD2" w:rsidRDefault="00533F30" w:rsidP="000276ED">
      <w:pPr>
        <w:pStyle w:val="af8"/>
        <w:tabs>
          <w:tab w:val="left" w:pos="720"/>
        </w:tabs>
        <w:ind w:left="0"/>
        <w:rPr>
          <w:b/>
        </w:rPr>
      </w:pPr>
      <w:r w:rsidRPr="00533F30">
        <w:rPr>
          <w:noProof/>
        </w:rPr>
        <w:pict>
          <v:shape id="_x0000_s1525" type="#_x0000_t75" style="position:absolute;margin-left:0;margin-top:14.3pt;width:130.5pt;height:38.85pt;z-index:31;visibility:visible;mso-position-horizontal:left">
            <v:imagedata r:id="rId7" o:title=""/>
            <w10:wrap type="square" side="right"/>
          </v:shape>
        </w:pict>
      </w:r>
      <w:r w:rsidR="000276ED" w:rsidRPr="00BC1CD2">
        <w:rPr>
          <w:b/>
        </w:rPr>
        <w:t>Первый рейтинг высчитывается по формуле:</w:t>
      </w:r>
    </w:p>
    <w:p w:rsidR="000276ED" w:rsidRPr="00BC1CD2" w:rsidRDefault="000276ED" w:rsidP="000276ED">
      <w:pPr>
        <w:pStyle w:val="af8"/>
        <w:ind w:left="0"/>
      </w:pPr>
      <w:r w:rsidRPr="00BC1CD2">
        <w:br w:type="textWrapping" w:clear="all"/>
      </w:r>
      <w:r w:rsidRPr="00BC1CD2">
        <w:rPr>
          <w:b/>
          <w:bCs/>
          <w:lang w:val="en-US"/>
        </w:rPr>
        <w:t>t</w:t>
      </w:r>
      <w:r w:rsidRPr="00BC1CD2">
        <w:t xml:space="preserve"> – текущий контроль= средняя оценка за практические занятия (лабораторные, семинар)  + сре</w:t>
      </w:r>
      <w:r w:rsidRPr="00BC1CD2">
        <w:t>д</w:t>
      </w:r>
      <w:r w:rsidRPr="00BC1CD2">
        <w:t>няя оценка за СРСП  + средняя оценка за СРС</w:t>
      </w:r>
    </w:p>
    <w:p w:rsidR="000276ED" w:rsidRPr="00BC1CD2" w:rsidRDefault="000276ED" w:rsidP="000276ED">
      <w:pPr>
        <w:pStyle w:val="af8"/>
        <w:ind w:left="0"/>
      </w:pPr>
      <w:r w:rsidRPr="00BC1CD2">
        <w:rPr>
          <w:b/>
          <w:bCs/>
          <w:lang w:val="en-US"/>
        </w:rPr>
        <w:t>r</w:t>
      </w:r>
      <w:r w:rsidRPr="00BC1CD2">
        <w:t xml:space="preserve"> -  рубежный контроль</w:t>
      </w:r>
    </w:p>
    <w:p w:rsidR="000276ED" w:rsidRPr="00BC1CD2" w:rsidRDefault="000276ED" w:rsidP="000276ED">
      <w:pPr>
        <w:pStyle w:val="af8"/>
        <w:ind w:left="0"/>
        <w:rPr>
          <w:b/>
        </w:rPr>
      </w:pPr>
      <w:r w:rsidRPr="00BC1CD2">
        <w:rPr>
          <w:b/>
          <w:bCs/>
        </w:rPr>
        <w:t xml:space="preserve">Каждое практическое занятие, СРСП, СРС, рубежный контроль  высчитываются из 100 баллов, что соответствует 100 процентам </w:t>
      </w:r>
    </w:p>
    <w:p w:rsidR="000276ED" w:rsidRPr="00BC1CD2" w:rsidRDefault="000276ED" w:rsidP="000276ED">
      <w:pPr>
        <w:pStyle w:val="af8"/>
        <w:ind w:left="0"/>
        <w:rPr>
          <w:b/>
        </w:rPr>
      </w:pPr>
      <w:r w:rsidRPr="00BC1CD2">
        <w:rPr>
          <w:b/>
          <w:bCs/>
        </w:rPr>
        <w:t xml:space="preserve"> </w:t>
      </w:r>
      <w:r w:rsidRPr="00BC1CD2">
        <w:rPr>
          <w:b/>
        </w:rPr>
        <w:t>Второй  рейтинг высчитывается по формуле:</w:t>
      </w:r>
    </w:p>
    <w:p w:rsidR="000276ED" w:rsidRPr="00BC1CD2" w:rsidRDefault="00533F30" w:rsidP="000276ED">
      <w:pPr>
        <w:pStyle w:val="af8"/>
        <w:ind w:left="0"/>
      </w:pPr>
      <w:r>
        <w:rPr>
          <w:noProof/>
        </w:rPr>
        <w:pict>
          <v:shape id="_x0000_i1028" type="#_x0000_t75" style="width:108pt;height:36.85pt;visibility:visible">
            <v:imagedata r:id="rId8" o:title=""/>
          </v:shape>
        </w:pict>
      </w:r>
    </w:p>
    <w:p w:rsidR="000276ED" w:rsidRPr="00BC1CD2" w:rsidRDefault="000276ED" w:rsidP="000276ED">
      <w:pPr>
        <w:pStyle w:val="af8"/>
        <w:ind w:left="0"/>
      </w:pPr>
      <w:r w:rsidRPr="00BC1CD2">
        <w:rPr>
          <w:b/>
          <w:bCs/>
          <w:lang w:val="en-US"/>
        </w:rPr>
        <w:t>t</w:t>
      </w:r>
      <w:r w:rsidRPr="00BC1CD2">
        <w:t xml:space="preserve"> – текущий контроль= средняя оценка за практические занятия (лабораторные, семинар)  + сре</w:t>
      </w:r>
      <w:r w:rsidRPr="00BC1CD2">
        <w:t>д</w:t>
      </w:r>
      <w:r w:rsidRPr="00BC1CD2">
        <w:t>няя оценка за СРСП  + средняя оценка за СРС</w:t>
      </w:r>
    </w:p>
    <w:p w:rsidR="000276ED" w:rsidRPr="00BC1CD2" w:rsidRDefault="000276ED" w:rsidP="000276ED">
      <w:pPr>
        <w:pStyle w:val="af8"/>
        <w:ind w:left="0"/>
      </w:pPr>
      <w:r w:rsidRPr="00BC1CD2">
        <w:rPr>
          <w:b/>
          <w:bCs/>
          <w:lang w:val="en-US"/>
        </w:rPr>
        <w:t>r</w:t>
      </w:r>
      <w:r w:rsidRPr="00BC1CD2">
        <w:t xml:space="preserve"> -  рубежный контроль</w:t>
      </w:r>
    </w:p>
    <w:p w:rsidR="000276ED" w:rsidRPr="00BC1CD2" w:rsidRDefault="000276ED" w:rsidP="000276ED">
      <w:pPr>
        <w:pStyle w:val="af8"/>
        <w:ind w:left="0"/>
      </w:pPr>
      <w:r w:rsidRPr="00BC1CD2">
        <w:rPr>
          <w:b/>
        </w:rPr>
        <w:t>Рейтинг допуска</w:t>
      </w:r>
      <w:r w:rsidRPr="00BC1CD2">
        <w:t xml:space="preserve">  в итоговой оценке студента составляет не менее 60 %, поэтому семестровая оценка по дисциплине обучающихся определяется по формуле</w:t>
      </w:r>
    </w:p>
    <w:p w:rsidR="000276ED" w:rsidRPr="00BC1CD2" w:rsidRDefault="000276ED" w:rsidP="000276ED">
      <w:pPr>
        <w:pStyle w:val="af8"/>
        <w:ind w:left="0"/>
        <w:rPr>
          <w:b/>
        </w:rPr>
      </w:pPr>
    </w:p>
    <w:p w:rsidR="000276ED" w:rsidRPr="00BC1CD2" w:rsidRDefault="00190473" w:rsidP="000276ED">
      <w:pPr>
        <w:pStyle w:val="af8"/>
        <w:ind w:left="0"/>
      </w:pPr>
      <w:r>
        <w:pict>
          <v:shape id="_x0000_i1029" type="#_x0000_t75" style="width:118.9pt;height:26.8pt">
            <v:imagedata r:id="rId9" o:title="" chromakey="white"/>
          </v:shape>
        </w:pict>
      </w:r>
      <w:r w:rsidR="000276ED" w:rsidRPr="00BC1CD2">
        <w:br w:type="textWrapping" w:clear="all"/>
        <w:t>Обучающийся считается допущенным к экзамену, если его семестровая оценка больше или равна 30%</w:t>
      </w:r>
    </w:p>
    <w:p w:rsidR="000276ED" w:rsidRPr="00BC1CD2" w:rsidRDefault="000276ED" w:rsidP="000276ED">
      <w:pPr>
        <w:pStyle w:val="af8"/>
        <w:ind w:left="0"/>
      </w:pPr>
      <w:r w:rsidRPr="00BC1CD2">
        <w:t xml:space="preserve">В случае отсутствия рубежных контролей рейтинг допуска высчитывается только по текущим оценкам. </w:t>
      </w:r>
    </w:p>
    <w:p w:rsidR="000276ED" w:rsidRPr="00BC1CD2" w:rsidRDefault="000276ED" w:rsidP="000276ED">
      <w:pPr>
        <w:pStyle w:val="af8"/>
        <w:ind w:left="0"/>
      </w:pPr>
      <w:r w:rsidRPr="00BC1CD2">
        <w:t xml:space="preserve">В случае  большего количества рубежных контролей, высчитывается соответствующее количество рейтингов, в конце семестра высчитывается усредненный рейтинг </w:t>
      </w:r>
    </w:p>
    <w:p w:rsidR="000276ED" w:rsidRPr="00BC1CD2" w:rsidRDefault="000276ED" w:rsidP="000276ED">
      <w:pPr>
        <w:pStyle w:val="af8"/>
        <w:ind w:left="0"/>
      </w:pPr>
      <w:r w:rsidRPr="00BC1CD2">
        <w:rPr>
          <w:b/>
        </w:rPr>
        <w:t>Технология проведения и оценка экзамена.</w:t>
      </w:r>
    </w:p>
    <w:p w:rsidR="000276ED" w:rsidRPr="00BC1CD2" w:rsidRDefault="000276ED" w:rsidP="000276ED">
      <w:pPr>
        <w:pStyle w:val="af8"/>
        <w:ind w:left="0"/>
      </w:pPr>
      <w:r w:rsidRPr="00BC1CD2">
        <w:t>Максимальное     процентное     содержание     итогового   контроля  соответствует 100 %.  Экз</w:t>
      </w:r>
      <w:r w:rsidRPr="00BC1CD2">
        <w:t>а</w:t>
      </w:r>
      <w:r w:rsidRPr="00BC1CD2">
        <w:t>менатор выставляет оценки итогового контроля (Э)  в экзаменационную ведомость, используя и</w:t>
      </w:r>
      <w:r w:rsidRPr="00BC1CD2">
        <w:t>н</w:t>
      </w:r>
      <w:r w:rsidRPr="00BC1CD2">
        <w:t xml:space="preserve">струменты   измерения   знаний    обучающихся    итогового    контроля. </w:t>
      </w:r>
    </w:p>
    <w:p w:rsidR="000276ED" w:rsidRPr="00BC1CD2" w:rsidRDefault="000276ED" w:rsidP="000276ED">
      <w:pPr>
        <w:pStyle w:val="af8"/>
        <w:ind w:left="0"/>
        <w:rPr>
          <w:b/>
        </w:rPr>
      </w:pPr>
      <w:r w:rsidRPr="00BC1CD2">
        <w:rPr>
          <w:b/>
        </w:rPr>
        <w:t>Инструмент измерения итогового контроля в виде тестирования</w:t>
      </w:r>
    </w:p>
    <w:p w:rsidR="000276ED" w:rsidRPr="00BC1CD2" w:rsidRDefault="000276ED" w:rsidP="000276ED">
      <w:pPr>
        <w:pStyle w:val="af8"/>
        <w:ind w:left="0"/>
      </w:pPr>
      <w:r w:rsidRPr="00BC1CD2">
        <w:t>На экзамене студенту предоставляется  50 тестовых заданий, т.е. каждое задание соответствует 2 баллам или процентам.</w:t>
      </w:r>
    </w:p>
    <w:p w:rsidR="000276ED" w:rsidRPr="00BC1CD2" w:rsidRDefault="000276ED" w:rsidP="000276ED"/>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6381"/>
        <w:gridCol w:w="2265"/>
      </w:tblGrid>
      <w:tr w:rsidR="000276ED" w:rsidRPr="00BC1CD2" w:rsidTr="00C775F9">
        <w:tc>
          <w:tcPr>
            <w:tcW w:w="534" w:type="dxa"/>
          </w:tcPr>
          <w:p w:rsidR="000276ED" w:rsidRPr="00BC1CD2" w:rsidRDefault="000276ED" w:rsidP="00C775F9">
            <w:pPr>
              <w:jc w:val="center"/>
            </w:pPr>
            <w:r w:rsidRPr="00BC1CD2">
              <w:t>№</w:t>
            </w:r>
          </w:p>
        </w:tc>
        <w:tc>
          <w:tcPr>
            <w:tcW w:w="6381" w:type="dxa"/>
          </w:tcPr>
          <w:p w:rsidR="000276ED" w:rsidRPr="00BC1CD2" w:rsidRDefault="000276ED" w:rsidP="00C775F9">
            <w:pPr>
              <w:jc w:val="center"/>
            </w:pPr>
            <w:r w:rsidRPr="00BC1CD2">
              <w:t>Качество выполнения работ</w:t>
            </w:r>
            <w:r w:rsidRPr="00BC1CD2">
              <w:tab/>
            </w:r>
          </w:p>
        </w:tc>
        <w:tc>
          <w:tcPr>
            <w:tcW w:w="2265" w:type="dxa"/>
          </w:tcPr>
          <w:p w:rsidR="000276ED" w:rsidRPr="00BC1CD2" w:rsidRDefault="000276ED" w:rsidP="00C775F9">
            <w:pPr>
              <w:jc w:val="center"/>
            </w:pPr>
            <w:r w:rsidRPr="00BC1CD2">
              <w:t>Диапазон оценки</w:t>
            </w:r>
          </w:p>
        </w:tc>
      </w:tr>
      <w:tr w:rsidR="000276ED" w:rsidRPr="00BC1CD2" w:rsidTr="00C775F9">
        <w:tc>
          <w:tcPr>
            <w:tcW w:w="534" w:type="dxa"/>
          </w:tcPr>
          <w:p w:rsidR="000276ED" w:rsidRPr="00BC1CD2" w:rsidRDefault="000276ED" w:rsidP="00C775F9">
            <w:pPr>
              <w:jc w:val="center"/>
            </w:pPr>
            <w:r w:rsidRPr="00BC1CD2">
              <w:t>1</w:t>
            </w:r>
          </w:p>
        </w:tc>
        <w:tc>
          <w:tcPr>
            <w:tcW w:w="6381" w:type="dxa"/>
          </w:tcPr>
          <w:p w:rsidR="000276ED" w:rsidRPr="00BC1CD2" w:rsidRDefault="000276ED" w:rsidP="00C775F9">
            <w:r w:rsidRPr="00BC1CD2">
              <w:t>Не выполнено</w:t>
            </w:r>
          </w:p>
          <w:p w:rsidR="000276ED" w:rsidRPr="00BC1CD2" w:rsidRDefault="000276ED" w:rsidP="00C775F9">
            <w:r w:rsidRPr="00BC1CD2">
              <w:t>Отсутствие на экзамене без уважительных причин</w:t>
            </w:r>
            <w:r w:rsidRPr="00BC1CD2">
              <w:tab/>
            </w:r>
          </w:p>
        </w:tc>
        <w:tc>
          <w:tcPr>
            <w:tcW w:w="2265" w:type="dxa"/>
          </w:tcPr>
          <w:p w:rsidR="000276ED" w:rsidRPr="00BC1CD2" w:rsidRDefault="000276ED" w:rsidP="00C775F9">
            <w:pPr>
              <w:jc w:val="center"/>
            </w:pPr>
            <w:r w:rsidRPr="00BC1CD2">
              <w:t>0%</w:t>
            </w:r>
          </w:p>
          <w:p w:rsidR="000276ED" w:rsidRPr="00BC1CD2" w:rsidRDefault="000276ED" w:rsidP="00C775F9">
            <w:pPr>
              <w:jc w:val="center"/>
            </w:pPr>
          </w:p>
        </w:tc>
      </w:tr>
      <w:tr w:rsidR="000276ED" w:rsidRPr="00BC1CD2" w:rsidTr="00C775F9">
        <w:tc>
          <w:tcPr>
            <w:tcW w:w="534" w:type="dxa"/>
          </w:tcPr>
          <w:p w:rsidR="000276ED" w:rsidRPr="00BC1CD2" w:rsidRDefault="000276ED" w:rsidP="00C775F9">
            <w:pPr>
              <w:jc w:val="center"/>
            </w:pPr>
            <w:r w:rsidRPr="00BC1CD2">
              <w:t>2</w:t>
            </w:r>
          </w:p>
        </w:tc>
        <w:tc>
          <w:tcPr>
            <w:tcW w:w="6381" w:type="dxa"/>
          </w:tcPr>
          <w:p w:rsidR="000276ED" w:rsidRPr="00BC1CD2" w:rsidRDefault="000276ED" w:rsidP="00C775F9">
            <w:r w:rsidRPr="00BC1CD2">
              <w:t>Оценка за каждый правильный ответ</w:t>
            </w:r>
          </w:p>
        </w:tc>
        <w:tc>
          <w:tcPr>
            <w:tcW w:w="2265" w:type="dxa"/>
          </w:tcPr>
          <w:p w:rsidR="000276ED" w:rsidRPr="00BC1CD2" w:rsidRDefault="000276ED" w:rsidP="00C775F9">
            <w:pPr>
              <w:jc w:val="center"/>
            </w:pPr>
            <w:r w:rsidRPr="00BC1CD2">
              <w:t>2%</w:t>
            </w:r>
          </w:p>
        </w:tc>
      </w:tr>
      <w:tr w:rsidR="000276ED" w:rsidRPr="00BC1CD2" w:rsidTr="00C775F9">
        <w:tc>
          <w:tcPr>
            <w:tcW w:w="534" w:type="dxa"/>
          </w:tcPr>
          <w:p w:rsidR="000276ED" w:rsidRPr="00BC1CD2" w:rsidRDefault="000276ED" w:rsidP="00C775F9">
            <w:pPr>
              <w:jc w:val="center"/>
            </w:pPr>
          </w:p>
        </w:tc>
        <w:tc>
          <w:tcPr>
            <w:tcW w:w="6381" w:type="dxa"/>
          </w:tcPr>
          <w:p w:rsidR="000276ED" w:rsidRPr="00BC1CD2" w:rsidRDefault="000276ED" w:rsidP="00C775F9">
            <w:r w:rsidRPr="00BC1CD2">
              <w:t>Итого:</w:t>
            </w:r>
            <w:r w:rsidRPr="00BC1CD2">
              <w:tab/>
            </w:r>
          </w:p>
        </w:tc>
        <w:tc>
          <w:tcPr>
            <w:tcW w:w="2265" w:type="dxa"/>
          </w:tcPr>
          <w:p w:rsidR="000276ED" w:rsidRPr="00BC1CD2" w:rsidRDefault="000276ED" w:rsidP="00C775F9">
            <w:pPr>
              <w:jc w:val="center"/>
            </w:pPr>
            <w:r w:rsidRPr="00BC1CD2">
              <w:t>0-100%</w:t>
            </w:r>
          </w:p>
        </w:tc>
      </w:tr>
    </w:tbl>
    <w:p w:rsidR="000276ED" w:rsidRPr="006B24A7" w:rsidRDefault="000276ED" w:rsidP="000276ED">
      <w:pPr>
        <w:pStyle w:val="af8"/>
        <w:ind w:left="0"/>
      </w:pPr>
      <w:r w:rsidRPr="006B24A7">
        <w:lastRenderedPageBreak/>
        <w:t>На втором этапе оцениваются практические навыки студентов по экзаменационным вопросам (60), сформированным в билеты.</w:t>
      </w:r>
    </w:p>
    <w:p w:rsidR="000276ED" w:rsidRPr="006B24A7" w:rsidRDefault="000276ED" w:rsidP="000276ED">
      <w:pPr>
        <w:tabs>
          <w:tab w:val="left" w:pos="3161"/>
        </w:tabs>
        <w:jc w:val="center"/>
      </w:pPr>
    </w:p>
    <w:p w:rsidR="000276ED" w:rsidRPr="006B24A7" w:rsidRDefault="000276ED" w:rsidP="000276ED">
      <w:pPr>
        <w:tabs>
          <w:tab w:val="left" w:pos="3161"/>
        </w:tabs>
        <w:jc w:val="center"/>
        <w:rPr>
          <w:b/>
        </w:rPr>
      </w:pPr>
      <w:r w:rsidRPr="006B24A7">
        <w:t>Оценочный лист п</w:t>
      </w:r>
      <w:r>
        <w:t xml:space="preserve">рактических навыков  студентов </w:t>
      </w:r>
      <w:r>
        <w:rPr>
          <w:lang w:val="kk-KZ"/>
        </w:rPr>
        <w:t>4</w:t>
      </w:r>
      <w:r w:rsidRPr="006B24A7">
        <w:t xml:space="preserve"> курса</w:t>
      </w:r>
      <w:r w:rsidRPr="006B24A7">
        <w:rPr>
          <w:b/>
        </w:rPr>
        <w:t xml:space="preserve"> </w:t>
      </w:r>
      <w:r w:rsidRPr="006B24A7">
        <w:t>на 2-м этапе экзамена</w:t>
      </w:r>
      <w:r w:rsidRPr="006B24A7">
        <w:rPr>
          <w:b/>
        </w:rPr>
        <w:t xml:space="preserve"> </w:t>
      </w:r>
      <w:r w:rsidRPr="006B24A7">
        <w:t>по</w:t>
      </w:r>
      <w:r w:rsidRPr="006B24A7">
        <w:rPr>
          <w:b/>
        </w:rPr>
        <w:t xml:space="preserve"> </w:t>
      </w:r>
      <w:r w:rsidRPr="006B24A7">
        <w:t xml:space="preserve">элективной дисциплине </w:t>
      </w:r>
      <w:r w:rsidRPr="006B24A7">
        <w:rPr>
          <w:b/>
        </w:rPr>
        <w:t>«</w:t>
      </w:r>
      <w:r>
        <w:rPr>
          <w:lang w:val="kk-KZ"/>
        </w:rPr>
        <w:t>Основы фармацевтической логистики</w:t>
      </w:r>
      <w:r w:rsidRPr="006B24A7">
        <w:rPr>
          <w:b/>
        </w:rPr>
        <w:t>»</w:t>
      </w:r>
    </w:p>
    <w:p w:rsidR="000276ED" w:rsidRPr="006B24A7" w:rsidRDefault="000276ED" w:rsidP="000276ED">
      <w:pPr>
        <w:tabs>
          <w:tab w:val="left" w:pos="3161"/>
        </w:tabs>
        <w:jc w:val="center"/>
      </w:pPr>
      <w:r w:rsidRPr="006B24A7">
        <w:t xml:space="preserve">  Устный опрос – максимально 100 баллов</w:t>
      </w:r>
    </w:p>
    <w:p w:rsidR="000276ED" w:rsidRPr="006B24A7" w:rsidRDefault="000276ED" w:rsidP="000276ED">
      <w:pPr>
        <w:tabs>
          <w:tab w:val="left" w:pos="3161"/>
        </w:tabs>
      </w:pPr>
      <w:r w:rsidRPr="006B24A7">
        <w:t>- правильный и полный ответ при устном опросе и обсуждении  темы – 90-100 баллов</w:t>
      </w:r>
    </w:p>
    <w:p w:rsidR="000276ED" w:rsidRPr="006B24A7" w:rsidRDefault="000276ED" w:rsidP="000276ED">
      <w:pPr>
        <w:tabs>
          <w:tab w:val="left" w:pos="3161"/>
        </w:tabs>
      </w:pPr>
      <w:r w:rsidRPr="006B24A7">
        <w:t>- правильный но неполный ответ при устном опросе и обсуждении  темы – 75-89 баллов</w:t>
      </w:r>
    </w:p>
    <w:p w:rsidR="000276ED" w:rsidRPr="006B24A7" w:rsidRDefault="000276ED" w:rsidP="000276ED">
      <w:pPr>
        <w:tabs>
          <w:tab w:val="left" w:pos="3161"/>
        </w:tabs>
      </w:pPr>
      <w:r w:rsidRPr="006B24A7">
        <w:t>- неполный ответ с некоторыми неточностями – 50-74 баллов</w:t>
      </w:r>
    </w:p>
    <w:p w:rsidR="000276ED" w:rsidRPr="006B24A7" w:rsidRDefault="000276ED" w:rsidP="000276ED">
      <w:pPr>
        <w:tabs>
          <w:tab w:val="left" w:pos="3161"/>
        </w:tabs>
      </w:pPr>
      <w:r w:rsidRPr="006B24A7">
        <w:t xml:space="preserve">- неполный ответ, отражающие основные моменты темы – 0-49 баллов </w:t>
      </w:r>
    </w:p>
    <w:p w:rsidR="000276ED" w:rsidRPr="00A22836" w:rsidRDefault="000276ED" w:rsidP="000276ED">
      <w:pPr>
        <w:tabs>
          <w:tab w:val="left" w:pos="3161"/>
        </w:tabs>
        <w:rPr>
          <w:lang w:val="kk-KZ"/>
        </w:rPr>
      </w:pPr>
      <w:r w:rsidRPr="006B24A7">
        <w:t>- нет ответа – 0 баллов</w:t>
      </w:r>
    </w:p>
    <w:p w:rsidR="000276ED" w:rsidRPr="006B24A7" w:rsidRDefault="000276ED" w:rsidP="000276ED">
      <w:pPr>
        <w:pStyle w:val="af8"/>
        <w:ind w:left="0"/>
      </w:pPr>
      <w:r w:rsidRPr="006B24A7">
        <w:t xml:space="preserve">Затем определяется общий рейтинг экзамена по результатам двух этапов. </w:t>
      </w:r>
    </w:p>
    <w:p w:rsidR="000276ED" w:rsidRPr="00A22836" w:rsidRDefault="000276ED" w:rsidP="000276ED">
      <w:pPr>
        <w:pStyle w:val="af8"/>
        <w:ind w:left="0"/>
      </w:pPr>
    </w:p>
    <w:p w:rsidR="000276ED" w:rsidRPr="00BC1CD2" w:rsidRDefault="000276ED" w:rsidP="000276ED">
      <w:pPr>
        <w:pStyle w:val="af8"/>
        <w:ind w:left="0"/>
        <w:rPr>
          <w:b/>
        </w:rPr>
      </w:pPr>
      <w:r w:rsidRPr="00BC1CD2">
        <w:t>Доля оценки итогового контроля составляет не более 40 % итоговой оценки знаний по дисципл</w:t>
      </w:r>
      <w:r w:rsidRPr="00BC1CD2">
        <w:t>и</w:t>
      </w:r>
      <w:r w:rsidRPr="00BC1CD2">
        <w:t xml:space="preserve">не, поэтому экзаменационная оценка (Э) по дисциплине умножается на коэффициент </w:t>
      </w:r>
      <w:r w:rsidRPr="00BC1CD2">
        <w:rPr>
          <w:b/>
        </w:rPr>
        <w:t>0,4</w:t>
      </w:r>
      <w:r w:rsidRPr="00BC1CD2">
        <w:t xml:space="preserve"> </w:t>
      </w:r>
      <w:r w:rsidRPr="00BC1CD2">
        <w:rPr>
          <w:b/>
        </w:rPr>
        <w:t>Эх0,4</w:t>
      </w:r>
    </w:p>
    <w:p w:rsidR="000276ED" w:rsidRPr="00BC1CD2" w:rsidRDefault="000276ED" w:rsidP="000276ED">
      <w:pPr>
        <w:pStyle w:val="af8"/>
        <w:ind w:left="0"/>
        <w:rPr>
          <w:b/>
        </w:rPr>
      </w:pPr>
      <w:r w:rsidRPr="00BC1CD2">
        <w:rPr>
          <w:b/>
        </w:rPr>
        <w:t>Далее высчитывается итоговая оценка</w:t>
      </w:r>
    </w:p>
    <w:p w:rsidR="000276ED" w:rsidRPr="00BC1CD2" w:rsidRDefault="000276ED" w:rsidP="000276ED">
      <w:pPr>
        <w:pStyle w:val="af8"/>
        <w:ind w:left="0"/>
        <w:rPr>
          <w:b/>
          <w:bCs/>
        </w:rPr>
      </w:pPr>
      <w:r w:rsidRPr="00BC1CD2">
        <w:rPr>
          <w:b/>
          <w:bCs/>
          <w:lang w:val="en-US"/>
        </w:rPr>
        <w:t>I</w:t>
      </w:r>
      <w:r w:rsidRPr="00BC1CD2">
        <w:rPr>
          <w:b/>
          <w:bCs/>
        </w:rPr>
        <w:t xml:space="preserve"> = </w:t>
      </w:r>
      <w:r w:rsidRPr="00BC1CD2">
        <w:rPr>
          <w:b/>
          <w:bCs/>
          <w:lang w:val="en-US"/>
        </w:rPr>
        <w:t>R</w:t>
      </w:r>
      <w:r w:rsidRPr="00BC1CD2">
        <w:rPr>
          <w:b/>
          <w:bCs/>
        </w:rPr>
        <w:t xml:space="preserve"> х 0,6  +  </w:t>
      </w:r>
      <w:r w:rsidRPr="00BC1CD2">
        <w:rPr>
          <w:b/>
          <w:bCs/>
          <w:lang w:val="en-US"/>
        </w:rPr>
        <w:t>E</w:t>
      </w:r>
      <w:r w:rsidRPr="00BC1CD2">
        <w:rPr>
          <w:b/>
          <w:bCs/>
        </w:rPr>
        <w:t xml:space="preserve"> х 0,4</w:t>
      </w:r>
    </w:p>
    <w:p w:rsidR="000276ED" w:rsidRPr="00A22836" w:rsidRDefault="000276ED" w:rsidP="000276ED">
      <w:pPr>
        <w:pStyle w:val="af8"/>
        <w:tabs>
          <w:tab w:val="left" w:pos="-1560"/>
          <w:tab w:val="left" w:pos="-1276"/>
        </w:tabs>
        <w:ind w:left="0"/>
        <w:rPr>
          <w:lang w:val="kk-KZ"/>
        </w:rPr>
      </w:pPr>
      <w:r w:rsidRPr="00BC1CD2">
        <w:rPr>
          <w:b/>
        </w:rPr>
        <w:t>Итоговый контроль</w:t>
      </w:r>
      <w:r w:rsidRPr="00BC1CD2">
        <w:t>:  экзамен</w:t>
      </w:r>
    </w:p>
    <w:p w:rsidR="000276ED" w:rsidRPr="00BC1CD2" w:rsidRDefault="000276ED" w:rsidP="000276ED">
      <w:pPr>
        <w:rPr>
          <w:b/>
        </w:rPr>
      </w:pPr>
      <w:r w:rsidRPr="00BC1CD2">
        <w:rPr>
          <w:b/>
        </w:rPr>
        <w:t>В экзаменационную ведомость выставляется итоговая оценка по дисциплине в цифровом и буквенном эквиваленте баллов согласно приведенной ниже таблице.</w:t>
      </w:r>
    </w:p>
    <w:p w:rsidR="000276ED" w:rsidRPr="004A3A9C" w:rsidRDefault="000276ED" w:rsidP="000276ED">
      <w:pPr>
        <w:pStyle w:val="ad"/>
        <w:rPr>
          <w:b/>
          <w:sz w:val="24"/>
          <w:szCs w:val="24"/>
        </w:rPr>
      </w:pPr>
    </w:p>
    <w:p w:rsidR="000276ED" w:rsidRPr="004A3A9C" w:rsidRDefault="000276ED" w:rsidP="000276ED">
      <w:pPr>
        <w:pStyle w:val="ad"/>
        <w:jc w:val="left"/>
        <w:rPr>
          <w:b/>
          <w:sz w:val="24"/>
          <w:szCs w:val="24"/>
        </w:rPr>
      </w:pPr>
      <w:r w:rsidRPr="004A3A9C">
        <w:rPr>
          <w:b/>
          <w:sz w:val="24"/>
          <w:szCs w:val="24"/>
        </w:rPr>
        <w:t xml:space="preserve"> Б</w:t>
      </w:r>
      <w:r w:rsidRPr="004A3A9C">
        <w:rPr>
          <w:b/>
          <w:sz w:val="24"/>
          <w:szCs w:val="24"/>
          <w:lang w:val="kk-KZ"/>
        </w:rPr>
        <w:t>УКВЕННО</w:t>
      </w:r>
      <w:r w:rsidRPr="004A3A9C">
        <w:rPr>
          <w:b/>
          <w:sz w:val="24"/>
          <w:szCs w:val="24"/>
        </w:rPr>
        <w:t>-</w:t>
      </w:r>
      <w:r w:rsidRPr="004A3A9C">
        <w:rPr>
          <w:b/>
          <w:sz w:val="24"/>
          <w:szCs w:val="24"/>
          <w:lang w:val="kk-KZ"/>
        </w:rPr>
        <w:t>БАЛЛЬНО</w:t>
      </w:r>
      <w:r w:rsidRPr="004A3A9C">
        <w:rPr>
          <w:b/>
          <w:sz w:val="24"/>
          <w:szCs w:val="24"/>
        </w:rPr>
        <w:t>-</w:t>
      </w:r>
      <w:r w:rsidRPr="004A3A9C">
        <w:rPr>
          <w:b/>
          <w:sz w:val="24"/>
          <w:szCs w:val="24"/>
          <w:lang w:val="kk-KZ"/>
        </w:rPr>
        <w:t>РЕЙТИНГОВАЯ ОЦЕНКА ПО ДИСЦИПЛИНЕ</w:t>
      </w: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2389"/>
        <w:gridCol w:w="2272"/>
        <w:gridCol w:w="2503"/>
      </w:tblGrid>
      <w:tr w:rsidR="000276ED" w:rsidRPr="00BC1CD2" w:rsidTr="00C775F9">
        <w:tc>
          <w:tcPr>
            <w:tcW w:w="2280" w:type="dxa"/>
          </w:tcPr>
          <w:p w:rsidR="000276ED" w:rsidRPr="00BC1CD2" w:rsidRDefault="000276ED" w:rsidP="00C775F9">
            <w:pPr>
              <w:pStyle w:val="ad"/>
              <w:rPr>
                <w:sz w:val="24"/>
                <w:szCs w:val="24"/>
              </w:rPr>
            </w:pPr>
            <w:r w:rsidRPr="00BC1CD2">
              <w:rPr>
                <w:sz w:val="24"/>
                <w:szCs w:val="24"/>
              </w:rPr>
              <w:t>Оценка по букве</w:t>
            </w:r>
            <w:r w:rsidRPr="00BC1CD2">
              <w:rPr>
                <w:sz w:val="24"/>
                <w:szCs w:val="24"/>
              </w:rPr>
              <w:t>н</w:t>
            </w:r>
            <w:r w:rsidRPr="00BC1CD2">
              <w:rPr>
                <w:sz w:val="24"/>
                <w:szCs w:val="24"/>
              </w:rPr>
              <w:t>ной системе</w:t>
            </w:r>
          </w:p>
        </w:tc>
        <w:tc>
          <w:tcPr>
            <w:tcW w:w="2400" w:type="dxa"/>
          </w:tcPr>
          <w:p w:rsidR="000276ED" w:rsidRPr="00BC1CD2" w:rsidRDefault="000276ED" w:rsidP="00C775F9">
            <w:pPr>
              <w:pStyle w:val="ad"/>
              <w:rPr>
                <w:sz w:val="24"/>
                <w:szCs w:val="24"/>
              </w:rPr>
            </w:pPr>
            <w:r w:rsidRPr="00BC1CD2">
              <w:rPr>
                <w:sz w:val="24"/>
                <w:szCs w:val="24"/>
              </w:rPr>
              <w:t>Цифровой эквив</w:t>
            </w:r>
            <w:r w:rsidRPr="00BC1CD2">
              <w:rPr>
                <w:sz w:val="24"/>
                <w:szCs w:val="24"/>
              </w:rPr>
              <w:t>а</w:t>
            </w:r>
            <w:r w:rsidRPr="00BC1CD2">
              <w:rPr>
                <w:sz w:val="24"/>
                <w:szCs w:val="24"/>
              </w:rPr>
              <w:t>лент баллов</w:t>
            </w:r>
          </w:p>
        </w:tc>
        <w:tc>
          <w:tcPr>
            <w:tcW w:w="2280" w:type="dxa"/>
          </w:tcPr>
          <w:p w:rsidR="000276ED" w:rsidRPr="00BC1CD2" w:rsidRDefault="000276ED" w:rsidP="00C775F9">
            <w:pPr>
              <w:pStyle w:val="ad"/>
              <w:rPr>
                <w:sz w:val="24"/>
                <w:szCs w:val="24"/>
              </w:rPr>
            </w:pPr>
            <w:r w:rsidRPr="00BC1CD2">
              <w:rPr>
                <w:sz w:val="24"/>
                <w:szCs w:val="24"/>
              </w:rPr>
              <w:t>Процентное с</w:t>
            </w:r>
            <w:r w:rsidRPr="00BC1CD2">
              <w:rPr>
                <w:sz w:val="24"/>
                <w:szCs w:val="24"/>
              </w:rPr>
              <w:t>о</w:t>
            </w:r>
            <w:r w:rsidRPr="00BC1CD2">
              <w:rPr>
                <w:sz w:val="24"/>
                <w:szCs w:val="24"/>
              </w:rPr>
              <w:t>держание %</w:t>
            </w:r>
          </w:p>
        </w:tc>
        <w:tc>
          <w:tcPr>
            <w:tcW w:w="2474" w:type="dxa"/>
          </w:tcPr>
          <w:p w:rsidR="000276ED" w:rsidRPr="00BC1CD2" w:rsidRDefault="000276ED" w:rsidP="00C775F9">
            <w:pPr>
              <w:pStyle w:val="ad"/>
              <w:rPr>
                <w:sz w:val="24"/>
                <w:szCs w:val="24"/>
              </w:rPr>
            </w:pPr>
            <w:r w:rsidRPr="00BC1CD2">
              <w:rPr>
                <w:sz w:val="24"/>
                <w:szCs w:val="24"/>
              </w:rPr>
              <w:t>Оценка по традиц</w:t>
            </w:r>
            <w:r w:rsidRPr="00BC1CD2">
              <w:rPr>
                <w:sz w:val="24"/>
                <w:szCs w:val="24"/>
              </w:rPr>
              <w:t>и</w:t>
            </w:r>
            <w:r w:rsidRPr="00BC1CD2">
              <w:rPr>
                <w:sz w:val="24"/>
                <w:szCs w:val="24"/>
              </w:rPr>
              <w:t>онной системе</w:t>
            </w:r>
          </w:p>
        </w:tc>
      </w:tr>
      <w:tr w:rsidR="000276ED" w:rsidRPr="00BC1CD2" w:rsidTr="00C775F9">
        <w:trPr>
          <w:cantSplit/>
          <w:trHeight w:val="550"/>
        </w:trPr>
        <w:tc>
          <w:tcPr>
            <w:tcW w:w="2280" w:type="dxa"/>
          </w:tcPr>
          <w:p w:rsidR="000276ED" w:rsidRPr="00BC1CD2" w:rsidRDefault="000276ED" w:rsidP="00C775F9">
            <w:pPr>
              <w:pStyle w:val="ad"/>
              <w:rPr>
                <w:b/>
                <w:sz w:val="24"/>
                <w:szCs w:val="24"/>
              </w:rPr>
            </w:pPr>
            <w:r w:rsidRPr="00BC1CD2">
              <w:rPr>
                <w:sz w:val="24"/>
                <w:szCs w:val="24"/>
              </w:rPr>
              <w:t>А</w:t>
            </w:r>
          </w:p>
          <w:p w:rsidR="000276ED" w:rsidRPr="00BC1CD2" w:rsidRDefault="000276ED" w:rsidP="00C775F9">
            <w:pPr>
              <w:pStyle w:val="ad"/>
              <w:rPr>
                <w:b/>
                <w:sz w:val="24"/>
                <w:szCs w:val="24"/>
              </w:rPr>
            </w:pPr>
            <w:r w:rsidRPr="00BC1CD2">
              <w:rPr>
                <w:sz w:val="24"/>
                <w:szCs w:val="24"/>
              </w:rPr>
              <w:t>А-</w:t>
            </w:r>
          </w:p>
        </w:tc>
        <w:tc>
          <w:tcPr>
            <w:tcW w:w="2400" w:type="dxa"/>
          </w:tcPr>
          <w:p w:rsidR="000276ED" w:rsidRPr="00BC1CD2" w:rsidRDefault="000276ED" w:rsidP="00C775F9">
            <w:pPr>
              <w:pStyle w:val="ad"/>
              <w:rPr>
                <w:b/>
                <w:sz w:val="24"/>
                <w:szCs w:val="24"/>
              </w:rPr>
            </w:pPr>
            <w:r w:rsidRPr="00BC1CD2">
              <w:rPr>
                <w:sz w:val="24"/>
                <w:szCs w:val="24"/>
              </w:rPr>
              <w:t>4,0</w:t>
            </w:r>
          </w:p>
          <w:p w:rsidR="000276ED" w:rsidRPr="00BC1CD2" w:rsidRDefault="000276ED" w:rsidP="00C775F9">
            <w:pPr>
              <w:pStyle w:val="ad"/>
              <w:rPr>
                <w:b/>
                <w:sz w:val="24"/>
                <w:szCs w:val="24"/>
              </w:rPr>
            </w:pPr>
            <w:r w:rsidRPr="00BC1CD2">
              <w:rPr>
                <w:sz w:val="24"/>
                <w:szCs w:val="24"/>
              </w:rPr>
              <w:t>3,67</w:t>
            </w:r>
          </w:p>
        </w:tc>
        <w:tc>
          <w:tcPr>
            <w:tcW w:w="2280" w:type="dxa"/>
          </w:tcPr>
          <w:p w:rsidR="000276ED" w:rsidRPr="00BC1CD2" w:rsidRDefault="000276ED" w:rsidP="00C775F9">
            <w:pPr>
              <w:pStyle w:val="ad"/>
              <w:rPr>
                <w:b/>
                <w:sz w:val="24"/>
                <w:szCs w:val="24"/>
              </w:rPr>
            </w:pPr>
            <w:r w:rsidRPr="00BC1CD2">
              <w:rPr>
                <w:sz w:val="24"/>
                <w:szCs w:val="24"/>
              </w:rPr>
              <w:t>95-100</w:t>
            </w:r>
          </w:p>
          <w:p w:rsidR="000276ED" w:rsidRPr="00BC1CD2" w:rsidRDefault="000276ED" w:rsidP="00C775F9">
            <w:pPr>
              <w:pStyle w:val="ad"/>
              <w:rPr>
                <w:b/>
                <w:sz w:val="24"/>
                <w:szCs w:val="24"/>
              </w:rPr>
            </w:pPr>
            <w:r w:rsidRPr="00BC1CD2">
              <w:rPr>
                <w:sz w:val="24"/>
                <w:szCs w:val="24"/>
              </w:rPr>
              <w:t>90-94</w:t>
            </w:r>
          </w:p>
        </w:tc>
        <w:tc>
          <w:tcPr>
            <w:tcW w:w="2474" w:type="dxa"/>
          </w:tcPr>
          <w:p w:rsidR="000276ED" w:rsidRPr="00BC1CD2" w:rsidRDefault="000276ED" w:rsidP="00C775F9">
            <w:pPr>
              <w:pStyle w:val="ad"/>
              <w:rPr>
                <w:b/>
                <w:sz w:val="24"/>
                <w:szCs w:val="24"/>
              </w:rPr>
            </w:pPr>
          </w:p>
          <w:p w:rsidR="000276ED" w:rsidRPr="00BC1CD2" w:rsidRDefault="000276ED" w:rsidP="00C775F9">
            <w:pPr>
              <w:pStyle w:val="ad"/>
              <w:rPr>
                <w:b/>
                <w:sz w:val="24"/>
                <w:szCs w:val="24"/>
              </w:rPr>
            </w:pPr>
            <w:r w:rsidRPr="00BC1CD2">
              <w:rPr>
                <w:sz w:val="24"/>
                <w:szCs w:val="24"/>
              </w:rPr>
              <w:t>Отлично</w:t>
            </w:r>
          </w:p>
        </w:tc>
      </w:tr>
      <w:tr w:rsidR="000276ED" w:rsidRPr="00BC1CD2" w:rsidTr="00C775F9">
        <w:trPr>
          <w:cantSplit/>
          <w:trHeight w:val="830"/>
        </w:trPr>
        <w:tc>
          <w:tcPr>
            <w:tcW w:w="2280" w:type="dxa"/>
          </w:tcPr>
          <w:p w:rsidR="000276ED" w:rsidRPr="00BC1CD2" w:rsidRDefault="000276ED" w:rsidP="00C775F9">
            <w:pPr>
              <w:pStyle w:val="ad"/>
              <w:rPr>
                <w:b/>
                <w:sz w:val="24"/>
                <w:szCs w:val="24"/>
              </w:rPr>
            </w:pPr>
            <w:r w:rsidRPr="00BC1CD2">
              <w:rPr>
                <w:sz w:val="24"/>
                <w:szCs w:val="24"/>
              </w:rPr>
              <w:t>В+</w:t>
            </w:r>
          </w:p>
          <w:p w:rsidR="000276ED" w:rsidRPr="00BC1CD2" w:rsidRDefault="000276ED" w:rsidP="00C775F9">
            <w:pPr>
              <w:pStyle w:val="ad"/>
              <w:rPr>
                <w:b/>
                <w:sz w:val="24"/>
                <w:szCs w:val="24"/>
              </w:rPr>
            </w:pPr>
            <w:r w:rsidRPr="00BC1CD2">
              <w:rPr>
                <w:sz w:val="24"/>
                <w:szCs w:val="24"/>
              </w:rPr>
              <w:t>В</w:t>
            </w:r>
          </w:p>
          <w:p w:rsidR="000276ED" w:rsidRPr="00BC1CD2" w:rsidRDefault="000276ED" w:rsidP="00C775F9">
            <w:pPr>
              <w:pStyle w:val="ad"/>
              <w:rPr>
                <w:b/>
                <w:sz w:val="24"/>
                <w:szCs w:val="24"/>
              </w:rPr>
            </w:pPr>
            <w:r w:rsidRPr="00BC1CD2">
              <w:rPr>
                <w:sz w:val="24"/>
                <w:szCs w:val="24"/>
              </w:rPr>
              <w:t>В-</w:t>
            </w:r>
          </w:p>
        </w:tc>
        <w:tc>
          <w:tcPr>
            <w:tcW w:w="2400" w:type="dxa"/>
          </w:tcPr>
          <w:p w:rsidR="000276ED" w:rsidRPr="00BC1CD2" w:rsidRDefault="000276ED" w:rsidP="00C775F9">
            <w:pPr>
              <w:pStyle w:val="ad"/>
              <w:rPr>
                <w:b/>
                <w:sz w:val="24"/>
                <w:szCs w:val="24"/>
              </w:rPr>
            </w:pPr>
            <w:r w:rsidRPr="00BC1CD2">
              <w:rPr>
                <w:sz w:val="24"/>
                <w:szCs w:val="24"/>
              </w:rPr>
              <w:t>3,33</w:t>
            </w:r>
          </w:p>
          <w:p w:rsidR="000276ED" w:rsidRPr="00BC1CD2" w:rsidRDefault="000276ED" w:rsidP="00C775F9">
            <w:pPr>
              <w:pStyle w:val="ad"/>
              <w:rPr>
                <w:b/>
                <w:sz w:val="24"/>
                <w:szCs w:val="24"/>
              </w:rPr>
            </w:pPr>
            <w:r w:rsidRPr="00BC1CD2">
              <w:rPr>
                <w:sz w:val="24"/>
                <w:szCs w:val="24"/>
              </w:rPr>
              <w:t>3,0</w:t>
            </w:r>
          </w:p>
          <w:p w:rsidR="000276ED" w:rsidRPr="00BC1CD2" w:rsidRDefault="000276ED" w:rsidP="00C775F9">
            <w:pPr>
              <w:pStyle w:val="ad"/>
              <w:rPr>
                <w:b/>
                <w:sz w:val="24"/>
                <w:szCs w:val="24"/>
              </w:rPr>
            </w:pPr>
            <w:r w:rsidRPr="00BC1CD2">
              <w:rPr>
                <w:sz w:val="24"/>
                <w:szCs w:val="24"/>
              </w:rPr>
              <w:t>2,67</w:t>
            </w:r>
          </w:p>
        </w:tc>
        <w:tc>
          <w:tcPr>
            <w:tcW w:w="2280" w:type="dxa"/>
          </w:tcPr>
          <w:p w:rsidR="000276ED" w:rsidRPr="00BC1CD2" w:rsidRDefault="000276ED" w:rsidP="00C775F9">
            <w:pPr>
              <w:pStyle w:val="ad"/>
              <w:rPr>
                <w:b/>
                <w:sz w:val="24"/>
                <w:szCs w:val="24"/>
              </w:rPr>
            </w:pPr>
            <w:r w:rsidRPr="00BC1CD2">
              <w:rPr>
                <w:sz w:val="24"/>
                <w:szCs w:val="24"/>
              </w:rPr>
              <w:t>85-89</w:t>
            </w:r>
          </w:p>
          <w:p w:rsidR="000276ED" w:rsidRPr="00BC1CD2" w:rsidRDefault="000276ED" w:rsidP="00C775F9">
            <w:pPr>
              <w:pStyle w:val="ad"/>
              <w:rPr>
                <w:b/>
                <w:sz w:val="24"/>
                <w:szCs w:val="24"/>
              </w:rPr>
            </w:pPr>
            <w:r w:rsidRPr="00BC1CD2">
              <w:rPr>
                <w:sz w:val="24"/>
                <w:szCs w:val="24"/>
              </w:rPr>
              <w:t>80-84</w:t>
            </w:r>
          </w:p>
          <w:p w:rsidR="000276ED" w:rsidRPr="00BC1CD2" w:rsidRDefault="000276ED" w:rsidP="00C775F9">
            <w:pPr>
              <w:pStyle w:val="ad"/>
              <w:rPr>
                <w:b/>
                <w:sz w:val="24"/>
                <w:szCs w:val="24"/>
              </w:rPr>
            </w:pPr>
            <w:r w:rsidRPr="00BC1CD2">
              <w:rPr>
                <w:sz w:val="24"/>
                <w:szCs w:val="24"/>
              </w:rPr>
              <w:t>75-79</w:t>
            </w:r>
          </w:p>
        </w:tc>
        <w:tc>
          <w:tcPr>
            <w:tcW w:w="2474" w:type="dxa"/>
          </w:tcPr>
          <w:p w:rsidR="000276ED" w:rsidRPr="00BC1CD2" w:rsidRDefault="000276ED" w:rsidP="00C775F9">
            <w:pPr>
              <w:pStyle w:val="ad"/>
              <w:rPr>
                <w:b/>
                <w:sz w:val="24"/>
                <w:szCs w:val="24"/>
              </w:rPr>
            </w:pPr>
          </w:p>
          <w:p w:rsidR="000276ED" w:rsidRPr="00BC1CD2" w:rsidRDefault="000276ED" w:rsidP="00C775F9">
            <w:pPr>
              <w:pStyle w:val="ad"/>
              <w:rPr>
                <w:b/>
                <w:sz w:val="24"/>
                <w:szCs w:val="24"/>
              </w:rPr>
            </w:pPr>
            <w:r w:rsidRPr="00BC1CD2">
              <w:rPr>
                <w:sz w:val="24"/>
                <w:szCs w:val="24"/>
              </w:rPr>
              <w:t>Хорошо</w:t>
            </w:r>
          </w:p>
        </w:tc>
      </w:tr>
      <w:tr w:rsidR="000276ED" w:rsidRPr="00BC1CD2" w:rsidTr="00C775F9">
        <w:trPr>
          <w:cantSplit/>
          <w:trHeight w:val="1390"/>
        </w:trPr>
        <w:tc>
          <w:tcPr>
            <w:tcW w:w="2280" w:type="dxa"/>
          </w:tcPr>
          <w:p w:rsidR="000276ED" w:rsidRPr="00BC1CD2" w:rsidRDefault="000276ED" w:rsidP="00C775F9">
            <w:pPr>
              <w:pStyle w:val="ad"/>
              <w:rPr>
                <w:b/>
                <w:sz w:val="24"/>
                <w:szCs w:val="24"/>
              </w:rPr>
            </w:pPr>
            <w:r w:rsidRPr="00BC1CD2">
              <w:rPr>
                <w:sz w:val="24"/>
                <w:szCs w:val="24"/>
              </w:rPr>
              <w:t>С+</w:t>
            </w:r>
          </w:p>
          <w:p w:rsidR="000276ED" w:rsidRPr="00BC1CD2" w:rsidRDefault="000276ED" w:rsidP="00C775F9">
            <w:pPr>
              <w:pStyle w:val="ad"/>
              <w:rPr>
                <w:b/>
                <w:sz w:val="24"/>
                <w:szCs w:val="24"/>
              </w:rPr>
            </w:pPr>
            <w:r w:rsidRPr="00BC1CD2">
              <w:rPr>
                <w:sz w:val="24"/>
                <w:szCs w:val="24"/>
              </w:rPr>
              <w:t>С</w:t>
            </w:r>
          </w:p>
          <w:p w:rsidR="000276ED" w:rsidRPr="00BC1CD2" w:rsidRDefault="000276ED" w:rsidP="00C775F9">
            <w:pPr>
              <w:pStyle w:val="ad"/>
              <w:rPr>
                <w:b/>
                <w:sz w:val="24"/>
                <w:szCs w:val="24"/>
              </w:rPr>
            </w:pPr>
            <w:r w:rsidRPr="00BC1CD2">
              <w:rPr>
                <w:sz w:val="24"/>
                <w:szCs w:val="24"/>
              </w:rPr>
              <w:t>С-</w:t>
            </w:r>
          </w:p>
          <w:p w:rsidR="000276ED" w:rsidRPr="00BC1CD2" w:rsidRDefault="000276ED" w:rsidP="00C775F9">
            <w:pPr>
              <w:pStyle w:val="ad"/>
              <w:rPr>
                <w:b/>
                <w:sz w:val="24"/>
                <w:szCs w:val="24"/>
              </w:rPr>
            </w:pPr>
            <w:r w:rsidRPr="00BC1CD2">
              <w:rPr>
                <w:sz w:val="24"/>
                <w:szCs w:val="24"/>
                <w:lang w:val="en-US"/>
              </w:rPr>
              <w:t>D</w:t>
            </w:r>
            <w:r w:rsidRPr="00BC1CD2">
              <w:rPr>
                <w:sz w:val="24"/>
                <w:szCs w:val="24"/>
              </w:rPr>
              <w:t>+</w:t>
            </w:r>
          </w:p>
          <w:p w:rsidR="000276ED" w:rsidRPr="00BC1CD2" w:rsidRDefault="000276ED" w:rsidP="00C775F9">
            <w:pPr>
              <w:pStyle w:val="ad"/>
              <w:rPr>
                <w:b/>
                <w:sz w:val="24"/>
                <w:szCs w:val="24"/>
              </w:rPr>
            </w:pPr>
            <w:r w:rsidRPr="00BC1CD2">
              <w:rPr>
                <w:sz w:val="24"/>
                <w:szCs w:val="24"/>
                <w:lang w:val="en-US"/>
              </w:rPr>
              <w:t>D</w:t>
            </w:r>
          </w:p>
        </w:tc>
        <w:tc>
          <w:tcPr>
            <w:tcW w:w="2400" w:type="dxa"/>
          </w:tcPr>
          <w:p w:rsidR="000276ED" w:rsidRPr="00BC1CD2" w:rsidRDefault="000276ED" w:rsidP="00C775F9">
            <w:pPr>
              <w:pStyle w:val="ad"/>
              <w:rPr>
                <w:b/>
                <w:sz w:val="24"/>
                <w:szCs w:val="24"/>
              </w:rPr>
            </w:pPr>
            <w:r w:rsidRPr="00BC1CD2">
              <w:rPr>
                <w:sz w:val="24"/>
                <w:szCs w:val="24"/>
              </w:rPr>
              <w:t>2,33</w:t>
            </w:r>
          </w:p>
          <w:p w:rsidR="000276ED" w:rsidRPr="00BC1CD2" w:rsidRDefault="000276ED" w:rsidP="00C775F9">
            <w:pPr>
              <w:pStyle w:val="ad"/>
              <w:rPr>
                <w:b/>
                <w:sz w:val="24"/>
                <w:szCs w:val="24"/>
              </w:rPr>
            </w:pPr>
            <w:r w:rsidRPr="00BC1CD2">
              <w:rPr>
                <w:sz w:val="24"/>
                <w:szCs w:val="24"/>
              </w:rPr>
              <w:t>2,0</w:t>
            </w:r>
          </w:p>
          <w:p w:rsidR="000276ED" w:rsidRPr="00BC1CD2" w:rsidRDefault="000276ED" w:rsidP="00C775F9">
            <w:pPr>
              <w:pStyle w:val="ad"/>
              <w:rPr>
                <w:b/>
                <w:sz w:val="24"/>
                <w:szCs w:val="24"/>
              </w:rPr>
            </w:pPr>
            <w:r w:rsidRPr="00BC1CD2">
              <w:rPr>
                <w:sz w:val="24"/>
                <w:szCs w:val="24"/>
              </w:rPr>
              <w:t>1,67</w:t>
            </w:r>
          </w:p>
          <w:p w:rsidR="000276ED" w:rsidRPr="00BC1CD2" w:rsidRDefault="000276ED" w:rsidP="00C775F9">
            <w:pPr>
              <w:pStyle w:val="ad"/>
              <w:rPr>
                <w:b/>
                <w:sz w:val="24"/>
                <w:szCs w:val="24"/>
              </w:rPr>
            </w:pPr>
            <w:r w:rsidRPr="00BC1CD2">
              <w:rPr>
                <w:sz w:val="24"/>
                <w:szCs w:val="24"/>
              </w:rPr>
              <w:t>1,33</w:t>
            </w:r>
          </w:p>
          <w:p w:rsidR="000276ED" w:rsidRPr="00BC1CD2" w:rsidRDefault="000276ED" w:rsidP="00C775F9">
            <w:pPr>
              <w:pStyle w:val="ad"/>
              <w:rPr>
                <w:b/>
                <w:sz w:val="24"/>
                <w:szCs w:val="24"/>
              </w:rPr>
            </w:pPr>
            <w:r w:rsidRPr="00BC1CD2">
              <w:rPr>
                <w:sz w:val="24"/>
                <w:szCs w:val="24"/>
              </w:rPr>
              <w:t>1,0</w:t>
            </w:r>
          </w:p>
        </w:tc>
        <w:tc>
          <w:tcPr>
            <w:tcW w:w="2280" w:type="dxa"/>
          </w:tcPr>
          <w:p w:rsidR="000276ED" w:rsidRPr="00BC1CD2" w:rsidRDefault="000276ED" w:rsidP="00C775F9">
            <w:pPr>
              <w:pStyle w:val="ad"/>
              <w:rPr>
                <w:b/>
                <w:sz w:val="24"/>
                <w:szCs w:val="24"/>
              </w:rPr>
            </w:pPr>
            <w:r w:rsidRPr="00BC1CD2">
              <w:rPr>
                <w:sz w:val="24"/>
                <w:szCs w:val="24"/>
              </w:rPr>
              <w:t>70-74</w:t>
            </w:r>
          </w:p>
          <w:p w:rsidR="000276ED" w:rsidRPr="00BC1CD2" w:rsidRDefault="000276ED" w:rsidP="00C775F9">
            <w:pPr>
              <w:pStyle w:val="ad"/>
              <w:rPr>
                <w:b/>
                <w:sz w:val="24"/>
                <w:szCs w:val="24"/>
              </w:rPr>
            </w:pPr>
            <w:r w:rsidRPr="00BC1CD2">
              <w:rPr>
                <w:sz w:val="24"/>
                <w:szCs w:val="24"/>
              </w:rPr>
              <w:t>65-69</w:t>
            </w:r>
          </w:p>
          <w:p w:rsidR="000276ED" w:rsidRPr="00BC1CD2" w:rsidRDefault="000276ED" w:rsidP="00C775F9">
            <w:pPr>
              <w:pStyle w:val="ad"/>
              <w:rPr>
                <w:b/>
                <w:sz w:val="24"/>
                <w:szCs w:val="24"/>
              </w:rPr>
            </w:pPr>
            <w:r w:rsidRPr="00BC1CD2">
              <w:rPr>
                <w:sz w:val="24"/>
                <w:szCs w:val="24"/>
              </w:rPr>
              <w:t>60-64</w:t>
            </w:r>
          </w:p>
          <w:p w:rsidR="000276ED" w:rsidRPr="00BC1CD2" w:rsidRDefault="000276ED" w:rsidP="00C775F9">
            <w:pPr>
              <w:pStyle w:val="ad"/>
              <w:rPr>
                <w:b/>
                <w:sz w:val="24"/>
                <w:szCs w:val="24"/>
              </w:rPr>
            </w:pPr>
            <w:r w:rsidRPr="00BC1CD2">
              <w:rPr>
                <w:sz w:val="24"/>
                <w:szCs w:val="24"/>
              </w:rPr>
              <w:t>55-59</w:t>
            </w:r>
          </w:p>
          <w:p w:rsidR="000276ED" w:rsidRPr="00BC1CD2" w:rsidRDefault="000276ED" w:rsidP="00C775F9">
            <w:pPr>
              <w:pStyle w:val="ad"/>
              <w:rPr>
                <w:b/>
                <w:sz w:val="24"/>
                <w:szCs w:val="24"/>
              </w:rPr>
            </w:pPr>
            <w:r w:rsidRPr="00BC1CD2">
              <w:rPr>
                <w:sz w:val="24"/>
                <w:szCs w:val="24"/>
              </w:rPr>
              <w:t>50-54</w:t>
            </w:r>
          </w:p>
        </w:tc>
        <w:tc>
          <w:tcPr>
            <w:tcW w:w="2474" w:type="dxa"/>
          </w:tcPr>
          <w:p w:rsidR="000276ED" w:rsidRPr="00BC1CD2" w:rsidRDefault="000276ED" w:rsidP="00C775F9">
            <w:pPr>
              <w:pStyle w:val="ad"/>
              <w:rPr>
                <w:b/>
                <w:sz w:val="24"/>
                <w:szCs w:val="24"/>
              </w:rPr>
            </w:pPr>
          </w:p>
          <w:p w:rsidR="000276ED" w:rsidRPr="00BC1CD2" w:rsidRDefault="000276ED" w:rsidP="00C775F9">
            <w:pPr>
              <w:pStyle w:val="ad"/>
              <w:rPr>
                <w:b/>
                <w:sz w:val="24"/>
                <w:szCs w:val="24"/>
              </w:rPr>
            </w:pPr>
          </w:p>
          <w:p w:rsidR="000276ED" w:rsidRPr="00BC1CD2" w:rsidRDefault="000276ED" w:rsidP="00C775F9">
            <w:pPr>
              <w:pStyle w:val="ad"/>
              <w:rPr>
                <w:b/>
                <w:sz w:val="24"/>
                <w:szCs w:val="24"/>
              </w:rPr>
            </w:pPr>
            <w:r w:rsidRPr="00BC1CD2">
              <w:rPr>
                <w:sz w:val="24"/>
                <w:szCs w:val="24"/>
              </w:rPr>
              <w:t>Удовлетворительно</w:t>
            </w:r>
          </w:p>
        </w:tc>
      </w:tr>
      <w:tr w:rsidR="000276ED" w:rsidRPr="00BC1CD2" w:rsidTr="00C775F9">
        <w:trPr>
          <w:trHeight w:val="349"/>
        </w:trPr>
        <w:tc>
          <w:tcPr>
            <w:tcW w:w="2280" w:type="dxa"/>
          </w:tcPr>
          <w:p w:rsidR="000276ED" w:rsidRPr="00BC1CD2" w:rsidRDefault="000276ED" w:rsidP="00C775F9">
            <w:pPr>
              <w:pStyle w:val="ad"/>
              <w:rPr>
                <w:b/>
                <w:sz w:val="24"/>
                <w:szCs w:val="24"/>
              </w:rPr>
            </w:pPr>
            <w:r w:rsidRPr="00BC1CD2">
              <w:rPr>
                <w:sz w:val="24"/>
                <w:szCs w:val="24"/>
                <w:lang w:val="en-US"/>
              </w:rPr>
              <w:t>F</w:t>
            </w:r>
          </w:p>
        </w:tc>
        <w:tc>
          <w:tcPr>
            <w:tcW w:w="2400" w:type="dxa"/>
          </w:tcPr>
          <w:p w:rsidR="000276ED" w:rsidRPr="00BC1CD2" w:rsidRDefault="000276ED" w:rsidP="00C775F9">
            <w:pPr>
              <w:pStyle w:val="ad"/>
              <w:rPr>
                <w:b/>
                <w:sz w:val="24"/>
                <w:szCs w:val="24"/>
              </w:rPr>
            </w:pPr>
            <w:r w:rsidRPr="00BC1CD2">
              <w:rPr>
                <w:sz w:val="24"/>
                <w:szCs w:val="24"/>
              </w:rPr>
              <w:t>0</w:t>
            </w:r>
          </w:p>
        </w:tc>
        <w:tc>
          <w:tcPr>
            <w:tcW w:w="2280" w:type="dxa"/>
          </w:tcPr>
          <w:p w:rsidR="000276ED" w:rsidRPr="00BC1CD2" w:rsidRDefault="000276ED" w:rsidP="00C775F9">
            <w:pPr>
              <w:pStyle w:val="ad"/>
              <w:rPr>
                <w:b/>
                <w:sz w:val="24"/>
                <w:szCs w:val="24"/>
              </w:rPr>
            </w:pPr>
            <w:r w:rsidRPr="00BC1CD2">
              <w:rPr>
                <w:sz w:val="24"/>
                <w:szCs w:val="24"/>
              </w:rPr>
              <w:t>0-49</w:t>
            </w:r>
          </w:p>
        </w:tc>
        <w:tc>
          <w:tcPr>
            <w:tcW w:w="2474" w:type="dxa"/>
          </w:tcPr>
          <w:p w:rsidR="000276ED" w:rsidRPr="00BC1CD2" w:rsidRDefault="000276ED" w:rsidP="00C775F9">
            <w:pPr>
              <w:pStyle w:val="ad"/>
              <w:rPr>
                <w:b/>
                <w:sz w:val="24"/>
                <w:szCs w:val="24"/>
              </w:rPr>
            </w:pPr>
            <w:r w:rsidRPr="00BC1CD2">
              <w:rPr>
                <w:sz w:val="24"/>
                <w:szCs w:val="24"/>
              </w:rPr>
              <w:t>Неудовлетворительно</w:t>
            </w:r>
          </w:p>
        </w:tc>
      </w:tr>
    </w:tbl>
    <w:p w:rsidR="000276ED" w:rsidRPr="00BC1CD2" w:rsidRDefault="000276ED" w:rsidP="000276ED">
      <w:pPr>
        <w:spacing w:line="360" w:lineRule="auto"/>
        <w:ind w:left="6095" w:hanging="6095"/>
      </w:pPr>
    </w:p>
    <w:p w:rsidR="000276ED" w:rsidRPr="00BC1CD2" w:rsidRDefault="000276ED" w:rsidP="000276ED">
      <w:pPr>
        <w:overflowPunct w:val="0"/>
        <w:spacing w:line="360" w:lineRule="auto"/>
        <w:rPr>
          <w:b/>
        </w:rPr>
      </w:pPr>
      <w:r>
        <w:rPr>
          <w:b/>
        </w:rPr>
        <w:t>2.11</w:t>
      </w:r>
      <w:r w:rsidRPr="00BC1CD2">
        <w:rPr>
          <w:b/>
        </w:rPr>
        <w:t xml:space="preserve"> Литература</w:t>
      </w:r>
    </w:p>
    <w:p w:rsidR="000276ED" w:rsidRPr="000E6C0D" w:rsidRDefault="000276ED" w:rsidP="000276ED">
      <w:pPr>
        <w:ind w:firstLine="284"/>
        <w:rPr>
          <w:b/>
          <w:i/>
        </w:rPr>
      </w:pPr>
      <w:r w:rsidRPr="000E6C0D">
        <w:rPr>
          <w:b/>
          <w:i/>
        </w:rPr>
        <w:t>Основная:</w:t>
      </w:r>
    </w:p>
    <w:p w:rsidR="000276ED" w:rsidRPr="000E6C0D" w:rsidRDefault="000276ED" w:rsidP="000276ED">
      <w:pPr>
        <w:pStyle w:val="11"/>
        <w:numPr>
          <w:ilvl w:val="0"/>
          <w:numId w:val="2"/>
        </w:numPr>
        <w:ind w:left="0" w:firstLine="284"/>
        <w:jc w:val="both"/>
      </w:pPr>
      <w:r w:rsidRPr="000E6C0D">
        <w:t>Савенкова Т.И. Логистика. – Москва: Омега-Л, 2010.</w:t>
      </w:r>
    </w:p>
    <w:p w:rsidR="000276ED" w:rsidRPr="000E6C0D" w:rsidRDefault="000276ED" w:rsidP="000276ED">
      <w:pPr>
        <w:pStyle w:val="11"/>
        <w:numPr>
          <w:ilvl w:val="0"/>
          <w:numId w:val="2"/>
        </w:numPr>
        <w:ind w:left="0" w:firstLine="284"/>
        <w:jc w:val="both"/>
      </w:pPr>
      <w:r w:rsidRPr="000E6C0D">
        <w:t>Тулембаева А.Н. Логистика. – Алматы: Триумф «Т», 2008.</w:t>
      </w:r>
    </w:p>
    <w:p w:rsidR="000276ED" w:rsidRPr="000E6C0D" w:rsidRDefault="000276ED" w:rsidP="000276ED">
      <w:pPr>
        <w:pStyle w:val="11"/>
        <w:numPr>
          <w:ilvl w:val="0"/>
          <w:numId w:val="2"/>
        </w:numPr>
        <w:ind w:left="0" w:firstLine="284"/>
        <w:jc w:val="both"/>
      </w:pPr>
      <w:r w:rsidRPr="000E6C0D">
        <w:lastRenderedPageBreak/>
        <w:t>Аникин Б.А. Практикум по логистике. – Москва: Инфра-М, 2007.</w:t>
      </w:r>
    </w:p>
    <w:p w:rsidR="000276ED" w:rsidRPr="000E6C0D" w:rsidRDefault="000276ED" w:rsidP="000276ED">
      <w:pPr>
        <w:pStyle w:val="11"/>
        <w:numPr>
          <w:ilvl w:val="0"/>
          <w:numId w:val="2"/>
        </w:numPr>
        <w:ind w:left="0" w:firstLine="284"/>
        <w:jc w:val="both"/>
      </w:pPr>
      <w:r w:rsidRPr="000E6C0D">
        <w:t>Сербин В.Д. Основы логистики. – Таганрог: ТРТУ, 2004.</w:t>
      </w:r>
    </w:p>
    <w:p w:rsidR="000276ED" w:rsidRPr="00BC1CD2" w:rsidRDefault="000276ED" w:rsidP="000276ED">
      <w:pPr>
        <w:ind w:firstLine="284"/>
        <w:rPr>
          <w:b/>
          <w:i/>
        </w:rPr>
      </w:pPr>
    </w:p>
    <w:p w:rsidR="000276ED" w:rsidRPr="00BC1CD2" w:rsidRDefault="000276ED" w:rsidP="000276ED">
      <w:pPr>
        <w:ind w:firstLine="284"/>
        <w:rPr>
          <w:b/>
          <w:i/>
        </w:rPr>
      </w:pPr>
      <w:r w:rsidRPr="00BC1CD2">
        <w:rPr>
          <w:b/>
          <w:i/>
        </w:rPr>
        <w:t>Дополнительная:</w:t>
      </w:r>
    </w:p>
    <w:p w:rsidR="000276ED" w:rsidRPr="00BC1CD2" w:rsidRDefault="000276ED" w:rsidP="000276ED">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4"/>
        </w:rPr>
        <w:t>Альбеков А.У., Федько В.П., Митько О.А., Логистика коммерции. Ростов-</w:t>
      </w:r>
      <w:r w:rsidRPr="00BC1CD2">
        <w:rPr>
          <w:color w:val="000000"/>
          <w:spacing w:val="4"/>
        </w:rPr>
        <w:br/>
      </w:r>
      <w:r w:rsidRPr="00BC1CD2">
        <w:rPr>
          <w:color w:val="000000"/>
          <w:spacing w:val="-1"/>
        </w:rPr>
        <w:t>на-Дону: Феникс, 2001.</w:t>
      </w:r>
    </w:p>
    <w:p w:rsidR="000276ED" w:rsidRPr="00BC1CD2" w:rsidRDefault="000276ED" w:rsidP="000276ED">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7"/>
        </w:rPr>
        <w:t>Ардатова М.М. Логистика в вопросах и ответах: Учеб. Пособие. - М.: ТК</w:t>
      </w:r>
      <w:r w:rsidRPr="00BC1CD2">
        <w:rPr>
          <w:color w:val="000000"/>
          <w:spacing w:val="7"/>
        </w:rPr>
        <w:br/>
      </w:r>
      <w:r w:rsidRPr="00BC1CD2">
        <w:rPr>
          <w:color w:val="000000"/>
          <w:spacing w:val="1"/>
        </w:rPr>
        <w:t xml:space="preserve">Велби, Изд-во Проспект, 2004. </w:t>
      </w:r>
    </w:p>
    <w:p w:rsidR="000276ED" w:rsidRPr="00BC1CD2" w:rsidRDefault="000276ED" w:rsidP="000276ED">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rPr>
        <w:t>Бауэрсокс Д. Дж., Клосс Д. Дж. Логистика: интегрированная цепь поставок/</w:t>
      </w:r>
      <w:r w:rsidRPr="00BC1CD2">
        <w:rPr>
          <w:color w:val="000000"/>
          <w:spacing w:val="1"/>
        </w:rPr>
        <w:t>Пер. с англ. - М.: Олимп-Бизнес, 2001.</w:t>
      </w:r>
    </w:p>
    <w:p w:rsidR="000276ED" w:rsidRPr="00BC1CD2" w:rsidRDefault="000276ED" w:rsidP="000276ED">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2"/>
        </w:rPr>
        <w:t>Бахарев В.О. Производственно-заготовительная и сбытовая логистика фир</w:t>
      </w:r>
      <w:r w:rsidRPr="00BC1CD2">
        <w:rPr>
          <w:color w:val="000000"/>
          <w:spacing w:val="2"/>
        </w:rPr>
        <w:softHyphen/>
      </w:r>
      <w:r w:rsidRPr="00BC1CD2">
        <w:rPr>
          <w:color w:val="000000"/>
          <w:spacing w:val="3"/>
        </w:rPr>
        <w:t xml:space="preserve">мы. - СПб.: Изд-во СПбГУЭФ, 1997. </w:t>
      </w:r>
    </w:p>
    <w:p w:rsidR="000276ED" w:rsidRPr="00BC1CD2" w:rsidRDefault="000276ED" w:rsidP="000276ED">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6"/>
        </w:rPr>
        <w:t>Берков М.В. Информационные технологии в логистике. - М.: Финансы и</w:t>
      </w:r>
      <w:r w:rsidRPr="00BC1CD2">
        <w:rPr>
          <w:color w:val="000000"/>
          <w:spacing w:val="6"/>
        </w:rPr>
        <w:br/>
      </w:r>
      <w:r w:rsidRPr="00BC1CD2">
        <w:rPr>
          <w:color w:val="000000"/>
          <w:spacing w:val="-1"/>
        </w:rPr>
        <w:t>статистика, 1999.</w:t>
      </w:r>
    </w:p>
    <w:p w:rsidR="000276ED" w:rsidRPr="00BC1CD2" w:rsidRDefault="000276ED" w:rsidP="000276ED">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3"/>
        </w:rPr>
        <w:t>Внешнеторговые операции и логистика: Учебное пособие/Под ред. Нико</w:t>
      </w:r>
      <w:r w:rsidRPr="00BC1CD2">
        <w:rPr>
          <w:color w:val="000000"/>
          <w:spacing w:val="2"/>
        </w:rPr>
        <w:t xml:space="preserve">лаева Д.С. и др. - М.: АНКИЛ, 1998. </w:t>
      </w:r>
    </w:p>
    <w:p w:rsidR="000276ED" w:rsidRPr="00BC1CD2" w:rsidRDefault="000276ED" w:rsidP="000276ED">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10"/>
        </w:rPr>
        <w:t>Голиков Е.А. Маркетинг и логистика: Учебное пособие. - М.: Изд. дом</w:t>
      </w:r>
      <w:r w:rsidRPr="00BC1CD2">
        <w:rPr>
          <w:color w:val="000000"/>
          <w:spacing w:val="10"/>
        </w:rPr>
        <w:br/>
      </w:r>
      <w:r w:rsidRPr="00BC1CD2">
        <w:rPr>
          <w:color w:val="000000"/>
          <w:spacing w:val="-1"/>
        </w:rPr>
        <w:t xml:space="preserve">«Дашков и К», 1999. </w:t>
      </w:r>
    </w:p>
    <w:p w:rsidR="000276ED" w:rsidRPr="00BC1CD2" w:rsidRDefault="000276ED" w:rsidP="000276ED">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spacing w:val="5"/>
        </w:rPr>
        <w:t>Гордон М.П., Карнаухов С.Б. Логистика товародвижения. - 2-е изд., пере</w:t>
      </w:r>
      <w:r w:rsidRPr="00BC1CD2">
        <w:rPr>
          <w:color w:val="000000"/>
          <w:spacing w:val="3"/>
        </w:rPr>
        <w:t xml:space="preserve">раб., доп. - М.: Центр экономики и маркетинга, 2001. </w:t>
      </w:r>
    </w:p>
    <w:p w:rsidR="000276ED" w:rsidRPr="00BC1CD2" w:rsidRDefault="000276ED" w:rsidP="000276ED">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BC1CD2">
        <w:rPr>
          <w:color w:val="000000"/>
        </w:rPr>
        <w:t xml:space="preserve">Джонсон Дж.С. и др. Современная логистика. - 7-е изд. - М.: ИД «Вильямс», </w:t>
      </w:r>
      <w:r w:rsidRPr="00BC1CD2">
        <w:rPr>
          <w:color w:val="000000"/>
          <w:spacing w:val="2"/>
        </w:rPr>
        <w:t xml:space="preserve">2002. </w:t>
      </w:r>
    </w:p>
    <w:p w:rsidR="000276ED" w:rsidRPr="00BC1CD2" w:rsidRDefault="000276ED" w:rsidP="000276ED">
      <w:pPr>
        <w:rPr>
          <w:b/>
        </w:rPr>
      </w:pPr>
    </w:p>
    <w:p w:rsidR="000276ED" w:rsidRDefault="000276ED" w:rsidP="001727BF">
      <w:pPr>
        <w:jc w:val="center"/>
        <w:rPr>
          <w:b/>
        </w:rPr>
      </w:pPr>
    </w:p>
    <w:p w:rsidR="000276ED" w:rsidRDefault="000276ED" w:rsidP="001727BF">
      <w:pPr>
        <w:jc w:val="center"/>
        <w:rPr>
          <w:b/>
        </w:rPr>
      </w:pPr>
    </w:p>
    <w:p w:rsidR="001727BF" w:rsidRDefault="001727BF" w:rsidP="001727BF">
      <w:pPr>
        <w:jc w:val="center"/>
        <w:rPr>
          <w:b/>
        </w:rPr>
      </w:pPr>
      <w:r>
        <w:rPr>
          <w:b/>
        </w:rPr>
        <w:t>Фармацевтический факультет</w:t>
      </w:r>
    </w:p>
    <w:p w:rsidR="001727BF" w:rsidRDefault="001727BF" w:rsidP="001727BF">
      <w:pPr>
        <w:jc w:val="center"/>
        <w:rPr>
          <w:b/>
        </w:rPr>
      </w:pPr>
    </w:p>
    <w:p w:rsidR="001727BF" w:rsidRDefault="001727BF" w:rsidP="001727BF">
      <w:pPr>
        <w:jc w:val="center"/>
        <w:rPr>
          <w:b/>
        </w:rPr>
      </w:pPr>
      <w:r>
        <w:rPr>
          <w:b/>
        </w:rPr>
        <w:t>Модуль «Фармацевт – менеджер»</w:t>
      </w:r>
    </w:p>
    <w:p w:rsidR="001727BF" w:rsidRDefault="001727BF" w:rsidP="001727BF">
      <w:pPr>
        <w:jc w:val="center"/>
        <w:rPr>
          <w:b/>
        </w:rPr>
      </w:pPr>
    </w:p>
    <w:p w:rsidR="001727BF" w:rsidRDefault="001727BF" w:rsidP="001727BF">
      <w:pPr>
        <w:jc w:val="center"/>
        <w:rPr>
          <w:b/>
        </w:rPr>
      </w:pPr>
    </w:p>
    <w:p w:rsidR="001727BF" w:rsidRDefault="001727BF" w:rsidP="001727BF">
      <w:pPr>
        <w:jc w:val="center"/>
        <w:rPr>
          <w:b/>
        </w:rPr>
      </w:pPr>
    </w:p>
    <w:p w:rsidR="001727BF" w:rsidRDefault="001727BF" w:rsidP="001727BF">
      <w:pPr>
        <w:jc w:val="center"/>
        <w:rPr>
          <w:b/>
        </w:rPr>
      </w:pPr>
    </w:p>
    <w:p w:rsidR="001727BF" w:rsidRPr="00DB5280" w:rsidRDefault="001727BF" w:rsidP="001727BF">
      <w:pPr>
        <w:jc w:val="center"/>
        <w:rPr>
          <w:b/>
        </w:rPr>
      </w:pPr>
    </w:p>
    <w:p w:rsidR="001727BF" w:rsidRPr="00DB5280" w:rsidRDefault="001727BF" w:rsidP="001727BF">
      <w:pPr>
        <w:jc w:val="center"/>
        <w:rPr>
          <w:b/>
        </w:rPr>
      </w:pPr>
    </w:p>
    <w:p w:rsidR="001727BF" w:rsidRDefault="001727BF" w:rsidP="001727BF">
      <w:pPr>
        <w:spacing w:line="360" w:lineRule="auto"/>
        <w:jc w:val="center"/>
        <w:rPr>
          <w:b/>
        </w:rPr>
      </w:pPr>
      <w:r>
        <w:rPr>
          <w:b/>
        </w:rPr>
        <w:t>МЕТОДИЧЕСКИЕ РЕКОМЕНДАЦИИ</w:t>
      </w:r>
    </w:p>
    <w:p w:rsidR="001727BF" w:rsidRDefault="001727BF" w:rsidP="001727BF">
      <w:pPr>
        <w:spacing w:line="360" w:lineRule="auto"/>
        <w:jc w:val="center"/>
        <w:rPr>
          <w:b/>
        </w:rPr>
      </w:pPr>
      <w:r>
        <w:rPr>
          <w:b/>
        </w:rPr>
        <w:t>ДЛЯ ПРАКТИЧЕСКИХ (СЕМИНАРСКИХ)</w:t>
      </w:r>
    </w:p>
    <w:p w:rsidR="001727BF" w:rsidRDefault="001727BF" w:rsidP="001727BF">
      <w:pPr>
        <w:spacing w:line="480" w:lineRule="auto"/>
        <w:jc w:val="center"/>
        <w:rPr>
          <w:b/>
        </w:rPr>
      </w:pPr>
      <w:r>
        <w:rPr>
          <w:b/>
        </w:rPr>
        <w:t>ЗАНЯТИЙ</w:t>
      </w:r>
    </w:p>
    <w:p w:rsidR="001727BF" w:rsidRDefault="001727BF" w:rsidP="001727BF">
      <w:pPr>
        <w:spacing w:line="480" w:lineRule="auto"/>
        <w:jc w:val="center"/>
        <w:rPr>
          <w:b/>
        </w:rPr>
      </w:pPr>
    </w:p>
    <w:p w:rsidR="001727BF" w:rsidRDefault="001727BF" w:rsidP="001727BF">
      <w:pPr>
        <w:spacing w:line="360" w:lineRule="auto"/>
        <w:rPr>
          <w:b/>
        </w:rPr>
      </w:pPr>
      <w:r>
        <w:rPr>
          <w:b/>
        </w:rPr>
        <w:t>Курс 4</w:t>
      </w:r>
    </w:p>
    <w:p w:rsidR="001727BF" w:rsidRDefault="001727BF" w:rsidP="001727BF">
      <w:pPr>
        <w:spacing w:line="360" w:lineRule="auto"/>
        <w:rPr>
          <w:b/>
        </w:rPr>
      </w:pPr>
    </w:p>
    <w:p w:rsidR="001727BF" w:rsidRDefault="001727BF" w:rsidP="001727BF">
      <w:pPr>
        <w:spacing w:line="360" w:lineRule="auto"/>
        <w:rPr>
          <w:b/>
        </w:rPr>
      </w:pPr>
      <w:r>
        <w:rPr>
          <w:b/>
        </w:rPr>
        <w:t>Дисциплина «ОСНОВЫ ФАРМАЦЕВТИЧЕСКОЙ ЛОГИСТИКИ»</w:t>
      </w:r>
    </w:p>
    <w:p w:rsidR="001727BF" w:rsidRDefault="001727BF" w:rsidP="001727BF">
      <w:pPr>
        <w:spacing w:line="360" w:lineRule="auto"/>
        <w:rPr>
          <w:b/>
        </w:rPr>
      </w:pPr>
    </w:p>
    <w:p w:rsidR="001727BF" w:rsidRPr="00DB5280" w:rsidRDefault="001727BF" w:rsidP="001727BF">
      <w:pPr>
        <w:spacing w:line="360" w:lineRule="auto"/>
        <w:rPr>
          <w:b/>
        </w:rPr>
      </w:pPr>
    </w:p>
    <w:p w:rsidR="001727BF" w:rsidRPr="00DB5280" w:rsidRDefault="001727BF" w:rsidP="001727BF">
      <w:pPr>
        <w:spacing w:line="360" w:lineRule="auto"/>
        <w:rPr>
          <w:b/>
        </w:rPr>
      </w:pPr>
    </w:p>
    <w:p w:rsidR="001727BF" w:rsidRPr="00DB5280" w:rsidRDefault="001727BF" w:rsidP="001727BF">
      <w:pPr>
        <w:spacing w:line="360" w:lineRule="auto"/>
        <w:rPr>
          <w:b/>
        </w:rPr>
      </w:pPr>
    </w:p>
    <w:p w:rsidR="001727BF" w:rsidRDefault="001727BF" w:rsidP="001727BF">
      <w:pPr>
        <w:spacing w:line="480" w:lineRule="auto"/>
        <w:rPr>
          <w:b/>
        </w:rPr>
      </w:pPr>
      <w:r>
        <w:rPr>
          <w:b/>
        </w:rPr>
        <w:t>Составители:</w:t>
      </w:r>
    </w:p>
    <w:p w:rsidR="001727BF" w:rsidRDefault="001727BF" w:rsidP="001727BF">
      <w:pPr>
        <w:spacing w:line="360" w:lineRule="auto"/>
        <w:rPr>
          <w:b/>
        </w:rPr>
      </w:pPr>
      <w:r>
        <w:rPr>
          <w:b/>
        </w:rPr>
        <w:t>доц. Радюк М.И.</w:t>
      </w:r>
    </w:p>
    <w:p w:rsidR="001727BF" w:rsidRDefault="001727BF" w:rsidP="001727BF">
      <w:pPr>
        <w:spacing w:line="360" w:lineRule="auto"/>
        <w:rPr>
          <w:b/>
        </w:rPr>
      </w:pPr>
    </w:p>
    <w:p w:rsidR="001727BF" w:rsidRDefault="001727BF" w:rsidP="001727BF">
      <w:pPr>
        <w:spacing w:line="360" w:lineRule="auto"/>
        <w:rPr>
          <w:b/>
        </w:rPr>
      </w:pPr>
    </w:p>
    <w:p w:rsidR="001727BF" w:rsidRDefault="001727BF" w:rsidP="001727BF">
      <w:pPr>
        <w:spacing w:line="360" w:lineRule="auto"/>
        <w:rPr>
          <w:b/>
        </w:rPr>
      </w:pPr>
    </w:p>
    <w:p w:rsidR="001727BF" w:rsidRDefault="001727BF" w:rsidP="001727BF">
      <w:pPr>
        <w:spacing w:line="360" w:lineRule="auto"/>
        <w:rPr>
          <w:b/>
        </w:rPr>
      </w:pPr>
    </w:p>
    <w:p w:rsidR="001727BF" w:rsidRDefault="001727BF" w:rsidP="001727BF">
      <w:pPr>
        <w:spacing w:line="360" w:lineRule="auto"/>
        <w:rPr>
          <w:b/>
        </w:rPr>
      </w:pPr>
    </w:p>
    <w:p w:rsidR="001727BF" w:rsidRDefault="001727BF" w:rsidP="001727BF">
      <w:pPr>
        <w:spacing w:line="360" w:lineRule="auto"/>
        <w:rPr>
          <w:b/>
        </w:rPr>
      </w:pPr>
    </w:p>
    <w:p w:rsidR="001727BF" w:rsidRDefault="001727BF" w:rsidP="001727BF">
      <w:pPr>
        <w:spacing w:line="360" w:lineRule="auto"/>
        <w:rPr>
          <w:b/>
        </w:rPr>
      </w:pPr>
    </w:p>
    <w:p w:rsidR="001727BF" w:rsidRDefault="001727BF" w:rsidP="001727BF">
      <w:pPr>
        <w:spacing w:line="360" w:lineRule="auto"/>
        <w:rPr>
          <w:b/>
        </w:rPr>
      </w:pPr>
    </w:p>
    <w:p w:rsidR="001727BF" w:rsidRPr="00DB5280" w:rsidRDefault="001727BF" w:rsidP="001727BF">
      <w:pPr>
        <w:spacing w:line="360" w:lineRule="auto"/>
        <w:rPr>
          <w:b/>
        </w:rPr>
      </w:pPr>
    </w:p>
    <w:p w:rsidR="001727BF" w:rsidRDefault="001727BF" w:rsidP="001727BF">
      <w:pPr>
        <w:spacing w:line="480" w:lineRule="auto"/>
        <w:rPr>
          <w:b/>
        </w:rPr>
      </w:pPr>
    </w:p>
    <w:p w:rsidR="001727BF" w:rsidRPr="002D58E9" w:rsidRDefault="001727BF" w:rsidP="001727BF">
      <w:pPr>
        <w:spacing w:line="360" w:lineRule="auto"/>
        <w:jc w:val="center"/>
        <w:rPr>
          <w:b/>
        </w:rPr>
      </w:pPr>
      <w:r>
        <w:rPr>
          <w:b/>
        </w:rPr>
        <w:t>2012</w:t>
      </w:r>
    </w:p>
    <w:p w:rsidR="000276ED" w:rsidRPr="00C51A38" w:rsidRDefault="001727BF" w:rsidP="000276ED">
      <w:pPr>
        <w:pStyle w:val="af0"/>
        <w:ind w:firstLine="0"/>
        <w:jc w:val="both"/>
        <w:rPr>
          <w:b/>
          <w:bCs/>
          <w:sz w:val="24"/>
          <w:szCs w:val="24"/>
          <w:lang w:val="kk-KZ"/>
        </w:rPr>
      </w:pPr>
      <w:r w:rsidRPr="00427075">
        <w:br w:type="page"/>
      </w:r>
      <w:r w:rsidR="000276ED" w:rsidRPr="00C51A38">
        <w:rPr>
          <w:bCs/>
          <w:sz w:val="24"/>
          <w:szCs w:val="24"/>
        </w:rPr>
        <w:lastRenderedPageBreak/>
        <w:t xml:space="preserve">Обсуждены на заседании </w:t>
      </w:r>
      <w:r w:rsidR="000276ED" w:rsidRPr="00C51A38">
        <w:rPr>
          <w:bCs/>
          <w:sz w:val="24"/>
          <w:szCs w:val="24"/>
          <w:lang w:val="kk-KZ"/>
        </w:rPr>
        <w:t>модуля</w:t>
      </w:r>
    </w:p>
    <w:p w:rsidR="000276ED" w:rsidRPr="00C51A38" w:rsidRDefault="000276ED" w:rsidP="000276ED">
      <w:pPr>
        <w:pStyle w:val="af0"/>
        <w:ind w:firstLine="0"/>
        <w:jc w:val="both"/>
        <w:rPr>
          <w:b/>
          <w:bCs/>
          <w:sz w:val="24"/>
          <w:szCs w:val="24"/>
        </w:rPr>
      </w:pPr>
      <w:r w:rsidRPr="00C51A38">
        <w:rPr>
          <w:bCs/>
          <w:sz w:val="24"/>
          <w:szCs w:val="24"/>
        </w:rPr>
        <w:t>Протокол № __ от  «____»______201</w:t>
      </w:r>
      <w:r w:rsidRPr="00C51A38">
        <w:rPr>
          <w:bCs/>
          <w:sz w:val="24"/>
          <w:szCs w:val="24"/>
          <w:lang w:val="kk-KZ"/>
        </w:rPr>
        <w:t>2</w:t>
      </w:r>
      <w:r w:rsidRPr="00C51A38">
        <w:rPr>
          <w:bCs/>
          <w:sz w:val="24"/>
          <w:szCs w:val="24"/>
        </w:rPr>
        <w:t xml:space="preserve"> г.</w:t>
      </w:r>
    </w:p>
    <w:p w:rsidR="000276ED" w:rsidRPr="00C51A38" w:rsidRDefault="000276ED" w:rsidP="000276ED">
      <w:pPr>
        <w:pStyle w:val="af0"/>
        <w:ind w:firstLine="0"/>
        <w:jc w:val="both"/>
        <w:rPr>
          <w:b/>
          <w:bCs/>
          <w:sz w:val="24"/>
          <w:szCs w:val="24"/>
        </w:rPr>
      </w:pPr>
    </w:p>
    <w:p w:rsidR="000276ED" w:rsidRPr="00C51A38" w:rsidRDefault="000276ED" w:rsidP="000276ED">
      <w:pPr>
        <w:pStyle w:val="af0"/>
        <w:ind w:firstLine="0"/>
        <w:jc w:val="both"/>
        <w:rPr>
          <w:b/>
          <w:bCs/>
          <w:sz w:val="24"/>
          <w:szCs w:val="24"/>
        </w:rPr>
      </w:pPr>
    </w:p>
    <w:p w:rsidR="000276ED" w:rsidRPr="00C51A38" w:rsidRDefault="000276ED" w:rsidP="000276ED">
      <w:pPr>
        <w:pStyle w:val="af0"/>
        <w:ind w:firstLine="0"/>
        <w:jc w:val="both"/>
        <w:rPr>
          <w:b/>
          <w:bCs/>
          <w:sz w:val="24"/>
          <w:szCs w:val="24"/>
        </w:rPr>
      </w:pPr>
    </w:p>
    <w:p w:rsidR="000276ED" w:rsidRPr="00C51A38" w:rsidRDefault="000276ED" w:rsidP="000276ED">
      <w:pPr>
        <w:pStyle w:val="af0"/>
        <w:ind w:firstLine="0"/>
        <w:jc w:val="both"/>
        <w:rPr>
          <w:b/>
          <w:bCs/>
          <w:sz w:val="24"/>
          <w:szCs w:val="24"/>
        </w:rPr>
      </w:pPr>
    </w:p>
    <w:p w:rsidR="000276ED" w:rsidRPr="00C51A38" w:rsidRDefault="000276ED" w:rsidP="000276ED">
      <w:pPr>
        <w:pStyle w:val="af0"/>
        <w:ind w:firstLine="0"/>
        <w:jc w:val="both"/>
        <w:rPr>
          <w:b/>
          <w:bCs/>
          <w:sz w:val="24"/>
          <w:szCs w:val="24"/>
        </w:rPr>
      </w:pPr>
    </w:p>
    <w:p w:rsidR="000276ED" w:rsidRPr="00C51A38" w:rsidRDefault="000276ED" w:rsidP="000276ED">
      <w:pPr>
        <w:pStyle w:val="af0"/>
        <w:ind w:firstLine="0"/>
        <w:jc w:val="both"/>
        <w:rPr>
          <w:b/>
          <w:bCs/>
          <w:sz w:val="24"/>
          <w:szCs w:val="24"/>
          <w:lang w:val="kk-KZ"/>
        </w:rPr>
      </w:pPr>
      <w:r w:rsidRPr="00C51A38">
        <w:rPr>
          <w:bCs/>
          <w:sz w:val="24"/>
          <w:szCs w:val="24"/>
          <w:lang w:val="kk-KZ"/>
        </w:rPr>
        <w:t>Руководитель модуля                                                            Шопабаева А.Р.</w:t>
      </w: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0276ED" w:rsidRDefault="000276ED" w:rsidP="001727BF">
      <w:pPr>
        <w:jc w:val="both"/>
        <w:rPr>
          <w:lang w:val="kk-KZ"/>
        </w:rPr>
      </w:pPr>
    </w:p>
    <w:p w:rsidR="00BF12DF" w:rsidRPr="00BD4943" w:rsidRDefault="00BF12DF" w:rsidP="001727BF">
      <w:pPr>
        <w:jc w:val="both"/>
        <w:rPr>
          <w:b/>
        </w:rPr>
      </w:pPr>
      <w:r>
        <w:lastRenderedPageBreak/>
        <w:t>ТЕМА:</w:t>
      </w:r>
      <w:r>
        <w:rPr>
          <w:b/>
        </w:rPr>
        <w:t xml:space="preserve"> ОБЩАЯ ХАРАКТЕРИСТИКА ЛОГИСТИКИ</w:t>
      </w:r>
    </w:p>
    <w:p w:rsidR="00BF12DF" w:rsidRDefault="00BF12DF" w:rsidP="00BF12DF">
      <w:pPr>
        <w:tabs>
          <w:tab w:val="left" w:pos="700"/>
        </w:tabs>
        <w:jc w:val="both"/>
      </w:pPr>
      <w:r w:rsidRPr="000156AF">
        <w:t>ЦЕЛЬ:</w:t>
      </w:r>
      <w:r w:rsidRPr="000156AF">
        <w:rPr>
          <w:b/>
        </w:rPr>
        <w:t xml:space="preserve"> </w:t>
      </w:r>
      <w:r>
        <w:t>формирование знаний  студентов по вопросам, касающимся общей характеристики лог</w:t>
      </w:r>
      <w:r>
        <w:t>и</w:t>
      </w:r>
      <w:r>
        <w:t>стики как науки.</w:t>
      </w:r>
    </w:p>
    <w:p w:rsidR="00BF12DF" w:rsidRDefault="00BF12DF" w:rsidP="00BF12DF">
      <w:pPr>
        <w:tabs>
          <w:tab w:val="left" w:pos="700"/>
        </w:tabs>
        <w:jc w:val="both"/>
      </w:pPr>
      <w:r>
        <w:t>ЗАДАЧИ ОБУЧЕНИЯ:</w:t>
      </w:r>
    </w:p>
    <w:p w:rsidR="00BF12DF" w:rsidRDefault="00BF12DF" w:rsidP="00965E69">
      <w:pPr>
        <w:pStyle w:val="af8"/>
        <w:numPr>
          <w:ilvl w:val="0"/>
          <w:numId w:val="96"/>
        </w:numPr>
        <w:tabs>
          <w:tab w:val="left" w:pos="700"/>
        </w:tabs>
        <w:jc w:val="both"/>
      </w:pPr>
      <w:r>
        <w:t>ознакомить студентов с:</w:t>
      </w:r>
    </w:p>
    <w:p w:rsidR="00BF12DF" w:rsidRPr="000156AF" w:rsidRDefault="00BF12DF" w:rsidP="00965E69">
      <w:pPr>
        <w:numPr>
          <w:ilvl w:val="0"/>
          <w:numId w:val="179"/>
        </w:numPr>
        <w:jc w:val="both"/>
      </w:pPr>
      <w:r>
        <w:t>основными этапами развития логистики;</w:t>
      </w:r>
    </w:p>
    <w:p w:rsidR="00BF12DF" w:rsidRPr="000156AF" w:rsidRDefault="00BF12DF" w:rsidP="00965E69">
      <w:pPr>
        <w:numPr>
          <w:ilvl w:val="0"/>
          <w:numId w:val="179"/>
        </w:numPr>
        <w:jc w:val="both"/>
      </w:pPr>
      <w:r>
        <w:t>определением термина «логистика» и его наиболее употребляемыми</w:t>
      </w:r>
      <w:r w:rsidRPr="000156AF">
        <w:t xml:space="preserve"> сино</w:t>
      </w:r>
      <w:r>
        <w:t>нимами;</w:t>
      </w:r>
    </w:p>
    <w:p w:rsidR="00BF12DF" w:rsidRPr="000156AF" w:rsidRDefault="00BF12DF" w:rsidP="00965E69">
      <w:pPr>
        <w:numPr>
          <w:ilvl w:val="0"/>
          <w:numId w:val="179"/>
        </w:numPr>
        <w:jc w:val="both"/>
      </w:pPr>
      <w:r>
        <w:t>задачами и функциями логистики, как науки;</w:t>
      </w:r>
    </w:p>
    <w:p w:rsidR="00BF12DF" w:rsidRPr="000156AF" w:rsidRDefault="00BF12DF" w:rsidP="00965E69">
      <w:pPr>
        <w:numPr>
          <w:ilvl w:val="0"/>
          <w:numId w:val="179"/>
        </w:numPr>
        <w:jc w:val="both"/>
      </w:pPr>
      <w:r>
        <w:t>объектом изучения логистики;</w:t>
      </w:r>
    </w:p>
    <w:p w:rsidR="00BF12DF" w:rsidRPr="000156AF" w:rsidRDefault="00BF12DF" w:rsidP="00965E69">
      <w:pPr>
        <w:numPr>
          <w:ilvl w:val="0"/>
          <w:numId w:val="179"/>
        </w:numPr>
        <w:jc w:val="both"/>
      </w:pPr>
      <w:r>
        <w:t>п</w:t>
      </w:r>
      <w:r w:rsidRPr="000156AF">
        <w:t>равило</w:t>
      </w:r>
      <w:r>
        <w:t>м</w:t>
      </w:r>
      <w:r w:rsidRPr="000156AF">
        <w:t xml:space="preserve"> «7</w:t>
      </w:r>
      <w:r w:rsidRPr="000156AF">
        <w:rPr>
          <w:lang w:val="en-US"/>
        </w:rPr>
        <w:t>R</w:t>
      </w:r>
      <w:r>
        <w:t>»;</w:t>
      </w:r>
    </w:p>
    <w:p w:rsidR="00BF12DF" w:rsidRPr="000156AF" w:rsidRDefault="00BF12DF" w:rsidP="00965E69">
      <w:pPr>
        <w:numPr>
          <w:ilvl w:val="0"/>
          <w:numId w:val="179"/>
        </w:numPr>
        <w:jc w:val="both"/>
      </w:pPr>
      <w:r>
        <w:t>концепцией и принципами</w:t>
      </w:r>
      <w:r w:rsidRPr="000156AF">
        <w:t xml:space="preserve"> ло</w:t>
      </w:r>
      <w:r>
        <w:t>гистики;</w:t>
      </w:r>
    </w:p>
    <w:p w:rsidR="00BF12DF" w:rsidRDefault="00BF12DF" w:rsidP="00965E69">
      <w:pPr>
        <w:pStyle w:val="af8"/>
        <w:numPr>
          <w:ilvl w:val="0"/>
          <w:numId w:val="96"/>
        </w:numPr>
        <w:tabs>
          <w:tab w:val="left" w:pos="700"/>
        </w:tabs>
        <w:jc w:val="both"/>
      </w:pPr>
      <w:r>
        <w:t xml:space="preserve">дать </w:t>
      </w:r>
      <w:r w:rsidRPr="000156AF">
        <w:t>понятие об экономическом эфф</w:t>
      </w:r>
      <w:r>
        <w:t>екте от использования логистики;</w:t>
      </w:r>
      <w:r w:rsidRPr="000156AF">
        <w:t xml:space="preserve"> </w:t>
      </w:r>
    </w:p>
    <w:p w:rsidR="00BF12DF" w:rsidRDefault="00BF12DF" w:rsidP="00965E69">
      <w:pPr>
        <w:pStyle w:val="af8"/>
        <w:numPr>
          <w:ilvl w:val="0"/>
          <w:numId w:val="96"/>
        </w:numPr>
        <w:tabs>
          <w:tab w:val="left" w:pos="700"/>
        </w:tabs>
        <w:jc w:val="both"/>
      </w:pPr>
      <w:r>
        <w:t>о</w:t>
      </w:r>
      <w:r w:rsidRPr="000156AF">
        <w:t>пределить вза</w:t>
      </w:r>
      <w:r>
        <w:t>имосвязь логистики и маркетинга.</w:t>
      </w:r>
      <w:r w:rsidRPr="000156AF">
        <w:t xml:space="preserve"> </w:t>
      </w:r>
    </w:p>
    <w:p w:rsidR="00BF12DF" w:rsidRPr="000156AF" w:rsidRDefault="00BF12DF" w:rsidP="00BF12DF">
      <w:pPr>
        <w:tabs>
          <w:tab w:val="left" w:pos="700"/>
        </w:tabs>
        <w:jc w:val="both"/>
      </w:pPr>
      <w:r w:rsidRPr="000156AF">
        <w:t>ОСНОВНЫЕ ВОПРОСЫ ТЕМЫ:</w:t>
      </w:r>
    </w:p>
    <w:p w:rsidR="00BF12DF" w:rsidRPr="000156AF" w:rsidRDefault="00BF12DF" w:rsidP="00965E69">
      <w:pPr>
        <w:numPr>
          <w:ilvl w:val="0"/>
          <w:numId w:val="1"/>
        </w:numPr>
        <w:ind w:left="0" w:firstLine="284"/>
        <w:jc w:val="both"/>
      </w:pPr>
      <w:r>
        <w:t>О</w:t>
      </w:r>
      <w:r w:rsidRPr="000156AF">
        <w:t>сновные этапы развития логистики.</w:t>
      </w:r>
    </w:p>
    <w:p w:rsidR="00BF12DF" w:rsidRPr="000156AF" w:rsidRDefault="00BF12DF" w:rsidP="00965E69">
      <w:pPr>
        <w:numPr>
          <w:ilvl w:val="0"/>
          <w:numId w:val="1"/>
        </w:numPr>
        <w:ind w:left="0" w:firstLine="284"/>
        <w:jc w:val="both"/>
      </w:pPr>
      <w:r>
        <w:t>Определение термина «логистика» и его наиболее употребляе</w:t>
      </w:r>
      <w:r w:rsidRPr="000156AF">
        <w:t>мые сино</w:t>
      </w:r>
      <w:r>
        <w:t>нимы</w:t>
      </w:r>
      <w:r w:rsidRPr="000156AF">
        <w:t>.</w:t>
      </w:r>
    </w:p>
    <w:p w:rsidR="00BF12DF" w:rsidRPr="000156AF" w:rsidRDefault="00BF12DF" w:rsidP="00965E69">
      <w:pPr>
        <w:numPr>
          <w:ilvl w:val="0"/>
          <w:numId w:val="1"/>
        </w:numPr>
        <w:ind w:left="0" w:firstLine="284"/>
        <w:jc w:val="both"/>
      </w:pPr>
      <w:r>
        <w:t>З</w:t>
      </w:r>
      <w:r w:rsidRPr="000156AF">
        <w:t>адачи и функции логистики, как науки.</w:t>
      </w:r>
    </w:p>
    <w:p w:rsidR="00BF12DF" w:rsidRPr="000156AF" w:rsidRDefault="00BF12DF" w:rsidP="00965E69">
      <w:pPr>
        <w:numPr>
          <w:ilvl w:val="0"/>
          <w:numId w:val="1"/>
        </w:numPr>
        <w:ind w:left="0" w:firstLine="284"/>
        <w:jc w:val="both"/>
      </w:pPr>
      <w:r>
        <w:t>Объект изучения логистики.</w:t>
      </w:r>
    </w:p>
    <w:p w:rsidR="00BF12DF" w:rsidRPr="000156AF" w:rsidRDefault="00BF12DF" w:rsidP="00965E69">
      <w:pPr>
        <w:numPr>
          <w:ilvl w:val="0"/>
          <w:numId w:val="1"/>
        </w:numPr>
        <w:ind w:left="0" w:firstLine="284"/>
        <w:jc w:val="both"/>
      </w:pPr>
      <w:r>
        <w:t>О</w:t>
      </w:r>
      <w:r w:rsidRPr="000156AF">
        <w:t>сновные преимущества от использования логистики н</w:t>
      </w:r>
      <w:r>
        <w:t>а предприятиях.</w:t>
      </w:r>
    </w:p>
    <w:p w:rsidR="00BF12DF" w:rsidRPr="000156AF" w:rsidRDefault="00BF12DF" w:rsidP="00965E69">
      <w:pPr>
        <w:numPr>
          <w:ilvl w:val="0"/>
          <w:numId w:val="1"/>
        </w:numPr>
        <w:ind w:left="0" w:firstLine="284"/>
        <w:jc w:val="both"/>
      </w:pPr>
      <w:r>
        <w:t>Э</w:t>
      </w:r>
      <w:r w:rsidRPr="000156AF">
        <w:t>кономический эффект от использования логистики.</w:t>
      </w:r>
    </w:p>
    <w:p w:rsidR="00BF12DF" w:rsidRPr="000156AF" w:rsidRDefault="00BF12DF" w:rsidP="00965E69">
      <w:pPr>
        <w:numPr>
          <w:ilvl w:val="0"/>
          <w:numId w:val="1"/>
        </w:numPr>
        <w:ind w:left="0" w:firstLine="284"/>
        <w:jc w:val="both"/>
      </w:pPr>
      <w:r>
        <w:t>Сравнительная характеристика</w:t>
      </w:r>
      <w:r w:rsidRPr="000156AF">
        <w:t xml:space="preserve"> объекта и предмета исследований в области маркетинга и в области логистики.</w:t>
      </w:r>
    </w:p>
    <w:p w:rsidR="00BF12DF" w:rsidRPr="000156AF" w:rsidRDefault="00BF12DF" w:rsidP="00965E69">
      <w:pPr>
        <w:numPr>
          <w:ilvl w:val="0"/>
          <w:numId w:val="1"/>
        </w:numPr>
        <w:ind w:left="0" w:firstLine="284"/>
        <w:jc w:val="both"/>
      </w:pPr>
      <w:r>
        <w:t>П</w:t>
      </w:r>
      <w:r w:rsidRPr="000156AF">
        <w:t>равило «7</w:t>
      </w:r>
      <w:r w:rsidRPr="000156AF">
        <w:rPr>
          <w:lang w:val="en-US"/>
        </w:rPr>
        <w:t>R</w:t>
      </w:r>
      <w:r w:rsidRPr="000156AF">
        <w:t>».</w:t>
      </w:r>
    </w:p>
    <w:p w:rsidR="00BF12DF" w:rsidRPr="000156AF" w:rsidRDefault="00BF12DF" w:rsidP="00965E69">
      <w:pPr>
        <w:numPr>
          <w:ilvl w:val="0"/>
          <w:numId w:val="1"/>
        </w:numPr>
        <w:ind w:left="0" w:firstLine="284"/>
        <w:jc w:val="both"/>
      </w:pPr>
      <w:r>
        <w:t>Концепция</w:t>
      </w:r>
      <w:r w:rsidRPr="000156AF">
        <w:t xml:space="preserve"> ло</w:t>
      </w:r>
      <w:r>
        <w:t>гистики.</w:t>
      </w:r>
    </w:p>
    <w:p w:rsidR="00BF12DF" w:rsidRPr="000156AF" w:rsidRDefault="00BF12DF" w:rsidP="00965E69">
      <w:pPr>
        <w:numPr>
          <w:ilvl w:val="0"/>
          <w:numId w:val="1"/>
        </w:numPr>
        <w:ind w:left="0" w:firstLine="284"/>
        <w:jc w:val="both"/>
      </w:pPr>
      <w:r>
        <w:t>О</w:t>
      </w:r>
      <w:r w:rsidRPr="000156AF">
        <w:t xml:space="preserve">сновные принципы логистики </w:t>
      </w:r>
      <w:r>
        <w:t>и их характеристика</w:t>
      </w:r>
      <w:r w:rsidRPr="000156AF">
        <w:t>.</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Pr="00355564" w:rsidRDefault="00BF12DF" w:rsidP="00BF12DF">
      <w:pPr>
        <w:ind w:firstLine="567"/>
        <w:jc w:val="both"/>
        <w:rPr>
          <w:i/>
        </w:rPr>
      </w:pPr>
      <w:r w:rsidRPr="00355564">
        <w:rPr>
          <w:i/>
        </w:rPr>
        <w:t>Дискуссия по вопросам:</w:t>
      </w:r>
    </w:p>
    <w:p w:rsidR="00BF12DF" w:rsidRDefault="00BF12DF" w:rsidP="00965E69">
      <w:pPr>
        <w:pStyle w:val="af8"/>
        <w:numPr>
          <w:ilvl w:val="0"/>
          <w:numId w:val="97"/>
        </w:numPr>
        <w:jc w:val="both"/>
      </w:pPr>
      <w:r>
        <w:t>Перспективы применения логистического подхода в фармации.</w:t>
      </w:r>
    </w:p>
    <w:p w:rsidR="00BF12DF" w:rsidRDefault="00BF12DF" w:rsidP="00965E69">
      <w:pPr>
        <w:pStyle w:val="af8"/>
        <w:numPr>
          <w:ilvl w:val="0"/>
          <w:numId w:val="97"/>
        </w:numPr>
        <w:jc w:val="both"/>
      </w:pPr>
      <w:r>
        <w:t>Экономический эффект от использования логистики в фармацевтической отрасли.</w:t>
      </w:r>
    </w:p>
    <w:p w:rsidR="00BF12DF" w:rsidRPr="00466150" w:rsidRDefault="00BF12DF" w:rsidP="00BF12DF">
      <w:pPr>
        <w:ind w:firstLine="567"/>
        <w:jc w:val="both"/>
        <w:rPr>
          <w:i/>
        </w:rPr>
      </w:pPr>
      <w:r w:rsidRPr="00466150">
        <w:rPr>
          <w:i/>
        </w:rPr>
        <w:t xml:space="preserve">Работа в малых группах. Презентация: </w:t>
      </w:r>
    </w:p>
    <w:p w:rsidR="00BF12DF" w:rsidRPr="000156AF" w:rsidRDefault="00BF12DF" w:rsidP="00965E69">
      <w:pPr>
        <w:pStyle w:val="af8"/>
        <w:numPr>
          <w:ilvl w:val="0"/>
          <w:numId w:val="98"/>
        </w:numPr>
        <w:jc w:val="both"/>
      </w:pPr>
      <w:r>
        <w:t>О</w:t>
      </w:r>
      <w:r w:rsidRPr="000156AF">
        <w:t>сновные этапы развития логистики.</w:t>
      </w:r>
    </w:p>
    <w:p w:rsidR="00BF12DF" w:rsidRPr="000156AF" w:rsidRDefault="00BF12DF" w:rsidP="00965E69">
      <w:pPr>
        <w:pStyle w:val="af8"/>
        <w:numPr>
          <w:ilvl w:val="0"/>
          <w:numId w:val="98"/>
        </w:numPr>
        <w:jc w:val="both"/>
      </w:pPr>
      <w:r>
        <w:t>О</w:t>
      </w:r>
      <w:r w:rsidRPr="000156AF">
        <w:t>сновные преимущества от использования логистики н</w:t>
      </w:r>
      <w:r>
        <w:t>а предприятиях.</w:t>
      </w:r>
    </w:p>
    <w:p w:rsidR="00BF12DF" w:rsidRPr="000156AF" w:rsidRDefault="00BF12DF" w:rsidP="00965E69">
      <w:pPr>
        <w:pStyle w:val="af8"/>
        <w:numPr>
          <w:ilvl w:val="0"/>
          <w:numId w:val="98"/>
        </w:numPr>
        <w:jc w:val="both"/>
      </w:pPr>
      <w:r>
        <w:t>Сравнительная характеристика</w:t>
      </w:r>
      <w:r w:rsidRPr="000156AF">
        <w:t xml:space="preserve"> объекта и предмета исследований в области маркети</w:t>
      </w:r>
      <w:r w:rsidRPr="000156AF">
        <w:t>н</w:t>
      </w:r>
      <w:r w:rsidRPr="000156AF">
        <w:t>га и в области логистики.</w:t>
      </w:r>
    </w:p>
    <w:p w:rsidR="00BF12DF" w:rsidRPr="000156AF" w:rsidRDefault="00BF12DF" w:rsidP="00965E69">
      <w:pPr>
        <w:pStyle w:val="af8"/>
        <w:numPr>
          <w:ilvl w:val="0"/>
          <w:numId w:val="98"/>
        </w:numPr>
        <w:jc w:val="both"/>
      </w:pPr>
      <w:r>
        <w:t>П</w:t>
      </w:r>
      <w:r w:rsidRPr="000156AF">
        <w:t>равило «7</w:t>
      </w:r>
      <w:r w:rsidRPr="00466150">
        <w:rPr>
          <w:lang w:val="en-US"/>
        </w:rPr>
        <w:t>R</w:t>
      </w:r>
      <w:r>
        <w:t>», концепция</w:t>
      </w:r>
      <w:r w:rsidRPr="000156AF">
        <w:t xml:space="preserve"> ло</w:t>
      </w:r>
      <w:r>
        <w:t>гистики, о</w:t>
      </w:r>
      <w:r w:rsidRPr="000156AF">
        <w:t xml:space="preserve">сновные принципы логистики </w:t>
      </w:r>
      <w:r>
        <w:t>и их характер</w:t>
      </w:r>
      <w:r>
        <w:t>и</w:t>
      </w:r>
      <w:r>
        <w:t>стика</w:t>
      </w:r>
      <w:r w:rsidRPr="000156AF">
        <w:t>.</w:t>
      </w:r>
    </w:p>
    <w:p w:rsidR="00BF12DF" w:rsidRPr="000156AF" w:rsidRDefault="00BF12DF" w:rsidP="00BF12DF">
      <w:pPr>
        <w:jc w:val="both"/>
      </w:pPr>
      <w:r w:rsidRPr="000156AF">
        <w:t>ЛИТЕРАТУРА:</w:t>
      </w:r>
    </w:p>
    <w:p w:rsidR="00BF12DF" w:rsidRDefault="00BF12DF" w:rsidP="00BF12DF">
      <w:pPr>
        <w:ind w:firstLine="567"/>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2"/>
        </w:numPr>
        <w:ind w:left="0" w:firstLine="284"/>
        <w:jc w:val="both"/>
      </w:pPr>
      <w:r w:rsidRPr="000156AF">
        <w:t>Савенкова Т.И. Логистика. – Москва: Омега-Л, 2010.</w:t>
      </w:r>
    </w:p>
    <w:p w:rsidR="00BF12DF" w:rsidRPr="000156AF" w:rsidRDefault="00BF12DF" w:rsidP="00965E69">
      <w:pPr>
        <w:pStyle w:val="11"/>
        <w:numPr>
          <w:ilvl w:val="0"/>
          <w:numId w:val="2"/>
        </w:numPr>
        <w:ind w:left="0" w:firstLine="284"/>
        <w:jc w:val="both"/>
      </w:pPr>
      <w:r w:rsidRPr="000156AF">
        <w:t>Тулембаева А.Н. Логистика. – Алматы: Триумф «Т», 2008.</w:t>
      </w:r>
    </w:p>
    <w:p w:rsidR="00BF12DF" w:rsidRPr="000156AF" w:rsidRDefault="00BF12DF" w:rsidP="00965E69">
      <w:pPr>
        <w:pStyle w:val="11"/>
        <w:numPr>
          <w:ilvl w:val="0"/>
          <w:numId w:val="2"/>
        </w:numPr>
        <w:ind w:left="0" w:firstLine="284"/>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2"/>
        </w:numPr>
        <w:ind w:left="0" w:firstLine="284"/>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lastRenderedPageBreak/>
        <w:t xml:space="preserve">Велби, Изд-во Проспект, 2004. </w:t>
      </w:r>
    </w:p>
    <w:p w:rsidR="00BF12DF" w:rsidRPr="000156AF" w:rsidRDefault="00BF12DF" w:rsidP="00965E69">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Пер. с англ. - М.: Олимп-Бизнес, 2001.</w:t>
      </w:r>
    </w:p>
    <w:p w:rsidR="00BF12DF" w:rsidRPr="000156AF" w:rsidRDefault="00BF12DF" w:rsidP="00965E69">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t xml:space="preserve">«Дашков и К», 1999. </w:t>
      </w:r>
    </w:p>
    <w:p w:rsidR="00BF12DF" w:rsidRPr="000156AF" w:rsidRDefault="00BF12DF" w:rsidP="00965E69">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0156AF" w:rsidRDefault="00BF12DF" w:rsidP="00965E69">
      <w:pPr>
        <w:widowControl w:val="0"/>
        <w:numPr>
          <w:ilvl w:val="0"/>
          <w:numId w:val="3"/>
        </w:numPr>
        <w:shd w:val="clear" w:color="auto" w:fill="FFFFFF"/>
        <w:tabs>
          <w:tab w:val="left" w:pos="355"/>
        </w:tabs>
        <w:autoSpaceDE w:val="0"/>
        <w:autoSpaceDN w:val="0"/>
        <w:adjustRightInd w:val="0"/>
        <w:ind w:left="0" w:firstLine="284"/>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BF12DF" w:rsidRDefault="00BF12DF" w:rsidP="00BF12DF">
      <w:pPr>
        <w:jc w:val="center"/>
      </w:pPr>
    </w:p>
    <w:p w:rsidR="00BF12DF" w:rsidRDefault="00BF12DF" w:rsidP="00BF12DF">
      <w:pPr>
        <w:jc w:val="center"/>
      </w:pPr>
      <w:r w:rsidRPr="000156AF">
        <w:t>КОНТРОЛЬ</w:t>
      </w:r>
      <w:r>
        <w:t xml:space="preserve"> ЗНАНИЙ ПО ТЕМЕ</w:t>
      </w:r>
      <w:r w:rsidRPr="000156AF">
        <w:t>:</w:t>
      </w:r>
    </w:p>
    <w:p w:rsidR="00BF12DF" w:rsidRDefault="00BF12DF" w:rsidP="00BF12DF">
      <w:pPr>
        <w:ind w:firstLine="567"/>
        <w:jc w:val="center"/>
      </w:pPr>
      <w:r w:rsidRPr="00466150">
        <w:rPr>
          <w:b/>
        </w:rPr>
        <w:t xml:space="preserve"> </w:t>
      </w:r>
      <w:r w:rsidRPr="00466150">
        <w:t>ОБЩАЯ ХАРАКТЕРИСТИКА ЛОГИСТИКИ.</w:t>
      </w:r>
    </w:p>
    <w:p w:rsidR="00BF12DF" w:rsidRDefault="00BF12DF" w:rsidP="00BF12DF">
      <w:pPr>
        <w:ind w:firstLine="567"/>
        <w:jc w:val="center"/>
      </w:pPr>
      <w:r>
        <w:t xml:space="preserve"> </w:t>
      </w:r>
    </w:p>
    <w:p w:rsidR="00BF12DF" w:rsidRDefault="00BF12DF" w:rsidP="00BF12DF">
      <w:pPr>
        <w:ind w:firstLine="567"/>
        <w:jc w:val="center"/>
        <w:rPr>
          <w:b/>
          <w:lang w:val="kk-KZ"/>
        </w:rPr>
      </w:pPr>
      <w:r w:rsidRPr="002B5114">
        <w:rPr>
          <w:b/>
        </w:rPr>
        <w:t>Карта №1.</w:t>
      </w:r>
    </w:p>
    <w:p w:rsidR="00BF12DF" w:rsidRPr="001B2D4F" w:rsidRDefault="00BF12DF" w:rsidP="00BF12DF">
      <w:pPr>
        <w:ind w:firstLine="567"/>
        <w:jc w:val="center"/>
        <w:rPr>
          <w:b/>
          <w:lang w:val="kk-KZ"/>
        </w:rPr>
      </w:pPr>
    </w:p>
    <w:p w:rsidR="00BF12DF" w:rsidRDefault="00BF12DF" w:rsidP="00BF12DF">
      <w:pPr>
        <w:ind w:firstLine="567"/>
        <w:jc w:val="both"/>
      </w:pPr>
      <w:r>
        <w:t>1.Кому принадлежит следующее определение логистики: «логистика – практическое иску</w:t>
      </w:r>
      <w:r>
        <w:t>с</w:t>
      </w:r>
      <w:r>
        <w:t>ство маневра воисками»?</w:t>
      </w:r>
    </w:p>
    <w:p w:rsidR="00BF12DF" w:rsidRDefault="00BF12DF" w:rsidP="00965E69">
      <w:pPr>
        <w:pStyle w:val="af8"/>
        <w:numPr>
          <w:ilvl w:val="0"/>
          <w:numId w:val="99"/>
        </w:numPr>
        <w:jc w:val="both"/>
      </w:pPr>
      <w:r>
        <w:t>Г. Павеллеку</w:t>
      </w:r>
    </w:p>
    <w:p w:rsidR="00BF12DF" w:rsidRDefault="00BF12DF" w:rsidP="00965E69">
      <w:pPr>
        <w:pStyle w:val="af8"/>
        <w:numPr>
          <w:ilvl w:val="0"/>
          <w:numId w:val="99"/>
        </w:numPr>
        <w:jc w:val="both"/>
      </w:pPr>
      <w:r>
        <w:t>Византийскому царю Леону VI</w:t>
      </w:r>
    </w:p>
    <w:p w:rsidR="00BF12DF" w:rsidRDefault="00BF12DF" w:rsidP="00965E69">
      <w:pPr>
        <w:pStyle w:val="af8"/>
        <w:numPr>
          <w:ilvl w:val="0"/>
          <w:numId w:val="99"/>
        </w:numPr>
        <w:jc w:val="both"/>
      </w:pPr>
      <w:r>
        <w:t>Джомини</w:t>
      </w:r>
    </w:p>
    <w:p w:rsidR="00BF12DF" w:rsidRDefault="00BF12DF" w:rsidP="00965E69">
      <w:pPr>
        <w:pStyle w:val="af8"/>
        <w:numPr>
          <w:ilvl w:val="0"/>
          <w:numId w:val="99"/>
        </w:numPr>
        <w:jc w:val="both"/>
      </w:pPr>
      <w:r>
        <w:t>Тулембаевой А.Н.</w:t>
      </w:r>
    </w:p>
    <w:p w:rsidR="00BF12DF" w:rsidRDefault="00BF12DF" w:rsidP="00BF12DF">
      <w:pPr>
        <w:ind w:left="567"/>
        <w:jc w:val="both"/>
      </w:pPr>
      <w:r>
        <w:t>2.Объект изучения логистики:</w:t>
      </w:r>
    </w:p>
    <w:p w:rsidR="00BF12DF" w:rsidRDefault="00BF12DF" w:rsidP="00965E69">
      <w:pPr>
        <w:pStyle w:val="af8"/>
        <w:numPr>
          <w:ilvl w:val="0"/>
          <w:numId w:val="100"/>
        </w:numPr>
        <w:jc w:val="both"/>
      </w:pPr>
      <w:r>
        <w:t>Материальные потоки</w:t>
      </w:r>
    </w:p>
    <w:p w:rsidR="00BF12DF" w:rsidRDefault="00BF12DF" w:rsidP="00965E69">
      <w:pPr>
        <w:pStyle w:val="af8"/>
        <w:numPr>
          <w:ilvl w:val="0"/>
          <w:numId w:val="100"/>
        </w:numPr>
        <w:jc w:val="both"/>
      </w:pPr>
      <w:r>
        <w:t>Информационные потоки</w:t>
      </w:r>
    </w:p>
    <w:p w:rsidR="00BF12DF" w:rsidRDefault="00BF12DF" w:rsidP="00965E69">
      <w:pPr>
        <w:pStyle w:val="af8"/>
        <w:numPr>
          <w:ilvl w:val="0"/>
          <w:numId w:val="100"/>
        </w:numPr>
        <w:jc w:val="both"/>
      </w:pPr>
      <w:r>
        <w:t>Финансовые потоки</w:t>
      </w:r>
    </w:p>
    <w:p w:rsidR="00BF12DF" w:rsidRDefault="00BF12DF" w:rsidP="00965E69">
      <w:pPr>
        <w:pStyle w:val="af8"/>
        <w:numPr>
          <w:ilvl w:val="0"/>
          <w:numId w:val="100"/>
        </w:numPr>
        <w:jc w:val="both"/>
      </w:pPr>
      <w:r>
        <w:t>Все вышеперечисленное</w:t>
      </w:r>
    </w:p>
    <w:p w:rsidR="00BF12DF" w:rsidRDefault="00BF12DF" w:rsidP="00BF12DF">
      <w:pPr>
        <w:ind w:firstLine="567"/>
        <w:jc w:val="both"/>
      </w:pPr>
      <w:r>
        <w:t>3. «Доставить нужный товар, необходимого качества, в нужном количестве, в нужное время, в нужное место, нужному потребителю и с минимальными затратами» - гласит правило:</w:t>
      </w:r>
    </w:p>
    <w:p w:rsidR="00BF12DF" w:rsidRPr="00FB16D2" w:rsidRDefault="00BF12DF" w:rsidP="00965E69">
      <w:pPr>
        <w:pStyle w:val="af8"/>
        <w:numPr>
          <w:ilvl w:val="0"/>
          <w:numId w:val="101"/>
        </w:numPr>
        <w:jc w:val="both"/>
        <w:rPr>
          <w:lang w:val="en-US"/>
        </w:rPr>
      </w:pPr>
      <w:r>
        <w:t>5</w:t>
      </w:r>
      <w:r w:rsidRPr="00FB16D2">
        <w:rPr>
          <w:lang w:val="en-US"/>
        </w:rPr>
        <w:t>R</w:t>
      </w:r>
    </w:p>
    <w:p w:rsidR="00BF12DF" w:rsidRPr="00FB16D2" w:rsidRDefault="00BF12DF" w:rsidP="00965E69">
      <w:pPr>
        <w:pStyle w:val="af8"/>
        <w:numPr>
          <w:ilvl w:val="0"/>
          <w:numId w:val="101"/>
        </w:numPr>
        <w:jc w:val="both"/>
        <w:rPr>
          <w:lang w:val="en-US"/>
        </w:rPr>
      </w:pPr>
      <w:r w:rsidRPr="00FB16D2">
        <w:rPr>
          <w:lang w:val="en-US"/>
        </w:rPr>
        <w:t>7R</w:t>
      </w:r>
    </w:p>
    <w:p w:rsidR="00BF12DF" w:rsidRPr="00FB16D2" w:rsidRDefault="00BF12DF" w:rsidP="00965E69">
      <w:pPr>
        <w:pStyle w:val="af8"/>
        <w:numPr>
          <w:ilvl w:val="0"/>
          <w:numId w:val="101"/>
        </w:numPr>
        <w:jc w:val="both"/>
        <w:rPr>
          <w:lang w:val="en-US"/>
        </w:rPr>
      </w:pPr>
      <w:r w:rsidRPr="00FB16D2">
        <w:rPr>
          <w:lang w:val="en-US"/>
        </w:rPr>
        <w:t>6R</w:t>
      </w:r>
    </w:p>
    <w:p w:rsidR="00BF12DF" w:rsidRDefault="00BF12DF" w:rsidP="00965E69">
      <w:pPr>
        <w:pStyle w:val="af8"/>
        <w:numPr>
          <w:ilvl w:val="0"/>
          <w:numId w:val="101"/>
        </w:numPr>
        <w:jc w:val="both"/>
        <w:rPr>
          <w:lang w:val="en-US"/>
        </w:rPr>
      </w:pPr>
      <w:r w:rsidRPr="00FB16D2">
        <w:rPr>
          <w:lang w:val="en-US"/>
        </w:rPr>
        <w:t>3R</w:t>
      </w:r>
    </w:p>
    <w:p w:rsidR="00BF12DF" w:rsidRDefault="00BF12DF" w:rsidP="00BF12DF">
      <w:pPr>
        <w:ind w:firstLine="567"/>
        <w:jc w:val="both"/>
      </w:pPr>
      <w:r w:rsidRPr="00FB16D2">
        <w:rPr>
          <w:lang w:val="en-US"/>
        </w:rPr>
        <w:t>4</w:t>
      </w:r>
      <w:r>
        <w:t>. Задачи и функции логистики.</w:t>
      </w:r>
    </w:p>
    <w:p w:rsidR="00BF12DF" w:rsidRDefault="00BF12DF" w:rsidP="00BF12DF">
      <w:pPr>
        <w:ind w:firstLine="567"/>
        <w:jc w:val="both"/>
      </w:pPr>
    </w:p>
    <w:p w:rsidR="00BF12DF" w:rsidRDefault="00BF12DF" w:rsidP="00BF12DF">
      <w:pPr>
        <w:ind w:firstLine="567"/>
        <w:jc w:val="center"/>
        <w:rPr>
          <w:b/>
          <w:lang w:val="kk-KZ"/>
        </w:rPr>
      </w:pPr>
      <w:r w:rsidRPr="00FB16D2">
        <w:rPr>
          <w:b/>
        </w:rPr>
        <w:t>Карта №2</w:t>
      </w:r>
    </w:p>
    <w:p w:rsidR="00BF12DF" w:rsidRPr="001B2D4F" w:rsidRDefault="00BF12DF" w:rsidP="00BF12DF">
      <w:pPr>
        <w:ind w:firstLine="567"/>
        <w:jc w:val="center"/>
        <w:rPr>
          <w:b/>
          <w:lang w:val="kk-KZ"/>
        </w:rPr>
      </w:pPr>
    </w:p>
    <w:p w:rsidR="00BF12DF" w:rsidRDefault="00BF12DF" w:rsidP="00BF12DF">
      <w:pPr>
        <w:pStyle w:val="af8"/>
        <w:ind w:left="567"/>
      </w:pPr>
      <w:r>
        <w:t>1.</w:t>
      </w:r>
      <w:r w:rsidRPr="00985381">
        <w:t>Цель логистики состоит в…</w:t>
      </w:r>
    </w:p>
    <w:p w:rsidR="00BF12DF" w:rsidRDefault="00BF12DF" w:rsidP="00965E69">
      <w:pPr>
        <w:pStyle w:val="af8"/>
        <w:numPr>
          <w:ilvl w:val="0"/>
          <w:numId w:val="102"/>
        </w:numPr>
      </w:pPr>
      <w:r>
        <w:t>В оптимизации запасов</w:t>
      </w:r>
    </w:p>
    <w:p w:rsidR="00BF12DF" w:rsidRDefault="00BF12DF" w:rsidP="00965E69">
      <w:pPr>
        <w:pStyle w:val="af8"/>
        <w:numPr>
          <w:ilvl w:val="0"/>
          <w:numId w:val="102"/>
        </w:numPr>
      </w:pPr>
      <w:r>
        <w:t>В увеличении запасов</w:t>
      </w:r>
    </w:p>
    <w:p w:rsidR="00BF12DF" w:rsidRDefault="00BF12DF" w:rsidP="00965E69">
      <w:pPr>
        <w:pStyle w:val="af8"/>
        <w:numPr>
          <w:ilvl w:val="0"/>
          <w:numId w:val="102"/>
        </w:numPr>
      </w:pPr>
      <w:r>
        <w:t>В увеличении длительности хранения запасов</w:t>
      </w:r>
    </w:p>
    <w:p w:rsidR="00BF12DF" w:rsidRDefault="00BF12DF" w:rsidP="00965E69">
      <w:pPr>
        <w:pStyle w:val="af8"/>
        <w:numPr>
          <w:ilvl w:val="0"/>
          <w:numId w:val="102"/>
        </w:numPr>
      </w:pPr>
      <w:r>
        <w:t>В уменьшении их оборачиваемости</w:t>
      </w:r>
    </w:p>
    <w:p w:rsidR="00BF12DF" w:rsidRDefault="00BF12DF" w:rsidP="00BF12DF">
      <w:pPr>
        <w:ind w:firstLine="567"/>
      </w:pPr>
      <w:r>
        <w:t>2.Выберите наиболее употребляемые в зарубежной литературе синонимы термина логист</w:t>
      </w:r>
      <w:r>
        <w:t>и</w:t>
      </w:r>
      <w:r>
        <w:t>ка:</w:t>
      </w:r>
    </w:p>
    <w:p w:rsidR="00BF12DF" w:rsidRDefault="00BF12DF" w:rsidP="00965E69">
      <w:pPr>
        <w:pStyle w:val="af8"/>
        <w:numPr>
          <w:ilvl w:val="0"/>
          <w:numId w:val="103"/>
        </w:numPr>
      </w:pPr>
      <w:r>
        <w:t>Менеджмент снабжения</w:t>
      </w:r>
    </w:p>
    <w:p w:rsidR="00BF12DF" w:rsidRDefault="00BF12DF" w:rsidP="00965E69">
      <w:pPr>
        <w:pStyle w:val="af8"/>
        <w:numPr>
          <w:ilvl w:val="0"/>
          <w:numId w:val="103"/>
        </w:numPr>
      </w:pPr>
      <w:r>
        <w:lastRenderedPageBreak/>
        <w:t>Менеджмент распределения</w:t>
      </w:r>
    </w:p>
    <w:p w:rsidR="00BF12DF" w:rsidRDefault="00BF12DF" w:rsidP="00965E69">
      <w:pPr>
        <w:pStyle w:val="af8"/>
        <w:numPr>
          <w:ilvl w:val="0"/>
          <w:numId w:val="103"/>
        </w:numPr>
      </w:pPr>
      <w:r>
        <w:t>Материальный менеджмент</w:t>
      </w:r>
    </w:p>
    <w:p w:rsidR="00BF12DF" w:rsidRDefault="00BF12DF" w:rsidP="00965E69">
      <w:pPr>
        <w:pStyle w:val="af8"/>
        <w:numPr>
          <w:ilvl w:val="0"/>
          <w:numId w:val="103"/>
        </w:numPr>
      </w:pPr>
      <w:r>
        <w:t>Все вышеперечисленное</w:t>
      </w:r>
    </w:p>
    <w:p w:rsidR="00BF12DF" w:rsidRDefault="00BF12DF" w:rsidP="00BF12DF">
      <w:pPr>
        <w:ind w:firstLine="567"/>
      </w:pPr>
      <w:r>
        <w:t>3. Экономический  эффект от использования логистики достигается за счет</w:t>
      </w:r>
    </w:p>
    <w:p w:rsidR="00BF12DF" w:rsidRDefault="00BF12DF" w:rsidP="00965E69">
      <w:pPr>
        <w:pStyle w:val="af8"/>
        <w:numPr>
          <w:ilvl w:val="0"/>
          <w:numId w:val="104"/>
        </w:numPr>
      </w:pPr>
      <w:r>
        <w:t>Увеличение времени прохождения товаров по логистической цепи</w:t>
      </w:r>
    </w:p>
    <w:p w:rsidR="00BF12DF" w:rsidRDefault="00BF12DF" w:rsidP="00965E69">
      <w:pPr>
        <w:pStyle w:val="af8"/>
        <w:numPr>
          <w:ilvl w:val="0"/>
          <w:numId w:val="104"/>
        </w:numPr>
      </w:pPr>
      <w:r>
        <w:t>Снижение запасов на всем пути движения материального потока</w:t>
      </w:r>
    </w:p>
    <w:p w:rsidR="00BF12DF" w:rsidRDefault="00BF12DF" w:rsidP="00965E69">
      <w:pPr>
        <w:pStyle w:val="af8"/>
        <w:numPr>
          <w:ilvl w:val="0"/>
          <w:numId w:val="104"/>
        </w:numPr>
      </w:pPr>
      <w:r>
        <w:t>Снижение оборачиваемости товарных запасов</w:t>
      </w:r>
    </w:p>
    <w:p w:rsidR="00BF12DF" w:rsidRDefault="00BF12DF" w:rsidP="00965E69">
      <w:pPr>
        <w:pStyle w:val="af8"/>
        <w:numPr>
          <w:ilvl w:val="0"/>
          <w:numId w:val="104"/>
        </w:numPr>
      </w:pPr>
      <w:r>
        <w:t>Всего вышеперечисленного</w:t>
      </w:r>
    </w:p>
    <w:p w:rsidR="00BF12DF" w:rsidRDefault="00BF12DF" w:rsidP="00BF12DF">
      <w:pPr>
        <w:ind w:firstLine="567"/>
      </w:pPr>
      <w:r>
        <w:t>4. Объект изучения логистики.</w:t>
      </w:r>
    </w:p>
    <w:p w:rsidR="00BF12DF" w:rsidRDefault="00BF12DF" w:rsidP="00BF12DF">
      <w:pPr>
        <w:ind w:firstLine="567"/>
      </w:pPr>
    </w:p>
    <w:p w:rsidR="00BF12DF" w:rsidRDefault="00BF12DF" w:rsidP="00BF12DF">
      <w:pPr>
        <w:ind w:firstLine="567"/>
        <w:jc w:val="center"/>
        <w:rPr>
          <w:b/>
          <w:lang w:val="kk-KZ"/>
        </w:rPr>
      </w:pPr>
    </w:p>
    <w:p w:rsidR="00BF12DF" w:rsidRDefault="00BF12DF" w:rsidP="00BF12DF">
      <w:pPr>
        <w:ind w:firstLine="567"/>
        <w:jc w:val="center"/>
        <w:rPr>
          <w:b/>
        </w:rPr>
      </w:pPr>
      <w:r w:rsidRPr="00DC5C24">
        <w:rPr>
          <w:b/>
        </w:rPr>
        <w:t>Карта №3</w:t>
      </w:r>
    </w:p>
    <w:p w:rsidR="00BF12DF" w:rsidRPr="00DC5C24" w:rsidRDefault="00BF12DF" w:rsidP="00BF12DF">
      <w:pPr>
        <w:ind w:firstLine="567"/>
        <w:jc w:val="center"/>
      </w:pPr>
    </w:p>
    <w:p w:rsidR="00BF12DF" w:rsidRDefault="00BF12DF" w:rsidP="00BF12DF">
      <w:pPr>
        <w:ind w:firstLine="567"/>
      </w:pPr>
      <w:r>
        <w:t>1.</w:t>
      </w:r>
      <w:r w:rsidRPr="00DC5C24">
        <w:t>В какой сфере человеческой деятельности начала свое развитие логистика?</w:t>
      </w:r>
    </w:p>
    <w:p w:rsidR="00BF12DF" w:rsidRDefault="00BF12DF" w:rsidP="00965E69">
      <w:pPr>
        <w:pStyle w:val="af8"/>
        <w:numPr>
          <w:ilvl w:val="0"/>
          <w:numId w:val="105"/>
        </w:numPr>
      </w:pPr>
      <w:r>
        <w:t>Медицинской</w:t>
      </w:r>
    </w:p>
    <w:p w:rsidR="00BF12DF" w:rsidRDefault="00BF12DF" w:rsidP="00965E69">
      <w:pPr>
        <w:pStyle w:val="af8"/>
        <w:numPr>
          <w:ilvl w:val="0"/>
          <w:numId w:val="105"/>
        </w:numPr>
      </w:pPr>
      <w:r>
        <w:t xml:space="preserve">Производственной </w:t>
      </w:r>
    </w:p>
    <w:p w:rsidR="00BF12DF" w:rsidRDefault="00BF12DF" w:rsidP="00965E69">
      <w:pPr>
        <w:pStyle w:val="af8"/>
        <w:numPr>
          <w:ilvl w:val="0"/>
          <w:numId w:val="105"/>
        </w:numPr>
      </w:pPr>
      <w:r>
        <w:t>Военной</w:t>
      </w:r>
    </w:p>
    <w:p w:rsidR="00BF12DF" w:rsidRDefault="00BF12DF" w:rsidP="00965E69">
      <w:pPr>
        <w:pStyle w:val="af8"/>
        <w:numPr>
          <w:ilvl w:val="0"/>
          <w:numId w:val="105"/>
        </w:numPr>
      </w:pPr>
      <w:r>
        <w:t>Образовательной</w:t>
      </w:r>
    </w:p>
    <w:p w:rsidR="00BF12DF" w:rsidRDefault="00BF12DF" w:rsidP="00BF12DF">
      <w:pPr>
        <w:ind w:firstLine="567"/>
      </w:pPr>
      <w:r>
        <w:t>2. Американские специалисты Пол Конверс и Питер Дракер определили возможности лог</w:t>
      </w:r>
      <w:r>
        <w:t>и</w:t>
      </w:r>
      <w:r>
        <w:t xml:space="preserve">стики как </w:t>
      </w:r>
    </w:p>
    <w:p w:rsidR="00BF12DF" w:rsidRDefault="00BF12DF" w:rsidP="00965E69">
      <w:pPr>
        <w:pStyle w:val="af8"/>
        <w:numPr>
          <w:ilvl w:val="0"/>
          <w:numId w:val="106"/>
        </w:numPr>
      </w:pPr>
      <w:r>
        <w:t>Непознанный материк экономики</w:t>
      </w:r>
    </w:p>
    <w:p w:rsidR="00BF12DF" w:rsidRDefault="00BF12DF" w:rsidP="00965E69">
      <w:pPr>
        <w:pStyle w:val="af8"/>
        <w:numPr>
          <w:ilvl w:val="0"/>
          <w:numId w:val="106"/>
        </w:numPr>
      </w:pPr>
      <w:r>
        <w:t>Менеджмент</w:t>
      </w:r>
    </w:p>
    <w:p w:rsidR="00BF12DF" w:rsidRDefault="00BF12DF" w:rsidP="00965E69">
      <w:pPr>
        <w:pStyle w:val="af8"/>
        <w:numPr>
          <w:ilvl w:val="0"/>
          <w:numId w:val="106"/>
        </w:numPr>
      </w:pPr>
      <w:r>
        <w:t>Маркетинг</w:t>
      </w:r>
    </w:p>
    <w:p w:rsidR="00BF12DF" w:rsidRDefault="00BF12DF" w:rsidP="00965E69">
      <w:pPr>
        <w:pStyle w:val="af8"/>
        <w:numPr>
          <w:ilvl w:val="0"/>
          <w:numId w:val="106"/>
        </w:numPr>
      </w:pPr>
      <w:r>
        <w:t>Нерациональное управление</w:t>
      </w:r>
    </w:p>
    <w:p w:rsidR="00BF12DF" w:rsidRDefault="00BF12DF" w:rsidP="00BF12DF">
      <w:pPr>
        <w:ind w:firstLine="567"/>
      </w:pPr>
      <w:r>
        <w:t>3. Логистика в переводе означает</w:t>
      </w:r>
    </w:p>
    <w:p w:rsidR="00BF12DF" w:rsidRDefault="00BF12DF" w:rsidP="00965E69">
      <w:pPr>
        <w:pStyle w:val="af8"/>
        <w:numPr>
          <w:ilvl w:val="0"/>
          <w:numId w:val="107"/>
        </w:numPr>
      </w:pPr>
      <w:r>
        <w:t>Логика</w:t>
      </w:r>
    </w:p>
    <w:p w:rsidR="00BF12DF" w:rsidRDefault="00BF12DF" w:rsidP="00965E69">
      <w:pPr>
        <w:pStyle w:val="af8"/>
        <w:numPr>
          <w:ilvl w:val="0"/>
          <w:numId w:val="107"/>
        </w:numPr>
      </w:pPr>
      <w:r>
        <w:t>Логичность</w:t>
      </w:r>
    </w:p>
    <w:p w:rsidR="00BF12DF" w:rsidRDefault="00BF12DF" w:rsidP="00965E69">
      <w:pPr>
        <w:pStyle w:val="af8"/>
        <w:numPr>
          <w:ilvl w:val="0"/>
          <w:numId w:val="107"/>
        </w:numPr>
      </w:pPr>
      <w:r>
        <w:t>Равновесие систем</w:t>
      </w:r>
    </w:p>
    <w:p w:rsidR="00BF12DF" w:rsidRDefault="00BF12DF" w:rsidP="00965E69">
      <w:pPr>
        <w:pStyle w:val="af8"/>
        <w:numPr>
          <w:ilvl w:val="0"/>
          <w:numId w:val="107"/>
        </w:numPr>
      </w:pPr>
      <w:r>
        <w:t>Искусство вычислять и рассуждать</w:t>
      </w:r>
    </w:p>
    <w:p w:rsidR="00BF12DF" w:rsidRDefault="00BF12DF" w:rsidP="00BF12DF">
      <w:pPr>
        <w:ind w:firstLine="567"/>
      </w:pPr>
      <w:r>
        <w:t>4. Правило 7R.</w:t>
      </w:r>
    </w:p>
    <w:p w:rsidR="00BF12DF" w:rsidRDefault="00BF12DF" w:rsidP="00BF12DF">
      <w:pPr>
        <w:ind w:firstLine="567"/>
        <w:jc w:val="center"/>
        <w:rPr>
          <w:b/>
        </w:rPr>
      </w:pPr>
    </w:p>
    <w:p w:rsidR="00BF12DF" w:rsidRDefault="00BF12DF" w:rsidP="00BF12DF">
      <w:pPr>
        <w:ind w:firstLine="567"/>
        <w:jc w:val="center"/>
        <w:rPr>
          <w:b/>
          <w:lang w:val="kk-KZ"/>
        </w:rPr>
      </w:pPr>
      <w:r w:rsidRPr="00EE4863">
        <w:rPr>
          <w:b/>
        </w:rPr>
        <w:t>Карта №4</w:t>
      </w:r>
    </w:p>
    <w:p w:rsidR="00BF12DF" w:rsidRPr="001B2D4F" w:rsidRDefault="00BF12DF" w:rsidP="00BF12DF">
      <w:pPr>
        <w:ind w:firstLine="567"/>
        <w:jc w:val="center"/>
        <w:rPr>
          <w:b/>
          <w:lang w:val="kk-KZ"/>
        </w:rPr>
      </w:pPr>
    </w:p>
    <w:p w:rsidR="00BF12DF" w:rsidRDefault="00BF12DF" w:rsidP="00BF12DF">
      <w:pPr>
        <w:ind w:firstLine="567"/>
      </w:pPr>
      <w:r>
        <w:t>1.</w:t>
      </w:r>
      <w:r w:rsidRPr="00EE4863">
        <w:t>Предпосылки развития логистики:</w:t>
      </w:r>
    </w:p>
    <w:p w:rsidR="00BF12DF" w:rsidRDefault="00BF12DF" w:rsidP="00965E69">
      <w:pPr>
        <w:pStyle w:val="af8"/>
        <w:numPr>
          <w:ilvl w:val="0"/>
          <w:numId w:val="108"/>
        </w:numPr>
      </w:pPr>
      <w:r>
        <w:t>Возрастание запасов и транспортных издержек</w:t>
      </w:r>
    </w:p>
    <w:p w:rsidR="00BF12DF" w:rsidRDefault="00BF12DF" w:rsidP="00965E69">
      <w:pPr>
        <w:pStyle w:val="af8"/>
        <w:numPr>
          <w:ilvl w:val="0"/>
          <w:numId w:val="108"/>
        </w:numPr>
      </w:pPr>
      <w:r>
        <w:t>Снижение транспортных тарифов</w:t>
      </w:r>
    </w:p>
    <w:p w:rsidR="00BF12DF" w:rsidRDefault="00BF12DF" w:rsidP="00965E69">
      <w:pPr>
        <w:pStyle w:val="af8"/>
        <w:numPr>
          <w:ilvl w:val="0"/>
          <w:numId w:val="108"/>
        </w:numPr>
      </w:pPr>
      <w:r>
        <w:t>Повышение транспортных тарифов</w:t>
      </w:r>
    </w:p>
    <w:p w:rsidR="00BF12DF" w:rsidRDefault="00BF12DF" w:rsidP="00965E69">
      <w:pPr>
        <w:pStyle w:val="af8"/>
        <w:numPr>
          <w:ilvl w:val="0"/>
          <w:numId w:val="108"/>
        </w:numPr>
      </w:pPr>
      <w:r>
        <w:t>Низкие транспортные издержки</w:t>
      </w:r>
    </w:p>
    <w:p w:rsidR="00BF12DF" w:rsidRDefault="00BF12DF" w:rsidP="00BF12DF">
      <w:pPr>
        <w:ind w:firstLine="567"/>
      </w:pPr>
      <w:r>
        <w:t>2.Система взглядов на совершенствование экономической деятельности путем эффективной рационализации и оптимизации движения материальных и сопутствующих им потоков</w:t>
      </w:r>
    </w:p>
    <w:p w:rsidR="00BF12DF" w:rsidRDefault="00BF12DF" w:rsidP="00965E69">
      <w:pPr>
        <w:pStyle w:val="af8"/>
        <w:numPr>
          <w:ilvl w:val="0"/>
          <w:numId w:val="109"/>
        </w:numPr>
      </w:pPr>
      <w:r>
        <w:t>Логистика</w:t>
      </w:r>
    </w:p>
    <w:p w:rsidR="00BF12DF" w:rsidRDefault="00BF12DF" w:rsidP="00965E69">
      <w:pPr>
        <w:pStyle w:val="af8"/>
        <w:numPr>
          <w:ilvl w:val="0"/>
          <w:numId w:val="109"/>
        </w:numPr>
      </w:pPr>
      <w:r>
        <w:t>Принципы логистики</w:t>
      </w:r>
    </w:p>
    <w:p w:rsidR="00BF12DF" w:rsidRDefault="00BF12DF" w:rsidP="00965E69">
      <w:pPr>
        <w:pStyle w:val="af8"/>
        <w:numPr>
          <w:ilvl w:val="0"/>
          <w:numId w:val="109"/>
        </w:numPr>
      </w:pPr>
      <w:r>
        <w:t>Объект изучения логистики</w:t>
      </w:r>
    </w:p>
    <w:p w:rsidR="00BF12DF" w:rsidRDefault="00BF12DF" w:rsidP="00965E69">
      <w:pPr>
        <w:pStyle w:val="af8"/>
        <w:numPr>
          <w:ilvl w:val="0"/>
          <w:numId w:val="109"/>
        </w:numPr>
      </w:pPr>
      <w:r>
        <w:t>Концепция логистики</w:t>
      </w:r>
    </w:p>
    <w:p w:rsidR="00BF12DF" w:rsidRDefault="00BF12DF" w:rsidP="00BF12DF">
      <w:pPr>
        <w:ind w:firstLine="567"/>
      </w:pPr>
      <w:r>
        <w:t>3. Один из принципов логистики:</w:t>
      </w:r>
    </w:p>
    <w:p w:rsidR="00BF12DF" w:rsidRDefault="00BF12DF" w:rsidP="00965E69">
      <w:pPr>
        <w:pStyle w:val="af8"/>
        <w:numPr>
          <w:ilvl w:val="0"/>
          <w:numId w:val="110"/>
        </w:numPr>
      </w:pPr>
      <w:r>
        <w:t xml:space="preserve">Дискретность </w:t>
      </w:r>
    </w:p>
    <w:p w:rsidR="00BF12DF" w:rsidRDefault="00BF12DF" w:rsidP="00965E69">
      <w:pPr>
        <w:pStyle w:val="af8"/>
        <w:numPr>
          <w:ilvl w:val="0"/>
          <w:numId w:val="110"/>
        </w:numPr>
      </w:pPr>
      <w:r>
        <w:t xml:space="preserve">Рациональность </w:t>
      </w:r>
    </w:p>
    <w:p w:rsidR="00BF12DF" w:rsidRDefault="00BF12DF" w:rsidP="00965E69">
      <w:pPr>
        <w:pStyle w:val="af8"/>
        <w:numPr>
          <w:ilvl w:val="0"/>
          <w:numId w:val="110"/>
        </w:numPr>
      </w:pPr>
      <w:r>
        <w:t xml:space="preserve">Оптимальность </w:t>
      </w:r>
    </w:p>
    <w:p w:rsidR="00BF12DF" w:rsidRDefault="00BF12DF" w:rsidP="00965E69">
      <w:pPr>
        <w:pStyle w:val="af8"/>
        <w:numPr>
          <w:ilvl w:val="0"/>
          <w:numId w:val="110"/>
        </w:numPr>
      </w:pPr>
      <w:r>
        <w:t xml:space="preserve">Системность </w:t>
      </w:r>
    </w:p>
    <w:p w:rsidR="00BF12DF" w:rsidRDefault="00BF12DF" w:rsidP="00BF12DF">
      <w:pPr>
        <w:ind w:firstLine="567"/>
      </w:pPr>
      <w:r>
        <w:lastRenderedPageBreak/>
        <w:t>4. Концепция логистики.</w:t>
      </w:r>
    </w:p>
    <w:p w:rsidR="00BF12DF" w:rsidRDefault="00BF12DF" w:rsidP="00BF12DF">
      <w:pPr>
        <w:ind w:firstLine="567"/>
      </w:pPr>
    </w:p>
    <w:p w:rsidR="00BF12DF" w:rsidRDefault="00BF12DF" w:rsidP="00BF12DF">
      <w:pPr>
        <w:ind w:firstLine="567"/>
        <w:jc w:val="center"/>
        <w:rPr>
          <w:b/>
          <w:lang w:val="kk-KZ"/>
        </w:rPr>
      </w:pPr>
      <w:r w:rsidRPr="0057300F">
        <w:rPr>
          <w:b/>
        </w:rPr>
        <w:t>Карта №5</w:t>
      </w:r>
    </w:p>
    <w:p w:rsidR="00BF12DF" w:rsidRPr="001B2D4F" w:rsidRDefault="00BF12DF" w:rsidP="00BF12DF">
      <w:pPr>
        <w:ind w:firstLine="567"/>
        <w:jc w:val="center"/>
        <w:rPr>
          <w:b/>
          <w:lang w:val="kk-KZ"/>
        </w:rPr>
      </w:pPr>
    </w:p>
    <w:p w:rsidR="00BF12DF" w:rsidRDefault="00BF12DF" w:rsidP="00BF12DF">
      <w:pPr>
        <w:ind w:firstLine="567"/>
      </w:pPr>
      <w:r>
        <w:t>1.Один из принципов логистики:</w:t>
      </w:r>
    </w:p>
    <w:p w:rsidR="00BF12DF" w:rsidRDefault="00BF12DF" w:rsidP="00965E69">
      <w:pPr>
        <w:pStyle w:val="af8"/>
        <w:numPr>
          <w:ilvl w:val="0"/>
          <w:numId w:val="111"/>
        </w:numPr>
      </w:pPr>
      <w:r>
        <w:t xml:space="preserve">Дискретность </w:t>
      </w:r>
    </w:p>
    <w:p w:rsidR="00BF12DF" w:rsidRDefault="00BF12DF" w:rsidP="00965E69">
      <w:pPr>
        <w:pStyle w:val="af8"/>
        <w:numPr>
          <w:ilvl w:val="0"/>
          <w:numId w:val="111"/>
        </w:numPr>
      </w:pPr>
      <w:r>
        <w:t xml:space="preserve">Рациональность </w:t>
      </w:r>
    </w:p>
    <w:p w:rsidR="00BF12DF" w:rsidRDefault="00BF12DF" w:rsidP="00965E69">
      <w:pPr>
        <w:pStyle w:val="af8"/>
        <w:numPr>
          <w:ilvl w:val="0"/>
          <w:numId w:val="111"/>
        </w:numPr>
      </w:pPr>
      <w:r>
        <w:t xml:space="preserve">Надежность  </w:t>
      </w:r>
    </w:p>
    <w:p w:rsidR="00BF12DF" w:rsidRDefault="00BF12DF" w:rsidP="00965E69">
      <w:pPr>
        <w:pStyle w:val="af8"/>
        <w:numPr>
          <w:ilvl w:val="0"/>
          <w:numId w:val="111"/>
        </w:numPr>
      </w:pPr>
      <w:r>
        <w:t xml:space="preserve">Безсистемность </w:t>
      </w:r>
    </w:p>
    <w:p w:rsidR="00BF12DF" w:rsidRDefault="00BF12DF" w:rsidP="00BF12DF">
      <w:pPr>
        <w:ind w:firstLine="567"/>
      </w:pPr>
      <w:r>
        <w:t>2. Предпосылк</w:t>
      </w:r>
      <w:r>
        <w:rPr>
          <w:lang w:val="kk-KZ"/>
        </w:rPr>
        <w:t>а</w:t>
      </w:r>
      <w:r w:rsidRPr="00EE4863">
        <w:t xml:space="preserve"> развития логистики:</w:t>
      </w:r>
    </w:p>
    <w:p w:rsidR="00BF12DF" w:rsidRDefault="00BF12DF" w:rsidP="00965E69">
      <w:pPr>
        <w:pStyle w:val="af8"/>
        <w:numPr>
          <w:ilvl w:val="0"/>
          <w:numId w:val="112"/>
        </w:numPr>
      </w:pPr>
      <w:r>
        <w:t>Возрастание запасов и транспортных издержек</w:t>
      </w:r>
    </w:p>
    <w:p w:rsidR="00BF12DF" w:rsidRDefault="00BF12DF" w:rsidP="00965E69">
      <w:pPr>
        <w:pStyle w:val="af8"/>
        <w:numPr>
          <w:ilvl w:val="0"/>
          <w:numId w:val="112"/>
        </w:numPr>
      </w:pPr>
      <w:r>
        <w:t>Снижение транспортных тарифов</w:t>
      </w:r>
    </w:p>
    <w:p w:rsidR="00BF12DF" w:rsidRDefault="00BF12DF" w:rsidP="00965E69">
      <w:pPr>
        <w:pStyle w:val="af8"/>
        <w:numPr>
          <w:ilvl w:val="0"/>
          <w:numId w:val="112"/>
        </w:numPr>
      </w:pPr>
      <w:r>
        <w:t>Низкие затраты на производство</w:t>
      </w:r>
    </w:p>
    <w:p w:rsidR="00BF12DF" w:rsidRDefault="00BF12DF" w:rsidP="00965E69">
      <w:pPr>
        <w:pStyle w:val="af8"/>
        <w:numPr>
          <w:ilvl w:val="0"/>
          <w:numId w:val="112"/>
        </w:numPr>
      </w:pPr>
      <w:r>
        <w:t>Низкие транспортные издержки</w:t>
      </w:r>
    </w:p>
    <w:p w:rsidR="00BF12DF" w:rsidRDefault="00BF12DF" w:rsidP="00BF12DF">
      <w:pPr>
        <w:ind w:firstLine="567"/>
      </w:pPr>
      <w:r>
        <w:t>3. Какой из принципов логистики определяет усиление расчетного начала на всех стадиях движения материального потока:</w:t>
      </w:r>
    </w:p>
    <w:p w:rsidR="00BF12DF" w:rsidRDefault="00BF12DF" w:rsidP="00965E69">
      <w:pPr>
        <w:pStyle w:val="af8"/>
        <w:numPr>
          <w:ilvl w:val="0"/>
          <w:numId w:val="113"/>
        </w:numPr>
      </w:pPr>
      <w:r>
        <w:t xml:space="preserve">Надежность </w:t>
      </w:r>
    </w:p>
    <w:p w:rsidR="00BF12DF" w:rsidRDefault="00BF12DF" w:rsidP="00965E69">
      <w:pPr>
        <w:pStyle w:val="af8"/>
        <w:numPr>
          <w:ilvl w:val="0"/>
          <w:numId w:val="113"/>
        </w:numPr>
      </w:pPr>
      <w:r>
        <w:t xml:space="preserve">Научность </w:t>
      </w:r>
    </w:p>
    <w:p w:rsidR="00BF12DF" w:rsidRDefault="00BF12DF" w:rsidP="00965E69">
      <w:pPr>
        <w:pStyle w:val="af8"/>
        <w:numPr>
          <w:ilvl w:val="0"/>
          <w:numId w:val="113"/>
        </w:numPr>
      </w:pPr>
      <w:r>
        <w:t>Системность</w:t>
      </w:r>
    </w:p>
    <w:p w:rsidR="00BF12DF" w:rsidRDefault="00BF12DF" w:rsidP="00965E69">
      <w:pPr>
        <w:pStyle w:val="af8"/>
        <w:numPr>
          <w:ilvl w:val="0"/>
          <w:numId w:val="113"/>
        </w:numPr>
      </w:pPr>
      <w:r>
        <w:t>Конкретность</w:t>
      </w:r>
    </w:p>
    <w:p w:rsidR="00BF12DF" w:rsidRDefault="00BF12DF" w:rsidP="00BF12DF">
      <w:pPr>
        <w:ind w:firstLine="567"/>
      </w:pPr>
      <w:r>
        <w:t>4. Взаимосвязь логистики и маркетинга</w:t>
      </w:r>
    </w:p>
    <w:p w:rsidR="00BF12DF" w:rsidRDefault="00BF12DF" w:rsidP="00BF12DF">
      <w:pPr>
        <w:ind w:firstLine="567"/>
      </w:pPr>
    </w:p>
    <w:p w:rsidR="00BF12DF" w:rsidRDefault="00BF12DF" w:rsidP="00BF12DF">
      <w:pPr>
        <w:ind w:firstLine="567"/>
        <w:jc w:val="center"/>
      </w:pPr>
    </w:p>
    <w:p w:rsidR="00BF12DF" w:rsidRPr="001B2D4F" w:rsidRDefault="00BF12DF" w:rsidP="00BF12DF">
      <w:pPr>
        <w:ind w:firstLine="567"/>
        <w:jc w:val="center"/>
        <w:rPr>
          <w:b/>
          <w:lang w:val="kk-KZ"/>
        </w:rPr>
      </w:pPr>
      <w:r>
        <w:rPr>
          <w:b/>
        </w:rPr>
        <w:t>Карта №6</w:t>
      </w:r>
    </w:p>
    <w:p w:rsidR="00BF12DF" w:rsidRPr="001B2D4F" w:rsidRDefault="00BF12DF" w:rsidP="00BF12DF">
      <w:pPr>
        <w:ind w:firstLine="567"/>
        <w:jc w:val="center"/>
        <w:rPr>
          <w:b/>
          <w:lang w:val="kk-KZ"/>
        </w:rPr>
      </w:pPr>
    </w:p>
    <w:p w:rsidR="00BF12DF" w:rsidRDefault="00BF12DF" w:rsidP="00BF12DF">
      <w:pPr>
        <w:ind w:left="567"/>
        <w:jc w:val="both"/>
      </w:pPr>
      <w:r>
        <w:t>1.</w:t>
      </w:r>
      <w:r w:rsidRPr="00430965">
        <w:t xml:space="preserve"> </w:t>
      </w:r>
      <w:r>
        <w:t>Предмет изучения логистики:</w:t>
      </w:r>
    </w:p>
    <w:p w:rsidR="00BF12DF" w:rsidRDefault="00BF12DF" w:rsidP="00965E69">
      <w:pPr>
        <w:pStyle w:val="af8"/>
        <w:numPr>
          <w:ilvl w:val="0"/>
          <w:numId w:val="114"/>
        </w:numPr>
        <w:jc w:val="both"/>
      </w:pPr>
      <w:r>
        <w:t>Материальные потоки</w:t>
      </w:r>
    </w:p>
    <w:p w:rsidR="00BF12DF" w:rsidRDefault="00BF12DF" w:rsidP="00965E69">
      <w:pPr>
        <w:pStyle w:val="af8"/>
        <w:numPr>
          <w:ilvl w:val="0"/>
          <w:numId w:val="114"/>
        </w:numPr>
        <w:jc w:val="both"/>
      </w:pPr>
      <w:r>
        <w:t>Информационные потоки</w:t>
      </w:r>
    </w:p>
    <w:p w:rsidR="00BF12DF" w:rsidRDefault="00BF12DF" w:rsidP="00965E69">
      <w:pPr>
        <w:pStyle w:val="af8"/>
        <w:numPr>
          <w:ilvl w:val="0"/>
          <w:numId w:val="114"/>
        </w:numPr>
        <w:jc w:val="both"/>
      </w:pPr>
      <w:r>
        <w:t>Финансовые потоки</w:t>
      </w:r>
    </w:p>
    <w:p w:rsidR="00BF12DF" w:rsidRDefault="00BF12DF" w:rsidP="00965E69">
      <w:pPr>
        <w:pStyle w:val="af8"/>
        <w:numPr>
          <w:ilvl w:val="0"/>
          <w:numId w:val="114"/>
        </w:numPr>
        <w:jc w:val="both"/>
      </w:pPr>
      <w:r>
        <w:t>Оптимизация процессов управления материальными потоками</w:t>
      </w:r>
    </w:p>
    <w:p w:rsidR="00BF12DF" w:rsidRDefault="00BF12DF" w:rsidP="00BF12DF">
      <w:pPr>
        <w:ind w:firstLine="567"/>
      </w:pPr>
      <w:r>
        <w:t>2.</w:t>
      </w:r>
      <w:r w:rsidRPr="00430965">
        <w:t xml:space="preserve"> </w:t>
      </w:r>
      <w:r>
        <w:t>Экономический  эффект от использования логистики достигается за счет</w:t>
      </w:r>
    </w:p>
    <w:p w:rsidR="00BF12DF" w:rsidRDefault="00BF12DF" w:rsidP="00965E69">
      <w:pPr>
        <w:pStyle w:val="af8"/>
        <w:numPr>
          <w:ilvl w:val="0"/>
          <w:numId w:val="116"/>
        </w:numPr>
      </w:pPr>
      <w:r>
        <w:t>Уменьшения времени прохождения товаров по логистической цепи</w:t>
      </w:r>
    </w:p>
    <w:p w:rsidR="00BF12DF" w:rsidRDefault="00BF12DF" w:rsidP="00965E69">
      <w:pPr>
        <w:pStyle w:val="af8"/>
        <w:numPr>
          <w:ilvl w:val="0"/>
          <w:numId w:val="116"/>
        </w:numPr>
      </w:pPr>
      <w:r>
        <w:t>Увеличения запасов на всем пути движения материального потока</w:t>
      </w:r>
    </w:p>
    <w:p w:rsidR="00BF12DF" w:rsidRDefault="00BF12DF" w:rsidP="00965E69">
      <w:pPr>
        <w:pStyle w:val="af8"/>
        <w:numPr>
          <w:ilvl w:val="0"/>
          <w:numId w:val="116"/>
        </w:numPr>
      </w:pPr>
      <w:r>
        <w:t>Снижение оборачиваемости товарных запасов</w:t>
      </w:r>
    </w:p>
    <w:p w:rsidR="00BF12DF" w:rsidRDefault="00BF12DF" w:rsidP="00965E69">
      <w:pPr>
        <w:pStyle w:val="af8"/>
        <w:numPr>
          <w:ilvl w:val="0"/>
          <w:numId w:val="116"/>
        </w:numPr>
        <w:jc w:val="both"/>
      </w:pPr>
      <w:r>
        <w:t>Всего вышеперечисленного</w:t>
      </w:r>
    </w:p>
    <w:p w:rsidR="00BF12DF" w:rsidRDefault="00BF12DF" w:rsidP="00BF12DF">
      <w:pPr>
        <w:ind w:firstLine="567"/>
        <w:jc w:val="both"/>
      </w:pPr>
      <w:r>
        <w:t>3. «Доставить нужный товар, необходимого качества, в нужном количестве, в нужное время, в нужное место, нужному потребителю и с минимальными затратами» - это:</w:t>
      </w:r>
    </w:p>
    <w:p w:rsidR="00BF12DF" w:rsidRPr="00FB16D2" w:rsidRDefault="00BF12DF" w:rsidP="00965E69">
      <w:pPr>
        <w:pStyle w:val="af8"/>
        <w:numPr>
          <w:ilvl w:val="0"/>
          <w:numId w:val="117"/>
        </w:numPr>
        <w:jc w:val="both"/>
        <w:rPr>
          <w:lang w:val="en-US"/>
        </w:rPr>
      </w:pPr>
      <w:r>
        <w:t>Правило 5</w:t>
      </w:r>
      <w:r w:rsidRPr="00FB16D2">
        <w:rPr>
          <w:lang w:val="en-US"/>
        </w:rPr>
        <w:t>R</w:t>
      </w:r>
    </w:p>
    <w:p w:rsidR="00BF12DF" w:rsidRPr="00FB16D2" w:rsidRDefault="00BF12DF" w:rsidP="00965E69">
      <w:pPr>
        <w:pStyle w:val="af8"/>
        <w:numPr>
          <w:ilvl w:val="0"/>
          <w:numId w:val="117"/>
        </w:numPr>
        <w:jc w:val="both"/>
        <w:rPr>
          <w:lang w:val="en-US"/>
        </w:rPr>
      </w:pPr>
      <w:r>
        <w:t>Правило</w:t>
      </w:r>
      <w:r w:rsidRPr="00FB16D2">
        <w:rPr>
          <w:lang w:val="en-US"/>
        </w:rPr>
        <w:t xml:space="preserve"> 7R</w:t>
      </w:r>
    </w:p>
    <w:p w:rsidR="00BF12DF" w:rsidRPr="00FB16D2" w:rsidRDefault="00BF12DF" w:rsidP="00965E69">
      <w:pPr>
        <w:pStyle w:val="af8"/>
        <w:numPr>
          <w:ilvl w:val="0"/>
          <w:numId w:val="117"/>
        </w:numPr>
        <w:jc w:val="both"/>
        <w:rPr>
          <w:lang w:val="en-US"/>
        </w:rPr>
      </w:pPr>
      <w:r>
        <w:t>Правило</w:t>
      </w:r>
      <w:r w:rsidRPr="00FB16D2">
        <w:rPr>
          <w:lang w:val="en-US"/>
        </w:rPr>
        <w:t xml:space="preserve"> 6R</w:t>
      </w:r>
    </w:p>
    <w:p w:rsidR="00BF12DF" w:rsidRDefault="00BF12DF" w:rsidP="00965E69">
      <w:pPr>
        <w:pStyle w:val="af8"/>
        <w:numPr>
          <w:ilvl w:val="0"/>
          <w:numId w:val="117"/>
        </w:numPr>
        <w:jc w:val="both"/>
        <w:rPr>
          <w:lang w:val="en-US"/>
        </w:rPr>
      </w:pPr>
      <w:r>
        <w:t>Правило</w:t>
      </w:r>
      <w:r w:rsidRPr="00FB16D2">
        <w:rPr>
          <w:lang w:val="en-US"/>
        </w:rPr>
        <w:t xml:space="preserve"> 3R</w:t>
      </w:r>
    </w:p>
    <w:p w:rsidR="00BF12DF" w:rsidRDefault="00BF12DF" w:rsidP="00BF12DF">
      <w:pPr>
        <w:ind w:firstLine="567"/>
        <w:jc w:val="both"/>
      </w:pPr>
      <w:r w:rsidRPr="001611D1">
        <w:t>4</w:t>
      </w:r>
      <w:r>
        <w:t>. Экономический эффект от использования логистики.</w:t>
      </w:r>
    </w:p>
    <w:p w:rsidR="00BF12DF" w:rsidRDefault="00BF12DF" w:rsidP="00BF12DF">
      <w:pPr>
        <w:ind w:firstLine="567"/>
        <w:jc w:val="both"/>
      </w:pPr>
    </w:p>
    <w:p w:rsidR="00BF12DF" w:rsidRDefault="00BF12DF" w:rsidP="00BF12DF">
      <w:pPr>
        <w:ind w:firstLine="567"/>
        <w:jc w:val="center"/>
        <w:rPr>
          <w:b/>
        </w:rPr>
      </w:pPr>
      <w:r>
        <w:rPr>
          <w:b/>
        </w:rPr>
        <w:t>Карта №7</w:t>
      </w:r>
    </w:p>
    <w:p w:rsidR="00BF12DF" w:rsidRDefault="00BF12DF" w:rsidP="00BF12DF">
      <w:pPr>
        <w:pStyle w:val="af8"/>
        <w:ind w:left="567"/>
      </w:pPr>
      <w:r>
        <w:t>1.</w:t>
      </w:r>
      <w:r w:rsidRPr="00985381">
        <w:t>Цель логистики состоит в…</w:t>
      </w:r>
    </w:p>
    <w:p w:rsidR="00BF12DF" w:rsidRDefault="00BF12DF" w:rsidP="00965E69">
      <w:pPr>
        <w:pStyle w:val="af8"/>
        <w:numPr>
          <w:ilvl w:val="0"/>
          <w:numId w:val="118"/>
        </w:numPr>
      </w:pPr>
      <w:r>
        <w:t>В ускорении прохождения запасов</w:t>
      </w:r>
    </w:p>
    <w:p w:rsidR="00BF12DF" w:rsidRDefault="00BF12DF" w:rsidP="00965E69">
      <w:pPr>
        <w:pStyle w:val="af8"/>
        <w:numPr>
          <w:ilvl w:val="0"/>
          <w:numId w:val="118"/>
        </w:numPr>
      </w:pPr>
      <w:r>
        <w:t>В увеличении запасов</w:t>
      </w:r>
    </w:p>
    <w:p w:rsidR="00BF12DF" w:rsidRDefault="00BF12DF" w:rsidP="00965E69">
      <w:pPr>
        <w:pStyle w:val="af8"/>
        <w:numPr>
          <w:ilvl w:val="0"/>
          <w:numId w:val="118"/>
        </w:numPr>
      </w:pPr>
      <w:r>
        <w:t>В увеличении длительности хранения запасов</w:t>
      </w:r>
    </w:p>
    <w:p w:rsidR="00BF12DF" w:rsidRDefault="00BF12DF" w:rsidP="00965E69">
      <w:pPr>
        <w:pStyle w:val="af8"/>
        <w:numPr>
          <w:ilvl w:val="0"/>
          <w:numId w:val="118"/>
        </w:numPr>
      </w:pPr>
      <w:r>
        <w:t>В уменьшении их оборачиваемости</w:t>
      </w:r>
    </w:p>
    <w:p w:rsidR="00BF12DF" w:rsidRDefault="00BF12DF" w:rsidP="00BF12DF">
      <w:pPr>
        <w:ind w:firstLine="567"/>
      </w:pPr>
      <w:r>
        <w:lastRenderedPageBreak/>
        <w:t>2. Основные потоки в логистике:</w:t>
      </w:r>
    </w:p>
    <w:p w:rsidR="00BF12DF" w:rsidRDefault="00BF12DF" w:rsidP="00965E69">
      <w:pPr>
        <w:pStyle w:val="af8"/>
        <w:numPr>
          <w:ilvl w:val="0"/>
          <w:numId w:val="119"/>
        </w:numPr>
      </w:pPr>
      <w:r>
        <w:t>Материальные</w:t>
      </w:r>
    </w:p>
    <w:p w:rsidR="00BF12DF" w:rsidRDefault="00BF12DF" w:rsidP="00965E69">
      <w:pPr>
        <w:pStyle w:val="af8"/>
        <w:numPr>
          <w:ilvl w:val="0"/>
          <w:numId w:val="119"/>
        </w:numPr>
      </w:pPr>
      <w:r>
        <w:t>Энергетические</w:t>
      </w:r>
    </w:p>
    <w:p w:rsidR="00BF12DF" w:rsidRDefault="00BF12DF" w:rsidP="00965E69">
      <w:pPr>
        <w:pStyle w:val="af8"/>
        <w:numPr>
          <w:ilvl w:val="0"/>
          <w:numId w:val="119"/>
        </w:numPr>
      </w:pPr>
      <w:r>
        <w:t xml:space="preserve">Финансовые </w:t>
      </w:r>
    </w:p>
    <w:p w:rsidR="00BF12DF" w:rsidRDefault="00BF12DF" w:rsidP="00965E69">
      <w:pPr>
        <w:pStyle w:val="af8"/>
        <w:numPr>
          <w:ilvl w:val="0"/>
          <w:numId w:val="119"/>
        </w:numPr>
      </w:pPr>
      <w:r>
        <w:t>Информацио</w:t>
      </w:r>
      <w:r>
        <w:rPr>
          <w:lang w:val="kk-KZ"/>
        </w:rPr>
        <w:t>н</w:t>
      </w:r>
      <w:r>
        <w:t>ные</w:t>
      </w:r>
    </w:p>
    <w:p w:rsidR="00BF12DF" w:rsidRDefault="00BF12DF" w:rsidP="00BF12DF">
      <w:pPr>
        <w:ind w:firstLine="567"/>
        <w:jc w:val="both"/>
      </w:pPr>
      <w:r>
        <w:t>3. Кому принадлежит следующее определение логистики: «логистика – практическое иску</w:t>
      </w:r>
      <w:r>
        <w:t>с</w:t>
      </w:r>
      <w:r>
        <w:t>ство маневра воисками»?</w:t>
      </w:r>
    </w:p>
    <w:p w:rsidR="00BF12DF" w:rsidRDefault="00BF12DF" w:rsidP="00965E69">
      <w:pPr>
        <w:pStyle w:val="af8"/>
        <w:numPr>
          <w:ilvl w:val="0"/>
          <w:numId w:val="115"/>
        </w:numPr>
        <w:jc w:val="both"/>
      </w:pPr>
      <w:r>
        <w:t>Г. Павеллеку</w:t>
      </w:r>
    </w:p>
    <w:p w:rsidR="00BF12DF" w:rsidRDefault="00BF12DF" w:rsidP="00965E69">
      <w:pPr>
        <w:pStyle w:val="af8"/>
        <w:numPr>
          <w:ilvl w:val="0"/>
          <w:numId w:val="115"/>
        </w:numPr>
        <w:jc w:val="both"/>
      </w:pPr>
      <w:r>
        <w:t>Тулембаевой А.Н.</w:t>
      </w:r>
    </w:p>
    <w:p w:rsidR="00BF12DF" w:rsidRDefault="00BF12DF" w:rsidP="00965E69">
      <w:pPr>
        <w:pStyle w:val="af8"/>
        <w:numPr>
          <w:ilvl w:val="0"/>
          <w:numId w:val="115"/>
        </w:numPr>
        <w:jc w:val="both"/>
      </w:pPr>
      <w:r>
        <w:t>Джомини</w:t>
      </w:r>
    </w:p>
    <w:p w:rsidR="00BF12DF" w:rsidRDefault="00BF12DF" w:rsidP="00965E69">
      <w:pPr>
        <w:pStyle w:val="af8"/>
        <w:numPr>
          <w:ilvl w:val="0"/>
          <w:numId w:val="115"/>
        </w:numPr>
        <w:jc w:val="both"/>
      </w:pPr>
      <w:r>
        <w:t>Аникину В.Г.</w:t>
      </w:r>
    </w:p>
    <w:p w:rsidR="00BF12DF" w:rsidRDefault="00BF12DF" w:rsidP="00BF12DF">
      <w:pPr>
        <w:ind w:firstLine="567"/>
      </w:pPr>
      <w:r>
        <w:t>4. Сравнительная характеристика маркетинга и логистики.</w:t>
      </w:r>
    </w:p>
    <w:p w:rsidR="00BF12DF" w:rsidRDefault="00BF12DF" w:rsidP="00BF12DF">
      <w:pPr>
        <w:ind w:firstLine="567"/>
      </w:pPr>
    </w:p>
    <w:p w:rsidR="00BF12DF" w:rsidRDefault="00BF12DF" w:rsidP="00BF12DF">
      <w:pPr>
        <w:ind w:firstLine="567"/>
        <w:jc w:val="center"/>
        <w:rPr>
          <w:b/>
        </w:rPr>
      </w:pPr>
      <w:r>
        <w:rPr>
          <w:b/>
        </w:rPr>
        <w:t>Карта №8</w:t>
      </w:r>
    </w:p>
    <w:p w:rsidR="00BF12DF" w:rsidRPr="00DC5C24" w:rsidRDefault="00BF12DF" w:rsidP="00BF12DF">
      <w:pPr>
        <w:ind w:firstLine="567"/>
        <w:jc w:val="center"/>
      </w:pPr>
    </w:p>
    <w:p w:rsidR="00BF12DF" w:rsidRDefault="00BF12DF" w:rsidP="00BF12DF">
      <w:pPr>
        <w:ind w:firstLine="567"/>
      </w:pPr>
      <w:r>
        <w:t>1.</w:t>
      </w:r>
      <w:r w:rsidRPr="00DC5C24">
        <w:t>В какой сфере человеческой деятельности начала свое развитие логистика?</w:t>
      </w:r>
    </w:p>
    <w:p w:rsidR="00BF12DF" w:rsidRDefault="00BF12DF" w:rsidP="00965E69">
      <w:pPr>
        <w:pStyle w:val="af8"/>
        <w:numPr>
          <w:ilvl w:val="0"/>
          <w:numId w:val="120"/>
        </w:numPr>
      </w:pPr>
      <w:r>
        <w:t xml:space="preserve">Сервисной </w:t>
      </w:r>
    </w:p>
    <w:p w:rsidR="00BF12DF" w:rsidRDefault="00BF12DF" w:rsidP="00965E69">
      <w:pPr>
        <w:pStyle w:val="af8"/>
        <w:numPr>
          <w:ilvl w:val="0"/>
          <w:numId w:val="120"/>
        </w:numPr>
      </w:pPr>
      <w:r>
        <w:t xml:space="preserve">Производственной </w:t>
      </w:r>
    </w:p>
    <w:p w:rsidR="00BF12DF" w:rsidRDefault="00BF12DF" w:rsidP="00965E69">
      <w:pPr>
        <w:pStyle w:val="af8"/>
        <w:numPr>
          <w:ilvl w:val="0"/>
          <w:numId w:val="120"/>
        </w:numPr>
      </w:pPr>
      <w:r>
        <w:t>Военной</w:t>
      </w:r>
    </w:p>
    <w:p w:rsidR="00BF12DF" w:rsidRDefault="00BF12DF" w:rsidP="00965E69">
      <w:pPr>
        <w:pStyle w:val="af8"/>
        <w:numPr>
          <w:ilvl w:val="0"/>
          <w:numId w:val="120"/>
        </w:numPr>
      </w:pPr>
      <w:r>
        <w:t>Образовательной</w:t>
      </w:r>
    </w:p>
    <w:p w:rsidR="00BF12DF" w:rsidRDefault="00BF12DF" w:rsidP="00BF12DF">
      <w:pPr>
        <w:ind w:firstLine="567"/>
      </w:pPr>
      <w:r>
        <w:t>2. Американские специалисты Пол Конверс и Питер Дракер определили возможности лог</w:t>
      </w:r>
      <w:r>
        <w:t>и</w:t>
      </w:r>
      <w:r>
        <w:t xml:space="preserve">стики как </w:t>
      </w:r>
    </w:p>
    <w:p w:rsidR="00BF12DF" w:rsidRDefault="00BF12DF" w:rsidP="00965E69">
      <w:pPr>
        <w:pStyle w:val="af8"/>
        <w:numPr>
          <w:ilvl w:val="0"/>
          <w:numId w:val="121"/>
        </w:numPr>
      </w:pPr>
      <w:r>
        <w:t>Последний рубеж экономии затрат</w:t>
      </w:r>
    </w:p>
    <w:p w:rsidR="00BF12DF" w:rsidRDefault="00BF12DF" w:rsidP="00965E69">
      <w:pPr>
        <w:pStyle w:val="af8"/>
        <w:numPr>
          <w:ilvl w:val="0"/>
          <w:numId w:val="121"/>
        </w:numPr>
      </w:pPr>
      <w:r>
        <w:t>Менеджмент</w:t>
      </w:r>
    </w:p>
    <w:p w:rsidR="00BF12DF" w:rsidRDefault="00BF12DF" w:rsidP="00965E69">
      <w:pPr>
        <w:pStyle w:val="af8"/>
        <w:numPr>
          <w:ilvl w:val="0"/>
          <w:numId w:val="121"/>
        </w:numPr>
      </w:pPr>
      <w:r>
        <w:t>Маркетинг</w:t>
      </w:r>
    </w:p>
    <w:p w:rsidR="00BF12DF" w:rsidRDefault="00BF12DF" w:rsidP="00965E69">
      <w:pPr>
        <w:pStyle w:val="af8"/>
        <w:numPr>
          <w:ilvl w:val="0"/>
          <w:numId w:val="121"/>
        </w:numPr>
      </w:pPr>
      <w:r>
        <w:t>Нерациональное управление</w:t>
      </w:r>
    </w:p>
    <w:p w:rsidR="00BF12DF" w:rsidRDefault="00BF12DF" w:rsidP="00BF12DF">
      <w:pPr>
        <w:ind w:firstLine="567"/>
      </w:pPr>
      <w:r>
        <w:t>3. Логистика в переводе означает</w:t>
      </w:r>
    </w:p>
    <w:p w:rsidR="00BF12DF" w:rsidRDefault="00BF12DF" w:rsidP="00965E69">
      <w:pPr>
        <w:pStyle w:val="af8"/>
        <w:numPr>
          <w:ilvl w:val="0"/>
          <w:numId w:val="122"/>
        </w:numPr>
      </w:pPr>
      <w:r>
        <w:t>Логика</w:t>
      </w:r>
    </w:p>
    <w:p w:rsidR="00BF12DF" w:rsidRDefault="00BF12DF" w:rsidP="00965E69">
      <w:pPr>
        <w:pStyle w:val="af8"/>
        <w:numPr>
          <w:ilvl w:val="0"/>
          <w:numId w:val="122"/>
        </w:numPr>
      </w:pPr>
      <w:r>
        <w:t xml:space="preserve">Оптимальность </w:t>
      </w:r>
    </w:p>
    <w:p w:rsidR="00BF12DF" w:rsidRDefault="00BF12DF" w:rsidP="00965E69">
      <w:pPr>
        <w:pStyle w:val="af8"/>
        <w:numPr>
          <w:ilvl w:val="0"/>
          <w:numId w:val="122"/>
        </w:numPr>
      </w:pPr>
      <w:r>
        <w:t>Равновесие систем</w:t>
      </w:r>
    </w:p>
    <w:p w:rsidR="00BF12DF" w:rsidRDefault="00BF12DF" w:rsidP="00965E69">
      <w:pPr>
        <w:pStyle w:val="af8"/>
        <w:numPr>
          <w:ilvl w:val="0"/>
          <w:numId w:val="122"/>
        </w:numPr>
      </w:pPr>
      <w:r>
        <w:t>Искусство вычислять и рассуждать</w:t>
      </w:r>
    </w:p>
    <w:p w:rsidR="00BF12DF" w:rsidRDefault="00BF12DF" w:rsidP="00BF12DF">
      <w:pPr>
        <w:ind w:firstLine="567"/>
      </w:pPr>
      <w:r>
        <w:t>4. Принципы логистики.</w:t>
      </w:r>
    </w:p>
    <w:p w:rsidR="00BF12DF" w:rsidRDefault="00BF12DF" w:rsidP="00BF12DF">
      <w:pPr>
        <w:ind w:firstLine="567"/>
        <w:jc w:val="center"/>
        <w:rPr>
          <w:b/>
        </w:rPr>
      </w:pPr>
    </w:p>
    <w:p w:rsidR="00BF12DF" w:rsidRDefault="00BF12DF" w:rsidP="00BF12DF">
      <w:pPr>
        <w:ind w:firstLine="567"/>
        <w:jc w:val="center"/>
        <w:rPr>
          <w:b/>
          <w:lang w:val="kk-KZ"/>
        </w:rPr>
      </w:pPr>
      <w:r w:rsidRPr="00EE4863">
        <w:rPr>
          <w:b/>
        </w:rPr>
        <w:t xml:space="preserve">Карта </w:t>
      </w:r>
      <w:r>
        <w:rPr>
          <w:b/>
        </w:rPr>
        <w:t>№9</w:t>
      </w:r>
    </w:p>
    <w:p w:rsidR="00BF12DF" w:rsidRPr="001B2D4F" w:rsidRDefault="00BF12DF" w:rsidP="00BF12DF">
      <w:pPr>
        <w:ind w:firstLine="567"/>
        <w:jc w:val="center"/>
        <w:rPr>
          <w:b/>
          <w:lang w:val="kk-KZ"/>
        </w:rPr>
      </w:pPr>
    </w:p>
    <w:p w:rsidR="00BF12DF" w:rsidRDefault="00BF12DF" w:rsidP="00BF12DF">
      <w:pPr>
        <w:ind w:firstLine="567"/>
      </w:pPr>
      <w:r>
        <w:t>1. Груз, качество, количество, время, место, потребитель, затраты – это элементы</w:t>
      </w:r>
      <w:r w:rsidRPr="00EE4863">
        <w:t>:</w:t>
      </w:r>
    </w:p>
    <w:p w:rsidR="00BF12DF" w:rsidRPr="00FB16D2" w:rsidRDefault="00BF12DF" w:rsidP="00965E69">
      <w:pPr>
        <w:pStyle w:val="af8"/>
        <w:numPr>
          <w:ilvl w:val="0"/>
          <w:numId w:val="123"/>
        </w:numPr>
        <w:jc w:val="both"/>
        <w:rPr>
          <w:lang w:val="en-US"/>
        </w:rPr>
      </w:pPr>
      <w:r>
        <w:t>Правила 5</w:t>
      </w:r>
      <w:r w:rsidRPr="00FB16D2">
        <w:rPr>
          <w:lang w:val="en-US"/>
        </w:rPr>
        <w:t>R</w:t>
      </w:r>
    </w:p>
    <w:p w:rsidR="00BF12DF" w:rsidRPr="00FB16D2" w:rsidRDefault="00BF12DF" w:rsidP="00965E69">
      <w:pPr>
        <w:pStyle w:val="af8"/>
        <w:numPr>
          <w:ilvl w:val="0"/>
          <w:numId w:val="123"/>
        </w:numPr>
        <w:jc w:val="both"/>
        <w:rPr>
          <w:lang w:val="en-US"/>
        </w:rPr>
      </w:pPr>
      <w:r>
        <w:t>Правила</w:t>
      </w:r>
      <w:r w:rsidRPr="00FB16D2">
        <w:rPr>
          <w:lang w:val="en-US"/>
        </w:rPr>
        <w:t xml:space="preserve"> 7R</w:t>
      </w:r>
    </w:p>
    <w:p w:rsidR="00BF12DF" w:rsidRPr="00FB16D2" w:rsidRDefault="00BF12DF" w:rsidP="00965E69">
      <w:pPr>
        <w:pStyle w:val="af8"/>
        <w:numPr>
          <w:ilvl w:val="0"/>
          <w:numId w:val="123"/>
        </w:numPr>
        <w:jc w:val="both"/>
        <w:rPr>
          <w:lang w:val="en-US"/>
        </w:rPr>
      </w:pPr>
      <w:r>
        <w:t>Правила</w:t>
      </w:r>
      <w:r w:rsidRPr="00FB16D2">
        <w:rPr>
          <w:lang w:val="en-US"/>
        </w:rPr>
        <w:t xml:space="preserve"> 6R</w:t>
      </w:r>
    </w:p>
    <w:p w:rsidR="00BF12DF" w:rsidRDefault="00BF12DF" w:rsidP="00965E69">
      <w:pPr>
        <w:pStyle w:val="af8"/>
        <w:numPr>
          <w:ilvl w:val="0"/>
          <w:numId w:val="123"/>
        </w:numPr>
        <w:jc w:val="both"/>
        <w:rPr>
          <w:lang w:val="en-US"/>
        </w:rPr>
      </w:pPr>
      <w:r>
        <w:t>Правила</w:t>
      </w:r>
      <w:r w:rsidRPr="00FB16D2">
        <w:rPr>
          <w:lang w:val="en-US"/>
        </w:rPr>
        <w:t xml:space="preserve"> 3R</w:t>
      </w:r>
    </w:p>
    <w:p w:rsidR="00BF12DF" w:rsidRDefault="00BF12DF" w:rsidP="00BF12DF">
      <w:pPr>
        <w:ind w:firstLine="567"/>
      </w:pPr>
      <w:r>
        <w:t>2.Система взглядов на совершенствование экономической деятельности путем эффективной рационализации и оптимизации движения материальных и сопутствующих им потоков – это:</w:t>
      </w:r>
    </w:p>
    <w:p w:rsidR="00BF12DF" w:rsidRDefault="00BF12DF" w:rsidP="00965E69">
      <w:pPr>
        <w:pStyle w:val="af8"/>
        <w:numPr>
          <w:ilvl w:val="0"/>
          <w:numId w:val="124"/>
        </w:numPr>
      </w:pPr>
      <w:r>
        <w:t>Логистика</w:t>
      </w:r>
    </w:p>
    <w:p w:rsidR="00BF12DF" w:rsidRDefault="00BF12DF" w:rsidP="00965E69">
      <w:pPr>
        <w:pStyle w:val="af8"/>
        <w:numPr>
          <w:ilvl w:val="0"/>
          <w:numId w:val="124"/>
        </w:numPr>
      </w:pPr>
      <w:r>
        <w:t>Принципы логистики</w:t>
      </w:r>
    </w:p>
    <w:p w:rsidR="00BF12DF" w:rsidRDefault="00BF12DF" w:rsidP="00965E69">
      <w:pPr>
        <w:pStyle w:val="af8"/>
        <w:numPr>
          <w:ilvl w:val="0"/>
          <w:numId w:val="124"/>
        </w:numPr>
      </w:pPr>
      <w:r>
        <w:t>Объект изучения логистики</w:t>
      </w:r>
    </w:p>
    <w:p w:rsidR="00BF12DF" w:rsidRDefault="00BF12DF" w:rsidP="00965E69">
      <w:pPr>
        <w:pStyle w:val="af8"/>
        <w:numPr>
          <w:ilvl w:val="0"/>
          <w:numId w:val="124"/>
        </w:numPr>
      </w:pPr>
      <w:r>
        <w:t>Концепция логистики</w:t>
      </w:r>
    </w:p>
    <w:p w:rsidR="00BF12DF" w:rsidRDefault="00BF12DF" w:rsidP="00BF12DF">
      <w:pPr>
        <w:ind w:firstLine="567"/>
      </w:pPr>
      <w:r>
        <w:t>3. Один из принципов логистики:</w:t>
      </w:r>
    </w:p>
    <w:p w:rsidR="00BF12DF" w:rsidRDefault="00BF12DF" w:rsidP="00965E69">
      <w:pPr>
        <w:pStyle w:val="af8"/>
        <w:numPr>
          <w:ilvl w:val="0"/>
          <w:numId w:val="125"/>
        </w:numPr>
      </w:pPr>
      <w:r>
        <w:t xml:space="preserve">Дискретность </w:t>
      </w:r>
    </w:p>
    <w:p w:rsidR="00BF12DF" w:rsidRDefault="00BF12DF" w:rsidP="00965E69">
      <w:pPr>
        <w:pStyle w:val="af8"/>
        <w:numPr>
          <w:ilvl w:val="0"/>
          <w:numId w:val="125"/>
        </w:numPr>
      </w:pPr>
      <w:r>
        <w:t xml:space="preserve">Рациональность </w:t>
      </w:r>
    </w:p>
    <w:p w:rsidR="00BF12DF" w:rsidRDefault="00BF12DF" w:rsidP="00965E69">
      <w:pPr>
        <w:pStyle w:val="af8"/>
        <w:numPr>
          <w:ilvl w:val="0"/>
          <w:numId w:val="125"/>
        </w:numPr>
      </w:pPr>
      <w:r>
        <w:lastRenderedPageBreak/>
        <w:t xml:space="preserve">Экономичность </w:t>
      </w:r>
    </w:p>
    <w:p w:rsidR="00BF12DF" w:rsidRDefault="00BF12DF" w:rsidP="00965E69">
      <w:pPr>
        <w:pStyle w:val="af8"/>
        <w:numPr>
          <w:ilvl w:val="0"/>
          <w:numId w:val="125"/>
        </w:numPr>
      </w:pPr>
      <w:r>
        <w:t xml:space="preserve">Конструктивность  </w:t>
      </w:r>
    </w:p>
    <w:p w:rsidR="00BF12DF" w:rsidRDefault="00BF12DF" w:rsidP="00BF12DF">
      <w:pPr>
        <w:ind w:firstLine="567"/>
      </w:pPr>
      <w:r>
        <w:t>4. Принцип системности в логистике.</w:t>
      </w:r>
    </w:p>
    <w:p w:rsidR="00BF12DF" w:rsidRDefault="00BF12DF" w:rsidP="00BF12DF">
      <w:pPr>
        <w:ind w:firstLine="567"/>
      </w:pPr>
    </w:p>
    <w:p w:rsidR="00BF12DF" w:rsidRDefault="00BF12DF" w:rsidP="00BF12DF">
      <w:pPr>
        <w:ind w:firstLine="567"/>
        <w:jc w:val="center"/>
        <w:rPr>
          <w:b/>
          <w:lang w:val="kk-KZ"/>
        </w:rPr>
      </w:pPr>
      <w:r>
        <w:rPr>
          <w:b/>
        </w:rPr>
        <w:t>Карта №10</w:t>
      </w:r>
    </w:p>
    <w:p w:rsidR="00BF12DF" w:rsidRPr="001B2D4F" w:rsidRDefault="00BF12DF" w:rsidP="00BF12DF">
      <w:pPr>
        <w:ind w:firstLine="567"/>
        <w:jc w:val="center"/>
        <w:rPr>
          <w:b/>
          <w:lang w:val="kk-KZ"/>
        </w:rPr>
      </w:pPr>
    </w:p>
    <w:p w:rsidR="00BF12DF" w:rsidRDefault="00BF12DF" w:rsidP="00965E69">
      <w:pPr>
        <w:pStyle w:val="af8"/>
        <w:numPr>
          <w:ilvl w:val="3"/>
          <w:numId w:val="2"/>
        </w:numPr>
        <w:ind w:left="851" w:hanging="284"/>
      </w:pPr>
      <w:r>
        <w:t>Выберите недостающий элемент груз, качество, … , время, место, потребитель, затраты:</w:t>
      </w:r>
    </w:p>
    <w:p w:rsidR="00BF12DF" w:rsidRDefault="00BF12DF" w:rsidP="00965E69">
      <w:pPr>
        <w:pStyle w:val="af8"/>
        <w:numPr>
          <w:ilvl w:val="0"/>
          <w:numId w:val="126"/>
        </w:numPr>
      </w:pPr>
      <w:r>
        <w:t xml:space="preserve">Количество  </w:t>
      </w:r>
    </w:p>
    <w:p w:rsidR="00BF12DF" w:rsidRDefault="00BF12DF" w:rsidP="00965E69">
      <w:pPr>
        <w:pStyle w:val="af8"/>
        <w:numPr>
          <w:ilvl w:val="0"/>
          <w:numId w:val="126"/>
        </w:numPr>
      </w:pPr>
      <w:r>
        <w:t xml:space="preserve">Цена </w:t>
      </w:r>
    </w:p>
    <w:p w:rsidR="00BF12DF" w:rsidRDefault="00BF12DF" w:rsidP="00965E69">
      <w:pPr>
        <w:pStyle w:val="af8"/>
        <w:numPr>
          <w:ilvl w:val="0"/>
          <w:numId w:val="126"/>
        </w:numPr>
      </w:pPr>
      <w:r>
        <w:t xml:space="preserve">Правило 7R </w:t>
      </w:r>
    </w:p>
    <w:p w:rsidR="00BF12DF" w:rsidRDefault="00BF12DF" w:rsidP="00965E69">
      <w:pPr>
        <w:pStyle w:val="af8"/>
        <w:numPr>
          <w:ilvl w:val="0"/>
          <w:numId w:val="126"/>
        </w:numPr>
      </w:pPr>
      <w:r>
        <w:t xml:space="preserve">Наценка </w:t>
      </w:r>
    </w:p>
    <w:p w:rsidR="00BF12DF" w:rsidRDefault="00BF12DF" w:rsidP="00BF12DF">
      <w:pPr>
        <w:ind w:firstLine="567"/>
      </w:pPr>
      <w:r>
        <w:t>2. Предпосылк</w:t>
      </w:r>
      <w:r>
        <w:rPr>
          <w:lang w:val="kk-KZ"/>
        </w:rPr>
        <w:t>а</w:t>
      </w:r>
      <w:r w:rsidRPr="00EE4863">
        <w:t xml:space="preserve"> развития логистики:</w:t>
      </w:r>
    </w:p>
    <w:p w:rsidR="00BF12DF" w:rsidRDefault="00BF12DF" w:rsidP="00965E69">
      <w:pPr>
        <w:pStyle w:val="af8"/>
        <w:numPr>
          <w:ilvl w:val="0"/>
          <w:numId w:val="127"/>
        </w:numPr>
      </w:pPr>
      <w:r>
        <w:t>Возрастание запасов и транспортных издержек</w:t>
      </w:r>
    </w:p>
    <w:p w:rsidR="00BF12DF" w:rsidRDefault="00BF12DF" w:rsidP="00965E69">
      <w:pPr>
        <w:pStyle w:val="af8"/>
        <w:numPr>
          <w:ilvl w:val="0"/>
          <w:numId w:val="127"/>
        </w:numPr>
      </w:pPr>
      <w:r>
        <w:t>Снижение транспортных тарифов</w:t>
      </w:r>
    </w:p>
    <w:p w:rsidR="00BF12DF" w:rsidRDefault="00BF12DF" w:rsidP="00965E69">
      <w:pPr>
        <w:pStyle w:val="af8"/>
        <w:numPr>
          <w:ilvl w:val="0"/>
          <w:numId w:val="127"/>
        </w:numPr>
      </w:pPr>
      <w:r>
        <w:t>Низкие затраты на производство</w:t>
      </w:r>
    </w:p>
    <w:p w:rsidR="00BF12DF" w:rsidRDefault="00BF12DF" w:rsidP="00965E69">
      <w:pPr>
        <w:pStyle w:val="af8"/>
        <w:numPr>
          <w:ilvl w:val="0"/>
          <w:numId w:val="127"/>
        </w:numPr>
      </w:pPr>
      <w:r>
        <w:t>Низкие транспортные издержки</w:t>
      </w:r>
    </w:p>
    <w:p w:rsidR="00BF12DF" w:rsidRDefault="00BF12DF" w:rsidP="00BF12DF">
      <w:pPr>
        <w:ind w:firstLine="567"/>
      </w:pPr>
      <w:r>
        <w:t>3. Какой из принципов логистики определяет возможность гибкого реагирования фирмы на изменения спроса:</w:t>
      </w:r>
    </w:p>
    <w:p w:rsidR="00BF12DF" w:rsidRDefault="00BF12DF" w:rsidP="00965E69">
      <w:pPr>
        <w:pStyle w:val="af8"/>
        <w:numPr>
          <w:ilvl w:val="0"/>
          <w:numId w:val="128"/>
        </w:numPr>
      </w:pPr>
      <w:r>
        <w:t xml:space="preserve">Надежность </w:t>
      </w:r>
    </w:p>
    <w:p w:rsidR="00BF12DF" w:rsidRDefault="00BF12DF" w:rsidP="00965E69">
      <w:pPr>
        <w:pStyle w:val="af8"/>
        <w:numPr>
          <w:ilvl w:val="0"/>
          <w:numId w:val="128"/>
        </w:numPr>
      </w:pPr>
      <w:r>
        <w:t xml:space="preserve">Научность </w:t>
      </w:r>
    </w:p>
    <w:p w:rsidR="00BF12DF" w:rsidRDefault="00BF12DF" w:rsidP="00965E69">
      <w:pPr>
        <w:pStyle w:val="af8"/>
        <w:numPr>
          <w:ilvl w:val="0"/>
          <w:numId w:val="128"/>
        </w:numPr>
      </w:pPr>
      <w:r>
        <w:t>Системность</w:t>
      </w:r>
    </w:p>
    <w:p w:rsidR="00BF12DF" w:rsidRDefault="00BF12DF" w:rsidP="00965E69">
      <w:pPr>
        <w:pStyle w:val="af8"/>
        <w:numPr>
          <w:ilvl w:val="0"/>
          <w:numId w:val="128"/>
        </w:numPr>
      </w:pPr>
      <w:r>
        <w:rPr>
          <w:lang w:val="kk-KZ"/>
        </w:rPr>
        <w:t xml:space="preserve">Вариантность </w:t>
      </w:r>
    </w:p>
    <w:p w:rsidR="00BF12DF" w:rsidRDefault="00BF12DF" w:rsidP="00BF12DF">
      <w:pPr>
        <w:ind w:firstLine="567"/>
      </w:pPr>
      <w:r>
        <w:t>4. Концепция и принципы логистики.</w:t>
      </w:r>
    </w:p>
    <w:p w:rsidR="00BF12DF" w:rsidRDefault="00BF12DF" w:rsidP="00BF12DF">
      <w:pPr>
        <w:ind w:firstLine="567"/>
      </w:pPr>
    </w:p>
    <w:p w:rsidR="00BF12DF" w:rsidRDefault="00BF12DF" w:rsidP="00BF12DF">
      <w:pPr>
        <w:ind w:firstLine="567"/>
        <w:jc w:val="center"/>
        <w:rPr>
          <w:b/>
          <w:lang w:val="kk-KZ"/>
        </w:rPr>
      </w:pPr>
    </w:p>
    <w:p w:rsidR="00BF12DF" w:rsidRDefault="00BF12DF" w:rsidP="00BF12DF">
      <w:pPr>
        <w:ind w:firstLine="567"/>
        <w:jc w:val="center"/>
        <w:rPr>
          <w:b/>
        </w:rPr>
      </w:pPr>
    </w:p>
    <w:p w:rsidR="00BF12DF" w:rsidRDefault="00BF12DF" w:rsidP="00BF12DF">
      <w:pPr>
        <w:ind w:firstLine="567"/>
        <w:jc w:val="center"/>
        <w:rPr>
          <w:b/>
        </w:rPr>
      </w:pPr>
    </w:p>
    <w:p w:rsidR="00BF12DF" w:rsidRDefault="00BF12DF" w:rsidP="00BF12DF">
      <w:pPr>
        <w:ind w:firstLine="567"/>
        <w:jc w:val="center"/>
        <w:rPr>
          <w:b/>
          <w:lang w:val="kk-KZ"/>
        </w:rPr>
      </w:pPr>
      <w:r>
        <w:rPr>
          <w:b/>
        </w:rPr>
        <w:t>Ключ правильных ответов:</w:t>
      </w:r>
    </w:p>
    <w:p w:rsidR="00BF12DF" w:rsidRDefault="00BF12DF" w:rsidP="00BF12DF">
      <w:pPr>
        <w:ind w:firstLine="567"/>
        <w:rPr>
          <w:b/>
          <w:lang w:val="kk-KZ"/>
        </w:rPr>
      </w:pPr>
    </w:p>
    <w:p w:rsidR="00BF12DF" w:rsidRDefault="00BF12DF" w:rsidP="00BF12DF">
      <w:pPr>
        <w:ind w:firstLine="567"/>
        <w:rPr>
          <w:b/>
        </w:rPr>
        <w:sectPr w:rsidR="00BF12DF" w:rsidSect="000276ED">
          <w:headerReference w:type="default" r:id="rId10"/>
          <w:footerReference w:type="default" r:id="rId11"/>
          <w:pgSz w:w="11906" w:h="16838"/>
          <w:pgMar w:top="1134" w:right="567" w:bottom="567" w:left="1134" w:header="993" w:footer="0" w:gutter="0"/>
          <w:cols w:space="708"/>
          <w:docGrid w:linePitch="360"/>
        </w:sectPr>
      </w:pPr>
    </w:p>
    <w:p w:rsidR="00BF12DF" w:rsidRDefault="00BF12DF" w:rsidP="00BF12DF">
      <w:pPr>
        <w:ind w:firstLine="567"/>
        <w:rPr>
          <w:b/>
        </w:rPr>
      </w:pPr>
      <w:r w:rsidRPr="002B5114">
        <w:rPr>
          <w:b/>
        </w:rPr>
        <w:lastRenderedPageBreak/>
        <w:t>Карта №1.</w:t>
      </w:r>
    </w:p>
    <w:p w:rsidR="00BF12DF" w:rsidRPr="002B5114" w:rsidRDefault="00BF12DF" w:rsidP="00BF12DF">
      <w:pPr>
        <w:ind w:firstLine="567"/>
        <w:jc w:val="center"/>
        <w:rPr>
          <w:b/>
        </w:rPr>
      </w:pPr>
    </w:p>
    <w:p w:rsidR="00BF12DF" w:rsidRDefault="00BF12DF" w:rsidP="00BF12DF">
      <w:pPr>
        <w:ind w:firstLine="567"/>
        <w:jc w:val="both"/>
      </w:pPr>
      <w:r>
        <w:t xml:space="preserve">1. </w:t>
      </w:r>
      <w:r>
        <w:rPr>
          <w:lang w:val="en-US"/>
        </w:rPr>
        <w:t>c</w:t>
      </w:r>
    </w:p>
    <w:p w:rsidR="00BF12DF" w:rsidRPr="00BF12DF" w:rsidRDefault="00BF12DF" w:rsidP="00BF12DF">
      <w:pPr>
        <w:ind w:left="567"/>
        <w:jc w:val="both"/>
      </w:pPr>
      <w:r w:rsidRPr="00BF12DF">
        <w:t xml:space="preserve">2. </w:t>
      </w:r>
      <w:r>
        <w:rPr>
          <w:lang w:val="en-US"/>
        </w:rPr>
        <w:t>d</w:t>
      </w:r>
    </w:p>
    <w:p w:rsidR="00BF12DF" w:rsidRPr="00BF12DF" w:rsidRDefault="00BF12DF" w:rsidP="00BF12DF">
      <w:pPr>
        <w:ind w:firstLine="567"/>
        <w:jc w:val="both"/>
      </w:pPr>
      <w:r w:rsidRPr="00BF12DF">
        <w:t xml:space="preserve">3. </w:t>
      </w:r>
      <w:r>
        <w:rPr>
          <w:lang w:val="en-US"/>
        </w:rPr>
        <w:t>b</w:t>
      </w:r>
    </w:p>
    <w:p w:rsidR="00BF12DF" w:rsidRPr="00BF12DF" w:rsidRDefault="00BF12DF" w:rsidP="00BF12DF">
      <w:pPr>
        <w:ind w:firstLine="567"/>
        <w:jc w:val="both"/>
      </w:pPr>
    </w:p>
    <w:p w:rsidR="00BF12DF" w:rsidRPr="00BF12DF" w:rsidRDefault="00BF12DF" w:rsidP="00BF12DF">
      <w:pPr>
        <w:ind w:firstLine="567"/>
        <w:rPr>
          <w:b/>
        </w:rPr>
      </w:pPr>
      <w:r w:rsidRPr="00FB16D2">
        <w:rPr>
          <w:b/>
        </w:rPr>
        <w:t>Карта</w:t>
      </w:r>
      <w:r w:rsidRPr="00BF12DF">
        <w:rPr>
          <w:b/>
        </w:rPr>
        <w:t xml:space="preserve"> №2</w:t>
      </w:r>
    </w:p>
    <w:p w:rsidR="00BF12DF" w:rsidRPr="00BF12DF" w:rsidRDefault="00BF12DF" w:rsidP="00BF12DF">
      <w:pPr>
        <w:ind w:firstLine="567"/>
        <w:rPr>
          <w:b/>
        </w:rPr>
      </w:pPr>
    </w:p>
    <w:p w:rsidR="00BF12DF" w:rsidRPr="00BF12DF" w:rsidRDefault="00BF12DF" w:rsidP="00BF12DF">
      <w:pPr>
        <w:pStyle w:val="af8"/>
        <w:ind w:left="567"/>
      </w:pPr>
      <w:r w:rsidRPr="00BF12DF">
        <w:t xml:space="preserve">1. </w:t>
      </w:r>
      <w:r>
        <w:rPr>
          <w:lang w:val="en-US"/>
        </w:rPr>
        <w:t>a</w:t>
      </w:r>
    </w:p>
    <w:p w:rsidR="00BF12DF" w:rsidRPr="00BF12DF" w:rsidRDefault="00BF12DF" w:rsidP="00BF12DF">
      <w:pPr>
        <w:ind w:firstLine="567"/>
      </w:pPr>
      <w:r w:rsidRPr="00BF12DF">
        <w:t xml:space="preserve">2. </w:t>
      </w:r>
      <w:r>
        <w:rPr>
          <w:lang w:val="en-US"/>
        </w:rPr>
        <w:t>d</w:t>
      </w:r>
    </w:p>
    <w:p w:rsidR="00BF12DF" w:rsidRPr="00BF12DF" w:rsidRDefault="00BF12DF" w:rsidP="00BF12DF">
      <w:pPr>
        <w:ind w:firstLine="567"/>
      </w:pPr>
      <w:r w:rsidRPr="00BF12DF">
        <w:t xml:space="preserve">3. </w:t>
      </w:r>
      <w:r>
        <w:rPr>
          <w:lang w:val="en-US"/>
        </w:rPr>
        <w:t>b</w:t>
      </w:r>
    </w:p>
    <w:p w:rsidR="00BF12DF" w:rsidRPr="00BF12DF" w:rsidRDefault="00BF12DF" w:rsidP="00BF12DF">
      <w:pPr>
        <w:ind w:firstLine="567"/>
      </w:pPr>
    </w:p>
    <w:p w:rsidR="00BF12DF" w:rsidRDefault="00BF12DF" w:rsidP="00BF12DF">
      <w:pPr>
        <w:ind w:firstLine="567"/>
        <w:rPr>
          <w:b/>
        </w:rPr>
      </w:pPr>
      <w:r w:rsidRPr="00DC5C24">
        <w:rPr>
          <w:b/>
        </w:rPr>
        <w:t>Карта №3</w:t>
      </w:r>
    </w:p>
    <w:p w:rsidR="00BF12DF" w:rsidRPr="00DC5C24" w:rsidRDefault="00BF12DF" w:rsidP="00BF12DF">
      <w:pPr>
        <w:ind w:firstLine="567"/>
        <w:jc w:val="center"/>
      </w:pPr>
    </w:p>
    <w:p w:rsidR="00BF12DF" w:rsidRPr="005C0A0F" w:rsidRDefault="00BF12DF" w:rsidP="00BF12DF">
      <w:pPr>
        <w:ind w:firstLine="567"/>
        <w:rPr>
          <w:lang w:val="en-US"/>
        </w:rPr>
      </w:pPr>
      <w:r w:rsidRPr="005C0A0F">
        <w:rPr>
          <w:lang w:val="en-US"/>
        </w:rPr>
        <w:t xml:space="preserve">1. </w:t>
      </w:r>
      <w:r>
        <w:rPr>
          <w:lang w:val="en-US"/>
        </w:rPr>
        <w:t>c</w:t>
      </w:r>
    </w:p>
    <w:p w:rsidR="00BF12DF" w:rsidRPr="005C0A0F" w:rsidRDefault="00BF12DF" w:rsidP="00BF12DF">
      <w:pPr>
        <w:ind w:firstLine="567"/>
        <w:rPr>
          <w:lang w:val="en-US"/>
        </w:rPr>
      </w:pPr>
      <w:r w:rsidRPr="005C0A0F">
        <w:rPr>
          <w:lang w:val="en-US"/>
        </w:rPr>
        <w:t xml:space="preserve">2. </w:t>
      </w:r>
      <w:r>
        <w:rPr>
          <w:lang w:val="en-US"/>
        </w:rPr>
        <w:t>a</w:t>
      </w:r>
    </w:p>
    <w:p w:rsidR="00BF12DF" w:rsidRPr="005C0A0F" w:rsidRDefault="00BF12DF" w:rsidP="00BF12DF">
      <w:pPr>
        <w:ind w:firstLine="567"/>
        <w:rPr>
          <w:lang w:val="en-US"/>
        </w:rPr>
      </w:pPr>
      <w:r w:rsidRPr="005C0A0F">
        <w:rPr>
          <w:lang w:val="en-US"/>
        </w:rPr>
        <w:t xml:space="preserve">3. </w:t>
      </w:r>
      <w:r>
        <w:rPr>
          <w:lang w:val="en-US"/>
        </w:rPr>
        <w:t>d</w:t>
      </w:r>
    </w:p>
    <w:p w:rsidR="00BF12DF" w:rsidRPr="005C0A0F" w:rsidRDefault="00BF12DF" w:rsidP="00BF12DF">
      <w:pPr>
        <w:ind w:firstLine="567"/>
        <w:jc w:val="center"/>
        <w:rPr>
          <w:b/>
          <w:lang w:val="en-US"/>
        </w:rPr>
      </w:pPr>
    </w:p>
    <w:p w:rsidR="00BF12DF" w:rsidRPr="005C0A0F" w:rsidRDefault="00BF12DF" w:rsidP="00BF12DF">
      <w:pPr>
        <w:ind w:firstLine="567"/>
        <w:rPr>
          <w:b/>
          <w:lang w:val="en-US"/>
        </w:rPr>
      </w:pPr>
      <w:r w:rsidRPr="00EE4863">
        <w:rPr>
          <w:b/>
        </w:rPr>
        <w:t>Карта</w:t>
      </w:r>
      <w:r w:rsidRPr="005C0A0F">
        <w:rPr>
          <w:b/>
          <w:lang w:val="en-US"/>
        </w:rPr>
        <w:t xml:space="preserve"> №4</w:t>
      </w:r>
    </w:p>
    <w:p w:rsidR="00BF12DF" w:rsidRPr="005C0A0F" w:rsidRDefault="00BF12DF" w:rsidP="00BF12DF">
      <w:pPr>
        <w:ind w:firstLine="567"/>
        <w:rPr>
          <w:b/>
          <w:lang w:val="en-US"/>
        </w:rPr>
      </w:pPr>
    </w:p>
    <w:p w:rsidR="00BF12DF" w:rsidRPr="005C0A0F" w:rsidRDefault="00BF12DF" w:rsidP="00BF12DF">
      <w:pPr>
        <w:ind w:firstLine="567"/>
        <w:rPr>
          <w:lang w:val="en-US"/>
        </w:rPr>
      </w:pPr>
      <w:r w:rsidRPr="005C0A0F">
        <w:rPr>
          <w:lang w:val="en-US"/>
        </w:rPr>
        <w:lastRenderedPageBreak/>
        <w:t>1.</w:t>
      </w:r>
      <w:r>
        <w:rPr>
          <w:lang w:val="en-US"/>
        </w:rPr>
        <w:t>a</w:t>
      </w:r>
      <w:r w:rsidRPr="005C0A0F">
        <w:rPr>
          <w:lang w:val="en-US"/>
        </w:rPr>
        <w:t>,</w:t>
      </w:r>
      <w:r>
        <w:rPr>
          <w:lang w:val="en-US"/>
        </w:rPr>
        <w:t>c</w:t>
      </w:r>
    </w:p>
    <w:p w:rsidR="00BF12DF" w:rsidRPr="005C0A0F" w:rsidRDefault="00BF12DF" w:rsidP="00BF12DF">
      <w:pPr>
        <w:ind w:firstLine="567"/>
        <w:rPr>
          <w:lang w:val="en-US"/>
        </w:rPr>
      </w:pPr>
      <w:r w:rsidRPr="005C0A0F">
        <w:rPr>
          <w:lang w:val="en-US"/>
        </w:rPr>
        <w:t>2.</w:t>
      </w:r>
      <w:r>
        <w:rPr>
          <w:lang w:val="en-US"/>
        </w:rPr>
        <w:t>d</w:t>
      </w:r>
    </w:p>
    <w:p w:rsidR="00BF12DF" w:rsidRDefault="00BF12DF" w:rsidP="00BF12DF">
      <w:pPr>
        <w:ind w:firstLine="567"/>
      </w:pPr>
      <w:r>
        <w:t>3.</w:t>
      </w:r>
      <w:r>
        <w:rPr>
          <w:lang w:val="en-US"/>
        </w:rPr>
        <w:t>d</w:t>
      </w:r>
    </w:p>
    <w:p w:rsidR="00BF12DF" w:rsidRDefault="00BF12DF" w:rsidP="00BF12DF">
      <w:pPr>
        <w:ind w:firstLine="567"/>
      </w:pPr>
    </w:p>
    <w:p w:rsidR="00BF12DF" w:rsidRPr="00BF12DF" w:rsidRDefault="00BF12DF" w:rsidP="00BF12DF">
      <w:pPr>
        <w:ind w:firstLine="567"/>
        <w:rPr>
          <w:b/>
        </w:rPr>
      </w:pPr>
      <w:r w:rsidRPr="0057300F">
        <w:rPr>
          <w:b/>
        </w:rPr>
        <w:t>Карта №5</w:t>
      </w:r>
    </w:p>
    <w:p w:rsidR="00BF12DF" w:rsidRPr="00BF12DF" w:rsidRDefault="00BF12DF" w:rsidP="00BF12DF">
      <w:pPr>
        <w:ind w:firstLine="567"/>
        <w:rPr>
          <w:b/>
        </w:rPr>
      </w:pPr>
    </w:p>
    <w:p w:rsidR="00BF12DF" w:rsidRDefault="00BF12DF" w:rsidP="00BF12DF">
      <w:pPr>
        <w:ind w:firstLine="567"/>
      </w:pPr>
      <w:r>
        <w:t xml:space="preserve">1. </w:t>
      </w:r>
      <w:r>
        <w:rPr>
          <w:lang w:val="en-US"/>
        </w:rPr>
        <w:t>c</w:t>
      </w:r>
      <w:r>
        <w:t xml:space="preserve"> </w:t>
      </w:r>
    </w:p>
    <w:p w:rsidR="00BF12DF" w:rsidRPr="00BF12DF" w:rsidRDefault="00BF12DF" w:rsidP="00BF12DF">
      <w:pPr>
        <w:ind w:firstLine="567"/>
      </w:pPr>
      <w:r>
        <w:t xml:space="preserve">2. </w:t>
      </w:r>
      <w:r>
        <w:rPr>
          <w:lang w:val="en-US"/>
        </w:rPr>
        <w:t>a</w:t>
      </w:r>
    </w:p>
    <w:p w:rsidR="00BF12DF" w:rsidRPr="00BF12DF" w:rsidRDefault="00BF12DF" w:rsidP="00BF12DF">
      <w:pPr>
        <w:ind w:firstLine="567"/>
      </w:pPr>
      <w:r>
        <w:t xml:space="preserve">3. </w:t>
      </w:r>
      <w:r>
        <w:rPr>
          <w:lang w:val="en-US"/>
        </w:rPr>
        <w:t>b</w:t>
      </w:r>
    </w:p>
    <w:p w:rsidR="00BF12DF" w:rsidRDefault="00BF12DF" w:rsidP="00BF12DF">
      <w:pPr>
        <w:ind w:firstLine="567"/>
      </w:pPr>
    </w:p>
    <w:p w:rsidR="00BF12DF" w:rsidRPr="00BF12DF" w:rsidRDefault="00BF12DF" w:rsidP="00BF12DF">
      <w:pPr>
        <w:ind w:firstLine="567"/>
        <w:rPr>
          <w:b/>
        </w:rPr>
      </w:pPr>
      <w:r>
        <w:rPr>
          <w:b/>
        </w:rPr>
        <w:t>Карта №6</w:t>
      </w:r>
      <w:r w:rsidRPr="002B5114">
        <w:rPr>
          <w:b/>
        </w:rPr>
        <w:t>.</w:t>
      </w:r>
    </w:p>
    <w:p w:rsidR="00BF12DF" w:rsidRPr="00BF12DF" w:rsidRDefault="00BF12DF" w:rsidP="00BF12DF">
      <w:pPr>
        <w:ind w:firstLine="567"/>
        <w:rPr>
          <w:b/>
        </w:rPr>
      </w:pPr>
    </w:p>
    <w:p w:rsidR="00BF12DF" w:rsidRPr="005C0A0F" w:rsidRDefault="00BF12DF" w:rsidP="00BF12DF">
      <w:pPr>
        <w:ind w:left="567"/>
        <w:jc w:val="both"/>
        <w:rPr>
          <w:lang w:val="en-US"/>
        </w:rPr>
      </w:pPr>
      <w:r w:rsidRPr="005C0A0F">
        <w:rPr>
          <w:lang w:val="en-US"/>
        </w:rPr>
        <w:t xml:space="preserve">1. </w:t>
      </w:r>
      <w:r>
        <w:rPr>
          <w:lang w:val="en-US"/>
        </w:rPr>
        <w:t>d</w:t>
      </w:r>
    </w:p>
    <w:p w:rsidR="00BF12DF" w:rsidRPr="005C0A0F" w:rsidRDefault="00BF12DF" w:rsidP="00BF12DF">
      <w:pPr>
        <w:ind w:firstLine="567"/>
        <w:rPr>
          <w:lang w:val="en-US"/>
        </w:rPr>
      </w:pPr>
      <w:r w:rsidRPr="005C0A0F">
        <w:rPr>
          <w:lang w:val="en-US"/>
        </w:rPr>
        <w:t xml:space="preserve">2. </w:t>
      </w:r>
      <w:r>
        <w:rPr>
          <w:lang w:val="en-US"/>
        </w:rPr>
        <w:t>a</w:t>
      </w:r>
    </w:p>
    <w:p w:rsidR="00BF12DF" w:rsidRPr="005C0A0F" w:rsidRDefault="00BF12DF" w:rsidP="00BF12DF">
      <w:pPr>
        <w:ind w:firstLine="567"/>
        <w:rPr>
          <w:lang w:val="en-US"/>
        </w:rPr>
      </w:pPr>
      <w:r w:rsidRPr="005C0A0F">
        <w:rPr>
          <w:lang w:val="en-US"/>
        </w:rPr>
        <w:t xml:space="preserve">3. </w:t>
      </w:r>
      <w:r>
        <w:rPr>
          <w:lang w:val="en-US"/>
        </w:rPr>
        <w:t>b</w:t>
      </w:r>
    </w:p>
    <w:p w:rsidR="00BF12DF" w:rsidRPr="005C0A0F" w:rsidRDefault="00BF12DF" w:rsidP="00BF12DF">
      <w:pPr>
        <w:ind w:firstLine="567"/>
        <w:rPr>
          <w:lang w:val="en-US"/>
        </w:rPr>
      </w:pPr>
    </w:p>
    <w:p w:rsidR="00BF12DF" w:rsidRPr="005C0A0F" w:rsidRDefault="00BF12DF" w:rsidP="00BF12DF">
      <w:pPr>
        <w:ind w:firstLine="567"/>
        <w:rPr>
          <w:b/>
          <w:lang w:val="en-US"/>
        </w:rPr>
      </w:pPr>
      <w:r>
        <w:rPr>
          <w:b/>
        </w:rPr>
        <w:t>Карта</w:t>
      </w:r>
      <w:r w:rsidRPr="005C0A0F">
        <w:rPr>
          <w:b/>
          <w:lang w:val="en-US"/>
        </w:rPr>
        <w:t xml:space="preserve"> №7</w:t>
      </w:r>
    </w:p>
    <w:p w:rsidR="00BF12DF" w:rsidRPr="005C0A0F" w:rsidRDefault="00BF12DF" w:rsidP="00BF12DF">
      <w:pPr>
        <w:ind w:firstLine="567"/>
        <w:rPr>
          <w:b/>
          <w:lang w:val="en-US"/>
        </w:rPr>
      </w:pPr>
    </w:p>
    <w:p w:rsidR="00BF12DF" w:rsidRPr="005C0A0F" w:rsidRDefault="00BF12DF" w:rsidP="00BF12DF">
      <w:pPr>
        <w:pStyle w:val="af8"/>
        <w:ind w:left="567"/>
        <w:rPr>
          <w:lang w:val="en-US"/>
        </w:rPr>
      </w:pPr>
      <w:r w:rsidRPr="005C0A0F">
        <w:rPr>
          <w:lang w:val="en-US"/>
        </w:rPr>
        <w:t xml:space="preserve">1. </w:t>
      </w:r>
      <w:r>
        <w:rPr>
          <w:lang w:val="en-US"/>
        </w:rPr>
        <w:t>a</w:t>
      </w:r>
    </w:p>
    <w:p w:rsidR="00BF12DF" w:rsidRPr="005C0A0F" w:rsidRDefault="00BF12DF" w:rsidP="00BF12DF">
      <w:pPr>
        <w:ind w:firstLine="567"/>
        <w:rPr>
          <w:lang w:val="en-US"/>
        </w:rPr>
      </w:pPr>
      <w:r w:rsidRPr="005C0A0F">
        <w:rPr>
          <w:lang w:val="en-US"/>
        </w:rPr>
        <w:t xml:space="preserve">2. </w:t>
      </w:r>
      <w:r>
        <w:rPr>
          <w:lang w:val="en-US"/>
        </w:rPr>
        <w:t>a</w:t>
      </w:r>
      <w:r w:rsidRPr="005C0A0F">
        <w:rPr>
          <w:lang w:val="en-US"/>
        </w:rPr>
        <w:t xml:space="preserve">, </w:t>
      </w:r>
      <w:r>
        <w:rPr>
          <w:lang w:val="en-US"/>
        </w:rPr>
        <w:t>c</w:t>
      </w:r>
      <w:r w:rsidRPr="005C0A0F">
        <w:rPr>
          <w:lang w:val="en-US"/>
        </w:rPr>
        <w:t xml:space="preserve">, </w:t>
      </w:r>
      <w:r>
        <w:rPr>
          <w:lang w:val="en-US"/>
        </w:rPr>
        <w:t>d</w:t>
      </w:r>
    </w:p>
    <w:p w:rsidR="00BF12DF" w:rsidRPr="00BF12DF" w:rsidRDefault="00BF12DF" w:rsidP="00BF12DF">
      <w:pPr>
        <w:ind w:firstLine="567"/>
      </w:pPr>
      <w:r w:rsidRPr="00BF12DF">
        <w:lastRenderedPageBreak/>
        <w:t xml:space="preserve">3. </w:t>
      </w:r>
      <w:r>
        <w:rPr>
          <w:lang w:val="en-US"/>
        </w:rPr>
        <w:t>c</w:t>
      </w:r>
    </w:p>
    <w:p w:rsidR="00BF12DF" w:rsidRPr="00BF12DF" w:rsidRDefault="00BF12DF" w:rsidP="00BF12DF">
      <w:pPr>
        <w:ind w:firstLine="567"/>
      </w:pPr>
    </w:p>
    <w:p w:rsidR="00BF12DF" w:rsidRPr="00BF12DF" w:rsidRDefault="00BF12DF" w:rsidP="00BF12DF">
      <w:pPr>
        <w:ind w:firstLine="567"/>
        <w:rPr>
          <w:b/>
        </w:rPr>
      </w:pPr>
      <w:r>
        <w:rPr>
          <w:b/>
        </w:rPr>
        <w:t>Карта</w:t>
      </w:r>
      <w:r w:rsidRPr="00BF12DF">
        <w:rPr>
          <w:b/>
        </w:rPr>
        <w:t xml:space="preserve"> №8</w:t>
      </w:r>
    </w:p>
    <w:p w:rsidR="00BF12DF" w:rsidRPr="00BF12DF" w:rsidRDefault="00BF12DF" w:rsidP="00BF12DF">
      <w:pPr>
        <w:ind w:firstLine="567"/>
        <w:jc w:val="center"/>
      </w:pPr>
    </w:p>
    <w:p w:rsidR="00BF12DF" w:rsidRPr="00BF12DF" w:rsidRDefault="00BF12DF" w:rsidP="00BF12DF">
      <w:pPr>
        <w:ind w:firstLine="567"/>
      </w:pPr>
      <w:r w:rsidRPr="00BF12DF">
        <w:t>1.</w:t>
      </w:r>
      <w:r>
        <w:t xml:space="preserve"> </w:t>
      </w:r>
      <w:r>
        <w:rPr>
          <w:lang w:val="en-US"/>
        </w:rPr>
        <w:t>c</w:t>
      </w:r>
    </w:p>
    <w:p w:rsidR="00BF12DF" w:rsidRPr="00BF12DF" w:rsidRDefault="00BF12DF" w:rsidP="00BF12DF">
      <w:pPr>
        <w:ind w:firstLine="567"/>
      </w:pPr>
      <w:r w:rsidRPr="00BF12DF">
        <w:t xml:space="preserve">2. </w:t>
      </w:r>
      <w:r>
        <w:rPr>
          <w:lang w:val="en-US"/>
        </w:rPr>
        <w:t>a</w:t>
      </w:r>
    </w:p>
    <w:p w:rsidR="00BF12DF" w:rsidRPr="00BF12DF" w:rsidRDefault="00BF12DF" w:rsidP="00BF12DF">
      <w:pPr>
        <w:ind w:firstLine="567"/>
      </w:pPr>
      <w:r w:rsidRPr="00BF12DF">
        <w:t xml:space="preserve">3. </w:t>
      </w:r>
      <w:r>
        <w:rPr>
          <w:lang w:val="en-US"/>
        </w:rPr>
        <w:t>d</w:t>
      </w:r>
    </w:p>
    <w:p w:rsidR="00BF12DF" w:rsidRPr="00BF12DF" w:rsidRDefault="00BF12DF" w:rsidP="00BF12DF">
      <w:pPr>
        <w:ind w:firstLine="567"/>
        <w:jc w:val="center"/>
        <w:rPr>
          <w:b/>
        </w:rPr>
      </w:pPr>
    </w:p>
    <w:p w:rsidR="00BF12DF" w:rsidRPr="00BF12DF" w:rsidRDefault="00BF12DF" w:rsidP="00BF12DF">
      <w:pPr>
        <w:ind w:firstLine="567"/>
        <w:rPr>
          <w:b/>
        </w:rPr>
      </w:pPr>
      <w:r w:rsidRPr="00EE4863">
        <w:rPr>
          <w:b/>
        </w:rPr>
        <w:t>Карта</w:t>
      </w:r>
      <w:r w:rsidRPr="00BF12DF">
        <w:rPr>
          <w:b/>
        </w:rPr>
        <w:t xml:space="preserve"> №9</w:t>
      </w:r>
    </w:p>
    <w:p w:rsidR="00BF12DF" w:rsidRPr="00BF12DF" w:rsidRDefault="00BF12DF" w:rsidP="00BF12DF">
      <w:pPr>
        <w:ind w:firstLine="567"/>
        <w:rPr>
          <w:b/>
        </w:rPr>
      </w:pPr>
    </w:p>
    <w:p w:rsidR="00BF12DF" w:rsidRPr="005C0A0F" w:rsidRDefault="00BF12DF" w:rsidP="00BF12DF">
      <w:pPr>
        <w:ind w:firstLine="567"/>
        <w:rPr>
          <w:lang w:val="en-US"/>
        </w:rPr>
      </w:pPr>
      <w:r w:rsidRPr="005C0A0F">
        <w:rPr>
          <w:lang w:val="en-US"/>
        </w:rPr>
        <w:lastRenderedPageBreak/>
        <w:t xml:space="preserve">1. </w:t>
      </w:r>
      <w:r>
        <w:rPr>
          <w:lang w:val="en-US"/>
        </w:rPr>
        <w:t>b</w:t>
      </w:r>
    </w:p>
    <w:p w:rsidR="00BF12DF" w:rsidRPr="005C0A0F" w:rsidRDefault="00BF12DF" w:rsidP="00BF12DF">
      <w:pPr>
        <w:ind w:firstLine="567"/>
        <w:rPr>
          <w:lang w:val="en-US"/>
        </w:rPr>
      </w:pPr>
      <w:r w:rsidRPr="005C0A0F">
        <w:rPr>
          <w:lang w:val="en-US"/>
        </w:rPr>
        <w:t xml:space="preserve">2. </w:t>
      </w:r>
      <w:r>
        <w:rPr>
          <w:lang w:val="en-US"/>
        </w:rPr>
        <w:t>d</w:t>
      </w:r>
    </w:p>
    <w:p w:rsidR="00BF12DF" w:rsidRPr="005C0A0F" w:rsidRDefault="00BF12DF" w:rsidP="00BF12DF">
      <w:pPr>
        <w:ind w:firstLine="567"/>
        <w:rPr>
          <w:lang w:val="en-US"/>
        </w:rPr>
      </w:pPr>
      <w:r w:rsidRPr="005C0A0F">
        <w:rPr>
          <w:lang w:val="en-US"/>
        </w:rPr>
        <w:t xml:space="preserve">3. </w:t>
      </w:r>
      <w:r>
        <w:rPr>
          <w:lang w:val="en-US"/>
        </w:rPr>
        <w:t>d</w:t>
      </w:r>
    </w:p>
    <w:p w:rsidR="00BF12DF" w:rsidRPr="005C0A0F" w:rsidRDefault="00BF12DF" w:rsidP="00BF12DF">
      <w:pPr>
        <w:ind w:firstLine="567"/>
        <w:rPr>
          <w:lang w:val="en-US"/>
        </w:rPr>
      </w:pPr>
    </w:p>
    <w:p w:rsidR="00BF12DF" w:rsidRPr="005C0A0F" w:rsidRDefault="00BF12DF" w:rsidP="00BF12DF">
      <w:pPr>
        <w:ind w:firstLine="567"/>
        <w:rPr>
          <w:b/>
          <w:lang w:val="en-US"/>
        </w:rPr>
      </w:pPr>
      <w:r>
        <w:rPr>
          <w:b/>
        </w:rPr>
        <w:t>Карта</w:t>
      </w:r>
      <w:r w:rsidRPr="005C0A0F">
        <w:rPr>
          <w:b/>
          <w:lang w:val="en-US"/>
        </w:rPr>
        <w:t xml:space="preserve"> №10</w:t>
      </w:r>
    </w:p>
    <w:p w:rsidR="00BF12DF" w:rsidRPr="005C0A0F" w:rsidRDefault="00BF12DF" w:rsidP="00BF12DF">
      <w:pPr>
        <w:ind w:firstLine="567"/>
        <w:rPr>
          <w:b/>
          <w:lang w:val="en-US"/>
        </w:rPr>
      </w:pPr>
    </w:p>
    <w:p w:rsidR="00BF12DF" w:rsidRPr="005C0A0F" w:rsidRDefault="00BF12DF" w:rsidP="00BF12DF">
      <w:pPr>
        <w:ind w:firstLine="567"/>
        <w:rPr>
          <w:lang w:val="en-US"/>
        </w:rPr>
      </w:pPr>
      <w:r w:rsidRPr="005C0A0F">
        <w:rPr>
          <w:lang w:val="en-US"/>
        </w:rPr>
        <w:t xml:space="preserve">1. </w:t>
      </w:r>
      <w:r>
        <w:rPr>
          <w:lang w:val="en-US"/>
        </w:rPr>
        <w:t>a</w:t>
      </w:r>
      <w:r w:rsidRPr="005C0A0F">
        <w:rPr>
          <w:lang w:val="en-US"/>
        </w:rPr>
        <w:t xml:space="preserve"> </w:t>
      </w:r>
    </w:p>
    <w:p w:rsidR="00BF12DF" w:rsidRPr="005C0A0F" w:rsidRDefault="00BF12DF" w:rsidP="00BF12DF">
      <w:pPr>
        <w:ind w:firstLine="567"/>
        <w:rPr>
          <w:lang w:val="en-US"/>
        </w:rPr>
      </w:pPr>
      <w:r w:rsidRPr="005C0A0F">
        <w:rPr>
          <w:lang w:val="en-US"/>
        </w:rPr>
        <w:t xml:space="preserve">2. </w:t>
      </w:r>
      <w:r>
        <w:rPr>
          <w:lang w:val="en-US"/>
        </w:rPr>
        <w:t>a</w:t>
      </w:r>
    </w:p>
    <w:p w:rsidR="00BF12DF" w:rsidRPr="005C0A0F" w:rsidRDefault="00BF12DF" w:rsidP="00BF12DF">
      <w:pPr>
        <w:ind w:firstLine="567"/>
        <w:rPr>
          <w:lang w:val="en-US"/>
        </w:rPr>
      </w:pPr>
      <w:r w:rsidRPr="005C0A0F">
        <w:rPr>
          <w:lang w:val="en-US"/>
        </w:rPr>
        <w:t xml:space="preserve">3. </w:t>
      </w:r>
      <w:r>
        <w:rPr>
          <w:lang w:val="en-US"/>
        </w:rPr>
        <w:t>d</w:t>
      </w:r>
    </w:p>
    <w:p w:rsidR="00BF12DF" w:rsidRPr="005C0A0F" w:rsidRDefault="00BF12DF" w:rsidP="00BF12DF">
      <w:pPr>
        <w:ind w:firstLine="567"/>
        <w:rPr>
          <w:lang w:val="en-US"/>
        </w:rPr>
      </w:pPr>
    </w:p>
    <w:p w:rsidR="00BF12DF" w:rsidRPr="005C0A0F" w:rsidRDefault="00BF12DF" w:rsidP="00BF12DF">
      <w:pPr>
        <w:ind w:firstLine="567"/>
        <w:jc w:val="center"/>
        <w:rPr>
          <w:b/>
          <w:lang w:val="en-US"/>
        </w:rPr>
        <w:sectPr w:rsidR="00BF12DF" w:rsidRPr="005C0A0F" w:rsidSect="00BF12DF">
          <w:type w:val="continuous"/>
          <w:pgSz w:w="11906" w:h="16838"/>
          <w:pgMar w:top="1134" w:right="567" w:bottom="567" w:left="1134" w:header="709" w:footer="709" w:gutter="0"/>
          <w:cols w:num="2" w:space="708"/>
          <w:docGrid w:linePitch="360"/>
        </w:sectPr>
      </w:pPr>
    </w:p>
    <w:p w:rsidR="00BF12DF" w:rsidRPr="005C0A0F" w:rsidRDefault="00BF12DF" w:rsidP="00BF12DF">
      <w:pPr>
        <w:ind w:firstLine="567"/>
        <w:jc w:val="center"/>
        <w:rPr>
          <w:b/>
          <w:lang w:val="en-US"/>
        </w:rPr>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BF12DF" w:rsidRPr="002D7816" w:rsidRDefault="00BF12DF" w:rsidP="00BF12DF">
      <w:pPr>
        <w:tabs>
          <w:tab w:val="left" w:pos="4074"/>
        </w:tabs>
        <w:rPr>
          <w:b/>
        </w:rPr>
      </w:pPr>
      <w:r>
        <w:lastRenderedPageBreak/>
        <w:t>ТЕМА:</w:t>
      </w:r>
      <w:r>
        <w:rPr>
          <w:b/>
        </w:rPr>
        <w:t xml:space="preserve"> ФАКТОРЫ РАЗВИТИЯ ЛОГИСТИКИ. МАТЕРИАЛЬНЫЕ ПОТОКИ</w:t>
      </w:r>
    </w:p>
    <w:p w:rsidR="00BF12DF" w:rsidRDefault="00BF12DF" w:rsidP="00BF12DF">
      <w:pPr>
        <w:tabs>
          <w:tab w:val="left" w:pos="700"/>
        </w:tabs>
        <w:jc w:val="both"/>
      </w:pPr>
      <w:r w:rsidRPr="000156AF">
        <w:t>ЦЕЛЬ:</w:t>
      </w:r>
      <w:r w:rsidRPr="000156AF">
        <w:rPr>
          <w:b/>
        </w:rPr>
        <w:t xml:space="preserve"> </w:t>
      </w:r>
      <w:r w:rsidRPr="00FA6B35">
        <w:t>формирование знаний</w:t>
      </w:r>
      <w:r>
        <w:t xml:space="preserve"> студентов по </w:t>
      </w:r>
      <w:r>
        <w:rPr>
          <w:lang w:val="kk-KZ"/>
        </w:rPr>
        <w:t>факторам развития логистики и понятию  «материальные потоки»</w:t>
      </w:r>
      <w:r>
        <w:t>.</w:t>
      </w:r>
    </w:p>
    <w:p w:rsidR="00BF12DF" w:rsidRDefault="00BF12DF" w:rsidP="00BF12DF">
      <w:pPr>
        <w:tabs>
          <w:tab w:val="left" w:pos="700"/>
        </w:tabs>
        <w:jc w:val="both"/>
      </w:pPr>
      <w:r>
        <w:t>ЗАДАЧИ ОБУЧЕНИЯ</w:t>
      </w:r>
      <w:r>
        <w:rPr>
          <w:lang w:val="kk-KZ"/>
        </w:rPr>
        <w:t xml:space="preserve"> </w:t>
      </w:r>
      <w:r>
        <w:t>- ознакомить студентов с:</w:t>
      </w:r>
    </w:p>
    <w:p w:rsidR="00BF12DF" w:rsidRDefault="00BF12DF" w:rsidP="00965E69">
      <w:pPr>
        <w:pStyle w:val="af8"/>
        <w:numPr>
          <w:ilvl w:val="0"/>
          <w:numId w:val="129"/>
        </w:numPr>
        <w:tabs>
          <w:tab w:val="left" w:pos="700"/>
        </w:tabs>
        <w:jc w:val="both"/>
      </w:pPr>
      <w:r>
        <w:t>факторами развития логистики;</w:t>
      </w:r>
    </w:p>
    <w:p w:rsidR="00BF12DF" w:rsidRDefault="00BF12DF" w:rsidP="00965E69">
      <w:pPr>
        <w:pStyle w:val="af8"/>
        <w:numPr>
          <w:ilvl w:val="0"/>
          <w:numId w:val="129"/>
        </w:numPr>
        <w:tabs>
          <w:tab w:val="left" w:pos="700"/>
        </w:tabs>
        <w:jc w:val="both"/>
      </w:pPr>
      <w:r>
        <w:t>понятием «материальные потоки»;</w:t>
      </w:r>
    </w:p>
    <w:p w:rsidR="00BF12DF" w:rsidRDefault="00BF12DF" w:rsidP="00965E69">
      <w:pPr>
        <w:pStyle w:val="af8"/>
        <w:numPr>
          <w:ilvl w:val="0"/>
          <w:numId w:val="129"/>
        </w:numPr>
        <w:tabs>
          <w:tab w:val="left" w:pos="700"/>
        </w:tabs>
        <w:jc w:val="both"/>
      </w:pPr>
      <w:r>
        <w:t>видами материальных потоков и их классификацией.</w:t>
      </w:r>
    </w:p>
    <w:p w:rsidR="00BF12DF" w:rsidRPr="000156AF" w:rsidRDefault="00BF12DF" w:rsidP="00BF12DF">
      <w:pPr>
        <w:tabs>
          <w:tab w:val="left" w:pos="700"/>
        </w:tabs>
        <w:jc w:val="both"/>
      </w:pPr>
      <w:r w:rsidRPr="000156AF">
        <w:t>ОСНОВНЫЕ ВОПРОСЫ ТЕМЫ:</w:t>
      </w:r>
    </w:p>
    <w:p w:rsidR="00BF12DF" w:rsidRDefault="00BF12DF" w:rsidP="00965E69">
      <w:pPr>
        <w:numPr>
          <w:ilvl w:val="0"/>
          <w:numId w:val="130"/>
        </w:numPr>
      </w:pPr>
      <w:r>
        <w:t>Факторы развития логистики.</w:t>
      </w:r>
    </w:p>
    <w:p w:rsidR="00BF12DF" w:rsidRDefault="00BF12DF" w:rsidP="00965E69">
      <w:pPr>
        <w:numPr>
          <w:ilvl w:val="0"/>
          <w:numId w:val="130"/>
        </w:numPr>
      </w:pPr>
      <w:r>
        <w:t>Определение термина «материальный поток».</w:t>
      </w:r>
    </w:p>
    <w:p w:rsidR="00BF12DF" w:rsidRDefault="00BF12DF" w:rsidP="00965E69">
      <w:pPr>
        <w:numPr>
          <w:ilvl w:val="0"/>
          <w:numId w:val="130"/>
        </w:numPr>
      </w:pPr>
      <w:r>
        <w:t>Классификация материальных потоков по отношению к логистической системе.</w:t>
      </w:r>
    </w:p>
    <w:p w:rsidR="00BF12DF" w:rsidRDefault="00BF12DF" w:rsidP="00965E69">
      <w:pPr>
        <w:numPr>
          <w:ilvl w:val="0"/>
          <w:numId w:val="130"/>
        </w:numPr>
      </w:pPr>
      <w:r>
        <w:t>Классификация материальных потоков по номенклатуре и</w:t>
      </w:r>
      <w:r w:rsidRPr="00397A66">
        <w:t xml:space="preserve"> </w:t>
      </w:r>
      <w:r>
        <w:t>по количественному признаку.</w:t>
      </w:r>
    </w:p>
    <w:p w:rsidR="00BF12DF" w:rsidRDefault="00BF12DF" w:rsidP="00965E69">
      <w:pPr>
        <w:numPr>
          <w:ilvl w:val="0"/>
          <w:numId w:val="130"/>
        </w:numPr>
      </w:pPr>
      <w:r>
        <w:t>Классификация материальных потоков по весовым характеристикам и по степени совме</w:t>
      </w:r>
      <w:r>
        <w:t>с</w:t>
      </w:r>
      <w:r>
        <w:t>тимости.</w:t>
      </w:r>
    </w:p>
    <w:p w:rsidR="00BF12DF" w:rsidRDefault="00BF12DF" w:rsidP="00965E69">
      <w:pPr>
        <w:numPr>
          <w:ilvl w:val="0"/>
          <w:numId w:val="130"/>
        </w:numPr>
      </w:pPr>
      <w:r>
        <w:t>Классификация материальных потоков по степени совместимости и по консистенции гр</w:t>
      </w:r>
      <w:r>
        <w:t>у</w:t>
      </w:r>
      <w:r>
        <w:t>зов.</w:t>
      </w:r>
    </w:p>
    <w:p w:rsidR="00BF12DF" w:rsidRDefault="00BF12DF" w:rsidP="00965E69">
      <w:pPr>
        <w:numPr>
          <w:ilvl w:val="0"/>
          <w:numId w:val="130"/>
        </w:numPr>
      </w:pPr>
      <w:r>
        <w:t>Классификация материальных потоков по степени детерминированности и по признаку н</w:t>
      </w:r>
      <w:r>
        <w:t>е</w:t>
      </w:r>
      <w:r>
        <w:t>прерывности.</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Default="00BF12DF" w:rsidP="00BF12DF">
      <w:pPr>
        <w:ind w:firstLine="567"/>
        <w:jc w:val="both"/>
        <w:rPr>
          <w:i/>
        </w:rPr>
      </w:pPr>
      <w:r w:rsidRPr="00466150">
        <w:rPr>
          <w:i/>
        </w:rPr>
        <w:t>Работа в малых группах. Презентация:</w:t>
      </w:r>
    </w:p>
    <w:p w:rsidR="00BF12DF" w:rsidRDefault="00BF12DF" w:rsidP="00965E69">
      <w:pPr>
        <w:numPr>
          <w:ilvl w:val="0"/>
          <w:numId w:val="131"/>
        </w:numPr>
      </w:pPr>
      <w:r>
        <w:t>Факторы развития логистики.</w:t>
      </w:r>
    </w:p>
    <w:p w:rsidR="00BF12DF" w:rsidRDefault="00BF12DF" w:rsidP="00965E69">
      <w:pPr>
        <w:numPr>
          <w:ilvl w:val="0"/>
          <w:numId w:val="131"/>
        </w:numPr>
      </w:pPr>
      <w:r>
        <w:t>Материальные потоки и их классификация.</w:t>
      </w:r>
    </w:p>
    <w:p w:rsidR="00BF12DF" w:rsidRPr="000156AF" w:rsidRDefault="00BF12DF" w:rsidP="00BF12DF">
      <w:pPr>
        <w:jc w:val="both"/>
      </w:pPr>
      <w:r w:rsidRPr="000156AF">
        <w:t>ЛИТЕРАТУРА:</w:t>
      </w: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132"/>
        </w:numPr>
        <w:jc w:val="both"/>
      </w:pPr>
      <w:r w:rsidRPr="000156AF">
        <w:t>Савенкова Т.И. Логистика. – Москва: Омега-Л, 2010.</w:t>
      </w:r>
    </w:p>
    <w:p w:rsidR="00BF12DF" w:rsidRPr="000156AF" w:rsidRDefault="00BF12DF" w:rsidP="00965E69">
      <w:pPr>
        <w:pStyle w:val="11"/>
        <w:numPr>
          <w:ilvl w:val="0"/>
          <w:numId w:val="132"/>
        </w:numPr>
        <w:jc w:val="both"/>
      </w:pPr>
      <w:r w:rsidRPr="000156AF">
        <w:t>Тулембаева А.Н. Логистика. – Алматы: Триумф «Т», 2008.</w:t>
      </w:r>
    </w:p>
    <w:p w:rsidR="00BF12DF" w:rsidRPr="000156AF" w:rsidRDefault="00BF12DF" w:rsidP="00965E69">
      <w:pPr>
        <w:pStyle w:val="11"/>
        <w:numPr>
          <w:ilvl w:val="0"/>
          <w:numId w:val="132"/>
        </w:numPr>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132"/>
        </w:numPr>
        <w:jc w:val="both"/>
      </w:pPr>
      <w:r w:rsidRPr="000156AF">
        <w:t>Сербин В.Д. Основы логистики. – Таганрог: ТРТУ, 2004.</w:t>
      </w: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133"/>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133"/>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133"/>
        </w:numPr>
        <w:shd w:val="clear" w:color="auto" w:fill="FFFFFF"/>
        <w:tabs>
          <w:tab w:val="left" w:pos="355"/>
        </w:tabs>
        <w:autoSpaceDE w:val="0"/>
        <w:autoSpaceDN w:val="0"/>
        <w:adjustRightInd w:val="0"/>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Пер. с англ. - М.: Олимп-Бизнес, 2001.</w:t>
      </w:r>
    </w:p>
    <w:p w:rsidR="00BF12DF" w:rsidRPr="000156AF" w:rsidRDefault="00BF12DF" w:rsidP="00965E69">
      <w:pPr>
        <w:widowControl w:val="0"/>
        <w:numPr>
          <w:ilvl w:val="0"/>
          <w:numId w:val="133"/>
        </w:numPr>
        <w:shd w:val="clear" w:color="auto" w:fill="FFFFFF"/>
        <w:tabs>
          <w:tab w:val="left" w:pos="355"/>
        </w:tabs>
        <w:autoSpaceDE w:val="0"/>
        <w:autoSpaceDN w:val="0"/>
        <w:adjustRightInd w:val="0"/>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133"/>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133"/>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133"/>
        </w:numPr>
        <w:shd w:val="clear" w:color="auto" w:fill="FFFFFF"/>
        <w:tabs>
          <w:tab w:val="left" w:pos="355"/>
        </w:tabs>
        <w:autoSpaceDE w:val="0"/>
        <w:autoSpaceDN w:val="0"/>
        <w:adjustRightInd w:val="0"/>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t xml:space="preserve">«Дашков и К», 1999. </w:t>
      </w:r>
    </w:p>
    <w:p w:rsidR="00BF12DF" w:rsidRPr="000156AF" w:rsidRDefault="00BF12DF" w:rsidP="00965E69">
      <w:pPr>
        <w:widowControl w:val="0"/>
        <w:numPr>
          <w:ilvl w:val="0"/>
          <w:numId w:val="133"/>
        </w:numPr>
        <w:shd w:val="clear" w:color="auto" w:fill="FFFFFF"/>
        <w:tabs>
          <w:tab w:val="left" w:pos="355"/>
        </w:tabs>
        <w:autoSpaceDE w:val="0"/>
        <w:autoSpaceDN w:val="0"/>
        <w:adjustRightInd w:val="0"/>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0156AF" w:rsidRDefault="00BF12DF" w:rsidP="00965E69">
      <w:pPr>
        <w:widowControl w:val="0"/>
        <w:numPr>
          <w:ilvl w:val="0"/>
          <w:numId w:val="133"/>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BF12DF" w:rsidRDefault="00BF12DF" w:rsidP="00BF12DF">
      <w:pPr>
        <w:jc w:val="center"/>
      </w:pPr>
    </w:p>
    <w:p w:rsidR="00BF12DF" w:rsidRDefault="00BF12DF" w:rsidP="00BF12DF">
      <w:pPr>
        <w:jc w:val="center"/>
      </w:pPr>
      <w:r w:rsidRPr="000156AF">
        <w:t>КОНТРОЛЬ</w:t>
      </w:r>
      <w:r>
        <w:t xml:space="preserve"> ЗНАНИЙ ПО ТЕМЕ</w:t>
      </w:r>
      <w:r w:rsidRPr="000156AF">
        <w:t>:</w:t>
      </w:r>
    </w:p>
    <w:p w:rsidR="00BF12DF" w:rsidRPr="000F2E73" w:rsidRDefault="00BF12DF" w:rsidP="00BF12DF">
      <w:pPr>
        <w:ind w:firstLine="567"/>
        <w:jc w:val="center"/>
      </w:pPr>
      <w:r w:rsidRPr="00466150">
        <w:rPr>
          <w:b/>
        </w:rPr>
        <w:t xml:space="preserve"> </w:t>
      </w:r>
      <w:r w:rsidRPr="000F2E73">
        <w:t>ФАКТОРЫ РАЗВИТИЯ ЛОГИСТИКИ. МАТЕРИАЛЬНЫЕ ПОТОКИ.</w:t>
      </w:r>
    </w:p>
    <w:p w:rsidR="00BF12DF" w:rsidRDefault="00BF12DF" w:rsidP="00BF12DF">
      <w:pPr>
        <w:ind w:firstLine="567"/>
        <w:jc w:val="center"/>
      </w:pPr>
      <w:r>
        <w:t xml:space="preserve"> </w:t>
      </w:r>
    </w:p>
    <w:p w:rsidR="00BF12DF" w:rsidRDefault="00BF12DF" w:rsidP="00BF12DF">
      <w:pPr>
        <w:ind w:firstLine="567"/>
        <w:jc w:val="center"/>
        <w:rPr>
          <w:b/>
          <w:lang w:val="kk-KZ"/>
        </w:rPr>
      </w:pPr>
      <w:r w:rsidRPr="002B5114">
        <w:rPr>
          <w:b/>
        </w:rPr>
        <w:t>Карта №1.</w:t>
      </w:r>
    </w:p>
    <w:p w:rsidR="00BF12DF" w:rsidRPr="001B2D4F" w:rsidRDefault="00BF12DF" w:rsidP="00BF12DF">
      <w:pPr>
        <w:ind w:firstLine="567"/>
        <w:jc w:val="center"/>
        <w:rPr>
          <w:b/>
          <w:lang w:val="kk-KZ"/>
        </w:rPr>
      </w:pPr>
    </w:p>
    <w:p w:rsidR="00BF12DF" w:rsidRDefault="00BF12DF" w:rsidP="00965E69">
      <w:pPr>
        <w:numPr>
          <w:ilvl w:val="0"/>
          <w:numId w:val="134"/>
        </w:numPr>
      </w:pPr>
      <w:r w:rsidRPr="00266832">
        <w:t xml:space="preserve"> </w:t>
      </w:r>
      <w:r>
        <w:t>Факторы развития логистики.</w:t>
      </w:r>
    </w:p>
    <w:p w:rsidR="00BF12DF" w:rsidRDefault="00BF12DF" w:rsidP="00965E69">
      <w:pPr>
        <w:numPr>
          <w:ilvl w:val="0"/>
          <w:numId w:val="134"/>
        </w:numPr>
      </w:pPr>
      <w:r>
        <w:t>Определение термина «материальный поток».</w:t>
      </w:r>
    </w:p>
    <w:p w:rsidR="00BF12DF" w:rsidRDefault="00BF12DF" w:rsidP="00BF12DF">
      <w:pPr>
        <w:ind w:firstLine="567"/>
        <w:jc w:val="both"/>
      </w:pPr>
    </w:p>
    <w:p w:rsidR="00BF12DF" w:rsidRDefault="00BF12DF" w:rsidP="00BF12DF">
      <w:pPr>
        <w:ind w:firstLine="567"/>
        <w:jc w:val="both"/>
      </w:pPr>
    </w:p>
    <w:p w:rsidR="00BF12DF" w:rsidRDefault="00BF12DF" w:rsidP="00BF12DF">
      <w:pPr>
        <w:ind w:firstLine="567"/>
        <w:jc w:val="center"/>
        <w:rPr>
          <w:b/>
          <w:lang w:val="kk-KZ"/>
        </w:rPr>
      </w:pPr>
      <w:r w:rsidRPr="00FB16D2">
        <w:rPr>
          <w:b/>
        </w:rPr>
        <w:t>Карта №2</w:t>
      </w:r>
    </w:p>
    <w:p w:rsidR="00BF12DF" w:rsidRPr="001B2D4F" w:rsidRDefault="00BF12DF" w:rsidP="00BF12DF">
      <w:pPr>
        <w:ind w:firstLine="567"/>
        <w:jc w:val="center"/>
        <w:rPr>
          <w:b/>
          <w:lang w:val="kk-KZ"/>
        </w:rPr>
      </w:pPr>
    </w:p>
    <w:p w:rsidR="00BF12DF" w:rsidRDefault="00BF12DF" w:rsidP="00965E69">
      <w:pPr>
        <w:numPr>
          <w:ilvl w:val="0"/>
          <w:numId w:val="135"/>
        </w:numPr>
      </w:pPr>
      <w:r>
        <w:t>Факторы развития логистики.</w:t>
      </w:r>
    </w:p>
    <w:p w:rsidR="00BF12DF" w:rsidRDefault="00BF12DF" w:rsidP="00965E69">
      <w:pPr>
        <w:numPr>
          <w:ilvl w:val="0"/>
          <w:numId w:val="135"/>
        </w:numPr>
      </w:pPr>
      <w:r>
        <w:t>Классификация материальных потоков по отношению к логистической системе.</w:t>
      </w:r>
    </w:p>
    <w:p w:rsidR="00BF12DF" w:rsidRDefault="00BF12DF" w:rsidP="00BF12DF">
      <w:pPr>
        <w:ind w:firstLine="567"/>
        <w:jc w:val="center"/>
        <w:rPr>
          <w:b/>
          <w:lang w:val="kk-KZ"/>
        </w:rPr>
      </w:pPr>
    </w:p>
    <w:p w:rsidR="00BF12DF" w:rsidRDefault="00BF12DF" w:rsidP="00BF12DF">
      <w:pPr>
        <w:ind w:firstLine="567"/>
        <w:jc w:val="center"/>
        <w:rPr>
          <w:b/>
        </w:rPr>
      </w:pPr>
      <w:r w:rsidRPr="00DC5C24">
        <w:rPr>
          <w:b/>
        </w:rPr>
        <w:t>Карта №3</w:t>
      </w:r>
    </w:p>
    <w:p w:rsidR="00BF12DF" w:rsidRDefault="00BF12DF" w:rsidP="00BF12DF"/>
    <w:p w:rsidR="00BF12DF" w:rsidRDefault="00BF12DF" w:rsidP="00965E69">
      <w:pPr>
        <w:numPr>
          <w:ilvl w:val="0"/>
          <w:numId w:val="136"/>
        </w:numPr>
      </w:pPr>
      <w:r>
        <w:t>Определение термина «материальный поток».</w:t>
      </w:r>
    </w:p>
    <w:p w:rsidR="00BF12DF" w:rsidRDefault="00BF12DF" w:rsidP="00965E69">
      <w:pPr>
        <w:numPr>
          <w:ilvl w:val="0"/>
          <w:numId w:val="136"/>
        </w:numPr>
      </w:pPr>
      <w:r>
        <w:t>Классификация материальных потоков по степени детерминированности и по признаку н</w:t>
      </w:r>
      <w:r>
        <w:t>е</w:t>
      </w:r>
      <w:r>
        <w:t>прерывности.</w:t>
      </w:r>
    </w:p>
    <w:p w:rsidR="00BF12DF" w:rsidRDefault="00BF12DF" w:rsidP="00BF12DF">
      <w:pPr>
        <w:ind w:firstLine="567"/>
        <w:rPr>
          <w:b/>
        </w:rPr>
      </w:pPr>
    </w:p>
    <w:p w:rsidR="00BF12DF" w:rsidRDefault="00BF12DF" w:rsidP="00BF12DF">
      <w:pPr>
        <w:ind w:firstLine="567"/>
        <w:jc w:val="center"/>
        <w:rPr>
          <w:b/>
        </w:rPr>
      </w:pPr>
      <w:r w:rsidRPr="00EE4863">
        <w:rPr>
          <w:b/>
        </w:rPr>
        <w:t>Карта №4</w:t>
      </w:r>
    </w:p>
    <w:p w:rsidR="00BF12DF" w:rsidRDefault="00BF12DF" w:rsidP="00BF12DF">
      <w:pPr>
        <w:ind w:firstLine="567"/>
        <w:jc w:val="center"/>
        <w:rPr>
          <w:b/>
          <w:lang w:val="kk-KZ"/>
        </w:rPr>
      </w:pPr>
    </w:p>
    <w:p w:rsidR="00BF12DF" w:rsidRDefault="00BF12DF" w:rsidP="00965E69">
      <w:pPr>
        <w:pStyle w:val="af8"/>
        <w:numPr>
          <w:ilvl w:val="0"/>
          <w:numId w:val="137"/>
        </w:numPr>
      </w:pPr>
      <w:r>
        <w:t>Определение термина «материальный поток».</w:t>
      </w:r>
    </w:p>
    <w:p w:rsidR="00BF12DF" w:rsidRDefault="00BF12DF" w:rsidP="00965E69">
      <w:pPr>
        <w:pStyle w:val="af8"/>
        <w:numPr>
          <w:ilvl w:val="0"/>
          <w:numId w:val="137"/>
        </w:numPr>
      </w:pPr>
      <w:r>
        <w:t>Классификация материальных потоков по отношению к логистической системе.</w:t>
      </w:r>
    </w:p>
    <w:p w:rsidR="00BF12DF" w:rsidRDefault="00BF12DF" w:rsidP="00BF12DF">
      <w:pPr>
        <w:ind w:left="567"/>
      </w:pPr>
    </w:p>
    <w:p w:rsidR="00BF12DF" w:rsidRDefault="00BF12DF" w:rsidP="00BF12DF">
      <w:pPr>
        <w:ind w:firstLine="567"/>
        <w:jc w:val="center"/>
        <w:rPr>
          <w:b/>
          <w:lang w:val="kk-KZ"/>
        </w:rPr>
      </w:pPr>
      <w:r w:rsidRPr="0057300F">
        <w:rPr>
          <w:b/>
        </w:rPr>
        <w:t>Карта №5</w:t>
      </w:r>
    </w:p>
    <w:p w:rsidR="00BF12DF" w:rsidRPr="001B2D4F" w:rsidRDefault="00BF12DF" w:rsidP="00BF12DF">
      <w:pPr>
        <w:ind w:firstLine="567"/>
        <w:jc w:val="center"/>
        <w:rPr>
          <w:b/>
          <w:lang w:val="kk-KZ"/>
        </w:rPr>
      </w:pPr>
    </w:p>
    <w:p w:rsidR="00BF12DF" w:rsidRDefault="00BF12DF" w:rsidP="00965E69">
      <w:pPr>
        <w:numPr>
          <w:ilvl w:val="0"/>
          <w:numId w:val="138"/>
        </w:numPr>
      </w:pPr>
      <w:r>
        <w:t>Факторы развития логистики.</w:t>
      </w:r>
    </w:p>
    <w:p w:rsidR="00BF12DF" w:rsidRDefault="00BF12DF" w:rsidP="00965E69">
      <w:pPr>
        <w:numPr>
          <w:ilvl w:val="0"/>
          <w:numId w:val="138"/>
        </w:numPr>
      </w:pPr>
      <w:r>
        <w:t>Классификация материальных потоков по номенклатуре и</w:t>
      </w:r>
      <w:r w:rsidRPr="00397A66">
        <w:t xml:space="preserve"> </w:t>
      </w:r>
      <w:r>
        <w:t>по количественному признаку.</w:t>
      </w:r>
    </w:p>
    <w:p w:rsidR="00BF12DF" w:rsidRDefault="00BF12DF" w:rsidP="00BF12DF">
      <w:pPr>
        <w:ind w:firstLine="567"/>
        <w:jc w:val="center"/>
      </w:pPr>
    </w:p>
    <w:p w:rsidR="00BF12DF" w:rsidRDefault="00BF12DF" w:rsidP="00BF12DF">
      <w:pPr>
        <w:ind w:firstLine="567"/>
        <w:jc w:val="center"/>
        <w:rPr>
          <w:b/>
        </w:rPr>
      </w:pPr>
      <w:r>
        <w:rPr>
          <w:b/>
        </w:rPr>
        <w:t>Карта №6</w:t>
      </w:r>
    </w:p>
    <w:p w:rsidR="00BF12DF" w:rsidRPr="001B2D4F" w:rsidRDefault="00BF12DF" w:rsidP="00BF12DF">
      <w:pPr>
        <w:ind w:firstLine="567"/>
        <w:jc w:val="center"/>
        <w:rPr>
          <w:b/>
          <w:lang w:val="kk-KZ"/>
        </w:rPr>
      </w:pPr>
    </w:p>
    <w:p w:rsidR="00BF12DF" w:rsidRDefault="00BF12DF" w:rsidP="00965E69">
      <w:pPr>
        <w:numPr>
          <w:ilvl w:val="0"/>
          <w:numId w:val="139"/>
        </w:numPr>
      </w:pPr>
      <w:r>
        <w:t>Классификация материальных потоков по номенклатуре и</w:t>
      </w:r>
      <w:r w:rsidRPr="00397A66">
        <w:t xml:space="preserve"> </w:t>
      </w:r>
      <w:r>
        <w:t>по количественному признаку.</w:t>
      </w:r>
    </w:p>
    <w:p w:rsidR="00BF12DF" w:rsidRDefault="00BF12DF" w:rsidP="00965E69">
      <w:pPr>
        <w:numPr>
          <w:ilvl w:val="0"/>
          <w:numId w:val="139"/>
        </w:numPr>
      </w:pPr>
      <w:r>
        <w:t>Классификация материальных потоков по весовым характеристикам и по степени совме</w:t>
      </w:r>
      <w:r>
        <w:t>с</w:t>
      </w:r>
      <w:r>
        <w:t>тимости.</w:t>
      </w:r>
    </w:p>
    <w:p w:rsidR="00BF12DF" w:rsidRPr="00266832" w:rsidRDefault="00BF12DF" w:rsidP="00BF12DF">
      <w:pPr>
        <w:ind w:firstLine="567"/>
        <w:jc w:val="center"/>
        <w:rPr>
          <w:b/>
        </w:rPr>
      </w:pPr>
    </w:p>
    <w:p w:rsidR="00BF12DF" w:rsidRDefault="00BF12DF" w:rsidP="00BF12DF">
      <w:pPr>
        <w:ind w:firstLine="567"/>
        <w:jc w:val="both"/>
      </w:pPr>
    </w:p>
    <w:p w:rsidR="00BF12DF" w:rsidRDefault="00BF12DF" w:rsidP="00BF12DF">
      <w:pPr>
        <w:ind w:firstLine="567"/>
        <w:jc w:val="center"/>
        <w:rPr>
          <w:b/>
        </w:rPr>
      </w:pPr>
      <w:r>
        <w:rPr>
          <w:b/>
        </w:rPr>
        <w:t>Карта №7</w:t>
      </w:r>
    </w:p>
    <w:p w:rsidR="00BF12DF" w:rsidRDefault="00BF12DF" w:rsidP="00BF12DF">
      <w:pPr>
        <w:ind w:firstLine="567"/>
        <w:jc w:val="center"/>
        <w:rPr>
          <w:b/>
        </w:rPr>
      </w:pPr>
    </w:p>
    <w:p w:rsidR="00BF12DF" w:rsidRDefault="00BF12DF" w:rsidP="00965E69">
      <w:pPr>
        <w:numPr>
          <w:ilvl w:val="0"/>
          <w:numId w:val="140"/>
        </w:numPr>
      </w:pPr>
      <w:r>
        <w:t>Определение термина «материальный поток».</w:t>
      </w:r>
    </w:p>
    <w:p w:rsidR="00BF12DF" w:rsidRDefault="00BF12DF" w:rsidP="00965E69">
      <w:pPr>
        <w:numPr>
          <w:ilvl w:val="0"/>
          <w:numId w:val="140"/>
        </w:numPr>
      </w:pPr>
      <w:r>
        <w:t>Классификация материальных потоков по весовым характеристикам и по степени совме</w:t>
      </w:r>
      <w:r>
        <w:t>с</w:t>
      </w:r>
      <w:r>
        <w:t>тимости.</w:t>
      </w:r>
    </w:p>
    <w:p w:rsidR="00BF12DF" w:rsidRDefault="00BF12DF" w:rsidP="00BF12DF">
      <w:pPr>
        <w:ind w:firstLine="567"/>
        <w:rPr>
          <w:b/>
        </w:rPr>
      </w:pPr>
    </w:p>
    <w:p w:rsidR="00BF12DF" w:rsidRDefault="00BF12DF" w:rsidP="00BF12DF">
      <w:pPr>
        <w:ind w:firstLine="567"/>
      </w:pPr>
    </w:p>
    <w:p w:rsidR="00BF12DF" w:rsidRDefault="00BF12DF" w:rsidP="00BF12DF">
      <w:pPr>
        <w:ind w:firstLine="567"/>
        <w:jc w:val="center"/>
        <w:rPr>
          <w:b/>
        </w:rPr>
      </w:pPr>
      <w:r>
        <w:rPr>
          <w:b/>
        </w:rPr>
        <w:t>Карта №8</w:t>
      </w:r>
    </w:p>
    <w:p w:rsidR="00BF12DF" w:rsidRDefault="00BF12DF" w:rsidP="00BF12DF">
      <w:pPr>
        <w:ind w:firstLine="567"/>
        <w:jc w:val="center"/>
      </w:pPr>
    </w:p>
    <w:p w:rsidR="00BF12DF" w:rsidRDefault="00BF12DF" w:rsidP="00965E69">
      <w:pPr>
        <w:numPr>
          <w:ilvl w:val="0"/>
          <w:numId w:val="141"/>
        </w:numPr>
      </w:pPr>
      <w:r>
        <w:lastRenderedPageBreak/>
        <w:t>Классификация материальных потоков по степени совместимости и по консистенции гр</w:t>
      </w:r>
      <w:r>
        <w:t>у</w:t>
      </w:r>
      <w:r>
        <w:t>зов.</w:t>
      </w:r>
    </w:p>
    <w:p w:rsidR="00BF12DF" w:rsidRDefault="00BF12DF" w:rsidP="00965E69">
      <w:pPr>
        <w:numPr>
          <w:ilvl w:val="0"/>
          <w:numId w:val="141"/>
        </w:numPr>
      </w:pPr>
      <w:r>
        <w:t>Классификация материальных потоков по степени детерминированности и по признаку н</w:t>
      </w:r>
      <w:r>
        <w:t>е</w:t>
      </w:r>
      <w:r>
        <w:t>прерывности.</w:t>
      </w:r>
    </w:p>
    <w:p w:rsidR="00BF12DF" w:rsidRPr="00DC5C24" w:rsidRDefault="00BF12DF" w:rsidP="00BF12DF">
      <w:pPr>
        <w:ind w:firstLine="567"/>
      </w:pPr>
    </w:p>
    <w:p w:rsidR="00BF12DF" w:rsidRDefault="00BF12DF" w:rsidP="00BF12DF">
      <w:pPr>
        <w:ind w:firstLine="567"/>
        <w:jc w:val="center"/>
        <w:rPr>
          <w:b/>
          <w:lang w:val="kk-KZ"/>
        </w:rPr>
      </w:pPr>
      <w:r w:rsidRPr="00EE4863">
        <w:rPr>
          <w:b/>
        </w:rPr>
        <w:t xml:space="preserve">Карта </w:t>
      </w:r>
      <w:r>
        <w:rPr>
          <w:b/>
        </w:rPr>
        <w:t>№9</w:t>
      </w:r>
    </w:p>
    <w:p w:rsidR="00BF12DF" w:rsidRDefault="00BF12DF" w:rsidP="00BF12DF">
      <w:pPr>
        <w:ind w:firstLine="567"/>
        <w:jc w:val="center"/>
        <w:rPr>
          <w:b/>
          <w:lang w:val="kk-KZ"/>
        </w:rPr>
      </w:pPr>
    </w:p>
    <w:p w:rsidR="00BF12DF" w:rsidRDefault="00BF12DF" w:rsidP="00965E69">
      <w:pPr>
        <w:numPr>
          <w:ilvl w:val="0"/>
          <w:numId w:val="142"/>
        </w:numPr>
      </w:pPr>
      <w:r>
        <w:t>Факторы развития логистики.</w:t>
      </w:r>
    </w:p>
    <w:p w:rsidR="00BF12DF" w:rsidRDefault="00BF12DF" w:rsidP="00965E69">
      <w:pPr>
        <w:numPr>
          <w:ilvl w:val="0"/>
          <w:numId w:val="142"/>
        </w:numPr>
      </w:pPr>
      <w:r>
        <w:t>Классификация материальных потоков по весовым характеристикам и по степени совме</w:t>
      </w:r>
      <w:r>
        <w:t>с</w:t>
      </w:r>
      <w:r>
        <w:t>тимости.</w:t>
      </w:r>
    </w:p>
    <w:p w:rsidR="00BF12DF" w:rsidRPr="001B2D4F" w:rsidRDefault="00BF12DF" w:rsidP="00BF12DF">
      <w:pPr>
        <w:ind w:firstLine="567"/>
        <w:jc w:val="center"/>
        <w:rPr>
          <w:b/>
          <w:lang w:val="kk-KZ"/>
        </w:rPr>
      </w:pPr>
    </w:p>
    <w:p w:rsidR="00BF12DF" w:rsidRDefault="00BF12DF" w:rsidP="00BF12DF">
      <w:pPr>
        <w:ind w:firstLine="567"/>
      </w:pPr>
    </w:p>
    <w:p w:rsidR="00BF12DF" w:rsidRDefault="00BF12DF" w:rsidP="00BF12DF">
      <w:pPr>
        <w:ind w:firstLine="567"/>
        <w:jc w:val="center"/>
        <w:rPr>
          <w:b/>
          <w:lang w:val="kk-KZ"/>
        </w:rPr>
      </w:pPr>
      <w:r>
        <w:rPr>
          <w:b/>
        </w:rPr>
        <w:t>Карта №10</w:t>
      </w:r>
    </w:p>
    <w:p w:rsidR="00BF12DF" w:rsidRPr="001B2D4F" w:rsidRDefault="00BF12DF" w:rsidP="00BF12DF">
      <w:pPr>
        <w:ind w:firstLine="567"/>
        <w:jc w:val="center"/>
        <w:rPr>
          <w:b/>
          <w:lang w:val="kk-KZ"/>
        </w:rPr>
      </w:pPr>
    </w:p>
    <w:p w:rsidR="00BF12DF" w:rsidRDefault="00BF12DF" w:rsidP="00965E69">
      <w:pPr>
        <w:numPr>
          <w:ilvl w:val="0"/>
          <w:numId w:val="143"/>
        </w:numPr>
      </w:pPr>
      <w:r>
        <w:t>Классификация материальных потоков по номенклатуре и</w:t>
      </w:r>
      <w:r w:rsidRPr="00397A66">
        <w:t xml:space="preserve"> </w:t>
      </w:r>
      <w:r>
        <w:t>по количественному признаку.</w:t>
      </w:r>
    </w:p>
    <w:p w:rsidR="00BF12DF" w:rsidRDefault="00BF12DF" w:rsidP="00965E69">
      <w:pPr>
        <w:numPr>
          <w:ilvl w:val="0"/>
          <w:numId w:val="143"/>
        </w:numPr>
      </w:pPr>
      <w:r>
        <w:t>Классификация материальных потоков по степени совместимости и по консистенции гр</w:t>
      </w:r>
      <w:r>
        <w:t>у</w:t>
      </w:r>
      <w:r>
        <w:t>зов.</w:t>
      </w:r>
    </w:p>
    <w:p w:rsidR="00BF12DF" w:rsidRDefault="00BF12DF" w:rsidP="00BF12DF">
      <w:pPr>
        <w:ind w:firstLine="567"/>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BF12DF" w:rsidRPr="00CE108A" w:rsidRDefault="00BF12DF" w:rsidP="00BF12DF">
      <w:pPr>
        <w:tabs>
          <w:tab w:val="left" w:pos="4074"/>
        </w:tabs>
        <w:rPr>
          <w:b/>
        </w:rPr>
      </w:pPr>
      <w:r>
        <w:lastRenderedPageBreak/>
        <w:t>ТЕМА:</w:t>
      </w:r>
      <w:r>
        <w:rPr>
          <w:b/>
        </w:rPr>
        <w:t xml:space="preserve"> ЛОГИСТИЧЕСКИЕ ОПЕРАЦИИ И СИСТЕМЫ</w:t>
      </w:r>
    </w:p>
    <w:p w:rsidR="00BF12DF" w:rsidRDefault="00BF12DF" w:rsidP="00BF12DF">
      <w:pPr>
        <w:tabs>
          <w:tab w:val="left" w:pos="700"/>
        </w:tabs>
        <w:jc w:val="both"/>
      </w:pPr>
      <w:r w:rsidRPr="000156AF">
        <w:t>ЦЕЛЬ:</w:t>
      </w:r>
      <w:r w:rsidRPr="000156AF">
        <w:rPr>
          <w:b/>
        </w:rPr>
        <w:t xml:space="preserve"> </w:t>
      </w:r>
      <w:r>
        <w:t xml:space="preserve">формирование знаний студентов по </w:t>
      </w:r>
      <w:r>
        <w:rPr>
          <w:lang w:val="kk-KZ"/>
        </w:rPr>
        <w:t>теме</w:t>
      </w:r>
      <w:r>
        <w:t xml:space="preserve"> логистические операции и логистические сист</w:t>
      </w:r>
      <w:r>
        <w:t>е</w:t>
      </w:r>
      <w:r>
        <w:t>мы.</w:t>
      </w:r>
    </w:p>
    <w:p w:rsidR="00BF12DF" w:rsidRDefault="00BF12DF" w:rsidP="00BF12DF">
      <w:pPr>
        <w:tabs>
          <w:tab w:val="left" w:pos="700"/>
        </w:tabs>
        <w:jc w:val="both"/>
      </w:pPr>
      <w:r>
        <w:t>ЗАДАЧИ ОБУЧЕНИЯ - ознакомить студентов с:</w:t>
      </w:r>
    </w:p>
    <w:p w:rsidR="00BF12DF" w:rsidRDefault="00BF12DF" w:rsidP="00965E69">
      <w:pPr>
        <w:numPr>
          <w:ilvl w:val="0"/>
          <w:numId w:val="146"/>
        </w:numPr>
        <w:spacing w:line="276" w:lineRule="auto"/>
      </w:pPr>
      <w:r>
        <w:t>терминами «логистические операции», «логистические системы»,</w:t>
      </w:r>
      <w:r w:rsidRPr="00FB4997">
        <w:t xml:space="preserve"> </w:t>
      </w:r>
      <w:r>
        <w:t>«микрологистическая система» и «макрологистическая система»;</w:t>
      </w:r>
    </w:p>
    <w:p w:rsidR="00BF12DF" w:rsidRDefault="00BF12DF" w:rsidP="00965E69">
      <w:pPr>
        <w:numPr>
          <w:ilvl w:val="0"/>
          <w:numId w:val="146"/>
        </w:numPr>
        <w:spacing w:line="276" w:lineRule="auto"/>
      </w:pPr>
      <w:r>
        <w:t>видами и классификацией логистических систем;</w:t>
      </w:r>
    </w:p>
    <w:p w:rsidR="00BF12DF" w:rsidRDefault="00BF12DF" w:rsidP="00965E69">
      <w:pPr>
        <w:numPr>
          <w:ilvl w:val="0"/>
          <w:numId w:val="146"/>
        </w:numPr>
        <w:spacing w:line="276" w:lineRule="auto"/>
      </w:pPr>
      <w:r>
        <w:t>свойствами логистических систем;</w:t>
      </w:r>
    </w:p>
    <w:p w:rsidR="00BF12DF" w:rsidRDefault="00BF12DF" w:rsidP="00965E69">
      <w:pPr>
        <w:numPr>
          <w:ilvl w:val="0"/>
          <w:numId w:val="146"/>
        </w:numPr>
        <w:spacing w:line="276" w:lineRule="auto"/>
      </w:pPr>
      <w:r>
        <w:t>функциональные области логистики.</w:t>
      </w:r>
    </w:p>
    <w:p w:rsidR="00BF12DF" w:rsidRPr="000156AF" w:rsidRDefault="00BF12DF" w:rsidP="00BF12DF">
      <w:pPr>
        <w:tabs>
          <w:tab w:val="left" w:pos="700"/>
        </w:tabs>
        <w:jc w:val="both"/>
      </w:pPr>
      <w:r w:rsidRPr="000156AF">
        <w:t>ОСНОВНЫЕ ВОПРОСЫ ТЕМЫ:</w:t>
      </w:r>
    </w:p>
    <w:p w:rsidR="00BF12DF" w:rsidRDefault="00BF12DF" w:rsidP="00965E69">
      <w:pPr>
        <w:numPr>
          <w:ilvl w:val="0"/>
          <w:numId w:val="144"/>
        </w:numPr>
        <w:spacing w:line="276" w:lineRule="auto"/>
      </w:pPr>
      <w:r>
        <w:t>Определение термина «логистические операции».</w:t>
      </w:r>
    </w:p>
    <w:p w:rsidR="00BF12DF" w:rsidRDefault="00BF12DF" w:rsidP="00965E69">
      <w:pPr>
        <w:numPr>
          <w:ilvl w:val="0"/>
          <w:numId w:val="144"/>
        </w:numPr>
        <w:spacing w:line="276" w:lineRule="auto"/>
      </w:pPr>
      <w:r>
        <w:t>Определение термина «логистические системы».</w:t>
      </w:r>
    </w:p>
    <w:p w:rsidR="00BF12DF" w:rsidRDefault="00BF12DF" w:rsidP="00965E69">
      <w:pPr>
        <w:numPr>
          <w:ilvl w:val="0"/>
          <w:numId w:val="144"/>
        </w:numPr>
        <w:spacing w:line="276" w:lineRule="auto"/>
      </w:pPr>
      <w:r>
        <w:t>Виды и классификация логистических систем.</w:t>
      </w:r>
    </w:p>
    <w:p w:rsidR="00BF12DF" w:rsidRDefault="00BF12DF" w:rsidP="00965E69">
      <w:pPr>
        <w:numPr>
          <w:ilvl w:val="0"/>
          <w:numId w:val="144"/>
        </w:numPr>
        <w:spacing w:line="276" w:lineRule="auto"/>
      </w:pPr>
      <w:r>
        <w:t>Свойства логистических систем.</w:t>
      </w:r>
    </w:p>
    <w:p w:rsidR="00BF12DF" w:rsidRDefault="00BF12DF" w:rsidP="00965E69">
      <w:pPr>
        <w:numPr>
          <w:ilvl w:val="0"/>
          <w:numId w:val="144"/>
        </w:numPr>
        <w:spacing w:line="276" w:lineRule="auto"/>
      </w:pPr>
      <w:r>
        <w:t>«Микрологистическая система» и «макрологистическая система».</w:t>
      </w:r>
    </w:p>
    <w:p w:rsidR="00BF12DF" w:rsidRDefault="00BF12DF" w:rsidP="00965E69">
      <w:pPr>
        <w:numPr>
          <w:ilvl w:val="0"/>
          <w:numId w:val="144"/>
        </w:numPr>
        <w:spacing w:line="276" w:lineRule="auto"/>
      </w:pPr>
      <w:r>
        <w:t>Функциональные области логистики.</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Pr="00466150" w:rsidRDefault="00BF12DF" w:rsidP="00BF12DF">
      <w:pPr>
        <w:ind w:firstLine="567"/>
        <w:jc w:val="both"/>
        <w:rPr>
          <w:i/>
        </w:rPr>
      </w:pPr>
      <w:r w:rsidRPr="00466150">
        <w:rPr>
          <w:i/>
        </w:rPr>
        <w:t xml:space="preserve">Работа в малых группах. Презентация: </w:t>
      </w:r>
    </w:p>
    <w:p w:rsidR="00BF12DF" w:rsidRDefault="00BF12DF" w:rsidP="00965E69">
      <w:pPr>
        <w:numPr>
          <w:ilvl w:val="0"/>
          <w:numId w:val="145"/>
        </w:numPr>
        <w:spacing w:line="276" w:lineRule="auto"/>
      </w:pPr>
      <w:r>
        <w:t>Логистические операции и логистические системы.</w:t>
      </w:r>
    </w:p>
    <w:p w:rsidR="00BF12DF" w:rsidRDefault="00BF12DF" w:rsidP="00965E69">
      <w:pPr>
        <w:numPr>
          <w:ilvl w:val="0"/>
          <w:numId w:val="145"/>
        </w:numPr>
        <w:spacing w:line="276" w:lineRule="auto"/>
      </w:pPr>
      <w:r>
        <w:t>Виды и классификация логистических систем.</w:t>
      </w:r>
    </w:p>
    <w:p w:rsidR="00BF12DF" w:rsidRDefault="00BF12DF" w:rsidP="00965E69">
      <w:pPr>
        <w:numPr>
          <w:ilvl w:val="0"/>
          <w:numId w:val="145"/>
        </w:numPr>
        <w:spacing w:line="276" w:lineRule="auto"/>
      </w:pPr>
      <w:r>
        <w:t>Свойства логистических систем.</w:t>
      </w:r>
    </w:p>
    <w:p w:rsidR="00BF12DF" w:rsidRDefault="00BF12DF" w:rsidP="00965E69">
      <w:pPr>
        <w:numPr>
          <w:ilvl w:val="0"/>
          <w:numId w:val="145"/>
        </w:numPr>
        <w:spacing w:line="276" w:lineRule="auto"/>
      </w:pPr>
      <w:r>
        <w:t>Функциональные области логистики.</w:t>
      </w:r>
    </w:p>
    <w:p w:rsidR="00BF12DF" w:rsidRPr="000156AF" w:rsidRDefault="00BF12DF" w:rsidP="00BF12DF">
      <w:pPr>
        <w:jc w:val="both"/>
      </w:pPr>
      <w:r w:rsidRPr="000156AF">
        <w:t>ЛИТЕРАТУРА:</w:t>
      </w:r>
    </w:p>
    <w:p w:rsidR="00BF12DF" w:rsidRDefault="00BF12DF" w:rsidP="00BF12DF">
      <w:pPr>
        <w:ind w:firstLine="567"/>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276"/>
        </w:numPr>
        <w:jc w:val="both"/>
      </w:pPr>
      <w:r w:rsidRPr="000156AF">
        <w:t>Савенкова Т.И. Логистика. – Москва: Омега-Л, 2010.</w:t>
      </w:r>
    </w:p>
    <w:p w:rsidR="00BF12DF" w:rsidRPr="000156AF" w:rsidRDefault="00BF12DF" w:rsidP="00965E69">
      <w:pPr>
        <w:pStyle w:val="11"/>
        <w:numPr>
          <w:ilvl w:val="0"/>
          <w:numId w:val="276"/>
        </w:numPr>
        <w:jc w:val="both"/>
      </w:pPr>
      <w:r w:rsidRPr="000156AF">
        <w:t>Тулембаева А.Н. Логистика. – Алматы: Триумф «Т», 2008.</w:t>
      </w:r>
    </w:p>
    <w:p w:rsidR="00BF12DF" w:rsidRPr="000156AF" w:rsidRDefault="00BF12DF" w:rsidP="00965E69">
      <w:pPr>
        <w:pStyle w:val="11"/>
        <w:numPr>
          <w:ilvl w:val="0"/>
          <w:numId w:val="276"/>
        </w:numPr>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276"/>
        </w:numPr>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277"/>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277"/>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277"/>
        </w:numPr>
        <w:shd w:val="clear" w:color="auto" w:fill="FFFFFF"/>
        <w:tabs>
          <w:tab w:val="left" w:pos="355"/>
        </w:tabs>
        <w:autoSpaceDE w:val="0"/>
        <w:autoSpaceDN w:val="0"/>
        <w:adjustRightInd w:val="0"/>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Пер. с англ. - М.: Олимп-Бизнес, 2001.</w:t>
      </w:r>
    </w:p>
    <w:p w:rsidR="00BF12DF" w:rsidRPr="000156AF" w:rsidRDefault="00BF12DF" w:rsidP="00965E69">
      <w:pPr>
        <w:widowControl w:val="0"/>
        <w:numPr>
          <w:ilvl w:val="0"/>
          <w:numId w:val="277"/>
        </w:numPr>
        <w:shd w:val="clear" w:color="auto" w:fill="FFFFFF"/>
        <w:tabs>
          <w:tab w:val="left" w:pos="355"/>
        </w:tabs>
        <w:autoSpaceDE w:val="0"/>
        <w:autoSpaceDN w:val="0"/>
        <w:adjustRightInd w:val="0"/>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277"/>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277"/>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277"/>
        </w:numPr>
        <w:shd w:val="clear" w:color="auto" w:fill="FFFFFF"/>
        <w:tabs>
          <w:tab w:val="left" w:pos="355"/>
        </w:tabs>
        <w:autoSpaceDE w:val="0"/>
        <w:autoSpaceDN w:val="0"/>
        <w:adjustRightInd w:val="0"/>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lastRenderedPageBreak/>
        <w:t xml:space="preserve">«Дашков и К», 1999. </w:t>
      </w:r>
    </w:p>
    <w:p w:rsidR="00BF12DF" w:rsidRPr="000156AF" w:rsidRDefault="00BF12DF" w:rsidP="00965E69">
      <w:pPr>
        <w:widowControl w:val="0"/>
        <w:numPr>
          <w:ilvl w:val="0"/>
          <w:numId w:val="277"/>
        </w:numPr>
        <w:shd w:val="clear" w:color="auto" w:fill="FFFFFF"/>
        <w:tabs>
          <w:tab w:val="left" w:pos="355"/>
        </w:tabs>
        <w:autoSpaceDE w:val="0"/>
        <w:autoSpaceDN w:val="0"/>
        <w:adjustRightInd w:val="0"/>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0156AF" w:rsidRDefault="00BF12DF" w:rsidP="00965E69">
      <w:pPr>
        <w:widowControl w:val="0"/>
        <w:numPr>
          <w:ilvl w:val="0"/>
          <w:numId w:val="277"/>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B902F2" w:rsidRDefault="00B902F2" w:rsidP="00BF12DF">
      <w:pPr>
        <w:jc w:val="center"/>
      </w:pPr>
    </w:p>
    <w:p w:rsidR="00BF12DF" w:rsidRDefault="00BF12DF" w:rsidP="00BF12DF">
      <w:pPr>
        <w:jc w:val="center"/>
      </w:pPr>
      <w:r w:rsidRPr="000156AF">
        <w:t>КОНТРОЛЬ</w:t>
      </w:r>
      <w:r>
        <w:t xml:space="preserve"> ЗНАНИЙ ПО ТЕМЕ</w:t>
      </w:r>
      <w:r w:rsidRPr="000156AF">
        <w:t>:</w:t>
      </w:r>
    </w:p>
    <w:p w:rsidR="00BF12DF" w:rsidRPr="000F2E73" w:rsidRDefault="00BF12DF" w:rsidP="00BF12DF">
      <w:pPr>
        <w:ind w:firstLine="567"/>
        <w:jc w:val="center"/>
      </w:pPr>
      <w:r w:rsidRPr="00466150">
        <w:rPr>
          <w:b/>
        </w:rPr>
        <w:t xml:space="preserve"> </w:t>
      </w:r>
      <w:r w:rsidRPr="000F2E73">
        <w:t>ЛОГИСТИЧЕСКИЕ ОПЕРАЦИИ И СИСТЕМЫ.</w:t>
      </w:r>
    </w:p>
    <w:p w:rsidR="00BF12DF" w:rsidRDefault="00BF12DF" w:rsidP="00BF12DF">
      <w:pPr>
        <w:ind w:firstLine="567"/>
        <w:jc w:val="center"/>
      </w:pPr>
      <w:r>
        <w:t xml:space="preserve"> </w:t>
      </w:r>
    </w:p>
    <w:p w:rsidR="00BF12DF" w:rsidRDefault="00BF12DF" w:rsidP="00BF12DF">
      <w:pPr>
        <w:ind w:firstLine="567"/>
        <w:jc w:val="center"/>
        <w:rPr>
          <w:b/>
          <w:lang w:val="kk-KZ"/>
        </w:rPr>
      </w:pPr>
      <w:r w:rsidRPr="002B5114">
        <w:rPr>
          <w:b/>
        </w:rPr>
        <w:t>Карта №1.</w:t>
      </w:r>
    </w:p>
    <w:p w:rsidR="00BF12DF" w:rsidRPr="001B2D4F" w:rsidRDefault="00BF12DF" w:rsidP="00BF12DF">
      <w:pPr>
        <w:ind w:firstLine="567"/>
        <w:jc w:val="center"/>
        <w:rPr>
          <w:b/>
          <w:lang w:val="kk-KZ"/>
        </w:rPr>
      </w:pPr>
    </w:p>
    <w:p w:rsidR="00BF12DF" w:rsidRDefault="00BF12DF" w:rsidP="00965E69">
      <w:pPr>
        <w:numPr>
          <w:ilvl w:val="0"/>
          <w:numId w:val="147"/>
        </w:numPr>
        <w:spacing w:line="276" w:lineRule="auto"/>
      </w:pPr>
      <w:r>
        <w:t>Определение термина «логистические операции».</w:t>
      </w:r>
    </w:p>
    <w:p w:rsidR="00BF12DF" w:rsidRDefault="00BF12DF" w:rsidP="00965E69">
      <w:pPr>
        <w:numPr>
          <w:ilvl w:val="0"/>
          <w:numId w:val="147"/>
        </w:numPr>
        <w:spacing w:line="276" w:lineRule="auto"/>
      </w:pPr>
      <w:r>
        <w:t>Функциональные области логистики.</w:t>
      </w:r>
    </w:p>
    <w:p w:rsidR="00BF12DF" w:rsidRDefault="00BF12DF" w:rsidP="00BF12DF">
      <w:pPr>
        <w:ind w:firstLine="567"/>
        <w:jc w:val="both"/>
      </w:pPr>
    </w:p>
    <w:p w:rsidR="00BF12DF" w:rsidRDefault="00BF12DF" w:rsidP="00BF12DF">
      <w:pPr>
        <w:ind w:firstLine="567"/>
        <w:jc w:val="both"/>
      </w:pPr>
    </w:p>
    <w:p w:rsidR="00BF12DF" w:rsidRDefault="00BF12DF" w:rsidP="00BF12DF">
      <w:pPr>
        <w:ind w:firstLine="567"/>
        <w:jc w:val="center"/>
        <w:rPr>
          <w:b/>
          <w:lang w:val="kk-KZ"/>
        </w:rPr>
      </w:pPr>
      <w:r w:rsidRPr="00FB16D2">
        <w:rPr>
          <w:b/>
        </w:rPr>
        <w:t>Карта №2</w:t>
      </w:r>
    </w:p>
    <w:p w:rsidR="00BF12DF" w:rsidRPr="001B2D4F" w:rsidRDefault="00BF12DF" w:rsidP="00BF12DF">
      <w:pPr>
        <w:ind w:firstLine="567"/>
        <w:jc w:val="center"/>
        <w:rPr>
          <w:b/>
          <w:lang w:val="kk-KZ"/>
        </w:rPr>
      </w:pPr>
    </w:p>
    <w:p w:rsidR="00BF12DF" w:rsidRDefault="00BF12DF" w:rsidP="00965E69">
      <w:pPr>
        <w:numPr>
          <w:ilvl w:val="0"/>
          <w:numId w:val="148"/>
        </w:numPr>
        <w:spacing w:line="276" w:lineRule="auto"/>
      </w:pPr>
      <w:r>
        <w:t>Определение термина «логистические системы».</w:t>
      </w:r>
    </w:p>
    <w:p w:rsidR="00BF12DF" w:rsidRDefault="00BF12DF" w:rsidP="00965E69">
      <w:pPr>
        <w:numPr>
          <w:ilvl w:val="0"/>
          <w:numId w:val="148"/>
        </w:numPr>
        <w:spacing w:line="276" w:lineRule="auto"/>
      </w:pPr>
      <w:r>
        <w:t>Виды и классификация логистических систем.</w:t>
      </w:r>
    </w:p>
    <w:p w:rsidR="00BF12DF" w:rsidRDefault="00BF12DF" w:rsidP="00BF12DF">
      <w:pPr>
        <w:pStyle w:val="af8"/>
        <w:ind w:left="567"/>
      </w:pPr>
    </w:p>
    <w:p w:rsidR="00BF12DF" w:rsidRDefault="00BF12DF" w:rsidP="00BF12DF">
      <w:pPr>
        <w:ind w:firstLine="567"/>
        <w:jc w:val="center"/>
        <w:rPr>
          <w:b/>
          <w:lang w:val="kk-KZ"/>
        </w:rPr>
      </w:pPr>
    </w:p>
    <w:p w:rsidR="00BF12DF" w:rsidRDefault="00BF12DF" w:rsidP="00BF12DF">
      <w:pPr>
        <w:ind w:firstLine="567"/>
        <w:jc w:val="center"/>
        <w:rPr>
          <w:b/>
        </w:rPr>
      </w:pPr>
      <w:r w:rsidRPr="00DC5C24">
        <w:rPr>
          <w:b/>
        </w:rPr>
        <w:t>Карта №3</w:t>
      </w:r>
    </w:p>
    <w:p w:rsidR="00BF12DF" w:rsidRDefault="00BF12DF" w:rsidP="00BF12DF">
      <w:pPr>
        <w:spacing w:line="276" w:lineRule="auto"/>
        <w:ind w:left="720"/>
      </w:pPr>
    </w:p>
    <w:p w:rsidR="00BF12DF" w:rsidRDefault="00BF12DF" w:rsidP="00965E69">
      <w:pPr>
        <w:numPr>
          <w:ilvl w:val="0"/>
          <w:numId w:val="149"/>
        </w:numPr>
        <w:spacing w:line="276" w:lineRule="auto"/>
      </w:pPr>
      <w:r>
        <w:t>Виды и классификация логистических систем.</w:t>
      </w:r>
    </w:p>
    <w:p w:rsidR="00BF12DF" w:rsidRDefault="00BF12DF" w:rsidP="00965E69">
      <w:pPr>
        <w:numPr>
          <w:ilvl w:val="0"/>
          <w:numId w:val="149"/>
        </w:numPr>
        <w:spacing w:line="276" w:lineRule="auto"/>
      </w:pPr>
      <w:r>
        <w:t>Функциональные области логистики.</w:t>
      </w:r>
    </w:p>
    <w:p w:rsidR="00BF12DF" w:rsidRDefault="00BF12DF" w:rsidP="00BF12DF">
      <w:pPr>
        <w:ind w:firstLine="567"/>
      </w:pPr>
    </w:p>
    <w:p w:rsidR="00BF12DF" w:rsidRDefault="00BF12DF" w:rsidP="00BF12DF">
      <w:pPr>
        <w:ind w:firstLine="567"/>
        <w:jc w:val="center"/>
        <w:rPr>
          <w:b/>
        </w:rPr>
      </w:pPr>
    </w:p>
    <w:p w:rsidR="00BF12DF" w:rsidRDefault="00BF12DF" w:rsidP="00BF12DF">
      <w:pPr>
        <w:ind w:firstLine="567"/>
        <w:jc w:val="center"/>
        <w:rPr>
          <w:b/>
          <w:lang w:val="kk-KZ"/>
        </w:rPr>
      </w:pPr>
      <w:r w:rsidRPr="00EE4863">
        <w:rPr>
          <w:b/>
        </w:rPr>
        <w:t>Карта №4</w:t>
      </w:r>
    </w:p>
    <w:p w:rsidR="00BF12DF" w:rsidRPr="001B2D4F" w:rsidRDefault="00BF12DF" w:rsidP="00BF12DF">
      <w:pPr>
        <w:ind w:firstLine="567"/>
        <w:jc w:val="center"/>
        <w:rPr>
          <w:b/>
          <w:lang w:val="kk-KZ"/>
        </w:rPr>
      </w:pPr>
    </w:p>
    <w:p w:rsidR="00BF12DF" w:rsidRDefault="00BF12DF" w:rsidP="00965E69">
      <w:pPr>
        <w:numPr>
          <w:ilvl w:val="0"/>
          <w:numId w:val="150"/>
        </w:numPr>
        <w:spacing w:line="276" w:lineRule="auto"/>
      </w:pPr>
      <w:r>
        <w:t>Свойства логистических систем.</w:t>
      </w:r>
    </w:p>
    <w:p w:rsidR="00BF12DF" w:rsidRDefault="00BF12DF" w:rsidP="00965E69">
      <w:pPr>
        <w:numPr>
          <w:ilvl w:val="0"/>
          <w:numId w:val="150"/>
        </w:numPr>
        <w:spacing w:line="276" w:lineRule="auto"/>
      </w:pPr>
      <w:r>
        <w:t>«Микрологистическая система» и «макрологистическая система».</w:t>
      </w:r>
    </w:p>
    <w:p w:rsidR="00BF12DF" w:rsidRDefault="00BF12DF" w:rsidP="00BF12DF">
      <w:pPr>
        <w:spacing w:line="276" w:lineRule="auto"/>
        <w:ind w:left="720"/>
      </w:pPr>
    </w:p>
    <w:p w:rsidR="00BF12DF" w:rsidRDefault="00BF12DF" w:rsidP="00BF12DF">
      <w:pPr>
        <w:ind w:firstLine="567"/>
      </w:pPr>
    </w:p>
    <w:p w:rsidR="00BF12DF" w:rsidRDefault="00BF12DF" w:rsidP="00BF12DF">
      <w:pPr>
        <w:ind w:firstLine="567"/>
        <w:jc w:val="center"/>
        <w:rPr>
          <w:b/>
          <w:lang w:val="kk-KZ"/>
        </w:rPr>
      </w:pPr>
      <w:r w:rsidRPr="0057300F">
        <w:rPr>
          <w:b/>
        </w:rPr>
        <w:t>Карта №5</w:t>
      </w:r>
    </w:p>
    <w:p w:rsidR="00BF12DF" w:rsidRPr="001B2D4F" w:rsidRDefault="00BF12DF" w:rsidP="00BF12DF">
      <w:pPr>
        <w:ind w:firstLine="567"/>
        <w:jc w:val="center"/>
        <w:rPr>
          <w:b/>
          <w:lang w:val="kk-KZ"/>
        </w:rPr>
      </w:pPr>
    </w:p>
    <w:p w:rsidR="00BF12DF" w:rsidRDefault="00BF12DF" w:rsidP="00965E69">
      <w:pPr>
        <w:numPr>
          <w:ilvl w:val="0"/>
          <w:numId w:val="151"/>
        </w:numPr>
        <w:spacing w:line="276" w:lineRule="auto"/>
      </w:pPr>
      <w:r>
        <w:t>Виды и классификация логистических систем.</w:t>
      </w:r>
    </w:p>
    <w:p w:rsidR="00BF12DF" w:rsidRDefault="00BF12DF" w:rsidP="00965E69">
      <w:pPr>
        <w:numPr>
          <w:ilvl w:val="0"/>
          <w:numId w:val="151"/>
        </w:numPr>
        <w:spacing w:line="276" w:lineRule="auto"/>
      </w:pPr>
      <w:r>
        <w:t>Свойства логистических систем.</w:t>
      </w:r>
    </w:p>
    <w:p w:rsidR="00BF12DF" w:rsidRDefault="00BF12DF" w:rsidP="00BF12DF">
      <w:pPr>
        <w:ind w:firstLine="567"/>
        <w:jc w:val="center"/>
      </w:pPr>
    </w:p>
    <w:p w:rsidR="00BF12DF" w:rsidRPr="001B2D4F" w:rsidRDefault="00BF12DF" w:rsidP="00BF12DF">
      <w:pPr>
        <w:ind w:firstLine="567"/>
        <w:jc w:val="center"/>
        <w:rPr>
          <w:b/>
          <w:lang w:val="kk-KZ"/>
        </w:rPr>
      </w:pPr>
      <w:r>
        <w:rPr>
          <w:b/>
        </w:rPr>
        <w:t>Карта №6</w:t>
      </w:r>
    </w:p>
    <w:p w:rsidR="00BF12DF" w:rsidRPr="001B2D4F" w:rsidRDefault="00BF12DF" w:rsidP="00BF12DF">
      <w:pPr>
        <w:ind w:firstLine="567"/>
        <w:jc w:val="center"/>
        <w:rPr>
          <w:b/>
          <w:lang w:val="kk-KZ"/>
        </w:rPr>
      </w:pPr>
    </w:p>
    <w:p w:rsidR="00BF12DF" w:rsidRDefault="00BF12DF" w:rsidP="00965E69">
      <w:pPr>
        <w:numPr>
          <w:ilvl w:val="0"/>
          <w:numId w:val="152"/>
        </w:numPr>
        <w:spacing w:line="276" w:lineRule="auto"/>
      </w:pPr>
      <w:r>
        <w:t>Определение термина «логистические системы».</w:t>
      </w:r>
    </w:p>
    <w:p w:rsidR="00BF12DF" w:rsidRDefault="00BF12DF" w:rsidP="00965E69">
      <w:pPr>
        <w:numPr>
          <w:ilvl w:val="0"/>
          <w:numId w:val="152"/>
        </w:numPr>
        <w:spacing w:line="276" w:lineRule="auto"/>
      </w:pPr>
      <w:r>
        <w:t xml:space="preserve"> «Микрологистическая система» и «макрологистическая система».</w:t>
      </w:r>
    </w:p>
    <w:p w:rsidR="00BF12DF" w:rsidRDefault="00BF12DF" w:rsidP="00BF12DF">
      <w:pPr>
        <w:ind w:firstLine="567"/>
        <w:jc w:val="center"/>
      </w:pPr>
    </w:p>
    <w:p w:rsidR="00BF12DF" w:rsidRDefault="00BF12DF" w:rsidP="00BF12DF">
      <w:pPr>
        <w:ind w:firstLine="567"/>
        <w:jc w:val="center"/>
        <w:rPr>
          <w:b/>
        </w:rPr>
      </w:pPr>
      <w:r>
        <w:rPr>
          <w:b/>
        </w:rPr>
        <w:t>Карта №7</w:t>
      </w:r>
    </w:p>
    <w:p w:rsidR="00BF12DF" w:rsidRDefault="00BF12DF" w:rsidP="00BF12DF">
      <w:pPr>
        <w:ind w:firstLine="567"/>
        <w:jc w:val="center"/>
        <w:rPr>
          <w:b/>
        </w:rPr>
      </w:pPr>
    </w:p>
    <w:p w:rsidR="00BF12DF" w:rsidRDefault="00BF12DF" w:rsidP="00965E69">
      <w:pPr>
        <w:numPr>
          <w:ilvl w:val="0"/>
          <w:numId w:val="153"/>
        </w:numPr>
        <w:spacing w:line="276" w:lineRule="auto"/>
      </w:pPr>
      <w:r>
        <w:t>Определение термина «логистические операции».</w:t>
      </w:r>
    </w:p>
    <w:p w:rsidR="00BF12DF" w:rsidRDefault="00BF12DF" w:rsidP="00965E69">
      <w:pPr>
        <w:numPr>
          <w:ilvl w:val="0"/>
          <w:numId w:val="153"/>
        </w:numPr>
        <w:spacing w:line="276" w:lineRule="auto"/>
      </w:pPr>
      <w:r>
        <w:lastRenderedPageBreak/>
        <w:t xml:space="preserve"> «Микрологистическая система» и «макрологистическая система».</w:t>
      </w:r>
    </w:p>
    <w:p w:rsidR="00BF12DF" w:rsidRDefault="00BF12DF" w:rsidP="00BF12DF">
      <w:pPr>
        <w:ind w:firstLine="567"/>
        <w:jc w:val="center"/>
        <w:rPr>
          <w:b/>
        </w:rPr>
      </w:pPr>
      <w:r>
        <w:rPr>
          <w:b/>
        </w:rPr>
        <w:t>Карта №8</w:t>
      </w:r>
    </w:p>
    <w:p w:rsidR="00BF12DF" w:rsidRPr="00DC5C24" w:rsidRDefault="00BF12DF" w:rsidP="00BF12DF">
      <w:pPr>
        <w:ind w:firstLine="567"/>
        <w:jc w:val="center"/>
      </w:pPr>
    </w:p>
    <w:p w:rsidR="00BF12DF" w:rsidRDefault="00BF12DF" w:rsidP="00965E69">
      <w:pPr>
        <w:numPr>
          <w:ilvl w:val="0"/>
          <w:numId w:val="154"/>
        </w:numPr>
        <w:spacing w:line="276" w:lineRule="auto"/>
      </w:pPr>
      <w:r>
        <w:t>Определение «логистические операции» и «логистические системы».</w:t>
      </w:r>
    </w:p>
    <w:p w:rsidR="00BF12DF" w:rsidRDefault="00BF12DF" w:rsidP="00965E69">
      <w:pPr>
        <w:numPr>
          <w:ilvl w:val="0"/>
          <w:numId w:val="154"/>
        </w:numPr>
        <w:spacing w:line="276" w:lineRule="auto"/>
      </w:pPr>
      <w:r>
        <w:t>Функциональные области логистики.</w:t>
      </w:r>
    </w:p>
    <w:p w:rsidR="00BF12DF" w:rsidRDefault="00BF12DF" w:rsidP="00BF12DF">
      <w:pPr>
        <w:ind w:firstLine="567"/>
        <w:jc w:val="center"/>
        <w:rPr>
          <w:b/>
        </w:rPr>
      </w:pPr>
    </w:p>
    <w:p w:rsidR="00B902F2" w:rsidRDefault="00B902F2" w:rsidP="00BF12DF">
      <w:pPr>
        <w:ind w:firstLine="567"/>
        <w:jc w:val="center"/>
        <w:rPr>
          <w:b/>
        </w:rPr>
      </w:pPr>
    </w:p>
    <w:p w:rsidR="00B902F2" w:rsidRDefault="00B902F2" w:rsidP="00BF12DF">
      <w:pPr>
        <w:ind w:firstLine="567"/>
        <w:jc w:val="center"/>
        <w:rPr>
          <w:b/>
        </w:rPr>
      </w:pPr>
    </w:p>
    <w:p w:rsidR="00BF12DF" w:rsidRDefault="00BF12DF" w:rsidP="00BF12DF">
      <w:pPr>
        <w:ind w:firstLine="567"/>
        <w:jc w:val="center"/>
        <w:rPr>
          <w:b/>
          <w:lang w:val="kk-KZ"/>
        </w:rPr>
      </w:pPr>
      <w:r w:rsidRPr="00EE4863">
        <w:rPr>
          <w:b/>
        </w:rPr>
        <w:t xml:space="preserve">Карта </w:t>
      </w:r>
      <w:r>
        <w:rPr>
          <w:b/>
        </w:rPr>
        <w:t>№9</w:t>
      </w:r>
    </w:p>
    <w:p w:rsidR="00BF12DF" w:rsidRPr="001B2D4F" w:rsidRDefault="00BF12DF" w:rsidP="00BF12DF">
      <w:pPr>
        <w:ind w:firstLine="567"/>
        <w:jc w:val="center"/>
        <w:rPr>
          <w:b/>
          <w:lang w:val="kk-KZ"/>
        </w:rPr>
      </w:pPr>
    </w:p>
    <w:p w:rsidR="00BF12DF" w:rsidRDefault="00BF12DF" w:rsidP="00965E69">
      <w:pPr>
        <w:numPr>
          <w:ilvl w:val="0"/>
          <w:numId w:val="156"/>
        </w:numPr>
        <w:spacing w:line="276" w:lineRule="auto"/>
      </w:pPr>
      <w:r>
        <w:t>Логистические системы и их свойства.</w:t>
      </w:r>
    </w:p>
    <w:p w:rsidR="00BF12DF" w:rsidRDefault="00BF12DF" w:rsidP="00965E69">
      <w:pPr>
        <w:numPr>
          <w:ilvl w:val="0"/>
          <w:numId w:val="156"/>
        </w:numPr>
        <w:spacing w:line="276" w:lineRule="auto"/>
      </w:pPr>
      <w:r>
        <w:t xml:space="preserve"> «Микрологистическая система» и «макрологистическая система».</w:t>
      </w:r>
    </w:p>
    <w:p w:rsidR="00BF12DF" w:rsidRDefault="00BF12DF" w:rsidP="00BF12DF">
      <w:pPr>
        <w:ind w:firstLine="567"/>
      </w:pPr>
    </w:p>
    <w:p w:rsidR="00BF12DF" w:rsidRDefault="00BF12DF" w:rsidP="00BF12DF">
      <w:pPr>
        <w:ind w:firstLine="567"/>
        <w:jc w:val="center"/>
        <w:rPr>
          <w:b/>
          <w:lang w:val="kk-KZ"/>
        </w:rPr>
      </w:pPr>
      <w:r>
        <w:rPr>
          <w:b/>
        </w:rPr>
        <w:t>Карта №10</w:t>
      </w:r>
    </w:p>
    <w:p w:rsidR="00BF12DF" w:rsidRPr="001B2D4F" w:rsidRDefault="00BF12DF" w:rsidP="00BF12DF">
      <w:pPr>
        <w:ind w:firstLine="567"/>
        <w:jc w:val="center"/>
        <w:rPr>
          <w:b/>
          <w:lang w:val="kk-KZ"/>
        </w:rPr>
      </w:pPr>
    </w:p>
    <w:p w:rsidR="00BF12DF" w:rsidRDefault="00BF12DF" w:rsidP="00965E69">
      <w:pPr>
        <w:numPr>
          <w:ilvl w:val="0"/>
          <w:numId w:val="155"/>
        </w:numPr>
        <w:spacing w:line="276" w:lineRule="auto"/>
      </w:pPr>
      <w:r>
        <w:t>Виды и классификация логистических систем.</w:t>
      </w:r>
    </w:p>
    <w:p w:rsidR="00BF12DF" w:rsidRDefault="00BF12DF" w:rsidP="00965E69">
      <w:pPr>
        <w:numPr>
          <w:ilvl w:val="0"/>
          <w:numId w:val="155"/>
        </w:numPr>
        <w:spacing w:line="276" w:lineRule="auto"/>
      </w:pPr>
      <w:r>
        <w:t>Логистические операции.</w:t>
      </w:r>
    </w:p>
    <w:p w:rsidR="00BF12DF" w:rsidRDefault="00BF12DF" w:rsidP="00BF12DF">
      <w:pPr>
        <w:ind w:firstLine="567"/>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0276ED" w:rsidRDefault="000276ED" w:rsidP="00BF12DF">
      <w:pPr>
        <w:tabs>
          <w:tab w:val="left" w:pos="4074"/>
        </w:tabs>
      </w:pPr>
    </w:p>
    <w:p w:rsidR="00BF12DF" w:rsidRPr="00466150" w:rsidRDefault="00BF12DF" w:rsidP="00BF12DF">
      <w:pPr>
        <w:tabs>
          <w:tab w:val="left" w:pos="4074"/>
        </w:tabs>
        <w:rPr>
          <w:b/>
          <w:lang w:val="en-US"/>
        </w:rPr>
      </w:pPr>
      <w:r>
        <w:lastRenderedPageBreak/>
        <w:t>ТЕМА:</w:t>
      </w:r>
      <w:r>
        <w:rPr>
          <w:b/>
        </w:rPr>
        <w:t xml:space="preserve"> ЗАКУПОЧНАЯ ЛОГИСТИКА</w:t>
      </w:r>
    </w:p>
    <w:p w:rsidR="00BF12DF" w:rsidRDefault="00BF12DF" w:rsidP="00BF12DF">
      <w:pPr>
        <w:tabs>
          <w:tab w:val="left" w:pos="700"/>
        </w:tabs>
        <w:jc w:val="both"/>
      </w:pPr>
      <w:r w:rsidRPr="000156AF">
        <w:t>ЦЕЛЬ:</w:t>
      </w:r>
      <w:r w:rsidRPr="000156AF">
        <w:rPr>
          <w:b/>
        </w:rPr>
        <w:t xml:space="preserve"> </w:t>
      </w:r>
      <w:r>
        <w:t>формирование знаний студентов в сфере закупочной логистики.</w:t>
      </w:r>
    </w:p>
    <w:p w:rsidR="00BF12DF" w:rsidRDefault="00BF12DF" w:rsidP="00BF12DF">
      <w:pPr>
        <w:tabs>
          <w:tab w:val="left" w:pos="700"/>
        </w:tabs>
        <w:jc w:val="both"/>
      </w:pPr>
      <w:r>
        <w:t>ЗАДАЧИ ОБУЧЕНИЯ:</w:t>
      </w:r>
    </w:p>
    <w:p w:rsidR="00BF12DF" w:rsidRPr="005D0DAC" w:rsidRDefault="00BF12DF" w:rsidP="00965E69">
      <w:pPr>
        <w:pStyle w:val="af8"/>
        <w:numPr>
          <w:ilvl w:val="0"/>
          <w:numId w:val="96"/>
        </w:numPr>
        <w:tabs>
          <w:tab w:val="left" w:pos="700"/>
        </w:tabs>
        <w:ind w:left="714" w:hanging="357"/>
        <w:jc w:val="both"/>
        <w:rPr>
          <w:b/>
        </w:rPr>
      </w:pPr>
      <w:r>
        <w:t>дать понятие о сущности закупа в логистике;</w:t>
      </w:r>
    </w:p>
    <w:p w:rsidR="00BF12DF" w:rsidRPr="005D0DAC" w:rsidRDefault="00BF12DF" w:rsidP="00965E69">
      <w:pPr>
        <w:pStyle w:val="af8"/>
        <w:numPr>
          <w:ilvl w:val="0"/>
          <w:numId w:val="96"/>
        </w:numPr>
        <w:tabs>
          <w:tab w:val="left" w:pos="700"/>
        </w:tabs>
        <w:ind w:left="714" w:hanging="357"/>
        <w:jc w:val="both"/>
        <w:rPr>
          <w:b/>
        </w:rPr>
      </w:pPr>
      <w:r>
        <w:t>ознакомить с задачами закупочной логистики и с задачей выбора поставщика;</w:t>
      </w:r>
    </w:p>
    <w:p w:rsidR="00BF12DF" w:rsidRPr="005D0DAC" w:rsidRDefault="00BF12DF" w:rsidP="00965E69">
      <w:pPr>
        <w:pStyle w:val="af8"/>
        <w:numPr>
          <w:ilvl w:val="0"/>
          <w:numId w:val="96"/>
        </w:numPr>
        <w:tabs>
          <w:tab w:val="left" w:pos="700"/>
        </w:tabs>
        <w:ind w:left="714" w:hanging="357"/>
        <w:jc w:val="both"/>
        <w:rPr>
          <w:b/>
        </w:rPr>
      </w:pPr>
      <w:r>
        <w:t xml:space="preserve">выделить критерии оптимального выбора поставщика; </w:t>
      </w:r>
    </w:p>
    <w:p w:rsidR="00BF12DF" w:rsidRPr="005D0DAC" w:rsidRDefault="00BF12DF" w:rsidP="00965E69">
      <w:pPr>
        <w:pStyle w:val="af8"/>
        <w:numPr>
          <w:ilvl w:val="0"/>
          <w:numId w:val="96"/>
        </w:numPr>
        <w:tabs>
          <w:tab w:val="left" w:pos="700"/>
        </w:tabs>
        <w:ind w:left="714" w:hanging="357"/>
        <w:jc w:val="both"/>
        <w:rPr>
          <w:b/>
        </w:rPr>
      </w:pPr>
      <w:r>
        <w:t>ознакомить с процессом осуществления закупок и контролем за выполнением заказа.</w:t>
      </w:r>
    </w:p>
    <w:p w:rsidR="00BF12DF" w:rsidRPr="00FA6B35" w:rsidRDefault="00BF12DF" w:rsidP="00BF12DF">
      <w:pPr>
        <w:tabs>
          <w:tab w:val="left" w:pos="700"/>
        </w:tabs>
        <w:jc w:val="both"/>
      </w:pPr>
      <w:r w:rsidRPr="000156AF">
        <w:t>ОСНОВНЫЕ ВОПРОСЫ ТЕМЫ:</w:t>
      </w:r>
    </w:p>
    <w:p w:rsidR="00BF12DF" w:rsidRDefault="00BF12DF" w:rsidP="00965E69">
      <w:pPr>
        <w:numPr>
          <w:ilvl w:val="0"/>
          <w:numId w:val="157"/>
        </w:numPr>
        <w:ind w:left="714" w:hanging="357"/>
      </w:pPr>
      <w:r>
        <w:t>Основная цель закупочной логистики.</w:t>
      </w:r>
    </w:p>
    <w:p w:rsidR="00BF12DF" w:rsidRDefault="00BF12DF" w:rsidP="00965E69">
      <w:pPr>
        <w:numPr>
          <w:ilvl w:val="0"/>
          <w:numId w:val="157"/>
        </w:numPr>
        <w:ind w:left="714" w:hanging="357"/>
      </w:pPr>
      <w:r>
        <w:t>Основные задачи закупочной логистики.</w:t>
      </w:r>
    </w:p>
    <w:p w:rsidR="00BF12DF" w:rsidRDefault="00BF12DF" w:rsidP="00965E69">
      <w:pPr>
        <w:numPr>
          <w:ilvl w:val="0"/>
          <w:numId w:val="157"/>
        </w:numPr>
        <w:ind w:left="714" w:hanging="357"/>
      </w:pPr>
      <w:r>
        <w:t>Функции службы снабжения и требования, предъявляемые к ним.</w:t>
      </w:r>
    </w:p>
    <w:p w:rsidR="00BF12DF" w:rsidRDefault="00BF12DF" w:rsidP="00965E69">
      <w:pPr>
        <w:numPr>
          <w:ilvl w:val="0"/>
          <w:numId w:val="157"/>
        </w:numPr>
        <w:ind w:left="714" w:hanging="357"/>
      </w:pPr>
      <w:r>
        <w:t>Принципы снабжения.</w:t>
      </w:r>
    </w:p>
    <w:p w:rsidR="00BF12DF" w:rsidRDefault="00BF12DF" w:rsidP="00965E69">
      <w:pPr>
        <w:numPr>
          <w:ilvl w:val="0"/>
          <w:numId w:val="157"/>
        </w:numPr>
        <w:ind w:left="714" w:hanging="357"/>
      </w:pPr>
      <w:r>
        <w:t>Поставщики и их категории.</w:t>
      </w:r>
    </w:p>
    <w:p w:rsidR="00BF12DF" w:rsidRDefault="00BF12DF" w:rsidP="00965E69">
      <w:pPr>
        <w:numPr>
          <w:ilvl w:val="0"/>
          <w:numId w:val="157"/>
        </w:numPr>
        <w:ind w:left="714" w:hanging="357"/>
      </w:pPr>
      <w:r>
        <w:t>Критерии оптимального выбора поставщика.</w:t>
      </w:r>
    </w:p>
    <w:p w:rsidR="00BF12DF" w:rsidRDefault="00BF12DF" w:rsidP="00965E69">
      <w:pPr>
        <w:numPr>
          <w:ilvl w:val="0"/>
          <w:numId w:val="157"/>
        </w:numPr>
        <w:ind w:left="714" w:hanging="357"/>
      </w:pPr>
      <w:r>
        <w:t>Процесс закупа.</w:t>
      </w:r>
    </w:p>
    <w:p w:rsidR="00BF12DF" w:rsidRPr="005D6A89" w:rsidRDefault="00BF12DF" w:rsidP="00965E69">
      <w:pPr>
        <w:numPr>
          <w:ilvl w:val="0"/>
          <w:numId w:val="157"/>
        </w:numPr>
        <w:ind w:left="714" w:hanging="357"/>
      </w:pPr>
      <w:r>
        <w:t>Процесс контроля за выполнением заказа.</w:t>
      </w:r>
    </w:p>
    <w:p w:rsidR="00BF12DF" w:rsidRDefault="00BF12DF" w:rsidP="00965E69">
      <w:pPr>
        <w:numPr>
          <w:ilvl w:val="0"/>
          <w:numId w:val="157"/>
        </w:numPr>
        <w:ind w:left="714" w:hanging="357"/>
      </w:pPr>
      <w:r>
        <w:t>Правовые основы закупок.</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Pr="00466150" w:rsidRDefault="00BF12DF" w:rsidP="00BF12DF">
      <w:pPr>
        <w:ind w:firstLine="567"/>
        <w:jc w:val="both"/>
        <w:rPr>
          <w:i/>
        </w:rPr>
      </w:pPr>
      <w:r w:rsidRPr="00466150">
        <w:rPr>
          <w:i/>
        </w:rPr>
        <w:t xml:space="preserve">Работа в малых группах. Презентация: </w:t>
      </w:r>
    </w:p>
    <w:p w:rsidR="00BF12DF" w:rsidRDefault="00BF12DF" w:rsidP="00965E69">
      <w:pPr>
        <w:numPr>
          <w:ilvl w:val="0"/>
          <w:numId w:val="158"/>
        </w:numPr>
        <w:ind w:left="714" w:hanging="357"/>
      </w:pPr>
      <w:r>
        <w:t>Закупочная логистика, ее цели и задачи.</w:t>
      </w:r>
    </w:p>
    <w:p w:rsidR="00BF12DF" w:rsidRDefault="00BF12DF" w:rsidP="00965E69">
      <w:pPr>
        <w:numPr>
          <w:ilvl w:val="0"/>
          <w:numId w:val="158"/>
        </w:numPr>
        <w:ind w:left="714" w:hanging="357"/>
      </w:pPr>
      <w:r>
        <w:t>Службы снабжения, их функции. Требования, предъявляемые к ним.</w:t>
      </w:r>
    </w:p>
    <w:p w:rsidR="00BF12DF" w:rsidRDefault="00BF12DF" w:rsidP="00965E69">
      <w:pPr>
        <w:numPr>
          <w:ilvl w:val="0"/>
          <w:numId w:val="158"/>
        </w:numPr>
        <w:ind w:left="714" w:hanging="357"/>
      </w:pPr>
      <w:r>
        <w:t>Принципы снабжения.</w:t>
      </w:r>
    </w:p>
    <w:p w:rsidR="00BF12DF" w:rsidRDefault="00BF12DF" w:rsidP="00965E69">
      <w:pPr>
        <w:numPr>
          <w:ilvl w:val="0"/>
          <w:numId w:val="158"/>
        </w:numPr>
        <w:ind w:left="714" w:hanging="357"/>
      </w:pPr>
      <w:r>
        <w:t>Поставщики и их категории. Критерии оптимального выбора поставщика.</w:t>
      </w:r>
    </w:p>
    <w:p w:rsidR="00BF12DF" w:rsidRPr="000156AF" w:rsidRDefault="00BF12DF" w:rsidP="00BF12DF">
      <w:pPr>
        <w:jc w:val="both"/>
      </w:pPr>
      <w:r w:rsidRPr="000156AF">
        <w:t>ЛИТЕРАТУРА:</w:t>
      </w:r>
    </w:p>
    <w:p w:rsidR="00BF12DF" w:rsidRDefault="00BF12DF" w:rsidP="00BF12DF">
      <w:pPr>
        <w:ind w:firstLine="567"/>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274"/>
        </w:numPr>
        <w:jc w:val="both"/>
      </w:pPr>
      <w:r w:rsidRPr="000156AF">
        <w:t>Савенкова Т.И. Логистика. – Москва: Омега-Л, 2010.</w:t>
      </w:r>
    </w:p>
    <w:p w:rsidR="00BF12DF" w:rsidRPr="000156AF" w:rsidRDefault="00BF12DF" w:rsidP="00965E69">
      <w:pPr>
        <w:pStyle w:val="11"/>
        <w:numPr>
          <w:ilvl w:val="0"/>
          <w:numId w:val="274"/>
        </w:numPr>
        <w:jc w:val="both"/>
      </w:pPr>
      <w:r w:rsidRPr="000156AF">
        <w:t>Тулембаева А.Н. Логистика. – Алматы: Триумф «Т», 2008.</w:t>
      </w:r>
    </w:p>
    <w:p w:rsidR="00BF12DF" w:rsidRPr="000156AF" w:rsidRDefault="00BF12DF" w:rsidP="00965E69">
      <w:pPr>
        <w:pStyle w:val="11"/>
        <w:numPr>
          <w:ilvl w:val="0"/>
          <w:numId w:val="274"/>
        </w:numPr>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274"/>
        </w:numPr>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275"/>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275"/>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275"/>
        </w:numPr>
        <w:shd w:val="clear" w:color="auto" w:fill="FFFFFF"/>
        <w:tabs>
          <w:tab w:val="left" w:pos="355"/>
        </w:tabs>
        <w:autoSpaceDE w:val="0"/>
        <w:autoSpaceDN w:val="0"/>
        <w:adjustRightInd w:val="0"/>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Пер. с англ. - М.: Олимп-Бизнес, 2001.</w:t>
      </w:r>
    </w:p>
    <w:p w:rsidR="00BF12DF" w:rsidRPr="000156AF" w:rsidRDefault="00BF12DF" w:rsidP="00965E69">
      <w:pPr>
        <w:widowControl w:val="0"/>
        <w:numPr>
          <w:ilvl w:val="0"/>
          <w:numId w:val="275"/>
        </w:numPr>
        <w:shd w:val="clear" w:color="auto" w:fill="FFFFFF"/>
        <w:tabs>
          <w:tab w:val="left" w:pos="355"/>
        </w:tabs>
        <w:autoSpaceDE w:val="0"/>
        <w:autoSpaceDN w:val="0"/>
        <w:adjustRightInd w:val="0"/>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275"/>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275"/>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275"/>
        </w:numPr>
        <w:shd w:val="clear" w:color="auto" w:fill="FFFFFF"/>
        <w:tabs>
          <w:tab w:val="left" w:pos="355"/>
        </w:tabs>
        <w:autoSpaceDE w:val="0"/>
        <w:autoSpaceDN w:val="0"/>
        <w:adjustRightInd w:val="0"/>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t xml:space="preserve">«Дашков и К», 1999. </w:t>
      </w:r>
    </w:p>
    <w:p w:rsidR="00BF12DF" w:rsidRPr="000156AF" w:rsidRDefault="00BF12DF" w:rsidP="00965E69">
      <w:pPr>
        <w:widowControl w:val="0"/>
        <w:numPr>
          <w:ilvl w:val="0"/>
          <w:numId w:val="275"/>
        </w:numPr>
        <w:shd w:val="clear" w:color="auto" w:fill="FFFFFF"/>
        <w:tabs>
          <w:tab w:val="left" w:pos="355"/>
        </w:tabs>
        <w:autoSpaceDE w:val="0"/>
        <w:autoSpaceDN w:val="0"/>
        <w:adjustRightInd w:val="0"/>
        <w:jc w:val="both"/>
        <w:rPr>
          <w:color w:val="000000"/>
          <w:spacing w:val="-11"/>
        </w:rPr>
      </w:pPr>
      <w:r w:rsidRPr="000156AF">
        <w:rPr>
          <w:color w:val="000000"/>
          <w:spacing w:val="5"/>
        </w:rPr>
        <w:lastRenderedPageBreak/>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1727BF" w:rsidRDefault="00BF12DF" w:rsidP="00965E69">
      <w:pPr>
        <w:widowControl w:val="0"/>
        <w:numPr>
          <w:ilvl w:val="0"/>
          <w:numId w:val="275"/>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1727BF" w:rsidRPr="000156AF" w:rsidRDefault="001727BF" w:rsidP="001727BF">
      <w:pPr>
        <w:widowControl w:val="0"/>
        <w:shd w:val="clear" w:color="auto" w:fill="FFFFFF"/>
        <w:tabs>
          <w:tab w:val="left" w:pos="355"/>
        </w:tabs>
        <w:autoSpaceDE w:val="0"/>
        <w:autoSpaceDN w:val="0"/>
        <w:adjustRightInd w:val="0"/>
        <w:ind w:left="720"/>
        <w:jc w:val="both"/>
        <w:rPr>
          <w:color w:val="000000"/>
          <w:spacing w:val="-11"/>
        </w:rPr>
      </w:pPr>
    </w:p>
    <w:p w:rsidR="00BF12DF" w:rsidRDefault="00BF12DF" w:rsidP="00BF12DF">
      <w:pPr>
        <w:jc w:val="center"/>
      </w:pPr>
      <w:r w:rsidRPr="000156AF">
        <w:t>КОНТРОЛЬ</w:t>
      </w:r>
      <w:r>
        <w:t xml:space="preserve"> ЗНАНИЙ ПО ТЕМЕ</w:t>
      </w:r>
      <w:r w:rsidRPr="000156AF">
        <w:t>:</w:t>
      </w:r>
    </w:p>
    <w:p w:rsidR="00BF12DF" w:rsidRPr="001E198B" w:rsidRDefault="00BF12DF" w:rsidP="00BF12DF">
      <w:pPr>
        <w:jc w:val="center"/>
      </w:pPr>
      <w:r w:rsidRPr="00466150">
        <w:rPr>
          <w:b/>
        </w:rPr>
        <w:t xml:space="preserve"> </w:t>
      </w:r>
      <w:r w:rsidRPr="001E198B">
        <w:t>ЗАКУПОЧНАЯ ЛОГИСТИКА.</w:t>
      </w:r>
    </w:p>
    <w:p w:rsidR="00BF12DF" w:rsidRDefault="00BF12DF" w:rsidP="00BF12DF">
      <w:pPr>
        <w:ind w:firstLine="567"/>
        <w:jc w:val="center"/>
      </w:pPr>
      <w:r>
        <w:t xml:space="preserve"> </w:t>
      </w:r>
    </w:p>
    <w:p w:rsidR="00BF12DF" w:rsidRDefault="00BF12DF" w:rsidP="00BF12DF">
      <w:pPr>
        <w:ind w:firstLine="567"/>
        <w:jc w:val="center"/>
        <w:rPr>
          <w:b/>
          <w:lang w:val="kk-KZ"/>
        </w:rPr>
      </w:pPr>
      <w:r w:rsidRPr="002B5114">
        <w:rPr>
          <w:b/>
        </w:rPr>
        <w:t>Карта №1.</w:t>
      </w:r>
    </w:p>
    <w:p w:rsidR="00BF12DF" w:rsidRPr="001B2D4F" w:rsidRDefault="00BF12DF" w:rsidP="00BF12DF">
      <w:pPr>
        <w:ind w:firstLine="567"/>
        <w:jc w:val="center"/>
        <w:rPr>
          <w:b/>
          <w:lang w:val="kk-KZ"/>
        </w:rPr>
      </w:pPr>
    </w:p>
    <w:p w:rsidR="00BF12DF" w:rsidRDefault="00BF12DF" w:rsidP="00965E69">
      <w:pPr>
        <w:pStyle w:val="af8"/>
        <w:numPr>
          <w:ilvl w:val="3"/>
          <w:numId w:val="274"/>
        </w:numPr>
        <w:ind w:left="851" w:hanging="284"/>
        <w:jc w:val="both"/>
      </w:pPr>
      <w:r>
        <w:rPr>
          <w:lang w:val="kk-KZ"/>
        </w:rPr>
        <w:t>Выбор поставщика зависит от ...</w:t>
      </w:r>
    </w:p>
    <w:p w:rsidR="00BF12DF" w:rsidRDefault="00BF12DF" w:rsidP="00965E69">
      <w:pPr>
        <w:pStyle w:val="af8"/>
        <w:numPr>
          <w:ilvl w:val="0"/>
          <w:numId w:val="159"/>
        </w:numPr>
        <w:jc w:val="both"/>
      </w:pPr>
      <w:r>
        <w:t>Цены и качества продукции</w:t>
      </w:r>
    </w:p>
    <w:p w:rsidR="00BF12DF" w:rsidRDefault="00BF12DF" w:rsidP="00965E69">
      <w:pPr>
        <w:pStyle w:val="af8"/>
        <w:numPr>
          <w:ilvl w:val="0"/>
          <w:numId w:val="159"/>
        </w:numPr>
        <w:jc w:val="both"/>
      </w:pPr>
      <w:r>
        <w:t>Длительности отношений с поставщиком</w:t>
      </w:r>
    </w:p>
    <w:p w:rsidR="00BF12DF" w:rsidRDefault="00BF12DF" w:rsidP="00965E69">
      <w:pPr>
        <w:pStyle w:val="af8"/>
        <w:numPr>
          <w:ilvl w:val="0"/>
          <w:numId w:val="159"/>
        </w:numPr>
        <w:jc w:val="both"/>
      </w:pPr>
      <w:r>
        <w:t>Географического расположения поставщика</w:t>
      </w:r>
    </w:p>
    <w:p w:rsidR="00BF12DF" w:rsidRDefault="00BF12DF" w:rsidP="00965E69">
      <w:pPr>
        <w:pStyle w:val="af8"/>
        <w:numPr>
          <w:ilvl w:val="0"/>
          <w:numId w:val="159"/>
        </w:numPr>
        <w:jc w:val="both"/>
      </w:pPr>
      <w:r>
        <w:t>Всего вышеперечисленного</w:t>
      </w:r>
    </w:p>
    <w:p w:rsidR="00BF12DF" w:rsidRPr="009A7EBD" w:rsidRDefault="00BF12DF" w:rsidP="00BF12DF">
      <w:pPr>
        <w:ind w:left="567"/>
        <w:jc w:val="both"/>
      </w:pPr>
      <w:r>
        <w:t>2.</w:t>
      </w:r>
      <w:r w:rsidRPr="009A7EBD">
        <w:rPr>
          <w:b/>
          <w:bCs/>
        </w:rPr>
        <w:t xml:space="preserve"> </w:t>
      </w:r>
      <w:r w:rsidRPr="009A7EBD">
        <w:rPr>
          <w:bCs/>
        </w:rPr>
        <w:t>Процесс обеспечения предприятия материальными ресурсами, размещение ресурсов на складе предприятия и выдача их в производство – это логистика...</w:t>
      </w:r>
    </w:p>
    <w:p w:rsidR="00BF12DF" w:rsidRDefault="00BF12DF" w:rsidP="00965E69">
      <w:pPr>
        <w:pStyle w:val="af8"/>
        <w:numPr>
          <w:ilvl w:val="0"/>
          <w:numId w:val="160"/>
        </w:numPr>
        <w:jc w:val="both"/>
      </w:pPr>
      <w:r>
        <w:t>Производственная</w:t>
      </w:r>
    </w:p>
    <w:p w:rsidR="00BF12DF" w:rsidRDefault="00BF12DF" w:rsidP="00965E69">
      <w:pPr>
        <w:pStyle w:val="af8"/>
        <w:numPr>
          <w:ilvl w:val="0"/>
          <w:numId w:val="160"/>
        </w:numPr>
        <w:jc w:val="both"/>
      </w:pPr>
      <w:r>
        <w:t>Закупочная</w:t>
      </w:r>
    </w:p>
    <w:p w:rsidR="00BF12DF" w:rsidRDefault="00BF12DF" w:rsidP="00965E69">
      <w:pPr>
        <w:pStyle w:val="af8"/>
        <w:numPr>
          <w:ilvl w:val="0"/>
          <w:numId w:val="160"/>
        </w:numPr>
        <w:jc w:val="both"/>
      </w:pPr>
      <w:r>
        <w:t>Распределительная</w:t>
      </w:r>
    </w:p>
    <w:p w:rsidR="00BF12DF" w:rsidRDefault="00BF12DF" w:rsidP="00965E69">
      <w:pPr>
        <w:pStyle w:val="af8"/>
        <w:numPr>
          <w:ilvl w:val="0"/>
          <w:numId w:val="160"/>
        </w:numPr>
        <w:jc w:val="both"/>
      </w:pPr>
      <w:r>
        <w:t xml:space="preserve">Транспортная </w:t>
      </w:r>
    </w:p>
    <w:p w:rsidR="00BF12DF" w:rsidRDefault="00BF12DF" w:rsidP="00BF12DF">
      <w:pPr>
        <w:ind w:firstLine="567"/>
        <w:jc w:val="both"/>
      </w:pPr>
      <w:r>
        <w:t>3.  Цели и задачи закупочной логистики.</w:t>
      </w:r>
    </w:p>
    <w:p w:rsidR="00BF12DF" w:rsidRDefault="00BF12DF" w:rsidP="00BF12DF">
      <w:pPr>
        <w:ind w:firstLine="567"/>
        <w:jc w:val="both"/>
      </w:pPr>
    </w:p>
    <w:p w:rsidR="00BF12DF" w:rsidRDefault="00BF12DF" w:rsidP="00BF12DF">
      <w:pPr>
        <w:ind w:firstLine="567"/>
        <w:jc w:val="center"/>
        <w:rPr>
          <w:b/>
          <w:lang w:val="kk-KZ"/>
        </w:rPr>
      </w:pPr>
      <w:r w:rsidRPr="00FB16D2">
        <w:rPr>
          <w:b/>
        </w:rPr>
        <w:t>Карта №2</w:t>
      </w:r>
    </w:p>
    <w:p w:rsidR="00BF12DF" w:rsidRPr="001B2D4F" w:rsidRDefault="00BF12DF" w:rsidP="00BF12DF">
      <w:pPr>
        <w:ind w:firstLine="567"/>
        <w:jc w:val="center"/>
        <w:rPr>
          <w:b/>
          <w:lang w:val="kk-KZ"/>
        </w:rPr>
      </w:pPr>
    </w:p>
    <w:p w:rsidR="00BF12DF" w:rsidRDefault="00BF12DF" w:rsidP="00BF12DF">
      <w:pPr>
        <w:pStyle w:val="af8"/>
        <w:ind w:left="567"/>
      </w:pPr>
      <w:r>
        <w:t>1.</w:t>
      </w:r>
      <w:r w:rsidRPr="00301031">
        <w:rPr>
          <w:b/>
          <w:bCs/>
        </w:rPr>
        <w:t xml:space="preserve"> </w:t>
      </w:r>
      <w:r w:rsidRPr="00301031">
        <w:rPr>
          <w:bCs/>
        </w:rPr>
        <w:t>К функциям закупочной логистики относится...</w:t>
      </w:r>
    </w:p>
    <w:p w:rsidR="00BF12DF" w:rsidRDefault="00BF12DF" w:rsidP="00965E69">
      <w:pPr>
        <w:pStyle w:val="af8"/>
        <w:numPr>
          <w:ilvl w:val="0"/>
          <w:numId w:val="162"/>
        </w:numPr>
      </w:pPr>
      <w:r>
        <w:t xml:space="preserve">Планирование процесса реализации </w:t>
      </w:r>
    </w:p>
    <w:p w:rsidR="00BF12DF" w:rsidRDefault="00BF12DF" w:rsidP="00965E69">
      <w:pPr>
        <w:pStyle w:val="af8"/>
        <w:numPr>
          <w:ilvl w:val="0"/>
          <w:numId w:val="162"/>
        </w:numPr>
      </w:pPr>
      <w:r>
        <w:t>Выбор поставщиков</w:t>
      </w:r>
    </w:p>
    <w:p w:rsidR="00BF12DF" w:rsidRDefault="00BF12DF" w:rsidP="00965E69">
      <w:pPr>
        <w:pStyle w:val="af8"/>
        <w:numPr>
          <w:ilvl w:val="0"/>
          <w:numId w:val="162"/>
        </w:numPr>
      </w:pPr>
      <w:r>
        <w:t>Выбор типа транспортного средства</w:t>
      </w:r>
    </w:p>
    <w:p w:rsidR="00BF12DF" w:rsidRDefault="00BF12DF" w:rsidP="00965E69">
      <w:pPr>
        <w:pStyle w:val="af8"/>
        <w:numPr>
          <w:ilvl w:val="0"/>
          <w:numId w:val="162"/>
        </w:numPr>
      </w:pPr>
      <w:r>
        <w:t>Сегментация потребительского рынка</w:t>
      </w:r>
    </w:p>
    <w:p w:rsidR="00BF12DF" w:rsidRDefault="00BF12DF" w:rsidP="00BF12DF">
      <w:pPr>
        <w:ind w:firstLine="567"/>
      </w:pPr>
      <w:r>
        <w:t>2.</w:t>
      </w:r>
      <w:r w:rsidRPr="00301031">
        <w:rPr>
          <w:b/>
          <w:bCs/>
        </w:rPr>
        <w:t xml:space="preserve"> </w:t>
      </w:r>
      <w:r w:rsidRPr="00301031">
        <w:rPr>
          <w:bCs/>
        </w:rPr>
        <w:t>Задачи, связанные с реализацией функции снабжения:</w:t>
      </w:r>
      <w:r w:rsidRPr="00301031">
        <w:t xml:space="preserve"> </w:t>
      </w:r>
    </w:p>
    <w:p w:rsidR="00BF12DF" w:rsidRDefault="00BF12DF" w:rsidP="00965E69">
      <w:pPr>
        <w:pStyle w:val="af8"/>
        <w:numPr>
          <w:ilvl w:val="0"/>
          <w:numId w:val="163"/>
        </w:numPr>
      </w:pPr>
      <w:r>
        <w:t>Что закупить?</w:t>
      </w:r>
    </w:p>
    <w:p w:rsidR="00BF12DF" w:rsidRDefault="00BF12DF" w:rsidP="00965E69">
      <w:pPr>
        <w:pStyle w:val="af8"/>
        <w:numPr>
          <w:ilvl w:val="0"/>
          <w:numId w:val="163"/>
        </w:numPr>
      </w:pPr>
      <w:r>
        <w:t>Сколько закупить?</w:t>
      </w:r>
    </w:p>
    <w:p w:rsidR="00BF12DF" w:rsidRDefault="00BF12DF" w:rsidP="00965E69">
      <w:pPr>
        <w:pStyle w:val="af8"/>
        <w:numPr>
          <w:ilvl w:val="0"/>
          <w:numId w:val="163"/>
        </w:numPr>
      </w:pPr>
      <w:r>
        <w:t>У кого закупить?</w:t>
      </w:r>
    </w:p>
    <w:p w:rsidR="00BF12DF" w:rsidRDefault="00BF12DF" w:rsidP="00965E69">
      <w:pPr>
        <w:pStyle w:val="af8"/>
        <w:numPr>
          <w:ilvl w:val="0"/>
          <w:numId w:val="163"/>
        </w:numPr>
      </w:pPr>
      <w:r>
        <w:t>Как организовать рекламу?</w:t>
      </w:r>
    </w:p>
    <w:p w:rsidR="00BF12DF" w:rsidRDefault="00BF12DF" w:rsidP="00BF12DF">
      <w:pPr>
        <w:ind w:firstLine="567"/>
      </w:pPr>
      <w:r>
        <w:t>3.  Служба снабжения и ее функции.</w:t>
      </w:r>
    </w:p>
    <w:p w:rsidR="00BF12DF" w:rsidRDefault="00BF12DF" w:rsidP="00BF12DF">
      <w:pPr>
        <w:ind w:firstLine="567"/>
      </w:pPr>
    </w:p>
    <w:p w:rsidR="00BF12DF" w:rsidRDefault="00BF12DF" w:rsidP="00BF12DF">
      <w:pPr>
        <w:ind w:firstLine="567"/>
        <w:jc w:val="center"/>
        <w:rPr>
          <w:b/>
          <w:lang w:val="kk-KZ"/>
        </w:rPr>
      </w:pPr>
    </w:p>
    <w:p w:rsidR="00BF12DF" w:rsidRDefault="00BF12DF" w:rsidP="00BF12DF">
      <w:pPr>
        <w:ind w:firstLine="567"/>
        <w:jc w:val="center"/>
        <w:rPr>
          <w:b/>
        </w:rPr>
      </w:pPr>
      <w:r w:rsidRPr="00DC5C24">
        <w:rPr>
          <w:b/>
        </w:rPr>
        <w:t>Карта №3</w:t>
      </w:r>
    </w:p>
    <w:p w:rsidR="00BF12DF" w:rsidRPr="00DC5C24" w:rsidRDefault="00BF12DF" w:rsidP="00BF12DF">
      <w:pPr>
        <w:ind w:firstLine="567"/>
        <w:jc w:val="center"/>
      </w:pPr>
    </w:p>
    <w:p w:rsidR="00BF12DF" w:rsidRDefault="00BF12DF" w:rsidP="00BF12DF">
      <w:pPr>
        <w:ind w:left="720"/>
        <w:rPr>
          <w:bCs/>
        </w:rPr>
      </w:pPr>
      <w:r>
        <w:t>1</w:t>
      </w:r>
      <w:r w:rsidRPr="00E75C93">
        <w:t>.</w:t>
      </w:r>
      <w:r w:rsidRPr="00E75C93">
        <w:rPr>
          <w:bCs/>
        </w:rPr>
        <w:t xml:space="preserve"> Основные стадии процесса приобретения материалов:</w:t>
      </w:r>
    </w:p>
    <w:p w:rsidR="00BF12DF" w:rsidRDefault="00BF12DF" w:rsidP="00965E69">
      <w:pPr>
        <w:pStyle w:val="af8"/>
        <w:numPr>
          <w:ilvl w:val="0"/>
          <w:numId w:val="165"/>
        </w:numPr>
      </w:pPr>
      <w:r>
        <w:t>Составление заявок</w:t>
      </w:r>
      <w:r w:rsidRPr="00E75C93">
        <w:t xml:space="preserve"> </w:t>
      </w:r>
    </w:p>
    <w:p w:rsidR="00BF12DF" w:rsidRDefault="00BF12DF" w:rsidP="00965E69">
      <w:pPr>
        <w:pStyle w:val="af8"/>
        <w:numPr>
          <w:ilvl w:val="0"/>
          <w:numId w:val="165"/>
        </w:numPr>
      </w:pPr>
      <w:r>
        <w:t>Отправка заявок</w:t>
      </w:r>
      <w:r w:rsidRPr="00E75C93">
        <w:t xml:space="preserve"> </w:t>
      </w:r>
    </w:p>
    <w:p w:rsidR="00BF12DF" w:rsidRDefault="00BF12DF" w:rsidP="00965E69">
      <w:pPr>
        <w:pStyle w:val="af8"/>
        <w:numPr>
          <w:ilvl w:val="0"/>
          <w:numId w:val="165"/>
        </w:numPr>
      </w:pPr>
      <w:r>
        <w:t>Выбор поставщиков</w:t>
      </w:r>
      <w:r w:rsidRPr="00E75C93">
        <w:t xml:space="preserve"> </w:t>
      </w:r>
    </w:p>
    <w:p w:rsidR="00BF12DF" w:rsidRDefault="00BF12DF" w:rsidP="00965E69">
      <w:pPr>
        <w:pStyle w:val="af8"/>
        <w:numPr>
          <w:ilvl w:val="0"/>
          <w:numId w:val="165"/>
        </w:numPr>
      </w:pPr>
      <w:r>
        <w:t>Выбор потребителей</w:t>
      </w:r>
    </w:p>
    <w:p w:rsidR="00BF12DF" w:rsidRDefault="00BF12DF" w:rsidP="00BF12DF">
      <w:pPr>
        <w:ind w:left="720"/>
      </w:pPr>
      <w:r>
        <w:rPr>
          <w:bCs/>
        </w:rPr>
        <w:t>2.</w:t>
      </w:r>
      <w:r w:rsidRPr="00E75C93">
        <w:rPr>
          <w:bCs/>
        </w:rPr>
        <w:t>Выбор поставщиков происходит по следующим критериям:</w:t>
      </w:r>
      <w:r w:rsidRPr="00E75C93">
        <w:t xml:space="preserve"> </w:t>
      </w:r>
    </w:p>
    <w:p w:rsidR="00BF12DF" w:rsidRDefault="00BF12DF" w:rsidP="00965E69">
      <w:pPr>
        <w:pStyle w:val="af8"/>
        <w:numPr>
          <w:ilvl w:val="0"/>
          <w:numId w:val="166"/>
        </w:numPr>
      </w:pPr>
      <w:r>
        <w:t xml:space="preserve">Надежность </w:t>
      </w:r>
    </w:p>
    <w:p w:rsidR="00BF12DF" w:rsidRDefault="00BF12DF" w:rsidP="00965E69">
      <w:pPr>
        <w:pStyle w:val="af8"/>
        <w:numPr>
          <w:ilvl w:val="0"/>
          <w:numId w:val="166"/>
        </w:numPr>
      </w:pPr>
      <w:r>
        <w:t>Удаленность поставщика</w:t>
      </w:r>
      <w:r w:rsidRPr="00E75C93">
        <w:t xml:space="preserve"> </w:t>
      </w:r>
    </w:p>
    <w:p w:rsidR="00BF12DF" w:rsidRDefault="00BF12DF" w:rsidP="00965E69">
      <w:pPr>
        <w:pStyle w:val="af8"/>
        <w:numPr>
          <w:ilvl w:val="0"/>
          <w:numId w:val="166"/>
        </w:numPr>
      </w:pPr>
      <w:r>
        <w:t>Поставка по возможно минимальным ценам</w:t>
      </w:r>
      <w:r w:rsidRPr="00E75C93">
        <w:t xml:space="preserve"> </w:t>
      </w:r>
    </w:p>
    <w:p w:rsidR="00BF12DF" w:rsidRDefault="00BF12DF" w:rsidP="00965E69">
      <w:pPr>
        <w:pStyle w:val="af8"/>
        <w:numPr>
          <w:ilvl w:val="0"/>
          <w:numId w:val="166"/>
        </w:numPr>
      </w:pPr>
      <w:r>
        <w:lastRenderedPageBreak/>
        <w:t>Личное знакомство с поставщиком</w:t>
      </w:r>
    </w:p>
    <w:p w:rsidR="00BF12DF" w:rsidRDefault="00BF12DF" w:rsidP="00BF12DF">
      <w:pPr>
        <w:ind w:left="720"/>
      </w:pPr>
      <w:r>
        <w:rPr>
          <w:bCs/>
        </w:rPr>
        <w:t>3.</w:t>
      </w:r>
      <w:r w:rsidRPr="00E75C93">
        <w:rPr>
          <w:b/>
          <w:bCs/>
        </w:rPr>
        <w:t xml:space="preserve"> </w:t>
      </w:r>
      <w:r>
        <w:t>Классификация поставщиков.</w:t>
      </w:r>
    </w:p>
    <w:p w:rsidR="00BF12DF" w:rsidRDefault="00BF12DF" w:rsidP="00BF12DF">
      <w:pPr>
        <w:ind w:firstLine="567"/>
        <w:jc w:val="center"/>
        <w:rPr>
          <w:b/>
        </w:rPr>
      </w:pPr>
    </w:p>
    <w:p w:rsidR="00BF12DF" w:rsidRDefault="00BF12DF" w:rsidP="00BF12DF">
      <w:pPr>
        <w:ind w:firstLine="567"/>
        <w:jc w:val="center"/>
        <w:rPr>
          <w:b/>
          <w:lang w:val="kk-KZ"/>
        </w:rPr>
      </w:pPr>
      <w:r w:rsidRPr="00EE4863">
        <w:rPr>
          <w:b/>
        </w:rPr>
        <w:t>Карта №4</w:t>
      </w:r>
    </w:p>
    <w:p w:rsidR="00BF12DF" w:rsidRPr="001B2D4F" w:rsidRDefault="00BF12DF" w:rsidP="00BF12DF">
      <w:pPr>
        <w:ind w:firstLine="567"/>
        <w:jc w:val="center"/>
        <w:rPr>
          <w:b/>
          <w:lang w:val="kk-KZ"/>
        </w:rPr>
      </w:pPr>
    </w:p>
    <w:p w:rsidR="00BF12DF" w:rsidRDefault="00BF12DF" w:rsidP="00BF12DF">
      <w:pPr>
        <w:ind w:firstLine="567"/>
        <w:jc w:val="both"/>
        <w:rPr>
          <w:bCs/>
        </w:rPr>
      </w:pPr>
      <w:r>
        <w:t>1.</w:t>
      </w:r>
      <w:r w:rsidRPr="009B1683">
        <w:rPr>
          <w:bCs/>
        </w:rPr>
        <w:t xml:space="preserve"> </w:t>
      </w:r>
      <w:r w:rsidRPr="009A7EBD">
        <w:rPr>
          <w:bCs/>
        </w:rPr>
        <w:t>К закупочной логистике НЕ относится...</w:t>
      </w:r>
    </w:p>
    <w:p w:rsidR="00BF12DF" w:rsidRPr="009A7EBD" w:rsidRDefault="00BF12DF" w:rsidP="00965E69">
      <w:pPr>
        <w:pStyle w:val="af8"/>
        <w:numPr>
          <w:ilvl w:val="0"/>
          <w:numId w:val="161"/>
        </w:numPr>
        <w:jc w:val="both"/>
        <w:rPr>
          <w:lang w:val="en-US"/>
        </w:rPr>
      </w:pPr>
      <w:r>
        <w:t>Закупка оборудования</w:t>
      </w:r>
    </w:p>
    <w:p w:rsidR="00BF12DF" w:rsidRPr="009A7EBD" w:rsidRDefault="00BF12DF" w:rsidP="00965E69">
      <w:pPr>
        <w:pStyle w:val="af8"/>
        <w:numPr>
          <w:ilvl w:val="0"/>
          <w:numId w:val="161"/>
        </w:numPr>
        <w:jc w:val="both"/>
      </w:pPr>
      <w:r>
        <w:t>Расчет денежных средств для закупки товаров и материалов</w:t>
      </w:r>
    </w:p>
    <w:p w:rsidR="00BF12DF" w:rsidRPr="009A7EBD" w:rsidRDefault="00BF12DF" w:rsidP="00965E69">
      <w:pPr>
        <w:pStyle w:val="af8"/>
        <w:numPr>
          <w:ilvl w:val="0"/>
          <w:numId w:val="161"/>
        </w:numPr>
        <w:jc w:val="both"/>
        <w:rPr>
          <w:lang w:val="en-US"/>
        </w:rPr>
      </w:pPr>
      <w:r>
        <w:t>Реклама товаров</w:t>
      </w:r>
    </w:p>
    <w:p w:rsidR="00BF12DF" w:rsidRPr="009A7EBD" w:rsidRDefault="00BF12DF" w:rsidP="00965E69">
      <w:pPr>
        <w:pStyle w:val="af8"/>
        <w:numPr>
          <w:ilvl w:val="0"/>
          <w:numId w:val="161"/>
        </w:numPr>
        <w:jc w:val="both"/>
        <w:rPr>
          <w:lang w:val="en-US"/>
        </w:rPr>
      </w:pPr>
      <w:r>
        <w:t>Выбор поставщика</w:t>
      </w:r>
    </w:p>
    <w:p w:rsidR="00BF12DF" w:rsidRDefault="00BF12DF" w:rsidP="00BF12DF">
      <w:pPr>
        <w:ind w:left="720"/>
      </w:pPr>
      <w:r>
        <w:t>2.</w:t>
      </w:r>
      <w:r w:rsidRPr="009B1683">
        <w:rPr>
          <w:bCs/>
        </w:rPr>
        <w:t xml:space="preserve"> </w:t>
      </w:r>
      <w:r w:rsidRPr="00E75C93">
        <w:rPr>
          <w:bCs/>
        </w:rPr>
        <w:t>Важнейшие элементы в политике закупок материалов:</w:t>
      </w:r>
      <w:r w:rsidRPr="009B1683">
        <w:t xml:space="preserve"> </w:t>
      </w:r>
    </w:p>
    <w:p w:rsidR="00BF12DF" w:rsidRDefault="00BF12DF" w:rsidP="00965E69">
      <w:pPr>
        <w:pStyle w:val="af8"/>
        <w:numPr>
          <w:ilvl w:val="0"/>
          <w:numId w:val="167"/>
        </w:numPr>
      </w:pPr>
      <w:r>
        <w:t>Цена</w:t>
      </w:r>
      <w:r w:rsidRPr="009B1683">
        <w:t xml:space="preserve"> </w:t>
      </w:r>
    </w:p>
    <w:p w:rsidR="00BF12DF" w:rsidRDefault="00BF12DF" w:rsidP="00965E69">
      <w:pPr>
        <w:pStyle w:val="af8"/>
        <w:numPr>
          <w:ilvl w:val="0"/>
          <w:numId w:val="167"/>
        </w:numPr>
      </w:pPr>
      <w:r>
        <w:t>Качество</w:t>
      </w:r>
      <w:r w:rsidRPr="009B1683">
        <w:t xml:space="preserve"> </w:t>
      </w:r>
    </w:p>
    <w:p w:rsidR="00BF12DF" w:rsidRDefault="00BF12DF" w:rsidP="00965E69">
      <w:pPr>
        <w:pStyle w:val="af8"/>
        <w:numPr>
          <w:ilvl w:val="0"/>
          <w:numId w:val="167"/>
        </w:numPr>
      </w:pPr>
      <w:r>
        <w:t>Удаленность поставщиков</w:t>
      </w:r>
    </w:p>
    <w:p w:rsidR="00BF12DF" w:rsidRDefault="00BF12DF" w:rsidP="00965E69">
      <w:pPr>
        <w:pStyle w:val="af8"/>
        <w:numPr>
          <w:ilvl w:val="0"/>
          <w:numId w:val="167"/>
        </w:numPr>
      </w:pPr>
      <w:r>
        <w:t>Личное знакомство с поставщиком</w:t>
      </w:r>
    </w:p>
    <w:p w:rsidR="00BF12DF" w:rsidRDefault="00BF12DF" w:rsidP="00BF12DF">
      <w:pPr>
        <w:ind w:firstLine="567"/>
      </w:pPr>
      <w:r w:rsidRPr="009B1683">
        <w:t xml:space="preserve">3. </w:t>
      </w:r>
      <w:r>
        <w:t xml:space="preserve"> Требования, предъявляемые к поставщикам.</w:t>
      </w:r>
    </w:p>
    <w:p w:rsidR="00BF12DF" w:rsidRDefault="00BF12DF" w:rsidP="00BF12DF">
      <w:pPr>
        <w:ind w:firstLine="567"/>
      </w:pPr>
    </w:p>
    <w:p w:rsidR="00BF12DF" w:rsidRDefault="00BF12DF" w:rsidP="00BF12DF">
      <w:pPr>
        <w:ind w:firstLine="567"/>
        <w:jc w:val="center"/>
        <w:rPr>
          <w:b/>
          <w:lang w:val="kk-KZ"/>
        </w:rPr>
      </w:pPr>
      <w:r w:rsidRPr="0057300F">
        <w:rPr>
          <w:b/>
        </w:rPr>
        <w:t>Карта №5</w:t>
      </w:r>
    </w:p>
    <w:p w:rsidR="00BF12DF" w:rsidRPr="001B2D4F" w:rsidRDefault="00BF12DF" w:rsidP="00BF12DF">
      <w:pPr>
        <w:ind w:firstLine="567"/>
        <w:jc w:val="center"/>
        <w:rPr>
          <w:b/>
          <w:lang w:val="kk-KZ"/>
        </w:rPr>
      </w:pPr>
    </w:p>
    <w:p w:rsidR="00BF12DF" w:rsidRDefault="00BF12DF" w:rsidP="00BF12DF">
      <w:pPr>
        <w:ind w:firstLine="567"/>
      </w:pPr>
      <w:r>
        <w:t>1.</w:t>
      </w:r>
      <w:r w:rsidRPr="009B1683">
        <w:rPr>
          <w:bCs/>
        </w:rPr>
        <w:t xml:space="preserve"> </w:t>
      </w:r>
      <w:r w:rsidRPr="00301031">
        <w:rPr>
          <w:bCs/>
        </w:rPr>
        <w:t>Функции закупочной логистики:</w:t>
      </w:r>
      <w:r w:rsidRPr="00301031">
        <w:t xml:space="preserve"> </w:t>
      </w:r>
    </w:p>
    <w:p w:rsidR="00BF12DF" w:rsidRDefault="00BF12DF" w:rsidP="00965E69">
      <w:pPr>
        <w:pStyle w:val="af8"/>
        <w:numPr>
          <w:ilvl w:val="0"/>
          <w:numId w:val="164"/>
        </w:numPr>
      </w:pPr>
      <w:r>
        <w:t>Выбор поставщика</w:t>
      </w:r>
      <w:r w:rsidRPr="00301031">
        <w:t xml:space="preserve"> </w:t>
      </w:r>
    </w:p>
    <w:p w:rsidR="00BF12DF" w:rsidRDefault="00BF12DF" w:rsidP="00965E69">
      <w:pPr>
        <w:pStyle w:val="af8"/>
        <w:numPr>
          <w:ilvl w:val="0"/>
          <w:numId w:val="164"/>
        </w:numPr>
      </w:pPr>
      <w:r>
        <w:t>Определение потребностей в материальных ресурсах</w:t>
      </w:r>
      <w:r w:rsidRPr="00301031">
        <w:t xml:space="preserve"> </w:t>
      </w:r>
    </w:p>
    <w:p w:rsidR="00BF12DF" w:rsidRDefault="00BF12DF" w:rsidP="00965E69">
      <w:pPr>
        <w:pStyle w:val="af8"/>
        <w:numPr>
          <w:ilvl w:val="0"/>
          <w:numId w:val="164"/>
        </w:numPr>
      </w:pPr>
      <w:r>
        <w:t>Контроль за сроками поставок</w:t>
      </w:r>
      <w:r w:rsidRPr="00301031">
        <w:t xml:space="preserve"> </w:t>
      </w:r>
    </w:p>
    <w:p w:rsidR="00BF12DF" w:rsidRDefault="00BF12DF" w:rsidP="00965E69">
      <w:pPr>
        <w:pStyle w:val="af8"/>
        <w:numPr>
          <w:ilvl w:val="0"/>
          <w:numId w:val="164"/>
        </w:numPr>
      </w:pPr>
      <w:r>
        <w:t>Контроль за отпуском товаров</w:t>
      </w:r>
    </w:p>
    <w:p w:rsidR="00BF12DF" w:rsidRDefault="00BF12DF" w:rsidP="00BF12DF">
      <w:pPr>
        <w:ind w:firstLine="567"/>
      </w:pPr>
      <w:r>
        <w:t>2. Начальный этап процесса осуществления закупок:</w:t>
      </w:r>
    </w:p>
    <w:p w:rsidR="00BF12DF" w:rsidRDefault="00BF12DF" w:rsidP="00965E69">
      <w:pPr>
        <w:pStyle w:val="af8"/>
        <w:numPr>
          <w:ilvl w:val="0"/>
          <w:numId w:val="168"/>
        </w:numPr>
      </w:pPr>
      <w:r>
        <w:t>Осознание потребности в материальных ресурсах</w:t>
      </w:r>
    </w:p>
    <w:p w:rsidR="00BF12DF" w:rsidRDefault="00BF12DF" w:rsidP="00965E69">
      <w:pPr>
        <w:pStyle w:val="af8"/>
        <w:numPr>
          <w:ilvl w:val="0"/>
          <w:numId w:val="168"/>
        </w:numPr>
      </w:pPr>
      <w:r>
        <w:t>Выбор поставщика</w:t>
      </w:r>
    </w:p>
    <w:p w:rsidR="00BF12DF" w:rsidRDefault="00BF12DF" w:rsidP="00965E69">
      <w:pPr>
        <w:pStyle w:val="af8"/>
        <w:numPr>
          <w:ilvl w:val="0"/>
          <w:numId w:val="168"/>
        </w:numPr>
      </w:pPr>
      <w:r>
        <w:t>Исследование рынка закупок</w:t>
      </w:r>
    </w:p>
    <w:p w:rsidR="00BF12DF" w:rsidRDefault="00BF12DF" w:rsidP="00965E69">
      <w:pPr>
        <w:pStyle w:val="af8"/>
        <w:numPr>
          <w:ilvl w:val="0"/>
          <w:numId w:val="168"/>
        </w:numPr>
      </w:pPr>
      <w:r>
        <w:t>Заключение контракта с поставщиком</w:t>
      </w:r>
    </w:p>
    <w:p w:rsidR="00BF12DF" w:rsidRDefault="00BF12DF" w:rsidP="00BF12DF">
      <w:r>
        <w:t xml:space="preserve">          3. Принципы снабжения.</w:t>
      </w:r>
    </w:p>
    <w:p w:rsidR="00BF12DF" w:rsidRDefault="00BF12DF" w:rsidP="00BF12DF">
      <w:pPr>
        <w:ind w:firstLine="567"/>
        <w:jc w:val="center"/>
      </w:pPr>
    </w:p>
    <w:p w:rsidR="00BF12DF" w:rsidRPr="001B2D4F" w:rsidRDefault="00BF12DF" w:rsidP="00BF12DF">
      <w:pPr>
        <w:ind w:firstLine="567"/>
        <w:jc w:val="center"/>
        <w:rPr>
          <w:b/>
          <w:lang w:val="kk-KZ"/>
        </w:rPr>
      </w:pPr>
      <w:r>
        <w:rPr>
          <w:b/>
        </w:rPr>
        <w:t>Карта №6</w:t>
      </w:r>
    </w:p>
    <w:p w:rsidR="00BF12DF" w:rsidRPr="001B2D4F" w:rsidRDefault="00BF12DF" w:rsidP="00BF12DF">
      <w:pPr>
        <w:ind w:firstLine="567"/>
        <w:jc w:val="center"/>
        <w:rPr>
          <w:b/>
          <w:lang w:val="kk-KZ"/>
        </w:rPr>
      </w:pPr>
    </w:p>
    <w:p w:rsidR="00BF12DF" w:rsidRDefault="00BF12DF" w:rsidP="00BF12DF">
      <w:pPr>
        <w:ind w:left="567"/>
        <w:jc w:val="both"/>
      </w:pPr>
      <w:r>
        <w:t>1.</w:t>
      </w:r>
      <w:r w:rsidRPr="00430965">
        <w:t xml:space="preserve"> </w:t>
      </w:r>
      <w:r>
        <w:t>Один из принципов снабжения</w:t>
      </w:r>
    </w:p>
    <w:p w:rsidR="00BF12DF" w:rsidRDefault="00BF12DF" w:rsidP="00965E69">
      <w:pPr>
        <w:pStyle w:val="af8"/>
        <w:numPr>
          <w:ilvl w:val="0"/>
          <w:numId w:val="169"/>
        </w:numPr>
        <w:jc w:val="both"/>
      </w:pPr>
      <w:r>
        <w:t>Планомерность</w:t>
      </w:r>
    </w:p>
    <w:p w:rsidR="00BF12DF" w:rsidRDefault="00BF12DF" w:rsidP="00965E69">
      <w:pPr>
        <w:pStyle w:val="af8"/>
        <w:numPr>
          <w:ilvl w:val="0"/>
          <w:numId w:val="169"/>
        </w:numPr>
        <w:jc w:val="both"/>
      </w:pPr>
      <w:r>
        <w:t>Надежность</w:t>
      </w:r>
    </w:p>
    <w:p w:rsidR="00BF12DF" w:rsidRDefault="00BF12DF" w:rsidP="00965E69">
      <w:pPr>
        <w:pStyle w:val="af8"/>
        <w:numPr>
          <w:ilvl w:val="0"/>
          <w:numId w:val="169"/>
        </w:numPr>
        <w:jc w:val="both"/>
      </w:pPr>
      <w:r>
        <w:t>Конкретность</w:t>
      </w:r>
    </w:p>
    <w:p w:rsidR="00BF12DF" w:rsidRDefault="00BF12DF" w:rsidP="00965E69">
      <w:pPr>
        <w:pStyle w:val="af8"/>
        <w:numPr>
          <w:ilvl w:val="0"/>
          <w:numId w:val="169"/>
        </w:numPr>
        <w:jc w:val="both"/>
      </w:pPr>
      <w:r>
        <w:t>Вариантность</w:t>
      </w:r>
    </w:p>
    <w:p w:rsidR="00BF12DF" w:rsidRDefault="00BF12DF" w:rsidP="00BF12DF">
      <w:pPr>
        <w:ind w:firstLine="567"/>
      </w:pPr>
      <w:r>
        <w:t>2.</w:t>
      </w:r>
      <w:r w:rsidRPr="00430965">
        <w:t xml:space="preserve"> </w:t>
      </w:r>
      <w:r>
        <w:t>Одно из требований, предъявляемых к службе снабжения</w:t>
      </w:r>
    </w:p>
    <w:p w:rsidR="00BF12DF" w:rsidRDefault="00BF12DF" w:rsidP="00965E69">
      <w:pPr>
        <w:pStyle w:val="af8"/>
        <w:numPr>
          <w:ilvl w:val="0"/>
          <w:numId w:val="170"/>
        </w:numPr>
      </w:pPr>
      <w:r>
        <w:t>Планирование реализации</w:t>
      </w:r>
    </w:p>
    <w:p w:rsidR="00BF12DF" w:rsidRDefault="00BF12DF" w:rsidP="00965E69">
      <w:pPr>
        <w:pStyle w:val="af8"/>
        <w:numPr>
          <w:ilvl w:val="0"/>
          <w:numId w:val="170"/>
        </w:numPr>
      </w:pPr>
      <w:r>
        <w:t>Управление запасами, сведение их к минимуму</w:t>
      </w:r>
    </w:p>
    <w:p w:rsidR="00BF12DF" w:rsidRDefault="00BF12DF" w:rsidP="00965E69">
      <w:pPr>
        <w:pStyle w:val="af8"/>
        <w:numPr>
          <w:ilvl w:val="0"/>
          <w:numId w:val="170"/>
        </w:numPr>
      </w:pPr>
      <w:r>
        <w:t>Сбыт продукции</w:t>
      </w:r>
    </w:p>
    <w:p w:rsidR="00BF12DF" w:rsidRDefault="00BF12DF" w:rsidP="00965E69">
      <w:pPr>
        <w:pStyle w:val="af8"/>
        <w:numPr>
          <w:ilvl w:val="0"/>
          <w:numId w:val="170"/>
        </w:numPr>
      </w:pPr>
      <w:r>
        <w:t>Производство продукции</w:t>
      </w:r>
    </w:p>
    <w:p w:rsidR="00BF12DF" w:rsidRDefault="00BF12DF" w:rsidP="00BF12DF">
      <w:pPr>
        <w:ind w:firstLine="567"/>
      </w:pPr>
      <w:r>
        <w:t>3. Контракт, как правовая основа закупок.</w:t>
      </w:r>
    </w:p>
    <w:p w:rsidR="00BF12DF" w:rsidRDefault="00BF12DF" w:rsidP="00BF12DF">
      <w:pPr>
        <w:ind w:firstLine="567"/>
        <w:jc w:val="both"/>
      </w:pPr>
    </w:p>
    <w:p w:rsidR="00BF12DF" w:rsidRPr="005454E7" w:rsidRDefault="00BF12DF" w:rsidP="00BF12DF">
      <w:pPr>
        <w:ind w:firstLine="567"/>
        <w:jc w:val="center"/>
        <w:rPr>
          <w:b/>
        </w:rPr>
      </w:pPr>
      <w:r>
        <w:rPr>
          <w:b/>
        </w:rPr>
        <w:t>Карта №7</w:t>
      </w:r>
    </w:p>
    <w:p w:rsidR="00BF12DF" w:rsidRPr="005454E7" w:rsidRDefault="00BF12DF" w:rsidP="00BF12DF">
      <w:pPr>
        <w:ind w:firstLine="567"/>
        <w:jc w:val="center"/>
        <w:rPr>
          <w:b/>
        </w:rPr>
      </w:pPr>
    </w:p>
    <w:p w:rsidR="00BF12DF" w:rsidRDefault="00BF12DF" w:rsidP="00BF12DF">
      <w:pPr>
        <w:ind w:firstLine="567"/>
      </w:pPr>
      <w:r>
        <w:t>1.</w:t>
      </w:r>
      <w:r w:rsidRPr="00CB24D5">
        <w:t xml:space="preserve"> </w:t>
      </w:r>
      <w:r>
        <w:t>Управление запасами и сведение их к минимуму - это</w:t>
      </w:r>
    </w:p>
    <w:p w:rsidR="00BF12DF" w:rsidRDefault="00BF12DF" w:rsidP="00965E69">
      <w:pPr>
        <w:pStyle w:val="af8"/>
        <w:numPr>
          <w:ilvl w:val="0"/>
          <w:numId w:val="171"/>
        </w:numPr>
      </w:pPr>
      <w:r>
        <w:lastRenderedPageBreak/>
        <w:t>Одно из требований, предъявляемых к службе снабжения</w:t>
      </w:r>
    </w:p>
    <w:p w:rsidR="00BF12DF" w:rsidRDefault="00BF12DF" w:rsidP="00965E69">
      <w:pPr>
        <w:pStyle w:val="af8"/>
        <w:numPr>
          <w:ilvl w:val="0"/>
          <w:numId w:val="171"/>
        </w:numPr>
      </w:pPr>
      <w:r>
        <w:t>Один из этапов выбора поставщика</w:t>
      </w:r>
    </w:p>
    <w:p w:rsidR="00BF12DF" w:rsidRDefault="00BF12DF" w:rsidP="00965E69">
      <w:pPr>
        <w:pStyle w:val="af8"/>
        <w:numPr>
          <w:ilvl w:val="0"/>
          <w:numId w:val="171"/>
        </w:numPr>
      </w:pPr>
      <w:r>
        <w:t>Одна из функций транспортной логистики</w:t>
      </w:r>
    </w:p>
    <w:p w:rsidR="00BF12DF" w:rsidRDefault="00BF12DF" w:rsidP="00965E69">
      <w:pPr>
        <w:pStyle w:val="af8"/>
        <w:numPr>
          <w:ilvl w:val="0"/>
          <w:numId w:val="171"/>
        </w:numPr>
      </w:pPr>
      <w:r>
        <w:t>Одна из задач информационной логистики</w:t>
      </w:r>
    </w:p>
    <w:p w:rsidR="00BF12DF" w:rsidRDefault="00BF12DF" w:rsidP="00BF12DF">
      <w:pPr>
        <w:ind w:left="567"/>
        <w:jc w:val="both"/>
      </w:pPr>
      <w:r>
        <w:t xml:space="preserve"> 2. Один из принципов снабжения</w:t>
      </w:r>
    </w:p>
    <w:p w:rsidR="00BF12DF" w:rsidRDefault="00BF12DF" w:rsidP="00965E69">
      <w:pPr>
        <w:pStyle w:val="af8"/>
        <w:numPr>
          <w:ilvl w:val="0"/>
          <w:numId w:val="172"/>
        </w:numPr>
        <w:jc w:val="both"/>
      </w:pPr>
      <w:r>
        <w:t>Ритмичность</w:t>
      </w:r>
    </w:p>
    <w:p w:rsidR="00BF12DF" w:rsidRDefault="00BF12DF" w:rsidP="00965E69">
      <w:pPr>
        <w:pStyle w:val="af8"/>
        <w:numPr>
          <w:ilvl w:val="0"/>
          <w:numId w:val="172"/>
        </w:numPr>
        <w:jc w:val="both"/>
      </w:pPr>
      <w:r>
        <w:t>Надежность</w:t>
      </w:r>
    </w:p>
    <w:p w:rsidR="00BF12DF" w:rsidRDefault="00BF12DF" w:rsidP="00965E69">
      <w:pPr>
        <w:pStyle w:val="af8"/>
        <w:numPr>
          <w:ilvl w:val="0"/>
          <w:numId w:val="172"/>
        </w:numPr>
        <w:jc w:val="both"/>
      </w:pPr>
      <w:r>
        <w:t>Конкретность</w:t>
      </w:r>
    </w:p>
    <w:p w:rsidR="00BF12DF" w:rsidRDefault="00BF12DF" w:rsidP="00965E69">
      <w:pPr>
        <w:pStyle w:val="af8"/>
        <w:numPr>
          <w:ilvl w:val="0"/>
          <w:numId w:val="172"/>
        </w:numPr>
        <w:jc w:val="both"/>
      </w:pPr>
      <w:r>
        <w:t>Вариантность</w:t>
      </w:r>
    </w:p>
    <w:p w:rsidR="00BF12DF" w:rsidRDefault="00BF12DF" w:rsidP="00BF12DF">
      <w:pPr>
        <w:ind w:firstLine="567"/>
      </w:pPr>
      <w:r>
        <w:t>3. Функции службы снабжения и требования, предъявляемые к ним.</w:t>
      </w:r>
    </w:p>
    <w:p w:rsidR="00BF12DF" w:rsidRDefault="00BF12DF" w:rsidP="00BF12DF">
      <w:pPr>
        <w:ind w:firstLine="567"/>
      </w:pPr>
    </w:p>
    <w:p w:rsidR="00BF12DF" w:rsidRDefault="00BF12DF" w:rsidP="00BF12DF">
      <w:pPr>
        <w:ind w:firstLine="567"/>
        <w:jc w:val="center"/>
        <w:rPr>
          <w:b/>
        </w:rPr>
      </w:pPr>
      <w:r>
        <w:rPr>
          <w:b/>
        </w:rPr>
        <w:t>Карта №8</w:t>
      </w:r>
    </w:p>
    <w:p w:rsidR="00BF12DF" w:rsidRPr="00DC5C24" w:rsidRDefault="00BF12DF" w:rsidP="00BF12DF">
      <w:pPr>
        <w:ind w:firstLine="567"/>
        <w:jc w:val="center"/>
      </w:pPr>
    </w:p>
    <w:p w:rsidR="00BF12DF" w:rsidRDefault="00BF12DF" w:rsidP="00BF12DF">
      <w:pPr>
        <w:ind w:left="567"/>
        <w:jc w:val="both"/>
      </w:pPr>
      <w:r>
        <w:t>1.</w:t>
      </w:r>
      <w:r w:rsidRPr="00383D1C">
        <w:t xml:space="preserve"> </w:t>
      </w:r>
      <w:r>
        <w:t>Один из принципов снабжения</w:t>
      </w:r>
    </w:p>
    <w:p w:rsidR="00BF12DF" w:rsidRDefault="00BF12DF" w:rsidP="00965E69">
      <w:pPr>
        <w:pStyle w:val="af8"/>
        <w:numPr>
          <w:ilvl w:val="0"/>
          <w:numId w:val="173"/>
        </w:numPr>
        <w:jc w:val="both"/>
      </w:pPr>
      <w:r>
        <w:t>Экономичность</w:t>
      </w:r>
    </w:p>
    <w:p w:rsidR="00BF12DF" w:rsidRDefault="00BF12DF" w:rsidP="00965E69">
      <w:pPr>
        <w:pStyle w:val="af8"/>
        <w:numPr>
          <w:ilvl w:val="0"/>
          <w:numId w:val="173"/>
        </w:numPr>
        <w:jc w:val="both"/>
      </w:pPr>
      <w:r>
        <w:t>Надежность</w:t>
      </w:r>
    </w:p>
    <w:p w:rsidR="00BF12DF" w:rsidRDefault="00BF12DF" w:rsidP="00965E69">
      <w:pPr>
        <w:pStyle w:val="af8"/>
        <w:numPr>
          <w:ilvl w:val="0"/>
          <w:numId w:val="173"/>
        </w:numPr>
        <w:jc w:val="both"/>
      </w:pPr>
      <w:r>
        <w:t>Конкретность</w:t>
      </w:r>
    </w:p>
    <w:p w:rsidR="00BF12DF" w:rsidRDefault="00BF12DF" w:rsidP="00965E69">
      <w:pPr>
        <w:pStyle w:val="af8"/>
        <w:numPr>
          <w:ilvl w:val="0"/>
          <w:numId w:val="173"/>
        </w:numPr>
        <w:jc w:val="both"/>
      </w:pPr>
      <w:r>
        <w:t>Вариантность</w:t>
      </w:r>
    </w:p>
    <w:p w:rsidR="00BF12DF" w:rsidRDefault="00BF12DF" w:rsidP="00BF12DF">
      <w:pPr>
        <w:ind w:firstLine="567"/>
      </w:pPr>
      <w:r>
        <w:t>2. Часть организации, преследующая те же цели, что и закупочная логистика:</w:t>
      </w:r>
    </w:p>
    <w:p w:rsidR="00BF12DF" w:rsidRDefault="00BF12DF" w:rsidP="00965E69">
      <w:pPr>
        <w:pStyle w:val="af8"/>
        <w:numPr>
          <w:ilvl w:val="0"/>
          <w:numId w:val="174"/>
        </w:numPr>
      </w:pPr>
      <w:r>
        <w:t>Отдел продаж</w:t>
      </w:r>
    </w:p>
    <w:p w:rsidR="00BF12DF" w:rsidRDefault="00BF12DF" w:rsidP="00965E69">
      <w:pPr>
        <w:pStyle w:val="af8"/>
        <w:numPr>
          <w:ilvl w:val="0"/>
          <w:numId w:val="174"/>
        </w:numPr>
      </w:pPr>
      <w:r>
        <w:t>Маркетинговая служба</w:t>
      </w:r>
    </w:p>
    <w:p w:rsidR="00BF12DF" w:rsidRDefault="00BF12DF" w:rsidP="00965E69">
      <w:pPr>
        <w:pStyle w:val="af8"/>
        <w:numPr>
          <w:ilvl w:val="0"/>
          <w:numId w:val="174"/>
        </w:numPr>
      </w:pPr>
      <w:r>
        <w:t>Служба снабжения</w:t>
      </w:r>
    </w:p>
    <w:p w:rsidR="00BF12DF" w:rsidRDefault="00BF12DF" w:rsidP="00965E69">
      <w:pPr>
        <w:pStyle w:val="af8"/>
        <w:numPr>
          <w:ilvl w:val="0"/>
          <w:numId w:val="174"/>
        </w:numPr>
      </w:pPr>
      <w:r>
        <w:t>Рекламный отдел</w:t>
      </w:r>
    </w:p>
    <w:p w:rsidR="00BF12DF" w:rsidRDefault="00BF12DF" w:rsidP="00BF12DF">
      <w:pPr>
        <w:ind w:firstLine="567"/>
      </w:pPr>
      <w:r>
        <w:t>3.Принципы снабжения.</w:t>
      </w:r>
    </w:p>
    <w:p w:rsidR="00BF12DF" w:rsidRDefault="00BF12DF" w:rsidP="00BF12DF">
      <w:pPr>
        <w:ind w:firstLine="567"/>
        <w:jc w:val="center"/>
        <w:rPr>
          <w:b/>
        </w:rPr>
      </w:pPr>
    </w:p>
    <w:p w:rsidR="00BF12DF" w:rsidRDefault="00BF12DF" w:rsidP="00BF12DF">
      <w:pPr>
        <w:ind w:firstLine="567"/>
        <w:jc w:val="center"/>
        <w:rPr>
          <w:b/>
          <w:lang w:val="kk-KZ"/>
        </w:rPr>
      </w:pPr>
      <w:r w:rsidRPr="00EE4863">
        <w:rPr>
          <w:b/>
        </w:rPr>
        <w:t xml:space="preserve">Карта </w:t>
      </w:r>
      <w:r>
        <w:rPr>
          <w:b/>
        </w:rPr>
        <w:t>№9</w:t>
      </w:r>
    </w:p>
    <w:p w:rsidR="00BF12DF" w:rsidRPr="001B2D4F" w:rsidRDefault="00BF12DF" w:rsidP="00BF12DF">
      <w:pPr>
        <w:ind w:firstLine="567"/>
        <w:jc w:val="center"/>
        <w:rPr>
          <w:b/>
          <w:lang w:val="kk-KZ"/>
        </w:rPr>
      </w:pPr>
    </w:p>
    <w:p w:rsidR="00BF12DF" w:rsidRDefault="00BF12DF" w:rsidP="00BF12DF">
      <w:pPr>
        <w:ind w:firstLine="567"/>
      </w:pPr>
      <w:r>
        <w:t>1. Основные вопросы, которые решает закупочная логистика:</w:t>
      </w:r>
    </w:p>
    <w:p w:rsidR="00BF12DF" w:rsidRDefault="00BF12DF" w:rsidP="00965E69">
      <w:pPr>
        <w:pStyle w:val="af8"/>
        <w:numPr>
          <w:ilvl w:val="0"/>
          <w:numId w:val="175"/>
        </w:numPr>
      </w:pPr>
      <w:r>
        <w:t>Какие материалы требуются?</w:t>
      </w:r>
    </w:p>
    <w:p w:rsidR="00BF12DF" w:rsidRDefault="00BF12DF" w:rsidP="00965E69">
      <w:pPr>
        <w:pStyle w:val="af8"/>
        <w:numPr>
          <w:ilvl w:val="0"/>
          <w:numId w:val="175"/>
        </w:numPr>
      </w:pPr>
      <w:r>
        <w:t>Какое количество материалов необходимо?</w:t>
      </w:r>
    </w:p>
    <w:p w:rsidR="00BF12DF" w:rsidRDefault="00BF12DF" w:rsidP="00965E69">
      <w:pPr>
        <w:pStyle w:val="af8"/>
        <w:numPr>
          <w:ilvl w:val="0"/>
          <w:numId w:val="175"/>
        </w:numPr>
      </w:pPr>
      <w:r>
        <w:t>Какому поставщику их заказать?</w:t>
      </w:r>
    </w:p>
    <w:p w:rsidR="00BF12DF" w:rsidRPr="001F57F0" w:rsidRDefault="00BF12DF" w:rsidP="00965E69">
      <w:pPr>
        <w:pStyle w:val="af8"/>
        <w:numPr>
          <w:ilvl w:val="0"/>
          <w:numId w:val="175"/>
        </w:numPr>
      </w:pPr>
      <w:r>
        <w:t>Как реализовать материалы?</w:t>
      </w:r>
    </w:p>
    <w:p w:rsidR="00BF12DF" w:rsidRDefault="00BF12DF" w:rsidP="00BF12DF">
      <w:pPr>
        <w:ind w:firstLine="567"/>
      </w:pPr>
      <w:r>
        <w:t>2. Какой из принципов снабжения определяет необходимость использования современных технологий закупок и поставок?</w:t>
      </w:r>
    </w:p>
    <w:p w:rsidR="00BF12DF" w:rsidRDefault="00BF12DF" w:rsidP="00965E69">
      <w:pPr>
        <w:pStyle w:val="af8"/>
        <w:numPr>
          <w:ilvl w:val="0"/>
          <w:numId w:val="177"/>
        </w:numPr>
      </w:pPr>
      <w:r>
        <w:t xml:space="preserve">Надежность </w:t>
      </w:r>
    </w:p>
    <w:p w:rsidR="00BF12DF" w:rsidRDefault="00BF12DF" w:rsidP="00965E69">
      <w:pPr>
        <w:pStyle w:val="af8"/>
        <w:numPr>
          <w:ilvl w:val="0"/>
          <w:numId w:val="177"/>
        </w:numPr>
      </w:pPr>
      <w:r>
        <w:t xml:space="preserve">Научность </w:t>
      </w:r>
    </w:p>
    <w:p w:rsidR="00BF12DF" w:rsidRDefault="00BF12DF" w:rsidP="00965E69">
      <w:pPr>
        <w:pStyle w:val="af8"/>
        <w:numPr>
          <w:ilvl w:val="0"/>
          <w:numId w:val="177"/>
        </w:numPr>
      </w:pPr>
      <w:r>
        <w:t>Системность</w:t>
      </w:r>
    </w:p>
    <w:p w:rsidR="00BF12DF" w:rsidRDefault="00BF12DF" w:rsidP="00965E69">
      <w:pPr>
        <w:pStyle w:val="af8"/>
        <w:numPr>
          <w:ilvl w:val="0"/>
          <w:numId w:val="177"/>
        </w:numPr>
      </w:pPr>
      <w:r>
        <w:rPr>
          <w:lang w:val="kk-KZ"/>
        </w:rPr>
        <w:t xml:space="preserve">Технологичность  </w:t>
      </w:r>
    </w:p>
    <w:p w:rsidR="00BF12DF" w:rsidRDefault="00BF12DF" w:rsidP="00BF12DF">
      <w:pPr>
        <w:ind w:firstLine="567"/>
      </w:pPr>
      <w:r>
        <w:t>3. Критерии оптимального выбора поставщика.</w:t>
      </w:r>
    </w:p>
    <w:p w:rsidR="00BF12DF" w:rsidRDefault="00BF12DF" w:rsidP="00BF12DF">
      <w:pPr>
        <w:ind w:firstLine="567"/>
        <w:jc w:val="center"/>
        <w:rPr>
          <w:b/>
        </w:rPr>
      </w:pPr>
    </w:p>
    <w:p w:rsidR="00BF12DF" w:rsidRDefault="00BF12DF" w:rsidP="00BF12DF">
      <w:pPr>
        <w:ind w:firstLine="567"/>
        <w:jc w:val="center"/>
        <w:rPr>
          <w:b/>
          <w:lang w:val="kk-KZ"/>
        </w:rPr>
      </w:pPr>
      <w:r>
        <w:rPr>
          <w:b/>
        </w:rPr>
        <w:t>Карта №10</w:t>
      </w:r>
    </w:p>
    <w:p w:rsidR="00BF12DF" w:rsidRPr="001B2D4F" w:rsidRDefault="00BF12DF" w:rsidP="00BF12DF">
      <w:pPr>
        <w:ind w:firstLine="567"/>
        <w:jc w:val="center"/>
        <w:rPr>
          <w:b/>
          <w:lang w:val="kk-KZ"/>
        </w:rPr>
      </w:pPr>
    </w:p>
    <w:p w:rsidR="00BF12DF" w:rsidRDefault="00BF12DF" w:rsidP="00BF12DF">
      <w:pPr>
        <w:ind w:firstLine="567"/>
      </w:pPr>
      <w:r>
        <w:t>1. Основные вопросы, которые решает закупочная логистика:</w:t>
      </w:r>
    </w:p>
    <w:p w:rsidR="00BF12DF" w:rsidRDefault="00BF12DF" w:rsidP="00965E69">
      <w:pPr>
        <w:pStyle w:val="af8"/>
        <w:numPr>
          <w:ilvl w:val="0"/>
          <w:numId w:val="176"/>
        </w:numPr>
      </w:pPr>
      <w:r>
        <w:t>Какие материалы и в каком количестве требуются?</w:t>
      </w:r>
    </w:p>
    <w:p w:rsidR="00BF12DF" w:rsidRDefault="00BF12DF" w:rsidP="00965E69">
      <w:pPr>
        <w:pStyle w:val="af8"/>
        <w:numPr>
          <w:ilvl w:val="0"/>
          <w:numId w:val="176"/>
        </w:numPr>
      </w:pPr>
      <w:r>
        <w:t>На каких условиях провести закуп материалов?</w:t>
      </w:r>
    </w:p>
    <w:p w:rsidR="00BF12DF" w:rsidRDefault="00BF12DF" w:rsidP="00965E69">
      <w:pPr>
        <w:pStyle w:val="af8"/>
        <w:numPr>
          <w:ilvl w:val="0"/>
          <w:numId w:val="176"/>
        </w:numPr>
      </w:pPr>
      <w:r>
        <w:t>Какому поставщику их заказать?</w:t>
      </w:r>
    </w:p>
    <w:p w:rsidR="00BF12DF" w:rsidRPr="001F57F0" w:rsidRDefault="00BF12DF" w:rsidP="00965E69">
      <w:pPr>
        <w:pStyle w:val="af8"/>
        <w:numPr>
          <w:ilvl w:val="0"/>
          <w:numId w:val="176"/>
        </w:numPr>
      </w:pPr>
      <w:r>
        <w:t>Как реализовать материалы?</w:t>
      </w:r>
    </w:p>
    <w:p w:rsidR="00BF12DF" w:rsidRDefault="00BF12DF" w:rsidP="00BF12DF">
      <w:pPr>
        <w:ind w:firstLine="567"/>
      </w:pPr>
      <w:r>
        <w:lastRenderedPageBreak/>
        <w:t>2.  Какой из принципов снабжения определяет возможность осуществления процесса сна</w:t>
      </w:r>
      <w:r>
        <w:t>б</w:t>
      </w:r>
      <w:r>
        <w:t>жения в зависимости от изменения ситуации на рынке?</w:t>
      </w:r>
    </w:p>
    <w:p w:rsidR="00BF12DF" w:rsidRDefault="00BF12DF" w:rsidP="00965E69">
      <w:pPr>
        <w:pStyle w:val="af8"/>
        <w:numPr>
          <w:ilvl w:val="0"/>
          <w:numId w:val="178"/>
        </w:numPr>
      </w:pPr>
      <w:r>
        <w:t xml:space="preserve">Надежность </w:t>
      </w:r>
    </w:p>
    <w:p w:rsidR="00BF12DF" w:rsidRDefault="00BF12DF" w:rsidP="00965E69">
      <w:pPr>
        <w:pStyle w:val="af8"/>
        <w:numPr>
          <w:ilvl w:val="0"/>
          <w:numId w:val="178"/>
        </w:numPr>
      </w:pPr>
      <w:r>
        <w:t xml:space="preserve">Научность </w:t>
      </w:r>
    </w:p>
    <w:p w:rsidR="00BF12DF" w:rsidRDefault="00BF12DF" w:rsidP="00965E69">
      <w:pPr>
        <w:pStyle w:val="af8"/>
        <w:numPr>
          <w:ilvl w:val="0"/>
          <w:numId w:val="178"/>
        </w:numPr>
      </w:pPr>
      <w:r>
        <w:t>Системность</w:t>
      </w:r>
    </w:p>
    <w:p w:rsidR="00BF12DF" w:rsidRDefault="00BF12DF" w:rsidP="00965E69">
      <w:pPr>
        <w:pStyle w:val="af8"/>
        <w:numPr>
          <w:ilvl w:val="0"/>
          <w:numId w:val="178"/>
        </w:numPr>
      </w:pPr>
      <w:r>
        <w:rPr>
          <w:lang w:val="kk-KZ"/>
        </w:rPr>
        <w:t xml:space="preserve">Гибкость </w:t>
      </w:r>
    </w:p>
    <w:p w:rsidR="00BF12DF" w:rsidRDefault="00BF12DF" w:rsidP="00BF12DF">
      <w:pPr>
        <w:ind w:left="714"/>
      </w:pPr>
      <w:r>
        <w:t>3. Поставщики и их категории.</w:t>
      </w:r>
    </w:p>
    <w:p w:rsidR="00BF12DF" w:rsidRDefault="00BF12DF" w:rsidP="00BF12DF">
      <w:pPr>
        <w:ind w:firstLine="567"/>
        <w:jc w:val="center"/>
        <w:rPr>
          <w:b/>
        </w:rPr>
      </w:pPr>
    </w:p>
    <w:p w:rsidR="00BF12DF" w:rsidRDefault="00BF12DF" w:rsidP="00BF12DF">
      <w:pPr>
        <w:ind w:firstLine="567"/>
        <w:jc w:val="center"/>
        <w:rPr>
          <w:b/>
          <w:lang w:val="kk-KZ"/>
        </w:rPr>
      </w:pPr>
      <w:r>
        <w:rPr>
          <w:b/>
        </w:rPr>
        <w:t>Ключ правильных ответов:</w:t>
      </w:r>
    </w:p>
    <w:p w:rsidR="00BF12DF" w:rsidRDefault="00BF12DF" w:rsidP="00BF12DF">
      <w:pPr>
        <w:ind w:firstLine="567"/>
        <w:rPr>
          <w:b/>
          <w:lang w:val="kk-KZ"/>
        </w:rPr>
      </w:pPr>
    </w:p>
    <w:p w:rsidR="00BF12DF" w:rsidRDefault="00BF12DF" w:rsidP="00BF12DF">
      <w:pPr>
        <w:ind w:firstLine="567"/>
        <w:rPr>
          <w:b/>
        </w:rPr>
        <w:sectPr w:rsidR="00BF12DF" w:rsidSect="00BF12DF">
          <w:type w:val="continuous"/>
          <w:pgSz w:w="11906" w:h="16838"/>
          <w:pgMar w:top="1134" w:right="567" w:bottom="567" w:left="1134" w:header="709" w:footer="709" w:gutter="0"/>
          <w:cols w:space="708"/>
          <w:docGrid w:linePitch="360"/>
        </w:sectPr>
      </w:pPr>
    </w:p>
    <w:p w:rsidR="00BF12DF" w:rsidRPr="001727BF" w:rsidRDefault="00BF12DF" w:rsidP="00BF12DF">
      <w:pPr>
        <w:ind w:firstLine="567"/>
        <w:rPr>
          <w:b/>
        </w:rPr>
      </w:pPr>
      <w:r w:rsidRPr="002B5114">
        <w:rPr>
          <w:b/>
        </w:rPr>
        <w:lastRenderedPageBreak/>
        <w:t>Карта №1.</w:t>
      </w:r>
    </w:p>
    <w:p w:rsidR="00BF12DF" w:rsidRPr="001727BF" w:rsidRDefault="00BF12DF" w:rsidP="00BF12DF">
      <w:pPr>
        <w:ind w:firstLine="567"/>
        <w:rPr>
          <w:b/>
        </w:rPr>
      </w:pPr>
    </w:p>
    <w:p w:rsidR="00BF12DF" w:rsidRPr="001727BF" w:rsidRDefault="00BF12DF" w:rsidP="00BF12DF">
      <w:pPr>
        <w:ind w:left="567"/>
        <w:jc w:val="both"/>
      </w:pPr>
      <w:r w:rsidRPr="001727BF">
        <w:t xml:space="preserve">1. </w:t>
      </w:r>
      <w:r>
        <w:rPr>
          <w:lang w:val="en-US"/>
        </w:rPr>
        <w:t>d</w:t>
      </w:r>
    </w:p>
    <w:p w:rsidR="00BF12DF" w:rsidRPr="001727BF" w:rsidRDefault="00BF12DF" w:rsidP="00BF12DF">
      <w:pPr>
        <w:ind w:firstLine="567"/>
        <w:jc w:val="both"/>
      </w:pPr>
      <w:r w:rsidRPr="001727BF">
        <w:t xml:space="preserve">2. </w:t>
      </w:r>
      <w:r>
        <w:rPr>
          <w:lang w:val="en-US"/>
        </w:rPr>
        <w:t>b</w:t>
      </w:r>
    </w:p>
    <w:p w:rsidR="00BF12DF" w:rsidRPr="001727BF" w:rsidRDefault="00BF12DF" w:rsidP="00BF12DF">
      <w:pPr>
        <w:ind w:firstLine="567"/>
        <w:jc w:val="both"/>
      </w:pPr>
    </w:p>
    <w:p w:rsidR="00BF12DF" w:rsidRPr="001727BF" w:rsidRDefault="00BF12DF" w:rsidP="00BF12DF">
      <w:pPr>
        <w:ind w:firstLine="567"/>
        <w:rPr>
          <w:b/>
        </w:rPr>
      </w:pPr>
      <w:r w:rsidRPr="00FB16D2">
        <w:rPr>
          <w:b/>
        </w:rPr>
        <w:t>Карта</w:t>
      </w:r>
      <w:r w:rsidRPr="001727BF">
        <w:rPr>
          <w:b/>
        </w:rPr>
        <w:t xml:space="preserve"> №2</w:t>
      </w:r>
    </w:p>
    <w:p w:rsidR="00BF12DF" w:rsidRPr="001727BF" w:rsidRDefault="00BF12DF" w:rsidP="00BF12DF">
      <w:pPr>
        <w:ind w:firstLine="567"/>
        <w:rPr>
          <w:b/>
        </w:rPr>
      </w:pPr>
    </w:p>
    <w:p w:rsidR="00BF12DF" w:rsidRPr="001727BF" w:rsidRDefault="00BF12DF" w:rsidP="00BF12DF">
      <w:pPr>
        <w:pStyle w:val="af8"/>
        <w:ind w:left="567"/>
      </w:pPr>
      <w:r w:rsidRPr="001727BF">
        <w:t xml:space="preserve">1. </w:t>
      </w:r>
      <w:r>
        <w:rPr>
          <w:lang w:val="en-US"/>
        </w:rPr>
        <w:t>b</w:t>
      </w:r>
    </w:p>
    <w:p w:rsidR="00BF12DF" w:rsidRPr="001727BF" w:rsidRDefault="00BF12DF" w:rsidP="00BF12DF">
      <w:pPr>
        <w:ind w:firstLine="567"/>
      </w:pPr>
      <w:r w:rsidRPr="001727BF">
        <w:t xml:space="preserve">2. </w:t>
      </w:r>
      <w:r>
        <w:rPr>
          <w:lang w:val="en-US"/>
        </w:rPr>
        <w:t>a</w:t>
      </w:r>
      <w:r w:rsidRPr="001727BF">
        <w:t xml:space="preserve">, </w:t>
      </w:r>
      <w:r>
        <w:rPr>
          <w:lang w:val="en-US"/>
        </w:rPr>
        <w:t>b</w:t>
      </w:r>
      <w:r w:rsidRPr="001727BF">
        <w:t xml:space="preserve">, </w:t>
      </w:r>
      <w:r>
        <w:rPr>
          <w:lang w:val="en-US"/>
        </w:rPr>
        <w:t>c</w:t>
      </w:r>
    </w:p>
    <w:p w:rsidR="00BF12DF" w:rsidRPr="001727BF" w:rsidRDefault="00BF12DF" w:rsidP="00BF12DF">
      <w:pPr>
        <w:ind w:firstLine="567"/>
      </w:pPr>
    </w:p>
    <w:p w:rsidR="00BF12DF" w:rsidRPr="001727BF" w:rsidRDefault="00BF12DF" w:rsidP="00BF12DF">
      <w:pPr>
        <w:ind w:firstLine="567"/>
        <w:rPr>
          <w:b/>
        </w:rPr>
      </w:pPr>
      <w:r w:rsidRPr="00DC5C24">
        <w:rPr>
          <w:b/>
        </w:rPr>
        <w:t>Карта</w:t>
      </w:r>
      <w:r w:rsidRPr="001727BF">
        <w:rPr>
          <w:b/>
        </w:rPr>
        <w:t xml:space="preserve"> №3</w:t>
      </w:r>
    </w:p>
    <w:p w:rsidR="00BF12DF" w:rsidRPr="001727BF" w:rsidRDefault="00BF12DF" w:rsidP="00BF12DF">
      <w:pPr>
        <w:ind w:firstLine="567"/>
        <w:jc w:val="center"/>
      </w:pPr>
    </w:p>
    <w:p w:rsidR="00BF12DF" w:rsidRPr="001727BF" w:rsidRDefault="00BF12DF" w:rsidP="00BF12DF">
      <w:pPr>
        <w:ind w:firstLine="567"/>
      </w:pPr>
      <w:r w:rsidRPr="001727BF">
        <w:t xml:space="preserve">1. </w:t>
      </w:r>
      <w:r>
        <w:rPr>
          <w:lang w:val="en-US"/>
        </w:rPr>
        <w:t>a</w:t>
      </w:r>
      <w:r w:rsidRPr="001727BF">
        <w:t xml:space="preserve">, </w:t>
      </w:r>
      <w:r>
        <w:rPr>
          <w:lang w:val="en-US"/>
        </w:rPr>
        <w:t>b</w:t>
      </w:r>
      <w:r w:rsidRPr="001727BF">
        <w:t xml:space="preserve">, </w:t>
      </w:r>
      <w:r>
        <w:rPr>
          <w:lang w:val="en-US"/>
        </w:rPr>
        <w:t>c</w:t>
      </w:r>
    </w:p>
    <w:p w:rsidR="00BF12DF" w:rsidRPr="001727BF" w:rsidRDefault="00BF12DF" w:rsidP="00BF12DF">
      <w:pPr>
        <w:ind w:firstLine="567"/>
      </w:pPr>
      <w:r w:rsidRPr="001727BF">
        <w:t xml:space="preserve">2. </w:t>
      </w:r>
      <w:r>
        <w:rPr>
          <w:lang w:val="en-US"/>
        </w:rPr>
        <w:t>a</w:t>
      </w:r>
      <w:r w:rsidRPr="001727BF">
        <w:t xml:space="preserve">, </w:t>
      </w:r>
      <w:r>
        <w:rPr>
          <w:lang w:val="en-US"/>
        </w:rPr>
        <w:t>b</w:t>
      </w:r>
      <w:r w:rsidRPr="001727BF">
        <w:t xml:space="preserve">, </w:t>
      </w:r>
      <w:r>
        <w:rPr>
          <w:lang w:val="en-US"/>
        </w:rPr>
        <w:t>c</w:t>
      </w:r>
    </w:p>
    <w:p w:rsidR="00BF12DF" w:rsidRPr="001727BF" w:rsidRDefault="00BF12DF" w:rsidP="00BF12DF">
      <w:pPr>
        <w:ind w:firstLine="567"/>
        <w:jc w:val="center"/>
        <w:rPr>
          <w:b/>
        </w:rPr>
      </w:pPr>
    </w:p>
    <w:p w:rsidR="00BF12DF" w:rsidRPr="001727BF" w:rsidRDefault="00BF12DF" w:rsidP="00BF12DF">
      <w:pPr>
        <w:ind w:firstLine="567"/>
        <w:rPr>
          <w:b/>
        </w:rPr>
      </w:pPr>
      <w:r w:rsidRPr="00EE4863">
        <w:rPr>
          <w:b/>
        </w:rPr>
        <w:t>Карта</w:t>
      </w:r>
      <w:r w:rsidRPr="001727BF">
        <w:rPr>
          <w:b/>
        </w:rPr>
        <w:t xml:space="preserve"> №4</w:t>
      </w:r>
    </w:p>
    <w:p w:rsidR="00BF12DF" w:rsidRPr="001727BF" w:rsidRDefault="00BF12DF" w:rsidP="00BF12DF">
      <w:pPr>
        <w:ind w:firstLine="567"/>
        <w:rPr>
          <w:b/>
        </w:rPr>
      </w:pPr>
    </w:p>
    <w:p w:rsidR="00BF12DF" w:rsidRPr="001727BF" w:rsidRDefault="00BF12DF" w:rsidP="00BF12DF">
      <w:pPr>
        <w:ind w:firstLine="567"/>
      </w:pPr>
      <w:r w:rsidRPr="001727BF">
        <w:t xml:space="preserve">1. </w:t>
      </w:r>
      <w:r>
        <w:rPr>
          <w:lang w:val="en-US"/>
        </w:rPr>
        <w:t>c</w:t>
      </w:r>
    </w:p>
    <w:p w:rsidR="00BF12DF" w:rsidRPr="001727BF" w:rsidRDefault="00BF12DF" w:rsidP="00BF12DF">
      <w:pPr>
        <w:ind w:firstLine="567"/>
      </w:pPr>
      <w:r w:rsidRPr="001727BF">
        <w:t xml:space="preserve">2. </w:t>
      </w:r>
      <w:r>
        <w:rPr>
          <w:lang w:val="en-US"/>
        </w:rPr>
        <w:t>a</w:t>
      </w:r>
      <w:r w:rsidRPr="001727BF">
        <w:t xml:space="preserve">, </w:t>
      </w:r>
      <w:r>
        <w:rPr>
          <w:lang w:val="en-US"/>
        </w:rPr>
        <w:t>b</w:t>
      </w:r>
      <w:r w:rsidRPr="001727BF">
        <w:t xml:space="preserve">, </w:t>
      </w:r>
      <w:r>
        <w:rPr>
          <w:lang w:val="en-US"/>
        </w:rPr>
        <w:t>c</w:t>
      </w:r>
    </w:p>
    <w:p w:rsidR="00BF12DF" w:rsidRPr="001727BF" w:rsidRDefault="00BF12DF" w:rsidP="00BF12DF">
      <w:pPr>
        <w:ind w:firstLine="567"/>
      </w:pPr>
    </w:p>
    <w:p w:rsidR="00BF12DF" w:rsidRPr="001727BF" w:rsidRDefault="00BF12DF" w:rsidP="00BF12DF">
      <w:pPr>
        <w:ind w:firstLine="567"/>
        <w:rPr>
          <w:b/>
        </w:rPr>
      </w:pPr>
      <w:r w:rsidRPr="0057300F">
        <w:rPr>
          <w:b/>
        </w:rPr>
        <w:t>Карта</w:t>
      </w:r>
      <w:r w:rsidRPr="001727BF">
        <w:rPr>
          <w:b/>
        </w:rPr>
        <w:t xml:space="preserve"> №5</w:t>
      </w:r>
    </w:p>
    <w:p w:rsidR="00BF12DF" w:rsidRPr="001727BF" w:rsidRDefault="00BF12DF" w:rsidP="00BF12DF">
      <w:pPr>
        <w:ind w:firstLine="567"/>
        <w:rPr>
          <w:b/>
        </w:rPr>
      </w:pPr>
    </w:p>
    <w:p w:rsidR="00BF12DF" w:rsidRPr="001727BF" w:rsidRDefault="00BF12DF" w:rsidP="00BF12DF">
      <w:pPr>
        <w:ind w:firstLine="567"/>
      </w:pPr>
      <w:r w:rsidRPr="001727BF">
        <w:t xml:space="preserve">1. </w:t>
      </w:r>
      <w:r>
        <w:rPr>
          <w:lang w:val="en-US"/>
        </w:rPr>
        <w:t>a</w:t>
      </w:r>
      <w:r w:rsidRPr="001727BF">
        <w:t xml:space="preserve">, </w:t>
      </w:r>
      <w:r>
        <w:rPr>
          <w:lang w:val="en-US"/>
        </w:rPr>
        <w:t>b</w:t>
      </w:r>
      <w:r w:rsidRPr="001727BF">
        <w:t xml:space="preserve">, </w:t>
      </w:r>
      <w:r>
        <w:rPr>
          <w:lang w:val="en-US"/>
        </w:rPr>
        <w:t>c</w:t>
      </w:r>
    </w:p>
    <w:p w:rsidR="00BF12DF" w:rsidRPr="001727BF" w:rsidRDefault="00BF12DF" w:rsidP="00BF12DF">
      <w:pPr>
        <w:ind w:firstLine="567"/>
      </w:pPr>
      <w:r w:rsidRPr="001727BF">
        <w:t xml:space="preserve">2. </w:t>
      </w:r>
      <w:r>
        <w:rPr>
          <w:lang w:val="en-US"/>
        </w:rPr>
        <w:t>a</w:t>
      </w:r>
    </w:p>
    <w:p w:rsidR="00BF12DF" w:rsidRPr="001727BF" w:rsidRDefault="00BF12DF" w:rsidP="00BF12DF">
      <w:pPr>
        <w:ind w:firstLine="567"/>
      </w:pPr>
    </w:p>
    <w:p w:rsidR="00BF12DF" w:rsidRPr="001727BF" w:rsidRDefault="00BF12DF" w:rsidP="00BF12DF">
      <w:pPr>
        <w:ind w:firstLine="567"/>
        <w:rPr>
          <w:b/>
        </w:rPr>
      </w:pPr>
      <w:r>
        <w:rPr>
          <w:b/>
        </w:rPr>
        <w:t>Карта</w:t>
      </w:r>
      <w:r w:rsidRPr="001727BF">
        <w:rPr>
          <w:b/>
        </w:rPr>
        <w:t xml:space="preserve"> №6.</w:t>
      </w:r>
    </w:p>
    <w:p w:rsidR="00BF12DF" w:rsidRPr="001727BF" w:rsidRDefault="00BF12DF" w:rsidP="00BF12DF">
      <w:pPr>
        <w:ind w:firstLine="567"/>
        <w:rPr>
          <w:b/>
        </w:rPr>
      </w:pPr>
    </w:p>
    <w:p w:rsidR="00BF12DF" w:rsidRPr="001727BF" w:rsidRDefault="00BF12DF" w:rsidP="00BF12DF">
      <w:pPr>
        <w:ind w:left="567"/>
        <w:jc w:val="both"/>
      </w:pPr>
      <w:r w:rsidRPr="001727BF">
        <w:t xml:space="preserve">1. </w:t>
      </w:r>
      <w:r>
        <w:rPr>
          <w:lang w:val="en-US"/>
        </w:rPr>
        <w:t>a</w:t>
      </w:r>
    </w:p>
    <w:p w:rsidR="00BF12DF" w:rsidRPr="001727BF" w:rsidRDefault="00BF12DF" w:rsidP="00BF12DF">
      <w:pPr>
        <w:ind w:firstLine="567"/>
      </w:pPr>
      <w:r w:rsidRPr="001727BF">
        <w:t xml:space="preserve">2. </w:t>
      </w:r>
      <w:r>
        <w:rPr>
          <w:lang w:val="en-US"/>
        </w:rPr>
        <w:t>b</w:t>
      </w:r>
    </w:p>
    <w:p w:rsidR="00BF12DF" w:rsidRPr="001727BF" w:rsidRDefault="00BF12DF" w:rsidP="00BF12DF">
      <w:pPr>
        <w:ind w:firstLine="567"/>
      </w:pPr>
    </w:p>
    <w:p w:rsidR="00BF12DF" w:rsidRPr="001727BF" w:rsidRDefault="00BF12DF" w:rsidP="00BF12DF">
      <w:pPr>
        <w:ind w:firstLine="567"/>
        <w:rPr>
          <w:b/>
        </w:rPr>
      </w:pPr>
      <w:r>
        <w:rPr>
          <w:b/>
        </w:rPr>
        <w:t>Карта</w:t>
      </w:r>
      <w:r w:rsidRPr="001727BF">
        <w:rPr>
          <w:b/>
        </w:rPr>
        <w:t xml:space="preserve"> №7</w:t>
      </w:r>
    </w:p>
    <w:p w:rsidR="00BF12DF" w:rsidRPr="001727BF" w:rsidRDefault="00BF12DF" w:rsidP="00BF12DF">
      <w:pPr>
        <w:ind w:firstLine="567"/>
        <w:rPr>
          <w:b/>
        </w:rPr>
      </w:pPr>
    </w:p>
    <w:p w:rsidR="00BF12DF" w:rsidRPr="001727BF" w:rsidRDefault="00BF12DF" w:rsidP="00BF12DF">
      <w:pPr>
        <w:pStyle w:val="af8"/>
        <w:ind w:left="567"/>
      </w:pPr>
      <w:r w:rsidRPr="001727BF">
        <w:t xml:space="preserve">1. </w:t>
      </w:r>
      <w:r>
        <w:rPr>
          <w:lang w:val="en-US"/>
        </w:rPr>
        <w:t>a</w:t>
      </w:r>
    </w:p>
    <w:p w:rsidR="00BF12DF" w:rsidRPr="001727BF" w:rsidRDefault="00BF12DF" w:rsidP="00BF12DF">
      <w:pPr>
        <w:ind w:firstLine="567"/>
      </w:pPr>
      <w:r w:rsidRPr="001727BF">
        <w:t xml:space="preserve">2. </w:t>
      </w:r>
      <w:r>
        <w:rPr>
          <w:lang w:val="en-US"/>
        </w:rPr>
        <w:t>a</w:t>
      </w:r>
    </w:p>
    <w:p w:rsidR="00BF12DF" w:rsidRPr="001727BF" w:rsidRDefault="00BF12DF" w:rsidP="00BF12DF">
      <w:pPr>
        <w:ind w:firstLine="567"/>
      </w:pPr>
    </w:p>
    <w:p w:rsidR="00BF12DF" w:rsidRPr="001727BF" w:rsidRDefault="00BF12DF" w:rsidP="00BF12DF">
      <w:pPr>
        <w:ind w:firstLine="567"/>
        <w:rPr>
          <w:b/>
        </w:rPr>
      </w:pPr>
      <w:r>
        <w:rPr>
          <w:b/>
        </w:rPr>
        <w:t>Карта</w:t>
      </w:r>
      <w:r w:rsidRPr="001727BF">
        <w:rPr>
          <w:b/>
        </w:rPr>
        <w:t xml:space="preserve"> №8</w:t>
      </w:r>
    </w:p>
    <w:p w:rsidR="00BF12DF" w:rsidRPr="001727BF" w:rsidRDefault="00BF12DF" w:rsidP="00BF12DF">
      <w:pPr>
        <w:ind w:firstLine="567"/>
        <w:jc w:val="center"/>
      </w:pPr>
    </w:p>
    <w:p w:rsidR="00BF12DF" w:rsidRPr="001727BF" w:rsidRDefault="00BF12DF" w:rsidP="00BF12DF">
      <w:pPr>
        <w:ind w:firstLine="567"/>
      </w:pPr>
      <w:r w:rsidRPr="001727BF">
        <w:t xml:space="preserve">1. </w:t>
      </w:r>
      <w:r>
        <w:rPr>
          <w:lang w:val="en-US"/>
        </w:rPr>
        <w:t>a</w:t>
      </w:r>
    </w:p>
    <w:p w:rsidR="00BF12DF" w:rsidRPr="001727BF" w:rsidRDefault="00BF12DF" w:rsidP="00BF12DF">
      <w:pPr>
        <w:ind w:firstLine="567"/>
      </w:pPr>
      <w:r w:rsidRPr="001727BF">
        <w:lastRenderedPageBreak/>
        <w:t xml:space="preserve">2. </w:t>
      </w:r>
      <w:r>
        <w:rPr>
          <w:lang w:val="en-US"/>
        </w:rPr>
        <w:t>c</w:t>
      </w:r>
    </w:p>
    <w:p w:rsidR="00BF12DF" w:rsidRPr="001727BF" w:rsidRDefault="00BF12DF" w:rsidP="00BF12DF">
      <w:pPr>
        <w:ind w:firstLine="567"/>
        <w:jc w:val="center"/>
        <w:rPr>
          <w:b/>
        </w:rPr>
      </w:pPr>
    </w:p>
    <w:p w:rsidR="00BF12DF" w:rsidRPr="001727BF" w:rsidRDefault="00BF12DF" w:rsidP="00BF12DF">
      <w:pPr>
        <w:ind w:firstLine="567"/>
        <w:rPr>
          <w:b/>
        </w:rPr>
      </w:pPr>
      <w:r w:rsidRPr="00EE4863">
        <w:rPr>
          <w:b/>
        </w:rPr>
        <w:t>Карта</w:t>
      </w:r>
      <w:r w:rsidRPr="001727BF">
        <w:rPr>
          <w:b/>
        </w:rPr>
        <w:t xml:space="preserve"> №9</w:t>
      </w:r>
    </w:p>
    <w:p w:rsidR="00BF12DF" w:rsidRPr="001727BF" w:rsidRDefault="00BF12DF" w:rsidP="00BF12DF">
      <w:pPr>
        <w:ind w:firstLine="567"/>
        <w:rPr>
          <w:b/>
        </w:rPr>
      </w:pPr>
    </w:p>
    <w:p w:rsidR="00BF12DF" w:rsidRPr="001727BF" w:rsidRDefault="00BF12DF" w:rsidP="00BF12DF">
      <w:pPr>
        <w:ind w:firstLine="567"/>
      </w:pPr>
      <w:r w:rsidRPr="001727BF">
        <w:t xml:space="preserve">1. </w:t>
      </w:r>
      <w:r>
        <w:rPr>
          <w:lang w:val="en-US"/>
        </w:rPr>
        <w:t>a</w:t>
      </w:r>
      <w:r w:rsidRPr="001727BF">
        <w:t xml:space="preserve">, </w:t>
      </w:r>
      <w:r>
        <w:rPr>
          <w:lang w:val="en-US"/>
        </w:rPr>
        <w:t>b</w:t>
      </w:r>
      <w:r w:rsidRPr="001727BF">
        <w:t xml:space="preserve">, </w:t>
      </w:r>
      <w:r>
        <w:rPr>
          <w:lang w:val="en-US"/>
        </w:rPr>
        <w:t>c</w:t>
      </w:r>
    </w:p>
    <w:p w:rsidR="00BF12DF" w:rsidRPr="001727BF" w:rsidRDefault="00BF12DF" w:rsidP="00BF12DF">
      <w:pPr>
        <w:ind w:firstLine="567"/>
      </w:pPr>
      <w:r w:rsidRPr="001727BF">
        <w:t xml:space="preserve">2. </w:t>
      </w:r>
      <w:r>
        <w:rPr>
          <w:lang w:val="en-US"/>
        </w:rPr>
        <w:t>d</w:t>
      </w:r>
    </w:p>
    <w:p w:rsidR="00BF12DF" w:rsidRPr="001727BF" w:rsidRDefault="00BF12DF" w:rsidP="00BF12DF">
      <w:pPr>
        <w:ind w:firstLine="567"/>
      </w:pPr>
    </w:p>
    <w:p w:rsidR="00BF12DF" w:rsidRPr="001727BF" w:rsidRDefault="00BF12DF" w:rsidP="00BF12DF">
      <w:pPr>
        <w:ind w:firstLine="567"/>
        <w:rPr>
          <w:b/>
        </w:rPr>
      </w:pPr>
      <w:r>
        <w:rPr>
          <w:b/>
        </w:rPr>
        <w:t>Карта</w:t>
      </w:r>
      <w:r w:rsidRPr="001727BF">
        <w:rPr>
          <w:b/>
        </w:rPr>
        <w:t xml:space="preserve"> №10</w:t>
      </w:r>
    </w:p>
    <w:p w:rsidR="00BF12DF" w:rsidRPr="001727BF" w:rsidRDefault="00BF12DF" w:rsidP="00BF12DF">
      <w:pPr>
        <w:ind w:firstLine="567"/>
        <w:rPr>
          <w:b/>
        </w:rPr>
      </w:pPr>
    </w:p>
    <w:p w:rsidR="00BF12DF" w:rsidRPr="001727BF" w:rsidRDefault="00BF12DF" w:rsidP="00BF12DF">
      <w:pPr>
        <w:ind w:firstLine="567"/>
      </w:pPr>
      <w:r w:rsidRPr="001727BF">
        <w:t xml:space="preserve">1. </w:t>
      </w:r>
      <w:r>
        <w:rPr>
          <w:lang w:val="en-US"/>
        </w:rPr>
        <w:t>a</w:t>
      </w:r>
      <w:r w:rsidRPr="001727BF">
        <w:t xml:space="preserve">, </w:t>
      </w:r>
      <w:r>
        <w:rPr>
          <w:lang w:val="en-US"/>
        </w:rPr>
        <w:t>b</w:t>
      </w:r>
      <w:r w:rsidRPr="001727BF">
        <w:t xml:space="preserve">, </w:t>
      </w:r>
      <w:r>
        <w:rPr>
          <w:lang w:val="en-US"/>
        </w:rPr>
        <w:t>c</w:t>
      </w:r>
    </w:p>
    <w:p w:rsidR="00BF12DF" w:rsidRPr="001727BF" w:rsidRDefault="00BF12DF" w:rsidP="00BF12DF">
      <w:pPr>
        <w:ind w:firstLine="567"/>
      </w:pPr>
      <w:r w:rsidRPr="001727BF">
        <w:t xml:space="preserve">2. </w:t>
      </w:r>
      <w:r>
        <w:rPr>
          <w:lang w:val="en-US"/>
        </w:rPr>
        <w:t>d</w:t>
      </w:r>
    </w:p>
    <w:p w:rsidR="00BF12DF" w:rsidRPr="001727BF" w:rsidRDefault="00BF12DF" w:rsidP="00BF12DF">
      <w:pPr>
        <w:ind w:firstLine="567"/>
      </w:pPr>
    </w:p>
    <w:p w:rsidR="00BF12DF" w:rsidRPr="001727BF" w:rsidRDefault="00BF12DF" w:rsidP="00BF12DF">
      <w:pPr>
        <w:ind w:firstLine="567"/>
        <w:jc w:val="center"/>
        <w:rPr>
          <w:b/>
        </w:rPr>
        <w:sectPr w:rsidR="00BF12DF" w:rsidRPr="001727BF" w:rsidSect="00BF12DF">
          <w:type w:val="continuous"/>
          <w:pgSz w:w="11906" w:h="16838"/>
          <w:pgMar w:top="1134" w:right="567" w:bottom="567" w:left="1134" w:header="709" w:footer="709" w:gutter="0"/>
          <w:cols w:num="2" w:space="708"/>
          <w:docGrid w:linePitch="360"/>
        </w:sectPr>
      </w:pPr>
    </w:p>
    <w:p w:rsidR="00BF12DF" w:rsidRPr="00BD4943" w:rsidRDefault="00BF12DF" w:rsidP="00BF12DF">
      <w:pPr>
        <w:tabs>
          <w:tab w:val="left" w:pos="4074"/>
        </w:tabs>
        <w:rPr>
          <w:b/>
        </w:rPr>
      </w:pPr>
      <w:r>
        <w:lastRenderedPageBreak/>
        <w:t>ТЕМА:</w:t>
      </w:r>
      <w:r>
        <w:rPr>
          <w:b/>
        </w:rPr>
        <w:t xml:space="preserve"> ТЕХНОЛОГИЯ ПРОВЕДЕНИЯ БИЗНЕС-ПРОЦЕССА ЗАКУПОК</w:t>
      </w:r>
    </w:p>
    <w:p w:rsidR="00BF12DF" w:rsidRDefault="00BF12DF" w:rsidP="00BF12DF">
      <w:pPr>
        <w:tabs>
          <w:tab w:val="left" w:pos="4074"/>
        </w:tabs>
      </w:pPr>
      <w:r w:rsidRPr="000156AF">
        <w:t>ЦЕЛЬ:</w:t>
      </w:r>
      <w:r w:rsidRPr="000156AF">
        <w:rPr>
          <w:b/>
        </w:rPr>
        <w:t xml:space="preserve"> </w:t>
      </w:r>
      <w:r>
        <w:t>формирование знаний  студентов по технологии</w:t>
      </w:r>
      <w:r w:rsidRPr="000545DE">
        <w:t xml:space="preserve"> проведения бизнес-процесса закупок</w:t>
      </w:r>
      <w:r>
        <w:t>.</w:t>
      </w:r>
    </w:p>
    <w:p w:rsidR="00BF12DF" w:rsidRDefault="00BF12DF" w:rsidP="00BF12DF">
      <w:pPr>
        <w:tabs>
          <w:tab w:val="left" w:pos="700"/>
        </w:tabs>
        <w:jc w:val="both"/>
      </w:pPr>
      <w:r>
        <w:t>ЗАДАЧИ ОБУЧЕНИЯ – ознакомить студентов с:</w:t>
      </w:r>
    </w:p>
    <w:p w:rsidR="00BF12DF" w:rsidRDefault="00BF12DF" w:rsidP="00965E69">
      <w:pPr>
        <w:numPr>
          <w:ilvl w:val="0"/>
          <w:numId w:val="268"/>
        </w:numPr>
        <w:tabs>
          <w:tab w:val="left" w:pos="709"/>
        </w:tabs>
      </w:pPr>
      <w:r>
        <w:t xml:space="preserve">технологией проведения </w:t>
      </w:r>
      <w:r w:rsidRPr="000545DE">
        <w:t>бизнес-процесса закупок</w:t>
      </w:r>
      <w:r>
        <w:t xml:space="preserve"> и ее стадиями;</w:t>
      </w:r>
    </w:p>
    <w:p w:rsidR="00BF12DF" w:rsidRDefault="00BF12DF" w:rsidP="00965E69">
      <w:pPr>
        <w:numPr>
          <w:ilvl w:val="0"/>
          <w:numId w:val="268"/>
        </w:numPr>
        <w:tabs>
          <w:tab w:val="left" w:pos="709"/>
        </w:tabs>
      </w:pPr>
      <w:r>
        <w:t>планированием закупок;</w:t>
      </w:r>
    </w:p>
    <w:p w:rsidR="00BF12DF" w:rsidRDefault="00BF12DF" w:rsidP="00965E69">
      <w:pPr>
        <w:numPr>
          <w:ilvl w:val="0"/>
          <w:numId w:val="268"/>
        </w:numPr>
        <w:tabs>
          <w:tab w:val="left" w:pos="709"/>
        </w:tabs>
      </w:pPr>
      <w:r>
        <w:t>анализом, определением потребности и расчетами количества заказываемых материалов;</w:t>
      </w:r>
    </w:p>
    <w:p w:rsidR="00BF12DF" w:rsidRDefault="00BF12DF" w:rsidP="00965E69">
      <w:pPr>
        <w:numPr>
          <w:ilvl w:val="0"/>
          <w:numId w:val="268"/>
        </w:numPr>
        <w:tabs>
          <w:tab w:val="left" w:pos="709"/>
        </w:tabs>
      </w:pPr>
      <w:r>
        <w:t>определением метода закупок;</w:t>
      </w:r>
    </w:p>
    <w:p w:rsidR="00BF12DF" w:rsidRDefault="00BF12DF" w:rsidP="00965E69">
      <w:pPr>
        <w:numPr>
          <w:ilvl w:val="0"/>
          <w:numId w:val="268"/>
        </w:numPr>
        <w:tabs>
          <w:tab w:val="left" w:pos="709"/>
        </w:tabs>
      </w:pPr>
      <w:r>
        <w:t>документальным оформлением заказа;</w:t>
      </w:r>
    </w:p>
    <w:p w:rsidR="00BF12DF" w:rsidRDefault="00BF12DF" w:rsidP="00965E69">
      <w:pPr>
        <w:numPr>
          <w:ilvl w:val="0"/>
          <w:numId w:val="268"/>
        </w:numPr>
        <w:tabs>
          <w:tab w:val="left" w:pos="709"/>
        </w:tabs>
      </w:pPr>
      <w:r>
        <w:t>получением и кодированием поставляемой продукции;</w:t>
      </w:r>
    </w:p>
    <w:p w:rsidR="00BF12DF" w:rsidRDefault="00BF12DF" w:rsidP="00965E69">
      <w:pPr>
        <w:numPr>
          <w:ilvl w:val="0"/>
          <w:numId w:val="268"/>
        </w:numPr>
        <w:tabs>
          <w:tab w:val="left" w:pos="709"/>
        </w:tabs>
      </w:pPr>
      <w:r>
        <w:t>документальным оформлением поставок;</w:t>
      </w:r>
    </w:p>
    <w:p w:rsidR="00BF12DF" w:rsidRDefault="00BF12DF" w:rsidP="00965E69">
      <w:pPr>
        <w:numPr>
          <w:ilvl w:val="0"/>
          <w:numId w:val="268"/>
        </w:numPr>
        <w:tabs>
          <w:tab w:val="left" w:pos="700"/>
        </w:tabs>
        <w:jc w:val="both"/>
      </w:pPr>
      <w:r>
        <w:t>проверкой качества и количества поставляемой продукции.</w:t>
      </w:r>
    </w:p>
    <w:p w:rsidR="00BF12DF" w:rsidRDefault="00BF12DF" w:rsidP="00BF12DF">
      <w:pPr>
        <w:tabs>
          <w:tab w:val="left" w:pos="700"/>
        </w:tabs>
        <w:jc w:val="both"/>
      </w:pPr>
      <w:r w:rsidRPr="000156AF">
        <w:t>ОСНОВНЫЕ ВОПРОСЫ ТЕМЫ:</w:t>
      </w:r>
    </w:p>
    <w:p w:rsidR="00BF12DF" w:rsidRDefault="00BF12DF" w:rsidP="00965E69">
      <w:pPr>
        <w:numPr>
          <w:ilvl w:val="0"/>
          <w:numId w:val="269"/>
        </w:numPr>
        <w:tabs>
          <w:tab w:val="left" w:pos="709"/>
        </w:tabs>
      </w:pPr>
      <w:r>
        <w:t xml:space="preserve">Технология проведения </w:t>
      </w:r>
      <w:r w:rsidRPr="000545DE">
        <w:t>бизнес-процесса закупок</w:t>
      </w:r>
      <w:r>
        <w:t xml:space="preserve"> и ее стадии.</w:t>
      </w:r>
    </w:p>
    <w:p w:rsidR="00BF12DF" w:rsidRDefault="00BF12DF" w:rsidP="00965E69">
      <w:pPr>
        <w:numPr>
          <w:ilvl w:val="0"/>
          <w:numId w:val="269"/>
        </w:numPr>
        <w:tabs>
          <w:tab w:val="left" w:pos="709"/>
        </w:tabs>
      </w:pPr>
      <w:r>
        <w:t>Планирование закупок.</w:t>
      </w:r>
    </w:p>
    <w:p w:rsidR="00BF12DF" w:rsidRDefault="00BF12DF" w:rsidP="00965E69">
      <w:pPr>
        <w:numPr>
          <w:ilvl w:val="0"/>
          <w:numId w:val="269"/>
        </w:numPr>
        <w:tabs>
          <w:tab w:val="left" w:pos="709"/>
        </w:tabs>
      </w:pPr>
      <w:r>
        <w:t>Анализ, определение потребности и расчет количества заказываемых материалов.</w:t>
      </w:r>
    </w:p>
    <w:p w:rsidR="00BF12DF" w:rsidRDefault="00BF12DF" w:rsidP="00965E69">
      <w:pPr>
        <w:numPr>
          <w:ilvl w:val="0"/>
          <w:numId w:val="269"/>
        </w:numPr>
        <w:tabs>
          <w:tab w:val="left" w:pos="709"/>
        </w:tabs>
      </w:pPr>
      <w:r>
        <w:t>Определение метода закупок.</w:t>
      </w:r>
    </w:p>
    <w:p w:rsidR="00BF12DF" w:rsidRDefault="00BF12DF" w:rsidP="00965E69">
      <w:pPr>
        <w:numPr>
          <w:ilvl w:val="0"/>
          <w:numId w:val="269"/>
        </w:numPr>
        <w:tabs>
          <w:tab w:val="left" w:pos="709"/>
        </w:tabs>
      </w:pPr>
      <w:r>
        <w:t>Документальное оформление заказа.</w:t>
      </w:r>
    </w:p>
    <w:p w:rsidR="00BF12DF" w:rsidRDefault="00BF12DF" w:rsidP="00965E69">
      <w:pPr>
        <w:numPr>
          <w:ilvl w:val="0"/>
          <w:numId w:val="269"/>
        </w:numPr>
        <w:tabs>
          <w:tab w:val="left" w:pos="709"/>
        </w:tabs>
      </w:pPr>
      <w:r>
        <w:t>Получение и кодирование поставляемой продукции.</w:t>
      </w:r>
    </w:p>
    <w:p w:rsidR="00BF12DF" w:rsidRDefault="00BF12DF" w:rsidP="00965E69">
      <w:pPr>
        <w:numPr>
          <w:ilvl w:val="0"/>
          <w:numId w:val="269"/>
        </w:numPr>
        <w:tabs>
          <w:tab w:val="left" w:pos="709"/>
        </w:tabs>
      </w:pPr>
      <w:r>
        <w:t>Документальное оформление поставок.</w:t>
      </w:r>
    </w:p>
    <w:p w:rsidR="00BF12DF" w:rsidRPr="000156AF" w:rsidRDefault="00BF12DF" w:rsidP="00965E69">
      <w:pPr>
        <w:numPr>
          <w:ilvl w:val="0"/>
          <w:numId w:val="269"/>
        </w:numPr>
        <w:tabs>
          <w:tab w:val="left" w:pos="700"/>
        </w:tabs>
        <w:jc w:val="both"/>
      </w:pPr>
      <w:r>
        <w:t>Проверка качества и количества поставляемой продукции.</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Default="00BF12DF" w:rsidP="00BF12DF">
      <w:pPr>
        <w:ind w:firstLine="567"/>
        <w:jc w:val="both"/>
        <w:rPr>
          <w:i/>
        </w:rPr>
      </w:pPr>
      <w:r w:rsidRPr="00466150">
        <w:rPr>
          <w:i/>
        </w:rPr>
        <w:t xml:space="preserve">Работа в малых группах. Презентация: </w:t>
      </w:r>
    </w:p>
    <w:p w:rsidR="00BF12DF" w:rsidRDefault="00BF12DF" w:rsidP="00965E69">
      <w:pPr>
        <w:numPr>
          <w:ilvl w:val="0"/>
          <w:numId w:val="270"/>
        </w:numPr>
        <w:tabs>
          <w:tab w:val="left" w:pos="709"/>
        </w:tabs>
      </w:pPr>
      <w:r>
        <w:t>Определение метода закупок.</w:t>
      </w:r>
    </w:p>
    <w:p w:rsidR="00BF12DF" w:rsidRDefault="00BF12DF" w:rsidP="00965E69">
      <w:pPr>
        <w:numPr>
          <w:ilvl w:val="0"/>
          <w:numId w:val="270"/>
        </w:numPr>
        <w:tabs>
          <w:tab w:val="left" w:pos="709"/>
        </w:tabs>
      </w:pPr>
      <w:r>
        <w:t>Документальное оформление заказа.</w:t>
      </w:r>
    </w:p>
    <w:p w:rsidR="00BF12DF" w:rsidRDefault="00BF12DF" w:rsidP="00965E69">
      <w:pPr>
        <w:numPr>
          <w:ilvl w:val="0"/>
          <w:numId w:val="270"/>
        </w:numPr>
        <w:tabs>
          <w:tab w:val="left" w:pos="709"/>
        </w:tabs>
      </w:pPr>
      <w:r>
        <w:t>Документальное оформление поставок.</w:t>
      </w:r>
    </w:p>
    <w:p w:rsidR="00BF12DF" w:rsidRPr="000156AF" w:rsidRDefault="00BF12DF" w:rsidP="00BF12DF">
      <w:pPr>
        <w:jc w:val="both"/>
      </w:pPr>
      <w:r w:rsidRPr="000156AF">
        <w:t>ЛИТЕРАТУРА:</w:t>
      </w:r>
    </w:p>
    <w:p w:rsidR="00BF12DF" w:rsidRDefault="00BF12DF" w:rsidP="00BF12DF">
      <w:pPr>
        <w:ind w:firstLine="567"/>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272"/>
        </w:numPr>
        <w:jc w:val="both"/>
      </w:pPr>
      <w:r w:rsidRPr="000156AF">
        <w:t>Савенкова Т.И. Логистика. – Москва: Омега-Л, 2010.</w:t>
      </w:r>
    </w:p>
    <w:p w:rsidR="00BF12DF" w:rsidRPr="000156AF" w:rsidRDefault="00BF12DF" w:rsidP="00965E69">
      <w:pPr>
        <w:pStyle w:val="11"/>
        <w:numPr>
          <w:ilvl w:val="0"/>
          <w:numId w:val="272"/>
        </w:numPr>
        <w:jc w:val="both"/>
      </w:pPr>
      <w:r w:rsidRPr="000156AF">
        <w:t>Тулембаева А.Н. Логистика. – Алматы: Триумф «Т», 2008.</w:t>
      </w:r>
    </w:p>
    <w:p w:rsidR="00BF12DF" w:rsidRPr="000156AF" w:rsidRDefault="00BF12DF" w:rsidP="00965E69">
      <w:pPr>
        <w:pStyle w:val="11"/>
        <w:numPr>
          <w:ilvl w:val="0"/>
          <w:numId w:val="272"/>
        </w:numPr>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272"/>
        </w:numPr>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273"/>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273"/>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273"/>
        </w:numPr>
        <w:shd w:val="clear" w:color="auto" w:fill="FFFFFF"/>
        <w:tabs>
          <w:tab w:val="left" w:pos="355"/>
        </w:tabs>
        <w:autoSpaceDE w:val="0"/>
        <w:autoSpaceDN w:val="0"/>
        <w:adjustRightInd w:val="0"/>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Пер. с англ. - М.: Олимп-Бизнес, 2001.</w:t>
      </w:r>
    </w:p>
    <w:p w:rsidR="00BF12DF" w:rsidRPr="000156AF" w:rsidRDefault="00BF12DF" w:rsidP="00965E69">
      <w:pPr>
        <w:widowControl w:val="0"/>
        <w:numPr>
          <w:ilvl w:val="0"/>
          <w:numId w:val="273"/>
        </w:numPr>
        <w:shd w:val="clear" w:color="auto" w:fill="FFFFFF"/>
        <w:tabs>
          <w:tab w:val="left" w:pos="355"/>
        </w:tabs>
        <w:autoSpaceDE w:val="0"/>
        <w:autoSpaceDN w:val="0"/>
        <w:adjustRightInd w:val="0"/>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273"/>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273"/>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273"/>
        </w:numPr>
        <w:shd w:val="clear" w:color="auto" w:fill="FFFFFF"/>
        <w:tabs>
          <w:tab w:val="left" w:pos="355"/>
        </w:tabs>
        <w:autoSpaceDE w:val="0"/>
        <w:autoSpaceDN w:val="0"/>
        <w:adjustRightInd w:val="0"/>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lastRenderedPageBreak/>
        <w:t xml:space="preserve">«Дашков и К», 1999. </w:t>
      </w:r>
    </w:p>
    <w:p w:rsidR="00BF12DF" w:rsidRPr="000156AF" w:rsidRDefault="00BF12DF" w:rsidP="00965E69">
      <w:pPr>
        <w:widowControl w:val="0"/>
        <w:numPr>
          <w:ilvl w:val="0"/>
          <w:numId w:val="273"/>
        </w:numPr>
        <w:shd w:val="clear" w:color="auto" w:fill="FFFFFF"/>
        <w:tabs>
          <w:tab w:val="left" w:pos="355"/>
        </w:tabs>
        <w:autoSpaceDE w:val="0"/>
        <w:autoSpaceDN w:val="0"/>
        <w:adjustRightInd w:val="0"/>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0156AF" w:rsidRDefault="00BF12DF" w:rsidP="00965E69">
      <w:pPr>
        <w:widowControl w:val="0"/>
        <w:numPr>
          <w:ilvl w:val="0"/>
          <w:numId w:val="273"/>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1727BF" w:rsidRDefault="001727BF" w:rsidP="00BF12DF">
      <w:pPr>
        <w:jc w:val="center"/>
      </w:pPr>
    </w:p>
    <w:p w:rsidR="00BF12DF" w:rsidRDefault="00BF12DF" w:rsidP="00BF12DF">
      <w:pPr>
        <w:jc w:val="center"/>
      </w:pPr>
      <w:r w:rsidRPr="000156AF">
        <w:t>КОНТРОЛЬ</w:t>
      </w:r>
      <w:r>
        <w:t xml:space="preserve"> ЗНАНИЙ ПО ТЕМЕ</w:t>
      </w:r>
      <w:r w:rsidRPr="000156AF">
        <w:t>:</w:t>
      </w:r>
    </w:p>
    <w:p w:rsidR="00BF12DF" w:rsidRPr="001E198B" w:rsidRDefault="00BF12DF" w:rsidP="00BF12DF">
      <w:pPr>
        <w:jc w:val="center"/>
      </w:pPr>
      <w:r w:rsidRPr="001E198B">
        <w:t xml:space="preserve"> ТЕХНОЛОГИЯ ПРОВЕДЕНИЯ БИЗНЕС-ПРОЦЕССА ЗАКУПОК.</w:t>
      </w:r>
    </w:p>
    <w:p w:rsidR="00BF12DF" w:rsidRDefault="00BF12DF" w:rsidP="00BF12DF">
      <w:pPr>
        <w:ind w:firstLine="567"/>
        <w:jc w:val="center"/>
      </w:pPr>
      <w:r>
        <w:t xml:space="preserve"> </w:t>
      </w:r>
    </w:p>
    <w:p w:rsidR="00BF12DF" w:rsidRDefault="00BF12DF" w:rsidP="00BF12DF">
      <w:pPr>
        <w:ind w:firstLine="567"/>
        <w:jc w:val="center"/>
        <w:rPr>
          <w:b/>
          <w:lang w:val="kk-KZ"/>
        </w:rPr>
      </w:pPr>
      <w:r w:rsidRPr="002B5114">
        <w:rPr>
          <w:b/>
        </w:rPr>
        <w:t>Карта №1.</w:t>
      </w:r>
    </w:p>
    <w:p w:rsidR="00BF12DF" w:rsidRPr="001B2D4F" w:rsidRDefault="00BF12DF" w:rsidP="00BF12DF">
      <w:pPr>
        <w:ind w:firstLine="567"/>
        <w:jc w:val="center"/>
        <w:rPr>
          <w:b/>
          <w:lang w:val="kk-KZ"/>
        </w:rPr>
      </w:pPr>
    </w:p>
    <w:p w:rsidR="00BF12DF" w:rsidRDefault="00BF12DF" w:rsidP="00965E69">
      <w:pPr>
        <w:numPr>
          <w:ilvl w:val="0"/>
          <w:numId w:val="271"/>
        </w:numPr>
        <w:tabs>
          <w:tab w:val="left" w:pos="709"/>
        </w:tabs>
      </w:pPr>
      <w:r>
        <w:t xml:space="preserve">Технология проведения </w:t>
      </w:r>
      <w:r w:rsidRPr="000545DE">
        <w:t>бизнес-процесса закупок</w:t>
      </w:r>
      <w:r>
        <w:t xml:space="preserve"> и ее стадии.</w:t>
      </w:r>
    </w:p>
    <w:p w:rsidR="00BF12DF" w:rsidRDefault="00BF12DF" w:rsidP="00965E69">
      <w:pPr>
        <w:numPr>
          <w:ilvl w:val="0"/>
          <w:numId w:val="271"/>
        </w:numPr>
        <w:tabs>
          <w:tab w:val="left" w:pos="709"/>
        </w:tabs>
      </w:pPr>
      <w:r>
        <w:t>Получение товара по мере необходимости.</w:t>
      </w:r>
    </w:p>
    <w:p w:rsidR="00BF12DF" w:rsidRDefault="00BF12DF" w:rsidP="00BF12DF">
      <w:pPr>
        <w:tabs>
          <w:tab w:val="left" w:pos="709"/>
        </w:tabs>
        <w:ind w:left="720"/>
      </w:pPr>
    </w:p>
    <w:p w:rsidR="00BF12DF" w:rsidRDefault="00BF12DF" w:rsidP="00BF12DF">
      <w:pPr>
        <w:ind w:firstLine="567"/>
        <w:jc w:val="center"/>
        <w:rPr>
          <w:b/>
          <w:lang w:val="kk-KZ"/>
        </w:rPr>
      </w:pPr>
      <w:r w:rsidRPr="00FB16D2">
        <w:rPr>
          <w:b/>
        </w:rPr>
        <w:t>Карта №2</w:t>
      </w:r>
    </w:p>
    <w:p w:rsidR="00BF12DF" w:rsidRPr="001B2D4F" w:rsidRDefault="00BF12DF" w:rsidP="00BF12DF">
      <w:pPr>
        <w:ind w:firstLine="567"/>
        <w:jc w:val="center"/>
        <w:rPr>
          <w:b/>
          <w:lang w:val="kk-KZ"/>
        </w:rPr>
      </w:pPr>
    </w:p>
    <w:p w:rsidR="00BF12DF" w:rsidRDefault="00BF12DF" w:rsidP="00965E69">
      <w:pPr>
        <w:numPr>
          <w:ilvl w:val="0"/>
          <w:numId w:val="285"/>
        </w:numPr>
        <w:tabs>
          <w:tab w:val="left" w:pos="709"/>
        </w:tabs>
      </w:pPr>
      <w:r>
        <w:t>Планирование закупок.</w:t>
      </w:r>
    </w:p>
    <w:p w:rsidR="00BF12DF" w:rsidRDefault="00BF12DF" w:rsidP="00965E69">
      <w:pPr>
        <w:numPr>
          <w:ilvl w:val="0"/>
          <w:numId w:val="285"/>
        </w:numPr>
        <w:tabs>
          <w:tab w:val="left" w:pos="709"/>
        </w:tabs>
      </w:pPr>
      <w:r>
        <w:t>Закупка товара с немедленной сдачей.</w:t>
      </w:r>
    </w:p>
    <w:p w:rsidR="00BF12DF" w:rsidRDefault="00BF12DF" w:rsidP="00BF12DF">
      <w:pPr>
        <w:ind w:firstLine="567"/>
        <w:jc w:val="both"/>
      </w:pPr>
    </w:p>
    <w:p w:rsidR="00BF12DF" w:rsidRDefault="00BF12DF" w:rsidP="00BF12DF">
      <w:pPr>
        <w:ind w:firstLine="567"/>
      </w:pPr>
    </w:p>
    <w:p w:rsidR="00BF12DF" w:rsidRDefault="00BF12DF" w:rsidP="00BF12DF">
      <w:pPr>
        <w:ind w:firstLine="567"/>
        <w:jc w:val="center"/>
        <w:rPr>
          <w:b/>
          <w:lang w:val="kk-KZ"/>
        </w:rPr>
      </w:pPr>
    </w:p>
    <w:p w:rsidR="00BF12DF" w:rsidRDefault="00BF12DF" w:rsidP="00BF12DF">
      <w:pPr>
        <w:ind w:firstLine="567"/>
        <w:jc w:val="center"/>
        <w:rPr>
          <w:b/>
        </w:rPr>
      </w:pPr>
      <w:r w:rsidRPr="00DC5C24">
        <w:rPr>
          <w:b/>
        </w:rPr>
        <w:t>Карта №3</w:t>
      </w:r>
    </w:p>
    <w:p w:rsidR="00BF12DF" w:rsidRPr="00DC5C24" w:rsidRDefault="00BF12DF" w:rsidP="00BF12DF">
      <w:pPr>
        <w:ind w:firstLine="567"/>
        <w:jc w:val="center"/>
      </w:pPr>
    </w:p>
    <w:p w:rsidR="00BF12DF" w:rsidRDefault="00BF12DF" w:rsidP="00965E69">
      <w:pPr>
        <w:numPr>
          <w:ilvl w:val="0"/>
          <w:numId w:val="284"/>
        </w:numPr>
        <w:tabs>
          <w:tab w:val="left" w:pos="709"/>
        </w:tabs>
      </w:pPr>
      <w:r>
        <w:t>Анализ, определение потребности и расчет количества заказываемых материалов.</w:t>
      </w:r>
    </w:p>
    <w:p w:rsidR="00BF12DF" w:rsidRDefault="00BF12DF" w:rsidP="00965E69">
      <w:pPr>
        <w:numPr>
          <w:ilvl w:val="0"/>
          <w:numId w:val="284"/>
        </w:numPr>
        <w:tabs>
          <w:tab w:val="left" w:pos="709"/>
        </w:tabs>
      </w:pPr>
      <w:r>
        <w:t>Планирование закупок.</w:t>
      </w:r>
    </w:p>
    <w:p w:rsidR="00BF12DF" w:rsidRDefault="00BF12DF" w:rsidP="00BF12DF">
      <w:pPr>
        <w:ind w:firstLine="567"/>
        <w:jc w:val="center"/>
        <w:rPr>
          <w:b/>
        </w:rPr>
      </w:pPr>
    </w:p>
    <w:p w:rsidR="00BF12DF" w:rsidRDefault="00BF12DF" w:rsidP="00BF12DF">
      <w:pPr>
        <w:ind w:firstLine="567"/>
        <w:jc w:val="center"/>
        <w:rPr>
          <w:b/>
          <w:lang w:val="kk-KZ"/>
        </w:rPr>
      </w:pPr>
      <w:r w:rsidRPr="00EE4863">
        <w:rPr>
          <w:b/>
        </w:rPr>
        <w:t>Карта №4</w:t>
      </w:r>
    </w:p>
    <w:p w:rsidR="00BF12DF" w:rsidRPr="001B2D4F" w:rsidRDefault="00BF12DF" w:rsidP="00BF12DF">
      <w:pPr>
        <w:ind w:firstLine="567"/>
        <w:jc w:val="center"/>
        <w:rPr>
          <w:b/>
          <w:lang w:val="kk-KZ"/>
        </w:rPr>
      </w:pPr>
    </w:p>
    <w:p w:rsidR="00BF12DF" w:rsidRDefault="00BF12DF" w:rsidP="00965E69">
      <w:pPr>
        <w:numPr>
          <w:ilvl w:val="0"/>
          <w:numId w:val="281"/>
        </w:numPr>
        <w:tabs>
          <w:tab w:val="left" w:pos="709"/>
        </w:tabs>
      </w:pPr>
      <w:r>
        <w:t>Определение метода закупок.</w:t>
      </w:r>
      <w:r w:rsidRPr="001E5EFD">
        <w:t xml:space="preserve"> </w:t>
      </w:r>
    </w:p>
    <w:p w:rsidR="00BF12DF" w:rsidRDefault="00BF12DF" w:rsidP="00965E69">
      <w:pPr>
        <w:numPr>
          <w:ilvl w:val="0"/>
          <w:numId w:val="281"/>
        </w:numPr>
        <w:tabs>
          <w:tab w:val="left" w:pos="709"/>
        </w:tabs>
      </w:pPr>
      <w:r>
        <w:t>Получение и кодирование поставляемой продукции.</w:t>
      </w:r>
    </w:p>
    <w:p w:rsidR="00BF12DF" w:rsidRDefault="00BF12DF" w:rsidP="00BF12DF">
      <w:pPr>
        <w:tabs>
          <w:tab w:val="left" w:pos="709"/>
        </w:tabs>
        <w:ind w:left="720"/>
      </w:pPr>
    </w:p>
    <w:p w:rsidR="00BF12DF" w:rsidRDefault="00BF12DF" w:rsidP="00BF12DF">
      <w:pPr>
        <w:ind w:firstLine="567"/>
      </w:pPr>
    </w:p>
    <w:p w:rsidR="00BF12DF" w:rsidRDefault="00BF12DF" w:rsidP="00BF12DF">
      <w:pPr>
        <w:ind w:firstLine="567"/>
        <w:jc w:val="center"/>
        <w:rPr>
          <w:b/>
          <w:lang w:val="kk-KZ"/>
        </w:rPr>
      </w:pPr>
      <w:r w:rsidRPr="0057300F">
        <w:rPr>
          <w:b/>
        </w:rPr>
        <w:t>Карта №5</w:t>
      </w:r>
    </w:p>
    <w:p w:rsidR="00BF12DF" w:rsidRPr="001B2D4F" w:rsidRDefault="00BF12DF" w:rsidP="00BF12DF">
      <w:pPr>
        <w:ind w:firstLine="567"/>
        <w:jc w:val="center"/>
        <w:rPr>
          <w:b/>
          <w:lang w:val="kk-KZ"/>
        </w:rPr>
      </w:pPr>
    </w:p>
    <w:p w:rsidR="00BF12DF" w:rsidRDefault="00BF12DF" w:rsidP="00965E69">
      <w:pPr>
        <w:numPr>
          <w:ilvl w:val="0"/>
          <w:numId w:val="283"/>
        </w:numPr>
        <w:tabs>
          <w:tab w:val="left" w:pos="709"/>
        </w:tabs>
      </w:pPr>
      <w:r>
        <w:t>Документальное оформление заказа.</w:t>
      </w:r>
    </w:p>
    <w:p w:rsidR="00BF12DF" w:rsidRDefault="00BF12DF" w:rsidP="00965E69">
      <w:pPr>
        <w:numPr>
          <w:ilvl w:val="0"/>
          <w:numId w:val="283"/>
        </w:numPr>
        <w:tabs>
          <w:tab w:val="left" w:pos="709"/>
        </w:tabs>
      </w:pPr>
      <w:r>
        <w:t>Закупка товара одной партией.</w:t>
      </w:r>
    </w:p>
    <w:p w:rsidR="00BF12DF" w:rsidRDefault="00BF12DF" w:rsidP="00BF12DF">
      <w:pPr>
        <w:ind w:firstLine="567"/>
        <w:jc w:val="center"/>
      </w:pPr>
    </w:p>
    <w:p w:rsidR="00BF12DF" w:rsidRPr="001B2D4F" w:rsidRDefault="00BF12DF" w:rsidP="00BF12DF">
      <w:pPr>
        <w:ind w:firstLine="567"/>
        <w:jc w:val="center"/>
        <w:rPr>
          <w:b/>
          <w:lang w:val="kk-KZ"/>
        </w:rPr>
      </w:pPr>
      <w:r>
        <w:rPr>
          <w:b/>
        </w:rPr>
        <w:t>Карта №6</w:t>
      </w:r>
    </w:p>
    <w:p w:rsidR="00BF12DF" w:rsidRPr="001B2D4F" w:rsidRDefault="00BF12DF" w:rsidP="00BF12DF">
      <w:pPr>
        <w:ind w:firstLine="567"/>
        <w:jc w:val="center"/>
        <w:rPr>
          <w:b/>
          <w:lang w:val="kk-KZ"/>
        </w:rPr>
      </w:pPr>
    </w:p>
    <w:p w:rsidR="00BF12DF" w:rsidRDefault="00BF12DF" w:rsidP="00965E69">
      <w:pPr>
        <w:numPr>
          <w:ilvl w:val="0"/>
          <w:numId w:val="282"/>
        </w:numPr>
        <w:tabs>
          <w:tab w:val="left" w:pos="709"/>
        </w:tabs>
      </w:pPr>
      <w:r>
        <w:t>Получение и кодирование поставляемой продукции.</w:t>
      </w:r>
    </w:p>
    <w:p w:rsidR="00BF12DF" w:rsidRDefault="00BF12DF" w:rsidP="00965E69">
      <w:pPr>
        <w:numPr>
          <w:ilvl w:val="0"/>
          <w:numId w:val="282"/>
        </w:numPr>
      </w:pPr>
      <w:r>
        <w:t>Регулярные закупки мелкими партиями.</w:t>
      </w:r>
    </w:p>
    <w:p w:rsidR="00BF12DF" w:rsidRDefault="00BF12DF" w:rsidP="00BF12DF">
      <w:pPr>
        <w:tabs>
          <w:tab w:val="left" w:pos="709"/>
        </w:tabs>
        <w:ind w:left="720"/>
      </w:pPr>
    </w:p>
    <w:p w:rsidR="00BF12DF" w:rsidRDefault="00BF12DF" w:rsidP="00BF12DF">
      <w:pPr>
        <w:ind w:firstLine="567"/>
        <w:jc w:val="both"/>
      </w:pPr>
    </w:p>
    <w:p w:rsidR="00BF12DF" w:rsidRDefault="00BF12DF" w:rsidP="00BF12DF">
      <w:pPr>
        <w:ind w:firstLine="567"/>
        <w:jc w:val="center"/>
        <w:rPr>
          <w:b/>
        </w:rPr>
      </w:pPr>
      <w:r>
        <w:rPr>
          <w:b/>
        </w:rPr>
        <w:t>Карта №7</w:t>
      </w:r>
    </w:p>
    <w:p w:rsidR="00BF12DF" w:rsidRPr="001E198B" w:rsidRDefault="00BF12DF" w:rsidP="00BF12DF">
      <w:pPr>
        <w:ind w:firstLine="567"/>
        <w:jc w:val="center"/>
        <w:rPr>
          <w:b/>
        </w:rPr>
      </w:pPr>
    </w:p>
    <w:p w:rsidR="00BF12DF" w:rsidRDefault="00BF12DF" w:rsidP="00965E69">
      <w:pPr>
        <w:numPr>
          <w:ilvl w:val="0"/>
          <w:numId w:val="280"/>
        </w:numPr>
        <w:tabs>
          <w:tab w:val="left" w:pos="709"/>
        </w:tabs>
      </w:pPr>
      <w:r>
        <w:t>Документальное оформление поставок.</w:t>
      </w:r>
    </w:p>
    <w:p w:rsidR="00BF12DF" w:rsidRDefault="00BF12DF" w:rsidP="00965E69">
      <w:pPr>
        <w:numPr>
          <w:ilvl w:val="0"/>
          <w:numId w:val="280"/>
        </w:numPr>
        <w:tabs>
          <w:tab w:val="left" w:pos="709"/>
        </w:tabs>
      </w:pPr>
      <w:r>
        <w:t>Анализ, определение потребности и расчет количества заказываемых материалов.</w:t>
      </w:r>
    </w:p>
    <w:p w:rsidR="00BF12DF" w:rsidRDefault="00BF12DF" w:rsidP="00BF12DF">
      <w:pPr>
        <w:tabs>
          <w:tab w:val="left" w:pos="709"/>
        </w:tabs>
        <w:ind w:left="720"/>
      </w:pPr>
    </w:p>
    <w:p w:rsidR="00BF12DF" w:rsidRDefault="00BF12DF" w:rsidP="00BF12DF">
      <w:pPr>
        <w:ind w:firstLine="567"/>
      </w:pPr>
    </w:p>
    <w:p w:rsidR="00BF12DF" w:rsidRDefault="00BF12DF" w:rsidP="00BF12DF">
      <w:pPr>
        <w:ind w:firstLine="567"/>
        <w:jc w:val="center"/>
        <w:rPr>
          <w:b/>
        </w:rPr>
      </w:pPr>
      <w:r>
        <w:rPr>
          <w:b/>
        </w:rPr>
        <w:t>Карта №8</w:t>
      </w:r>
    </w:p>
    <w:p w:rsidR="00BF12DF" w:rsidRPr="00DC5C24" w:rsidRDefault="00BF12DF" w:rsidP="00BF12DF">
      <w:pPr>
        <w:ind w:firstLine="567"/>
        <w:jc w:val="center"/>
      </w:pPr>
    </w:p>
    <w:p w:rsidR="00BF12DF" w:rsidRDefault="00BF12DF" w:rsidP="00965E69">
      <w:pPr>
        <w:numPr>
          <w:ilvl w:val="0"/>
          <w:numId w:val="279"/>
        </w:numPr>
        <w:tabs>
          <w:tab w:val="left" w:pos="700"/>
        </w:tabs>
        <w:jc w:val="both"/>
      </w:pPr>
      <w:r>
        <w:t>Проверка качества и количества поставляемой продукции.</w:t>
      </w:r>
    </w:p>
    <w:p w:rsidR="00BF12DF" w:rsidRDefault="00BF12DF" w:rsidP="00965E69">
      <w:pPr>
        <w:numPr>
          <w:ilvl w:val="0"/>
          <w:numId w:val="279"/>
        </w:numPr>
        <w:tabs>
          <w:tab w:val="left" w:pos="709"/>
        </w:tabs>
      </w:pPr>
      <w:r>
        <w:t>Определение метода закупок.</w:t>
      </w:r>
    </w:p>
    <w:p w:rsidR="00BF12DF" w:rsidRPr="000156AF" w:rsidRDefault="00BF12DF" w:rsidP="00BF12DF">
      <w:pPr>
        <w:tabs>
          <w:tab w:val="left" w:pos="700"/>
        </w:tabs>
        <w:ind w:left="720"/>
        <w:jc w:val="both"/>
      </w:pPr>
    </w:p>
    <w:p w:rsidR="00BF12DF" w:rsidRDefault="00BF12DF" w:rsidP="00BF12DF">
      <w:pPr>
        <w:ind w:firstLine="567"/>
        <w:jc w:val="center"/>
        <w:rPr>
          <w:b/>
        </w:rPr>
      </w:pPr>
    </w:p>
    <w:p w:rsidR="00BF12DF" w:rsidRDefault="00BF12DF" w:rsidP="00BF12DF">
      <w:pPr>
        <w:ind w:firstLine="567"/>
        <w:jc w:val="center"/>
        <w:rPr>
          <w:b/>
          <w:lang w:val="kk-KZ"/>
        </w:rPr>
      </w:pPr>
      <w:r w:rsidRPr="00EE4863">
        <w:rPr>
          <w:b/>
        </w:rPr>
        <w:t xml:space="preserve">Карта </w:t>
      </w:r>
      <w:r>
        <w:rPr>
          <w:b/>
        </w:rPr>
        <w:t>№9</w:t>
      </w:r>
    </w:p>
    <w:p w:rsidR="00BF12DF" w:rsidRPr="001B2D4F" w:rsidRDefault="00BF12DF" w:rsidP="00BF12DF">
      <w:pPr>
        <w:ind w:firstLine="567"/>
        <w:jc w:val="center"/>
        <w:rPr>
          <w:b/>
          <w:lang w:val="kk-KZ"/>
        </w:rPr>
      </w:pPr>
    </w:p>
    <w:p w:rsidR="00BF12DF" w:rsidRDefault="00BF12DF" w:rsidP="00965E69">
      <w:pPr>
        <w:numPr>
          <w:ilvl w:val="0"/>
          <w:numId w:val="278"/>
        </w:numPr>
        <w:tabs>
          <w:tab w:val="left" w:pos="709"/>
        </w:tabs>
      </w:pPr>
      <w:r>
        <w:t>Закупка товара одной партией.</w:t>
      </w:r>
      <w:r w:rsidRPr="001E5EFD">
        <w:t xml:space="preserve"> </w:t>
      </w:r>
    </w:p>
    <w:p w:rsidR="00BF12DF" w:rsidRDefault="00BF12DF" w:rsidP="00965E69">
      <w:pPr>
        <w:numPr>
          <w:ilvl w:val="0"/>
          <w:numId w:val="278"/>
        </w:numPr>
        <w:tabs>
          <w:tab w:val="left" w:pos="709"/>
        </w:tabs>
      </w:pPr>
      <w:r>
        <w:t>Документальное оформление заказа.</w:t>
      </w:r>
    </w:p>
    <w:p w:rsidR="00BF12DF" w:rsidRDefault="00BF12DF" w:rsidP="00BF12DF">
      <w:pPr>
        <w:ind w:left="426"/>
      </w:pPr>
    </w:p>
    <w:p w:rsidR="00BF12DF" w:rsidRDefault="00BF12DF" w:rsidP="00BF12DF">
      <w:pPr>
        <w:ind w:firstLine="567"/>
        <w:jc w:val="center"/>
        <w:rPr>
          <w:b/>
        </w:rPr>
      </w:pPr>
    </w:p>
    <w:p w:rsidR="00BF12DF" w:rsidRDefault="00BF12DF" w:rsidP="00BF12DF">
      <w:pPr>
        <w:ind w:firstLine="567"/>
        <w:jc w:val="center"/>
        <w:rPr>
          <w:b/>
          <w:lang w:val="kk-KZ"/>
        </w:rPr>
      </w:pPr>
      <w:r>
        <w:rPr>
          <w:b/>
        </w:rPr>
        <w:t>Карта №10</w:t>
      </w:r>
    </w:p>
    <w:p w:rsidR="00BF12DF" w:rsidRPr="001B2D4F" w:rsidRDefault="00BF12DF" w:rsidP="00BF12DF">
      <w:pPr>
        <w:ind w:firstLine="567"/>
        <w:jc w:val="center"/>
        <w:rPr>
          <w:b/>
          <w:lang w:val="kk-KZ"/>
        </w:rPr>
      </w:pPr>
    </w:p>
    <w:p w:rsidR="00BF12DF" w:rsidRDefault="00BF12DF" w:rsidP="00965E69">
      <w:pPr>
        <w:numPr>
          <w:ilvl w:val="3"/>
          <w:numId w:val="272"/>
        </w:numPr>
        <w:ind w:left="426" w:firstLine="0"/>
      </w:pPr>
      <w:r>
        <w:t>Регулярные закупки мелкими партиями.</w:t>
      </w:r>
    </w:p>
    <w:p w:rsidR="00BF12DF" w:rsidRDefault="00BF12DF" w:rsidP="00965E69">
      <w:pPr>
        <w:numPr>
          <w:ilvl w:val="3"/>
          <w:numId w:val="272"/>
        </w:numPr>
        <w:ind w:left="426" w:firstLine="0"/>
      </w:pPr>
      <w:r>
        <w:t>Проверка качества и количества поставляемой продукции.</w:t>
      </w:r>
    </w:p>
    <w:p w:rsidR="00BF12DF" w:rsidRPr="008E27F7" w:rsidRDefault="00BF12DF" w:rsidP="00BF12DF">
      <w:pPr>
        <w:ind w:left="426"/>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Pr="00BD4943" w:rsidRDefault="00BF12DF" w:rsidP="00BF12DF">
      <w:pPr>
        <w:tabs>
          <w:tab w:val="left" w:pos="4074"/>
        </w:tabs>
        <w:rPr>
          <w:b/>
        </w:rPr>
      </w:pPr>
      <w:r>
        <w:lastRenderedPageBreak/>
        <w:t>ТЕМА:</w:t>
      </w:r>
      <w:r>
        <w:rPr>
          <w:b/>
        </w:rPr>
        <w:t xml:space="preserve"> ПРОИЗВОДСТВЕННАЯ ЛОГИСТИКА</w:t>
      </w:r>
    </w:p>
    <w:p w:rsidR="00BF12DF" w:rsidRDefault="00BF12DF" w:rsidP="00BF12DF">
      <w:pPr>
        <w:tabs>
          <w:tab w:val="left" w:pos="700"/>
        </w:tabs>
        <w:jc w:val="both"/>
      </w:pPr>
      <w:r w:rsidRPr="000156AF">
        <w:t>ЦЕЛЬ:</w:t>
      </w:r>
      <w:r w:rsidRPr="000156AF">
        <w:rPr>
          <w:b/>
        </w:rPr>
        <w:t xml:space="preserve"> </w:t>
      </w:r>
      <w:r>
        <w:t>формирование знаний  студентов по вопросам, касающимся производственной логистики.</w:t>
      </w:r>
    </w:p>
    <w:p w:rsidR="00BF12DF" w:rsidRDefault="00BF12DF" w:rsidP="00BF12DF">
      <w:pPr>
        <w:tabs>
          <w:tab w:val="left" w:pos="700"/>
        </w:tabs>
        <w:jc w:val="both"/>
      </w:pPr>
      <w:r>
        <w:t>ЗАДАЧИ ОБУЧЕНИЯ - ознакомить студентов с:</w:t>
      </w:r>
    </w:p>
    <w:p w:rsidR="00BF12DF" w:rsidRDefault="00BF12DF" w:rsidP="00965E69">
      <w:pPr>
        <w:pStyle w:val="af8"/>
        <w:numPr>
          <w:ilvl w:val="0"/>
          <w:numId w:val="193"/>
        </w:numPr>
        <w:tabs>
          <w:tab w:val="left" w:pos="700"/>
        </w:tabs>
        <w:jc w:val="both"/>
      </w:pPr>
      <w:r>
        <w:t>понятием производственной логистики;</w:t>
      </w:r>
    </w:p>
    <w:p w:rsidR="00BF12DF" w:rsidRPr="00B8681F" w:rsidRDefault="00BF12DF" w:rsidP="00965E69">
      <w:pPr>
        <w:pStyle w:val="af8"/>
        <w:numPr>
          <w:ilvl w:val="0"/>
          <w:numId w:val="193"/>
        </w:numPr>
        <w:tabs>
          <w:tab w:val="left" w:pos="700"/>
        </w:tabs>
        <w:jc w:val="both"/>
      </w:pPr>
      <w:r>
        <w:t>целью производственной логистики;</w:t>
      </w:r>
      <w:r w:rsidRPr="00B8681F">
        <w:rPr>
          <w:lang w:val="kk-KZ"/>
        </w:rPr>
        <w:t xml:space="preserve"> </w:t>
      </w:r>
    </w:p>
    <w:p w:rsidR="00BF12DF" w:rsidRDefault="00BF12DF" w:rsidP="00965E69">
      <w:pPr>
        <w:pStyle w:val="af8"/>
        <w:numPr>
          <w:ilvl w:val="0"/>
          <w:numId w:val="193"/>
        </w:numPr>
        <w:tabs>
          <w:tab w:val="left" w:pos="700"/>
        </w:tabs>
        <w:jc w:val="both"/>
      </w:pPr>
      <w:r>
        <w:rPr>
          <w:lang w:val="kk-KZ"/>
        </w:rPr>
        <w:t xml:space="preserve">функциями </w:t>
      </w:r>
      <w:r>
        <w:t>производственной логистики;</w:t>
      </w:r>
    </w:p>
    <w:p w:rsidR="00BF12DF" w:rsidRDefault="00BF12DF" w:rsidP="00965E69">
      <w:pPr>
        <w:pStyle w:val="af8"/>
        <w:numPr>
          <w:ilvl w:val="0"/>
          <w:numId w:val="193"/>
        </w:numPr>
        <w:tabs>
          <w:tab w:val="left" w:pos="700"/>
        </w:tabs>
        <w:jc w:val="both"/>
      </w:pPr>
      <w:r>
        <w:t>логистическими системами, рассматриваемыми производственной логистикой;</w:t>
      </w:r>
      <w:r w:rsidRPr="000156AF">
        <w:t xml:space="preserve"> </w:t>
      </w:r>
    </w:p>
    <w:p w:rsidR="00BF12DF" w:rsidRDefault="00BF12DF" w:rsidP="00965E69">
      <w:pPr>
        <w:pStyle w:val="af8"/>
        <w:numPr>
          <w:ilvl w:val="0"/>
          <w:numId w:val="193"/>
        </w:numPr>
        <w:tabs>
          <w:tab w:val="left" w:pos="700"/>
        </w:tabs>
        <w:jc w:val="both"/>
      </w:pPr>
      <w:r>
        <w:t>логистической организацией производства;</w:t>
      </w:r>
    </w:p>
    <w:p w:rsidR="00BF12DF" w:rsidRDefault="00BF12DF" w:rsidP="00965E69">
      <w:pPr>
        <w:pStyle w:val="af8"/>
        <w:numPr>
          <w:ilvl w:val="0"/>
          <w:numId w:val="193"/>
        </w:numPr>
        <w:tabs>
          <w:tab w:val="left" w:pos="700"/>
        </w:tabs>
        <w:jc w:val="both"/>
      </w:pPr>
      <w:r>
        <w:t>требованиями, предъявляемыми к современной организации и логистическому управлению производством;</w:t>
      </w:r>
    </w:p>
    <w:p w:rsidR="00BF12DF" w:rsidRDefault="00BF12DF" w:rsidP="00965E69">
      <w:pPr>
        <w:pStyle w:val="af8"/>
        <w:numPr>
          <w:ilvl w:val="0"/>
          <w:numId w:val="193"/>
        </w:numPr>
        <w:tabs>
          <w:tab w:val="left" w:pos="700"/>
        </w:tabs>
        <w:jc w:val="both"/>
      </w:pPr>
      <w:r>
        <w:t>преимуществами и принципами логистической организации производства;</w:t>
      </w:r>
    </w:p>
    <w:p w:rsidR="00BF12DF" w:rsidRDefault="00BF12DF" w:rsidP="00965E69">
      <w:pPr>
        <w:pStyle w:val="af8"/>
        <w:numPr>
          <w:ilvl w:val="0"/>
          <w:numId w:val="193"/>
        </w:numPr>
        <w:tabs>
          <w:tab w:val="left" w:pos="700"/>
        </w:tabs>
        <w:jc w:val="both"/>
      </w:pPr>
      <w:r>
        <w:t>понятием «запас производственной мощности».</w:t>
      </w:r>
    </w:p>
    <w:p w:rsidR="00BF12DF" w:rsidRPr="000156AF" w:rsidRDefault="00BF12DF" w:rsidP="00BF12DF">
      <w:pPr>
        <w:tabs>
          <w:tab w:val="left" w:pos="700"/>
        </w:tabs>
        <w:jc w:val="both"/>
      </w:pPr>
      <w:r w:rsidRPr="000156AF">
        <w:t>ОСНОВНЫЕ ВОПРОСЫ ТЕМЫ:</w:t>
      </w:r>
    </w:p>
    <w:p w:rsidR="00BF12DF" w:rsidRDefault="00BF12DF" w:rsidP="00965E69">
      <w:pPr>
        <w:pStyle w:val="af8"/>
        <w:numPr>
          <w:ilvl w:val="0"/>
          <w:numId w:val="180"/>
        </w:numPr>
        <w:tabs>
          <w:tab w:val="left" w:pos="700"/>
        </w:tabs>
        <w:jc w:val="both"/>
      </w:pPr>
      <w:r>
        <w:t>Понятие производственная логистика.</w:t>
      </w:r>
    </w:p>
    <w:p w:rsidR="00BF12DF" w:rsidRPr="00B8681F" w:rsidRDefault="00BF12DF" w:rsidP="00965E69">
      <w:pPr>
        <w:pStyle w:val="af8"/>
        <w:numPr>
          <w:ilvl w:val="0"/>
          <w:numId w:val="180"/>
        </w:numPr>
        <w:tabs>
          <w:tab w:val="left" w:pos="700"/>
        </w:tabs>
        <w:jc w:val="both"/>
      </w:pPr>
      <w:r>
        <w:t>Цель производственной логистики.</w:t>
      </w:r>
    </w:p>
    <w:p w:rsidR="00BF12DF" w:rsidRDefault="00BF12DF" w:rsidP="00965E69">
      <w:pPr>
        <w:pStyle w:val="af8"/>
        <w:numPr>
          <w:ilvl w:val="0"/>
          <w:numId w:val="180"/>
        </w:numPr>
        <w:tabs>
          <w:tab w:val="left" w:pos="700"/>
        </w:tabs>
        <w:jc w:val="both"/>
      </w:pPr>
      <w:r>
        <w:rPr>
          <w:lang w:val="kk-KZ"/>
        </w:rPr>
        <w:t xml:space="preserve">Функции </w:t>
      </w:r>
      <w:r>
        <w:t>производственной логистики.</w:t>
      </w:r>
    </w:p>
    <w:p w:rsidR="00BF12DF" w:rsidRDefault="00BF12DF" w:rsidP="00965E69">
      <w:pPr>
        <w:pStyle w:val="af8"/>
        <w:numPr>
          <w:ilvl w:val="0"/>
          <w:numId w:val="180"/>
        </w:numPr>
        <w:tabs>
          <w:tab w:val="left" w:pos="700"/>
        </w:tabs>
        <w:jc w:val="both"/>
      </w:pPr>
      <w:r>
        <w:t>Логистические системы, рассматриваемые производственной логистикой.</w:t>
      </w:r>
      <w:r w:rsidRPr="000156AF">
        <w:t xml:space="preserve"> </w:t>
      </w:r>
    </w:p>
    <w:p w:rsidR="00BF12DF" w:rsidRDefault="00BF12DF" w:rsidP="00965E69">
      <w:pPr>
        <w:pStyle w:val="af8"/>
        <w:numPr>
          <w:ilvl w:val="0"/>
          <w:numId w:val="180"/>
        </w:numPr>
        <w:tabs>
          <w:tab w:val="left" w:pos="700"/>
        </w:tabs>
        <w:jc w:val="both"/>
      </w:pPr>
      <w:r>
        <w:t>Логистическая организация производства.</w:t>
      </w:r>
    </w:p>
    <w:p w:rsidR="00BF12DF" w:rsidRDefault="00BF12DF" w:rsidP="00965E69">
      <w:pPr>
        <w:pStyle w:val="af8"/>
        <w:numPr>
          <w:ilvl w:val="0"/>
          <w:numId w:val="180"/>
        </w:numPr>
        <w:tabs>
          <w:tab w:val="left" w:pos="700"/>
        </w:tabs>
        <w:jc w:val="both"/>
      </w:pPr>
      <w:r>
        <w:t>Требования, предъявляемые к современной организации и логистическому управлению производством.</w:t>
      </w:r>
    </w:p>
    <w:p w:rsidR="00BF12DF" w:rsidRDefault="00BF12DF" w:rsidP="00965E69">
      <w:pPr>
        <w:pStyle w:val="af8"/>
        <w:numPr>
          <w:ilvl w:val="0"/>
          <w:numId w:val="180"/>
        </w:numPr>
        <w:tabs>
          <w:tab w:val="left" w:pos="700"/>
        </w:tabs>
        <w:jc w:val="both"/>
      </w:pPr>
      <w:r>
        <w:t>Преимущества и принципы логистической организации производства.</w:t>
      </w:r>
    </w:p>
    <w:p w:rsidR="00BF12DF" w:rsidRDefault="00BF12DF" w:rsidP="00965E69">
      <w:pPr>
        <w:pStyle w:val="af8"/>
        <w:numPr>
          <w:ilvl w:val="0"/>
          <w:numId w:val="180"/>
        </w:numPr>
        <w:tabs>
          <w:tab w:val="left" w:pos="700"/>
        </w:tabs>
        <w:jc w:val="both"/>
      </w:pPr>
      <w:r>
        <w:t>Сравнительная характеристика традиционной и логистической организации производства.</w:t>
      </w:r>
    </w:p>
    <w:p w:rsidR="00BF12DF" w:rsidRDefault="00BF12DF" w:rsidP="00965E69">
      <w:pPr>
        <w:pStyle w:val="af8"/>
        <w:numPr>
          <w:ilvl w:val="0"/>
          <w:numId w:val="180"/>
        </w:numPr>
        <w:tabs>
          <w:tab w:val="left" w:pos="700"/>
        </w:tabs>
        <w:jc w:val="both"/>
      </w:pPr>
      <w:r>
        <w:t>Понятие «запас производственной мощности».</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Pr="00355564" w:rsidRDefault="00BF12DF" w:rsidP="00BF12DF">
      <w:pPr>
        <w:ind w:firstLine="567"/>
        <w:jc w:val="both"/>
        <w:rPr>
          <w:i/>
        </w:rPr>
      </w:pPr>
      <w:r w:rsidRPr="00355564">
        <w:rPr>
          <w:i/>
        </w:rPr>
        <w:t>Дискуссия по вопросам:</w:t>
      </w:r>
    </w:p>
    <w:p w:rsidR="00BF12DF" w:rsidRDefault="00BF12DF" w:rsidP="00965E69">
      <w:pPr>
        <w:pStyle w:val="af8"/>
        <w:numPr>
          <w:ilvl w:val="0"/>
          <w:numId w:val="181"/>
        </w:numPr>
        <w:tabs>
          <w:tab w:val="left" w:pos="1276"/>
        </w:tabs>
        <w:ind w:left="1276" w:hanging="425"/>
        <w:jc w:val="both"/>
      </w:pPr>
      <w:r>
        <w:t>Преимущества и принципы логистической организации производства.</w:t>
      </w:r>
    </w:p>
    <w:p w:rsidR="00BF12DF" w:rsidRDefault="00BF12DF" w:rsidP="00965E69">
      <w:pPr>
        <w:pStyle w:val="af8"/>
        <w:numPr>
          <w:ilvl w:val="0"/>
          <w:numId w:val="181"/>
        </w:numPr>
        <w:tabs>
          <w:tab w:val="left" w:pos="1276"/>
        </w:tabs>
        <w:ind w:left="1276" w:hanging="425"/>
        <w:jc w:val="both"/>
      </w:pPr>
      <w:r>
        <w:t>Сравнительная характеристика традиционной и логистической организации прои</w:t>
      </w:r>
      <w:r>
        <w:t>з</w:t>
      </w:r>
      <w:r>
        <w:t>водства.</w:t>
      </w:r>
    </w:p>
    <w:p w:rsidR="00BF12DF" w:rsidRDefault="00BF12DF" w:rsidP="00BF12DF">
      <w:pPr>
        <w:ind w:firstLine="567"/>
        <w:jc w:val="both"/>
        <w:rPr>
          <w:i/>
        </w:rPr>
      </w:pPr>
      <w:r w:rsidRPr="00466150">
        <w:rPr>
          <w:i/>
        </w:rPr>
        <w:t xml:space="preserve">Работа в малых группах. Презентация: </w:t>
      </w:r>
    </w:p>
    <w:p w:rsidR="00BF12DF" w:rsidRDefault="00BF12DF" w:rsidP="00965E69">
      <w:pPr>
        <w:pStyle w:val="af8"/>
        <w:numPr>
          <w:ilvl w:val="0"/>
          <w:numId w:val="182"/>
        </w:numPr>
        <w:tabs>
          <w:tab w:val="left" w:pos="1276"/>
        </w:tabs>
        <w:ind w:firstLine="131"/>
        <w:jc w:val="both"/>
      </w:pPr>
      <w:r>
        <w:t>Производственная логистика.</w:t>
      </w:r>
    </w:p>
    <w:p w:rsidR="00BF12DF" w:rsidRDefault="00BF12DF" w:rsidP="00965E69">
      <w:pPr>
        <w:pStyle w:val="af8"/>
        <w:numPr>
          <w:ilvl w:val="0"/>
          <w:numId w:val="182"/>
        </w:numPr>
        <w:tabs>
          <w:tab w:val="left" w:pos="1276"/>
        </w:tabs>
        <w:ind w:firstLine="131"/>
        <w:jc w:val="both"/>
      </w:pPr>
      <w:r>
        <w:t>Логистическая организация производства.</w:t>
      </w:r>
    </w:p>
    <w:p w:rsidR="00BF12DF" w:rsidRDefault="00BF12DF" w:rsidP="00965E69">
      <w:pPr>
        <w:pStyle w:val="af8"/>
        <w:numPr>
          <w:ilvl w:val="0"/>
          <w:numId w:val="182"/>
        </w:numPr>
        <w:tabs>
          <w:tab w:val="left" w:pos="1276"/>
        </w:tabs>
        <w:ind w:firstLine="131"/>
        <w:jc w:val="both"/>
      </w:pPr>
      <w:r>
        <w:t>Требования, предъявляемые к современной организации и логистическому управл</w:t>
      </w:r>
      <w:r>
        <w:t>е</w:t>
      </w:r>
      <w:r>
        <w:t>нию производством.</w:t>
      </w:r>
    </w:p>
    <w:p w:rsidR="00BF12DF" w:rsidRPr="000156AF" w:rsidRDefault="00BF12DF" w:rsidP="00BF12DF">
      <w:pPr>
        <w:jc w:val="both"/>
      </w:pPr>
      <w:r w:rsidRPr="000156AF">
        <w:t>ЛИТЕРАТУРА:</w:t>
      </w:r>
    </w:p>
    <w:p w:rsidR="00BF12DF" w:rsidRDefault="00BF12DF" w:rsidP="00BF12DF">
      <w:pPr>
        <w:ind w:firstLine="567"/>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207"/>
        </w:numPr>
        <w:jc w:val="both"/>
      </w:pPr>
      <w:r w:rsidRPr="000156AF">
        <w:t>Савенкова Т.И. Логистика. – Москва: Омега-Л, 2010.</w:t>
      </w:r>
    </w:p>
    <w:p w:rsidR="00BF12DF" w:rsidRPr="000156AF" w:rsidRDefault="00BF12DF" w:rsidP="00965E69">
      <w:pPr>
        <w:pStyle w:val="11"/>
        <w:numPr>
          <w:ilvl w:val="0"/>
          <w:numId w:val="207"/>
        </w:numPr>
        <w:jc w:val="both"/>
      </w:pPr>
      <w:r w:rsidRPr="000156AF">
        <w:t>Тулембаева А.Н. Логистика. – Алматы: Триумф «Т», 2008.</w:t>
      </w:r>
    </w:p>
    <w:p w:rsidR="00BF12DF" w:rsidRPr="000156AF" w:rsidRDefault="00BF12DF" w:rsidP="00965E69">
      <w:pPr>
        <w:pStyle w:val="11"/>
        <w:numPr>
          <w:ilvl w:val="0"/>
          <w:numId w:val="207"/>
        </w:numPr>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207"/>
        </w:numPr>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208"/>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208"/>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208"/>
        </w:numPr>
        <w:shd w:val="clear" w:color="auto" w:fill="FFFFFF"/>
        <w:tabs>
          <w:tab w:val="left" w:pos="355"/>
        </w:tabs>
        <w:autoSpaceDE w:val="0"/>
        <w:autoSpaceDN w:val="0"/>
        <w:adjustRightInd w:val="0"/>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 xml:space="preserve">Пер. с англ. - </w:t>
      </w:r>
      <w:r w:rsidRPr="000156AF">
        <w:rPr>
          <w:color w:val="000000"/>
          <w:spacing w:val="1"/>
        </w:rPr>
        <w:lastRenderedPageBreak/>
        <w:t>М.: Олимп-Бизнес, 2001.</w:t>
      </w:r>
    </w:p>
    <w:p w:rsidR="00BF12DF" w:rsidRPr="000156AF" w:rsidRDefault="00BF12DF" w:rsidP="00965E69">
      <w:pPr>
        <w:widowControl w:val="0"/>
        <w:numPr>
          <w:ilvl w:val="0"/>
          <w:numId w:val="208"/>
        </w:numPr>
        <w:shd w:val="clear" w:color="auto" w:fill="FFFFFF"/>
        <w:tabs>
          <w:tab w:val="left" w:pos="355"/>
        </w:tabs>
        <w:autoSpaceDE w:val="0"/>
        <w:autoSpaceDN w:val="0"/>
        <w:adjustRightInd w:val="0"/>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208"/>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208"/>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208"/>
        </w:numPr>
        <w:shd w:val="clear" w:color="auto" w:fill="FFFFFF"/>
        <w:tabs>
          <w:tab w:val="left" w:pos="355"/>
        </w:tabs>
        <w:autoSpaceDE w:val="0"/>
        <w:autoSpaceDN w:val="0"/>
        <w:adjustRightInd w:val="0"/>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t xml:space="preserve">«Дашков и К», 1999. </w:t>
      </w:r>
    </w:p>
    <w:p w:rsidR="00BF12DF" w:rsidRPr="000156AF" w:rsidRDefault="00BF12DF" w:rsidP="00965E69">
      <w:pPr>
        <w:widowControl w:val="0"/>
        <w:numPr>
          <w:ilvl w:val="0"/>
          <w:numId w:val="208"/>
        </w:numPr>
        <w:shd w:val="clear" w:color="auto" w:fill="FFFFFF"/>
        <w:tabs>
          <w:tab w:val="left" w:pos="355"/>
        </w:tabs>
        <w:autoSpaceDE w:val="0"/>
        <w:autoSpaceDN w:val="0"/>
        <w:adjustRightInd w:val="0"/>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0156AF" w:rsidRDefault="00BF12DF" w:rsidP="00965E69">
      <w:pPr>
        <w:widowControl w:val="0"/>
        <w:numPr>
          <w:ilvl w:val="0"/>
          <w:numId w:val="208"/>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B902F2" w:rsidRDefault="00B902F2" w:rsidP="00BF12DF">
      <w:pPr>
        <w:jc w:val="center"/>
      </w:pPr>
    </w:p>
    <w:p w:rsidR="00BF12DF" w:rsidRDefault="00BF12DF" w:rsidP="00BF12DF">
      <w:pPr>
        <w:jc w:val="center"/>
      </w:pPr>
      <w:r w:rsidRPr="000156AF">
        <w:t>КОНТРОЛЬ</w:t>
      </w:r>
      <w:r>
        <w:t xml:space="preserve"> ЗНАНИЙ ПО ТЕМЕ</w:t>
      </w:r>
      <w:r w:rsidRPr="000156AF">
        <w:t>:</w:t>
      </w:r>
    </w:p>
    <w:p w:rsidR="00BF12DF" w:rsidRDefault="00BF12DF" w:rsidP="00BF12DF">
      <w:pPr>
        <w:jc w:val="center"/>
      </w:pPr>
      <w:r>
        <w:t>ПРОИЗВОДСТВЕННАЯ ЛОГИСТИКА.</w:t>
      </w:r>
    </w:p>
    <w:p w:rsidR="00BF12DF" w:rsidRDefault="00BF12DF" w:rsidP="00BF12DF">
      <w:pPr>
        <w:ind w:firstLine="567"/>
        <w:jc w:val="center"/>
      </w:pPr>
      <w:r>
        <w:t xml:space="preserve"> </w:t>
      </w:r>
    </w:p>
    <w:p w:rsidR="00BF12DF" w:rsidRDefault="00BF12DF" w:rsidP="00BF12DF">
      <w:pPr>
        <w:ind w:firstLine="567"/>
        <w:jc w:val="center"/>
        <w:rPr>
          <w:b/>
          <w:lang w:val="kk-KZ"/>
        </w:rPr>
      </w:pPr>
      <w:r w:rsidRPr="002B5114">
        <w:rPr>
          <w:b/>
        </w:rPr>
        <w:t>Карта №1.</w:t>
      </w:r>
    </w:p>
    <w:p w:rsidR="00BF12DF" w:rsidRDefault="00BF12DF" w:rsidP="00BF12DF">
      <w:pPr>
        <w:pStyle w:val="af8"/>
        <w:tabs>
          <w:tab w:val="left" w:pos="700"/>
        </w:tabs>
        <w:jc w:val="both"/>
      </w:pPr>
    </w:p>
    <w:p w:rsidR="00BF12DF" w:rsidRDefault="00BF12DF" w:rsidP="00965E69">
      <w:pPr>
        <w:pStyle w:val="af8"/>
        <w:numPr>
          <w:ilvl w:val="0"/>
          <w:numId w:val="183"/>
        </w:numPr>
        <w:tabs>
          <w:tab w:val="left" w:pos="700"/>
        </w:tabs>
        <w:jc w:val="both"/>
      </w:pPr>
      <w:r>
        <w:t>Понятие производственная логистика.</w:t>
      </w:r>
    </w:p>
    <w:p w:rsidR="00BF12DF" w:rsidRDefault="00BF12DF" w:rsidP="00965E69">
      <w:pPr>
        <w:pStyle w:val="af8"/>
        <w:numPr>
          <w:ilvl w:val="0"/>
          <w:numId w:val="183"/>
        </w:numPr>
        <w:tabs>
          <w:tab w:val="left" w:pos="700"/>
        </w:tabs>
        <w:jc w:val="both"/>
      </w:pPr>
      <w:r>
        <w:t>Цель производственной логистики.</w:t>
      </w:r>
    </w:p>
    <w:p w:rsidR="00BF12DF" w:rsidRDefault="00BF12DF" w:rsidP="00BF12DF">
      <w:pPr>
        <w:ind w:firstLine="567"/>
        <w:jc w:val="both"/>
      </w:pPr>
    </w:p>
    <w:p w:rsidR="00BF12DF" w:rsidRDefault="00BF12DF" w:rsidP="00BF12DF">
      <w:pPr>
        <w:ind w:firstLine="567"/>
        <w:jc w:val="center"/>
        <w:rPr>
          <w:b/>
          <w:lang w:val="kk-KZ"/>
        </w:rPr>
      </w:pPr>
      <w:r w:rsidRPr="00FB16D2">
        <w:rPr>
          <w:b/>
        </w:rPr>
        <w:t>Карта №2</w:t>
      </w:r>
    </w:p>
    <w:p w:rsidR="00BF12DF" w:rsidRPr="001B2D4F" w:rsidRDefault="00BF12DF" w:rsidP="00BF12DF">
      <w:pPr>
        <w:ind w:firstLine="567"/>
        <w:jc w:val="center"/>
        <w:rPr>
          <w:b/>
          <w:lang w:val="kk-KZ"/>
        </w:rPr>
      </w:pPr>
    </w:p>
    <w:p w:rsidR="00BF12DF" w:rsidRDefault="00BF12DF" w:rsidP="00965E69">
      <w:pPr>
        <w:pStyle w:val="af8"/>
        <w:numPr>
          <w:ilvl w:val="0"/>
          <w:numId w:val="184"/>
        </w:numPr>
        <w:tabs>
          <w:tab w:val="left" w:pos="700"/>
        </w:tabs>
        <w:jc w:val="both"/>
      </w:pPr>
      <w:r>
        <w:t>Логистические системы, рассматриваемые производственной логистикой.</w:t>
      </w:r>
      <w:r w:rsidRPr="000156AF">
        <w:t xml:space="preserve"> </w:t>
      </w:r>
    </w:p>
    <w:p w:rsidR="00BF12DF" w:rsidRDefault="00BF12DF" w:rsidP="00965E69">
      <w:pPr>
        <w:pStyle w:val="af8"/>
        <w:numPr>
          <w:ilvl w:val="0"/>
          <w:numId w:val="184"/>
        </w:numPr>
        <w:tabs>
          <w:tab w:val="left" w:pos="700"/>
        </w:tabs>
        <w:jc w:val="both"/>
      </w:pPr>
      <w:r>
        <w:t>Логистическая организация производства.</w:t>
      </w:r>
    </w:p>
    <w:p w:rsidR="00BF12DF" w:rsidRDefault="00BF12DF" w:rsidP="00BF12DF">
      <w:pPr>
        <w:ind w:firstLine="567"/>
      </w:pPr>
    </w:p>
    <w:p w:rsidR="00BF12DF" w:rsidRDefault="00BF12DF" w:rsidP="00BF12DF">
      <w:pPr>
        <w:ind w:firstLine="567"/>
        <w:jc w:val="center"/>
        <w:rPr>
          <w:b/>
          <w:lang w:val="kk-KZ"/>
        </w:rPr>
      </w:pPr>
    </w:p>
    <w:p w:rsidR="00BF12DF" w:rsidRDefault="00BF12DF" w:rsidP="00BF12DF">
      <w:pPr>
        <w:ind w:firstLine="567"/>
        <w:jc w:val="center"/>
        <w:rPr>
          <w:b/>
        </w:rPr>
      </w:pPr>
      <w:r w:rsidRPr="00DC5C24">
        <w:rPr>
          <w:b/>
        </w:rPr>
        <w:t>Карта №3</w:t>
      </w:r>
    </w:p>
    <w:p w:rsidR="00BF12DF" w:rsidRPr="00DC5C24" w:rsidRDefault="00BF12DF" w:rsidP="00BF12DF">
      <w:pPr>
        <w:ind w:firstLine="567"/>
        <w:jc w:val="center"/>
      </w:pPr>
    </w:p>
    <w:p w:rsidR="00BF12DF" w:rsidRDefault="00BF12DF" w:rsidP="00965E69">
      <w:pPr>
        <w:pStyle w:val="af8"/>
        <w:numPr>
          <w:ilvl w:val="0"/>
          <w:numId w:val="185"/>
        </w:numPr>
        <w:tabs>
          <w:tab w:val="left" w:pos="700"/>
        </w:tabs>
        <w:jc w:val="both"/>
      </w:pPr>
      <w:r>
        <w:t>Требования, предъявляемые к современной организации и логистическому управлению производством.</w:t>
      </w:r>
    </w:p>
    <w:p w:rsidR="00BF12DF" w:rsidRDefault="00BF12DF" w:rsidP="00965E69">
      <w:pPr>
        <w:pStyle w:val="af8"/>
        <w:numPr>
          <w:ilvl w:val="0"/>
          <w:numId w:val="185"/>
        </w:numPr>
        <w:tabs>
          <w:tab w:val="left" w:pos="700"/>
        </w:tabs>
        <w:jc w:val="both"/>
      </w:pPr>
      <w:r>
        <w:t>Преимущества и принципы логистической организации производства.</w:t>
      </w:r>
    </w:p>
    <w:p w:rsidR="00BF12DF" w:rsidRDefault="00BF12DF" w:rsidP="00BF12DF">
      <w:pPr>
        <w:ind w:firstLine="567"/>
        <w:rPr>
          <w:b/>
        </w:rPr>
      </w:pPr>
    </w:p>
    <w:p w:rsidR="00BF12DF" w:rsidRDefault="00BF12DF" w:rsidP="00BF12DF">
      <w:pPr>
        <w:ind w:firstLine="567"/>
        <w:jc w:val="center"/>
        <w:rPr>
          <w:b/>
          <w:lang w:val="kk-KZ"/>
        </w:rPr>
      </w:pPr>
      <w:r w:rsidRPr="00EE4863">
        <w:rPr>
          <w:b/>
        </w:rPr>
        <w:t>Карта №4</w:t>
      </w:r>
    </w:p>
    <w:p w:rsidR="00BF12DF" w:rsidRPr="001B2D4F" w:rsidRDefault="00BF12DF" w:rsidP="00BF12DF">
      <w:pPr>
        <w:ind w:firstLine="567"/>
        <w:jc w:val="center"/>
        <w:rPr>
          <w:b/>
          <w:lang w:val="kk-KZ"/>
        </w:rPr>
      </w:pPr>
    </w:p>
    <w:p w:rsidR="00BF12DF" w:rsidRDefault="00BF12DF" w:rsidP="00965E69">
      <w:pPr>
        <w:pStyle w:val="af8"/>
        <w:numPr>
          <w:ilvl w:val="0"/>
          <w:numId w:val="186"/>
        </w:numPr>
        <w:tabs>
          <w:tab w:val="left" w:pos="700"/>
        </w:tabs>
        <w:jc w:val="both"/>
      </w:pPr>
      <w:r>
        <w:t>Сравнительная характеристика традиционной и логистической организации производства.</w:t>
      </w:r>
    </w:p>
    <w:p w:rsidR="00BF12DF" w:rsidRDefault="00BF12DF" w:rsidP="00965E69">
      <w:pPr>
        <w:pStyle w:val="af8"/>
        <w:numPr>
          <w:ilvl w:val="0"/>
          <w:numId w:val="186"/>
        </w:numPr>
        <w:tabs>
          <w:tab w:val="left" w:pos="700"/>
        </w:tabs>
        <w:jc w:val="both"/>
      </w:pPr>
      <w:r>
        <w:t>Понятие «запас производственной мощности».</w:t>
      </w:r>
    </w:p>
    <w:p w:rsidR="00BF12DF" w:rsidRDefault="00BF12DF" w:rsidP="00BF12DF">
      <w:pPr>
        <w:ind w:firstLine="567"/>
      </w:pPr>
    </w:p>
    <w:p w:rsidR="00BF12DF" w:rsidRDefault="00BF12DF" w:rsidP="00BF12DF">
      <w:pPr>
        <w:ind w:firstLine="567"/>
        <w:jc w:val="center"/>
        <w:rPr>
          <w:b/>
          <w:lang w:val="kk-KZ"/>
        </w:rPr>
      </w:pPr>
      <w:r w:rsidRPr="0057300F">
        <w:rPr>
          <w:b/>
        </w:rPr>
        <w:t>Карта №5</w:t>
      </w:r>
    </w:p>
    <w:p w:rsidR="00BF12DF" w:rsidRPr="001B2D4F" w:rsidRDefault="00BF12DF" w:rsidP="00BF12DF">
      <w:pPr>
        <w:ind w:firstLine="567"/>
        <w:jc w:val="center"/>
        <w:rPr>
          <w:b/>
          <w:lang w:val="kk-KZ"/>
        </w:rPr>
      </w:pPr>
    </w:p>
    <w:p w:rsidR="00BF12DF" w:rsidRDefault="00BF12DF" w:rsidP="00965E69">
      <w:pPr>
        <w:pStyle w:val="af8"/>
        <w:numPr>
          <w:ilvl w:val="0"/>
          <w:numId w:val="187"/>
        </w:numPr>
        <w:tabs>
          <w:tab w:val="left" w:pos="700"/>
        </w:tabs>
        <w:jc w:val="both"/>
      </w:pPr>
      <w:r>
        <w:t>Понятие производственная логистика.</w:t>
      </w:r>
    </w:p>
    <w:p w:rsidR="00BF12DF" w:rsidRDefault="00BF12DF" w:rsidP="00965E69">
      <w:pPr>
        <w:pStyle w:val="af8"/>
        <w:numPr>
          <w:ilvl w:val="0"/>
          <w:numId w:val="187"/>
        </w:numPr>
        <w:tabs>
          <w:tab w:val="left" w:pos="700"/>
        </w:tabs>
        <w:jc w:val="both"/>
      </w:pPr>
      <w:r>
        <w:t>Логистические системы, рассматриваемые производственной логистикой.</w:t>
      </w:r>
      <w:r w:rsidRPr="000156AF">
        <w:t xml:space="preserve"> </w:t>
      </w:r>
    </w:p>
    <w:p w:rsidR="00BF12DF" w:rsidRDefault="00BF12DF" w:rsidP="00BF12DF">
      <w:pPr>
        <w:ind w:firstLine="567"/>
      </w:pPr>
    </w:p>
    <w:p w:rsidR="00BF12DF" w:rsidRDefault="00BF12DF" w:rsidP="00BF12DF">
      <w:pPr>
        <w:ind w:firstLine="567"/>
        <w:jc w:val="center"/>
      </w:pPr>
    </w:p>
    <w:p w:rsidR="00BF12DF" w:rsidRPr="001B2D4F" w:rsidRDefault="00BF12DF" w:rsidP="00BF12DF">
      <w:pPr>
        <w:ind w:firstLine="567"/>
        <w:jc w:val="center"/>
        <w:rPr>
          <w:b/>
          <w:lang w:val="kk-KZ"/>
        </w:rPr>
      </w:pPr>
      <w:r>
        <w:rPr>
          <w:b/>
        </w:rPr>
        <w:t>Карта №6</w:t>
      </w:r>
    </w:p>
    <w:p w:rsidR="00BF12DF" w:rsidRPr="001B2D4F" w:rsidRDefault="00BF12DF" w:rsidP="00BF12DF">
      <w:pPr>
        <w:ind w:firstLine="567"/>
        <w:jc w:val="center"/>
        <w:rPr>
          <w:b/>
          <w:lang w:val="kk-KZ"/>
        </w:rPr>
      </w:pPr>
    </w:p>
    <w:p w:rsidR="00BF12DF" w:rsidRDefault="00BF12DF" w:rsidP="00965E69">
      <w:pPr>
        <w:pStyle w:val="af8"/>
        <w:numPr>
          <w:ilvl w:val="0"/>
          <w:numId w:val="188"/>
        </w:numPr>
        <w:tabs>
          <w:tab w:val="left" w:pos="700"/>
        </w:tabs>
        <w:jc w:val="both"/>
      </w:pPr>
      <w:r>
        <w:t>Функции производственной логистики.</w:t>
      </w:r>
    </w:p>
    <w:p w:rsidR="00BF12DF" w:rsidRDefault="00BF12DF" w:rsidP="00965E69">
      <w:pPr>
        <w:pStyle w:val="af8"/>
        <w:numPr>
          <w:ilvl w:val="0"/>
          <w:numId w:val="188"/>
        </w:numPr>
        <w:tabs>
          <w:tab w:val="left" w:pos="700"/>
        </w:tabs>
        <w:jc w:val="both"/>
      </w:pPr>
      <w:r>
        <w:t>Логистическая организация производства.</w:t>
      </w:r>
    </w:p>
    <w:p w:rsidR="00BF12DF" w:rsidRDefault="00BF12DF" w:rsidP="00BF12DF">
      <w:pPr>
        <w:ind w:firstLine="567"/>
        <w:jc w:val="both"/>
      </w:pPr>
    </w:p>
    <w:p w:rsidR="00BF12DF" w:rsidRDefault="00BF12DF" w:rsidP="00BF12DF">
      <w:pPr>
        <w:ind w:firstLine="567"/>
        <w:jc w:val="center"/>
        <w:rPr>
          <w:b/>
        </w:rPr>
      </w:pPr>
      <w:r>
        <w:rPr>
          <w:b/>
        </w:rPr>
        <w:lastRenderedPageBreak/>
        <w:t>Карта №7</w:t>
      </w:r>
    </w:p>
    <w:p w:rsidR="00BF12DF" w:rsidRDefault="00BF12DF" w:rsidP="00BF12DF">
      <w:pPr>
        <w:ind w:firstLine="567"/>
        <w:jc w:val="center"/>
        <w:rPr>
          <w:b/>
        </w:rPr>
      </w:pPr>
    </w:p>
    <w:p w:rsidR="00BF12DF" w:rsidRDefault="00BF12DF" w:rsidP="00965E69">
      <w:pPr>
        <w:pStyle w:val="af8"/>
        <w:numPr>
          <w:ilvl w:val="0"/>
          <w:numId w:val="189"/>
        </w:numPr>
        <w:tabs>
          <w:tab w:val="left" w:pos="700"/>
        </w:tabs>
        <w:jc w:val="both"/>
      </w:pPr>
      <w:r>
        <w:t>Требования, предъявляемые к современной организации и логистическому управлению производством.</w:t>
      </w:r>
    </w:p>
    <w:p w:rsidR="00BF12DF" w:rsidRDefault="00BF12DF" w:rsidP="00965E69">
      <w:pPr>
        <w:pStyle w:val="af8"/>
        <w:numPr>
          <w:ilvl w:val="0"/>
          <w:numId w:val="189"/>
        </w:numPr>
        <w:tabs>
          <w:tab w:val="left" w:pos="700"/>
        </w:tabs>
        <w:jc w:val="both"/>
      </w:pPr>
      <w:r>
        <w:t>Сравнительная характеристика традиционной и логистической организации производства.</w:t>
      </w:r>
    </w:p>
    <w:p w:rsidR="00BF12DF" w:rsidRDefault="00BF12DF" w:rsidP="00BF12DF">
      <w:pPr>
        <w:ind w:firstLine="567"/>
      </w:pPr>
    </w:p>
    <w:p w:rsidR="00BF12DF" w:rsidRDefault="00BF12DF" w:rsidP="00BF12DF">
      <w:pPr>
        <w:ind w:firstLine="567"/>
        <w:jc w:val="center"/>
        <w:rPr>
          <w:b/>
        </w:rPr>
      </w:pPr>
      <w:r>
        <w:rPr>
          <w:b/>
        </w:rPr>
        <w:t>Карта №8</w:t>
      </w:r>
    </w:p>
    <w:p w:rsidR="00BF12DF" w:rsidRPr="00DC5C24" w:rsidRDefault="00BF12DF" w:rsidP="00BF12DF">
      <w:pPr>
        <w:ind w:firstLine="567"/>
        <w:jc w:val="center"/>
      </w:pPr>
    </w:p>
    <w:p w:rsidR="00BF12DF" w:rsidRDefault="00BF12DF" w:rsidP="00965E69">
      <w:pPr>
        <w:pStyle w:val="af8"/>
        <w:numPr>
          <w:ilvl w:val="0"/>
          <w:numId w:val="190"/>
        </w:numPr>
        <w:tabs>
          <w:tab w:val="left" w:pos="700"/>
        </w:tabs>
        <w:jc w:val="both"/>
      </w:pPr>
      <w:r>
        <w:t>Преимущества и принципы логистической организации производства.</w:t>
      </w:r>
    </w:p>
    <w:p w:rsidR="00BF12DF" w:rsidRDefault="00BF12DF" w:rsidP="00965E69">
      <w:pPr>
        <w:pStyle w:val="af8"/>
        <w:numPr>
          <w:ilvl w:val="0"/>
          <w:numId w:val="190"/>
        </w:numPr>
        <w:tabs>
          <w:tab w:val="left" w:pos="700"/>
        </w:tabs>
        <w:jc w:val="both"/>
      </w:pPr>
      <w:r>
        <w:t>Понятие «запас производственной мощности».</w:t>
      </w:r>
    </w:p>
    <w:p w:rsidR="00BF12DF" w:rsidRDefault="00BF12DF" w:rsidP="00BF12DF">
      <w:pPr>
        <w:ind w:firstLine="567"/>
        <w:jc w:val="center"/>
        <w:rPr>
          <w:b/>
        </w:rPr>
      </w:pPr>
    </w:p>
    <w:p w:rsidR="00BF12DF" w:rsidRDefault="00BF12DF" w:rsidP="00BF12DF">
      <w:pPr>
        <w:ind w:firstLine="567"/>
        <w:jc w:val="center"/>
        <w:rPr>
          <w:b/>
          <w:lang w:val="kk-KZ"/>
        </w:rPr>
      </w:pPr>
      <w:r w:rsidRPr="00EE4863">
        <w:rPr>
          <w:b/>
        </w:rPr>
        <w:t xml:space="preserve">Карта </w:t>
      </w:r>
      <w:r>
        <w:rPr>
          <w:b/>
        </w:rPr>
        <w:t>№9</w:t>
      </w:r>
    </w:p>
    <w:p w:rsidR="00BF12DF" w:rsidRPr="001B2D4F" w:rsidRDefault="00BF12DF" w:rsidP="00BF12DF">
      <w:pPr>
        <w:ind w:firstLine="567"/>
        <w:jc w:val="center"/>
        <w:rPr>
          <w:b/>
          <w:lang w:val="kk-KZ"/>
        </w:rPr>
      </w:pPr>
    </w:p>
    <w:p w:rsidR="00BF12DF" w:rsidRDefault="00BF12DF" w:rsidP="00965E69">
      <w:pPr>
        <w:pStyle w:val="af8"/>
        <w:numPr>
          <w:ilvl w:val="0"/>
          <w:numId w:val="191"/>
        </w:numPr>
        <w:tabs>
          <w:tab w:val="left" w:pos="700"/>
        </w:tabs>
        <w:jc w:val="both"/>
      </w:pPr>
      <w:r>
        <w:t>Функции производственной логистики.</w:t>
      </w:r>
    </w:p>
    <w:p w:rsidR="00BF12DF" w:rsidRDefault="00BF12DF" w:rsidP="00965E69">
      <w:pPr>
        <w:pStyle w:val="af8"/>
        <w:numPr>
          <w:ilvl w:val="0"/>
          <w:numId w:val="191"/>
        </w:numPr>
        <w:tabs>
          <w:tab w:val="left" w:pos="700"/>
        </w:tabs>
        <w:jc w:val="both"/>
      </w:pPr>
      <w:r>
        <w:t>Преимущества и принципы логистической организации производства.</w:t>
      </w:r>
    </w:p>
    <w:p w:rsidR="00BF12DF" w:rsidRDefault="00BF12DF" w:rsidP="00BF12DF">
      <w:pPr>
        <w:ind w:firstLine="567"/>
        <w:jc w:val="center"/>
        <w:rPr>
          <w:b/>
        </w:rPr>
      </w:pPr>
    </w:p>
    <w:p w:rsidR="00BF12DF" w:rsidRDefault="00BF12DF" w:rsidP="00BF12DF">
      <w:pPr>
        <w:ind w:firstLine="567"/>
        <w:jc w:val="center"/>
        <w:rPr>
          <w:b/>
          <w:lang w:val="kk-KZ"/>
        </w:rPr>
      </w:pPr>
      <w:r>
        <w:rPr>
          <w:b/>
        </w:rPr>
        <w:t>Карта №10</w:t>
      </w:r>
    </w:p>
    <w:p w:rsidR="00BF12DF" w:rsidRPr="001B2D4F" w:rsidRDefault="00BF12DF" w:rsidP="00BF12DF">
      <w:pPr>
        <w:ind w:firstLine="567"/>
        <w:jc w:val="center"/>
        <w:rPr>
          <w:b/>
          <w:lang w:val="kk-KZ"/>
        </w:rPr>
      </w:pPr>
    </w:p>
    <w:p w:rsidR="00BF12DF" w:rsidRDefault="00BF12DF" w:rsidP="00965E69">
      <w:pPr>
        <w:pStyle w:val="af8"/>
        <w:numPr>
          <w:ilvl w:val="0"/>
          <w:numId w:val="192"/>
        </w:numPr>
        <w:tabs>
          <w:tab w:val="left" w:pos="700"/>
        </w:tabs>
        <w:jc w:val="both"/>
      </w:pPr>
      <w:r>
        <w:t>Логистическая организация производства.</w:t>
      </w:r>
    </w:p>
    <w:p w:rsidR="00BF12DF" w:rsidRDefault="00BF12DF" w:rsidP="00965E69">
      <w:pPr>
        <w:pStyle w:val="af8"/>
        <w:numPr>
          <w:ilvl w:val="0"/>
          <w:numId w:val="192"/>
        </w:numPr>
        <w:tabs>
          <w:tab w:val="left" w:pos="700"/>
        </w:tabs>
        <w:jc w:val="both"/>
      </w:pPr>
      <w:r>
        <w:t>Сравнительная характеристика традиционной и логистической организации производства.</w:t>
      </w: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1727BF" w:rsidRDefault="001727BF"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BF12DF" w:rsidRPr="00BD4943" w:rsidRDefault="00BF12DF" w:rsidP="00BF12DF">
      <w:pPr>
        <w:tabs>
          <w:tab w:val="left" w:pos="4074"/>
        </w:tabs>
        <w:rPr>
          <w:b/>
        </w:rPr>
      </w:pPr>
      <w:r>
        <w:lastRenderedPageBreak/>
        <w:t>ТЕМА:</w:t>
      </w:r>
      <w:r>
        <w:rPr>
          <w:b/>
        </w:rPr>
        <w:t xml:space="preserve"> УПРАВЛЕНИЕ ЛОГИСТИЧЕСКОЙ СИСТЕМОЙ НА ПРЕДПРИЯТИИ</w:t>
      </w:r>
    </w:p>
    <w:p w:rsidR="00BF12DF" w:rsidRDefault="00BF12DF" w:rsidP="00BF12DF">
      <w:pPr>
        <w:tabs>
          <w:tab w:val="left" w:pos="700"/>
        </w:tabs>
        <w:jc w:val="both"/>
      </w:pPr>
      <w:r w:rsidRPr="000156AF">
        <w:t>ЦЕЛЬ:</w:t>
      </w:r>
      <w:r w:rsidRPr="000156AF">
        <w:rPr>
          <w:b/>
        </w:rPr>
        <w:t xml:space="preserve"> </w:t>
      </w:r>
      <w:r>
        <w:t>формирование знаний  студентов в сфере управления логистической системой на предпр</w:t>
      </w:r>
      <w:r>
        <w:t>и</w:t>
      </w:r>
      <w:r>
        <w:t>ятии.</w:t>
      </w:r>
    </w:p>
    <w:p w:rsidR="00BF12DF" w:rsidRDefault="00BF12DF" w:rsidP="00BF12DF">
      <w:pPr>
        <w:tabs>
          <w:tab w:val="left" w:pos="700"/>
        </w:tabs>
        <w:jc w:val="both"/>
      </w:pPr>
      <w:r>
        <w:t>ЗАДАЧИ ОБУЧЕНИЯ - ознакомить студентов с:</w:t>
      </w:r>
      <w:bookmarkStart w:id="0" w:name="2.2.2.1"/>
      <w:bookmarkEnd w:id="0"/>
    </w:p>
    <w:p w:rsidR="008B51AC" w:rsidRDefault="008B51AC" w:rsidP="00965E69">
      <w:pPr>
        <w:numPr>
          <w:ilvl w:val="0"/>
          <w:numId w:val="343"/>
        </w:numPr>
        <w:tabs>
          <w:tab w:val="left" w:pos="700"/>
        </w:tabs>
        <w:jc w:val="both"/>
      </w:pPr>
      <w:r>
        <w:t>механизмом управления материальными потоками;</w:t>
      </w:r>
    </w:p>
    <w:p w:rsidR="008B51AC" w:rsidRDefault="008B51AC" w:rsidP="00965E69">
      <w:pPr>
        <w:numPr>
          <w:ilvl w:val="0"/>
          <w:numId w:val="343"/>
        </w:numPr>
        <w:tabs>
          <w:tab w:val="left" w:pos="700"/>
        </w:tabs>
        <w:jc w:val="both"/>
      </w:pPr>
      <w:r>
        <w:t>организационными структурами системы управления;</w:t>
      </w:r>
    </w:p>
    <w:p w:rsidR="008B51AC" w:rsidRDefault="008B51AC" w:rsidP="00965E69">
      <w:pPr>
        <w:numPr>
          <w:ilvl w:val="0"/>
          <w:numId w:val="343"/>
        </w:numPr>
        <w:tabs>
          <w:tab w:val="left" w:pos="700"/>
        </w:tabs>
        <w:jc w:val="both"/>
      </w:pPr>
      <w:r>
        <w:t>отделом логистики и его функциями;</w:t>
      </w:r>
    </w:p>
    <w:p w:rsidR="00BF12DF" w:rsidRDefault="00BF12DF" w:rsidP="00965E69">
      <w:pPr>
        <w:numPr>
          <w:ilvl w:val="0"/>
          <w:numId w:val="194"/>
        </w:numPr>
        <w:tabs>
          <w:tab w:val="left" w:pos="700"/>
        </w:tabs>
        <w:jc w:val="both"/>
      </w:pPr>
      <w:r w:rsidRPr="002F0DC3">
        <w:t>воронкообразной</w:t>
      </w:r>
      <w:r w:rsidRPr="002F0DC3">
        <w:rPr>
          <w:bCs/>
        </w:rPr>
        <w:t xml:space="preserve"> модель</w:t>
      </w:r>
      <w:r w:rsidRPr="002F0DC3">
        <w:t xml:space="preserve">ю </w:t>
      </w:r>
      <w:r w:rsidRPr="002F0DC3">
        <w:rPr>
          <w:bCs/>
        </w:rPr>
        <w:t>логистической системы</w:t>
      </w:r>
      <w:r w:rsidRPr="002F0DC3">
        <w:t>;</w:t>
      </w:r>
      <w:bookmarkStart w:id="1" w:name="2.2.2.2"/>
      <w:bookmarkEnd w:id="1"/>
    </w:p>
    <w:p w:rsidR="00BF12DF" w:rsidRPr="002F0DC3" w:rsidRDefault="00BF12DF" w:rsidP="00965E69">
      <w:pPr>
        <w:numPr>
          <w:ilvl w:val="0"/>
          <w:numId w:val="194"/>
        </w:numPr>
        <w:tabs>
          <w:tab w:val="left" w:pos="700"/>
        </w:tabs>
        <w:jc w:val="both"/>
        <w:rPr>
          <w:bCs/>
        </w:rPr>
      </w:pPr>
      <w:r>
        <w:t>п</w:t>
      </w:r>
      <w:r w:rsidRPr="002F0DC3">
        <w:t>равила</w:t>
      </w:r>
      <w:r>
        <w:t>ми</w:t>
      </w:r>
      <w:r w:rsidRPr="002F0DC3">
        <w:t xml:space="preserve"> приоритетов в выполнении заказов</w:t>
      </w:r>
      <w:r>
        <w:t>;</w:t>
      </w:r>
    </w:p>
    <w:p w:rsidR="00BF12DF" w:rsidRDefault="00BF12DF" w:rsidP="00965E69">
      <w:pPr>
        <w:pStyle w:val="af8"/>
        <w:numPr>
          <w:ilvl w:val="0"/>
          <w:numId w:val="194"/>
        </w:numPr>
        <w:tabs>
          <w:tab w:val="left" w:pos="700"/>
        </w:tabs>
        <w:jc w:val="both"/>
      </w:pPr>
      <w:r>
        <w:t>толкающей системой управления материальными потоками в производственной логистике;</w:t>
      </w:r>
    </w:p>
    <w:p w:rsidR="00BF12DF" w:rsidRDefault="00BF12DF" w:rsidP="00965E69">
      <w:pPr>
        <w:pStyle w:val="af8"/>
        <w:numPr>
          <w:ilvl w:val="0"/>
          <w:numId w:val="194"/>
        </w:numPr>
        <w:tabs>
          <w:tab w:val="left" w:pos="700"/>
        </w:tabs>
        <w:jc w:val="both"/>
      </w:pPr>
      <w:r>
        <w:t>тянущей системой управления материальными потоками в производственной логистике;</w:t>
      </w:r>
      <w:bookmarkStart w:id="2" w:name="2.2.3.1"/>
      <w:bookmarkEnd w:id="2"/>
    </w:p>
    <w:p w:rsidR="00BF12DF" w:rsidRDefault="00BF12DF" w:rsidP="00965E69">
      <w:pPr>
        <w:pStyle w:val="af8"/>
        <w:numPr>
          <w:ilvl w:val="0"/>
          <w:numId w:val="194"/>
        </w:numPr>
        <w:tabs>
          <w:tab w:val="left" w:pos="700"/>
        </w:tabs>
        <w:jc w:val="both"/>
      </w:pPr>
      <w:r>
        <w:t>организацией</w:t>
      </w:r>
      <w:r w:rsidRPr="00C654D1">
        <w:t xml:space="preserve"> и управление</w:t>
      </w:r>
      <w:r>
        <w:t>м</w:t>
      </w:r>
      <w:r w:rsidRPr="00C654D1">
        <w:t xml:space="preserve"> материальными потоками</w:t>
      </w:r>
      <w:r>
        <w:t xml:space="preserve"> на производстве;</w:t>
      </w:r>
    </w:p>
    <w:p w:rsidR="00BF12DF" w:rsidRPr="00C654D1" w:rsidRDefault="00BF12DF" w:rsidP="00965E69">
      <w:pPr>
        <w:pStyle w:val="af8"/>
        <w:numPr>
          <w:ilvl w:val="0"/>
          <w:numId w:val="194"/>
        </w:numPr>
        <w:tabs>
          <w:tab w:val="left" w:pos="700"/>
        </w:tabs>
        <w:jc w:val="both"/>
      </w:pPr>
      <w:r>
        <w:t>циклом выполнения заказов предприятием и его структурой;</w:t>
      </w:r>
    </w:p>
    <w:p w:rsidR="00BF12DF" w:rsidRPr="00C654D1" w:rsidRDefault="00BF12DF" w:rsidP="00965E69">
      <w:pPr>
        <w:numPr>
          <w:ilvl w:val="0"/>
          <w:numId w:val="194"/>
        </w:numPr>
        <w:spacing w:before="100" w:beforeAutospacing="1" w:after="100" w:afterAutospacing="1"/>
      </w:pPr>
      <w:r>
        <w:rPr>
          <w:bCs/>
        </w:rPr>
        <w:t>формой</w:t>
      </w:r>
      <w:r w:rsidRPr="00C654D1">
        <w:rPr>
          <w:bCs/>
        </w:rPr>
        <w:t xml:space="preserve"> организации движения материальных потоков</w:t>
      </w:r>
      <w:r>
        <w:t>;</w:t>
      </w:r>
    </w:p>
    <w:p w:rsidR="00BF12DF" w:rsidRDefault="00BF12DF" w:rsidP="00965E69">
      <w:pPr>
        <w:numPr>
          <w:ilvl w:val="0"/>
          <w:numId w:val="194"/>
        </w:numPr>
        <w:spacing w:before="100" w:beforeAutospacing="1" w:after="100" w:afterAutospacing="1"/>
      </w:pPr>
      <w:r>
        <w:t xml:space="preserve">системой управления материальными потоками MRP; </w:t>
      </w:r>
    </w:p>
    <w:p w:rsidR="00BF12DF" w:rsidRDefault="00BF12DF" w:rsidP="00965E69">
      <w:pPr>
        <w:numPr>
          <w:ilvl w:val="0"/>
          <w:numId w:val="194"/>
        </w:numPr>
        <w:spacing w:before="100" w:beforeAutospacing="1" w:after="100" w:afterAutospacing="1"/>
      </w:pPr>
      <w:r>
        <w:t>системой управления материальными потоками DRP;</w:t>
      </w:r>
    </w:p>
    <w:p w:rsidR="00BF12DF" w:rsidRDefault="00BF12DF" w:rsidP="00965E69">
      <w:pPr>
        <w:numPr>
          <w:ilvl w:val="0"/>
          <w:numId w:val="194"/>
        </w:numPr>
        <w:spacing w:before="100" w:beforeAutospacing="1" w:after="100" w:afterAutospacing="1"/>
      </w:pPr>
      <w:r>
        <w:t xml:space="preserve">системой управления материальными потоками </w:t>
      </w:r>
      <w:r>
        <w:rPr>
          <w:lang w:val="en-US"/>
        </w:rPr>
        <w:t>JI</w:t>
      </w:r>
      <w:r>
        <w:t>Т;</w:t>
      </w:r>
    </w:p>
    <w:p w:rsidR="00BF12DF" w:rsidRDefault="00BF12DF" w:rsidP="00965E69">
      <w:pPr>
        <w:numPr>
          <w:ilvl w:val="0"/>
          <w:numId w:val="194"/>
        </w:numPr>
        <w:spacing w:before="100" w:beforeAutospacing="1" w:after="100" w:afterAutospacing="1"/>
      </w:pPr>
      <w:r>
        <w:t xml:space="preserve">системой управления материальными потоками KANBAN; </w:t>
      </w:r>
    </w:p>
    <w:p w:rsidR="00BF12DF" w:rsidRDefault="00BF12DF" w:rsidP="00965E69">
      <w:pPr>
        <w:numPr>
          <w:ilvl w:val="0"/>
          <w:numId w:val="194"/>
        </w:numPr>
      </w:pPr>
      <w:r>
        <w:t>системой управления материальными потоками ОРТ.</w:t>
      </w:r>
    </w:p>
    <w:p w:rsidR="00BF12DF" w:rsidRDefault="00BF12DF" w:rsidP="00BF12DF">
      <w:pPr>
        <w:tabs>
          <w:tab w:val="left" w:pos="700"/>
        </w:tabs>
        <w:jc w:val="both"/>
      </w:pPr>
      <w:r w:rsidRPr="000156AF">
        <w:t>ОСНОВНЫЕ ВОПРОСЫ ТЕМЫ:</w:t>
      </w:r>
    </w:p>
    <w:p w:rsidR="008B51AC" w:rsidRDefault="008B51AC" w:rsidP="00965E69">
      <w:pPr>
        <w:numPr>
          <w:ilvl w:val="0"/>
          <w:numId w:val="345"/>
        </w:numPr>
        <w:tabs>
          <w:tab w:val="left" w:pos="700"/>
        </w:tabs>
        <w:jc w:val="both"/>
      </w:pPr>
      <w:r>
        <w:t>Механизм управления материальными потоками.</w:t>
      </w:r>
    </w:p>
    <w:p w:rsidR="008B51AC" w:rsidRDefault="008B51AC" w:rsidP="00965E69">
      <w:pPr>
        <w:numPr>
          <w:ilvl w:val="0"/>
          <w:numId w:val="345"/>
        </w:numPr>
        <w:tabs>
          <w:tab w:val="left" w:pos="700"/>
        </w:tabs>
        <w:jc w:val="both"/>
      </w:pPr>
      <w:r>
        <w:t>Организационные структуры системы управления.</w:t>
      </w:r>
    </w:p>
    <w:p w:rsidR="008B51AC" w:rsidRDefault="008B51AC" w:rsidP="00965E69">
      <w:pPr>
        <w:numPr>
          <w:ilvl w:val="0"/>
          <w:numId w:val="345"/>
        </w:numPr>
        <w:tabs>
          <w:tab w:val="left" w:pos="700"/>
        </w:tabs>
        <w:jc w:val="both"/>
      </w:pPr>
      <w:r>
        <w:t>Отдел логистики и его функциию</w:t>
      </w:r>
    </w:p>
    <w:p w:rsidR="00BF12DF" w:rsidRDefault="00BF12DF" w:rsidP="00965E69">
      <w:pPr>
        <w:numPr>
          <w:ilvl w:val="0"/>
          <w:numId w:val="345"/>
        </w:numPr>
        <w:tabs>
          <w:tab w:val="left" w:pos="700"/>
        </w:tabs>
        <w:jc w:val="both"/>
      </w:pPr>
      <w:r>
        <w:t>В</w:t>
      </w:r>
      <w:r w:rsidRPr="002F0DC3">
        <w:t>орон</w:t>
      </w:r>
      <w:r>
        <w:t>кообразная</w:t>
      </w:r>
      <w:r w:rsidRPr="002F0DC3">
        <w:rPr>
          <w:bCs/>
        </w:rPr>
        <w:t xml:space="preserve"> модель</w:t>
      </w:r>
      <w:r w:rsidRPr="002F0DC3">
        <w:t xml:space="preserve"> </w:t>
      </w:r>
      <w:r w:rsidRPr="002F0DC3">
        <w:rPr>
          <w:bCs/>
        </w:rPr>
        <w:t>логистической системы</w:t>
      </w:r>
      <w:r w:rsidR="008B51AC">
        <w:t>.</w:t>
      </w:r>
    </w:p>
    <w:p w:rsidR="00BF12DF" w:rsidRDefault="00BF12DF" w:rsidP="00965E69">
      <w:pPr>
        <w:numPr>
          <w:ilvl w:val="0"/>
          <w:numId w:val="345"/>
        </w:numPr>
        <w:tabs>
          <w:tab w:val="left" w:pos="700"/>
        </w:tabs>
        <w:jc w:val="both"/>
      </w:pPr>
      <w:r>
        <w:t>Принципиальная схема в</w:t>
      </w:r>
      <w:r w:rsidRPr="002F0DC3">
        <w:t>орон</w:t>
      </w:r>
      <w:r>
        <w:t>кообразной</w:t>
      </w:r>
      <w:r>
        <w:rPr>
          <w:bCs/>
        </w:rPr>
        <w:t xml:space="preserve"> модели</w:t>
      </w:r>
      <w:r w:rsidRPr="002F0DC3">
        <w:t xml:space="preserve"> </w:t>
      </w:r>
      <w:r w:rsidRPr="002F0DC3">
        <w:rPr>
          <w:bCs/>
        </w:rPr>
        <w:t>логистической системы</w:t>
      </w:r>
      <w:r w:rsidR="008B51AC">
        <w:rPr>
          <w:bCs/>
        </w:rPr>
        <w:t>.</w:t>
      </w:r>
    </w:p>
    <w:p w:rsidR="00BF12DF" w:rsidRPr="002F0DC3" w:rsidRDefault="00BF12DF" w:rsidP="00965E69">
      <w:pPr>
        <w:numPr>
          <w:ilvl w:val="0"/>
          <w:numId w:val="345"/>
        </w:numPr>
        <w:tabs>
          <w:tab w:val="left" w:pos="700"/>
        </w:tabs>
        <w:jc w:val="both"/>
        <w:rPr>
          <w:bCs/>
        </w:rPr>
      </w:pPr>
      <w:r>
        <w:t>П</w:t>
      </w:r>
      <w:r w:rsidRPr="002F0DC3">
        <w:t>равила приоритетов в выполнении заказов</w:t>
      </w:r>
      <w:r w:rsidR="008B51AC">
        <w:t>.</w:t>
      </w:r>
    </w:p>
    <w:p w:rsidR="00BF12DF" w:rsidRDefault="00BF12DF" w:rsidP="00965E69">
      <w:pPr>
        <w:pStyle w:val="af8"/>
        <w:numPr>
          <w:ilvl w:val="0"/>
          <w:numId w:val="345"/>
        </w:numPr>
        <w:tabs>
          <w:tab w:val="left" w:pos="700"/>
        </w:tabs>
        <w:jc w:val="both"/>
      </w:pPr>
      <w:r>
        <w:t>Толкающая система управления материальными потоками в производственной логистике</w:t>
      </w:r>
      <w:r w:rsidR="008B51AC">
        <w:t>.</w:t>
      </w:r>
    </w:p>
    <w:p w:rsidR="00BF12DF" w:rsidRDefault="00BF12DF" w:rsidP="00965E69">
      <w:pPr>
        <w:numPr>
          <w:ilvl w:val="0"/>
          <w:numId w:val="345"/>
        </w:numPr>
        <w:tabs>
          <w:tab w:val="left" w:pos="700"/>
        </w:tabs>
        <w:jc w:val="both"/>
      </w:pPr>
      <w:r>
        <w:t>Принципиальная схема толкающей системы управления материальными потоками</w:t>
      </w:r>
      <w:r w:rsidR="008B51AC">
        <w:t>.</w:t>
      </w:r>
    </w:p>
    <w:p w:rsidR="00BF12DF" w:rsidRDefault="00BF12DF" w:rsidP="00965E69">
      <w:pPr>
        <w:pStyle w:val="af8"/>
        <w:numPr>
          <w:ilvl w:val="0"/>
          <w:numId w:val="345"/>
        </w:numPr>
        <w:tabs>
          <w:tab w:val="left" w:pos="700"/>
        </w:tabs>
        <w:jc w:val="both"/>
      </w:pPr>
      <w:r>
        <w:t>Тянущая система управления материальными потоками в производственной логистике</w:t>
      </w:r>
      <w:r w:rsidR="008B51AC">
        <w:t>.</w:t>
      </w:r>
    </w:p>
    <w:p w:rsidR="00BF12DF" w:rsidRDefault="00BF12DF" w:rsidP="00965E69">
      <w:pPr>
        <w:numPr>
          <w:ilvl w:val="0"/>
          <w:numId w:val="345"/>
        </w:numPr>
        <w:tabs>
          <w:tab w:val="left" w:pos="700"/>
        </w:tabs>
        <w:jc w:val="both"/>
      </w:pPr>
      <w:r>
        <w:t>Принципиальная схема тянущей системы управления материальными потоками</w:t>
      </w:r>
      <w:r w:rsidR="008B51AC">
        <w:t>.</w:t>
      </w:r>
    </w:p>
    <w:p w:rsidR="00BF12DF" w:rsidRDefault="00BF12DF" w:rsidP="00965E69">
      <w:pPr>
        <w:pStyle w:val="af8"/>
        <w:numPr>
          <w:ilvl w:val="0"/>
          <w:numId w:val="345"/>
        </w:numPr>
        <w:tabs>
          <w:tab w:val="left" w:pos="700"/>
        </w:tabs>
        <w:jc w:val="both"/>
      </w:pPr>
      <w:r>
        <w:t>Организация</w:t>
      </w:r>
      <w:r w:rsidRPr="00C654D1">
        <w:t xml:space="preserve"> и управление материальными потоками</w:t>
      </w:r>
      <w:r>
        <w:t xml:space="preserve"> на производстве</w:t>
      </w:r>
      <w:r w:rsidR="008B51AC">
        <w:t>.</w:t>
      </w:r>
    </w:p>
    <w:p w:rsidR="00BF12DF" w:rsidRPr="00C654D1" w:rsidRDefault="00BF12DF" w:rsidP="00965E69">
      <w:pPr>
        <w:pStyle w:val="af8"/>
        <w:numPr>
          <w:ilvl w:val="0"/>
          <w:numId w:val="345"/>
        </w:numPr>
        <w:tabs>
          <w:tab w:val="left" w:pos="700"/>
        </w:tabs>
        <w:jc w:val="both"/>
      </w:pPr>
      <w:r>
        <w:t>Цикл выполнения заказов предприятием и его структура</w:t>
      </w:r>
      <w:r w:rsidR="008B51AC">
        <w:t>.</w:t>
      </w:r>
    </w:p>
    <w:p w:rsidR="00BF12DF" w:rsidRPr="00C654D1" w:rsidRDefault="00BF12DF" w:rsidP="00965E69">
      <w:pPr>
        <w:numPr>
          <w:ilvl w:val="0"/>
          <w:numId w:val="345"/>
        </w:numPr>
        <w:spacing w:before="100" w:beforeAutospacing="1" w:after="100" w:afterAutospacing="1"/>
      </w:pPr>
      <w:r>
        <w:rPr>
          <w:bCs/>
        </w:rPr>
        <w:t>Форма</w:t>
      </w:r>
      <w:r w:rsidRPr="00C654D1">
        <w:rPr>
          <w:bCs/>
        </w:rPr>
        <w:t xml:space="preserve"> организации движения материальных потоков</w:t>
      </w:r>
      <w:r w:rsidR="008B51AC">
        <w:t>.</w:t>
      </w:r>
    </w:p>
    <w:p w:rsidR="00BF12DF" w:rsidRDefault="00BF12DF" w:rsidP="00965E69">
      <w:pPr>
        <w:numPr>
          <w:ilvl w:val="0"/>
          <w:numId w:val="345"/>
        </w:numPr>
        <w:spacing w:before="100" w:beforeAutospacing="1" w:after="100" w:afterAutospacing="1"/>
      </w:pPr>
      <w:r>
        <w:t>Система управления материальными потоками MRP</w:t>
      </w:r>
      <w:r w:rsidR="008B51AC">
        <w:t>.</w:t>
      </w:r>
      <w:r>
        <w:t xml:space="preserve"> </w:t>
      </w:r>
    </w:p>
    <w:p w:rsidR="00BF12DF" w:rsidRDefault="00BF12DF" w:rsidP="00965E69">
      <w:pPr>
        <w:numPr>
          <w:ilvl w:val="0"/>
          <w:numId w:val="345"/>
        </w:numPr>
        <w:spacing w:before="100" w:beforeAutospacing="1" w:after="100" w:afterAutospacing="1"/>
      </w:pPr>
      <w:r>
        <w:t>Система управления материальными потоками DRP</w:t>
      </w:r>
      <w:r w:rsidR="008B51AC">
        <w:t>.</w:t>
      </w:r>
    </w:p>
    <w:p w:rsidR="00BF12DF" w:rsidRDefault="00BF12DF" w:rsidP="00965E69">
      <w:pPr>
        <w:numPr>
          <w:ilvl w:val="0"/>
          <w:numId w:val="345"/>
        </w:numPr>
        <w:spacing w:before="100" w:beforeAutospacing="1" w:after="100" w:afterAutospacing="1"/>
      </w:pPr>
      <w:r>
        <w:t xml:space="preserve">Система управления материальными потоками </w:t>
      </w:r>
      <w:r>
        <w:rPr>
          <w:lang w:val="en-US"/>
        </w:rPr>
        <w:t>JI</w:t>
      </w:r>
      <w:r>
        <w:t>Т</w:t>
      </w:r>
      <w:r w:rsidR="008B51AC">
        <w:t>.</w:t>
      </w:r>
    </w:p>
    <w:p w:rsidR="00BF12DF" w:rsidRDefault="00BF12DF" w:rsidP="00965E69">
      <w:pPr>
        <w:numPr>
          <w:ilvl w:val="0"/>
          <w:numId w:val="345"/>
        </w:numPr>
        <w:spacing w:before="100" w:beforeAutospacing="1" w:after="100" w:afterAutospacing="1"/>
      </w:pPr>
      <w:r>
        <w:t>Система управления материальными потоками KANBAN</w:t>
      </w:r>
      <w:r w:rsidR="008B51AC">
        <w:t>.</w:t>
      </w:r>
      <w:r>
        <w:t xml:space="preserve"> </w:t>
      </w:r>
    </w:p>
    <w:p w:rsidR="00BF12DF" w:rsidRPr="000156AF" w:rsidRDefault="00BF12DF" w:rsidP="00965E69">
      <w:pPr>
        <w:numPr>
          <w:ilvl w:val="0"/>
          <w:numId w:val="345"/>
        </w:numPr>
        <w:jc w:val="both"/>
      </w:pPr>
      <w:r>
        <w:t>Система управления материальными потоками ОРТ.</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Default="00BF12DF" w:rsidP="00BF12DF">
      <w:pPr>
        <w:ind w:firstLine="567"/>
        <w:jc w:val="both"/>
        <w:rPr>
          <w:i/>
        </w:rPr>
      </w:pPr>
      <w:r w:rsidRPr="00355564">
        <w:rPr>
          <w:i/>
        </w:rPr>
        <w:t>Дискуссия по вопросам:</w:t>
      </w:r>
    </w:p>
    <w:p w:rsidR="008B51AC" w:rsidRPr="008B51AC" w:rsidRDefault="008B51AC" w:rsidP="00965E69">
      <w:pPr>
        <w:numPr>
          <w:ilvl w:val="0"/>
          <w:numId w:val="344"/>
        </w:numPr>
        <w:tabs>
          <w:tab w:val="left" w:pos="1276"/>
        </w:tabs>
        <w:ind w:firstLine="131"/>
        <w:jc w:val="both"/>
      </w:pPr>
      <w:r w:rsidRPr="008B51AC">
        <w:t>Отдел логистики и его функции</w:t>
      </w:r>
    </w:p>
    <w:p w:rsidR="00BF12DF" w:rsidRDefault="00BF12DF" w:rsidP="00965E69">
      <w:pPr>
        <w:pStyle w:val="af8"/>
        <w:numPr>
          <w:ilvl w:val="0"/>
          <w:numId w:val="344"/>
        </w:numPr>
        <w:tabs>
          <w:tab w:val="left" w:pos="1276"/>
        </w:tabs>
        <w:ind w:firstLine="131"/>
        <w:jc w:val="both"/>
      </w:pPr>
      <w:r>
        <w:t>Тянущая и толкающая системы управления материальными потоками в производс</w:t>
      </w:r>
      <w:r>
        <w:t>т</w:t>
      </w:r>
      <w:r>
        <w:t>венной логистике. Их преимущества и недостатки.</w:t>
      </w:r>
    </w:p>
    <w:p w:rsidR="00BF12DF" w:rsidRDefault="00BF12DF" w:rsidP="00965E69">
      <w:pPr>
        <w:pStyle w:val="af8"/>
        <w:numPr>
          <w:ilvl w:val="0"/>
          <w:numId w:val="344"/>
        </w:numPr>
        <w:tabs>
          <w:tab w:val="left" w:pos="1276"/>
        </w:tabs>
        <w:ind w:firstLine="131"/>
        <w:jc w:val="both"/>
      </w:pPr>
      <w:r>
        <w:t>Системы управления материальными потоками. Их преимущества и недостатки.</w:t>
      </w:r>
    </w:p>
    <w:p w:rsidR="00BF12DF" w:rsidRDefault="00BF12DF" w:rsidP="00BF12DF">
      <w:pPr>
        <w:ind w:firstLine="567"/>
        <w:jc w:val="both"/>
        <w:rPr>
          <w:i/>
        </w:rPr>
      </w:pPr>
      <w:r w:rsidRPr="00466150">
        <w:rPr>
          <w:i/>
        </w:rPr>
        <w:t xml:space="preserve">Работа в малых группах. Презентация: </w:t>
      </w:r>
    </w:p>
    <w:p w:rsidR="00BF12DF" w:rsidRDefault="00BF12DF" w:rsidP="00965E69">
      <w:pPr>
        <w:numPr>
          <w:ilvl w:val="0"/>
          <w:numId w:val="196"/>
        </w:numPr>
        <w:ind w:left="1276" w:hanging="425"/>
      </w:pPr>
      <w:r>
        <w:t xml:space="preserve">Система управления материальными потоками MRP. </w:t>
      </w:r>
    </w:p>
    <w:p w:rsidR="00BF12DF" w:rsidRDefault="00BF12DF" w:rsidP="00965E69">
      <w:pPr>
        <w:numPr>
          <w:ilvl w:val="0"/>
          <w:numId w:val="196"/>
        </w:numPr>
        <w:ind w:left="1276" w:hanging="425"/>
      </w:pPr>
      <w:r>
        <w:t>Система управления материальными потоками DRP.</w:t>
      </w:r>
    </w:p>
    <w:p w:rsidR="00BF12DF" w:rsidRDefault="00BF12DF" w:rsidP="00965E69">
      <w:pPr>
        <w:numPr>
          <w:ilvl w:val="0"/>
          <w:numId w:val="196"/>
        </w:numPr>
        <w:ind w:left="1276" w:hanging="425"/>
      </w:pPr>
      <w:r>
        <w:lastRenderedPageBreak/>
        <w:t xml:space="preserve">Система управления материальными потоками </w:t>
      </w:r>
      <w:r>
        <w:rPr>
          <w:lang w:val="en-US"/>
        </w:rPr>
        <w:t>JI</w:t>
      </w:r>
      <w:r>
        <w:t>Т.</w:t>
      </w:r>
    </w:p>
    <w:p w:rsidR="00BF12DF" w:rsidRDefault="00BF12DF" w:rsidP="00965E69">
      <w:pPr>
        <w:numPr>
          <w:ilvl w:val="0"/>
          <w:numId w:val="196"/>
        </w:numPr>
        <w:ind w:left="1276" w:hanging="425"/>
      </w:pPr>
      <w:r>
        <w:t>Система управления материальными потоками KANBAN.</w:t>
      </w:r>
    </w:p>
    <w:p w:rsidR="00BF12DF" w:rsidRDefault="00BF12DF" w:rsidP="00965E69">
      <w:pPr>
        <w:numPr>
          <w:ilvl w:val="0"/>
          <w:numId w:val="196"/>
        </w:numPr>
        <w:ind w:left="1276" w:hanging="425"/>
      </w:pPr>
      <w:r>
        <w:t>Система управления материальными потоками ОРТ.</w:t>
      </w:r>
    </w:p>
    <w:p w:rsidR="00BF12DF" w:rsidRDefault="00BF12DF" w:rsidP="00BF12DF">
      <w:pPr>
        <w:jc w:val="both"/>
      </w:pPr>
      <w:r w:rsidRPr="000156AF">
        <w:t>ЛИТЕРАТУРА:</w:t>
      </w:r>
    </w:p>
    <w:p w:rsidR="00BF12DF" w:rsidRDefault="00BF12DF" w:rsidP="00BF12DF">
      <w:pPr>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209"/>
        </w:numPr>
        <w:jc w:val="both"/>
      </w:pPr>
      <w:r w:rsidRPr="000156AF">
        <w:t>Савенкова Т.И. Логистика. – Москва: Омега-Л, 2010.</w:t>
      </w:r>
    </w:p>
    <w:p w:rsidR="00BF12DF" w:rsidRPr="000156AF" w:rsidRDefault="00BF12DF" w:rsidP="00965E69">
      <w:pPr>
        <w:pStyle w:val="11"/>
        <w:numPr>
          <w:ilvl w:val="0"/>
          <w:numId w:val="209"/>
        </w:numPr>
        <w:jc w:val="both"/>
      </w:pPr>
      <w:r w:rsidRPr="000156AF">
        <w:t>Тулембаева А.Н. Логистика. – Алматы: Триумф «Т», 2008.</w:t>
      </w:r>
    </w:p>
    <w:p w:rsidR="00BF12DF" w:rsidRPr="000156AF" w:rsidRDefault="00BF12DF" w:rsidP="00965E69">
      <w:pPr>
        <w:pStyle w:val="11"/>
        <w:numPr>
          <w:ilvl w:val="0"/>
          <w:numId w:val="209"/>
        </w:numPr>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209"/>
        </w:numPr>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210"/>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210"/>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210"/>
        </w:numPr>
        <w:shd w:val="clear" w:color="auto" w:fill="FFFFFF"/>
        <w:tabs>
          <w:tab w:val="left" w:pos="355"/>
        </w:tabs>
        <w:autoSpaceDE w:val="0"/>
        <w:autoSpaceDN w:val="0"/>
        <w:adjustRightInd w:val="0"/>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Пер. с англ. - М.: Олимп-Бизнес, 2001.</w:t>
      </w:r>
    </w:p>
    <w:p w:rsidR="00BF12DF" w:rsidRPr="000156AF" w:rsidRDefault="00BF12DF" w:rsidP="00965E69">
      <w:pPr>
        <w:widowControl w:val="0"/>
        <w:numPr>
          <w:ilvl w:val="0"/>
          <w:numId w:val="210"/>
        </w:numPr>
        <w:shd w:val="clear" w:color="auto" w:fill="FFFFFF"/>
        <w:tabs>
          <w:tab w:val="left" w:pos="355"/>
        </w:tabs>
        <w:autoSpaceDE w:val="0"/>
        <w:autoSpaceDN w:val="0"/>
        <w:adjustRightInd w:val="0"/>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210"/>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210"/>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210"/>
        </w:numPr>
        <w:shd w:val="clear" w:color="auto" w:fill="FFFFFF"/>
        <w:tabs>
          <w:tab w:val="left" w:pos="355"/>
        </w:tabs>
        <w:autoSpaceDE w:val="0"/>
        <w:autoSpaceDN w:val="0"/>
        <w:adjustRightInd w:val="0"/>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t xml:space="preserve">«Дашков и К», 1999. </w:t>
      </w:r>
    </w:p>
    <w:p w:rsidR="00BF12DF" w:rsidRPr="000156AF" w:rsidRDefault="00BF12DF" w:rsidP="00965E69">
      <w:pPr>
        <w:widowControl w:val="0"/>
        <w:numPr>
          <w:ilvl w:val="0"/>
          <w:numId w:val="210"/>
        </w:numPr>
        <w:shd w:val="clear" w:color="auto" w:fill="FFFFFF"/>
        <w:tabs>
          <w:tab w:val="left" w:pos="355"/>
        </w:tabs>
        <w:autoSpaceDE w:val="0"/>
        <w:autoSpaceDN w:val="0"/>
        <w:adjustRightInd w:val="0"/>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0156AF" w:rsidRDefault="00BF12DF" w:rsidP="00965E69">
      <w:pPr>
        <w:widowControl w:val="0"/>
        <w:numPr>
          <w:ilvl w:val="0"/>
          <w:numId w:val="210"/>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B902F2" w:rsidRDefault="00B902F2" w:rsidP="00BF12DF">
      <w:pPr>
        <w:jc w:val="center"/>
      </w:pPr>
    </w:p>
    <w:p w:rsidR="00BF12DF" w:rsidRDefault="00BF12DF" w:rsidP="00BF12DF">
      <w:pPr>
        <w:jc w:val="center"/>
      </w:pPr>
      <w:r w:rsidRPr="000156AF">
        <w:t>КОНТРОЛЬ</w:t>
      </w:r>
      <w:r>
        <w:t xml:space="preserve"> ЗНАНИЙ ПО ТЕМЕ</w:t>
      </w:r>
      <w:r w:rsidRPr="000156AF">
        <w:t>:</w:t>
      </w:r>
    </w:p>
    <w:p w:rsidR="00BF12DF" w:rsidRPr="005E5C43" w:rsidRDefault="00BF12DF" w:rsidP="00BF12DF">
      <w:pPr>
        <w:ind w:firstLine="567"/>
        <w:jc w:val="center"/>
      </w:pPr>
      <w:r w:rsidRPr="005E5C43">
        <w:t>УПРАВЛЕНИЕ ЛОГИСТИЧЕСКОЙ СИСТЕМОЙ НА ПРЕДПРИЯТИИ</w:t>
      </w:r>
      <w:r>
        <w:t>.</w:t>
      </w:r>
    </w:p>
    <w:p w:rsidR="00BF12DF" w:rsidRDefault="00BF12DF" w:rsidP="00BF12DF">
      <w:pPr>
        <w:ind w:firstLine="567"/>
        <w:jc w:val="center"/>
      </w:pPr>
      <w:r>
        <w:t xml:space="preserve"> </w:t>
      </w:r>
    </w:p>
    <w:p w:rsidR="00BF12DF" w:rsidRDefault="00BF12DF" w:rsidP="00BF12DF">
      <w:pPr>
        <w:ind w:firstLine="567"/>
        <w:jc w:val="center"/>
        <w:rPr>
          <w:b/>
          <w:lang w:val="kk-KZ"/>
        </w:rPr>
      </w:pPr>
      <w:r w:rsidRPr="002B5114">
        <w:rPr>
          <w:b/>
        </w:rPr>
        <w:t>Карта №1.</w:t>
      </w:r>
    </w:p>
    <w:p w:rsidR="00BF12DF" w:rsidRPr="006D4A48" w:rsidRDefault="00BF12DF" w:rsidP="00965E69">
      <w:pPr>
        <w:numPr>
          <w:ilvl w:val="0"/>
          <w:numId w:val="195"/>
        </w:numPr>
        <w:spacing w:before="100" w:beforeAutospacing="1" w:after="240"/>
      </w:pPr>
      <w:r w:rsidRPr="006D4A48">
        <w:rPr>
          <w:bCs/>
        </w:rPr>
        <w:t>Понятие "толкающая система" применяется...</w:t>
      </w:r>
      <w:r w:rsidRPr="006D4A48">
        <w:t xml:space="preserve"> </w:t>
      </w:r>
    </w:p>
    <w:p w:rsidR="00BF12DF" w:rsidRDefault="00BF12DF" w:rsidP="00965E69">
      <w:pPr>
        <w:numPr>
          <w:ilvl w:val="0"/>
          <w:numId w:val="197"/>
        </w:numPr>
        <w:ind w:left="714" w:hanging="357"/>
      </w:pPr>
      <w:r>
        <w:t>в производственной логистике</w:t>
      </w:r>
    </w:p>
    <w:p w:rsidR="00BF12DF" w:rsidRDefault="007F4552" w:rsidP="00965E69">
      <w:pPr>
        <w:numPr>
          <w:ilvl w:val="0"/>
          <w:numId w:val="197"/>
        </w:numPr>
        <w:ind w:left="714" w:hanging="357"/>
      </w:pPr>
      <w:r>
        <w:t xml:space="preserve">в </w:t>
      </w:r>
      <w:r>
        <w:rPr>
          <w:lang w:val="kk-KZ"/>
        </w:rPr>
        <w:t>сбытовой</w:t>
      </w:r>
      <w:r>
        <w:t xml:space="preserve"> </w:t>
      </w:r>
      <w:r w:rsidR="00BF12DF">
        <w:t>логистике</w:t>
      </w:r>
      <w:r w:rsidR="00BF12DF" w:rsidRPr="000838DF">
        <w:t xml:space="preserve"> </w:t>
      </w:r>
    </w:p>
    <w:p w:rsidR="00BF12DF" w:rsidRDefault="00BF12DF" w:rsidP="00965E69">
      <w:pPr>
        <w:numPr>
          <w:ilvl w:val="0"/>
          <w:numId w:val="197"/>
        </w:numPr>
        <w:ind w:left="714" w:hanging="357"/>
      </w:pPr>
      <w:r>
        <w:t>в информационной логистике</w:t>
      </w:r>
      <w:r w:rsidRPr="000838DF">
        <w:t xml:space="preserve"> </w:t>
      </w:r>
    </w:p>
    <w:p w:rsidR="00BF12DF" w:rsidRDefault="00BF12DF" w:rsidP="00965E69">
      <w:pPr>
        <w:numPr>
          <w:ilvl w:val="0"/>
          <w:numId w:val="197"/>
        </w:numPr>
        <w:ind w:left="714" w:hanging="357"/>
      </w:pPr>
      <w:r>
        <w:t>в транспортной логистике</w:t>
      </w:r>
      <w:r>
        <w:br/>
      </w:r>
    </w:p>
    <w:p w:rsidR="00BF12DF" w:rsidRDefault="00BF12DF" w:rsidP="00965E69">
      <w:pPr>
        <w:numPr>
          <w:ilvl w:val="0"/>
          <w:numId w:val="195"/>
        </w:numPr>
        <w:tabs>
          <w:tab w:val="left" w:pos="700"/>
        </w:tabs>
        <w:jc w:val="both"/>
      </w:pPr>
      <w:r>
        <w:t>В</w:t>
      </w:r>
      <w:r w:rsidRPr="002F0DC3">
        <w:t>орон</w:t>
      </w:r>
      <w:r>
        <w:t>кообразная</w:t>
      </w:r>
      <w:r w:rsidRPr="002F0DC3">
        <w:rPr>
          <w:bCs/>
        </w:rPr>
        <w:t xml:space="preserve"> модель</w:t>
      </w:r>
      <w:r w:rsidRPr="002F0DC3">
        <w:t xml:space="preserve"> </w:t>
      </w:r>
      <w:r w:rsidRPr="002F0DC3">
        <w:rPr>
          <w:bCs/>
        </w:rPr>
        <w:t>логистической системы</w:t>
      </w:r>
      <w:r>
        <w:t>.</w:t>
      </w:r>
    </w:p>
    <w:p w:rsidR="00BF12DF" w:rsidRDefault="00BF12DF" w:rsidP="00965E69">
      <w:pPr>
        <w:numPr>
          <w:ilvl w:val="0"/>
          <w:numId w:val="195"/>
        </w:numPr>
        <w:spacing w:before="100" w:beforeAutospacing="1" w:after="100" w:afterAutospacing="1"/>
      </w:pPr>
      <w:r>
        <w:t>Система управления материальными потоками KANBAN.</w:t>
      </w:r>
    </w:p>
    <w:p w:rsidR="00BF12DF" w:rsidRDefault="00BF12DF" w:rsidP="00BF12DF">
      <w:pPr>
        <w:ind w:firstLine="567"/>
        <w:jc w:val="center"/>
        <w:rPr>
          <w:b/>
        </w:rPr>
      </w:pPr>
      <w:r w:rsidRPr="00FB16D2">
        <w:rPr>
          <w:b/>
        </w:rPr>
        <w:t>Карта №2</w:t>
      </w:r>
    </w:p>
    <w:p w:rsidR="00BF12DF" w:rsidRDefault="00BF12DF" w:rsidP="00BF12DF">
      <w:pPr>
        <w:ind w:firstLine="567"/>
        <w:jc w:val="center"/>
        <w:rPr>
          <w:b/>
          <w:lang w:val="kk-KZ"/>
        </w:rPr>
      </w:pPr>
    </w:p>
    <w:p w:rsidR="00BF12DF" w:rsidRPr="006D4A48" w:rsidRDefault="00BF12DF" w:rsidP="00BF12DF">
      <w:r>
        <w:rPr>
          <w:bCs/>
        </w:rPr>
        <w:t xml:space="preserve">1. </w:t>
      </w:r>
      <w:r w:rsidRPr="006D4A48">
        <w:rPr>
          <w:bCs/>
        </w:rPr>
        <w:t>Понятие "тянущая система" применяется...</w:t>
      </w:r>
      <w:r w:rsidRPr="006D4A48">
        <w:br/>
      </w:r>
    </w:p>
    <w:p w:rsidR="00BF12DF" w:rsidRDefault="00BF12DF" w:rsidP="00965E69">
      <w:pPr>
        <w:numPr>
          <w:ilvl w:val="0"/>
          <w:numId w:val="198"/>
        </w:numPr>
      </w:pPr>
      <w:r>
        <w:lastRenderedPageBreak/>
        <w:t>в производственной логистике</w:t>
      </w:r>
      <w:r w:rsidRPr="000838DF">
        <w:t xml:space="preserve"> </w:t>
      </w:r>
    </w:p>
    <w:p w:rsidR="00BF12DF" w:rsidRDefault="00BF12DF" w:rsidP="00965E69">
      <w:pPr>
        <w:numPr>
          <w:ilvl w:val="0"/>
          <w:numId w:val="198"/>
        </w:numPr>
      </w:pPr>
      <w:r>
        <w:t>в информационной логистике</w:t>
      </w:r>
      <w:r w:rsidRPr="000838DF">
        <w:t xml:space="preserve"> </w:t>
      </w:r>
    </w:p>
    <w:p w:rsidR="00BF12DF" w:rsidRDefault="00BF12DF" w:rsidP="00965E69">
      <w:pPr>
        <w:numPr>
          <w:ilvl w:val="0"/>
          <w:numId w:val="198"/>
        </w:numPr>
      </w:pPr>
      <w:r>
        <w:t>в сбытовой логистике</w:t>
      </w:r>
      <w:r w:rsidRPr="000838DF">
        <w:t xml:space="preserve"> </w:t>
      </w:r>
    </w:p>
    <w:p w:rsidR="00BF12DF" w:rsidRDefault="00BF12DF" w:rsidP="00965E69">
      <w:pPr>
        <w:numPr>
          <w:ilvl w:val="0"/>
          <w:numId w:val="198"/>
        </w:numPr>
      </w:pPr>
      <w:r>
        <w:t>в информационной логистике</w:t>
      </w:r>
      <w:r w:rsidRPr="000838DF">
        <w:t xml:space="preserve"> </w:t>
      </w:r>
    </w:p>
    <w:p w:rsidR="00BF12DF" w:rsidRPr="006D4A48" w:rsidRDefault="00BF12DF" w:rsidP="00BF12DF">
      <w:pPr>
        <w:ind w:left="357"/>
      </w:pPr>
    </w:p>
    <w:p w:rsidR="00BF12DF" w:rsidRPr="002F0DC3" w:rsidRDefault="00BF12DF" w:rsidP="00BF12DF">
      <w:pPr>
        <w:tabs>
          <w:tab w:val="left" w:pos="284"/>
        </w:tabs>
        <w:jc w:val="both"/>
        <w:rPr>
          <w:bCs/>
        </w:rPr>
      </w:pPr>
      <w:r>
        <w:t>2. П</w:t>
      </w:r>
      <w:r w:rsidRPr="002F0DC3">
        <w:t>равила приоритетов в выполнении заказов</w:t>
      </w:r>
      <w:r>
        <w:t>.</w:t>
      </w:r>
    </w:p>
    <w:p w:rsidR="00BF12DF" w:rsidRDefault="00BF12DF" w:rsidP="00965E69">
      <w:pPr>
        <w:pStyle w:val="af8"/>
        <w:numPr>
          <w:ilvl w:val="0"/>
          <w:numId w:val="192"/>
        </w:numPr>
        <w:tabs>
          <w:tab w:val="left" w:pos="284"/>
        </w:tabs>
        <w:ind w:left="0" w:firstLine="0"/>
        <w:jc w:val="both"/>
      </w:pPr>
      <w:r>
        <w:t>Толкающая система управления материальными потоками в производственной логистике.</w:t>
      </w:r>
    </w:p>
    <w:p w:rsidR="00BF12DF" w:rsidRPr="00793DB6" w:rsidRDefault="00BF12DF" w:rsidP="00BF12DF">
      <w:pPr>
        <w:tabs>
          <w:tab w:val="left" w:pos="284"/>
        </w:tabs>
        <w:jc w:val="center"/>
        <w:rPr>
          <w:b/>
        </w:rPr>
      </w:pPr>
    </w:p>
    <w:p w:rsidR="00BF12DF" w:rsidRDefault="00BF12DF" w:rsidP="00BF12DF">
      <w:pPr>
        <w:ind w:firstLine="567"/>
        <w:jc w:val="center"/>
        <w:rPr>
          <w:b/>
        </w:rPr>
      </w:pPr>
      <w:r w:rsidRPr="00DC5C24">
        <w:rPr>
          <w:b/>
        </w:rPr>
        <w:t>Карта №3</w:t>
      </w:r>
    </w:p>
    <w:p w:rsidR="00BF12DF" w:rsidRPr="006D4A48" w:rsidRDefault="00BF12DF" w:rsidP="00BF12DF">
      <w:r>
        <w:rPr>
          <w:bCs/>
        </w:rPr>
        <w:t xml:space="preserve">1. </w:t>
      </w:r>
      <w:r w:rsidRPr="006D4A48">
        <w:rPr>
          <w:bCs/>
        </w:rPr>
        <w:t>МРП – это система...</w:t>
      </w:r>
    </w:p>
    <w:p w:rsidR="00BF12DF" w:rsidRPr="000838DF" w:rsidRDefault="00BF12DF" w:rsidP="00BF12DF">
      <w:pPr>
        <w:ind w:left="357"/>
      </w:pPr>
    </w:p>
    <w:p w:rsidR="00BF12DF" w:rsidRDefault="00BF12DF" w:rsidP="00965E69">
      <w:pPr>
        <w:numPr>
          <w:ilvl w:val="0"/>
          <w:numId w:val="199"/>
        </w:numPr>
        <w:tabs>
          <w:tab w:val="clear" w:pos="644"/>
        </w:tabs>
        <w:ind w:left="567" w:hanging="141"/>
      </w:pPr>
      <w:r>
        <w:t xml:space="preserve"> "толкающая"</w:t>
      </w:r>
    </w:p>
    <w:p w:rsidR="00BF12DF" w:rsidRDefault="00BF12DF" w:rsidP="00965E69">
      <w:pPr>
        <w:numPr>
          <w:ilvl w:val="0"/>
          <w:numId w:val="199"/>
        </w:numPr>
        <w:ind w:left="567" w:hanging="141"/>
      </w:pPr>
      <w:r>
        <w:t xml:space="preserve">  "тянущая"</w:t>
      </w:r>
    </w:p>
    <w:p w:rsidR="00BF12DF" w:rsidRDefault="00BF12DF" w:rsidP="00965E69">
      <w:pPr>
        <w:numPr>
          <w:ilvl w:val="0"/>
          <w:numId w:val="199"/>
        </w:numPr>
        <w:ind w:left="567" w:hanging="141"/>
      </w:pPr>
      <w:r>
        <w:t xml:space="preserve">  "выталкивающая"</w:t>
      </w:r>
    </w:p>
    <w:p w:rsidR="00BF12DF" w:rsidRDefault="00BF12DF" w:rsidP="00965E69">
      <w:pPr>
        <w:numPr>
          <w:ilvl w:val="0"/>
          <w:numId w:val="199"/>
        </w:numPr>
        <w:ind w:left="567" w:hanging="141"/>
      </w:pPr>
      <w:r>
        <w:t xml:space="preserve">  "вытягивающая"</w:t>
      </w:r>
    </w:p>
    <w:p w:rsidR="00BF12DF" w:rsidRDefault="00BF12DF" w:rsidP="00BF12DF">
      <w:pPr>
        <w:ind w:left="567"/>
      </w:pPr>
    </w:p>
    <w:p w:rsidR="00BF12DF" w:rsidRDefault="00BF12DF" w:rsidP="00BF12DF">
      <w:pPr>
        <w:pStyle w:val="af8"/>
        <w:tabs>
          <w:tab w:val="left" w:pos="284"/>
        </w:tabs>
        <w:ind w:left="0"/>
        <w:jc w:val="both"/>
      </w:pPr>
      <w:r>
        <w:t>2. Тянущая система управления материальными потоками в производственной логистике.</w:t>
      </w:r>
    </w:p>
    <w:p w:rsidR="00BF12DF" w:rsidRPr="00C654D1" w:rsidRDefault="00BF12DF" w:rsidP="00BF12DF">
      <w:pPr>
        <w:pStyle w:val="af8"/>
        <w:tabs>
          <w:tab w:val="left" w:pos="284"/>
        </w:tabs>
        <w:ind w:left="0"/>
        <w:jc w:val="both"/>
      </w:pPr>
      <w:r>
        <w:t>3. Цикл выполнения заказов предприятием и его структура.</w:t>
      </w:r>
    </w:p>
    <w:p w:rsidR="00BF12DF" w:rsidRDefault="00BF12DF" w:rsidP="00BF12DF">
      <w:pPr>
        <w:ind w:firstLine="567"/>
        <w:rPr>
          <w:b/>
        </w:rPr>
      </w:pPr>
    </w:p>
    <w:p w:rsidR="00BF12DF" w:rsidRDefault="00BF12DF" w:rsidP="00BF12DF">
      <w:pPr>
        <w:ind w:firstLine="567"/>
        <w:jc w:val="center"/>
        <w:rPr>
          <w:b/>
          <w:lang w:val="kk-KZ"/>
        </w:rPr>
      </w:pPr>
      <w:r w:rsidRPr="00EE4863">
        <w:rPr>
          <w:b/>
        </w:rPr>
        <w:t>Карта №4</w:t>
      </w:r>
    </w:p>
    <w:p w:rsidR="00BF12DF" w:rsidRDefault="00BF12DF" w:rsidP="00BF12DF">
      <w:pPr>
        <w:ind w:left="567"/>
      </w:pPr>
    </w:p>
    <w:p w:rsidR="00BF12DF" w:rsidRPr="006D4A48" w:rsidRDefault="00BF12DF" w:rsidP="00BF12DF">
      <w:r>
        <w:rPr>
          <w:bCs/>
        </w:rPr>
        <w:t xml:space="preserve">1. </w:t>
      </w:r>
      <w:r w:rsidRPr="006D4A48">
        <w:rPr>
          <w:bCs/>
        </w:rPr>
        <w:t>"Канбан" – это система...</w:t>
      </w:r>
      <w:r w:rsidRPr="006D4A48">
        <w:br/>
      </w:r>
    </w:p>
    <w:p w:rsidR="00BF12DF" w:rsidRDefault="00BF12DF" w:rsidP="00965E69">
      <w:pPr>
        <w:numPr>
          <w:ilvl w:val="0"/>
          <w:numId w:val="200"/>
        </w:numPr>
        <w:tabs>
          <w:tab w:val="clear" w:pos="360"/>
          <w:tab w:val="num" w:pos="851"/>
        </w:tabs>
        <w:ind w:left="426" w:firstLine="0"/>
      </w:pPr>
      <w:r>
        <w:t>"толкающая"</w:t>
      </w:r>
    </w:p>
    <w:p w:rsidR="00BF12DF" w:rsidRDefault="00BF12DF" w:rsidP="00965E69">
      <w:pPr>
        <w:numPr>
          <w:ilvl w:val="0"/>
          <w:numId w:val="200"/>
        </w:numPr>
        <w:tabs>
          <w:tab w:val="clear" w:pos="360"/>
          <w:tab w:val="num" w:pos="851"/>
        </w:tabs>
        <w:ind w:left="426" w:firstLine="0"/>
      </w:pPr>
      <w:r>
        <w:t xml:space="preserve"> "тянущая"</w:t>
      </w:r>
    </w:p>
    <w:p w:rsidR="00BF12DF" w:rsidRDefault="00BF12DF" w:rsidP="00965E69">
      <w:pPr>
        <w:numPr>
          <w:ilvl w:val="0"/>
          <w:numId w:val="200"/>
        </w:numPr>
        <w:tabs>
          <w:tab w:val="clear" w:pos="360"/>
          <w:tab w:val="num" w:pos="851"/>
        </w:tabs>
        <w:ind w:left="426" w:firstLine="0"/>
      </w:pPr>
      <w:r>
        <w:t xml:space="preserve"> "выталкивающая"</w:t>
      </w:r>
    </w:p>
    <w:p w:rsidR="00BF12DF" w:rsidRDefault="00BF12DF" w:rsidP="00965E69">
      <w:pPr>
        <w:numPr>
          <w:ilvl w:val="0"/>
          <w:numId w:val="200"/>
        </w:numPr>
        <w:tabs>
          <w:tab w:val="clear" w:pos="360"/>
          <w:tab w:val="num" w:pos="851"/>
        </w:tabs>
        <w:spacing w:before="100" w:beforeAutospacing="1" w:after="240"/>
        <w:ind w:firstLine="0"/>
      </w:pPr>
      <w:r>
        <w:t xml:space="preserve"> "вытягивающая"</w:t>
      </w:r>
    </w:p>
    <w:p w:rsidR="00BF12DF" w:rsidRDefault="00BF12DF" w:rsidP="00BF12DF">
      <w:pPr>
        <w:tabs>
          <w:tab w:val="left" w:pos="700"/>
        </w:tabs>
        <w:jc w:val="both"/>
      </w:pPr>
      <w:r>
        <w:t>2. Принципиальная схема в</w:t>
      </w:r>
      <w:r w:rsidRPr="002F0DC3">
        <w:t>орон</w:t>
      </w:r>
      <w:r>
        <w:t>кообразной</w:t>
      </w:r>
      <w:r>
        <w:rPr>
          <w:bCs/>
        </w:rPr>
        <w:t xml:space="preserve"> модели</w:t>
      </w:r>
      <w:r w:rsidRPr="002F0DC3">
        <w:t xml:space="preserve"> </w:t>
      </w:r>
      <w:r w:rsidRPr="002F0DC3">
        <w:rPr>
          <w:bCs/>
        </w:rPr>
        <w:t>логистической системы</w:t>
      </w:r>
      <w:r>
        <w:rPr>
          <w:bCs/>
        </w:rPr>
        <w:t>.</w:t>
      </w:r>
    </w:p>
    <w:p w:rsidR="00BF12DF" w:rsidRPr="002F0DC3" w:rsidRDefault="00BF12DF" w:rsidP="00BF12DF">
      <w:pPr>
        <w:tabs>
          <w:tab w:val="left" w:pos="700"/>
        </w:tabs>
        <w:jc w:val="both"/>
        <w:rPr>
          <w:bCs/>
        </w:rPr>
      </w:pPr>
      <w:r>
        <w:t>3. П</w:t>
      </w:r>
      <w:r w:rsidRPr="002F0DC3">
        <w:t>равила приоритетов в выполнении заказов</w:t>
      </w:r>
      <w:r>
        <w:t>.</w:t>
      </w:r>
    </w:p>
    <w:p w:rsidR="00BF12DF" w:rsidRPr="00793DB6" w:rsidRDefault="00BF12DF" w:rsidP="00BF12DF">
      <w:pPr>
        <w:ind w:firstLine="567"/>
        <w:jc w:val="center"/>
        <w:rPr>
          <w:b/>
        </w:rPr>
      </w:pPr>
    </w:p>
    <w:p w:rsidR="00BF12DF" w:rsidRPr="001B2D4F" w:rsidRDefault="00BF12DF" w:rsidP="00BF12DF">
      <w:pPr>
        <w:ind w:firstLine="567"/>
        <w:jc w:val="center"/>
        <w:rPr>
          <w:b/>
          <w:lang w:val="kk-KZ"/>
        </w:rPr>
      </w:pPr>
      <w:r w:rsidRPr="0057300F">
        <w:rPr>
          <w:b/>
        </w:rPr>
        <w:t>Карта №5</w:t>
      </w:r>
    </w:p>
    <w:p w:rsidR="00BF12DF" w:rsidRPr="006D4A48" w:rsidRDefault="00BF12DF" w:rsidP="00BF12DF">
      <w:pPr>
        <w:spacing w:before="100" w:beforeAutospacing="1" w:after="240"/>
      </w:pPr>
      <w:r>
        <w:rPr>
          <w:bCs/>
        </w:rPr>
        <w:t xml:space="preserve">1. </w:t>
      </w:r>
      <w:r w:rsidRPr="006D4A48">
        <w:rPr>
          <w:bCs/>
        </w:rPr>
        <w:t>Логистическая "тянущая" система характеризуется тем, что...</w:t>
      </w:r>
    </w:p>
    <w:p w:rsidR="00BF12DF" w:rsidRDefault="00BF12DF" w:rsidP="00965E69">
      <w:pPr>
        <w:numPr>
          <w:ilvl w:val="0"/>
          <w:numId w:val="201"/>
        </w:numPr>
        <w:ind w:left="357" w:hanging="357"/>
      </w:pPr>
      <w:r>
        <w:t>централизованная система управления ставит задачу лишь перед конечным звеном произво</w:t>
      </w:r>
      <w:r>
        <w:t>д</w:t>
      </w:r>
      <w:r>
        <w:t>ственной технологической цепи</w:t>
      </w:r>
    </w:p>
    <w:p w:rsidR="00BF12DF" w:rsidRDefault="00BF12DF" w:rsidP="00965E69">
      <w:pPr>
        <w:numPr>
          <w:ilvl w:val="0"/>
          <w:numId w:val="201"/>
        </w:numPr>
        <w:ind w:left="357" w:hanging="357"/>
      </w:pPr>
      <w:r>
        <w:t>производственная программа отдающего технологического звена определяется размером зак</w:t>
      </w:r>
      <w:r>
        <w:t>а</w:t>
      </w:r>
      <w:r>
        <w:t>за последующего звена</w:t>
      </w:r>
    </w:p>
    <w:p w:rsidR="00BF12DF" w:rsidRDefault="00BF12DF" w:rsidP="00965E69">
      <w:pPr>
        <w:numPr>
          <w:ilvl w:val="0"/>
          <w:numId w:val="201"/>
        </w:numPr>
        <w:ind w:left="357" w:hanging="357"/>
      </w:pPr>
      <w:r>
        <w:t>предметы труда, поступающие на производственный участок, не заказываются непосредстве</w:t>
      </w:r>
      <w:r>
        <w:t>н</w:t>
      </w:r>
      <w:r>
        <w:t>но этим участком у предыдущего технологического звена</w:t>
      </w:r>
    </w:p>
    <w:p w:rsidR="00BF12DF" w:rsidRDefault="00BF12DF" w:rsidP="00965E69">
      <w:pPr>
        <w:numPr>
          <w:ilvl w:val="0"/>
          <w:numId w:val="201"/>
        </w:numPr>
        <w:spacing w:before="100" w:beforeAutospacing="1" w:after="240"/>
        <w:ind w:hanging="357"/>
      </w:pPr>
      <w:r>
        <w:t>материальный поток поступает на каждый последующий участок по команде управляющей системы</w:t>
      </w:r>
    </w:p>
    <w:p w:rsidR="00BF12DF" w:rsidRDefault="00BF12DF" w:rsidP="00BF12DF">
      <w:pPr>
        <w:pStyle w:val="af8"/>
        <w:tabs>
          <w:tab w:val="left" w:pos="700"/>
        </w:tabs>
        <w:ind w:left="0"/>
        <w:jc w:val="both"/>
      </w:pPr>
      <w:r>
        <w:t>2.</w:t>
      </w:r>
      <w:r w:rsidR="008B51AC">
        <w:t xml:space="preserve"> Отдел логистики и его функции</w:t>
      </w:r>
      <w:r>
        <w:t>.</w:t>
      </w:r>
    </w:p>
    <w:p w:rsidR="00BF12DF" w:rsidRDefault="00BF12DF" w:rsidP="00BF12DF">
      <w:pPr>
        <w:tabs>
          <w:tab w:val="left" w:pos="700"/>
        </w:tabs>
        <w:jc w:val="both"/>
      </w:pPr>
      <w:r>
        <w:t>3. Принципиальная схема тянущей системы управления материальными потоками.</w:t>
      </w:r>
    </w:p>
    <w:p w:rsidR="00BF12DF" w:rsidRDefault="00BF12DF" w:rsidP="00BF12DF"/>
    <w:p w:rsidR="00BF12DF" w:rsidRPr="001B2D4F" w:rsidRDefault="00BF12DF" w:rsidP="00BF12DF">
      <w:pPr>
        <w:ind w:firstLine="567"/>
        <w:jc w:val="center"/>
        <w:rPr>
          <w:b/>
          <w:lang w:val="kk-KZ"/>
        </w:rPr>
      </w:pPr>
      <w:r>
        <w:rPr>
          <w:b/>
        </w:rPr>
        <w:t>Карта №6</w:t>
      </w:r>
    </w:p>
    <w:p w:rsidR="00BF12DF" w:rsidRPr="006D4A48" w:rsidRDefault="00BF12DF" w:rsidP="00BF12DF">
      <w:pPr>
        <w:spacing w:before="100" w:beforeAutospacing="1" w:after="240"/>
      </w:pPr>
      <w:r>
        <w:rPr>
          <w:bCs/>
        </w:rPr>
        <w:lastRenderedPageBreak/>
        <w:t xml:space="preserve">1. </w:t>
      </w:r>
      <w:r w:rsidRPr="006D4A48">
        <w:rPr>
          <w:bCs/>
        </w:rPr>
        <w:t>Логистическая "толкающая" система характеризуется тем, что..</w:t>
      </w:r>
    </w:p>
    <w:p w:rsidR="00BF12DF" w:rsidRDefault="00BF12DF" w:rsidP="00965E69">
      <w:pPr>
        <w:numPr>
          <w:ilvl w:val="0"/>
          <w:numId w:val="202"/>
        </w:numPr>
      </w:pPr>
      <w:r>
        <w:t>централизованная система управления ставит задачу лишь перед конечным звеном произво</w:t>
      </w:r>
      <w:r>
        <w:t>д</w:t>
      </w:r>
      <w:r>
        <w:t>ственной технологической цепи</w:t>
      </w:r>
    </w:p>
    <w:p w:rsidR="00BF12DF" w:rsidRDefault="00BF12DF" w:rsidP="00965E69">
      <w:pPr>
        <w:numPr>
          <w:ilvl w:val="0"/>
          <w:numId w:val="202"/>
        </w:numPr>
      </w:pPr>
      <w:r>
        <w:t>производственная программа отдающего технологического звена определяется размером зак</w:t>
      </w:r>
      <w:r>
        <w:t>а</w:t>
      </w:r>
      <w:r>
        <w:t>за последующего звена</w:t>
      </w:r>
    </w:p>
    <w:p w:rsidR="00BF12DF" w:rsidRDefault="00BF12DF" w:rsidP="00965E69">
      <w:pPr>
        <w:numPr>
          <w:ilvl w:val="0"/>
          <w:numId w:val="202"/>
        </w:numPr>
      </w:pPr>
      <w:r>
        <w:t>предметы труда, поступающие на производственный участок, не заказываются непосредстве</w:t>
      </w:r>
      <w:r>
        <w:t>н</w:t>
      </w:r>
      <w:r>
        <w:t>но этим участком у предыдущего технологического звена</w:t>
      </w:r>
    </w:p>
    <w:p w:rsidR="00BF12DF" w:rsidRDefault="00BF12DF" w:rsidP="00965E69">
      <w:pPr>
        <w:numPr>
          <w:ilvl w:val="0"/>
          <w:numId w:val="202"/>
        </w:numPr>
      </w:pPr>
      <w:r>
        <w:t>материальный поток поступает на каждый последующий участок по команде управляющей системы</w:t>
      </w:r>
    </w:p>
    <w:p w:rsidR="00BF12DF" w:rsidRDefault="00BF12DF" w:rsidP="00BF12DF">
      <w:pPr>
        <w:ind w:left="360"/>
      </w:pPr>
    </w:p>
    <w:p w:rsidR="00BF12DF" w:rsidRDefault="00BF12DF" w:rsidP="00BF12DF">
      <w:pPr>
        <w:tabs>
          <w:tab w:val="left" w:pos="284"/>
        </w:tabs>
        <w:jc w:val="both"/>
      </w:pPr>
      <w:r>
        <w:t>2. Принципиальная схема толкающей системы управления материальными потоками.</w:t>
      </w:r>
    </w:p>
    <w:p w:rsidR="00BF12DF" w:rsidRDefault="00BF12DF" w:rsidP="00BF12DF">
      <w:pPr>
        <w:tabs>
          <w:tab w:val="left" w:pos="284"/>
        </w:tabs>
        <w:jc w:val="both"/>
      </w:pPr>
      <w:r>
        <w:t>3. Система управления материальными потоками MRP.</w:t>
      </w:r>
    </w:p>
    <w:p w:rsidR="00BF12DF" w:rsidRDefault="00BF12DF" w:rsidP="00BF12DF">
      <w:pPr>
        <w:ind w:firstLine="567"/>
        <w:jc w:val="both"/>
      </w:pPr>
    </w:p>
    <w:p w:rsidR="00BF12DF" w:rsidRDefault="00BF12DF" w:rsidP="00BF12DF">
      <w:pPr>
        <w:ind w:firstLine="567"/>
        <w:jc w:val="center"/>
        <w:rPr>
          <w:b/>
        </w:rPr>
      </w:pPr>
      <w:r>
        <w:rPr>
          <w:b/>
        </w:rPr>
        <w:t>Карта №7</w:t>
      </w:r>
    </w:p>
    <w:p w:rsidR="00BF12DF" w:rsidRDefault="00BF12DF" w:rsidP="00BF12DF">
      <w:pPr>
        <w:ind w:firstLine="567"/>
        <w:jc w:val="center"/>
        <w:rPr>
          <w:b/>
        </w:rPr>
      </w:pPr>
    </w:p>
    <w:p w:rsidR="00BF12DF" w:rsidRPr="00793DB6" w:rsidRDefault="00BF12DF" w:rsidP="00BF12DF">
      <w:r>
        <w:rPr>
          <w:bCs/>
        </w:rPr>
        <w:t xml:space="preserve">1. </w:t>
      </w:r>
      <w:r w:rsidRPr="00793DB6">
        <w:rPr>
          <w:bCs/>
        </w:rPr>
        <w:t>Правило приоритетов в выполнении заказов FIFO:</w:t>
      </w:r>
      <w:r w:rsidRPr="00793DB6">
        <w:br/>
      </w:r>
    </w:p>
    <w:p w:rsidR="00BF12DF" w:rsidRDefault="00BF12DF" w:rsidP="00965E69">
      <w:pPr>
        <w:numPr>
          <w:ilvl w:val="0"/>
          <w:numId w:val="203"/>
        </w:numPr>
        <w:ind w:left="357" w:hanging="357"/>
      </w:pPr>
      <w:r>
        <w:t>"первый пришел - первый ушел", т.е. наивысший приоритет отдается заказу, который раньше других поступил в систему</w:t>
      </w:r>
    </w:p>
    <w:p w:rsidR="00BF12DF" w:rsidRDefault="00BF12DF" w:rsidP="00965E69">
      <w:pPr>
        <w:numPr>
          <w:ilvl w:val="0"/>
          <w:numId w:val="203"/>
        </w:numPr>
        <w:ind w:left="357" w:hanging="357"/>
      </w:pPr>
      <w:r>
        <w:t xml:space="preserve"> "последний пришел - первый обслужен", т.е. наивысший приоритет отдается заказу, который раньше поступил в систему последним</w:t>
      </w:r>
    </w:p>
    <w:p w:rsidR="00BF12DF" w:rsidRDefault="00BF12DF" w:rsidP="00965E69">
      <w:pPr>
        <w:numPr>
          <w:ilvl w:val="0"/>
          <w:numId w:val="203"/>
        </w:numPr>
        <w:ind w:left="357" w:hanging="357"/>
      </w:pPr>
      <w:r>
        <w:t>"правило кратчайшей операции", наивысший приоритет отдается заказу с наименьшей дл</w:t>
      </w:r>
      <w:r>
        <w:t>и</w:t>
      </w:r>
      <w:r>
        <w:t>тельностью выполнения</w:t>
      </w:r>
    </w:p>
    <w:p w:rsidR="00BF12DF" w:rsidRDefault="00BF12DF" w:rsidP="00965E69">
      <w:pPr>
        <w:numPr>
          <w:ilvl w:val="0"/>
          <w:numId w:val="203"/>
        </w:numPr>
        <w:ind w:left="357" w:hanging="357"/>
      </w:pPr>
      <w:r>
        <w:t>"минимальный резерв времени", наивысший приоритет имеет заказ, имеющий наименьший резерв времени</w:t>
      </w:r>
    </w:p>
    <w:p w:rsidR="00BF12DF" w:rsidRDefault="00BF12DF" w:rsidP="00965E69">
      <w:pPr>
        <w:numPr>
          <w:ilvl w:val="0"/>
          <w:numId w:val="203"/>
        </w:numPr>
        <w:ind w:left="357" w:hanging="357"/>
      </w:pPr>
      <w:r>
        <w:t>"наиболее ранний срок исполнения", наивысший приоритет имеет заказ, имеющий наиболее ранний срок исполнения.</w:t>
      </w:r>
    </w:p>
    <w:p w:rsidR="00BF12DF" w:rsidRDefault="00BF12DF" w:rsidP="00BF12DF">
      <w:pPr>
        <w:ind w:left="357"/>
      </w:pPr>
    </w:p>
    <w:p w:rsidR="00BF12DF" w:rsidRDefault="00BF12DF" w:rsidP="00BF12DF">
      <w:pPr>
        <w:tabs>
          <w:tab w:val="left" w:pos="700"/>
        </w:tabs>
        <w:jc w:val="both"/>
      </w:pPr>
      <w:r>
        <w:t>2. В</w:t>
      </w:r>
      <w:r w:rsidRPr="002F0DC3">
        <w:t>орон</w:t>
      </w:r>
      <w:r>
        <w:t>кообразная</w:t>
      </w:r>
      <w:r w:rsidRPr="002F0DC3">
        <w:rPr>
          <w:bCs/>
        </w:rPr>
        <w:t xml:space="preserve"> модель</w:t>
      </w:r>
      <w:r w:rsidRPr="002F0DC3">
        <w:t xml:space="preserve"> </w:t>
      </w:r>
      <w:r w:rsidRPr="002F0DC3">
        <w:rPr>
          <w:bCs/>
        </w:rPr>
        <w:t>логистической системы</w:t>
      </w:r>
      <w:r>
        <w:t>.</w:t>
      </w:r>
    </w:p>
    <w:p w:rsidR="00BF12DF" w:rsidRDefault="00BF12DF" w:rsidP="00BF12DF">
      <w:pPr>
        <w:tabs>
          <w:tab w:val="left" w:pos="700"/>
        </w:tabs>
        <w:jc w:val="both"/>
      </w:pPr>
      <w:r>
        <w:t xml:space="preserve">3. Система управления материальными потоками </w:t>
      </w:r>
      <w:r>
        <w:rPr>
          <w:lang w:val="en-US"/>
        </w:rPr>
        <w:t>JI</w:t>
      </w:r>
      <w:r>
        <w:t>Т.</w:t>
      </w:r>
    </w:p>
    <w:p w:rsidR="00BF12DF" w:rsidRDefault="00BF12DF" w:rsidP="00BF12DF">
      <w:pPr>
        <w:ind w:firstLine="567"/>
      </w:pPr>
    </w:p>
    <w:p w:rsidR="00BF12DF" w:rsidRDefault="00BF12DF" w:rsidP="00BF12DF">
      <w:pPr>
        <w:ind w:firstLine="567"/>
        <w:jc w:val="center"/>
        <w:rPr>
          <w:b/>
        </w:rPr>
      </w:pPr>
      <w:r>
        <w:rPr>
          <w:b/>
        </w:rPr>
        <w:t>Карта №8</w:t>
      </w:r>
    </w:p>
    <w:p w:rsidR="00BF12DF" w:rsidRDefault="00BF12DF" w:rsidP="00BF12DF">
      <w:pPr>
        <w:ind w:left="357"/>
      </w:pPr>
    </w:p>
    <w:p w:rsidR="00BF12DF" w:rsidRDefault="00BF12DF" w:rsidP="00BF12DF">
      <w:r>
        <w:rPr>
          <w:bCs/>
        </w:rPr>
        <w:t xml:space="preserve">1. </w:t>
      </w:r>
      <w:r w:rsidRPr="00793DB6">
        <w:rPr>
          <w:bCs/>
        </w:rPr>
        <w:t>Правило приоритетов в выполнении заказов LIFO:</w:t>
      </w:r>
      <w:r w:rsidRPr="00793DB6">
        <w:br/>
      </w:r>
    </w:p>
    <w:p w:rsidR="00BF12DF" w:rsidRDefault="00BF12DF" w:rsidP="00965E69">
      <w:pPr>
        <w:numPr>
          <w:ilvl w:val="0"/>
          <w:numId w:val="206"/>
        </w:numPr>
      </w:pPr>
      <w:r>
        <w:t>"первый пришел - первый ушел", т.е. наивысший приоритет отдается заказу, который раньше других поступил в систему</w:t>
      </w:r>
    </w:p>
    <w:p w:rsidR="00BF12DF" w:rsidRDefault="00BF12DF" w:rsidP="00965E69">
      <w:pPr>
        <w:numPr>
          <w:ilvl w:val="0"/>
          <w:numId w:val="206"/>
        </w:numPr>
      </w:pPr>
      <w:r>
        <w:t xml:space="preserve"> "последний пришел - первый обслужен", т.е. наивысший приоритет отдается заказу, который раньше поступил в систему последним</w:t>
      </w:r>
    </w:p>
    <w:p w:rsidR="00BF12DF" w:rsidRDefault="00BF12DF" w:rsidP="00965E69">
      <w:pPr>
        <w:numPr>
          <w:ilvl w:val="0"/>
          <w:numId w:val="206"/>
        </w:numPr>
      </w:pPr>
      <w:r>
        <w:t>"правило кратчайшей операции", наивысший приоритет отдается заказу с наименьшей дл</w:t>
      </w:r>
      <w:r>
        <w:t>и</w:t>
      </w:r>
      <w:r>
        <w:t>тельностью выполнения</w:t>
      </w:r>
    </w:p>
    <w:p w:rsidR="00BF12DF" w:rsidRDefault="00BF12DF" w:rsidP="00965E69">
      <w:pPr>
        <w:numPr>
          <w:ilvl w:val="0"/>
          <w:numId w:val="206"/>
        </w:numPr>
      </w:pPr>
      <w:r>
        <w:t>"минимальный резерв времени", наивысший приоритет имеет заказ, имеющий наименьший резерв времени</w:t>
      </w:r>
    </w:p>
    <w:p w:rsidR="00BF12DF" w:rsidRDefault="00BF12DF" w:rsidP="00965E69">
      <w:pPr>
        <w:numPr>
          <w:ilvl w:val="0"/>
          <w:numId w:val="206"/>
        </w:numPr>
      </w:pPr>
      <w:r>
        <w:t>"наиболее ранний срок исполнения", наивысший приоритет имеет заказ, имеющий наиболее ранний срок исполнения.</w:t>
      </w:r>
    </w:p>
    <w:p w:rsidR="00BF12DF" w:rsidRDefault="00BF12DF" w:rsidP="00BF12DF">
      <w:pPr>
        <w:ind w:left="360"/>
      </w:pPr>
    </w:p>
    <w:p w:rsidR="00BF12DF" w:rsidRPr="005E5C43" w:rsidRDefault="00BF12DF" w:rsidP="00965E69">
      <w:pPr>
        <w:numPr>
          <w:ilvl w:val="0"/>
          <w:numId w:val="211"/>
        </w:numPr>
        <w:ind w:left="0" w:firstLine="0"/>
      </w:pPr>
      <w:r w:rsidRPr="005E5C43">
        <w:rPr>
          <w:bCs/>
        </w:rPr>
        <w:t>Форма организации движения материальных потоков.</w:t>
      </w:r>
    </w:p>
    <w:p w:rsidR="00BF12DF" w:rsidRPr="005E5C43" w:rsidRDefault="008B51AC" w:rsidP="00965E69">
      <w:pPr>
        <w:numPr>
          <w:ilvl w:val="0"/>
          <w:numId w:val="211"/>
        </w:numPr>
        <w:ind w:left="0" w:firstLine="0"/>
      </w:pPr>
      <w:r>
        <w:t>Отдел логистики и его функции.</w:t>
      </w:r>
    </w:p>
    <w:p w:rsidR="00BF12DF" w:rsidRDefault="00BF12DF" w:rsidP="00BF12DF">
      <w:pPr>
        <w:rPr>
          <w:b/>
        </w:rPr>
      </w:pPr>
    </w:p>
    <w:p w:rsidR="00BF12DF" w:rsidRDefault="00BF12DF" w:rsidP="00BF12DF">
      <w:pPr>
        <w:ind w:firstLine="567"/>
        <w:jc w:val="center"/>
        <w:rPr>
          <w:b/>
          <w:lang w:val="kk-KZ"/>
        </w:rPr>
      </w:pPr>
      <w:r w:rsidRPr="00EE4863">
        <w:rPr>
          <w:b/>
        </w:rPr>
        <w:t xml:space="preserve">Карта </w:t>
      </w:r>
      <w:r>
        <w:rPr>
          <w:b/>
        </w:rPr>
        <w:t>№9</w:t>
      </w:r>
    </w:p>
    <w:p w:rsidR="00BF12DF" w:rsidRPr="001B2D4F" w:rsidRDefault="00BF12DF" w:rsidP="00BF12DF">
      <w:pPr>
        <w:ind w:firstLine="567"/>
        <w:jc w:val="center"/>
        <w:rPr>
          <w:b/>
          <w:lang w:val="kk-KZ"/>
        </w:rPr>
      </w:pPr>
    </w:p>
    <w:p w:rsidR="00BF12DF" w:rsidRDefault="00BF12DF" w:rsidP="00BF12DF">
      <w:r>
        <w:rPr>
          <w:bCs/>
        </w:rPr>
        <w:t xml:space="preserve">1. </w:t>
      </w:r>
      <w:r w:rsidRPr="00793DB6">
        <w:rPr>
          <w:bCs/>
        </w:rPr>
        <w:t>Правило приоритетов в выполнении заказов SPT:</w:t>
      </w:r>
      <w:r w:rsidRPr="00793DB6">
        <w:br/>
      </w:r>
    </w:p>
    <w:p w:rsidR="00BF12DF" w:rsidRDefault="00BF12DF" w:rsidP="00965E69">
      <w:pPr>
        <w:numPr>
          <w:ilvl w:val="0"/>
          <w:numId w:val="205"/>
        </w:numPr>
      </w:pPr>
      <w:r>
        <w:t>"первый пришел - первый ушел", т.е. наивысший приоритет отдается заказу, который раньше других поступил в систему</w:t>
      </w:r>
    </w:p>
    <w:p w:rsidR="00BF12DF" w:rsidRDefault="00BF12DF" w:rsidP="00965E69">
      <w:pPr>
        <w:numPr>
          <w:ilvl w:val="0"/>
          <w:numId w:val="205"/>
        </w:numPr>
      </w:pPr>
      <w:r>
        <w:t xml:space="preserve"> "последний пришел - первый обслужен", т.е. наивысший приоритет отдается заказу, который раньше поступил в систему последним</w:t>
      </w:r>
    </w:p>
    <w:p w:rsidR="00BF12DF" w:rsidRDefault="00BF12DF" w:rsidP="00965E69">
      <w:pPr>
        <w:numPr>
          <w:ilvl w:val="0"/>
          <w:numId w:val="205"/>
        </w:numPr>
      </w:pPr>
      <w:r>
        <w:t>"правило кратчайшей операции", наивысший приоритет отдается заказу с наименьшей дл</w:t>
      </w:r>
      <w:r>
        <w:t>и</w:t>
      </w:r>
      <w:r>
        <w:t>тельностью выполнения</w:t>
      </w:r>
    </w:p>
    <w:p w:rsidR="00BF12DF" w:rsidRDefault="00BF12DF" w:rsidP="00965E69">
      <w:pPr>
        <w:numPr>
          <w:ilvl w:val="0"/>
          <w:numId w:val="205"/>
        </w:numPr>
      </w:pPr>
      <w:r>
        <w:t>"минимальный резерв времени", наивысший приоритет имеет заказ, имеющий наименьший резерв времени</w:t>
      </w:r>
    </w:p>
    <w:p w:rsidR="00BF12DF" w:rsidRDefault="00BF12DF" w:rsidP="00965E69">
      <w:pPr>
        <w:numPr>
          <w:ilvl w:val="0"/>
          <w:numId w:val="205"/>
        </w:numPr>
      </w:pPr>
      <w:r>
        <w:t>"наиболее ранний срок исполнения", наивысший приоритет имеет заказ, имеющий наиболее ранний срок исполнения.</w:t>
      </w:r>
    </w:p>
    <w:p w:rsidR="00BF12DF" w:rsidRDefault="00BF12DF" w:rsidP="00BF12DF">
      <w:pPr>
        <w:pStyle w:val="af8"/>
        <w:tabs>
          <w:tab w:val="left" w:pos="700"/>
        </w:tabs>
        <w:ind w:left="0"/>
        <w:jc w:val="both"/>
      </w:pPr>
    </w:p>
    <w:p w:rsidR="00BF12DF" w:rsidRDefault="00BF12DF" w:rsidP="00BF12DF">
      <w:pPr>
        <w:pStyle w:val="af8"/>
        <w:tabs>
          <w:tab w:val="left" w:pos="700"/>
        </w:tabs>
        <w:ind w:left="360"/>
        <w:jc w:val="both"/>
      </w:pPr>
      <w:r>
        <w:t>2. Цикл выполнения заказов предприятием и его структура.</w:t>
      </w:r>
    </w:p>
    <w:p w:rsidR="00BF12DF" w:rsidRPr="00C654D1" w:rsidRDefault="00BF12DF" w:rsidP="00BF12DF">
      <w:pPr>
        <w:pStyle w:val="af8"/>
        <w:tabs>
          <w:tab w:val="left" w:pos="700"/>
        </w:tabs>
        <w:ind w:left="360"/>
        <w:jc w:val="both"/>
      </w:pPr>
      <w:r>
        <w:rPr>
          <w:bCs/>
        </w:rPr>
        <w:t>3. Форма</w:t>
      </w:r>
      <w:r w:rsidRPr="00C654D1">
        <w:rPr>
          <w:bCs/>
        </w:rPr>
        <w:t xml:space="preserve"> организации движения материальных потоков</w:t>
      </w:r>
      <w:r>
        <w:rPr>
          <w:bCs/>
        </w:rPr>
        <w:t>.</w:t>
      </w:r>
    </w:p>
    <w:p w:rsidR="00BF12DF" w:rsidRDefault="00BF12DF" w:rsidP="00BF12DF">
      <w:pPr>
        <w:ind w:firstLine="567"/>
        <w:jc w:val="center"/>
        <w:rPr>
          <w:b/>
        </w:rPr>
      </w:pPr>
    </w:p>
    <w:p w:rsidR="00BF12DF" w:rsidRDefault="00BF12DF" w:rsidP="00BF12DF">
      <w:pPr>
        <w:ind w:firstLine="567"/>
        <w:jc w:val="center"/>
        <w:rPr>
          <w:b/>
          <w:lang w:val="kk-KZ"/>
        </w:rPr>
      </w:pPr>
      <w:r>
        <w:rPr>
          <w:b/>
        </w:rPr>
        <w:t>Карта №10</w:t>
      </w:r>
    </w:p>
    <w:p w:rsidR="00BF12DF" w:rsidRPr="001B2D4F" w:rsidRDefault="00BF12DF" w:rsidP="00BF12DF">
      <w:pPr>
        <w:ind w:firstLine="567"/>
        <w:jc w:val="center"/>
        <w:rPr>
          <w:b/>
          <w:lang w:val="kk-KZ"/>
        </w:rPr>
      </w:pPr>
    </w:p>
    <w:p w:rsidR="00BF12DF" w:rsidRDefault="00BF12DF" w:rsidP="00BF12DF">
      <w:r>
        <w:rPr>
          <w:bCs/>
        </w:rPr>
        <w:t xml:space="preserve">1. </w:t>
      </w:r>
      <w:r w:rsidRPr="00793DB6">
        <w:rPr>
          <w:bCs/>
        </w:rPr>
        <w:t>Правила приоритетов в выполнении заказов MST и EDD:</w:t>
      </w:r>
      <w:r w:rsidRPr="00793DB6">
        <w:br/>
      </w:r>
    </w:p>
    <w:p w:rsidR="00BF12DF" w:rsidRDefault="00BF12DF" w:rsidP="00965E69">
      <w:pPr>
        <w:numPr>
          <w:ilvl w:val="0"/>
          <w:numId w:val="204"/>
        </w:numPr>
      </w:pPr>
      <w:r>
        <w:t>"первый пришел - первый ушел", т.е. наивысший приоритет отдается заказу, который раньше других поступил в систему</w:t>
      </w:r>
    </w:p>
    <w:p w:rsidR="00BF12DF" w:rsidRDefault="00BF12DF" w:rsidP="00965E69">
      <w:pPr>
        <w:numPr>
          <w:ilvl w:val="0"/>
          <w:numId w:val="204"/>
        </w:numPr>
      </w:pPr>
      <w:r>
        <w:t xml:space="preserve"> "последний пришел - первый обслужен", т.е. наивысший приоритет отдается заказу, который раньше поступил в систему последним</w:t>
      </w:r>
    </w:p>
    <w:p w:rsidR="00BF12DF" w:rsidRDefault="00BF12DF" w:rsidP="00965E69">
      <w:pPr>
        <w:numPr>
          <w:ilvl w:val="0"/>
          <w:numId w:val="204"/>
        </w:numPr>
      </w:pPr>
      <w:r>
        <w:t>"правило кратчайшей операции", наивысший приоритет отдается заказу с наименьшей дл</w:t>
      </w:r>
      <w:r>
        <w:t>и</w:t>
      </w:r>
      <w:r>
        <w:t>тельностью выполнения</w:t>
      </w:r>
    </w:p>
    <w:p w:rsidR="00BF12DF" w:rsidRDefault="00BF12DF" w:rsidP="00965E69">
      <w:pPr>
        <w:numPr>
          <w:ilvl w:val="0"/>
          <w:numId w:val="204"/>
        </w:numPr>
      </w:pPr>
      <w:r>
        <w:t>"минимальный резерв времени", наивысший приоритет имеет заказ, имеющий наименьший резерв времени</w:t>
      </w:r>
    </w:p>
    <w:p w:rsidR="00BF12DF" w:rsidRDefault="00BF12DF" w:rsidP="00965E69">
      <w:pPr>
        <w:numPr>
          <w:ilvl w:val="0"/>
          <w:numId w:val="204"/>
        </w:numPr>
      </w:pPr>
      <w:r>
        <w:t>"наиболее ранний срок исполнения", наивысший приоритет имеет заказ, имеющий наиболее ранний срок исполнения.</w:t>
      </w:r>
    </w:p>
    <w:p w:rsidR="00BF12DF" w:rsidRDefault="00BF12DF" w:rsidP="00BF12DF">
      <w:pPr>
        <w:ind w:left="360"/>
      </w:pPr>
    </w:p>
    <w:p w:rsidR="00BF12DF" w:rsidRDefault="00BF12DF" w:rsidP="00BF12DF">
      <w:pPr>
        <w:pStyle w:val="af8"/>
        <w:tabs>
          <w:tab w:val="left" w:pos="700"/>
        </w:tabs>
        <w:ind w:left="360"/>
        <w:jc w:val="both"/>
      </w:pPr>
      <w:r>
        <w:t xml:space="preserve">2. </w:t>
      </w:r>
      <w:r w:rsidR="008B51AC">
        <w:t>Отдел логистики и его функции.</w:t>
      </w:r>
    </w:p>
    <w:p w:rsidR="00BF12DF" w:rsidRDefault="00BF12DF" w:rsidP="00BF12DF">
      <w:pPr>
        <w:pStyle w:val="af8"/>
        <w:tabs>
          <w:tab w:val="left" w:pos="700"/>
        </w:tabs>
        <w:ind w:left="360"/>
        <w:jc w:val="both"/>
      </w:pPr>
      <w:r>
        <w:t>3. Система управления материальными потоками KANBAN.</w:t>
      </w:r>
    </w:p>
    <w:p w:rsidR="003474A6" w:rsidRDefault="003474A6" w:rsidP="007F4552">
      <w:pPr>
        <w:ind w:firstLine="567"/>
        <w:jc w:val="center"/>
        <w:rPr>
          <w:b/>
          <w:lang w:val="kk-KZ"/>
        </w:rPr>
      </w:pPr>
    </w:p>
    <w:p w:rsidR="007F4552" w:rsidRDefault="007F4552" w:rsidP="007F4552">
      <w:pPr>
        <w:ind w:firstLine="567"/>
        <w:jc w:val="center"/>
        <w:rPr>
          <w:b/>
          <w:lang w:val="kk-KZ"/>
        </w:rPr>
      </w:pPr>
      <w:r>
        <w:rPr>
          <w:b/>
          <w:lang w:val="kk-KZ"/>
        </w:rPr>
        <w:t>КЛЮЧ ПРАВИЛЬНЫХ ОТВЕТОВ</w:t>
      </w:r>
    </w:p>
    <w:p w:rsidR="007F4552" w:rsidRDefault="007F4552" w:rsidP="007F4552">
      <w:pPr>
        <w:ind w:firstLine="567"/>
        <w:rPr>
          <w:b/>
          <w:lang w:val="kk-KZ"/>
        </w:rPr>
        <w:sectPr w:rsidR="007F4552" w:rsidSect="007F4552">
          <w:headerReference w:type="default" r:id="rId12"/>
          <w:footerReference w:type="default" r:id="rId13"/>
          <w:pgSz w:w="11906" w:h="16838"/>
          <w:pgMar w:top="1134" w:right="567" w:bottom="567" w:left="1134" w:header="426" w:footer="708" w:gutter="0"/>
          <w:cols w:space="708"/>
          <w:docGrid w:linePitch="360"/>
        </w:sectPr>
      </w:pPr>
    </w:p>
    <w:p w:rsidR="007F4552" w:rsidRPr="00EF401A" w:rsidRDefault="007F4552" w:rsidP="007F4552">
      <w:pPr>
        <w:ind w:firstLine="567"/>
        <w:rPr>
          <w:b/>
        </w:rPr>
      </w:pPr>
    </w:p>
    <w:p w:rsidR="00BF12DF" w:rsidRPr="00A019A1" w:rsidRDefault="00BF12DF" w:rsidP="007F4552">
      <w:pPr>
        <w:ind w:firstLine="567"/>
        <w:rPr>
          <w:b/>
        </w:rPr>
      </w:pPr>
      <w:r w:rsidRPr="002B5114">
        <w:rPr>
          <w:b/>
        </w:rPr>
        <w:t>Карта №1.</w:t>
      </w:r>
    </w:p>
    <w:p w:rsidR="00BF12DF" w:rsidRPr="00A019A1" w:rsidRDefault="00BF12DF" w:rsidP="007F4552">
      <w:pPr>
        <w:ind w:firstLine="567"/>
        <w:rPr>
          <w:b/>
        </w:rPr>
      </w:pPr>
    </w:p>
    <w:p w:rsidR="00BF12DF" w:rsidRPr="005E5C43" w:rsidRDefault="00BF12DF" w:rsidP="007F4552">
      <w:pPr>
        <w:ind w:left="567"/>
        <w:jc w:val="both"/>
      </w:pPr>
      <w:r w:rsidRPr="00A019A1">
        <w:t xml:space="preserve">1. </w:t>
      </w:r>
      <w:r>
        <w:rPr>
          <w:lang w:val="en-US"/>
        </w:rPr>
        <w:t>a</w:t>
      </w:r>
    </w:p>
    <w:p w:rsidR="00BF12DF" w:rsidRPr="00A019A1" w:rsidRDefault="00BF12DF" w:rsidP="007F4552">
      <w:pPr>
        <w:ind w:firstLine="567"/>
        <w:jc w:val="both"/>
      </w:pPr>
    </w:p>
    <w:p w:rsidR="00BF12DF" w:rsidRPr="00A019A1" w:rsidRDefault="00BF12DF" w:rsidP="007F4552">
      <w:pPr>
        <w:ind w:firstLine="567"/>
        <w:rPr>
          <w:b/>
        </w:rPr>
      </w:pPr>
      <w:r w:rsidRPr="00FB16D2">
        <w:rPr>
          <w:b/>
        </w:rPr>
        <w:t>Карта</w:t>
      </w:r>
      <w:r w:rsidRPr="00A019A1">
        <w:rPr>
          <w:b/>
        </w:rPr>
        <w:t xml:space="preserve"> №2</w:t>
      </w:r>
    </w:p>
    <w:p w:rsidR="00BF12DF" w:rsidRPr="00A019A1" w:rsidRDefault="00BF12DF" w:rsidP="007F4552">
      <w:pPr>
        <w:ind w:firstLine="567"/>
        <w:rPr>
          <w:b/>
        </w:rPr>
      </w:pPr>
    </w:p>
    <w:p w:rsidR="00BF12DF" w:rsidRPr="00A019A1" w:rsidRDefault="00BF12DF" w:rsidP="007F4552">
      <w:pPr>
        <w:pStyle w:val="af8"/>
        <w:ind w:left="567"/>
      </w:pPr>
      <w:r w:rsidRPr="00A019A1">
        <w:t xml:space="preserve">1. </w:t>
      </w:r>
      <w:r>
        <w:rPr>
          <w:lang w:val="en-US"/>
        </w:rPr>
        <w:t>a</w:t>
      </w:r>
    </w:p>
    <w:p w:rsidR="00BF12DF" w:rsidRPr="00A019A1" w:rsidRDefault="00BF12DF" w:rsidP="007F4552">
      <w:pPr>
        <w:ind w:firstLine="567"/>
      </w:pPr>
    </w:p>
    <w:p w:rsidR="00BF12DF" w:rsidRPr="00A019A1" w:rsidRDefault="00BF12DF" w:rsidP="007F4552">
      <w:pPr>
        <w:ind w:firstLine="567"/>
        <w:rPr>
          <w:b/>
        </w:rPr>
      </w:pPr>
      <w:r w:rsidRPr="00DC5C24">
        <w:rPr>
          <w:b/>
        </w:rPr>
        <w:t>Карта</w:t>
      </w:r>
      <w:r w:rsidRPr="00A019A1">
        <w:rPr>
          <w:b/>
        </w:rPr>
        <w:t xml:space="preserve"> №3</w:t>
      </w:r>
    </w:p>
    <w:p w:rsidR="00BF12DF" w:rsidRPr="00A019A1" w:rsidRDefault="00BF12DF" w:rsidP="007F4552">
      <w:pPr>
        <w:ind w:firstLine="567"/>
        <w:jc w:val="center"/>
      </w:pPr>
    </w:p>
    <w:p w:rsidR="00BF12DF" w:rsidRPr="00A019A1" w:rsidRDefault="00BF12DF" w:rsidP="007F4552">
      <w:pPr>
        <w:ind w:firstLine="567"/>
      </w:pPr>
      <w:r w:rsidRPr="00A019A1">
        <w:lastRenderedPageBreak/>
        <w:t xml:space="preserve">1. </w:t>
      </w:r>
      <w:r>
        <w:rPr>
          <w:lang w:val="en-US"/>
        </w:rPr>
        <w:t>a</w:t>
      </w:r>
      <w:r w:rsidRPr="00A019A1">
        <w:t xml:space="preserve">, </w:t>
      </w:r>
      <w:r>
        <w:rPr>
          <w:lang w:val="en-US"/>
        </w:rPr>
        <w:t>c</w:t>
      </w:r>
    </w:p>
    <w:p w:rsidR="00BF12DF" w:rsidRPr="00A019A1" w:rsidRDefault="00BF12DF" w:rsidP="007F4552">
      <w:pPr>
        <w:ind w:firstLine="567"/>
        <w:jc w:val="center"/>
        <w:rPr>
          <w:b/>
        </w:rPr>
      </w:pPr>
    </w:p>
    <w:p w:rsidR="00BF12DF" w:rsidRPr="005E5C43" w:rsidRDefault="00BF12DF" w:rsidP="007F4552">
      <w:pPr>
        <w:ind w:firstLine="567"/>
        <w:rPr>
          <w:b/>
        </w:rPr>
      </w:pPr>
      <w:r w:rsidRPr="00EE4863">
        <w:rPr>
          <w:b/>
        </w:rPr>
        <w:t>Карта</w:t>
      </w:r>
      <w:r w:rsidRPr="005E5C43">
        <w:rPr>
          <w:b/>
        </w:rPr>
        <w:t xml:space="preserve"> №4</w:t>
      </w:r>
    </w:p>
    <w:p w:rsidR="00BF12DF" w:rsidRPr="005E5C43" w:rsidRDefault="00BF12DF" w:rsidP="007F4552">
      <w:pPr>
        <w:ind w:firstLine="567"/>
        <w:rPr>
          <w:b/>
        </w:rPr>
      </w:pPr>
    </w:p>
    <w:p w:rsidR="00BF12DF" w:rsidRPr="00A019A1" w:rsidRDefault="00BF12DF" w:rsidP="007F4552">
      <w:pPr>
        <w:ind w:firstLine="567"/>
      </w:pPr>
      <w:r w:rsidRPr="005E5C43">
        <w:t xml:space="preserve">1. </w:t>
      </w:r>
      <w:r>
        <w:rPr>
          <w:lang w:val="en-US"/>
        </w:rPr>
        <w:t>b</w:t>
      </w:r>
      <w:r w:rsidRPr="00A019A1">
        <w:t xml:space="preserve">, </w:t>
      </w:r>
      <w:r>
        <w:rPr>
          <w:lang w:val="en-US"/>
        </w:rPr>
        <w:t>d</w:t>
      </w:r>
    </w:p>
    <w:p w:rsidR="00BF12DF" w:rsidRPr="00A019A1" w:rsidRDefault="00BF12DF" w:rsidP="007F4552">
      <w:pPr>
        <w:ind w:firstLine="567"/>
      </w:pPr>
    </w:p>
    <w:p w:rsidR="00BF12DF" w:rsidRPr="005E5C43" w:rsidRDefault="00BF12DF" w:rsidP="007F4552">
      <w:pPr>
        <w:ind w:firstLine="567"/>
        <w:rPr>
          <w:b/>
        </w:rPr>
      </w:pPr>
      <w:r w:rsidRPr="0057300F">
        <w:rPr>
          <w:b/>
        </w:rPr>
        <w:t>Карта</w:t>
      </w:r>
      <w:r w:rsidRPr="005E5C43">
        <w:rPr>
          <w:b/>
        </w:rPr>
        <w:t xml:space="preserve"> №5</w:t>
      </w:r>
    </w:p>
    <w:p w:rsidR="00BF12DF" w:rsidRPr="005E5C43" w:rsidRDefault="00BF12DF" w:rsidP="007F4552">
      <w:pPr>
        <w:ind w:firstLine="567"/>
        <w:rPr>
          <w:b/>
        </w:rPr>
      </w:pPr>
    </w:p>
    <w:p w:rsidR="00BF12DF" w:rsidRPr="00A019A1" w:rsidRDefault="00BF12DF" w:rsidP="007F4552">
      <w:pPr>
        <w:ind w:firstLine="567"/>
      </w:pPr>
      <w:r w:rsidRPr="00A019A1">
        <w:t xml:space="preserve">1. </w:t>
      </w:r>
      <w:r>
        <w:rPr>
          <w:lang w:val="en-US"/>
        </w:rPr>
        <w:t>a</w:t>
      </w:r>
      <w:r w:rsidRPr="00A019A1">
        <w:t xml:space="preserve">, </w:t>
      </w:r>
      <w:r>
        <w:rPr>
          <w:lang w:val="en-US"/>
        </w:rPr>
        <w:t>b</w:t>
      </w:r>
    </w:p>
    <w:p w:rsidR="00BF12DF" w:rsidRPr="00D500DE" w:rsidRDefault="00BF12DF" w:rsidP="007F4552">
      <w:pPr>
        <w:ind w:firstLine="567"/>
        <w:rPr>
          <w:lang w:val="kk-KZ"/>
        </w:rPr>
      </w:pPr>
    </w:p>
    <w:p w:rsidR="007F4552" w:rsidRDefault="007F4552" w:rsidP="007F4552">
      <w:pPr>
        <w:ind w:firstLine="567"/>
        <w:rPr>
          <w:b/>
          <w:lang w:val="kk-KZ"/>
        </w:rPr>
      </w:pPr>
    </w:p>
    <w:p w:rsidR="00BF12DF" w:rsidRPr="00A019A1" w:rsidRDefault="00BF12DF" w:rsidP="007F4552">
      <w:pPr>
        <w:ind w:firstLine="567"/>
        <w:rPr>
          <w:b/>
        </w:rPr>
      </w:pPr>
      <w:r>
        <w:rPr>
          <w:b/>
        </w:rPr>
        <w:lastRenderedPageBreak/>
        <w:t>Карта</w:t>
      </w:r>
      <w:r w:rsidRPr="00A019A1">
        <w:rPr>
          <w:b/>
        </w:rPr>
        <w:t xml:space="preserve"> №6.</w:t>
      </w:r>
    </w:p>
    <w:p w:rsidR="00BF12DF" w:rsidRPr="00A019A1" w:rsidRDefault="00BF12DF" w:rsidP="007F4552">
      <w:pPr>
        <w:ind w:firstLine="567"/>
        <w:rPr>
          <w:b/>
        </w:rPr>
      </w:pPr>
    </w:p>
    <w:p w:rsidR="00BF12DF" w:rsidRPr="00A019A1" w:rsidRDefault="00BF12DF" w:rsidP="007F4552">
      <w:pPr>
        <w:ind w:left="567"/>
        <w:jc w:val="both"/>
      </w:pPr>
      <w:r w:rsidRPr="00A019A1">
        <w:t xml:space="preserve">1. </w:t>
      </w:r>
      <w:r>
        <w:rPr>
          <w:lang w:val="en-US"/>
        </w:rPr>
        <w:t>c</w:t>
      </w:r>
      <w:r w:rsidRPr="00A019A1">
        <w:t xml:space="preserve">, </w:t>
      </w:r>
      <w:r>
        <w:rPr>
          <w:lang w:val="en-US"/>
        </w:rPr>
        <w:t>d</w:t>
      </w:r>
    </w:p>
    <w:p w:rsidR="00BF12DF" w:rsidRPr="00A019A1" w:rsidRDefault="00BF12DF" w:rsidP="007F4552">
      <w:pPr>
        <w:ind w:left="567"/>
        <w:jc w:val="both"/>
      </w:pPr>
    </w:p>
    <w:p w:rsidR="00BF12DF" w:rsidRPr="00A019A1" w:rsidRDefault="00BF12DF" w:rsidP="007F4552">
      <w:pPr>
        <w:ind w:firstLine="567"/>
        <w:rPr>
          <w:b/>
        </w:rPr>
      </w:pPr>
      <w:r>
        <w:rPr>
          <w:b/>
        </w:rPr>
        <w:t>Карта</w:t>
      </w:r>
      <w:r w:rsidRPr="00A019A1">
        <w:rPr>
          <w:b/>
        </w:rPr>
        <w:t xml:space="preserve"> №7</w:t>
      </w:r>
    </w:p>
    <w:p w:rsidR="00BF12DF" w:rsidRPr="00A019A1" w:rsidRDefault="00BF12DF" w:rsidP="007F4552">
      <w:pPr>
        <w:ind w:firstLine="567"/>
        <w:rPr>
          <w:b/>
        </w:rPr>
      </w:pPr>
    </w:p>
    <w:p w:rsidR="00BF12DF" w:rsidRPr="00A019A1" w:rsidRDefault="00BF12DF" w:rsidP="007F4552">
      <w:pPr>
        <w:pStyle w:val="af8"/>
        <w:ind w:left="567"/>
      </w:pPr>
      <w:r w:rsidRPr="00A019A1">
        <w:t xml:space="preserve">1. </w:t>
      </w:r>
      <w:r>
        <w:rPr>
          <w:lang w:val="en-US"/>
        </w:rPr>
        <w:t>a</w:t>
      </w:r>
    </w:p>
    <w:p w:rsidR="00BF12DF" w:rsidRPr="00A019A1" w:rsidRDefault="00BF12DF" w:rsidP="007F4552">
      <w:pPr>
        <w:ind w:firstLine="567"/>
      </w:pPr>
    </w:p>
    <w:p w:rsidR="00BF12DF" w:rsidRPr="00584D57" w:rsidRDefault="00BF12DF" w:rsidP="007F4552">
      <w:pPr>
        <w:ind w:firstLine="567"/>
        <w:rPr>
          <w:b/>
        </w:rPr>
      </w:pPr>
      <w:r>
        <w:rPr>
          <w:b/>
        </w:rPr>
        <w:t>Карта</w:t>
      </w:r>
      <w:r w:rsidRPr="00584D57">
        <w:rPr>
          <w:b/>
        </w:rPr>
        <w:t xml:space="preserve"> №8</w:t>
      </w:r>
    </w:p>
    <w:p w:rsidR="00BF12DF" w:rsidRPr="00584D57" w:rsidRDefault="00BF12DF" w:rsidP="007F4552">
      <w:pPr>
        <w:ind w:firstLine="567"/>
        <w:jc w:val="center"/>
      </w:pPr>
    </w:p>
    <w:p w:rsidR="00BF12DF" w:rsidRPr="00584D57" w:rsidRDefault="00BF12DF" w:rsidP="007F4552">
      <w:pPr>
        <w:ind w:firstLine="567"/>
      </w:pPr>
      <w:r w:rsidRPr="00584D57">
        <w:lastRenderedPageBreak/>
        <w:t xml:space="preserve">1. </w:t>
      </w:r>
      <w:r>
        <w:rPr>
          <w:lang w:val="en-US"/>
        </w:rPr>
        <w:t>b</w:t>
      </w:r>
    </w:p>
    <w:p w:rsidR="00BF12DF" w:rsidRPr="00584D57" w:rsidRDefault="00BF12DF" w:rsidP="007F4552">
      <w:pPr>
        <w:ind w:firstLine="567"/>
        <w:jc w:val="center"/>
        <w:rPr>
          <w:b/>
        </w:rPr>
      </w:pPr>
    </w:p>
    <w:p w:rsidR="00BF12DF" w:rsidRPr="005E5C43" w:rsidRDefault="00BF12DF" w:rsidP="007F4552">
      <w:pPr>
        <w:ind w:firstLine="567"/>
        <w:rPr>
          <w:b/>
        </w:rPr>
      </w:pPr>
      <w:r w:rsidRPr="00EE4863">
        <w:rPr>
          <w:b/>
        </w:rPr>
        <w:t>Карта</w:t>
      </w:r>
      <w:r w:rsidRPr="005E5C43">
        <w:rPr>
          <w:b/>
        </w:rPr>
        <w:t xml:space="preserve"> №9</w:t>
      </w:r>
    </w:p>
    <w:p w:rsidR="00BF12DF" w:rsidRPr="005E5C43" w:rsidRDefault="00BF12DF" w:rsidP="007F4552">
      <w:pPr>
        <w:ind w:firstLine="567"/>
        <w:rPr>
          <w:b/>
        </w:rPr>
      </w:pPr>
    </w:p>
    <w:p w:rsidR="00BF12DF" w:rsidRPr="00A019A1" w:rsidRDefault="00BF12DF" w:rsidP="007F4552">
      <w:pPr>
        <w:ind w:firstLine="567"/>
      </w:pPr>
      <w:r w:rsidRPr="005E5C43">
        <w:t xml:space="preserve">1. </w:t>
      </w:r>
      <w:r>
        <w:rPr>
          <w:lang w:val="en-US"/>
        </w:rPr>
        <w:t>c</w:t>
      </w:r>
    </w:p>
    <w:p w:rsidR="00BF12DF" w:rsidRPr="005E5C43" w:rsidRDefault="00BF12DF" w:rsidP="007F4552">
      <w:pPr>
        <w:ind w:firstLine="567"/>
      </w:pPr>
    </w:p>
    <w:p w:rsidR="00BF12DF" w:rsidRPr="005E5C43" w:rsidRDefault="00BF12DF" w:rsidP="007F4552">
      <w:pPr>
        <w:ind w:firstLine="567"/>
        <w:rPr>
          <w:b/>
        </w:rPr>
      </w:pPr>
      <w:r>
        <w:rPr>
          <w:b/>
        </w:rPr>
        <w:t>Карта</w:t>
      </w:r>
      <w:r w:rsidRPr="005E5C43">
        <w:rPr>
          <w:b/>
        </w:rPr>
        <w:t xml:space="preserve"> №10</w:t>
      </w:r>
    </w:p>
    <w:p w:rsidR="00BF12DF" w:rsidRPr="005E5C43" w:rsidRDefault="00BF12DF" w:rsidP="007F4552">
      <w:pPr>
        <w:ind w:firstLine="567"/>
        <w:rPr>
          <w:b/>
        </w:rPr>
      </w:pPr>
    </w:p>
    <w:p w:rsidR="00BF12DF" w:rsidRPr="00584D57" w:rsidRDefault="00BF12DF" w:rsidP="007F4552">
      <w:pPr>
        <w:ind w:firstLine="567"/>
      </w:pPr>
      <w:r w:rsidRPr="00584D57">
        <w:t xml:space="preserve">1. </w:t>
      </w:r>
      <w:r>
        <w:rPr>
          <w:lang w:val="en-US"/>
        </w:rPr>
        <w:t>d</w:t>
      </w:r>
      <w:r w:rsidRPr="00A019A1">
        <w:t xml:space="preserve">, </w:t>
      </w:r>
      <w:r>
        <w:rPr>
          <w:lang w:val="en-US"/>
        </w:rPr>
        <w:t>e</w:t>
      </w:r>
    </w:p>
    <w:p w:rsidR="007F4552" w:rsidRDefault="007F4552" w:rsidP="00BF12DF">
      <w:pPr>
        <w:ind w:firstLine="567"/>
        <w:sectPr w:rsidR="007F4552" w:rsidSect="007F4552">
          <w:type w:val="continuous"/>
          <w:pgSz w:w="11906" w:h="16838"/>
          <w:pgMar w:top="1134" w:right="567" w:bottom="567" w:left="1134" w:header="426" w:footer="708" w:gutter="0"/>
          <w:cols w:num="2" w:space="708"/>
          <w:docGrid w:linePitch="360"/>
        </w:sectPr>
      </w:pPr>
    </w:p>
    <w:p w:rsidR="00BF12DF" w:rsidRPr="00584D57" w:rsidRDefault="00BF12DF" w:rsidP="00BF12DF">
      <w:pPr>
        <w:ind w:firstLine="567"/>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3474A6" w:rsidRDefault="003474A6" w:rsidP="00BF12DF">
      <w:pPr>
        <w:tabs>
          <w:tab w:val="left" w:pos="4074"/>
        </w:tabs>
      </w:pPr>
    </w:p>
    <w:p w:rsidR="00BF12DF" w:rsidRPr="00BD4943" w:rsidRDefault="00BF12DF" w:rsidP="00BF12DF">
      <w:pPr>
        <w:tabs>
          <w:tab w:val="left" w:pos="4074"/>
        </w:tabs>
        <w:rPr>
          <w:b/>
        </w:rPr>
      </w:pPr>
      <w:r>
        <w:lastRenderedPageBreak/>
        <w:t>ТЕМА:</w:t>
      </w:r>
      <w:r>
        <w:rPr>
          <w:b/>
        </w:rPr>
        <w:t xml:space="preserve"> </w:t>
      </w:r>
      <w:r>
        <w:rPr>
          <w:b/>
          <w:lang w:val="kk-KZ"/>
        </w:rPr>
        <w:t>УПРАВЛЕНИЕ ЛОГИСТИЧЕСКОЙ СИСТЕМОЙ  ФАРМАЦЕВТИЧЕСКОЙ ОРГАНИЗАЦИИ</w:t>
      </w:r>
    </w:p>
    <w:p w:rsidR="00BF12DF" w:rsidRDefault="00BF12DF" w:rsidP="00BF12DF">
      <w:pPr>
        <w:tabs>
          <w:tab w:val="left" w:pos="4074"/>
        </w:tabs>
      </w:pPr>
      <w:r w:rsidRPr="000156AF">
        <w:t>ЦЕЛЬ:</w:t>
      </w:r>
      <w:r w:rsidRPr="000156AF">
        <w:rPr>
          <w:b/>
        </w:rPr>
        <w:t xml:space="preserve"> </w:t>
      </w:r>
      <w:r>
        <w:t xml:space="preserve">формирование знаний  студентов </w:t>
      </w:r>
      <w:r>
        <w:rPr>
          <w:lang w:val="kk-KZ"/>
        </w:rPr>
        <w:t>в области управления логистической системой фармацевтической организации</w:t>
      </w:r>
      <w:r>
        <w:t>.</w:t>
      </w:r>
    </w:p>
    <w:p w:rsidR="00BF12DF" w:rsidRDefault="00BF12DF" w:rsidP="00BF12DF">
      <w:pPr>
        <w:tabs>
          <w:tab w:val="left" w:pos="700"/>
        </w:tabs>
        <w:jc w:val="both"/>
      </w:pPr>
      <w:r>
        <w:t>ЗАДАЧИ ОБУЧЕНИЯ - ознакомить студентов с:</w:t>
      </w:r>
    </w:p>
    <w:p w:rsidR="00BF12DF" w:rsidRPr="007815B2" w:rsidRDefault="00BF12DF" w:rsidP="00965E69">
      <w:pPr>
        <w:numPr>
          <w:ilvl w:val="0"/>
          <w:numId w:val="306"/>
        </w:numPr>
        <w:tabs>
          <w:tab w:val="left" w:pos="700"/>
        </w:tabs>
        <w:jc w:val="both"/>
      </w:pPr>
      <w:r>
        <w:t>видами фармацевтических организаций;</w:t>
      </w:r>
    </w:p>
    <w:p w:rsidR="00BF12DF" w:rsidRDefault="00BF12DF" w:rsidP="00965E69">
      <w:pPr>
        <w:numPr>
          <w:ilvl w:val="0"/>
          <w:numId w:val="306"/>
        </w:numPr>
        <w:tabs>
          <w:tab w:val="left" w:pos="700"/>
        </w:tabs>
        <w:jc w:val="both"/>
      </w:pPr>
      <w:r>
        <w:rPr>
          <w:lang w:val="kk-KZ"/>
        </w:rPr>
        <w:t>фармацевтическими организациями как микрологистическими системами;</w:t>
      </w:r>
    </w:p>
    <w:p w:rsidR="00BF12DF" w:rsidRPr="00F57796" w:rsidRDefault="00BF12DF" w:rsidP="00965E69">
      <w:pPr>
        <w:numPr>
          <w:ilvl w:val="0"/>
          <w:numId w:val="306"/>
        </w:numPr>
        <w:tabs>
          <w:tab w:val="left" w:pos="700"/>
        </w:tabs>
        <w:jc w:val="both"/>
      </w:pPr>
      <w:r>
        <w:t>фармацевтическими организациями как элементом макрологистической системы;</w:t>
      </w:r>
    </w:p>
    <w:p w:rsidR="00BF12DF" w:rsidRDefault="00BF12DF" w:rsidP="00965E69">
      <w:pPr>
        <w:numPr>
          <w:ilvl w:val="0"/>
          <w:numId w:val="305"/>
        </w:numPr>
        <w:tabs>
          <w:tab w:val="left" w:pos="700"/>
        </w:tabs>
        <w:jc w:val="both"/>
      </w:pPr>
      <w:r>
        <w:t>логистическим подходом к управлению материальными потоками в фармацевтических о</w:t>
      </w:r>
      <w:r>
        <w:t>р</w:t>
      </w:r>
      <w:r>
        <w:t>ганизациях;</w:t>
      </w:r>
    </w:p>
    <w:p w:rsidR="00BF12DF" w:rsidRPr="00D500DE" w:rsidRDefault="00BF12DF" w:rsidP="00965E69">
      <w:pPr>
        <w:numPr>
          <w:ilvl w:val="0"/>
          <w:numId w:val="305"/>
        </w:numPr>
        <w:tabs>
          <w:tab w:val="left" w:pos="700"/>
        </w:tabs>
        <w:jc w:val="both"/>
      </w:pPr>
      <w:r w:rsidRPr="00F57796">
        <w:rPr>
          <w:lang w:val="en-US"/>
        </w:rPr>
        <w:t>GMP</w:t>
      </w:r>
      <w:r w:rsidRPr="00846515">
        <w:t xml:space="preserve"> </w:t>
      </w:r>
      <w:r>
        <w:t xml:space="preserve">и </w:t>
      </w:r>
      <w:r w:rsidRPr="00F57796">
        <w:rPr>
          <w:lang w:val="en-US"/>
        </w:rPr>
        <w:t>GDP</w:t>
      </w:r>
      <w:r w:rsidRPr="00F57796">
        <w:rPr>
          <w:lang w:val="kk-KZ"/>
        </w:rPr>
        <w:t xml:space="preserve"> как элементами реализации логистического подхода к организации управления фармацевтическими организациями</w:t>
      </w:r>
      <w:r>
        <w:t>.</w:t>
      </w:r>
    </w:p>
    <w:p w:rsidR="00BF12DF" w:rsidRDefault="00BF12DF" w:rsidP="00BF12DF">
      <w:pPr>
        <w:tabs>
          <w:tab w:val="left" w:pos="700"/>
        </w:tabs>
        <w:jc w:val="both"/>
      </w:pPr>
      <w:r w:rsidRPr="000156AF">
        <w:t>ОСНОВНЫЕ ВОПРОСЫ ТЕМЫ:</w:t>
      </w:r>
    </w:p>
    <w:p w:rsidR="00BF12DF" w:rsidRPr="007815B2" w:rsidRDefault="00BF12DF" w:rsidP="00965E69">
      <w:pPr>
        <w:numPr>
          <w:ilvl w:val="0"/>
          <w:numId w:val="304"/>
        </w:numPr>
        <w:tabs>
          <w:tab w:val="left" w:pos="700"/>
        </w:tabs>
        <w:jc w:val="both"/>
      </w:pPr>
      <w:r>
        <w:t>Виды фармацевтических организаций.</w:t>
      </w:r>
    </w:p>
    <w:p w:rsidR="00BF12DF" w:rsidRDefault="00BF12DF" w:rsidP="00965E69">
      <w:pPr>
        <w:numPr>
          <w:ilvl w:val="0"/>
          <w:numId w:val="304"/>
        </w:numPr>
        <w:tabs>
          <w:tab w:val="left" w:pos="700"/>
        </w:tabs>
        <w:jc w:val="both"/>
      </w:pPr>
      <w:r>
        <w:rPr>
          <w:lang w:val="kk-KZ"/>
        </w:rPr>
        <w:t>Фармацевтические организации как микрологистические системы</w:t>
      </w:r>
      <w:r>
        <w:t>.</w:t>
      </w:r>
    </w:p>
    <w:p w:rsidR="00BF12DF" w:rsidRDefault="00BF12DF" w:rsidP="00965E69">
      <w:pPr>
        <w:numPr>
          <w:ilvl w:val="0"/>
          <w:numId w:val="304"/>
        </w:numPr>
        <w:tabs>
          <w:tab w:val="left" w:pos="700"/>
        </w:tabs>
        <w:jc w:val="both"/>
      </w:pPr>
      <w:r>
        <w:t>Фармацевтические организации как элемент макрологистической системы.</w:t>
      </w:r>
    </w:p>
    <w:p w:rsidR="00BF12DF" w:rsidRDefault="00BF12DF" w:rsidP="00965E69">
      <w:pPr>
        <w:numPr>
          <w:ilvl w:val="0"/>
          <w:numId w:val="304"/>
        </w:numPr>
        <w:tabs>
          <w:tab w:val="left" w:pos="700"/>
        </w:tabs>
        <w:jc w:val="both"/>
      </w:pPr>
      <w:r>
        <w:t>Логистический подход к управлению материальными потоками на фармацевтическом пр</w:t>
      </w:r>
      <w:r>
        <w:t>о</w:t>
      </w:r>
      <w:r>
        <w:t>изводстве.</w:t>
      </w:r>
    </w:p>
    <w:p w:rsidR="00BF12DF" w:rsidRDefault="00BF12DF" w:rsidP="00965E69">
      <w:pPr>
        <w:numPr>
          <w:ilvl w:val="0"/>
          <w:numId w:val="304"/>
        </w:numPr>
        <w:tabs>
          <w:tab w:val="left" w:pos="700"/>
        </w:tabs>
        <w:jc w:val="both"/>
      </w:pPr>
      <w:r>
        <w:t>Эффективность применения логистического подхода к управлению материальными пот</w:t>
      </w:r>
      <w:r>
        <w:t>о</w:t>
      </w:r>
      <w:r>
        <w:t>ками на фармацевтическом производстве.</w:t>
      </w:r>
    </w:p>
    <w:p w:rsidR="00BF12DF" w:rsidRDefault="00BF12DF" w:rsidP="00965E69">
      <w:pPr>
        <w:numPr>
          <w:ilvl w:val="0"/>
          <w:numId w:val="304"/>
        </w:numPr>
        <w:tabs>
          <w:tab w:val="left" w:pos="700"/>
        </w:tabs>
        <w:jc w:val="both"/>
      </w:pPr>
      <w:r>
        <w:t>Требования, предъявляемые к логистическому управлению фармацевтическим производс</w:t>
      </w:r>
      <w:r>
        <w:t>т</w:t>
      </w:r>
      <w:r>
        <w:t>вом.</w:t>
      </w:r>
    </w:p>
    <w:p w:rsidR="00BF12DF" w:rsidRDefault="00BF12DF" w:rsidP="00965E69">
      <w:pPr>
        <w:numPr>
          <w:ilvl w:val="0"/>
          <w:numId w:val="304"/>
        </w:numPr>
        <w:tabs>
          <w:tab w:val="left" w:pos="700"/>
        </w:tabs>
        <w:jc w:val="both"/>
      </w:pPr>
      <w:r>
        <w:rPr>
          <w:lang w:val="en-US"/>
        </w:rPr>
        <w:t>GMP</w:t>
      </w:r>
      <w:r w:rsidRPr="00846515">
        <w:t xml:space="preserve"> </w:t>
      </w:r>
      <w:r>
        <w:rPr>
          <w:lang w:val="kk-KZ"/>
        </w:rPr>
        <w:t>как элемент реализации логистического подхода к организации управления фармацевтическим производством</w:t>
      </w:r>
      <w:r>
        <w:t>.</w:t>
      </w:r>
      <w:r w:rsidRPr="00846515">
        <w:t xml:space="preserve"> </w:t>
      </w:r>
    </w:p>
    <w:p w:rsidR="00BF12DF" w:rsidRDefault="00BF12DF" w:rsidP="00965E69">
      <w:pPr>
        <w:numPr>
          <w:ilvl w:val="0"/>
          <w:numId w:val="304"/>
        </w:numPr>
        <w:tabs>
          <w:tab w:val="left" w:pos="700"/>
        </w:tabs>
        <w:jc w:val="both"/>
      </w:pPr>
      <w:r>
        <w:t>Логистический подход к управлению материальными потоками в дистрибьюторских фа</w:t>
      </w:r>
      <w:r>
        <w:t>р</w:t>
      </w:r>
      <w:r>
        <w:t>мацевтических организациях.</w:t>
      </w:r>
    </w:p>
    <w:p w:rsidR="00BF12DF" w:rsidRPr="00846515" w:rsidRDefault="00BF12DF" w:rsidP="00965E69">
      <w:pPr>
        <w:numPr>
          <w:ilvl w:val="0"/>
          <w:numId w:val="304"/>
        </w:numPr>
        <w:tabs>
          <w:tab w:val="left" w:pos="700"/>
        </w:tabs>
        <w:jc w:val="both"/>
      </w:pPr>
      <w:r>
        <w:t>Эффективность применения логистического подхода к управлению материальными пот</w:t>
      </w:r>
      <w:r>
        <w:t>о</w:t>
      </w:r>
      <w:r>
        <w:t>ками дистрибьюторских фармацевтических организаций.</w:t>
      </w:r>
    </w:p>
    <w:p w:rsidR="00BF12DF" w:rsidRDefault="00BF12DF" w:rsidP="00965E69">
      <w:pPr>
        <w:numPr>
          <w:ilvl w:val="0"/>
          <w:numId w:val="304"/>
        </w:numPr>
        <w:tabs>
          <w:tab w:val="left" w:pos="700"/>
        </w:tabs>
        <w:jc w:val="both"/>
      </w:pPr>
      <w:r>
        <w:rPr>
          <w:lang w:val="en-US"/>
        </w:rPr>
        <w:t>GDP</w:t>
      </w:r>
      <w:r w:rsidRPr="00846515">
        <w:t xml:space="preserve"> </w:t>
      </w:r>
      <w:r>
        <w:rPr>
          <w:lang w:val="kk-KZ"/>
        </w:rPr>
        <w:t xml:space="preserve">как элемент реализации логистического подхода к организации управления фармацевтическими </w:t>
      </w:r>
      <w:r>
        <w:t>дистрибьюторскими организациями.</w:t>
      </w:r>
    </w:p>
    <w:p w:rsidR="00BF12DF" w:rsidRPr="00846515" w:rsidRDefault="00BF12DF" w:rsidP="00965E69">
      <w:pPr>
        <w:numPr>
          <w:ilvl w:val="0"/>
          <w:numId w:val="304"/>
        </w:numPr>
        <w:tabs>
          <w:tab w:val="left" w:pos="700"/>
        </w:tabs>
        <w:jc w:val="both"/>
      </w:pPr>
      <w:r>
        <w:t>Рецептурно-производственный отдел аптечной организации как модель микрологистич</w:t>
      </w:r>
      <w:r>
        <w:t>е</w:t>
      </w:r>
      <w:r>
        <w:t>ской системы фармацевтического производственного предприятия.</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Default="00BF12DF" w:rsidP="00BF12DF">
      <w:pPr>
        <w:ind w:firstLine="567"/>
        <w:jc w:val="both"/>
        <w:rPr>
          <w:i/>
        </w:rPr>
      </w:pPr>
      <w:r w:rsidRPr="00466150">
        <w:rPr>
          <w:i/>
        </w:rPr>
        <w:t xml:space="preserve">Работа в малых группах. Презентация: </w:t>
      </w:r>
    </w:p>
    <w:p w:rsidR="00BF12DF" w:rsidRDefault="00BF12DF" w:rsidP="00965E69">
      <w:pPr>
        <w:numPr>
          <w:ilvl w:val="0"/>
          <w:numId w:val="307"/>
        </w:numPr>
        <w:tabs>
          <w:tab w:val="left" w:pos="700"/>
        </w:tabs>
        <w:jc w:val="both"/>
      </w:pPr>
      <w:r>
        <w:t>Эффективность применения логистического подхода к управлению материальными пот</w:t>
      </w:r>
      <w:r>
        <w:t>о</w:t>
      </w:r>
      <w:r>
        <w:t>ками в фармацевтических организациях.</w:t>
      </w:r>
    </w:p>
    <w:p w:rsidR="00BF12DF" w:rsidRDefault="00BF12DF" w:rsidP="00965E69">
      <w:pPr>
        <w:numPr>
          <w:ilvl w:val="0"/>
          <w:numId w:val="307"/>
        </w:numPr>
        <w:tabs>
          <w:tab w:val="left" w:pos="700"/>
        </w:tabs>
        <w:jc w:val="both"/>
      </w:pPr>
      <w:r>
        <w:rPr>
          <w:lang w:val="en-US"/>
        </w:rPr>
        <w:t>GMP</w:t>
      </w:r>
      <w:r w:rsidRPr="00846515">
        <w:t xml:space="preserve"> </w:t>
      </w:r>
      <w:r>
        <w:rPr>
          <w:lang w:val="kk-KZ"/>
        </w:rPr>
        <w:t>как элемент реализации логистического подхода к организации управления фармацевтическим производством</w:t>
      </w:r>
      <w:r>
        <w:t>.</w:t>
      </w:r>
      <w:r w:rsidRPr="00846515">
        <w:t xml:space="preserve"> </w:t>
      </w:r>
    </w:p>
    <w:p w:rsidR="00BF12DF" w:rsidRDefault="00BF12DF" w:rsidP="00965E69">
      <w:pPr>
        <w:numPr>
          <w:ilvl w:val="0"/>
          <w:numId w:val="307"/>
        </w:numPr>
        <w:tabs>
          <w:tab w:val="left" w:pos="700"/>
        </w:tabs>
        <w:jc w:val="both"/>
      </w:pPr>
      <w:r>
        <w:rPr>
          <w:lang w:val="en-US"/>
        </w:rPr>
        <w:t>GDP</w:t>
      </w:r>
      <w:r w:rsidRPr="00846515">
        <w:t xml:space="preserve"> </w:t>
      </w:r>
      <w:r>
        <w:rPr>
          <w:lang w:val="kk-KZ"/>
        </w:rPr>
        <w:t xml:space="preserve">как элемент реализации логистического подхода к организации управления фармацевтическими </w:t>
      </w:r>
      <w:r>
        <w:t>дистрибьюторскими организациями.</w:t>
      </w:r>
    </w:p>
    <w:p w:rsidR="00BF12DF" w:rsidRPr="00466150" w:rsidRDefault="00BF12DF" w:rsidP="00BF12DF">
      <w:pPr>
        <w:ind w:firstLine="567"/>
        <w:jc w:val="both"/>
        <w:rPr>
          <w:i/>
        </w:rPr>
      </w:pPr>
    </w:p>
    <w:p w:rsidR="00BF12DF" w:rsidRPr="000156AF" w:rsidRDefault="00BF12DF" w:rsidP="00BF12DF">
      <w:pPr>
        <w:jc w:val="both"/>
      </w:pPr>
      <w:r w:rsidRPr="000156AF">
        <w:t>ЛИТЕРАТУРА:</w:t>
      </w:r>
    </w:p>
    <w:p w:rsidR="00BF12DF" w:rsidRDefault="00BF12DF" w:rsidP="00BF12DF">
      <w:pPr>
        <w:ind w:firstLine="567"/>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212"/>
        </w:numPr>
        <w:jc w:val="both"/>
      </w:pPr>
      <w:r w:rsidRPr="000156AF">
        <w:t>Савенкова Т.И. Логистика. – Москва: Омега-Л, 2010.</w:t>
      </w:r>
    </w:p>
    <w:p w:rsidR="00BF12DF" w:rsidRPr="000156AF" w:rsidRDefault="00BF12DF" w:rsidP="00965E69">
      <w:pPr>
        <w:pStyle w:val="11"/>
        <w:numPr>
          <w:ilvl w:val="0"/>
          <w:numId w:val="212"/>
        </w:numPr>
        <w:jc w:val="both"/>
      </w:pPr>
      <w:r w:rsidRPr="000156AF">
        <w:t>Тулембаева А.Н. Логистика. – Алматы: Триумф «Т», 2008.</w:t>
      </w:r>
    </w:p>
    <w:p w:rsidR="00BF12DF" w:rsidRPr="000156AF" w:rsidRDefault="00BF12DF" w:rsidP="00965E69">
      <w:pPr>
        <w:pStyle w:val="11"/>
        <w:numPr>
          <w:ilvl w:val="0"/>
          <w:numId w:val="212"/>
        </w:numPr>
        <w:jc w:val="both"/>
      </w:pPr>
      <w:r>
        <w:lastRenderedPageBreak/>
        <w:t>Аникин</w:t>
      </w:r>
      <w:r w:rsidRPr="000156AF">
        <w:t xml:space="preserve"> Б.А. Практикум по логистике. – Москва: Инфра-М, 2007.</w:t>
      </w:r>
    </w:p>
    <w:p w:rsidR="00BF12DF" w:rsidRPr="000156AF" w:rsidRDefault="00BF12DF" w:rsidP="00965E69">
      <w:pPr>
        <w:pStyle w:val="11"/>
        <w:numPr>
          <w:ilvl w:val="0"/>
          <w:numId w:val="212"/>
        </w:numPr>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213"/>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213"/>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213"/>
        </w:numPr>
        <w:shd w:val="clear" w:color="auto" w:fill="FFFFFF"/>
        <w:tabs>
          <w:tab w:val="left" w:pos="355"/>
        </w:tabs>
        <w:autoSpaceDE w:val="0"/>
        <w:autoSpaceDN w:val="0"/>
        <w:adjustRightInd w:val="0"/>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Пер. с англ. - М.: Олимп-Бизнес, 2001.</w:t>
      </w:r>
    </w:p>
    <w:p w:rsidR="00BF12DF" w:rsidRPr="000156AF" w:rsidRDefault="00BF12DF" w:rsidP="00965E69">
      <w:pPr>
        <w:widowControl w:val="0"/>
        <w:numPr>
          <w:ilvl w:val="0"/>
          <w:numId w:val="213"/>
        </w:numPr>
        <w:shd w:val="clear" w:color="auto" w:fill="FFFFFF"/>
        <w:tabs>
          <w:tab w:val="left" w:pos="355"/>
        </w:tabs>
        <w:autoSpaceDE w:val="0"/>
        <w:autoSpaceDN w:val="0"/>
        <w:adjustRightInd w:val="0"/>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213"/>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213"/>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213"/>
        </w:numPr>
        <w:shd w:val="clear" w:color="auto" w:fill="FFFFFF"/>
        <w:tabs>
          <w:tab w:val="left" w:pos="355"/>
        </w:tabs>
        <w:autoSpaceDE w:val="0"/>
        <w:autoSpaceDN w:val="0"/>
        <w:adjustRightInd w:val="0"/>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t xml:space="preserve">«Дашков и К», 1999. </w:t>
      </w:r>
    </w:p>
    <w:p w:rsidR="00BF12DF" w:rsidRPr="000156AF" w:rsidRDefault="00BF12DF" w:rsidP="00965E69">
      <w:pPr>
        <w:widowControl w:val="0"/>
        <w:numPr>
          <w:ilvl w:val="0"/>
          <w:numId w:val="213"/>
        </w:numPr>
        <w:shd w:val="clear" w:color="auto" w:fill="FFFFFF"/>
        <w:tabs>
          <w:tab w:val="left" w:pos="355"/>
        </w:tabs>
        <w:autoSpaceDE w:val="0"/>
        <w:autoSpaceDN w:val="0"/>
        <w:adjustRightInd w:val="0"/>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0156AF" w:rsidRDefault="00BF12DF" w:rsidP="00965E69">
      <w:pPr>
        <w:widowControl w:val="0"/>
        <w:numPr>
          <w:ilvl w:val="0"/>
          <w:numId w:val="213"/>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B902F2" w:rsidRDefault="00B902F2" w:rsidP="00BF12DF">
      <w:pPr>
        <w:jc w:val="center"/>
      </w:pPr>
    </w:p>
    <w:p w:rsidR="00BF12DF" w:rsidRDefault="00BF12DF" w:rsidP="00BF12DF">
      <w:pPr>
        <w:jc w:val="center"/>
      </w:pPr>
      <w:r w:rsidRPr="000156AF">
        <w:t>КОНТРОЛЬ</w:t>
      </w:r>
      <w:r>
        <w:t xml:space="preserve"> ЗНАНИЙ ПО ТЕМЕ</w:t>
      </w:r>
      <w:r w:rsidRPr="000156AF">
        <w:t>:</w:t>
      </w:r>
    </w:p>
    <w:p w:rsidR="00BF12DF" w:rsidRPr="006F5614" w:rsidRDefault="00BF12DF" w:rsidP="00BF12DF">
      <w:pPr>
        <w:tabs>
          <w:tab w:val="left" w:pos="4074"/>
        </w:tabs>
        <w:jc w:val="center"/>
        <w:rPr>
          <w:b/>
        </w:rPr>
      </w:pPr>
      <w:r w:rsidRPr="005E5C43">
        <w:t xml:space="preserve">УПРАВЛЕНИЕ ЛОГИСТИЧЕСКОЙ СИСТЕМОЙ </w:t>
      </w:r>
      <w:r w:rsidRPr="006F5614">
        <w:rPr>
          <w:lang w:val="kk-KZ"/>
        </w:rPr>
        <w:t>ФАРМАЦЕВТИЧЕСКОЙ ОРГАНИЗАЦИИ</w:t>
      </w:r>
      <w:r>
        <w:t>.</w:t>
      </w:r>
    </w:p>
    <w:p w:rsidR="00BF12DF" w:rsidRDefault="00BF12DF" w:rsidP="00BF12DF">
      <w:pPr>
        <w:ind w:firstLine="567"/>
        <w:jc w:val="center"/>
      </w:pPr>
      <w:r>
        <w:t xml:space="preserve"> </w:t>
      </w:r>
    </w:p>
    <w:p w:rsidR="00BF12DF" w:rsidRDefault="00BF12DF" w:rsidP="00BF12DF">
      <w:pPr>
        <w:ind w:firstLine="567"/>
        <w:jc w:val="center"/>
        <w:rPr>
          <w:b/>
        </w:rPr>
      </w:pPr>
      <w:r w:rsidRPr="002B5114">
        <w:rPr>
          <w:b/>
        </w:rPr>
        <w:t>Карта №1.</w:t>
      </w:r>
    </w:p>
    <w:p w:rsidR="00BF12DF" w:rsidRDefault="00BF12DF" w:rsidP="00BF12DF">
      <w:pPr>
        <w:ind w:firstLine="567"/>
        <w:jc w:val="center"/>
        <w:rPr>
          <w:b/>
          <w:lang w:val="kk-KZ"/>
        </w:rPr>
      </w:pPr>
    </w:p>
    <w:p w:rsidR="00BF12DF" w:rsidRDefault="00BF12DF" w:rsidP="00965E69">
      <w:pPr>
        <w:numPr>
          <w:ilvl w:val="0"/>
          <w:numId w:val="308"/>
        </w:numPr>
        <w:tabs>
          <w:tab w:val="left" w:pos="700"/>
        </w:tabs>
        <w:jc w:val="both"/>
      </w:pPr>
      <w:r>
        <w:t>Виды фармацевтических организаций.</w:t>
      </w:r>
    </w:p>
    <w:p w:rsidR="00BF12DF" w:rsidRPr="00846515" w:rsidRDefault="00BF12DF" w:rsidP="00965E69">
      <w:pPr>
        <w:numPr>
          <w:ilvl w:val="0"/>
          <w:numId w:val="308"/>
        </w:numPr>
        <w:tabs>
          <w:tab w:val="left" w:pos="700"/>
        </w:tabs>
        <w:jc w:val="both"/>
      </w:pPr>
      <w:r>
        <w:t>Эффективность применения логистического подхода к управлению материальными пот</w:t>
      </w:r>
      <w:r>
        <w:t>о</w:t>
      </w:r>
      <w:r>
        <w:t>ками дистрибьюторских фармацевтических организаций.</w:t>
      </w:r>
    </w:p>
    <w:p w:rsidR="00BF12DF" w:rsidRPr="007815B2" w:rsidRDefault="00BF12DF" w:rsidP="00BF12DF">
      <w:pPr>
        <w:tabs>
          <w:tab w:val="left" w:pos="700"/>
        </w:tabs>
        <w:ind w:left="720"/>
        <w:jc w:val="both"/>
      </w:pPr>
    </w:p>
    <w:p w:rsidR="00BF12DF" w:rsidRDefault="00BF12DF" w:rsidP="00BF12DF">
      <w:pPr>
        <w:ind w:firstLine="567"/>
        <w:jc w:val="center"/>
        <w:rPr>
          <w:b/>
        </w:rPr>
      </w:pPr>
      <w:r w:rsidRPr="00FB16D2">
        <w:rPr>
          <w:b/>
        </w:rPr>
        <w:t>Карта №2</w:t>
      </w:r>
    </w:p>
    <w:p w:rsidR="00BF12DF" w:rsidRDefault="00BF12DF" w:rsidP="00BF12DF">
      <w:pPr>
        <w:ind w:firstLine="567"/>
        <w:jc w:val="center"/>
        <w:rPr>
          <w:b/>
          <w:lang w:val="kk-KZ"/>
        </w:rPr>
      </w:pPr>
    </w:p>
    <w:p w:rsidR="00BF12DF" w:rsidRDefault="00BF12DF" w:rsidP="00965E69">
      <w:pPr>
        <w:numPr>
          <w:ilvl w:val="0"/>
          <w:numId w:val="309"/>
        </w:numPr>
        <w:tabs>
          <w:tab w:val="left" w:pos="700"/>
        </w:tabs>
        <w:jc w:val="both"/>
      </w:pPr>
      <w:r>
        <w:rPr>
          <w:bCs/>
        </w:rPr>
        <w:t xml:space="preserve"> </w:t>
      </w:r>
      <w:r>
        <w:rPr>
          <w:lang w:val="kk-KZ"/>
        </w:rPr>
        <w:t>Фармацевтические организации как микрологистические системы</w:t>
      </w:r>
      <w:r>
        <w:t>.</w:t>
      </w:r>
    </w:p>
    <w:p w:rsidR="00BF12DF" w:rsidRDefault="00BF12DF" w:rsidP="00965E69">
      <w:pPr>
        <w:numPr>
          <w:ilvl w:val="0"/>
          <w:numId w:val="309"/>
        </w:numPr>
        <w:tabs>
          <w:tab w:val="left" w:pos="700"/>
        </w:tabs>
        <w:jc w:val="both"/>
      </w:pPr>
      <w:r>
        <w:t>Эффективность применения логистического подхода к управлению материальными пот</w:t>
      </w:r>
      <w:r>
        <w:t>о</w:t>
      </w:r>
      <w:r>
        <w:t>ками на фармацевтическом производстве.</w:t>
      </w:r>
    </w:p>
    <w:p w:rsidR="00BF12DF" w:rsidRPr="00793DB6" w:rsidRDefault="00BF12DF" w:rsidP="00BF12DF">
      <w:pPr>
        <w:rPr>
          <w:b/>
        </w:rPr>
      </w:pPr>
    </w:p>
    <w:p w:rsidR="00BF12DF" w:rsidRDefault="00BF12DF" w:rsidP="00BF12DF">
      <w:pPr>
        <w:ind w:firstLine="567"/>
        <w:jc w:val="center"/>
        <w:rPr>
          <w:b/>
        </w:rPr>
      </w:pPr>
      <w:r w:rsidRPr="00DC5C24">
        <w:rPr>
          <w:b/>
        </w:rPr>
        <w:t>Карта №3</w:t>
      </w:r>
    </w:p>
    <w:p w:rsidR="00BF12DF" w:rsidRPr="00DC5C24" w:rsidRDefault="00BF12DF" w:rsidP="00BF12DF">
      <w:pPr>
        <w:ind w:firstLine="567"/>
        <w:jc w:val="center"/>
      </w:pPr>
    </w:p>
    <w:p w:rsidR="00BF12DF" w:rsidRDefault="00BF12DF" w:rsidP="00965E69">
      <w:pPr>
        <w:numPr>
          <w:ilvl w:val="0"/>
          <w:numId w:val="310"/>
        </w:numPr>
        <w:tabs>
          <w:tab w:val="left" w:pos="700"/>
        </w:tabs>
        <w:jc w:val="both"/>
      </w:pPr>
      <w:r>
        <w:t>Фармацевтические организации как элемент макрологистической системы.</w:t>
      </w:r>
    </w:p>
    <w:p w:rsidR="00BF12DF" w:rsidRDefault="00BF12DF" w:rsidP="00965E69">
      <w:pPr>
        <w:numPr>
          <w:ilvl w:val="0"/>
          <w:numId w:val="310"/>
        </w:numPr>
        <w:tabs>
          <w:tab w:val="left" w:pos="700"/>
        </w:tabs>
        <w:jc w:val="both"/>
      </w:pPr>
      <w:r>
        <w:t>Требования, предъявляемые к логистическому управлению фармацевтическим производс</w:t>
      </w:r>
      <w:r>
        <w:t>т</w:t>
      </w:r>
      <w:r>
        <w:t>вом.</w:t>
      </w:r>
    </w:p>
    <w:p w:rsidR="00BF12DF" w:rsidRDefault="00BF12DF" w:rsidP="00BF12DF">
      <w:pPr>
        <w:ind w:firstLine="567"/>
        <w:jc w:val="center"/>
        <w:rPr>
          <w:b/>
        </w:rPr>
      </w:pPr>
    </w:p>
    <w:p w:rsidR="00BF12DF" w:rsidRDefault="00BF12DF" w:rsidP="00BF12DF">
      <w:pPr>
        <w:ind w:firstLine="567"/>
        <w:jc w:val="center"/>
        <w:rPr>
          <w:b/>
          <w:lang w:val="kk-KZ"/>
        </w:rPr>
      </w:pPr>
      <w:r w:rsidRPr="00EE4863">
        <w:rPr>
          <w:b/>
        </w:rPr>
        <w:t>Карта №4</w:t>
      </w:r>
    </w:p>
    <w:p w:rsidR="00BF12DF" w:rsidRDefault="00BF12DF" w:rsidP="00BF12DF">
      <w:pPr>
        <w:ind w:left="567"/>
      </w:pPr>
    </w:p>
    <w:p w:rsidR="00BF12DF" w:rsidRDefault="00BF12DF" w:rsidP="00965E69">
      <w:pPr>
        <w:numPr>
          <w:ilvl w:val="0"/>
          <w:numId w:val="311"/>
        </w:numPr>
        <w:tabs>
          <w:tab w:val="left" w:pos="700"/>
        </w:tabs>
        <w:jc w:val="both"/>
      </w:pPr>
      <w:r>
        <w:t>Логистический подход к управлению материальными потоками на фармацевтическом пр</w:t>
      </w:r>
      <w:r>
        <w:t>о</w:t>
      </w:r>
      <w:r>
        <w:t>изводстве.</w:t>
      </w:r>
    </w:p>
    <w:p w:rsidR="00BF12DF" w:rsidRDefault="00BF12DF" w:rsidP="00965E69">
      <w:pPr>
        <w:numPr>
          <w:ilvl w:val="0"/>
          <w:numId w:val="311"/>
        </w:numPr>
        <w:tabs>
          <w:tab w:val="left" w:pos="700"/>
        </w:tabs>
        <w:jc w:val="both"/>
      </w:pPr>
      <w:r>
        <w:lastRenderedPageBreak/>
        <w:t>Эффективность применения логистического подхода к управлению материальными пот</w:t>
      </w:r>
      <w:r>
        <w:t>о</w:t>
      </w:r>
      <w:r>
        <w:t>ками дистрибьюторских фармацевтических организаций.</w:t>
      </w:r>
    </w:p>
    <w:p w:rsidR="00BF12DF" w:rsidRDefault="00BF12DF" w:rsidP="00BF12DF">
      <w:pPr>
        <w:tabs>
          <w:tab w:val="left" w:pos="700"/>
        </w:tabs>
        <w:ind w:left="720"/>
        <w:jc w:val="both"/>
      </w:pPr>
    </w:p>
    <w:p w:rsidR="00BF12DF" w:rsidRDefault="00BF12DF" w:rsidP="00BF12DF">
      <w:pPr>
        <w:ind w:firstLine="567"/>
        <w:jc w:val="center"/>
        <w:rPr>
          <w:b/>
        </w:rPr>
      </w:pPr>
      <w:r w:rsidRPr="0057300F">
        <w:rPr>
          <w:b/>
        </w:rPr>
        <w:t>Карта №5</w:t>
      </w:r>
    </w:p>
    <w:p w:rsidR="00BF12DF" w:rsidRPr="001B2D4F" w:rsidRDefault="00BF12DF" w:rsidP="00BF12DF">
      <w:pPr>
        <w:ind w:firstLine="567"/>
        <w:jc w:val="center"/>
        <w:rPr>
          <w:b/>
          <w:lang w:val="kk-KZ"/>
        </w:rPr>
      </w:pPr>
    </w:p>
    <w:p w:rsidR="00BF12DF" w:rsidRDefault="00BF12DF" w:rsidP="00965E69">
      <w:pPr>
        <w:numPr>
          <w:ilvl w:val="0"/>
          <w:numId w:val="312"/>
        </w:numPr>
        <w:tabs>
          <w:tab w:val="left" w:pos="700"/>
        </w:tabs>
        <w:jc w:val="both"/>
      </w:pPr>
      <w:r>
        <w:t>Эффективность применения логистического подхода к управлению материальными пот</w:t>
      </w:r>
      <w:r>
        <w:t>о</w:t>
      </w:r>
      <w:r>
        <w:t>ками на фармацевтическом производстве.</w:t>
      </w:r>
    </w:p>
    <w:p w:rsidR="00BF12DF" w:rsidRDefault="00BF12DF" w:rsidP="00965E69">
      <w:pPr>
        <w:numPr>
          <w:ilvl w:val="0"/>
          <w:numId w:val="312"/>
        </w:numPr>
        <w:tabs>
          <w:tab w:val="left" w:pos="700"/>
        </w:tabs>
        <w:jc w:val="both"/>
      </w:pPr>
      <w:r>
        <w:t>Виды фармацевтических организаций.</w:t>
      </w:r>
    </w:p>
    <w:p w:rsidR="00BF12DF" w:rsidRDefault="00BF12DF" w:rsidP="00BF12DF">
      <w:pPr>
        <w:tabs>
          <w:tab w:val="left" w:pos="700"/>
        </w:tabs>
        <w:ind w:left="720"/>
        <w:jc w:val="both"/>
      </w:pPr>
    </w:p>
    <w:p w:rsidR="00BF12DF" w:rsidRDefault="00BF12DF" w:rsidP="00BF12DF"/>
    <w:p w:rsidR="00BF12DF" w:rsidRDefault="00BF12DF" w:rsidP="00BF12DF">
      <w:pPr>
        <w:ind w:firstLine="567"/>
        <w:jc w:val="center"/>
        <w:rPr>
          <w:b/>
        </w:rPr>
      </w:pPr>
      <w:r>
        <w:rPr>
          <w:b/>
        </w:rPr>
        <w:t>Карта №6</w:t>
      </w:r>
    </w:p>
    <w:p w:rsidR="00BF12DF" w:rsidRPr="001B2D4F" w:rsidRDefault="00BF12DF" w:rsidP="00BF12DF">
      <w:pPr>
        <w:ind w:firstLine="567"/>
        <w:jc w:val="center"/>
        <w:rPr>
          <w:b/>
          <w:lang w:val="kk-KZ"/>
        </w:rPr>
      </w:pPr>
    </w:p>
    <w:p w:rsidR="00BF12DF" w:rsidRDefault="00BF12DF" w:rsidP="00965E69">
      <w:pPr>
        <w:numPr>
          <w:ilvl w:val="0"/>
          <w:numId w:val="313"/>
        </w:numPr>
        <w:tabs>
          <w:tab w:val="left" w:pos="700"/>
        </w:tabs>
        <w:jc w:val="both"/>
      </w:pPr>
      <w:r>
        <w:t>Требования, предъявляемые к логистическому управлению фармацевтическим производс</w:t>
      </w:r>
      <w:r>
        <w:t>т</w:t>
      </w:r>
      <w:r>
        <w:t>вом.</w:t>
      </w:r>
    </w:p>
    <w:p w:rsidR="00BF12DF" w:rsidRDefault="00BF12DF" w:rsidP="00965E69">
      <w:pPr>
        <w:numPr>
          <w:ilvl w:val="0"/>
          <w:numId w:val="313"/>
        </w:numPr>
        <w:tabs>
          <w:tab w:val="left" w:pos="700"/>
        </w:tabs>
        <w:jc w:val="both"/>
      </w:pPr>
      <w:r>
        <w:rPr>
          <w:lang w:val="kk-KZ"/>
        </w:rPr>
        <w:t>Фармацевтические организации как микрологистические системы</w:t>
      </w:r>
      <w:r>
        <w:t>.</w:t>
      </w:r>
    </w:p>
    <w:p w:rsidR="00BF12DF" w:rsidRDefault="00BF12DF" w:rsidP="00BF12DF">
      <w:pPr>
        <w:ind w:firstLine="567"/>
        <w:jc w:val="both"/>
      </w:pPr>
    </w:p>
    <w:p w:rsidR="00BF12DF" w:rsidRDefault="00BF12DF" w:rsidP="00BF12DF">
      <w:pPr>
        <w:ind w:firstLine="567"/>
        <w:jc w:val="center"/>
        <w:rPr>
          <w:b/>
        </w:rPr>
      </w:pPr>
      <w:r>
        <w:rPr>
          <w:b/>
        </w:rPr>
        <w:t>Карта №7</w:t>
      </w:r>
    </w:p>
    <w:p w:rsidR="00BF12DF" w:rsidRDefault="00BF12DF" w:rsidP="00BF12DF">
      <w:pPr>
        <w:ind w:firstLine="567"/>
        <w:jc w:val="center"/>
        <w:rPr>
          <w:b/>
        </w:rPr>
      </w:pPr>
    </w:p>
    <w:p w:rsidR="00BF12DF" w:rsidRDefault="00BF12DF" w:rsidP="00965E69">
      <w:pPr>
        <w:numPr>
          <w:ilvl w:val="0"/>
          <w:numId w:val="314"/>
        </w:numPr>
        <w:tabs>
          <w:tab w:val="left" w:pos="700"/>
        </w:tabs>
        <w:jc w:val="both"/>
      </w:pPr>
      <w:r>
        <w:rPr>
          <w:lang w:val="en-US"/>
        </w:rPr>
        <w:t>GMP</w:t>
      </w:r>
      <w:r w:rsidRPr="00846515">
        <w:t xml:space="preserve"> </w:t>
      </w:r>
      <w:r>
        <w:rPr>
          <w:lang w:val="kk-KZ"/>
        </w:rPr>
        <w:t>как элемент реализации логистического подхода к организации управления фармацевтическим производством</w:t>
      </w:r>
      <w:r>
        <w:t>.</w:t>
      </w:r>
      <w:r w:rsidRPr="00846515">
        <w:t xml:space="preserve"> </w:t>
      </w:r>
    </w:p>
    <w:p w:rsidR="00BF12DF" w:rsidRPr="00846515" w:rsidRDefault="00BF12DF" w:rsidP="00965E69">
      <w:pPr>
        <w:numPr>
          <w:ilvl w:val="0"/>
          <w:numId w:val="314"/>
        </w:numPr>
        <w:tabs>
          <w:tab w:val="left" w:pos="700"/>
        </w:tabs>
        <w:jc w:val="both"/>
      </w:pPr>
      <w:r>
        <w:t>Рецептурно-производственный отдел аптечной организации как модель микрологистич</w:t>
      </w:r>
      <w:r>
        <w:t>е</w:t>
      </w:r>
      <w:r>
        <w:t>ской системы фармацевтического производственного предприятия.</w:t>
      </w:r>
    </w:p>
    <w:p w:rsidR="00BF12DF" w:rsidRDefault="00BF12DF" w:rsidP="00BF12DF">
      <w:pPr>
        <w:ind w:firstLine="567"/>
      </w:pPr>
    </w:p>
    <w:p w:rsidR="00B902F2" w:rsidRDefault="00B902F2" w:rsidP="00BF12DF">
      <w:pPr>
        <w:ind w:firstLine="567"/>
        <w:jc w:val="center"/>
        <w:rPr>
          <w:b/>
        </w:rPr>
      </w:pPr>
    </w:p>
    <w:p w:rsidR="00BF12DF" w:rsidRDefault="00BF12DF" w:rsidP="00BF12DF">
      <w:pPr>
        <w:ind w:firstLine="567"/>
        <w:jc w:val="center"/>
        <w:rPr>
          <w:b/>
        </w:rPr>
      </w:pPr>
      <w:r>
        <w:rPr>
          <w:b/>
        </w:rPr>
        <w:t>Карта №8</w:t>
      </w:r>
    </w:p>
    <w:p w:rsidR="00BF12DF" w:rsidRDefault="00BF12DF" w:rsidP="00BF12DF">
      <w:pPr>
        <w:ind w:left="357"/>
      </w:pPr>
    </w:p>
    <w:p w:rsidR="00BF12DF" w:rsidRDefault="00BF12DF" w:rsidP="00965E69">
      <w:pPr>
        <w:numPr>
          <w:ilvl w:val="0"/>
          <w:numId w:val="315"/>
        </w:numPr>
        <w:tabs>
          <w:tab w:val="left" w:pos="700"/>
        </w:tabs>
        <w:jc w:val="both"/>
      </w:pPr>
      <w:r>
        <w:t>Логистический подход к управлению материальными потоками в дистрибьюторских фа</w:t>
      </w:r>
      <w:r>
        <w:t>р</w:t>
      </w:r>
      <w:r>
        <w:t>мацевтических организациях.</w:t>
      </w:r>
    </w:p>
    <w:p w:rsidR="00BF12DF" w:rsidRDefault="00BF12DF" w:rsidP="00965E69">
      <w:pPr>
        <w:numPr>
          <w:ilvl w:val="0"/>
          <w:numId w:val="315"/>
        </w:numPr>
        <w:tabs>
          <w:tab w:val="left" w:pos="700"/>
        </w:tabs>
        <w:jc w:val="both"/>
      </w:pPr>
      <w:r>
        <w:rPr>
          <w:lang w:val="en-US"/>
        </w:rPr>
        <w:t>GDP</w:t>
      </w:r>
      <w:r w:rsidRPr="00846515">
        <w:t xml:space="preserve"> </w:t>
      </w:r>
      <w:r>
        <w:rPr>
          <w:lang w:val="kk-KZ"/>
        </w:rPr>
        <w:t xml:space="preserve">как элемент реализации логистического подхода к организации управления фармацевтическими </w:t>
      </w:r>
      <w:r>
        <w:t>дистрибьюторскими организациями.</w:t>
      </w:r>
    </w:p>
    <w:p w:rsidR="00BF12DF" w:rsidRDefault="00BF12DF" w:rsidP="00BF12DF">
      <w:pPr>
        <w:rPr>
          <w:b/>
        </w:rPr>
      </w:pPr>
    </w:p>
    <w:p w:rsidR="00BF12DF" w:rsidRDefault="00BF12DF" w:rsidP="00BF12DF">
      <w:pPr>
        <w:ind w:firstLine="567"/>
        <w:jc w:val="center"/>
        <w:rPr>
          <w:b/>
          <w:lang w:val="kk-KZ"/>
        </w:rPr>
      </w:pPr>
      <w:r w:rsidRPr="00EE4863">
        <w:rPr>
          <w:b/>
        </w:rPr>
        <w:t xml:space="preserve">Карта </w:t>
      </w:r>
      <w:r>
        <w:rPr>
          <w:b/>
        </w:rPr>
        <w:t>№9</w:t>
      </w:r>
    </w:p>
    <w:p w:rsidR="00BF12DF" w:rsidRPr="001B2D4F" w:rsidRDefault="00BF12DF" w:rsidP="00BF12DF">
      <w:pPr>
        <w:ind w:firstLine="567"/>
        <w:jc w:val="center"/>
        <w:rPr>
          <w:b/>
          <w:lang w:val="kk-KZ"/>
        </w:rPr>
      </w:pPr>
    </w:p>
    <w:p w:rsidR="00BF12DF" w:rsidRDefault="00BF12DF" w:rsidP="00965E69">
      <w:pPr>
        <w:numPr>
          <w:ilvl w:val="0"/>
          <w:numId w:val="316"/>
        </w:numPr>
        <w:tabs>
          <w:tab w:val="left" w:pos="700"/>
        </w:tabs>
        <w:jc w:val="both"/>
      </w:pPr>
      <w:r>
        <w:t>Эффективность применения логистического подхода к управлению материальными пот</w:t>
      </w:r>
      <w:r>
        <w:t>о</w:t>
      </w:r>
      <w:r>
        <w:t>ками дистрибьюторских фармацевтических организаций.</w:t>
      </w:r>
    </w:p>
    <w:p w:rsidR="00BF12DF" w:rsidRPr="00846515" w:rsidRDefault="00BF12DF" w:rsidP="00965E69">
      <w:pPr>
        <w:numPr>
          <w:ilvl w:val="0"/>
          <w:numId w:val="316"/>
        </w:numPr>
        <w:tabs>
          <w:tab w:val="left" w:pos="700"/>
        </w:tabs>
        <w:jc w:val="both"/>
      </w:pPr>
      <w:r>
        <w:t>Фармацевтические организации как элемент макрологистической системы.</w:t>
      </w:r>
    </w:p>
    <w:p w:rsidR="00BF12DF" w:rsidRDefault="00BF12DF" w:rsidP="00BF12DF">
      <w:pPr>
        <w:ind w:firstLine="567"/>
        <w:jc w:val="center"/>
        <w:rPr>
          <w:b/>
        </w:rPr>
      </w:pPr>
    </w:p>
    <w:p w:rsidR="00BF12DF" w:rsidRDefault="00BF12DF" w:rsidP="00BF12DF">
      <w:pPr>
        <w:ind w:firstLine="567"/>
        <w:jc w:val="center"/>
        <w:rPr>
          <w:b/>
          <w:lang w:val="kk-KZ"/>
        </w:rPr>
      </w:pPr>
      <w:r>
        <w:rPr>
          <w:b/>
        </w:rPr>
        <w:t>Карта №10</w:t>
      </w:r>
    </w:p>
    <w:p w:rsidR="00BF12DF" w:rsidRPr="001B2D4F" w:rsidRDefault="00BF12DF" w:rsidP="00BF12DF">
      <w:pPr>
        <w:ind w:firstLine="567"/>
        <w:jc w:val="center"/>
        <w:rPr>
          <w:b/>
          <w:lang w:val="kk-KZ"/>
        </w:rPr>
      </w:pPr>
    </w:p>
    <w:p w:rsidR="00BF12DF" w:rsidRDefault="00BF12DF" w:rsidP="00965E69">
      <w:pPr>
        <w:numPr>
          <w:ilvl w:val="0"/>
          <w:numId w:val="317"/>
        </w:numPr>
        <w:tabs>
          <w:tab w:val="left" w:pos="700"/>
        </w:tabs>
        <w:jc w:val="both"/>
      </w:pPr>
      <w:r>
        <w:rPr>
          <w:lang w:val="en-US"/>
        </w:rPr>
        <w:t>GDP</w:t>
      </w:r>
      <w:r w:rsidRPr="00846515">
        <w:t xml:space="preserve"> </w:t>
      </w:r>
      <w:r>
        <w:rPr>
          <w:lang w:val="kk-KZ"/>
        </w:rPr>
        <w:t xml:space="preserve">как элемент реализации логистического подхода к организации управления фармацевтическими </w:t>
      </w:r>
      <w:r>
        <w:t>дистрибьюторскими организациями.</w:t>
      </w:r>
    </w:p>
    <w:p w:rsidR="00BF12DF" w:rsidRPr="00846515" w:rsidRDefault="00BF12DF" w:rsidP="00965E69">
      <w:pPr>
        <w:numPr>
          <w:ilvl w:val="0"/>
          <w:numId w:val="317"/>
        </w:numPr>
        <w:tabs>
          <w:tab w:val="left" w:pos="700"/>
        </w:tabs>
        <w:jc w:val="both"/>
      </w:pPr>
      <w:r>
        <w:t>Рецептурно-производственный отдел аптечной организации как модель микрологистич</w:t>
      </w:r>
      <w:r>
        <w:t>е</w:t>
      </w:r>
      <w:r>
        <w:t>ской системы фармацевтического производственного предприятия.</w:t>
      </w:r>
    </w:p>
    <w:p w:rsidR="00BF12DF" w:rsidRPr="006F5614" w:rsidRDefault="00BF12DF" w:rsidP="00BF12DF">
      <w:pPr>
        <w:tabs>
          <w:tab w:val="left" w:pos="4074"/>
        </w:tabs>
      </w:pPr>
    </w:p>
    <w:p w:rsidR="00BF12DF" w:rsidRPr="006F5614" w:rsidRDefault="00BF12DF" w:rsidP="00BF12DF">
      <w:pPr>
        <w:tabs>
          <w:tab w:val="left" w:pos="4074"/>
        </w:tabs>
      </w:pPr>
    </w:p>
    <w:p w:rsidR="00BF12DF" w:rsidRPr="006F5614" w:rsidRDefault="00BF12DF" w:rsidP="00BF12DF">
      <w:pPr>
        <w:tabs>
          <w:tab w:val="left" w:pos="4074"/>
        </w:tabs>
      </w:pPr>
    </w:p>
    <w:p w:rsidR="00BF12DF" w:rsidRPr="006F5614" w:rsidRDefault="00BF12DF" w:rsidP="00BF12DF">
      <w:pPr>
        <w:tabs>
          <w:tab w:val="left" w:pos="4074"/>
        </w:tabs>
      </w:pPr>
    </w:p>
    <w:p w:rsidR="00BF12DF" w:rsidRPr="0019789E" w:rsidRDefault="00BF12DF" w:rsidP="00BF12DF">
      <w:pPr>
        <w:tabs>
          <w:tab w:val="left" w:pos="4074"/>
        </w:tabs>
        <w:rPr>
          <w:b/>
        </w:rPr>
      </w:pPr>
      <w:r>
        <w:lastRenderedPageBreak/>
        <w:t>ТЕМА:</w:t>
      </w:r>
      <w:r>
        <w:rPr>
          <w:b/>
        </w:rPr>
        <w:t xml:space="preserve"> РАСПРЕДЕЛИТЕЛЬНАЯ ЛОГИСТИКА</w:t>
      </w:r>
    </w:p>
    <w:p w:rsidR="00BF12DF" w:rsidRDefault="00BF12DF" w:rsidP="00BF12DF">
      <w:pPr>
        <w:tabs>
          <w:tab w:val="left" w:pos="700"/>
        </w:tabs>
        <w:jc w:val="both"/>
      </w:pPr>
      <w:r w:rsidRPr="000156AF">
        <w:t>ЦЕЛЬ:</w:t>
      </w:r>
      <w:r w:rsidRPr="000156AF">
        <w:rPr>
          <w:b/>
        </w:rPr>
        <w:t xml:space="preserve"> </w:t>
      </w:r>
      <w:r>
        <w:t>формирование знаний  студентов по вопросам, касающимся распределительной логистики.</w:t>
      </w:r>
    </w:p>
    <w:p w:rsidR="00BF12DF" w:rsidRDefault="00BF12DF" w:rsidP="00BF12DF">
      <w:pPr>
        <w:tabs>
          <w:tab w:val="left" w:pos="700"/>
        </w:tabs>
        <w:jc w:val="both"/>
      </w:pPr>
      <w:r>
        <w:t>ЗАДАЧИ ОБУЧЕНИЯ - ознакомить студентов с:</w:t>
      </w:r>
    </w:p>
    <w:p w:rsidR="00BF12DF" w:rsidRDefault="00BF12DF" w:rsidP="00965E69">
      <w:pPr>
        <w:pStyle w:val="af8"/>
        <w:numPr>
          <w:ilvl w:val="0"/>
          <w:numId w:val="193"/>
        </w:numPr>
        <w:tabs>
          <w:tab w:val="left" w:pos="700"/>
        </w:tabs>
        <w:jc w:val="both"/>
      </w:pPr>
      <w:r>
        <w:t>понятием распределительной логистики;</w:t>
      </w:r>
    </w:p>
    <w:p w:rsidR="00BF12DF" w:rsidRPr="00B8681F" w:rsidRDefault="00BF12DF" w:rsidP="00965E69">
      <w:pPr>
        <w:pStyle w:val="af8"/>
        <w:numPr>
          <w:ilvl w:val="0"/>
          <w:numId w:val="193"/>
        </w:numPr>
        <w:tabs>
          <w:tab w:val="left" w:pos="700"/>
        </w:tabs>
        <w:jc w:val="both"/>
      </w:pPr>
      <w:r>
        <w:t>целью распределительной логистики;</w:t>
      </w:r>
      <w:r w:rsidRPr="00B8681F">
        <w:rPr>
          <w:lang w:val="kk-KZ"/>
        </w:rPr>
        <w:t xml:space="preserve"> </w:t>
      </w:r>
    </w:p>
    <w:p w:rsidR="00BF12DF" w:rsidRDefault="00BF12DF" w:rsidP="00965E69">
      <w:pPr>
        <w:pStyle w:val="af8"/>
        <w:numPr>
          <w:ilvl w:val="0"/>
          <w:numId w:val="193"/>
        </w:numPr>
        <w:tabs>
          <w:tab w:val="left" w:pos="700"/>
        </w:tabs>
        <w:jc w:val="both"/>
      </w:pPr>
      <w:r>
        <w:rPr>
          <w:lang w:val="kk-KZ"/>
        </w:rPr>
        <w:t xml:space="preserve">задачами </w:t>
      </w:r>
      <w:r>
        <w:t>распределительной логистики;</w:t>
      </w:r>
    </w:p>
    <w:p w:rsidR="00BF12DF" w:rsidRDefault="00BF12DF" w:rsidP="00965E69">
      <w:pPr>
        <w:pStyle w:val="af8"/>
        <w:numPr>
          <w:ilvl w:val="0"/>
          <w:numId w:val="193"/>
        </w:numPr>
        <w:tabs>
          <w:tab w:val="left" w:pos="700"/>
        </w:tabs>
        <w:jc w:val="both"/>
      </w:pPr>
      <w:r>
        <w:t>сферами применения распределительной логистики;</w:t>
      </w:r>
    </w:p>
    <w:p w:rsidR="00BF12DF" w:rsidRDefault="00BF12DF" w:rsidP="00965E69">
      <w:pPr>
        <w:pStyle w:val="af8"/>
        <w:numPr>
          <w:ilvl w:val="0"/>
          <w:numId w:val="193"/>
        </w:numPr>
        <w:tabs>
          <w:tab w:val="left" w:pos="700"/>
        </w:tabs>
        <w:jc w:val="both"/>
      </w:pPr>
      <w:r>
        <w:t>принципиальными отличиями распределительной логистики от традиционных сбыта и пр</w:t>
      </w:r>
      <w:r>
        <w:t>о</w:t>
      </w:r>
      <w:r>
        <w:t>дажи;</w:t>
      </w:r>
    </w:p>
    <w:p w:rsidR="00BF12DF" w:rsidRDefault="00BF12DF" w:rsidP="00965E69">
      <w:pPr>
        <w:pStyle w:val="af8"/>
        <w:numPr>
          <w:ilvl w:val="0"/>
          <w:numId w:val="193"/>
        </w:numPr>
        <w:tabs>
          <w:tab w:val="left" w:pos="700"/>
        </w:tabs>
        <w:jc w:val="both"/>
      </w:pPr>
      <w:r>
        <w:t>правилами распределительной логистики;</w:t>
      </w:r>
    </w:p>
    <w:p w:rsidR="00BF12DF" w:rsidRDefault="00BF12DF" w:rsidP="00965E69">
      <w:pPr>
        <w:pStyle w:val="af8"/>
        <w:numPr>
          <w:ilvl w:val="0"/>
          <w:numId w:val="193"/>
        </w:numPr>
        <w:tabs>
          <w:tab w:val="left" w:pos="700"/>
        </w:tabs>
        <w:jc w:val="both"/>
      </w:pPr>
      <w:r>
        <w:t>вопрос</w:t>
      </w:r>
      <w:r>
        <w:rPr>
          <w:lang w:val="kk-KZ"/>
        </w:rPr>
        <w:t>ами</w:t>
      </w:r>
      <w:r>
        <w:t>, рассматриваемы</w:t>
      </w:r>
      <w:r>
        <w:rPr>
          <w:lang w:val="kk-KZ"/>
        </w:rPr>
        <w:t>ми</w:t>
      </w:r>
      <w:r>
        <w:t xml:space="preserve"> распределительной логистик</w:t>
      </w:r>
      <w:r>
        <w:rPr>
          <w:lang w:val="kk-KZ"/>
        </w:rPr>
        <w:t>ой</w:t>
      </w:r>
      <w:r>
        <w:t>.</w:t>
      </w:r>
      <w:r w:rsidRPr="000156AF">
        <w:t xml:space="preserve"> </w:t>
      </w:r>
    </w:p>
    <w:p w:rsidR="00BF12DF" w:rsidRPr="000156AF" w:rsidRDefault="00BF12DF" w:rsidP="00BF12DF">
      <w:pPr>
        <w:tabs>
          <w:tab w:val="left" w:pos="700"/>
        </w:tabs>
        <w:jc w:val="both"/>
      </w:pPr>
      <w:r w:rsidRPr="000156AF">
        <w:t>ОСНОВНЫЕ ВОПРОСЫ ТЕМЫ:</w:t>
      </w:r>
    </w:p>
    <w:p w:rsidR="00BF12DF" w:rsidRDefault="00BF12DF" w:rsidP="00965E69">
      <w:pPr>
        <w:pStyle w:val="af8"/>
        <w:numPr>
          <w:ilvl w:val="0"/>
          <w:numId w:val="214"/>
        </w:numPr>
        <w:tabs>
          <w:tab w:val="left" w:pos="700"/>
        </w:tabs>
        <w:jc w:val="both"/>
      </w:pPr>
      <w:r>
        <w:rPr>
          <w:lang w:val="kk-KZ"/>
        </w:rPr>
        <w:t>П</w:t>
      </w:r>
      <w:r>
        <w:t>онятие распределительной логистики.</w:t>
      </w:r>
    </w:p>
    <w:p w:rsidR="00BF12DF" w:rsidRPr="00B8681F" w:rsidRDefault="00BF12DF" w:rsidP="00965E69">
      <w:pPr>
        <w:pStyle w:val="af8"/>
        <w:numPr>
          <w:ilvl w:val="0"/>
          <w:numId w:val="214"/>
        </w:numPr>
        <w:tabs>
          <w:tab w:val="left" w:pos="700"/>
        </w:tabs>
        <w:jc w:val="both"/>
      </w:pPr>
      <w:r>
        <w:rPr>
          <w:lang w:val="kk-KZ"/>
        </w:rPr>
        <w:t>Ц</w:t>
      </w:r>
      <w:r>
        <w:t>ель распределительной логистики.</w:t>
      </w:r>
      <w:r w:rsidRPr="00B8681F">
        <w:rPr>
          <w:lang w:val="kk-KZ"/>
        </w:rPr>
        <w:t xml:space="preserve"> </w:t>
      </w:r>
    </w:p>
    <w:p w:rsidR="00BF12DF" w:rsidRDefault="00BF12DF" w:rsidP="00965E69">
      <w:pPr>
        <w:pStyle w:val="af8"/>
        <w:numPr>
          <w:ilvl w:val="0"/>
          <w:numId w:val="214"/>
        </w:numPr>
        <w:tabs>
          <w:tab w:val="left" w:pos="700"/>
        </w:tabs>
        <w:jc w:val="both"/>
      </w:pPr>
      <w:r>
        <w:rPr>
          <w:lang w:val="kk-KZ"/>
        </w:rPr>
        <w:t xml:space="preserve">Задачи </w:t>
      </w:r>
      <w:r>
        <w:t>распределительной логистики на микроуровне.</w:t>
      </w:r>
    </w:p>
    <w:p w:rsidR="00BF12DF" w:rsidRDefault="00BF12DF" w:rsidP="00965E69">
      <w:pPr>
        <w:pStyle w:val="af8"/>
        <w:numPr>
          <w:ilvl w:val="0"/>
          <w:numId w:val="214"/>
        </w:numPr>
        <w:tabs>
          <w:tab w:val="left" w:pos="700"/>
        </w:tabs>
        <w:jc w:val="both"/>
      </w:pPr>
      <w:r>
        <w:rPr>
          <w:lang w:val="kk-KZ"/>
        </w:rPr>
        <w:t xml:space="preserve">Задачи </w:t>
      </w:r>
      <w:r>
        <w:t>распределительной логистики на макроуровне.</w:t>
      </w:r>
    </w:p>
    <w:p w:rsidR="00BF12DF" w:rsidRDefault="00BF12DF" w:rsidP="00965E69">
      <w:pPr>
        <w:pStyle w:val="af8"/>
        <w:numPr>
          <w:ilvl w:val="0"/>
          <w:numId w:val="214"/>
        </w:numPr>
        <w:tabs>
          <w:tab w:val="left" w:pos="700"/>
        </w:tabs>
        <w:jc w:val="both"/>
      </w:pPr>
      <w:r>
        <w:t>Сферы применения распределительной логистики.</w:t>
      </w:r>
    </w:p>
    <w:p w:rsidR="00BF12DF" w:rsidRDefault="00BF12DF" w:rsidP="00965E69">
      <w:pPr>
        <w:pStyle w:val="af8"/>
        <w:numPr>
          <w:ilvl w:val="0"/>
          <w:numId w:val="214"/>
        </w:numPr>
        <w:tabs>
          <w:tab w:val="left" w:pos="700"/>
        </w:tabs>
        <w:jc w:val="both"/>
      </w:pPr>
      <w:r>
        <w:t>Принципиальные отличия распределительной логистики от традиционных сбыта и прод</w:t>
      </w:r>
      <w:r>
        <w:t>а</w:t>
      </w:r>
      <w:r>
        <w:t>жи.</w:t>
      </w:r>
    </w:p>
    <w:p w:rsidR="00BF12DF" w:rsidRDefault="00BF12DF" w:rsidP="00965E69">
      <w:pPr>
        <w:pStyle w:val="af8"/>
        <w:numPr>
          <w:ilvl w:val="0"/>
          <w:numId w:val="214"/>
        </w:numPr>
        <w:tabs>
          <w:tab w:val="left" w:pos="700"/>
        </w:tabs>
        <w:jc w:val="both"/>
      </w:pPr>
      <w:r>
        <w:t>Вопросы, рассматриваемые распределительной логистик</w:t>
      </w:r>
      <w:r>
        <w:rPr>
          <w:lang w:val="kk-KZ"/>
        </w:rPr>
        <w:t>ой</w:t>
      </w:r>
      <w:r>
        <w:t>.</w:t>
      </w:r>
    </w:p>
    <w:p w:rsidR="00BF12DF" w:rsidRDefault="00BF12DF" w:rsidP="00965E69">
      <w:pPr>
        <w:pStyle w:val="af8"/>
        <w:numPr>
          <w:ilvl w:val="0"/>
          <w:numId w:val="214"/>
        </w:numPr>
        <w:tabs>
          <w:tab w:val="left" w:pos="700"/>
        </w:tabs>
        <w:jc w:val="both"/>
      </w:pPr>
      <w:r>
        <w:t>Правила распределительной логистики.</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Pr="00355564" w:rsidRDefault="00BF12DF" w:rsidP="00BF12DF">
      <w:pPr>
        <w:ind w:firstLine="567"/>
        <w:jc w:val="both"/>
        <w:rPr>
          <w:i/>
        </w:rPr>
      </w:pPr>
      <w:r w:rsidRPr="00355564">
        <w:rPr>
          <w:i/>
        </w:rPr>
        <w:t>Дискуссия по вопросам:</w:t>
      </w:r>
    </w:p>
    <w:p w:rsidR="00BF12DF" w:rsidRDefault="00BF12DF" w:rsidP="00965E69">
      <w:pPr>
        <w:pStyle w:val="af8"/>
        <w:numPr>
          <w:ilvl w:val="0"/>
          <w:numId w:val="181"/>
        </w:numPr>
        <w:tabs>
          <w:tab w:val="left" w:pos="1134"/>
        </w:tabs>
        <w:ind w:firstLine="414"/>
        <w:jc w:val="both"/>
      </w:pPr>
      <w:r>
        <w:t>Принципиальные отличия распределительной логистики от традиционных сбыта и продажи.</w:t>
      </w:r>
    </w:p>
    <w:p w:rsidR="00BF12DF" w:rsidRDefault="00BF12DF" w:rsidP="00965E69">
      <w:pPr>
        <w:pStyle w:val="af8"/>
        <w:numPr>
          <w:ilvl w:val="0"/>
          <w:numId w:val="181"/>
        </w:numPr>
        <w:tabs>
          <w:tab w:val="left" w:pos="1134"/>
        </w:tabs>
        <w:ind w:firstLine="414"/>
        <w:jc w:val="both"/>
      </w:pPr>
      <w:r>
        <w:t>Преимущества распределительной логистики перед традиционными сбытом и пр</w:t>
      </w:r>
      <w:r>
        <w:t>о</w:t>
      </w:r>
      <w:r>
        <w:t>дажами.</w:t>
      </w:r>
    </w:p>
    <w:p w:rsidR="00BF12DF" w:rsidRDefault="00BF12DF" w:rsidP="00BF12DF">
      <w:pPr>
        <w:ind w:firstLine="567"/>
        <w:jc w:val="both"/>
        <w:rPr>
          <w:i/>
        </w:rPr>
      </w:pPr>
      <w:r w:rsidRPr="00466150">
        <w:rPr>
          <w:i/>
        </w:rPr>
        <w:t xml:space="preserve">Работа в малых группах. Презентация: </w:t>
      </w:r>
    </w:p>
    <w:p w:rsidR="00BF12DF" w:rsidRDefault="00BF12DF" w:rsidP="00965E69">
      <w:pPr>
        <w:pStyle w:val="af8"/>
        <w:numPr>
          <w:ilvl w:val="0"/>
          <w:numId w:val="182"/>
        </w:numPr>
        <w:tabs>
          <w:tab w:val="left" w:pos="1418"/>
        </w:tabs>
        <w:ind w:firstLine="414"/>
        <w:jc w:val="both"/>
      </w:pPr>
      <w:r>
        <w:t>Распределительная логистика.</w:t>
      </w:r>
    </w:p>
    <w:p w:rsidR="00BF12DF" w:rsidRDefault="00BF12DF" w:rsidP="00965E69">
      <w:pPr>
        <w:pStyle w:val="af8"/>
        <w:numPr>
          <w:ilvl w:val="0"/>
          <w:numId w:val="182"/>
        </w:numPr>
        <w:tabs>
          <w:tab w:val="left" w:pos="1418"/>
        </w:tabs>
        <w:ind w:firstLine="414"/>
        <w:jc w:val="both"/>
      </w:pPr>
      <w:r>
        <w:t>Правила распределительной логистики.</w:t>
      </w:r>
    </w:p>
    <w:p w:rsidR="00BF12DF" w:rsidRDefault="00BF12DF" w:rsidP="00965E69">
      <w:pPr>
        <w:pStyle w:val="af8"/>
        <w:numPr>
          <w:ilvl w:val="0"/>
          <w:numId w:val="182"/>
        </w:numPr>
        <w:tabs>
          <w:tab w:val="left" w:pos="1418"/>
        </w:tabs>
        <w:ind w:firstLine="414"/>
        <w:jc w:val="both"/>
      </w:pPr>
      <w:r>
        <w:t>Вопросы, рассматриваемые распределительной логистик</w:t>
      </w:r>
      <w:r>
        <w:rPr>
          <w:lang w:val="kk-KZ"/>
        </w:rPr>
        <w:t>ой</w:t>
      </w:r>
      <w:r>
        <w:t>.</w:t>
      </w:r>
      <w:r w:rsidRPr="000156AF">
        <w:t xml:space="preserve"> </w:t>
      </w:r>
    </w:p>
    <w:p w:rsidR="00BF12DF" w:rsidRPr="000156AF" w:rsidRDefault="00BF12DF" w:rsidP="00BF12DF">
      <w:pPr>
        <w:jc w:val="both"/>
      </w:pPr>
      <w:r w:rsidRPr="000156AF">
        <w:t>ЛИТЕРАТУРА:</w:t>
      </w:r>
    </w:p>
    <w:p w:rsidR="00BF12DF" w:rsidRDefault="00BF12DF" w:rsidP="00BF12DF">
      <w:pPr>
        <w:ind w:firstLine="567"/>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215"/>
        </w:numPr>
        <w:jc w:val="both"/>
      </w:pPr>
      <w:r w:rsidRPr="000156AF">
        <w:t>Савенкова Т.И. Логистика. – Москва: Омега-Л, 2010.</w:t>
      </w:r>
    </w:p>
    <w:p w:rsidR="00BF12DF" w:rsidRPr="000156AF" w:rsidRDefault="00BF12DF" w:rsidP="00965E69">
      <w:pPr>
        <w:pStyle w:val="11"/>
        <w:numPr>
          <w:ilvl w:val="0"/>
          <w:numId w:val="215"/>
        </w:numPr>
        <w:jc w:val="both"/>
      </w:pPr>
      <w:r w:rsidRPr="000156AF">
        <w:t>Тулембаева А.Н. Логистика. – Алматы: Триумф «Т», 2008.</w:t>
      </w:r>
    </w:p>
    <w:p w:rsidR="00BF12DF" w:rsidRPr="000156AF" w:rsidRDefault="00BF12DF" w:rsidP="00965E69">
      <w:pPr>
        <w:pStyle w:val="11"/>
        <w:numPr>
          <w:ilvl w:val="0"/>
          <w:numId w:val="215"/>
        </w:numPr>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215"/>
        </w:numPr>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216"/>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216"/>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216"/>
        </w:numPr>
        <w:shd w:val="clear" w:color="auto" w:fill="FFFFFF"/>
        <w:tabs>
          <w:tab w:val="left" w:pos="355"/>
        </w:tabs>
        <w:autoSpaceDE w:val="0"/>
        <w:autoSpaceDN w:val="0"/>
        <w:adjustRightInd w:val="0"/>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 xml:space="preserve">Пер. с англ. - </w:t>
      </w:r>
      <w:r w:rsidRPr="000156AF">
        <w:rPr>
          <w:color w:val="000000"/>
          <w:spacing w:val="1"/>
        </w:rPr>
        <w:lastRenderedPageBreak/>
        <w:t>М.: Олимп-Бизнес, 2001.</w:t>
      </w:r>
    </w:p>
    <w:p w:rsidR="00BF12DF" w:rsidRPr="000156AF" w:rsidRDefault="00BF12DF" w:rsidP="00965E69">
      <w:pPr>
        <w:widowControl w:val="0"/>
        <w:numPr>
          <w:ilvl w:val="0"/>
          <w:numId w:val="216"/>
        </w:numPr>
        <w:shd w:val="clear" w:color="auto" w:fill="FFFFFF"/>
        <w:tabs>
          <w:tab w:val="left" w:pos="355"/>
        </w:tabs>
        <w:autoSpaceDE w:val="0"/>
        <w:autoSpaceDN w:val="0"/>
        <w:adjustRightInd w:val="0"/>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216"/>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216"/>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216"/>
        </w:numPr>
        <w:shd w:val="clear" w:color="auto" w:fill="FFFFFF"/>
        <w:tabs>
          <w:tab w:val="left" w:pos="355"/>
        </w:tabs>
        <w:autoSpaceDE w:val="0"/>
        <w:autoSpaceDN w:val="0"/>
        <w:adjustRightInd w:val="0"/>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t xml:space="preserve">«Дашков и К», 1999. </w:t>
      </w:r>
    </w:p>
    <w:p w:rsidR="00BF12DF" w:rsidRPr="000156AF" w:rsidRDefault="00BF12DF" w:rsidP="00965E69">
      <w:pPr>
        <w:widowControl w:val="0"/>
        <w:numPr>
          <w:ilvl w:val="0"/>
          <w:numId w:val="216"/>
        </w:numPr>
        <w:shd w:val="clear" w:color="auto" w:fill="FFFFFF"/>
        <w:tabs>
          <w:tab w:val="left" w:pos="355"/>
        </w:tabs>
        <w:autoSpaceDE w:val="0"/>
        <w:autoSpaceDN w:val="0"/>
        <w:adjustRightInd w:val="0"/>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0156AF" w:rsidRDefault="00BF12DF" w:rsidP="00965E69">
      <w:pPr>
        <w:widowControl w:val="0"/>
        <w:numPr>
          <w:ilvl w:val="0"/>
          <w:numId w:val="216"/>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BF12DF" w:rsidRDefault="00BF12DF" w:rsidP="00BF12DF">
      <w:pPr>
        <w:jc w:val="center"/>
      </w:pPr>
    </w:p>
    <w:p w:rsidR="00BF12DF" w:rsidRDefault="00BF12DF" w:rsidP="00BF12DF">
      <w:pPr>
        <w:jc w:val="center"/>
      </w:pPr>
      <w:r w:rsidRPr="000156AF">
        <w:t>КОНТРОЛЬ</w:t>
      </w:r>
      <w:r>
        <w:t xml:space="preserve"> ЗНАНИЙ ПО ТЕМЕ</w:t>
      </w:r>
      <w:r w:rsidRPr="000156AF">
        <w:t>:</w:t>
      </w:r>
    </w:p>
    <w:p w:rsidR="00BF12DF" w:rsidRDefault="00BF12DF" w:rsidP="00BF12DF">
      <w:pPr>
        <w:jc w:val="center"/>
      </w:pPr>
      <w:r>
        <w:t>РАСПРЕДЕЛИТЕЛЬНАЯ ЛОГИСТИКА.</w:t>
      </w:r>
    </w:p>
    <w:p w:rsidR="00BF12DF" w:rsidRDefault="00BF12DF" w:rsidP="00BF12DF">
      <w:pPr>
        <w:ind w:firstLine="567"/>
        <w:jc w:val="center"/>
      </w:pPr>
      <w:r>
        <w:t xml:space="preserve"> </w:t>
      </w:r>
    </w:p>
    <w:p w:rsidR="00BF12DF" w:rsidRDefault="00BF12DF" w:rsidP="00BF12DF">
      <w:pPr>
        <w:ind w:firstLine="567"/>
        <w:jc w:val="center"/>
        <w:rPr>
          <w:b/>
          <w:lang w:val="kk-KZ"/>
        </w:rPr>
      </w:pPr>
      <w:r w:rsidRPr="002B5114">
        <w:rPr>
          <w:b/>
        </w:rPr>
        <w:t>Карта №1.</w:t>
      </w:r>
    </w:p>
    <w:p w:rsidR="00BF12DF" w:rsidRDefault="00BF12DF" w:rsidP="00BF12DF">
      <w:pPr>
        <w:pStyle w:val="af8"/>
        <w:tabs>
          <w:tab w:val="left" w:pos="700"/>
        </w:tabs>
        <w:jc w:val="both"/>
      </w:pPr>
    </w:p>
    <w:p w:rsidR="00BF12DF" w:rsidRDefault="00BF12DF" w:rsidP="00965E69">
      <w:pPr>
        <w:pStyle w:val="af8"/>
        <w:numPr>
          <w:ilvl w:val="0"/>
          <w:numId w:val="217"/>
        </w:numPr>
        <w:tabs>
          <w:tab w:val="left" w:pos="700"/>
        </w:tabs>
        <w:jc w:val="both"/>
      </w:pPr>
      <w:r>
        <w:rPr>
          <w:lang w:val="kk-KZ"/>
        </w:rPr>
        <w:t>П</w:t>
      </w:r>
      <w:r>
        <w:t>онятие распределительной логистики.</w:t>
      </w:r>
    </w:p>
    <w:p w:rsidR="00BF12DF" w:rsidRPr="00B8681F" w:rsidRDefault="00BF12DF" w:rsidP="00965E69">
      <w:pPr>
        <w:pStyle w:val="af8"/>
        <w:numPr>
          <w:ilvl w:val="0"/>
          <w:numId w:val="217"/>
        </w:numPr>
        <w:tabs>
          <w:tab w:val="left" w:pos="700"/>
        </w:tabs>
        <w:jc w:val="both"/>
      </w:pPr>
      <w:r>
        <w:rPr>
          <w:lang w:val="kk-KZ"/>
        </w:rPr>
        <w:t>Ц</w:t>
      </w:r>
      <w:r>
        <w:t>ель распределительной логистики.</w:t>
      </w:r>
      <w:r w:rsidRPr="00B8681F">
        <w:rPr>
          <w:lang w:val="kk-KZ"/>
        </w:rPr>
        <w:t xml:space="preserve"> </w:t>
      </w:r>
    </w:p>
    <w:p w:rsidR="00BF12DF" w:rsidRDefault="00BF12DF" w:rsidP="00BF12DF">
      <w:pPr>
        <w:ind w:firstLine="567"/>
        <w:jc w:val="both"/>
      </w:pPr>
    </w:p>
    <w:p w:rsidR="00BF12DF" w:rsidRDefault="00BF12DF" w:rsidP="00BF12DF">
      <w:pPr>
        <w:ind w:firstLine="567"/>
        <w:jc w:val="center"/>
        <w:rPr>
          <w:b/>
          <w:lang w:val="kk-KZ"/>
        </w:rPr>
      </w:pPr>
      <w:r w:rsidRPr="00FB16D2">
        <w:rPr>
          <w:b/>
        </w:rPr>
        <w:t>Карта №2</w:t>
      </w:r>
    </w:p>
    <w:p w:rsidR="00BF12DF" w:rsidRPr="001B2D4F" w:rsidRDefault="00BF12DF" w:rsidP="00BF12DF">
      <w:pPr>
        <w:ind w:firstLine="567"/>
        <w:jc w:val="center"/>
        <w:rPr>
          <w:b/>
          <w:lang w:val="kk-KZ"/>
        </w:rPr>
      </w:pPr>
    </w:p>
    <w:p w:rsidR="00BF12DF" w:rsidRDefault="00BF12DF" w:rsidP="00965E69">
      <w:pPr>
        <w:pStyle w:val="af8"/>
        <w:numPr>
          <w:ilvl w:val="0"/>
          <w:numId w:val="218"/>
        </w:numPr>
        <w:tabs>
          <w:tab w:val="left" w:pos="700"/>
        </w:tabs>
        <w:jc w:val="both"/>
      </w:pPr>
      <w:r>
        <w:rPr>
          <w:lang w:val="kk-KZ"/>
        </w:rPr>
        <w:t xml:space="preserve">Задачи </w:t>
      </w:r>
      <w:r>
        <w:t>распределительной логистики на микроуровне.</w:t>
      </w:r>
    </w:p>
    <w:p w:rsidR="00BF12DF" w:rsidRDefault="00BF12DF" w:rsidP="00965E69">
      <w:pPr>
        <w:pStyle w:val="af8"/>
        <w:numPr>
          <w:ilvl w:val="0"/>
          <w:numId w:val="218"/>
        </w:numPr>
        <w:tabs>
          <w:tab w:val="left" w:pos="700"/>
        </w:tabs>
        <w:jc w:val="both"/>
      </w:pPr>
      <w:r>
        <w:t>Вопросы, рассматриваемые распределительной логистик</w:t>
      </w:r>
      <w:r>
        <w:rPr>
          <w:lang w:val="kk-KZ"/>
        </w:rPr>
        <w:t>ой</w:t>
      </w:r>
      <w:r>
        <w:t>.</w:t>
      </w:r>
      <w:r w:rsidRPr="000156AF">
        <w:t xml:space="preserve"> </w:t>
      </w:r>
    </w:p>
    <w:p w:rsidR="00BF12DF" w:rsidRDefault="00BF12DF" w:rsidP="00BF12DF">
      <w:pPr>
        <w:pStyle w:val="af8"/>
        <w:tabs>
          <w:tab w:val="left" w:pos="700"/>
        </w:tabs>
        <w:jc w:val="both"/>
      </w:pPr>
    </w:p>
    <w:p w:rsidR="00BF12DF" w:rsidRDefault="00BF12DF" w:rsidP="00BF12DF">
      <w:pPr>
        <w:ind w:firstLine="567"/>
        <w:jc w:val="center"/>
        <w:rPr>
          <w:b/>
          <w:lang w:val="kk-KZ"/>
        </w:rPr>
      </w:pPr>
    </w:p>
    <w:p w:rsidR="00BF12DF" w:rsidRDefault="00BF12DF" w:rsidP="00BF12DF">
      <w:pPr>
        <w:ind w:firstLine="567"/>
        <w:jc w:val="center"/>
        <w:rPr>
          <w:b/>
        </w:rPr>
      </w:pPr>
      <w:r w:rsidRPr="00DC5C24">
        <w:rPr>
          <w:b/>
        </w:rPr>
        <w:t>Карта №3</w:t>
      </w:r>
    </w:p>
    <w:p w:rsidR="00BF12DF" w:rsidRPr="00DC5C24" w:rsidRDefault="00BF12DF" w:rsidP="00BF12DF">
      <w:pPr>
        <w:ind w:firstLine="567"/>
        <w:jc w:val="center"/>
      </w:pPr>
    </w:p>
    <w:p w:rsidR="00BF12DF" w:rsidRDefault="00BF12DF" w:rsidP="00965E69">
      <w:pPr>
        <w:pStyle w:val="af8"/>
        <w:numPr>
          <w:ilvl w:val="0"/>
          <w:numId w:val="219"/>
        </w:numPr>
        <w:tabs>
          <w:tab w:val="left" w:pos="700"/>
        </w:tabs>
        <w:jc w:val="both"/>
      </w:pPr>
      <w:r>
        <w:t>Сферы применения распределительной логистики.</w:t>
      </w:r>
    </w:p>
    <w:p w:rsidR="00BF12DF" w:rsidRDefault="00BF12DF" w:rsidP="00965E69">
      <w:pPr>
        <w:pStyle w:val="af8"/>
        <w:numPr>
          <w:ilvl w:val="0"/>
          <w:numId w:val="219"/>
        </w:numPr>
        <w:tabs>
          <w:tab w:val="left" w:pos="700"/>
        </w:tabs>
        <w:jc w:val="both"/>
      </w:pPr>
      <w:r>
        <w:t>Принципиальные отличия распределительной логистики от традиционных сбыта и прод</w:t>
      </w:r>
      <w:r>
        <w:t>а</w:t>
      </w:r>
      <w:r>
        <w:t>жи.</w:t>
      </w:r>
    </w:p>
    <w:p w:rsidR="00BF12DF" w:rsidRDefault="00BF12DF" w:rsidP="00BF12DF">
      <w:pPr>
        <w:ind w:firstLine="567"/>
        <w:rPr>
          <w:b/>
        </w:rPr>
      </w:pPr>
    </w:p>
    <w:p w:rsidR="00BF12DF" w:rsidRDefault="00BF12DF" w:rsidP="00BF12DF">
      <w:pPr>
        <w:ind w:firstLine="567"/>
        <w:jc w:val="center"/>
        <w:rPr>
          <w:b/>
          <w:lang w:val="kk-KZ"/>
        </w:rPr>
      </w:pPr>
      <w:r w:rsidRPr="00EE4863">
        <w:rPr>
          <w:b/>
        </w:rPr>
        <w:t>Карта №4</w:t>
      </w:r>
    </w:p>
    <w:p w:rsidR="00BF12DF" w:rsidRPr="001B2D4F" w:rsidRDefault="00BF12DF" w:rsidP="00BF12DF">
      <w:pPr>
        <w:ind w:firstLine="567"/>
        <w:jc w:val="center"/>
        <w:rPr>
          <w:b/>
          <w:lang w:val="kk-KZ"/>
        </w:rPr>
      </w:pPr>
    </w:p>
    <w:p w:rsidR="00BF12DF" w:rsidRDefault="00BF12DF" w:rsidP="00965E69">
      <w:pPr>
        <w:pStyle w:val="af8"/>
        <w:numPr>
          <w:ilvl w:val="0"/>
          <w:numId w:val="220"/>
        </w:numPr>
        <w:tabs>
          <w:tab w:val="left" w:pos="700"/>
        </w:tabs>
        <w:jc w:val="both"/>
      </w:pPr>
      <w:r>
        <w:t>Правила распределительной логистики.</w:t>
      </w:r>
    </w:p>
    <w:p w:rsidR="00BF12DF" w:rsidRDefault="00BF12DF" w:rsidP="00965E69">
      <w:pPr>
        <w:pStyle w:val="af8"/>
        <w:numPr>
          <w:ilvl w:val="0"/>
          <w:numId w:val="220"/>
        </w:numPr>
        <w:tabs>
          <w:tab w:val="left" w:pos="700"/>
        </w:tabs>
        <w:jc w:val="both"/>
      </w:pPr>
      <w:r>
        <w:rPr>
          <w:lang w:val="kk-KZ"/>
        </w:rPr>
        <w:t xml:space="preserve">Задачи </w:t>
      </w:r>
      <w:r>
        <w:t>распределительной логистики на макроуровне.</w:t>
      </w:r>
    </w:p>
    <w:p w:rsidR="00BF12DF" w:rsidRDefault="00BF12DF" w:rsidP="00BF12DF">
      <w:pPr>
        <w:ind w:firstLine="567"/>
      </w:pPr>
    </w:p>
    <w:p w:rsidR="00BF12DF" w:rsidRDefault="00BF12DF" w:rsidP="00BF12DF">
      <w:pPr>
        <w:ind w:firstLine="567"/>
        <w:jc w:val="center"/>
        <w:rPr>
          <w:b/>
          <w:lang w:val="kk-KZ"/>
        </w:rPr>
      </w:pPr>
      <w:r w:rsidRPr="0057300F">
        <w:rPr>
          <w:b/>
        </w:rPr>
        <w:t>Карта №5</w:t>
      </w:r>
    </w:p>
    <w:p w:rsidR="00BF12DF" w:rsidRPr="001B2D4F" w:rsidRDefault="00BF12DF" w:rsidP="00BF12DF">
      <w:pPr>
        <w:ind w:firstLine="567"/>
        <w:jc w:val="center"/>
        <w:rPr>
          <w:b/>
          <w:lang w:val="kk-KZ"/>
        </w:rPr>
      </w:pPr>
    </w:p>
    <w:p w:rsidR="00BF12DF" w:rsidRDefault="00BF12DF" w:rsidP="00965E69">
      <w:pPr>
        <w:pStyle w:val="af8"/>
        <w:numPr>
          <w:ilvl w:val="0"/>
          <w:numId w:val="221"/>
        </w:numPr>
        <w:tabs>
          <w:tab w:val="left" w:pos="700"/>
        </w:tabs>
        <w:jc w:val="both"/>
      </w:pPr>
      <w:r>
        <w:t>Принципиальные отличия распределительной логистики от традиционных сбыта и прод</w:t>
      </w:r>
      <w:r>
        <w:t>а</w:t>
      </w:r>
      <w:r>
        <w:t>жи.</w:t>
      </w:r>
    </w:p>
    <w:p w:rsidR="00BF12DF" w:rsidRDefault="00BF12DF" w:rsidP="00965E69">
      <w:pPr>
        <w:pStyle w:val="af8"/>
        <w:numPr>
          <w:ilvl w:val="0"/>
          <w:numId w:val="221"/>
        </w:numPr>
        <w:tabs>
          <w:tab w:val="left" w:pos="700"/>
        </w:tabs>
        <w:jc w:val="both"/>
      </w:pPr>
      <w:r>
        <w:rPr>
          <w:lang w:val="kk-KZ"/>
        </w:rPr>
        <w:t xml:space="preserve">Задачи </w:t>
      </w:r>
      <w:r>
        <w:t>распределительной логистики на микроуровне.</w:t>
      </w:r>
    </w:p>
    <w:p w:rsidR="00BF12DF" w:rsidRDefault="00BF12DF" w:rsidP="00BF12DF">
      <w:pPr>
        <w:ind w:firstLine="567"/>
      </w:pPr>
    </w:p>
    <w:p w:rsidR="00BF12DF" w:rsidRDefault="00BF12DF" w:rsidP="00BF12DF">
      <w:pPr>
        <w:ind w:firstLine="567"/>
        <w:jc w:val="center"/>
      </w:pPr>
    </w:p>
    <w:p w:rsidR="00BF12DF" w:rsidRPr="001B2D4F" w:rsidRDefault="00BF12DF" w:rsidP="00BF12DF">
      <w:pPr>
        <w:ind w:firstLine="567"/>
        <w:jc w:val="center"/>
        <w:rPr>
          <w:b/>
          <w:lang w:val="kk-KZ"/>
        </w:rPr>
      </w:pPr>
      <w:r>
        <w:rPr>
          <w:b/>
        </w:rPr>
        <w:t>Карта №6</w:t>
      </w:r>
    </w:p>
    <w:p w:rsidR="00BF12DF" w:rsidRPr="001B2D4F" w:rsidRDefault="00BF12DF" w:rsidP="00BF12DF">
      <w:pPr>
        <w:ind w:firstLine="567"/>
        <w:jc w:val="center"/>
        <w:rPr>
          <w:b/>
          <w:lang w:val="kk-KZ"/>
        </w:rPr>
      </w:pPr>
    </w:p>
    <w:p w:rsidR="00BF12DF" w:rsidRDefault="00BF12DF" w:rsidP="00965E69">
      <w:pPr>
        <w:pStyle w:val="af8"/>
        <w:numPr>
          <w:ilvl w:val="0"/>
          <w:numId w:val="224"/>
        </w:numPr>
        <w:tabs>
          <w:tab w:val="left" w:pos="700"/>
        </w:tabs>
        <w:jc w:val="both"/>
      </w:pPr>
      <w:r>
        <w:lastRenderedPageBreak/>
        <w:t>Правила распределительной логистики.</w:t>
      </w:r>
    </w:p>
    <w:p w:rsidR="00BF12DF" w:rsidRDefault="00BF12DF" w:rsidP="00965E69">
      <w:pPr>
        <w:pStyle w:val="af8"/>
        <w:numPr>
          <w:ilvl w:val="0"/>
          <w:numId w:val="224"/>
        </w:numPr>
        <w:tabs>
          <w:tab w:val="left" w:pos="700"/>
        </w:tabs>
        <w:jc w:val="both"/>
      </w:pPr>
      <w:r>
        <w:t>Сферы применения распределительной логистики.</w:t>
      </w:r>
    </w:p>
    <w:p w:rsidR="00BF12DF" w:rsidRDefault="00BF12DF" w:rsidP="00BF12DF">
      <w:pPr>
        <w:ind w:firstLine="567"/>
        <w:jc w:val="both"/>
      </w:pPr>
    </w:p>
    <w:p w:rsidR="00BF12DF" w:rsidRDefault="00BF12DF" w:rsidP="00BF12DF">
      <w:pPr>
        <w:ind w:firstLine="567"/>
        <w:jc w:val="center"/>
        <w:rPr>
          <w:b/>
        </w:rPr>
      </w:pPr>
      <w:r>
        <w:rPr>
          <w:b/>
        </w:rPr>
        <w:t>Карта №7</w:t>
      </w:r>
    </w:p>
    <w:p w:rsidR="00BF12DF" w:rsidRDefault="00BF12DF" w:rsidP="00BF12DF">
      <w:pPr>
        <w:ind w:firstLine="567"/>
        <w:jc w:val="center"/>
        <w:rPr>
          <w:b/>
        </w:rPr>
      </w:pPr>
    </w:p>
    <w:p w:rsidR="00BF12DF" w:rsidRDefault="00BF12DF" w:rsidP="00965E69">
      <w:pPr>
        <w:pStyle w:val="af8"/>
        <w:numPr>
          <w:ilvl w:val="0"/>
          <w:numId w:val="225"/>
        </w:numPr>
        <w:tabs>
          <w:tab w:val="left" w:pos="700"/>
        </w:tabs>
        <w:jc w:val="both"/>
      </w:pPr>
      <w:r>
        <w:rPr>
          <w:lang w:val="kk-KZ"/>
        </w:rPr>
        <w:t xml:space="preserve">Задачи </w:t>
      </w:r>
      <w:r>
        <w:t xml:space="preserve">распределительной логистики </w:t>
      </w:r>
    </w:p>
    <w:p w:rsidR="00BF12DF" w:rsidRDefault="00BF12DF" w:rsidP="00965E69">
      <w:pPr>
        <w:pStyle w:val="af8"/>
        <w:numPr>
          <w:ilvl w:val="0"/>
          <w:numId w:val="225"/>
        </w:numPr>
        <w:tabs>
          <w:tab w:val="left" w:pos="700"/>
        </w:tabs>
        <w:jc w:val="both"/>
      </w:pPr>
      <w:r>
        <w:t>Вопросы, рассматриваемые распределительной логистик</w:t>
      </w:r>
      <w:r>
        <w:rPr>
          <w:lang w:val="kk-KZ"/>
        </w:rPr>
        <w:t>ой</w:t>
      </w:r>
      <w:r>
        <w:t>.</w:t>
      </w:r>
      <w:r w:rsidRPr="000156AF">
        <w:t xml:space="preserve"> </w:t>
      </w:r>
    </w:p>
    <w:p w:rsidR="00BF12DF" w:rsidRDefault="00BF12DF" w:rsidP="00BF12DF">
      <w:pPr>
        <w:ind w:firstLine="567"/>
        <w:jc w:val="center"/>
        <w:rPr>
          <w:b/>
        </w:rPr>
      </w:pPr>
    </w:p>
    <w:p w:rsidR="00BF12DF" w:rsidRDefault="00BF12DF" w:rsidP="00BF12DF">
      <w:pPr>
        <w:ind w:firstLine="567"/>
        <w:jc w:val="center"/>
        <w:rPr>
          <w:b/>
        </w:rPr>
      </w:pPr>
      <w:r>
        <w:rPr>
          <w:b/>
        </w:rPr>
        <w:t>Карта №8</w:t>
      </w:r>
    </w:p>
    <w:p w:rsidR="00BF12DF" w:rsidRPr="00DC5C24" w:rsidRDefault="00BF12DF" w:rsidP="00BF12DF">
      <w:pPr>
        <w:ind w:firstLine="567"/>
        <w:jc w:val="center"/>
      </w:pPr>
    </w:p>
    <w:p w:rsidR="00BF12DF" w:rsidRDefault="00BF12DF" w:rsidP="00965E69">
      <w:pPr>
        <w:pStyle w:val="af8"/>
        <w:numPr>
          <w:ilvl w:val="0"/>
          <w:numId w:val="226"/>
        </w:numPr>
        <w:tabs>
          <w:tab w:val="left" w:pos="700"/>
        </w:tabs>
        <w:jc w:val="both"/>
      </w:pPr>
      <w:r>
        <w:t>Принципиальные отличия распределительной логистики от традиционных сбыта и прод</w:t>
      </w:r>
      <w:r>
        <w:t>а</w:t>
      </w:r>
      <w:r>
        <w:t>жи.</w:t>
      </w:r>
    </w:p>
    <w:p w:rsidR="00BF12DF" w:rsidRDefault="00BF12DF" w:rsidP="00965E69">
      <w:pPr>
        <w:pStyle w:val="af8"/>
        <w:numPr>
          <w:ilvl w:val="0"/>
          <w:numId w:val="226"/>
        </w:numPr>
        <w:tabs>
          <w:tab w:val="left" w:pos="700"/>
        </w:tabs>
        <w:jc w:val="both"/>
      </w:pPr>
      <w:r>
        <w:t>Правила распределительной логистики.</w:t>
      </w:r>
    </w:p>
    <w:p w:rsidR="00BF12DF" w:rsidRDefault="00BF12DF" w:rsidP="00BF12DF">
      <w:pPr>
        <w:ind w:firstLine="567"/>
      </w:pPr>
    </w:p>
    <w:p w:rsidR="00BF12DF" w:rsidRDefault="00BF12DF" w:rsidP="00BF12DF">
      <w:pPr>
        <w:ind w:firstLine="567"/>
        <w:jc w:val="center"/>
        <w:rPr>
          <w:b/>
        </w:rPr>
      </w:pPr>
    </w:p>
    <w:p w:rsidR="00BF12DF" w:rsidRDefault="00BF12DF" w:rsidP="00BF12DF">
      <w:pPr>
        <w:ind w:firstLine="567"/>
        <w:jc w:val="center"/>
        <w:rPr>
          <w:b/>
          <w:lang w:val="kk-KZ"/>
        </w:rPr>
      </w:pPr>
      <w:r w:rsidRPr="00EE4863">
        <w:rPr>
          <w:b/>
        </w:rPr>
        <w:t xml:space="preserve">Карта </w:t>
      </w:r>
      <w:r>
        <w:rPr>
          <w:b/>
        </w:rPr>
        <w:t>№9</w:t>
      </w:r>
    </w:p>
    <w:p w:rsidR="00BF12DF" w:rsidRPr="001B2D4F" w:rsidRDefault="00BF12DF" w:rsidP="00BF12DF">
      <w:pPr>
        <w:ind w:firstLine="567"/>
        <w:jc w:val="center"/>
        <w:rPr>
          <w:b/>
          <w:lang w:val="kk-KZ"/>
        </w:rPr>
      </w:pPr>
    </w:p>
    <w:p w:rsidR="00BF12DF" w:rsidRDefault="00BF12DF" w:rsidP="00965E69">
      <w:pPr>
        <w:pStyle w:val="af8"/>
        <w:numPr>
          <w:ilvl w:val="0"/>
          <w:numId w:val="223"/>
        </w:numPr>
        <w:tabs>
          <w:tab w:val="left" w:pos="700"/>
        </w:tabs>
        <w:jc w:val="both"/>
      </w:pPr>
      <w:r>
        <w:t>Задачи распределительной логистики.</w:t>
      </w:r>
    </w:p>
    <w:p w:rsidR="00BF12DF" w:rsidRPr="00B8681F" w:rsidRDefault="00BF12DF" w:rsidP="00965E69">
      <w:pPr>
        <w:pStyle w:val="af8"/>
        <w:numPr>
          <w:ilvl w:val="0"/>
          <w:numId w:val="223"/>
        </w:numPr>
        <w:tabs>
          <w:tab w:val="left" w:pos="700"/>
        </w:tabs>
        <w:jc w:val="both"/>
      </w:pPr>
      <w:r>
        <w:rPr>
          <w:lang w:val="kk-KZ"/>
        </w:rPr>
        <w:t>Ц</w:t>
      </w:r>
      <w:r>
        <w:t>ель распределительной логистики.</w:t>
      </w:r>
      <w:r w:rsidRPr="00B8681F">
        <w:rPr>
          <w:lang w:val="kk-KZ"/>
        </w:rPr>
        <w:t xml:space="preserve"> </w:t>
      </w:r>
    </w:p>
    <w:p w:rsidR="00BF12DF" w:rsidRPr="00CB2808" w:rsidRDefault="00BF12DF" w:rsidP="00BF12DF">
      <w:pPr>
        <w:pStyle w:val="af8"/>
        <w:tabs>
          <w:tab w:val="left" w:pos="700"/>
        </w:tabs>
        <w:jc w:val="both"/>
      </w:pPr>
    </w:p>
    <w:p w:rsidR="00BF12DF" w:rsidRDefault="00BF12DF" w:rsidP="00BF12DF">
      <w:pPr>
        <w:ind w:firstLine="567"/>
        <w:jc w:val="center"/>
        <w:rPr>
          <w:b/>
          <w:lang w:val="kk-KZ"/>
        </w:rPr>
      </w:pPr>
      <w:r>
        <w:rPr>
          <w:b/>
        </w:rPr>
        <w:t>Карта №10</w:t>
      </w:r>
    </w:p>
    <w:p w:rsidR="00BF12DF" w:rsidRPr="001B2D4F" w:rsidRDefault="00BF12DF" w:rsidP="00BF12DF">
      <w:pPr>
        <w:ind w:firstLine="567"/>
        <w:jc w:val="center"/>
        <w:rPr>
          <w:b/>
          <w:lang w:val="kk-KZ"/>
        </w:rPr>
      </w:pPr>
    </w:p>
    <w:p w:rsidR="00BF12DF" w:rsidRDefault="00BF12DF" w:rsidP="00965E69">
      <w:pPr>
        <w:pStyle w:val="af8"/>
        <w:numPr>
          <w:ilvl w:val="0"/>
          <w:numId w:val="222"/>
        </w:numPr>
        <w:tabs>
          <w:tab w:val="left" w:pos="700"/>
        </w:tabs>
        <w:jc w:val="both"/>
      </w:pPr>
      <w:r>
        <w:rPr>
          <w:lang w:val="kk-KZ"/>
        </w:rPr>
        <w:t xml:space="preserve">Задачи </w:t>
      </w:r>
      <w:r>
        <w:t>распределительной логистики на макроуровне.</w:t>
      </w:r>
    </w:p>
    <w:p w:rsidR="00BF12DF" w:rsidRDefault="00BF12DF" w:rsidP="00965E69">
      <w:pPr>
        <w:pStyle w:val="af8"/>
        <w:numPr>
          <w:ilvl w:val="0"/>
          <w:numId w:val="222"/>
        </w:numPr>
        <w:tabs>
          <w:tab w:val="left" w:pos="700"/>
        </w:tabs>
        <w:jc w:val="both"/>
      </w:pPr>
      <w:r w:rsidRPr="001E5EFD">
        <w:rPr>
          <w:lang w:val="kk-KZ"/>
        </w:rPr>
        <w:t>Дайте определение</w:t>
      </w:r>
      <w:r>
        <w:t xml:space="preserve"> распределительная логистика.</w:t>
      </w: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Pr="0019789E" w:rsidRDefault="00BF12DF" w:rsidP="00BF12DF">
      <w:pPr>
        <w:tabs>
          <w:tab w:val="left" w:pos="4074"/>
        </w:tabs>
        <w:rPr>
          <w:b/>
        </w:rPr>
      </w:pPr>
      <w:r>
        <w:lastRenderedPageBreak/>
        <w:t>ТЕМА:</w:t>
      </w:r>
      <w:r>
        <w:rPr>
          <w:b/>
        </w:rPr>
        <w:t xml:space="preserve"> ЛОГИСТИЧЕСКИЕ КАНАЛЫ И ЦЕПИ СБЫТА</w:t>
      </w:r>
    </w:p>
    <w:p w:rsidR="00BF12DF" w:rsidRDefault="00BF12DF" w:rsidP="00BF12DF">
      <w:pPr>
        <w:tabs>
          <w:tab w:val="left" w:pos="700"/>
        </w:tabs>
        <w:jc w:val="both"/>
      </w:pPr>
      <w:r w:rsidRPr="000156AF">
        <w:t>ЦЕЛЬ:</w:t>
      </w:r>
      <w:r w:rsidRPr="000156AF">
        <w:rPr>
          <w:b/>
        </w:rPr>
        <w:t xml:space="preserve"> </w:t>
      </w:r>
      <w:r>
        <w:t>формирование знаний  студентов по теме логистические каналы и цепи сбыта.</w:t>
      </w:r>
    </w:p>
    <w:p w:rsidR="00BF12DF" w:rsidRDefault="00BF12DF" w:rsidP="00BF12DF">
      <w:pPr>
        <w:tabs>
          <w:tab w:val="left" w:pos="700"/>
        </w:tabs>
        <w:jc w:val="both"/>
      </w:pPr>
      <w:r>
        <w:t>ЗАДАЧИ ОБУЧЕНИЯ - ознакомить студентов с:</w:t>
      </w:r>
    </w:p>
    <w:p w:rsidR="00BF12DF" w:rsidRDefault="00BF12DF" w:rsidP="00965E69">
      <w:pPr>
        <w:pStyle w:val="af8"/>
        <w:numPr>
          <w:ilvl w:val="0"/>
          <w:numId w:val="193"/>
        </w:numPr>
        <w:tabs>
          <w:tab w:val="left" w:pos="700"/>
        </w:tabs>
        <w:jc w:val="both"/>
      </w:pPr>
      <w:r>
        <w:t>определением канал распределения;</w:t>
      </w:r>
    </w:p>
    <w:p w:rsidR="00BF12DF" w:rsidRDefault="00BF12DF" w:rsidP="00965E69">
      <w:pPr>
        <w:pStyle w:val="af8"/>
        <w:numPr>
          <w:ilvl w:val="0"/>
          <w:numId w:val="193"/>
        </w:numPr>
        <w:tabs>
          <w:tab w:val="left" w:pos="700"/>
        </w:tabs>
        <w:jc w:val="both"/>
      </w:pPr>
      <w:r>
        <w:t>понятием логистический канал;</w:t>
      </w:r>
    </w:p>
    <w:p w:rsidR="00BF12DF" w:rsidRPr="00B8681F" w:rsidRDefault="00BF12DF" w:rsidP="00965E69">
      <w:pPr>
        <w:pStyle w:val="af8"/>
        <w:numPr>
          <w:ilvl w:val="0"/>
          <w:numId w:val="193"/>
        </w:numPr>
        <w:tabs>
          <w:tab w:val="left" w:pos="700"/>
        </w:tabs>
        <w:jc w:val="both"/>
      </w:pPr>
      <w:r>
        <w:t>понятием цепи сбыта;</w:t>
      </w:r>
      <w:r w:rsidRPr="00B8681F">
        <w:rPr>
          <w:lang w:val="kk-KZ"/>
        </w:rPr>
        <w:t xml:space="preserve"> </w:t>
      </w:r>
    </w:p>
    <w:p w:rsidR="00BF12DF" w:rsidRDefault="00BF12DF" w:rsidP="00965E69">
      <w:pPr>
        <w:pStyle w:val="af8"/>
        <w:numPr>
          <w:ilvl w:val="0"/>
          <w:numId w:val="193"/>
        </w:numPr>
        <w:tabs>
          <w:tab w:val="left" w:pos="700"/>
        </w:tabs>
        <w:jc w:val="both"/>
      </w:pPr>
      <w:r>
        <w:t>структурой логистических каналов;</w:t>
      </w:r>
    </w:p>
    <w:p w:rsidR="00BF12DF" w:rsidRDefault="00BF12DF" w:rsidP="00965E69">
      <w:pPr>
        <w:pStyle w:val="af8"/>
        <w:numPr>
          <w:ilvl w:val="0"/>
          <w:numId w:val="193"/>
        </w:numPr>
        <w:tabs>
          <w:tab w:val="left" w:pos="700"/>
        </w:tabs>
        <w:jc w:val="both"/>
      </w:pPr>
      <w:r>
        <w:t>уровнями логистических каналов;</w:t>
      </w:r>
    </w:p>
    <w:p w:rsidR="00BF12DF" w:rsidRDefault="00BF12DF" w:rsidP="00965E69">
      <w:pPr>
        <w:pStyle w:val="af8"/>
        <w:numPr>
          <w:ilvl w:val="0"/>
          <w:numId w:val="193"/>
        </w:numPr>
        <w:tabs>
          <w:tab w:val="left" w:pos="700"/>
        </w:tabs>
        <w:jc w:val="both"/>
      </w:pPr>
      <w:r>
        <w:t>видами и классификацией каналов распределения;</w:t>
      </w:r>
    </w:p>
    <w:p w:rsidR="00BF12DF" w:rsidRDefault="00BF12DF" w:rsidP="00965E69">
      <w:pPr>
        <w:pStyle w:val="af8"/>
        <w:numPr>
          <w:ilvl w:val="0"/>
          <w:numId w:val="193"/>
        </w:numPr>
        <w:tabs>
          <w:tab w:val="left" w:pos="700"/>
        </w:tabs>
        <w:jc w:val="both"/>
      </w:pPr>
      <w:r>
        <w:t>логистическими посредниками в распределении;</w:t>
      </w:r>
    </w:p>
    <w:p w:rsidR="00BF12DF" w:rsidRDefault="00BF12DF" w:rsidP="00965E69">
      <w:pPr>
        <w:pStyle w:val="af8"/>
        <w:numPr>
          <w:ilvl w:val="0"/>
          <w:numId w:val="193"/>
        </w:numPr>
        <w:tabs>
          <w:tab w:val="left" w:pos="700"/>
        </w:tabs>
        <w:jc w:val="both"/>
      </w:pPr>
      <w:r>
        <w:t>видами посредников и их общей характеристикой.</w:t>
      </w:r>
      <w:r w:rsidRPr="000156AF">
        <w:t xml:space="preserve"> </w:t>
      </w:r>
    </w:p>
    <w:p w:rsidR="00BF12DF" w:rsidRPr="000156AF" w:rsidRDefault="00BF12DF" w:rsidP="00BF12DF">
      <w:pPr>
        <w:tabs>
          <w:tab w:val="left" w:pos="700"/>
        </w:tabs>
        <w:jc w:val="both"/>
      </w:pPr>
      <w:r w:rsidRPr="000156AF">
        <w:t>ОСНОВНЫЕ ВОПРОСЫ ТЕМЫ:</w:t>
      </w:r>
    </w:p>
    <w:p w:rsidR="00BF12DF" w:rsidRDefault="00BF12DF" w:rsidP="00965E69">
      <w:pPr>
        <w:pStyle w:val="af8"/>
        <w:numPr>
          <w:ilvl w:val="0"/>
          <w:numId w:val="227"/>
        </w:numPr>
        <w:tabs>
          <w:tab w:val="left" w:pos="700"/>
        </w:tabs>
        <w:jc w:val="both"/>
      </w:pPr>
      <w:r>
        <w:t>Определение канал распределения.</w:t>
      </w:r>
    </w:p>
    <w:p w:rsidR="00BF12DF" w:rsidRDefault="00BF12DF" w:rsidP="00965E69">
      <w:pPr>
        <w:pStyle w:val="af8"/>
        <w:numPr>
          <w:ilvl w:val="0"/>
          <w:numId w:val="227"/>
        </w:numPr>
        <w:tabs>
          <w:tab w:val="left" w:pos="700"/>
        </w:tabs>
        <w:jc w:val="both"/>
      </w:pPr>
      <w:r>
        <w:t>Понятие логистический канал.</w:t>
      </w:r>
    </w:p>
    <w:p w:rsidR="00BF12DF" w:rsidRPr="00B8681F" w:rsidRDefault="00BF12DF" w:rsidP="00965E69">
      <w:pPr>
        <w:pStyle w:val="af8"/>
        <w:numPr>
          <w:ilvl w:val="0"/>
          <w:numId w:val="227"/>
        </w:numPr>
        <w:tabs>
          <w:tab w:val="left" w:pos="700"/>
        </w:tabs>
        <w:jc w:val="both"/>
      </w:pPr>
      <w:r>
        <w:t>Понятие цепи сбыта.</w:t>
      </w:r>
    </w:p>
    <w:p w:rsidR="00BF12DF" w:rsidRDefault="00BF12DF" w:rsidP="00965E69">
      <w:pPr>
        <w:pStyle w:val="af8"/>
        <w:numPr>
          <w:ilvl w:val="0"/>
          <w:numId w:val="227"/>
        </w:numPr>
        <w:tabs>
          <w:tab w:val="left" w:pos="700"/>
        </w:tabs>
        <w:jc w:val="both"/>
      </w:pPr>
      <w:r>
        <w:t>Структура логистических каналов.</w:t>
      </w:r>
    </w:p>
    <w:p w:rsidR="00BF12DF" w:rsidRDefault="00BF12DF" w:rsidP="00965E69">
      <w:pPr>
        <w:pStyle w:val="af8"/>
        <w:numPr>
          <w:ilvl w:val="0"/>
          <w:numId w:val="227"/>
        </w:numPr>
        <w:tabs>
          <w:tab w:val="left" w:pos="700"/>
        </w:tabs>
        <w:jc w:val="both"/>
      </w:pPr>
      <w:r>
        <w:t>Уровни логистических каналов.</w:t>
      </w:r>
    </w:p>
    <w:p w:rsidR="00BF12DF" w:rsidRDefault="00BF12DF" w:rsidP="00965E69">
      <w:pPr>
        <w:pStyle w:val="af8"/>
        <w:numPr>
          <w:ilvl w:val="0"/>
          <w:numId w:val="227"/>
        </w:numPr>
        <w:tabs>
          <w:tab w:val="left" w:pos="700"/>
        </w:tabs>
        <w:jc w:val="both"/>
      </w:pPr>
      <w:r>
        <w:t>Виды и классификация каналов распределения.</w:t>
      </w:r>
    </w:p>
    <w:p w:rsidR="00BF12DF" w:rsidRDefault="00BF12DF" w:rsidP="00965E69">
      <w:pPr>
        <w:pStyle w:val="af8"/>
        <w:numPr>
          <w:ilvl w:val="0"/>
          <w:numId w:val="227"/>
        </w:numPr>
        <w:tabs>
          <w:tab w:val="left" w:pos="700"/>
        </w:tabs>
        <w:jc w:val="both"/>
      </w:pPr>
      <w:r>
        <w:t>Логистические посредники в распределении.</w:t>
      </w:r>
    </w:p>
    <w:p w:rsidR="00BF12DF" w:rsidRDefault="00BF12DF" w:rsidP="00965E69">
      <w:pPr>
        <w:pStyle w:val="af8"/>
        <w:numPr>
          <w:ilvl w:val="0"/>
          <w:numId w:val="227"/>
        </w:numPr>
        <w:tabs>
          <w:tab w:val="left" w:pos="700"/>
        </w:tabs>
        <w:jc w:val="both"/>
      </w:pPr>
      <w:r>
        <w:t>Виды посредников и их общая характеристика.</w:t>
      </w:r>
      <w:r w:rsidRPr="000156AF">
        <w:t xml:space="preserve"> </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Default="00BF12DF" w:rsidP="00BF12DF">
      <w:pPr>
        <w:ind w:firstLine="567"/>
        <w:jc w:val="both"/>
        <w:rPr>
          <w:i/>
        </w:rPr>
      </w:pPr>
      <w:r w:rsidRPr="00466150">
        <w:rPr>
          <w:i/>
        </w:rPr>
        <w:t xml:space="preserve">Работа в малых группах. Презентация: </w:t>
      </w:r>
    </w:p>
    <w:p w:rsidR="00BF12DF" w:rsidRDefault="00BF12DF" w:rsidP="00965E69">
      <w:pPr>
        <w:pStyle w:val="af8"/>
        <w:numPr>
          <w:ilvl w:val="0"/>
          <w:numId w:val="182"/>
        </w:numPr>
        <w:tabs>
          <w:tab w:val="left" w:pos="1418"/>
        </w:tabs>
        <w:ind w:firstLine="414"/>
        <w:jc w:val="both"/>
      </w:pPr>
      <w:r>
        <w:t>Логистические каналы и цепи сбыта.</w:t>
      </w:r>
    </w:p>
    <w:p w:rsidR="00BF12DF" w:rsidRDefault="00BF12DF" w:rsidP="00965E69">
      <w:pPr>
        <w:pStyle w:val="af8"/>
        <w:numPr>
          <w:ilvl w:val="0"/>
          <w:numId w:val="182"/>
        </w:numPr>
        <w:tabs>
          <w:tab w:val="left" w:pos="1418"/>
        </w:tabs>
        <w:ind w:firstLine="414"/>
        <w:jc w:val="both"/>
      </w:pPr>
      <w:r>
        <w:t>Уровни, виды и классификация логистических каналов.</w:t>
      </w:r>
    </w:p>
    <w:p w:rsidR="00BF12DF" w:rsidRDefault="00BF12DF" w:rsidP="00965E69">
      <w:pPr>
        <w:pStyle w:val="af8"/>
        <w:numPr>
          <w:ilvl w:val="0"/>
          <w:numId w:val="182"/>
        </w:numPr>
        <w:tabs>
          <w:tab w:val="left" w:pos="1418"/>
        </w:tabs>
        <w:ind w:firstLine="414"/>
        <w:jc w:val="both"/>
      </w:pPr>
      <w:r>
        <w:t>Логистические посредники и их виды.</w:t>
      </w:r>
    </w:p>
    <w:p w:rsidR="00BF12DF" w:rsidRPr="000156AF" w:rsidRDefault="00BF12DF" w:rsidP="00BF12DF">
      <w:pPr>
        <w:jc w:val="both"/>
      </w:pPr>
      <w:r w:rsidRPr="000156AF">
        <w:t>ЛИТЕРАТУРА:</w:t>
      </w:r>
    </w:p>
    <w:p w:rsidR="00BF12DF" w:rsidRDefault="00BF12DF" w:rsidP="00BF12DF">
      <w:pPr>
        <w:ind w:firstLine="567"/>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228"/>
        </w:numPr>
        <w:jc w:val="both"/>
      </w:pPr>
      <w:r w:rsidRPr="000156AF">
        <w:t>Савенкова Т.И. Логистика. – Москва: Омега-Л, 2010.</w:t>
      </w:r>
    </w:p>
    <w:p w:rsidR="00BF12DF" w:rsidRPr="000156AF" w:rsidRDefault="00BF12DF" w:rsidP="00965E69">
      <w:pPr>
        <w:pStyle w:val="11"/>
        <w:numPr>
          <w:ilvl w:val="0"/>
          <w:numId w:val="228"/>
        </w:numPr>
        <w:jc w:val="both"/>
      </w:pPr>
      <w:r w:rsidRPr="000156AF">
        <w:t>Тулембаева А.Н. Логистика. – Алматы: Триумф «Т», 2008.</w:t>
      </w:r>
    </w:p>
    <w:p w:rsidR="00BF12DF" w:rsidRPr="000156AF" w:rsidRDefault="00BF12DF" w:rsidP="00965E69">
      <w:pPr>
        <w:pStyle w:val="11"/>
        <w:numPr>
          <w:ilvl w:val="0"/>
          <w:numId w:val="228"/>
        </w:numPr>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228"/>
        </w:numPr>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229"/>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229"/>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229"/>
        </w:numPr>
        <w:shd w:val="clear" w:color="auto" w:fill="FFFFFF"/>
        <w:tabs>
          <w:tab w:val="left" w:pos="355"/>
        </w:tabs>
        <w:autoSpaceDE w:val="0"/>
        <w:autoSpaceDN w:val="0"/>
        <w:adjustRightInd w:val="0"/>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Пер. с англ. - М.: Олимп-Бизнес, 2001.</w:t>
      </w:r>
    </w:p>
    <w:p w:rsidR="00BF12DF" w:rsidRPr="000156AF" w:rsidRDefault="00BF12DF" w:rsidP="00965E69">
      <w:pPr>
        <w:widowControl w:val="0"/>
        <w:numPr>
          <w:ilvl w:val="0"/>
          <w:numId w:val="229"/>
        </w:numPr>
        <w:shd w:val="clear" w:color="auto" w:fill="FFFFFF"/>
        <w:tabs>
          <w:tab w:val="left" w:pos="355"/>
        </w:tabs>
        <w:autoSpaceDE w:val="0"/>
        <w:autoSpaceDN w:val="0"/>
        <w:adjustRightInd w:val="0"/>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229"/>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229"/>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229"/>
        </w:numPr>
        <w:shd w:val="clear" w:color="auto" w:fill="FFFFFF"/>
        <w:tabs>
          <w:tab w:val="left" w:pos="355"/>
        </w:tabs>
        <w:autoSpaceDE w:val="0"/>
        <w:autoSpaceDN w:val="0"/>
        <w:adjustRightInd w:val="0"/>
        <w:jc w:val="both"/>
        <w:rPr>
          <w:color w:val="000000"/>
          <w:spacing w:val="-11"/>
        </w:rPr>
      </w:pPr>
      <w:r w:rsidRPr="000156AF">
        <w:rPr>
          <w:color w:val="000000"/>
          <w:spacing w:val="10"/>
        </w:rPr>
        <w:lastRenderedPageBreak/>
        <w:t>Голиков Е.А. Маркетинг и логистика: Учебное пособие. - М.: Изд. дом</w:t>
      </w:r>
      <w:r w:rsidRPr="000156AF">
        <w:rPr>
          <w:color w:val="000000"/>
          <w:spacing w:val="10"/>
        </w:rPr>
        <w:br/>
      </w:r>
      <w:r w:rsidRPr="000156AF">
        <w:rPr>
          <w:color w:val="000000"/>
          <w:spacing w:val="-1"/>
        </w:rPr>
        <w:t xml:space="preserve">«Дашков и К», 1999. </w:t>
      </w:r>
    </w:p>
    <w:p w:rsidR="00BF12DF" w:rsidRPr="000156AF" w:rsidRDefault="00BF12DF" w:rsidP="00965E69">
      <w:pPr>
        <w:widowControl w:val="0"/>
        <w:numPr>
          <w:ilvl w:val="0"/>
          <w:numId w:val="229"/>
        </w:numPr>
        <w:shd w:val="clear" w:color="auto" w:fill="FFFFFF"/>
        <w:tabs>
          <w:tab w:val="left" w:pos="355"/>
        </w:tabs>
        <w:autoSpaceDE w:val="0"/>
        <w:autoSpaceDN w:val="0"/>
        <w:adjustRightInd w:val="0"/>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0156AF" w:rsidRDefault="00BF12DF" w:rsidP="00965E69">
      <w:pPr>
        <w:widowControl w:val="0"/>
        <w:numPr>
          <w:ilvl w:val="0"/>
          <w:numId w:val="229"/>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BF12DF" w:rsidRDefault="00BF12DF" w:rsidP="00BF12DF">
      <w:pPr>
        <w:jc w:val="center"/>
      </w:pPr>
    </w:p>
    <w:p w:rsidR="00BF12DF" w:rsidRDefault="00BF12DF" w:rsidP="00BF12DF">
      <w:pPr>
        <w:jc w:val="center"/>
      </w:pPr>
      <w:r w:rsidRPr="000156AF">
        <w:t>КОНТРОЛЬ</w:t>
      </w:r>
      <w:r>
        <w:t xml:space="preserve"> ЗНАНИЙ ПО ТЕМЕ</w:t>
      </w:r>
      <w:r w:rsidRPr="000156AF">
        <w:t>:</w:t>
      </w:r>
    </w:p>
    <w:p w:rsidR="00BF12DF" w:rsidRPr="001E5EFD" w:rsidRDefault="00BF12DF" w:rsidP="00BF12DF">
      <w:pPr>
        <w:jc w:val="center"/>
      </w:pPr>
      <w:r w:rsidRPr="001E5EFD">
        <w:t>ЛОГИСТИЧЕСКИЕ КАНАЛЫ И ЦЕПИ СБЫТА.</w:t>
      </w:r>
    </w:p>
    <w:p w:rsidR="00BF12DF" w:rsidRDefault="00BF12DF" w:rsidP="00BF12DF">
      <w:pPr>
        <w:ind w:firstLine="567"/>
        <w:jc w:val="center"/>
      </w:pPr>
      <w:r>
        <w:t xml:space="preserve"> </w:t>
      </w:r>
    </w:p>
    <w:p w:rsidR="00BF12DF" w:rsidRDefault="00BF12DF" w:rsidP="00BF12DF">
      <w:pPr>
        <w:ind w:firstLine="567"/>
        <w:jc w:val="center"/>
        <w:rPr>
          <w:b/>
          <w:lang w:val="kk-KZ"/>
        </w:rPr>
      </w:pPr>
      <w:r w:rsidRPr="002B5114">
        <w:rPr>
          <w:b/>
        </w:rPr>
        <w:t>Карта №1.</w:t>
      </w:r>
    </w:p>
    <w:p w:rsidR="00BF12DF" w:rsidRDefault="00BF12DF" w:rsidP="00BF12DF">
      <w:pPr>
        <w:pStyle w:val="af8"/>
        <w:tabs>
          <w:tab w:val="left" w:pos="700"/>
        </w:tabs>
        <w:jc w:val="both"/>
      </w:pPr>
    </w:p>
    <w:p w:rsidR="00BF12DF" w:rsidRDefault="00BF12DF" w:rsidP="00965E69">
      <w:pPr>
        <w:pStyle w:val="af8"/>
        <w:numPr>
          <w:ilvl w:val="0"/>
          <w:numId w:val="230"/>
        </w:numPr>
        <w:tabs>
          <w:tab w:val="left" w:pos="700"/>
        </w:tabs>
        <w:jc w:val="both"/>
      </w:pPr>
      <w:r>
        <w:t>Определение канал распределения.</w:t>
      </w:r>
    </w:p>
    <w:p w:rsidR="00BF12DF" w:rsidRDefault="00BF12DF" w:rsidP="00965E69">
      <w:pPr>
        <w:pStyle w:val="af8"/>
        <w:numPr>
          <w:ilvl w:val="0"/>
          <w:numId w:val="230"/>
        </w:numPr>
        <w:tabs>
          <w:tab w:val="left" w:pos="700"/>
        </w:tabs>
        <w:jc w:val="both"/>
      </w:pPr>
      <w:r>
        <w:t>Характеристика дилеров.</w:t>
      </w:r>
    </w:p>
    <w:p w:rsidR="00BF12DF" w:rsidRDefault="00BF12DF" w:rsidP="00BF12DF">
      <w:pPr>
        <w:ind w:firstLine="567"/>
        <w:jc w:val="both"/>
      </w:pPr>
    </w:p>
    <w:p w:rsidR="00BF12DF" w:rsidRDefault="00BF12DF" w:rsidP="00BF12DF">
      <w:pPr>
        <w:ind w:firstLine="567"/>
        <w:jc w:val="center"/>
        <w:rPr>
          <w:b/>
          <w:lang w:val="kk-KZ"/>
        </w:rPr>
      </w:pPr>
      <w:r w:rsidRPr="00FB16D2">
        <w:rPr>
          <w:b/>
        </w:rPr>
        <w:t>Карта №2</w:t>
      </w:r>
    </w:p>
    <w:p w:rsidR="00BF12DF" w:rsidRPr="001B2D4F" w:rsidRDefault="00BF12DF" w:rsidP="00BF12DF">
      <w:pPr>
        <w:ind w:firstLine="567"/>
        <w:jc w:val="center"/>
        <w:rPr>
          <w:b/>
          <w:lang w:val="kk-KZ"/>
        </w:rPr>
      </w:pPr>
    </w:p>
    <w:p w:rsidR="00BF12DF" w:rsidRDefault="00BF12DF" w:rsidP="00965E69">
      <w:pPr>
        <w:pStyle w:val="af8"/>
        <w:numPr>
          <w:ilvl w:val="0"/>
          <w:numId w:val="231"/>
        </w:numPr>
        <w:tabs>
          <w:tab w:val="left" w:pos="700"/>
        </w:tabs>
        <w:jc w:val="both"/>
      </w:pPr>
      <w:r>
        <w:t>Понятие логистический канал.</w:t>
      </w:r>
    </w:p>
    <w:p w:rsidR="00BF12DF" w:rsidRDefault="00BF12DF" w:rsidP="00965E69">
      <w:pPr>
        <w:pStyle w:val="af8"/>
        <w:numPr>
          <w:ilvl w:val="0"/>
          <w:numId w:val="231"/>
        </w:numPr>
        <w:tabs>
          <w:tab w:val="left" w:pos="700"/>
        </w:tabs>
        <w:jc w:val="both"/>
      </w:pPr>
      <w:r>
        <w:t>Канал нулевого уровня или канал прямого распределения.</w:t>
      </w:r>
    </w:p>
    <w:p w:rsidR="00BF12DF" w:rsidRPr="0057056B" w:rsidRDefault="00BF12DF" w:rsidP="00BF12DF">
      <w:pPr>
        <w:ind w:firstLine="567"/>
        <w:jc w:val="center"/>
        <w:rPr>
          <w:b/>
        </w:rPr>
      </w:pPr>
    </w:p>
    <w:p w:rsidR="00BF12DF" w:rsidRDefault="00BF12DF" w:rsidP="00BF12DF">
      <w:pPr>
        <w:ind w:firstLine="567"/>
        <w:jc w:val="center"/>
        <w:rPr>
          <w:b/>
        </w:rPr>
      </w:pPr>
      <w:r w:rsidRPr="00DC5C24">
        <w:rPr>
          <w:b/>
        </w:rPr>
        <w:t>Карта №3</w:t>
      </w:r>
    </w:p>
    <w:p w:rsidR="00BF12DF" w:rsidRPr="00DC5C24" w:rsidRDefault="00BF12DF" w:rsidP="00BF12DF">
      <w:pPr>
        <w:ind w:firstLine="567"/>
        <w:jc w:val="center"/>
      </w:pPr>
    </w:p>
    <w:p w:rsidR="00BF12DF" w:rsidRDefault="00BF12DF" w:rsidP="00965E69">
      <w:pPr>
        <w:pStyle w:val="af8"/>
        <w:numPr>
          <w:ilvl w:val="0"/>
          <w:numId w:val="232"/>
        </w:numPr>
        <w:tabs>
          <w:tab w:val="left" w:pos="700"/>
        </w:tabs>
        <w:jc w:val="both"/>
      </w:pPr>
      <w:r>
        <w:t>Понятие цепи сбыта.</w:t>
      </w:r>
    </w:p>
    <w:p w:rsidR="00BF12DF" w:rsidRPr="00B8681F" w:rsidRDefault="00BF12DF" w:rsidP="00965E69">
      <w:pPr>
        <w:pStyle w:val="af8"/>
        <w:numPr>
          <w:ilvl w:val="0"/>
          <w:numId w:val="232"/>
        </w:numPr>
        <w:tabs>
          <w:tab w:val="left" w:pos="700"/>
        </w:tabs>
        <w:jc w:val="both"/>
      </w:pPr>
      <w:r>
        <w:t>Характеристика дистрибъюторов.</w:t>
      </w:r>
    </w:p>
    <w:p w:rsidR="00BF12DF" w:rsidRDefault="00BF12DF" w:rsidP="00BF12DF">
      <w:pPr>
        <w:ind w:firstLine="567"/>
        <w:rPr>
          <w:b/>
        </w:rPr>
      </w:pPr>
    </w:p>
    <w:p w:rsidR="00BF12DF" w:rsidRDefault="00BF12DF" w:rsidP="00BF12DF">
      <w:pPr>
        <w:ind w:firstLine="567"/>
        <w:jc w:val="center"/>
        <w:rPr>
          <w:b/>
          <w:lang w:val="kk-KZ"/>
        </w:rPr>
      </w:pPr>
      <w:r w:rsidRPr="00EE4863">
        <w:rPr>
          <w:b/>
        </w:rPr>
        <w:t>Карта №4</w:t>
      </w:r>
    </w:p>
    <w:p w:rsidR="00BF12DF" w:rsidRPr="001B2D4F" w:rsidRDefault="00BF12DF" w:rsidP="00BF12DF">
      <w:pPr>
        <w:ind w:firstLine="567"/>
        <w:jc w:val="center"/>
        <w:rPr>
          <w:b/>
          <w:lang w:val="kk-KZ"/>
        </w:rPr>
      </w:pPr>
    </w:p>
    <w:p w:rsidR="00BF12DF" w:rsidRDefault="00BF12DF" w:rsidP="00965E69">
      <w:pPr>
        <w:pStyle w:val="af8"/>
        <w:numPr>
          <w:ilvl w:val="0"/>
          <w:numId w:val="233"/>
        </w:numPr>
        <w:tabs>
          <w:tab w:val="left" w:pos="700"/>
        </w:tabs>
        <w:jc w:val="both"/>
      </w:pPr>
      <w:r>
        <w:t>Структура логистических каналов.</w:t>
      </w:r>
    </w:p>
    <w:p w:rsidR="00BF12DF" w:rsidRDefault="00BF12DF" w:rsidP="00965E69">
      <w:pPr>
        <w:pStyle w:val="af8"/>
        <w:numPr>
          <w:ilvl w:val="0"/>
          <w:numId w:val="233"/>
        </w:numPr>
        <w:tabs>
          <w:tab w:val="left" w:pos="700"/>
        </w:tabs>
        <w:jc w:val="both"/>
      </w:pPr>
      <w:r>
        <w:t>Одноуровневый канал распределения.</w:t>
      </w:r>
    </w:p>
    <w:p w:rsidR="00BF12DF" w:rsidRDefault="00BF12DF" w:rsidP="00BF12DF">
      <w:pPr>
        <w:ind w:firstLine="567"/>
      </w:pPr>
    </w:p>
    <w:p w:rsidR="00BF12DF" w:rsidRDefault="00BF12DF" w:rsidP="00BF12DF">
      <w:pPr>
        <w:ind w:firstLine="567"/>
        <w:jc w:val="center"/>
        <w:rPr>
          <w:b/>
          <w:lang w:val="kk-KZ"/>
        </w:rPr>
      </w:pPr>
      <w:r w:rsidRPr="0057300F">
        <w:rPr>
          <w:b/>
        </w:rPr>
        <w:t>Карта №5</w:t>
      </w:r>
    </w:p>
    <w:p w:rsidR="00BF12DF" w:rsidRPr="001B2D4F" w:rsidRDefault="00BF12DF" w:rsidP="00BF12DF">
      <w:pPr>
        <w:ind w:firstLine="567"/>
        <w:jc w:val="center"/>
        <w:rPr>
          <w:b/>
          <w:lang w:val="kk-KZ"/>
        </w:rPr>
      </w:pPr>
    </w:p>
    <w:p w:rsidR="00BF12DF" w:rsidRDefault="00BF12DF" w:rsidP="00965E69">
      <w:pPr>
        <w:pStyle w:val="af8"/>
        <w:numPr>
          <w:ilvl w:val="0"/>
          <w:numId w:val="234"/>
        </w:numPr>
        <w:tabs>
          <w:tab w:val="left" w:pos="700"/>
        </w:tabs>
        <w:jc w:val="both"/>
      </w:pPr>
      <w:r>
        <w:t xml:space="preserve"> Уровни логистических каналов.</w:t>
      </w:r>
    </w:p>
    <w:p w:rsidR="00BF12DF" w:rsidRDefault="00BF12DF" w:rsidP="00965E69">
      <w:pPr>
        <w:pStyle w:val="af8"/>
        <w:numPr>
          <w:ilvl w:val="0"/>
          <w:numId w:val="234"/>
        </w:numPr>
        <w:tabs>
          <w:tab w:val="left" w:pos="700"/>
        </w:tabs>
        <w:jc w:val="both"/>
      </w:pPr>
      <w:r>
        <w:t>Характеристика комиссионеров.</w:t>
      </w:r>
    </w:p>
    <w:p w:rsidR="00BF12DF" w:rsidRDefault="00BF12DF" w:rsidP="00BF12DF">
      <w:pPr>
        <w:ind w:firstLine="567"/>
        <w:jc w:val="center"/>
      </w:pPr>
    </w:p>
    <w:p w:rsidR="00BF12DF" w:rsidRPr="001B2D4F" w:rsidRDefault="00BF12DF" w:rsidP="00BF12DF">
      <w:pPr>
        <w:ind w:firstLine="567"/>
        <w:jc w:val="center"/>
        <w:rPr>
          <w:b/>
          <w:lang w:val="kk-KZ"/>
        </w:rPr>
      </w:pPr>
      <w:r>
        <w:rPr>
          <w:b/>
        </w:rPr>
        <w:t>Карта №6</w:t>
      </w:r>
    </w:p>
    <w:p w:rsidR="00BF12DF" w:rsidRPr="001B2D4F" w:rsidRDefault="00BF12DF" w:rsidP="00BF12DF">
      <w:pPr>
        <w:ind w:firstLine="567"/>
        <w:jc w:val="center"/>
        <w:rPr>
          <w:b/>
          <w:lang w:val="kk-KZ"/>
        </w:rPr>
      </w:pPr>
    </w:p>
    <w:p w:rsidR="00BF12DF" w:rsidRDefault="00BF12DF" w:rsidP="00965E69">
      <w:pPr>
        <w:pStyle w:val="af8"/>
        <w:numPr>
          <w:ilvl w:val="0"/>
          <w:numId w:val="235"/>
        </w:numPr>
        <w:tabs>
          <w:tab w:val="left" w:pos="700"/>
        </w:tabs>
        <w:jc w:val="both"/>
      </w:pPr>
      <w:r>
        <w:t>Виды и классификация каналов распределения.</w:t>
      </w:r>
    </w:p>
    <w:p w:rsidR="00BF12DF" w:rsidRDefault="00BF12DF" w:rsidP="00965E69">
      <w:pPr>
        <w:pStyle w:val="af8"/>
        <w:numPr>
          <w:ilvl w:val="0"/>
          <w:numId w:val="235"/>
        </w:numPr>
        <w:tabs>
          <w:tab w:val="left" w:pos="700"/>
        </w:tabs>
        <w:jc w:val="both"/>
      </w:pPr>
      <w:r>
        <w:t>Горизонтальные каналы распределения.</w:t>
      </w:r>
    </w:p>
    <w:p w:rsidR="00BF12DF" w:rsidRDefault="00BF12DF" w:rsidP="00BF12DF">
      <w:pPr>
        <w:ind w:firstLine="567"/>
        <w:jc w:val="both"/>
      </w:pPr>
    </w:p>
    <w:p w:rsidR="00BF12DF" w:rsidRDefault="00BF12DF" w:rsidP="00BF12DF">
      <w:pPr>
        <w:ind w:firstLine="567"/>
        <w:jc w:val="center"/>
        <w:rPr>
          <w:b/>
        </w:rPr>
      </w:pPr>
      <w:r>
        <w:rPr>
          <w:b/>
        </w:rPr>
        <w:t>Карта №7</w:t>
      </w:r>
    </w:p>
    <w:p w:rsidR="00BF12DF" w:rsidRDefault="00BF12DF" w:rsidP="00BF12DF">
      <w:pPr>
        <w:ind w:firstLine="567"/>
        <w:jc w:val="center"/>
        <w:rPr>
          <w:b/>
        </w:rPr>
      </w:pPr>
    </w:p>
    <w:p w:rsidR="00BF12DF" w:rsidRDefault="00BF12DF" w:rsidP="00965E69">
      <w:pPr>
        <w:pStyle w:val="af8"/>
        <w:numPr>
          <w:ilvl w:val="0"/>
          <w:numId w:val="236"/>
        </w:numPr>
        <w:tabs>
          <w:tab w:val="left" w:pos="700"/>
        </w:tabs>
        <w:jc w:val="both"/>
      </w:pPr>
      <w:r>
        <w:t>Логистические посредники в распределении.</w:t>
      </w:r>
    </w:p>
    <w:p w:rsidR="00BF12DF" w:rsidRDefault="00BF12DF" w:rsidP="00965E69">
      <w:pPr>
        <w:pStyle w:val="af8"/>
        <w:numPr>
          <w:ilvl w:val="0"/>
          <w:numId w:val="236"/>
        </w:numPr>
        <w:tabs>
          <w:tab w:val="left" w:pos="700"/>
        </w:tabs>
        <w:jc w:val="both"/>
      </w:pPr>
      <w:r>
        <w:t>Характеристика агентов.</w:t>
      </w:r>
    </w:p>
    <w:p w:rsidR="00BF12DF" w:rsidRDefault="00BF12DF" w:rsidP="00BF12DF">
      <w:pPr>
        <w:ind w:firstLine="567"/>
        <w:jc w:val="center"/>
        <w:rPr>
          <w:b/>
        </w:rPr>
      </w:pPr>
    </w:p>
    <w:p w:rsidR="00BF12DF" w:rsidRDefault="00BF12DF" w:rsidP="00BF12DF">
      <w:pPr>
        <w:ind w:firstLine="567"/>
        <w:jc w:val="center"/>
        <w:rPr>
          <w:b/>
        </w:rPr>
      </w:pPr>
      <w:r>
        <w:rPr>
          <w:b/>
        </w:rPr>
        <w:t>Карта №8</w:t>
      </w:r>
    </w:p>
    <w:p w:rsidR="00BF12DF" w:rsidRDefault="00BF12DF" w:rsidP="00BF12DF">
      <w:pPr>
        <w:ind w:firstLine="567"/>
        <w:jc w:val="center"/>
        <w:rPr>
          <w:b/>
        </w:rPr>
      </w:pPr>
    </w:p>
    <w:p w:rsidR="00BF12DF" w:rsidRDefault="00BF12DF" w:rsidP="00965E69">
      <w:pPr>
        <w:pStyle w:val="af8"/>
        <w:numPr>
          <w:ilvl w:val="0"/>
          <w:numId w:val="237"/>
        </w:numPr>
        <w:tabs>
          <w:tab w:val="left" w:pos="700"/>
        </w:tabs>
        <w:jc w:val="both"/>
      </w:pPr>
      <w:r>
        <w:t>Виды посредников и их общая характеристика.</w:t>
      </w:r>
      <w:r w:rsidRPr="000156AF">
        <w:t xml:space="preserve"> </w:t>
      </w:r>
    </w:p>
    <w:p w:rsidR="00BF12DF" w:rsidRDefault="00BF12DF" w:rsidP="00965E69">
      <w:pPr>
        <w:pStyle w:val="af8"/>
        <w:numPr>
          <w:ilvl w:val="0"/>
          <w:numId w:val="237"/>
        </w:numPr>
        <w:tabs>
          <w:tab w:val="left" w:pos="700"/>
        </w:tabs>
        <w:jc w:val="both"/>
      </w:pPr>
      <w:r>
        <w:lastRenderedPageBreak/>
        <w:t>Двухуровневый канал распределения.</w:t>
      </w:r>
    </w:p>
    <w:p w:rsidR="00BF12DF" w:rsidRDefault="00BF12DF" w:rsidP="00BF12DF">
      <w:pPr>
        <w:ind w:firstLine="567"/>
      </w:pPr>
    </w:p>
    <w:p w:rsidR="00BF12DF" w:rsidRDefault="00BF12DF" w:rsidP="00BF12DF">
      <w:pPr>
        <w:ind w:firstLine="567"/>
        <w:jc w:val="center"/>
        <w:rPr>
          <w:b/>
        </w:rPr>
      </w:pPr>
    </w:p>
    <w:p w:rsidR="00BF12DF" w:rsidRDefault="00BF12DF" w:rsidP="00BF12DF">
      <w:pPr>
        <w:ind w:firstLine="567"/>
        <w:jc w:val="center"/>
        <w:rPr>
          <w:b/>
          <w:lang w:val="kk-KZ"/>
        </w:rPr>
      </w:pPr>
      <w:r w:rsidRPr="00EE4863">
        <w:rPr>
          <w:b/>
        </w:rPr>
        <w:t xml:space="preserve">Карта </w:t>
      </w:r>
      <w:r>
        <w:rPr>
          <w:b/>
        </w:rPr>
        <w:t>№9</w:t>
      </w:r>
    </w:p>
    <w:p w:rsidR="00BF12DF" w:rsidRPr="001B2D4F" w:rsidRDefault="00BF12DF" w:rsidP="00BF12DF">
      <w:pPr>
        <w:ind w:firstLine="567"/>
        <w:jc w:val="center"/>
        <w:rPr>
          <w:b/>
          <w:lang w:val="kk-KZ"/>
        </w:rPr>
      </w:pPr>
    </w:p>
    <w:p w:rsidR="00BF12DF" w:rsidRDefault="00BF12DF" w:rsidP="00965E69">
      <w:pPr>
        <w:pStyle w:val="af8"/>
        <w:numPr>
          <w:ilvl w:val="0"/>
          <w:numId w:val="238"/>
        </w:numPr>
        <w:tabs>
          <w:tab w:val="left" w:pos="700"/>
        </w:tabs>
        <w:jc w:val="both"/>
      </w:pPr>
      <w:r>
        <w:t>Виды каналов распределения.</w:t>
      </w:r>
    </w:p>
    <w:p w:rsidR="00BF12DF" w:rsidRDefault="00BF12DF" w:rsidP="00965E69">
      <w:pPr>
        <w:pStyle w:val="af8"/>
        <w:numPr>
          <w:ilvl w:val="0"/>
          <w:numId w:val="238"/>
        </w:numPr>
        <w:tabs>
          <w:tab w:val="left" w:pos="700"/>
        </w:tabs>
        <w:jc w:val="both"/>
      </w:pPr>
      <w:r>
        <w:t>Характеристика брокеров.</w:t>
      </w:r>
    </w:p>
    <w:p w:rsidR="00BF12DF" w:rsidRPr="00CB2808" w:rsidRDefault="00BF12DF" w:rsidP="00BF12DF">
      <w:pPr>
        <w:pStyle w:val="af8"/>
        <w:tabs>
          <w:tab w:val="left" w:pos="700"/>
        </w:tabs>
        <w:jc w:val="both"/>
      </w:pPr>
    </w:p>
    <w:p w:rsidR="00BF12DF" w:rsidRDefault="00BF12DF" w:rsidP="00BF12DF">
      <w:pPr>
        <w:ind w:firstLine="567"/>
        <w:jc w:val="center"/>
        <w:rPr>
          <w:b/>
          <w:lang w:val="kk-KZ"/>
        </w:rPr>
      </w:pPr>
      <w:r>
        <w:rPr>
          <w:b/>
        </w:rPr>
        <w:t>Карта №10</w:t>
      </w:r>
    </w:p>
    <w:p w:rsidR="00BF12DF" w:rsidRPr="001B2D4F" w:rsidRDefault="00BF12DF" w:rsidP="00BF12DF">
      <w:pPr>
        <w:ind w:firstLine="567"/>
        <w:jc w:val="center"/>
        <w:rPr>
          <w:b/>
          <w:lang w:val="kk-KZ"/>
        </w:rPr>
      </w:pPr>
    </w:p>
    <w:p w:rsidR="00BF12DF" w:rsidRDefault="00BF12DF" w:rsidP="00965E69">
      <w:pPr>
        <w:pStyle w:val="af8"/>
        <w:numPr>
          <w:ilvl w:val="0"/>
          <w:numId w:val="238"/>
        </w:numPr>
        <w:tabs>
          <w:tab w:val="left" w:pos="700"/>
        </w:tabs>
        <w:jc w:val="both"/>
      </w:pPr>
      <w:r>
        <w:t>Виды посредников.</w:t>
      </w:r>
      <w:r w:rsidRPr="000156AF">
        <w:t xml:space="preserve"> </w:t>
      </w:r>
    </w:p>
    <w:p w:rsidR="00BF12DF" w:rsidRDefault="00BF12DF" w:rsidP="00965E69">
      <w:pPr>
        <w:pStyle w:val="af8"/>
        <w:numPr>
          <w:ilvl w:val="0"/>
          <w:numId w:val="238"/>
        </w:numPr>
        <w:tabs>
          <w:tab w:val="left" w:pos="700"/>
        </w:tabs>
        <w:jc w:val="both"/>
      </w:pPr>
      <w:r>
        <w:t>Вертикальный канал распределения.</w:t>
      </w:r>
    </w:p>
    <w:p w:rsidR="00BF12DF" w:rsidRDefault="00BF12DF" w:rsidP="00BF12DF">
      <w:pPr>
        <w:pStyle w:val="af8"/>
        <w:tabs>
          <w:tab w:val="left" w:pos="700"/>
        </w:tabs>
        <w:jc w:val="both"/>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Pr="0019789E" w:rsidRDefault="00BF12DF" w:rsidP="00BF12DF">
      <w:pPr>
        <w:tabs>
          <w:tab w:val="left" w:pos="4074"/>
        </w:tabs>
        <w:rPr>
          <w:b/>
        </w:rPr>
      </w:pPr>
      <w:r>
        <w:lastRenderedPageBreak/>
        <w:t>ТЕМА:</w:t>
      </w:r>
      <w:r>
        <w:rPr>
          <w:b/>
        </w:rPr>
        <w:t xml:space="preserve"> ТРАНСПОРТНАЯ  ЛОГИСТИКА</w:t>
      </w:r>
    </w:p>
    <w:p w:rsidR="00BF12DF" w:rsidRDefault="00BF12DF" w:rsidP="00BF12DF">
      <w:pPr>
        <w:tabs>
          <w:tab w:val="left" w:pos="700"/>
        </w:tabs>
        <w:jc w:val="both"/>
      </w:pPr>
      <w:r w:rsidRPr="000156AF">
        <w:t>ЦЕЛЬ:</w:t>
      </w:r>
      <w:r w:rsidRPr="000156AF">
        <w:rPr>
          <w:b/>
        </w:rPr>
        <w:t xml:space="preserve"> </w:t>
      </w:r>
      <w:r>
        <w:t>формирование знаний  студентов по вопросам, касающимся транспортной логистики.</w:t>
      </w:r>
    </w:p>
    <w:p w:rsidR="00BF12DF" w:rsidRDefault="00BF12DF" w:rsidP="00BF12DF">
      <w:pPr>
        <w:tabs>
          <w:tab w:val="left" w:pos="700"/>
        </w:tabs>
        <w:jc w:val="both"/>
      </w:pPr>
      <w:r>
        <w:t>ЗАДАЧИ ОБУЧЕНИЯ - ознакомить студентов с:</w:t>
      </w:r>
    </w:p>
    <w:p w:rsidR="00BF12DF" w:rsidRDefault="00BF12DF" w:rsidP="00965E69">
      <w:pPr>
        <w:pStyle w:val="af8"/>
        <w:numPr>
          <w:ilvl w:val="0"/>
          <w:numId w:val="193"/>
        </w:numPr>
        <w:tabs>
          <w:tab w:val="left" w:pos="700"/>
        </w:tabs>
        <w:jc w:val="both"/>
      </w:pPr>
      <w:r>
        <w:t>понятием транспортной логистики;</w:t>
      </w:r>
    </w:p>
    <w:p w:rsidR="00BF12DF" w:rsidRDefault="00BF12DF" w:rsidP="00965E69">
      <w:pPr>
        <w:pStyle w:val="af8"/>
        <w:numPr>
          <w:ilvl w:val="0"/>
          <w:numId w:val="193"/>
        </w:numPr>
        <w:tabs>
          <w:tab w:val="left" w:pos="700"/>
        </w:tabs>
        <w:jc w:val="both"/>
      </w:pPr>
      <w:r>
        <w:rPr>
          <w:lang w:val="kk-KZ"/>
        </w:rPr>
        <w:t>задачами, решаемыми транспорт</w:t>
      </w:r>
      <w:r>
        <w:t>ной логистикой;</w:t>
      </w:r>
    </w:p>
    <w:p w:rsidR="00BF12DF" w:rsidRDefault="00BF12DF" w:rsidP="00965E69">
      <w:pPr>
        <w:pStyle w:val="af8"/>
        <w:numPr>
          <w:ilvl w:val="0"/>
          <w:numId w:val="193"/>
        </w:numPr>
        <w:tabs>
          <w:tab w:val="left" w:pos="700"/>
        </w:tabs>
        <w:jc w:val="both"/>
      </w:pPr>
      <w:r>
        <w:t>основными преимуществами различных видов транспорта;</w:t>
      </w:r>
    </w:p>
    <w:p w:rsidR="00BF12DF" w:rsidRDefault="00BF12DF" w:rsidP="00965E69">
      <w:pPr>
        <w:pStyle w:val="af8"/>
        <w:numPr>
          <w:ilvl w:val="0"/>
          <w:numId w:val="193"/>
        </w:numPr>
        <w:tabs>
          <w:tab w:val="left" w:pos="700"/>
        </w:tabs>
        <w:jc w:val="both"/>
      </w:pPr>
      <w:r>
        <w:t>процессом выбора вида транспорта;</w:t>
      </w:r>
    </w:p>
    <w:p w:rsidR="00BF12DF" w:rsidRDefault="00BF12DF" w:rsidP="00965E69">
      <w:pPr>
        <w:pStyle w:val="af8"/>
        <w:numPr>
          <w:ilvl w:val="0"/>
          <w:numId w:val="193"/>
        </w:numPr>
        <w:tabs>
          <w:tab w:val="left" w:pos="700"/>
        </w:tabs>
        <w:jc w:val="both"/>
      </w:pPr>
      <w:r>
        <w:t>основными факторами, влияющими на выбор вида транспорта;</w:t>
      </w:r>
    </w:p>
    <w:p w:rsidR="00BF12DF" w:rsidRDefault="00BF12DF" w:rsidP="00965E69">
      <w:pPr>
        <w:pStyle w:val="af8"/>
        <w:numPr>
          <w:ilvl w:val="0"/>
          <w:numId w:val="193"/>
        </w:numPr>
        <w:tabs>
          <w:tab w:val="left" w:pos="700"/>
        </w:tabs>
        <w:jc w:val="both"/>
      </w:pPr>
      <w:r>
        <w:t>требованиями, предъявляемыми к транспорту в логистических системах.</w:t>
      </w:r>
    </w:p>
    <w:p w:rsidR="00BF12DF" w:rsidRPr="000156AF" w:rsidRDefault="00BF12DF" w:rsidP="00BF12DF">
      <w:pPr>
        <w:tabs>
          <w:tab w:val="left" w:pos="700"/>
        </w:tabs>
        <w:jc w:val="both"/>
      </w:pPr>
      <w:r w:rsidRPr="000156AF">
        <w:t>ОСНОВНЫЕ ВОПРОСЫ ТЕМЫ:</w:t>
      </w:r>
    </w:p>
    <w:p w:rsidR="00BF12DF" w:rsidRDefault="00BF12DF" w:rsidP="00965E69">
      <w:pPr>
        <w:pStyle w:val="af8"/>
        <w:numPr>
          <w:ilvl w:val="0"/>
          <w:numId w:val="239"/>
        </w:numPr>
        <w:tabs>
          <w:tab w:val="left" w:pos="700"/>
        </w:tabs>
        <w:jc w:val="both"/>
      </w:pPr>
      <w:r>
        <w:t>Понятие и общая характеристика транспортной логистики.</w:t>
      </w:r>
    </w:p>
    <w:p w:rsidR="00BF12DF" w:rsidRDefault="00BF12DF" w:rsidP="00965E69">
      <w:pPr>
        <w:pStyle w:val="af8"/>
        <w:numPr>
          <w:ilvl w:val="0"/>
          <w:numId w:val="239"/>
        </w:numPr>
        <w:tabs>
          <w:tab w:val="left" w:pos="700"/>
        </w:tabs>
        <w:jc w:val="both"/>
      </w:pPr>
      <w:r>
        <w:rPr>
          <w:lang w:val="kk-KZ"/>
        </w:rPr>
        <w:t>Задачи, решаемые транспорт</w:t>
      </w:r>
      <w:r>
        <w:t>ной логистикой.</w:t>
      </w:r>
    </w:p>
    <w:p w:rsidR="00BF12DF" w:rsidRDefault="00BF12DF" w:rsidP="00965E69">
      <w:pPr>
        <w:pStyle w:val="af8"/>
        <w:numPr>
          <w:ilvl w:val="0"/>
          <w:numId w:val="239"/>
        </w:numPr>
        <w:tabs>
          <w:tab w:val="left" w:pos="700"/>
        </w:tabs>
        <w:jc w:val="both"/>
      </w:pPr>
      <w:r>
        <w:t>Основные преимущества и недостатки автомобильного вида транспорта.</w:t>
      </w:r>
    </w:p>
    <w:p w:rsidR="00BF12DF" w:rsidRDefault="00BF12DF" w:rsidP="00965E69">
      <w:pPr>
        <w:pStyle w:val="af8"/>
        <w:numPr>
          <w:ilvl w:val="0"/>
          <w:numId w:val="239"/>
        </w:numPr>
        <w:tabs>
          <w:tab w:val="left" w:pos="700"/>
        </w:tabs>
        <w:jc w:val="both"/>
      </w:pPr>
      <w:r>
        <w:t>Основные преимущества и недостатки железнодорожного транспорта.</w:t>
      </w:r>
    </w:p>
    <w:p w:rsidR="00BF12DF" w:rsidRDefault="00BF12DF" w:rsidP="00965E69">
      <w:pPr>
        <w:pStyle w:val="af8"/>
        <w:numPr>
          <w:ilvl w:val="0"/>
          <w:numId w:val="239"/>
        </w:numPr>
        <w:tabs>
          <w:tab w:val="left" w:pos="700"/>
        </w:tabs>
        <w:jc w:val="both"/>
      </w:pPr>
      <w:r>
        <w:t>Основные преимущества и недостатки водного транспорта.</w:t>
      </w:r>
    </w:p>
    <w:p w:rsidR="00BF12DF" w:rsidRDefault="00BF12DF" w:rsidP="00965E69">
      <w:pPr>
        <w:pStyle w:val="af8"/>
        <w:numPr>
          <w:ilvl w:val="0"/>
          <w:numId w:val="239"/>
        </w:numPr>
        <w:tabs>
          <w:tab w:val="left" w:pos="700"/>
        </w:tabs>
        <w:jc w:val="both"/>
      </w:pPr>
      <w:r>
        <w:t>Основные преимущества и недостатки воздушного транспорта.</w:t>
      </w:r>
    </w:p>
    <w:p w:rsidR="00BF12DF" w:rsidRDefault="00BF12DF" w:rsidP="00965E69">
      <w:pPr>
        <w:pStyle w:val="af8"/>
        <w:numPr>
          <w:ilvl w:val="0"/>
          <w:numId w:val="239"/>
        </w:numPr>
        <w:tabs>
          <w:tab w:val="left" w:pos="700"/>
        </w:tabs>
        <w:jc w:val="both"/>
      </w:pPr>
      <w:r>
        <w:t>Процесс выбора вида транспорта.</w:t>
      </w:r>
    </w:p>
    <w:p w:rsidR="00BF12DF" w:rsidRDefault="00BF12DF" w:rsidP="00965E69">
      <w:pPr>
        <w:pStyle w:val="af8"/>
        <w:numPr>
          <w:ilvl w:val="0"/>
          <w:numId w:val="239"/>
        </w:numPr>
        <w:tabs>
          <w:tab w:val="left" w:pos="700"/>
        </w:tabs>
        <w:jc w:val="both"/>
      </w:pPr>
      <w:r>
        <w:t>Основные факторы, влияющие на выбор вида транспорта.</w:t>
      </w:r>
    </w:p>
    <w:p w:rsidR="00BF12DF" w:rsidRDefault="00BF12DF" w:rsidP="00965E69">
      <w:pPr>
        <w:pStyle w:val="af8"/>
        <w:numPr>
          <w:ilvl w:val="0"/>
          <w:numId w:val="239"/>
        </w:numPr>
        <w:tabs>
          <w:tab w:val="left" w:pos="700"/>
        </w:tabs>
        <w:jc w:val="both"/>
      </w:pPr>
      <w:r>
        <w:t>Критерии выбора вида транспорта.</w:t>
      </w:r>
    </w:p>
    <w:p w:rsidR="00BF12DF" w:rsidRDefault="00BF12DF" w:rsidP="00965E69">
      <w:pPr>
        <w:pStyle w:val="af8"/>
        <w:numPr>
          <w:ilvl w:val="0"/>
          <w:numId w:val="239"/>
        </w:numPr>
        <w:tabs>
          <w:tab w:val="left" w:pos="700"/>
        </w:tabs>
        <w:jc w:val="both"/>
      </w:pPr>
      <w:r>
        <w:t>Требования, предъявляемые к транспорту в логистических системах.</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Pr="00355564" w:rsidRDefault="00BF12DF" w:rsidP="00BF12DF">
      <w:pPr>
        <w:ind w:firstLine="567"/>
        <w:jc w:val="both"/>
        <w:rPr>
          <w:i/>
        </w:rPr>
      </w:pPr>
      <w:r w:rsidRPr="00355564">
        <w:rPr>
          <w:i/>
        </w:rPr>
        <w:t>Дискуссия по вопросам:</w:t>
      </w:r>
    </w:p>
    <w:p w:rsidR="00BF12DF" w:rsidRDefault="00BF12DF" w:rsidP="00965E69">
      <w:pPr>
        <w:pStyle w:val="af8"/>
        <w:numPr>
          <w:ilvl w:val="0"/>
          <w:numId w:val="240"/>
        </w:numPr>
        <w:tabs>
          <w:tab w:val="left" w:pos="700"/>
        </w:tabs>
        <w:jc w:val="both"/>
      </w:pPr>
      <w:r>
        <w:t>Основные преимущества и недостатки автомобильного вида транспорта.</w:t>
      </w:r>
    </w:p>
    <w:p w:rsidR="00BF12DF" w:rsidRDefault="00BF12DF" w:rsidP="00965E69">
      <w:pPr>
        <w:pStyle w:val="af8"/>
        <w:numPr>
          <w:ilvl w:val="0"/>
          <w:numId w:val="240"/>
        </w:numPr>
        <w:tabs>
          <w:tab w:val="left" w:pos="700"/>
        </w:tabs>
        <w:jc w:val="both"/>
      </w:pPr>
      <w:r>
        <w:t>Основные преимущества и недостатки железнодорожного транспорта.</w:t>
      </w:r>
    </w:p>
    <w:p w:rsidR="00BF12DF" w:rsidRDefault="00BF12DF" w:rsidP="00965E69">
      <w:pPr>
        <w:pStyle w:val="af8"/>
        <w:numPr>
          <w:ilvl w:val="0"/>
          <w:numId w:val="240"/>
        </w:numPr>
        <w:tabs>
          <w:tab w:val="left" w:pos="700"/>
        </w:tabs>
        <w:jc w:val="both"/>
      </w:pPr>
      <w:r>
        <w:t>Основные преимущества и недостатки водного транспорта.</w:t>
      </w:r>
    </w:p>
    <w:p w:rsidR="00BF12DF" w:rsidRDefault="00BF12DF" w:rsidP="00965E69">
      <w:pPr>
        <w:pStyle w:val="af8"/>
        <w:numPr>
          <w:ilvl w:val="0"/>
          <w:numId w:val="240"/>
        </w:numPr>
        <w:tabs>
          <w:tab w:val="left" w:pos="700"/>
        </w:tabs>
        <w:jc w:val="both"/>
      </w:pPr>
      <w:r>
        <w:t>Основные преимущества и недостатки воздушного транспорта.</w:t>
      </w:r>
    </w:p>
    <w:p w:rsidR="00BF12DF" w:rsidRDefault="00BF12DF" w:rsidP="00BF12DF">
      <w:pPr>
        <w:ind w:firstLine="567"/>
        <w:jc w:val="both"/>
        <w:rPr>
          <w:i/>
        </w:rPr>
      </w:pPr>
      <w:r w:rsidRPr="00466150">
        <w:rPr>
          <w:i/>
        </w:rPr>
        <w:t xml:space="preserve">Работа в малых группах. Презентация: </w:t>
      </w:r>
    </w:p>
    <w:p w:rsidR="00BF12DF" w:rsidRDefault="00BF12DF" w:rsidP="00965E69">
      <w:pPr>
        <w:numPr>
          <w:ilvl w:val="0"/>
          <w:numId w:val="241"/>
        </w:numPr>
        <w:jc w:val="both"/>
      </w:pPr>
      <w:r>
        <w:t>Транспортная логистика. Общая характеристика.</w:t>
      </w:r>
    </w:p>
    <w:p w:rsidR="00BF12DF" w:rsidRPr="00310ECE" w:rsidRDefault="00BF12DF" w:rsidP="00965E69">
      <w:pPr>
        <w:numPr>
          <w:ilvl w:val="0"/>
          <w:numId w:val="241"/>
        </w:numPr>
        <w:jc w:val="both"/>
        <w:rPr>
          <w:i/>
        </w:rPr>
      </w:pPr>
      <w:r>
        <w:t>Процесс выбора вида транспорта.</w:t>
      </w:r>
    </w:p>
    <w:p w:rsidR="00BF12DF" w:rsidRPr="00310ECE" w:rsidRDefault="00BF12DF" w:rsidP="00965E69">
      <w:pPr>
        <w:pStyle w:val="af8"/>
        <w:numPr>
          <w:ilvl w:val="0"/>
          <w:numId w:val="241"/>
        </w:numPr>
        <w:tabs>
          <w:tab w:val="left" w:pos="700"/>
        </w:tabs>
        <w:jc w:val="both"/>
      </w:pPr>
      <w:r>
        <w:t>Критерии выбора вида транспорта.</w:t>
      </w:r>
    </w:p>
    <w:p w:rsidR="00BF12DF" w:rsidRPr="000156AF" w:rsidRDefault="00BF12DF" w:rsidP="00BF12DF">
      <w:pPr>
        <w:jc w:val="both"/>
      </w:pPr>
      <w:r w:rsidRPr="000156AF">
        <w:t>ЛИТЕРАТУРА:</w:t>
      </w:r>
    </w:p>
    <w:p w:rsidR="00BF12DF" w:rsidRDefault="00BF12DF" w:rsidP="00BF12DF">
      <w:pPr>
        <w:ind w:firstLine="567"/>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242"/>
        </w:numPr>
        <w:jc w:val="both"/>
      </w:pPr>
      <w:r w:rsidRPr="000156AF">
        <w:t>Савенкова Т.И. Логистика. – Москва: Омега-Л, 2010.</w:t>
      </w:r>
    </w:p>
    <w:p w:rsidR="00BF12DF" w:rsidRPr="000156AF" w:rsidRDefault="00BF12DF" w:rsidP="00965E69">
      <w:pPr>
        <w:pStyle w:val="11"/>
        <w:numPr>
          <w:ilvl w:val="0"/>
          <w:numId w:val="242"/>
        </w:numPr>
        <w:jc w:val="both"/>
      </w:pPr>
      <w:r w:rsidRPr="000156AF">
        <w:t>Тулембаева А.Н. Логистика. – Алматы: Триумф «Т», 2008.</w:t>
      </w:r>
    </w:p>
    <w:p w:rsidR="00BF12DF" w:rsidRPr="000156AF" w:rsidRDefault="00BF12DF" w:rsidP="00965E69">
      <w:pPr>
        <w:pStyle w:val="11"/>
        <w:numPr>
          <w:ilvl w:val="0"/>
          <w:numId w:val="242"/>
        </w:numPr>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242"/>
        </w:numPr>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243"/>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243"/>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243"/>
        </w:numPr>
        <w:shd w:val="clear" w:color="auto" w:fill="FFFFFF"/>
        <w:tabs>
          <w:tab w:val="left" w:pos="355"/>
        </w:tabs>
        <w:autoSpaceDE w:val="0"/>
        <w:autoSpaceDN w:val="0"/>
        <w:adjustRightInd w:val="0"/>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Пер. с англ. - М.: Олимп-Бизнес, 2001.</w:t>
      </w:r>
    </w:p>
    <w:p w:rsidR="00BF12DF" w:rsidRPr="000156AF" w:rsidRDefault="00BF12DF" w:rsidP="00965E69">
      <w:pPr>
        <w:widowControl w:val="0"/>
        <w:numPr>
          <w:ilvl w:val="0"/>
          <w:numId w:val="243"/>
        </w:numPr>
        <w:shd w:val="clear" w:color="auto" w:fill="FFFFFF"/>
        <w:tabs>
          <w:tab w:val="left" w:pos="355"/>
        </w:tabs>
        <w:autoSpaceDE w:val="0"/>
        <w:autoSpaceDN w:val="0"/>
        <w:adjustRightInd w:val="0"/>
        <w:jc w:val="both"/>
        <w:rPr>
          <w:color w:val="000000"/>
          <w:spacing w:val="-11"/>
        </w:rPr>
      </w:pPr>
      <w:r w:rsidRPr="000156AF">
        <w:rPr>
          <w:color w:val="000000"/>
          <w:spacing w:val="2"/>
        </w:rPr>
        <w:lastRenderedPageBreak/>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243"/>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243"/>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243"/>
        </w:numPr>
        <w:shd w:val="clear" w:color="auto" w:fill="FFFFFF"/>
        <w:tabs>
          <w:tab w:val="left" w:pos="355"/>
        </w:tabs>
        <w:autoSpaceDE w:val="0"/>
        <w:autoSpaceDN w:val="0"/>
        <w:adjustRightInd w:val="0"/>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t xml:space="preserve">«Дашков и К», 1999. </w:t>
      </w:r>
    </w:p>
    <w:p w:rsidR="00BF12DF" w:rsidRPr="000156AF" w:rsidRDefault="00BF12DF" w:rsidP="00965E69">
      <w:pPr>
        <w:widowControl w:val="0"/>
        <w:numPr>
          <w:ilvl w:val="0"/>
          <w:numId w:val="243"/>
        </w:numPr>
        <w:shd w:val="clear" w:color="auto" w:fill="FFFFFF"/>
        <w:tabs>
          <w:tab w:val="left" w:pos="355"/>
        </w:tabs>
        <w:autoSpaceDE w:val="0"/>
        <w:autoSpaceDN w:val="0"/>
        <w:adjustRightInd w:val="0"/>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0156AF" w:rsidRDefault="00BF12DF" w:rsidP="00965E69">
      <w:pPr>
        <w:widowControl w:val="0"/>
        <w:numPr>
          <w:ilvl w:val="0"/>
          <w:numId w:val="243"/>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BF12DF" w:rsidRDefault="00BF12DF" w:rsidP="00BF12DF">
      <w:pPr>
        <w:jc w:val="center"/>
      </w:pPr>
    </w:p>
    <w:p w:rsidR="00BF12DF" w:rsidRDefault="00BF12DF" w:rsidP="00BF12DF">
      <w:pPr>
        <w:jc w:val="center"/>
      </w:pPr>
      <w:r w:rsidRPr="000156AF">
        <w:t>КОНТРОЛЬ</w:t>
      </w:r>
      <w:r>
        <w:t xml:space="preserve"> ЗНАНИЙ ПО ТЕМЕ</w:t>
      </w:r>
      <w:r w:rsidRPr="000156AF">
        <w:t>:</w:t>
      </w:r>
    </w:p>
    <w:p w:rsidR="00BF12DF" w:rsidRDefault="00BF12DF" w:rsidP="00BF12DF">
      <w:pPr>
        <w:jc w:val="center"/>
      </w:pPr>
      <w:r>
        <w:t>ТРАНСПОРТНАЯ ЛОГИСТИКА.</w:t>
      </w:r>
    </w:p>
    <w:p w:rsidR="00BF12DF" w:rsidRDefault="00BF12DF" w:rsidP="00BF12DF">
      <w:pPr>
        <w:ind w:firstLine="567"/>
        <w:jc w:val="center"/>
      </w:pPr>
      <w:r>
        <w:t xml:space="preserve"> </w:t>
      </w:r>
    </w:p>
    <w:p w:rsidR="00BF12DF" w:rsidRDefault="00BF12DF" w:rsidP="00BF12DF">
      <w:pPr>
        <w:ind w:firstLine="567"/>
        <w:jc w:val="center"/>
        <w:rPr>
          <w:b/>
          <w:lang w:val="kk-KZ"/>
        </w:rPr>
      </w:pPr>
      <w:r w:rsidRPr="002B5114">
        <w:rPr>
          <w:b/>
        </w:rPr>
        <w:t>Карта №1.</w:t>
      </w:r>
    </w:p>
    <w:p w:rsidR="00BF12DF" w:rsidRDefault="00BF12DF" w:rsidP="00BF12DF">
      <w:pPr>
        <w:pStyle w:val="af8"/>
        <w:tabs>
          <w:tab w:val="left" w:pos="700"/>
        </w:tabs>
        <w:jc w:val="both"/>
      </w:pPr>
    </w:p>
    <w:p w:rsidR="00BF12DF" w:rsidRDefault="00BF12DF" w:rsidP="00965E69">
      <w:pPr>
        <w:pStyle w:val="af8"/>
        <w:numPr>
          <w:ilvl w:val="0"/>
          <w:numId w:val="244"/>
        </w:numPr>
        <w:tabs>
          <w:tab w:val="left" w:pos="700"/>
        </w:tabs>
        <w:jc w:val="both"/>
      </w:pPr>
      <w:r>
        <w:t>Понятие и общая характеристика транспортной логистики.</w:t>
      </w:r>
    </w:p>
    <w:p w:rsidR="00BF12DF" w:rsidRDefault="00BF12DF" w:rsidP="00965E69">
      <w:pPr>
        <w:pStyle w:val="af8"/>
        <w:numPr>
          <w:ilvl w:val="0"/>
          <w:numId w:val="244"/>
        </w:numPr>
        <w:tabs>
          <w:tab w:val="left" w:pos="700"/>
        </w:tabs>
        <w:jc w:val="both"/>
      </w:pPr>
      <w:r>
        <w:t>Основные преимущества и недостатки автомобильного вида транспорта.</w:t>
      </w:r>
    </w:p>
    <w:p w:rsidR="00BF12DF" w:rsidRDefault="00BF12DF" w:rsidP="00BF12DF">
      <w:pPr>
        <w:ind w:firstLine="567"/>
        <w:jc w:val="both"/>
      </w:pPr>
    </w:p>
    <w:p w:rsidR="00BF12DF" w:rsidRDefault="00BF12DF" w:rsidP="00BF12DF">
      <w:pPr>
        <w:ind w:firstLine="567"/>
        <w:jc w:val="center"/>
        <w:rPr>
          <w:b/>
          <w:lang w:val="kk-KZ"/>
        </w:rPr>
      </w:pPr>
      <w:r w:rsidRPr="00FB16D2">
        <w:rPr>
          <w:b/>
        </w:rPr>
        <w:t>Карта №2</w:t>
      </w:r>
    </w:p>
    <w:p w:rsidR="00BF12DF" w:rsidRPr="001B2D4F" w:rsidRDefault="00BF12DF" w:rsidP="00BF12DF">
      <w:pPr>
        <w:ind w:firstLine="567"/>
        <w:jc w:val="center"/>
        <w:rPr>
          <w:b/>
          <w:lang w:val="kk-KZ"/>
        </w:rPr>
      </w:pPr>
    </w:p>
    <w:p w:rsidR="00BF12DF" w:rsidRDefault="00BF12DF" w:rsidP="00965E69">
      <w:pPr>
        <w:pStyle w:val="af8"/>
        <w:numPr>
          <w:ilvl w:val="0"/>
          <w:numId w:val="245"/>
        </w:numPr>
        <w:tabs>
          <w:tab w:val="left" w:pos="700"/>
        </w:tabs>
        <w:jc w:val="both"/>
      </w:pPr>
      <w:r>
        <w:rPr>
          <w:lang w:val="kk-KZ"/>
        </w:rPr>
        <w:t>Задачи, решаемые транспорт</w:t>
      </w:r>
      <w:r>
        <w:t>ной логистикой.</w:t>
      </w:r>
    </w:p>
    <w:p w:rsidR="00BF12DF" w:rsidRDefault="00BF12DF" w:rsidP="00965E69">
      <w:pPr>
        <w:pStyle w:val="af8"/>
        <w:numPr>
          <w:ilvl w:val="0"/>
          <w:numId w:val="245"/>
        </w:numPr>
        <w:tabs>
          <w:tab w:val="left" w:pos="700"/>
        </w:tabs>
        <w:jc w:val="both"/>
      </w:pPr>
      <w:r>
        <w:t>Основные преимущества и недостатки железнодорожного транспорта.</w:t>
      </w:r>
    </w:p>
    <w:p w:rsidR="00BF12DF" w:rsidRDefault="00BF12DF" w:rsidP="00BF12DF">
      <w:pPr>
        <w:ind w:firstLine="567"/>
        <w:jc w:val="center"/>
        <w:rPr>
          <w:b/>
          <w:lang w:val="kk-KZ"/>
        </w:rPr>
      </w:pPr>
    </w:p>
    <w:p w:rsidR="00BF12DF" w:rsidRDefault="00BF12DF" w:rsidP="00BF12DF">
      <w:pPr>
        <w:ind w:firstLine="567"/>
        <w:jc w:val="center"/>
        <w:rPr>
          <w:b/>
        </w:rPr>
      </w:pPr>
      <w:r w:rsidRPr="00DC5C24">
        <w:rPr>
          <w:b/>
        </w:rPr>
        <w:t>Карта №3</w:t>
      </w:r>
    </w:p>
    <w:p w:rsidR="00BF12DF" w:rsidRPr="00DC5C24" w:rsidRDefault="00BF12DF" w:rsidP="00BF12DF">
      <w:pPr>
        <w:ind w:firstLine="567"/>
        <w:jc w:val="center"/>
      </w:pPr>
    </w:p>
    <w:p w:rsidR="00BF12DF" w:rsidRDefault="00BF12DF" w:rsidP="00965E69">
      <w:pPr>
        <w:pStyle w:val="af8"/>
        <w:numPr>
          <w:ilvl w:val="0"/>
          <w:numId w:val="246"/>
        </w:numPr>
        <w:tabs>
          <w:tab w:val="left" w:pos="700"/>
        </w:tabs>
        <w:jc w:val="both"/>
      </w:pPr>
      <w:r>
        <w:t>Основные преимущества и недостатки автомобильного вида транспорта.</w:t>
      </w:r>
    </w:p>
    <w:p w:rsidR="00BF12DF" w:rsidRDefault="00BF12DF" w:rsidP="00965E69">
      <w:pPr>
        <w:pStyle w:val="af8"/>
        <w:numPr>
          <w:ilvl w:val="0"/>
          <w:numId w:val="246"/>
        </w:numPr>
        <w:tabs>
          <w:tab w:val="left" w:pos="700"/>
        </w:tabs>
        <w:jc w:val="both"/>
      </w:pPr>
      <w:r>
        <w:t>Требования, предъявляемые к транспорту в логистических системах.</w:t>
      </w:r>
    </w:p>
    <w:p w:rsidR="00BF12DF" w:rsidRDefault="00BF12DF" w:rsidP="00BF12DF">
      <w:pPr>
        <w:ind w:firstLine="567"/>
        <w:rPr>
          <w:b/>
        </w:rPr>
      </w:pPr>
    </w:p>
    <w:p w:rsidR="00BF12DF" w:rsidRDefault="00BF12DF" w:rsidP="00BF12DF">
      <w:pPr>
        <w:ind w:firstLine="567"/>
        <w:jc w:val="center"/>
        <w:rPr>
          <w:b/>
          <w:lang w:val="kk-KZ"/>
        </w:rPr>
      </w:pPr>
      <w:r w:rsidRPr="00EE4863">
        <w:rPr>
          <w:b/>
        </w:rPr>
        <w:t>Карта №4</w:t>
      </w:r>
    </w:p>
    <w:p w:rsidR="00BF12DF" w:rsidRPr="001B2D4F" w:rsidRDefault="00BF12DF" w:rsidP="00BF12DF">
      <w:pPr>
        <w:ind w:firstLine="567"/>
        <w:jc w:val="center"/>
        <w:rPr>
          <w:b/>
          <w:lang w:val="kk-KZ"/>
        </w:rPr>
      </w:pPr>
    </w:p>
    <w:p w:rsidR="00BF12DF" w:rsidRDefault="00BF12DF" w:rsidP="00965E69">
      <w:pPr>
        <w:pStyle w:val="af8"/>
        <w:numPr>
          <w:ilvl w:val="0"/>
          <w:numId w:val="247"/>
        </w:numPr>
        <w:tabs>
          <w:tab w:val="left" w:pos="700"/>
        </w:tabs>
        <w:jc w:val="both"/>
      </w:pPr>
      <w:r>
        <w:t>Основные преимущества и недостатки железнодорожного транспорта.</w:t>
      </w:r>
    </w:p>
    <w:p w:rsidR="00BF12DF" w:rsidRDefault="00BF12DF" w:rsidP="00965E69">
      <w:pPr>
        <w:pStyle w:val="af8"/>
        <w:numPr>
          <w:ilvl w:val="0"/>
          <w:numId w:val="247"/>
        </w:numPr>
        <w:tabs>
          <w:tab w:val="left" w:pos="700"/>
        </w:tabs>
        <w:jc w:val="both"/>
      </w:pPr>
      <w:r>
        <w:t>Процесс выбора вида транспорта.</w:t>
      </w:r>
    </w:p>
    <w:p w:rsidR="00BF12DF" w:rsidRDefault="00BF12DF" w:rsidP="00BF12DF">
      <w:pPr>
        <w:ind w:firstLine="567"/>
      </w:pPr>
    </w:p>
    <w:p w:rsidR="00BF12DF" w:rsidRDefault="00BF12DF" w:rsidP="00BF12DF">
      <w:pPr>
        <w:ind w:firstLine="567"/>
        <w:jc w:val="center"/>
        <w:rPr>
          <w:b/>
          <w:lang w:val="kk-KZ"/>
        </w:rPr>
      </w:pPr>
      <w:r w:rsidRPr="0057300F">
        <w:rPr>
          <w:b/>
        </w:rPr>
        <w:t>Карта №5</w:t>
      </w:r>
    </w:p>
    <w:p w:rsidR="00BF12DF" w:rsidRPr="001B2D4F" w:rsidRDefault="00BF12DF" w:rsidP="00BF12DF">
      <w:pPr>
        <w:ind w:firstLine="567"/>
        <w:jc w:val="center"/>
        <w:rPr>
          <w:b/>
          <w:lang w:val="kk-KZ"/>
        </w:rPr>
      </w:pPr>
    </w:p>
    <w:p w:rsidR="00BF12DF" w:rsidRDefault="00BF12DF" w:rsidP="00965E69">
      <w:pPr>
        <w:pStyle w:val="af8"/>
        <w:numPr>
          <w:ilvl w:val="0"/>
          <w:numId w:val="248"/>
        </w:numPr>
        <w:tabs>
          <w:tab w:val="left" w:pos="700"/>
        </w:tabs>
        <w:jc w:val="both"/>
      </w:pPr>
      <w:r>
        <w:t>Основные преимущества и недостатки водного транспорта.</w:t>
      </w:r>
    </w:p>
    <w:p w:rsidR="00BF12DF" w:rsidRDefault="00BF12DF" w:rsidP="00965E69">
      <w:pPr>
        <w:pStyle w:val="af8"/>
        <w:numPr>
          <w:ilvl w:val="0"/>
          <w:numId w:val="248"/>
        </w:numPr>
        <w:tabs>
          <w:tab w:val="left" w:pos="700"/>
        </w:tabs>
        <w:jc w:val="both"/>
      </w:pPr>
      <w:r>
        <w:t>Критерии выбора вида транспорта.</w:t>
      </w:r>
    </w:p>
    <w:p w:rsidR="00BF12DF" w:rsidRDefault="00BF12DF" w:rsidP="00BF12DF">
      <w:pPr>
        <w:ind w:firstLine="567"/>
        <w:jc w:val="center"/>
      </w:pPr>
    </w:p>
    <w:p w:rsidR="00BF12DF" w:rsidRPr="001B2D4F" w:rsidRDefault="00BF12DF" w:rsidP="00BF12DF">
      <w:pPr>
        <w:ind w:firstLine="567"/>
        <w:jc w:val="center"/>
        <w:rPr>
          <w:b/>
          <w:lang w:val="kk-KZ"/>
        </w:rPr>
      </w:pPr>
      <w:r>
        <w:rPr>
          <w:b/>
        </w:rPr>
        <w:t>Карта №6</w:t>
      </w:r>
    </w:p>
    <w:p w:rsidR="00BF12DF" w:rsidRPr="001B2D4F" w:rsidRDefault="00BF12DF" w:rsidP="00BF12DF">
      <w:pPr>
        <w:ind w:firstLine="567"/>
        <w:jc w:val="center"/>
        <w:rPr>
          <w:b/>
          <w:lang w:val="kk-KZ"/>
        </w:rPr>
      </w:pPr>
    </w:p>
    <w:p w:rsidR="00BF12DF" w:rsidRDefault="00BF12DF" w:rsidP="00965E69">
      <w:pPr>
        <w:pStyle w:val="af8"/>
        <w:numPr>
          <w:ilvl w:val="0"/>
          <w:numId w:val="249"/>
        </w:numPr>
        <w:tabs>
          <w:tab w:val="left" w:pos="700"/>
        </w:tabs>
        <w:jc w:val="both"/>
      </w:pPr>
      <w:r>
        <w:t>Основные преимущества и недостатки воздушного транспорта.</w:t>
      </w:r>
    </w:p>
    <w:p w:rsidR="00BF12DF" w:rsidRDefault="00BF12DF" w:rsidP="00965E69">
      <w:pPr>
        <w:pStyle w:val="af8"/>
        <w:numPr>
          <w:ilvl w:val="0"/>
          <w:numId w:val="249"/>
        </w:numPr>
        <w:tabs>
          <w:tab w:val="left" w:pos="700"/>
        </w:tabs>
        <w:jc w:val="both"/>
      </w:pPr>
      <w:r>
        <w:t>Основные факторы, влияющие на выбор вида транспорта.</w:t>
      </w:r>
    </w:p>
    <w:p w:rsidR="00BF12DF" w:rsidRDefault="00BF12DF" w:rsidP="00BF12DF">
      <w:pPr>
        <w:ind w:firstLine="567"/>
        <w:jc w:val="both"/>
      </w:pPr>
    </w:p>
    <w:p w:rsidR="00BF12DF" w:rsidRDefault="00BF12DF" w:rsidP="00BF12DF">
      <w:pPr>
        <w:ind w:firstLine="567"/>
        <w:jc w:val="center"/>
        <w:rPr>
          <w:b/>
        </w:rPr>
      </w:pPr>
      <w:r>
        <w:rPr>
          <w:b/>
        </w:rPr>
        <w:t>Карта №7</w:t>
      </w:r>
    </w:p>
    <w:p w:rsidR="00BF12DF" w:rsidRDefault="00BF12DF" w:rsidP="00BF12DF">
      <w:pPr>
        <w:ind w:firstLine="567"/>
        <w:jc w:val="center"/>
        <w:rPr>
          <w:b/>
        </w:rPr>
      </w:pPr>
    </w:p>
    <w:p w:rsidR="00BF12DF" w:rsidRDefault="00BF12DF" w:rsidP="00965E69">
      <w:pPr>
        <w:pStyle w:val="af8"/>
        <w:numPr>
          <w:ilvl w:val="0"/>
          <w:numId w:val="250"/>
        </w:numPr>
        <w:tabs>
          <w:tab w:val="left" w:pos="700"/>
        </w:tabs>
        <w:jc w:val="both"/>
      </w:pPr>
      <w:r>
        <w:lastRenderedPageBreak/>
        <w:t>Процесс выбора вида транспорта.</w:t>
      </w:r>
    </w:p>
    <w:p w:rsidR="00BF12DF" w:rsidRDefault="00BF12DF" w:rsidP="00965E69">
      <w:pPr>
        <w:pStyle w:val="af8"/>
        <w:numPr>
          <w:ilvl w:val="0"/>
          <w:numId w:val="250"/>
        </w:numPr>
        <w:tabs>
          <w:tab w:val="left" w:pos="700"/>
        </w:tabs>
        <w:jc w:val="both"/>
      </w:pPr>
      <w:r>
        <w:t>Основные преимущества и недостатки водного транспорта.</w:t>
      </w:r>
    </w:p>
    <w:p w:rsidR="00BF12DF" w:rsidRDefault="00BF12DF" w:rsidP="00BF12DF">
      <w:pPr>
        <w:ind w:firstLine="567"/>
        <w:jc w:val="center"/>
        <w:rPr>
          <w:b/>
        </w:rPr>
      </w:pPr>
    </w:p>
    <w:p w:rsidR="00BF12DF" w:rsidRDefault="00BF12DF" w:rsidP="00BF12DF">
      <w:pPr>
        <w:ind w:firstLine="567"/>
        <w:jc w:val="center"/>
        <w:rPr>
          <w:b/>
        </w:rPr>
      </w:pPr>
      <w:r>
        <w:rPr>
          <w:b/>
        </w:rPr>
        <w:t>Карта №8</w:t>
      </w:r>
    </w:p>
    <w:p w:rsidR="00BF12DF" w:rsidRPr="00DC5C24" w:rsidRDefault="00BF12DF" w:rsidP="00BF12DF">
      <w:pPr>
        <w:ind w:firstLine="567"/>
        <w:jc w:val="center"/>
      </w:pPr>
    </w:p>
    <w:p w:rsidR="00BF12DF" w:rsidRDefault="00BF12DF" w:rsidP="00965E69">
      <w:pPr>
        <w:pStyle w:val="af8"/>
        <w:numPr>
          <w:ilvl w:val="0"/>
          <w:numId w:val="251"/>
        </w:numPr>
        <w:tabs>
          <w:tab w:val="left" w:pos="700"/>
        </w:tabs>
        <w:jc w:val="both"/>
      </w:pPr>
      <w:r>
        <w:t>Основные факторы, влияющие на выбор вида транспорта.</w:t>
      </w:r>
    </w:p>
    <w:p w:rsidR="00BF12DF" w:rsidRDefault="00BF12DF" w:rsidP="00965E69">
      <w:pPr>
        <w:pStyle w:val="af8"/>
        <w:numPr>
          <w:ilvl w:val="0"/>
          <w:numId w:val="251"/>
        </w:numPr>
        <w:tabs>
          <w:tab w:val="left" w:pos="700"/>
        </w:tabs>
        <w:jc w:val="both"/>
      </w:pPr>
      <w:r>
        <w:t>Основные преимущества и недостатки воздушного транспорта.</w:t>
      </w:r>
    </w:p>
    <w:p w:rsidR="00BF12DF" w:rsidRDefault="00BF12DF" w:rsidP="00BF12DF">
      <w:pPr>
        <w:rPr>
          <w:b/>
        </w:rPr>
      </w:pPr>
    </w:p>
    <w:p w:rsidR="00BF12DF" w:rsidRDefault="00BF12DF" w:rsidP="00BF12DF">
      <w:pPr>
        <w:ind w:firstLine="567"/>
        <w:jc w:val="center"/>
        <w:rPr>
          <w:b/>
          <w:lang w:val="kk-KZ"/>
        </w:rPr>
      </w:pPr>
      <w:r w:rsidRPr="00EE4863">
        <w:rPr>
          <w:b/>
        </w:rPr>
        <w:t xml:space="preserve">Карта </w:t>
      </w:r>
      <w:r>
        <w:rPr>
          <w:b/>
        </w:rPr>
        <w:t>№9</w:t>
      </w:r>
    </w:p>
    <w:p w:rsidR="00BF12DF" w:rsidRPr="001B2D4F" w:rsidRDefault="00BF12DF" w:rsidP="00BF12DF">
      <w:pPr>
        <w:ind w:firstLine="567"/>
        <w:jc w:val="center"/>
        <w:rPr>
          <w:b/>
          <w:lang w:val="kk-KZ"/>
        </w:rPr>
      </w:pPr>
    </w:p>
    <w:p w:rsidR="00BF12DF" w:rsidRDefault="00BF12DF" w:rsidP="00965E69">
      <w:pPr>
        <w:pStyle w:val="af8"/>
        <w:numPr>
          <w:ilvl w:val="0"/>
          <w:numId w:val="252"/>
        </w:numPr>
        <w:tabs>
          <w:tab w:val="left" w:pos="700"/>
        </w:tabs>
        <w:jc w:val="both"/>
      </w:pPr>
      <w:r>
        <w:t>Критерии выбора вида транспорта.</w:t>
      </w:r>
    </w:p>
    <w:p w:rsidR="00BF12DF" w:rsidRDefault="00BF12DF" w:rsidP="00965E69">
      <w:pPr>
        <w:pStyle w:val="af8"/>
        <w:numPr>
          <w:ilvl w:val="0"/>
          <w:numId w:val="252"/>
        </w:numPr>
        <w:tabs>
          <w:tab w:val="left" w:pos="700"/>
        </w:tabs>
        <w:jc w:val="both"/>
      </w:pPr>
      <w:r>
        <w:t>Понятие и общая характеристика транспортной логистики.</w:t>
      </w:r>
    </w:p>
    <w:p w:rsidR="00BF12DF" w:rsidRDefault="00BF12DF" w:rsidP="00BF12DF">
      <w:pPr>
        <w:pStyle w:val="af8"/>
        <w:tabs>
          <w:tab w:val="left" w:pos="700"/>
        </w:tabs>
        <w:jc w:val="both"/>
      </w:pPr>
    </w:p>
    <w:p w:rsidR="00BF12DF" w:rsidRDefault="00BF12DF" w:rsidP="00BF12DF">
      <w:pPr>
        <w:ind w:firstLine="567"/>
        <w:jc w:val="center"/>
        <w:rPr>
          <w:b/>
        </w:rPr>
      </w:pPr>
    </w:p>
    <w:p w:rsidR="00BF12DF" w:rsidRDefault="00BF12DF" w:rsidP="00BF12DF">
      <w:pPr>
        <w:ind w:firstLine="567"/>
        <w:jc w:val="center"/>
        <w:rPr>
          <w:b/>
          <w:lang w:val="kk-KZ"/>
        </w:rPr>
      </w:pPr>
      <w:r>
        <w:rPr>
          <w:b/>
        </w:rPr>
        <w:t>Карта №10</w:t>
      </w:r>
    </w:p>
    <w:p w:rsidR="00BF12DF" w:rsidRPr="001B2D4F" w:rsidRDefault="00BF12DF" w:rsidP="00BF12DF">
      <w:pPr>
        <w:ind w:firstLine="567"/>
        <w:jc w:val="center"/>
        <w:rPr>
          <w:b/>
          <w:lang w:val="kk-KZ"/>
        </w:rPr>
      </w:pPr>
    </w:p>
    <w:p w:rsidR="00BF12DF" w:rsidRDefault="00BF12DF" w:rsidP="00965E69">
      <w:pPr>
        <w:pStyle w:val="af8"/>
        <w:numPr>
          <w:ilvl w:val="0"/>
          <w:numId w:val="253"/>
        </w:numPr>
        <w:tabs>
          <w:tab w:val="left" w:pos="700"/>
        </w:tabs>
        <w:jc w:val="both"/>
      </w:pPr>
      <w:r>
        <w:t>Требования, предъявляемые к транспорту в логистических системах.</w:t>
      </w:r>
    </w:p>
    <w:p w:rsidR="00BF12DF" w:rsidRDefault="00BF12DF" w:rsidP="00965E69">
      <w:pPr>
        <w:pStyle w:val="af8"/>
        <w:numPr>
          <w:ilvl w:val="0"/>
          <w:numId w:val="253"/>
        </w:numPr>
        <w:tabs>
          <w:tab w:val="left" w:pos="700"/>
        </w:tabs>
        <w:jc w:val="both"/>
      </w:pPr>
      <w:r w:rsidRPr="001E5EFD">
        <w:rPr>
          <w:lang w:val="kk-KZ"/>
        </w:rPr>
        <w:t>Задачи, решаемые транспорт</w:t>
      </w:r>
      <w:r>
        <w:t>ной логистикой.</w:t>
      </w:r>
    </w:p>
    <w:p w:rsidR="00BF12DF" w:rsidRDefault="00BF12DF" w:rsidP="00BF12DF">
      <w:pPr>
        <w:pStyle w:val="af8"/>
        <w:tabs>
          <w:tab w:val="left" w:pos="700"/>
        </w:tabs>
        <w:ind w:left="0"/>
        <w:jc w:val="both"/>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Pr="00BD4943" w:rsidRDefault="00BF12DF" w:rsidP="00BF12DF">
      <w:pPr>
        <w:tabs>
          <w:tab w:val="left" w:pos="4074"/>
        </w:tabs>
        <w:rPr>
          <w:b/>
        </w:rPr>
      </w:pPr>
      <w:r>
        <w:lastRenderedPageBreak/>
        <w:t>ТЕМА:</w:t>
      </w:r>
      <w:r>
        <w:rPr>
          <w:b/>
        </w:rPr>
        <w:t xml:space="preserve"> </w:t>
      </w:r>
      <w:r>
        <w:rPr>
          <w:b/>
          <w:lang w:val="kk-KZ"/>
        </w:rPr>
        <w:t>ТРАНСПОРТНАЯ ЛОГИСТИКА ФАРМАЦЕВТИЧЕСКОЙ ОРГАНИЗАЦИИ</w:t>
      </w:r>
    </w:p>
    <w:p w:rsidR="00BF12DF" w:rsidRPr="00987200" w:rsidRDefault="00BF12DF" w:rsidP="00BF12DF">
      <w:pPr>
        <w:tabs>
          <w:tab w:val="left" w:pos="4074"/>
        </w:tabs>
        <w:rPr>
          <w:lang w:val="kk-KZ"/>
        </w:rPr>
      </w:pPr>
      <w:r w:rsidRPr="000156AF">
        <w:t>ЦЕЛЬ:</w:t>
      </w:r>
      <w:r w:rsidRPr="000156AF">
        <w:rPr>
          <w:b/>
        </w:rPr>
        <w:t xml:space="preserve"> </w:t>
      </w:r>
      <w:r>
        <w:t xml:space="preserve">формирование знаний  студентов </w:t>
      </w:r>
      <w:r>
        <w:rPr>
          <w:lang w:val="kk-KZ"/>
        </w:rPr>
        <w:t>в сфере транспортной логистики фармацевтической организации</w:t>
      </w:r>
      <w:r>
        <w:t>.</w:t>
      </w:r>
    </w:p>
    <w:p w:rsidR="00BF12DF" w:rsidRDefault="00BF12DF" w:rsidP="00BF12DF">
      <w:pPr>
        <w:tabs>
          <w:tab w:val="left" w:pos="700"/>
        </w:tabs>
        <w:jc w:val="both"/>
      </w:pPr>
      <w:r>
        <w:t>ЗАДАЧИ ОБУЧЕНИЯ – ознакомить студентов с:</w:t>
      </w:r>
    </w:p>
    <w:p w:rsidR="00BF12DF" w:rsidRDefault="00BF12DF" w:rsidP="00965E69">
      <w:pPr>
        <w:pStyle w:val="af8"/>
        <w:numPr>
          <w:ilvl w:val="0"/>
          <w:numId w:val="193"/>
        </w:numPr>
        <w:tabs>
          <w:tab w:val="left" w:pos="700"/>
        </w:tabs>
        <w:jc w:val="both"/>
      </w:pPr>
      <w:r>
        <w:t>общей характеристикой транспортной логистики фармацевтической организации;</w:t>
      </w:r>
    </w:p>
    <w:p w:rsidR="00BF12DF" w:rsidRDefault="00BF12DF" w:rsidP="00965E69">
      <w:pPr>
        <w:pStyle w:val="af8"/>
        <w:numPr>
          <w:ilvl w:val="0"/>
          <w:numId w:val="193"/>
        </w:numPr>
        <w:tabs>
          <w:tab w:val="left" w:pos="700"/>
        </w:tabs>
        <w:jc w:val="both"/>
      </w:pPr>
      <w:r>
        <w:rPr>
          <w:lang w:val="kk-KZ"/>
        </w:rPr>
        <w:t>задачами</w:t>
      </w:r>
      <w:r w:rsidRPr="007758D7">
        <w:rPr>
          <w:lang w:val="kk-KZ"/>
        </w:rPr>
        <w:t xml:space="preserve"> </w:t>
      </w:r>
      <w:r>
        <w:rPr>
          <w:lang w:val="kk-KZ"/>
        </w:rPr>
        <w:t>транспорт</w:t>
      </w:r>
      <w:r>
        <w:t>ной логистики фармацевтической организации;</w:t>
      </w:r>
    </w:p>
    <w:p w:rsidR="00BF12DF" w:rsidRDefault="00BF12DF" w:rsidP="00965E69">
      <w:pPr>
        <w:pStyle w:val="af8"/>
        <w:numPr>
          <w:ilvl w:val="0"/>
          <w:numId w:val="193"/>
        </w:numPr>
        <w:tabs>
          <w:tab w:val="left" w:pos="700"/>
        </w:tabs>
        <w:jc w:val="both"/>
      </w:pPr>
      <w:r>
        <w:t>основными преимуществами различных видов транспорта;</w:t>
      </w:r>
    </w:p>
    <w:p w:rsidR="00BF12DF" w:rsidRDefault="00BF12DF" w:rsidP="00965E69">
      <w:pPr>
        <w:pStyle w:val="af8"/>
        <w:numPr>
          <w:ilvl w:val="0"/>
          <w:numId w:val="193"/>
        </w:numPr>
        <w:tabs>
          <w:tab w:val="left" w:pos="700"/>
        </w:tabs>
        <w:jc w:val="both"/>
      </w:pPr>
      <w:r>
        <w:t>процессом выбора вида транспорта;</w:t>
      </w:r>
    </w:p>
    <w:p w:rsidR="00BF12DF" w:rsidRDefault="00BF12DF" w:rsidP="00965E69">
      <w:pPr>
        <w:pStyle w:val="af8"/>
        <w:numPr>
          <w:ilvl w:val="0"/>
          <w:numId w:val="193"/>
        </w:numPr>
        <w:tabs>
          <w:tab w:val="left" w:pos="700"/>
        </w:tabs>
        <w:jc w:val="both"/>
      </w:pPr>
      <w:r>
        <w:t>основными факторами и критериями, влияющими на выбор вида транспорта;</w:t>
      </w:r>
    </w:p>
    <w:p w:rsidR="00BF12DF" w:rsidRDefault="00BF12DF" w:rsidP="00965E69">
      <w:pPr>
        <w:pStyle w:val="af8"/>
        <w:numPr>
          <w:ilvl w:val="0"/>
          <w:numId w:val="193"/>
        </w:numPr>
        <w:tabs>
          <w:tab w:val="left" w:pos="700"/>
        </w:tabs>
        <w:jc w:val="both"/>
      </w:pPr>
      <w:r>
        <w:t>требованиями, предъявляемыми к транспорту и спецификой фармацевтической продукции;</w:t>
      </w:r>
    </w:p>
    <w:p w:rsidR="00BF12DF" w:rsidRDefault="00BF12DF" w:rsidP="00965E69">
      <w:pPr>
        <w:pStyle w:val="af8"/>
        <w:numPr>
          <w:ilvl w:val="0"/>
          <w:numId w:val="193"/>
        </w:numPr>
        <w:tabs>
          <w:tab w:val="left" w:pos="700"/>
        </w:tabs>
        <w:jc w:val="both"/>
      </w:pPr>
      <w:r>
        <w:t>условиями транспортировки фармацевтической продукции.</w:t>
      </w:r>
    </w:p>
    <w:p w:rsidR="00BF12DF" w:rsidRDefault="00BF12DF" w:rsidP="00BF12DF">
      <w:pPr>
        <w:tabs>
          <w:tab w:val="left" w:pos="700"/>
        </w:tabs>
        <w:jc w:val="both"/>
      </w:pPr>
      <w:r w:rsidRPr="000156AF">
        <w:t>ОСНОВНЫЕ ВОПРОСЫ ТЕМЫ:</w:t>
      </w:r>
    </w:p>
    <w:p w:rsidR="00BF12DF" w:rsidRDefault="00BF12DF" w:rsidP="00965E69">
      <w:pPr>
        <w:pStyle w:val="af8"/>
        <w:numPr>
          <w:ilvl w:val="0"/>
          <w:numId w:val="318"/>
        </w:numPr>
        <w:tabs>
          <w:tab w:val="left" w:pos="700"/>
        </w:tabs>
        <w:jc w:val="both"/>
      </w:pPr>
      <w:r>
        <w:t>Общая характеристика транспортной логистики фармацевтической организации.</w:t>
      </w:r>
    </w:p>
    <w:p w:rsidR="00BF12DF" w:rsidRDefault="00BF12DF" w:rsidP="00965E69">
      <w:pPr>
        <w:pStyle w:val="af8"/>
        <w:numPr>
          <w:ilvl w:val="0"/>
          <w:numId w:val="318"/>
        </w:numPr>
        <w:tabs>
          <w:tab w:val="left" w:pos="700"/>
        </w:tabs>
        <w:jc w:val="both"/>
      </w:pPr>
      <w:r>
        <w:rPr>
          <w:lang w:val="kk-KZ"/>
        </w:rPr>
        <w:t>Задачи транспорт</w:t>
      </w:r>
      <w:r>
        <w:t>ной логистики фармацевтической организации.</w:t>
      </w:r>
    </w:p>
    <w:p w:rsidR="00BF12DF" w:rsidRDefault="00BF12DF" w:rsidP="00965E69">
      <w:pPr>
        <w:pStyle w:val="af8"/>
        <w:numPr>
          <w:ilvl w:val="0"/>
          <w:numId w:val="318"/>
        </w:numPr>
        <w:tabs>
          <w:tab w:val="left" w:pos="700"/>
        </w:tabs>
        <w:jc w:val="both"/>
      </w:pPr>
      <w:r>
        <w:t>Процесс выбора вида транспорта.</w:t>
      </w:r>
    </w:p>
    <w:p w:rsidR="00BF12DF" w:rsidRDefault="00BF12DF" w:rsidP="00965E69">
      <w:pPr>
        <w:pStyle w:val="af8"/>
        <w:numPr>
          <w:ilvl w:val="0"/>
          <w:numId w:val="318"/>
        </w:numPr>
        <w:tabs>
          <w:tab w:val="left" w:pos="700"/>
        </w:tabs>
        <w:jc w:val="both"/>
      </w:pPr>
      <w:r>
        <w:t>Основные преимущества и недостатки различных видов транспорта.</w:t>
      </w:r>
    </w:p>
    <w:p w:rsidR="00BF12DF" w:rsidRDefault="00BF12DF" w:rsidP="00965E69">
      <w:pPr>
        <w:pStyle w:val="af8"/>
        <w:numPr>
          <w:ilvl w:val="0"/>
          <w:numId w:val="318"/>
        </w:numPr>
        <w:tabs>
          <w:tab w:val="left" w:pos="700"/>
        </w:tabs>
        <w:jc w:val="both"/>
      </w:pPr>
      <w:r>
        <w:t>Основные факторы, влияющие на выбор вида транспорта.</w:t>
      </w:r>
    </w:p>
    <w:p w:rsidR="00BF12DF" w:rsidRDefault="00BF12DF" w:rsidP="00965E69">
      <w:pPr>
        <w:pStyle w:val="af8"/>
        <w:numPr>
          <w:ilvl w:val="0"/>
          <w:numId w:val="318"/>
        </w:numPr>
        <w:tabs>
          <w:tab w:val="left" w:pos="700"/>
        </w:tabs>
        <w:jc w:val="both"/>
      </w:pPr>
      <w:r>
        <w:t>Критерии выбора вида транспорта.</w:t>
      </w:r>
    </w:p>
    <w:p w:rsidR="00BF12DF" w:rsidRDefault="00BF12DF" w:rsidP="00965E69">
      <w:pPr>
        <w:pStyle w:val="af8"/>
        <w:numPr>
          <w:ilvl w:val="0"/>
          <w:numId w:val="318"/>
        </w:numPr>
        <w:tabs>
          <w:tab w:val="left" w:pos="700"/>
        </w:tabs>
        <w:jc w:val="both"/>
      </w:pPr>
      <w:r>
        <w:t>Требования, предъявляемые к транспорту и специфика фармацевтической продукции.</w:t>
      </w:r>
    </w:p>
    <w:p w:rsidR="00BF12DF" w:rsidRDefault="00BF12DF" w:rsidP="00965E69">
      <w:pPr>
        <w:pStyle w:val="af8"/>
        <w:numPr>
          <w:ilvl w:val="0"/>
          <w:numId w:val="318"/>
        </w:numPr>
        <w:tabs>
          <w:tab w:val="left" w:pos="700"/>
        </w:tabs>
        <w:jc w:val="both"/>
      </w:pPr>
      <w:r>
        <w:t>Условия транспортировки фармацевтической продукции.</w:t>
      </w:r>
    </w:p>
    <w:p w:rsidR="00BF12DF" w:rsidRDefault="00BF12DF" w:rsidP="00965E69">
      <w:pPr>
        <w:pStyle w:val="af8"/>
        <w:numPr>
          <w:ilvl w:val="0"/>
          <w:numId w:val="318"/>
        </w:numPr>
        <w:tabs>
          <w:tab w:val="left" w:pos="700"/>
        </w:tabs>
        <w:jc w:val="both"/>
      </w:pPr>
      <w:r>
        <w:t>Понятие «холодовая цепь».</w:t>
      </w:r>
    </w:p>
    <w:p w:rsidR="00BF12DF" w:rsidRPr="000156AF" w:rsidRDefault="00BF12DF" w:rsidP="00965E69">
      <w:pPr>
        <w:pStyle w:val="af8"/>
        <w:numPr>
          <w:ilvl w:val="0"/>
          <w:numId w:val="318"/>
        </w:numPr>
        <w:tabs>
          <w:tab w:val="left" w:pos="700"/>
        </w:tabs>
        <w:jc w:val="both"/>
      </w:pPr>
      <w:r>
        <w:t xml:space="preserve">Транспортная логистика фармацевтической организации и </w:t>
      </w:r>
      <w:r w:rsidRPr="007758D7">
        <w:rPr>
          <w:lang w:val="en-US"/>
        </w:rPr>
        <w:t>GDP</w:t>
      </w:r>
      <w:r>
        <w:t>.</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Default="00BF12DF" w:rsidP="00BF12DF">
      <w:pPr>
        <w:ind w:firstLine="567"/>
        <w:jc w:val="both"/>
        <w:rPr>
          <w:i/>
        </w:rPr>
      </w:pPr>
      <w:r w:rsidRPr="00466150">
        <w:rPr>
          <w:i/>
        </w:rPr>
        <w:t xml:space="preserve">Работа в малых группах. Презентация: </w:t>
      </w:r>
    </w:p>
    <w:p w:rsidR="00BF12DF" w:rsidRDefault="00BF12DF" w:rsidP="00965E69">
      <w:pPr>
        <w:pStyle w:val="af8"/>
        <w:numPr>
          <w:ilvl w:val="0"/>
          <w:numId w:val="319"/>
        </w:numPr>
        <w:tabs>
          <w:tab w:val="left" w:pos="700"/>
        </w:tabs>
        <w:jc w:val="both"/>
      </w:pPr>
      <w:r>
        <w:t>Требования, предъявляемые к транспорту и специфика фармацевтической продукции.</w:t>
      </w:r>
    </w:p>
    <w:p w:rsidR="00BF12DF" w:rsidRDefault="00BF12DF" w:rsidP="00965E69">
      <w:pPr>
        <w:pStyle w:val="af8"/>
        <w:numPr>
          <w:ilvl w:val="0"/>
          <w:numId w:val="319"/>
        </w:numPr>
        <w:tabs>
          <w:tab w:val="left" w:pos="700"/>
        </w:tabs>
        <w:jc w:val="both"/>
      </w:pPr>
      <w:r>
        <w:t>Условия транспортировки фармацевтической продукции.</w:t>
      </w:r>
    </w:p>
    <w:p w:rsidR="00BF12DF" w:rsidRDefault="00BF12DF" w:rsidP="00965E69">
      <w:pPr>
        <w:pStyle w:val="af8"/>
        <w:numPr>
          <w:ilvl w:val="0"/>
          <w:numId w:val="319"/>
        </w:numPr>
        <w:tabs>
          <w:tab w:val="left" w:pos="700"/>
        </w:tabs>
        <w:jc w:val="both"/>
      </w:pPr>
      <w:r>
        <w:t>Понятие «холодовая цепь».</w:t>
      </w:r>
    </w:p>
    <w:p w:rsidR="00BF12DF" w:rsidRPr="000156AF" w:rsidRDefault="00BF12DF" w:rsidP="00965E69">
      <w:pPr>
        <w:pStyle w:val="af8"/>
        <w:numPr>
          <w:ilvl w:val="0"/>
          <w:numId w:val="319"/>
        </w:numPr>
        <w:tabs>
          <w:tab w:val="left" w:pos="700"/>
        </w:tabs>
        <w:jc w:val="both"/>
      </w:pPr>
      <w:r>
        <w:t xml:space="preserve">Транспортная логистика фармацевтической организации и </w:t>
      </w:r>
      <w:r w:rsidRPr="007758D7">
        <w:rPr>
          <w:lang w:val="en-US"/>
        </w:rPr>
        <w:t>GDP</w:t>
      </w:r>
      <w:r>
        <w:t>.</w:t>
      </w:r>
    </w:p>
    <w:p w:rsidR="00BF12DF" w:rsidRPr="000156AF" w:rsidRDefault="00BF12DF" w:rsidP="00BF12DF">
      <w:pPr>
        <w:jc w:val="both"/>
      </w:pPr>
      <w:r w:rsidRPr="000156AF">
        <w:t>ЛИТЕРАТУРА:</w:t>
      </w:r>
    </w:p>
    <w:p w:rsidR="00BF12DF" w:rsidRDefault="00BF12DF" w:rsidP="00BF12DF">
      <w:pPr>
        <w:ind w:firstLine="567"/>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286"/>
        </w:numPr>
        <w:jc w:val="both"/>
      </w:pPr>
      <w:r w:rsidRPr="000156AF">
        <w:t>Савенкова Т.И. Логистика. – Москва: Омега-Л, 2010.</w:t>
      </w:r>
    </w:p>
    <w:p w:rsidR="00BF12DF" w:rsidRPr="000156AF" w:rsidRDefault="00BF12DF" w:rsidP="00965E69">
      <w:pPr>
        <w:pStyle w:val="11"/>
        <w:numPr>
          <w:ilvl w:val="0"/>
          <w:numId w:val="286"/>
        </w:numPr>
        <w:jc w:val="both"/>
      </w:pPr>
      <w:r w:rsidRPr="000156AF">
        <w:t>Тулембаева А.Н. Логистика. – Алматы: Триумф «Т», 2008.</w:t>
      </w:r>
    </w:p>
    <w:p w:rsidR="00BF12DF" w:rsidRPr="000156AF" w:rsidRDefault="00BF12DF" w:rsidP="00965E69">
      <w:pPr>
        <w:pStyle w:val="11"/>
        <w:numPr>
          <w:ilvl w:val="0"/>
          <w:numId w:val="286"/>
        </w:numPr>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286"/>
        </w:numPr>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287"/>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287"/>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287"/>
        </w:numPr>
        <w:shd w:val="clear" w:color="auto" w:fill="FFFFFF"/>
        <w:tabs>
          <w:tab w:val="left" w:pos="355"/>
        </w:tabs>
        <w:autoSpaceDE w:val="0"/>
        <w:autoSpaceDN w:val="0"/>
        <w:adjustRightInd w:val="0"/>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Пер. с англ. - М.: Олимп-Бизнес, 2001.</w:t>
      </w:r>
    </w:p>
    <w:p w:rsidR="00BF12DF" w:rsidRPr="000156AF" w:rsidRDefault="00BF12DF" w:rsidP="00965E69">
      <w:pPr>
        <w:widowControl w:val="0"/>
        <w:numPr>
          <w:ilvl w:val="0"/>
          <w:numId w:val="287"/>
        </w:numPr>
        <w:shd w:val="clear" w:color="auto" w:fill="FFFFFF"/>
        <w:tabs>
          <w:tab w:val="left" w:pos="355"/>
        </w:tabs>
        <w:autoSpaceDE w:val="0"/>
        <w:autoSpaceDN w:val="0"/>
        <w:adjustRightInd w:val="0"/>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287"/>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lastRenderedPageBreak/>
        <w:t>статистика, 1999.</w:t>
      </w:r>
    </w:p>
    <w:p w:rsidR="00BF12DF" w:rsidRPr="000156AF" w:rsidRDefault="00BF12DF" w:rsidP="00965E69">
      <w:pPr>
        <w:widowControl w:val="0"/>
        <w:numPr>
          <w:ilvl w:val="0"/>
          <w:numId w:val="287"/>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287"/>
        </w:numPr>
        <w:shd w:val="clear" w:color="auto" w:fill="FFFFFF"/>
        <w:tabs>
          <w:tab w:val="left" w:pos="355"/>
        </w:tabs>
        <w:autoSpaceDE w:val="0"/>
        <w:autoSpaceDN w:val="0"/>
        <w:adjustRightInd w:val="0"/>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t xml:space="preserve">«Дашков и К», 1999. </w:t>
      </w:r>
    </w:p>
    <w:p w:rsidR="00BF12DF" w:rsidRPr="000156AF" w:rsidRDefault="00BF12DF" w:rsidP="00965E69">
      <w:pPr>
        <w:widowControl w:val="0"/>
        <w:numPr>
          <w:ilvl w:val="0"/>
          <w:numId w:val="287"/>
        </w:numPr>
        <w:shd w:val="clear" w:color="auto" w:fill="FFFFFF"/>
        <w:tabs>
          <w:tab w:val="left" w:pos="355"/>
        </w:tabs>
        <w:autoSpaceDE w:val="0"/>
        <w:autoSpaceDN w:val="0"/>
        <w:adjustRightInd w:val="0"/>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7758D7" w:rsidRDefault="00BF12DF" w:rsidP="00965E69">
      <w:pPr>
        <w:widowControl w:val="0"/>
        <w:numPr>
          <w:ilvl w:val="0"/>
          <w:numId w:val="287"/>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BF12DF" w:rsidRDefault="00BF12DF" w:rsidP="00BF12DF">
      <w:pPr>
        <w:jc w:val="center"/>
      </w:pPr>
    </w:p>
    <w:p w:rsidR="00BF12DF" w:rsidRDefault="00BF12DF" w:rsidP="00BF12DF">
      <w:pPr>
        <w:jc w:val="center"/>
      </w:pPr>
      <w:r w:rsidRPr="000156AF">
        <w:t>КОНТРОЛЬ</w:t>
      </w:r>
      <w:r>
        <w:t xml:space="preserve"> ЗНАНИЙ ПО ТЕМЕ</w:t>
      </w:r>
      <w:r w:rsidRPr="000156AF">
        <w:t>:</w:t>
      </w:r>
    </w:p>
    <w:p w:rsidR="00BF12DF" w:rsidRDefault="00BF12DF" w:rsidP="00BF12DF">
      <w:pPr>
        <w:jc w:val="center"/>
      </w:pPr>
      <w:r>
        <w:t>ТРАНСПОРТНАЯ ЛОГИСТИКА ФАРМАЦЕВТИЧЕСКОЙ ОРГАНИЗАЦИИ.</w:t>
      </w:r>
    </w:p>
    <w:p w:rsidR="00BF12DF" w:rsidRDefault="00BF12DF" w:rsidP="00BF12DF">
      <w:pPr>
        <w:ind w:firstLine="567"/>
        <w:jc w:val="center"/>
      </w:pPr>
      <w:r>
        <w:t xml:space="preserve"> </w:t>
      </w:r>
    </w:p>
    <w:p w:rsidR="00BF12DF" w:rsidRDefault="00BF12DF" w:rsidP="00BF12DF">
      <w:pPr>
        <w:ind w:firstLine="567"/>
        <w:jc w:val="center"/>
        <w:rPr>
          <w:b/>
          <w:lang w:val="kk-KZ"/>
        </w:rPr>
      </w:pPr>
      <w:r w:rsidRPr="002B5114">
        <w:rPr>
          <w:b/>
        </w:rPr>
        <w:t>Карта №1.</w:t>
      </w:r>
    </w:p>
    <w:p w:rsidR="00BF12DF" w:rsidRDefault="00BF12DF" w:rsidP="00BF12DF">
      <w:pPr>
        <w:pStyle w:val="af8"/>
        <w:tabs>
          <w:tab w:val="left" w:pos="700"/>
        </w:tabs>
        <w:jc w:val="both"/>
      </w:pPr>
    </w:p>
    <w:p w:rsidR="00BF12DF" w:rsidRDefault="00BF12DF" w:rsidP="00965E69">
      <w:pPr>
        <w:pStyle w:val="af8"/>
        <w:numPr>
          <w:ilvl w:val="0"/>
          <w:numId w:val="320"/>
        </w:numPr>
        <w:tabs>
          <w:tab w:val="left" w:pos="700"/>
        </w:tabs>
        <w:jc w:val="both"/>
      </w:pPr>
      <w:r>
        <w:t>Общая характеристика транспортной логистики фармацевтической организации.</w:t>
      </w:r>
    </w:p>
    <w:p w:rsidR="00BF12DF" w:rsidRDefault="00BF12DF" w:rsidP="00965E69">
      <w:pPr>
        <w:pStyle w:val="af8"/>
        <w:numPr>
          <w:ilvl w:val="0"/>
          <w:numId w:val="320"/>
        </w:numPr>
        <w:tabs>
          <w:tab w:val="left" w:pos="700"/>
        </w:tabs>
        <w:jc w:val="both"/>
      </w:pPr>
      <w:r>
        <w:rPr>
          <w:lang w:val="kk-KZ"/>
        </w:rPr>
        <w:t>Задачи транспорт</w:t>
      </w:r>
      <w:r>
        <w:t>ной логистики фармацевтической организации.</w:t>
      </w:r>
    </w:p>
    <w:p w:rsidR="00BF12DF" w:rsidRDefault="00BF12DF" w:rsidP="00BF12DF">
      <w:pPr>
        <w:pStyle w:val="af8"/>
        <w:tabs>
          <w:tab w:val="left" w:pos="700"/>
        </w:tabs>
        <w:jc w:val="both"/>
      </w:pPr>
    </w:p>
    <w:p w:rsidR="00BF12DF" w:rsidRDefault="00BF12DF" w:rsidP="00BF12DF">
      <w:pPr>
        <w:ind w:firstLine="567"/>
        <w:jc w:val="center"/>
        <w:rPr>
          <w:b/>
          <w:lang w:val="kk-KZ"/>
        </w:rPr>
      </w:pPr>
      <w:r w:rsidRPr="00FB16D2">
        <w:rPr>
          <w:b/>
        </w:rPr>
        <w:t>Карта №2</w:t>
      </w:r>
    </w:p>
    <w:p w:rsidR="00BF12DF" w:rsidRPr="001B2D4F" w:rsidRDefault="00BF12DF" w:rsidP="00BF12DF">
      <w:pPr>
        <w:ind w:firstLine="567"/>
        <w:jc w:val="center"/>
        <w:rPr>
          <w:b/>
          <w:lang w:val="kk-KZ"/>
        </w:rPr>
      </w:pPr>
    </w:p>
    <w:p w:rsidR="00BF12DF" w:rsidRDefault="00BF12DF" w:rsidP="00965E69">
      <w:pPr>
        <w:pStyle w:val="af8"/>
        <w:numPr>
          <w:ilvl w:val="0"/>
          <w:numId w:val="321"/>
        </w:numPr>
        <w:tabs>
          <w:tab w:val="left" w:pos="700"/>
        </w:tabs>
        <w:jc w:val="both"/>
      </w:pPr>
      <w:r>
        <w:t>Процесс выбора вида транспорта.</w:t>
      </w:r>
    </w:p>
    <w:p w:rsidR="00BF12DF" w:rsidRDefault="00BF12DF" w:rsidP="00965E69">
      <w:pPr>
        <w:pStyle w:val="af8"/>
        <w:numPr>
          <w:ilvl w:val="0"/>
          <w:numId w:val="321"/>
        </w:numPr>
        <w:tabs>
          <w:tab w:val="left" w:pos="700"/>
        </w:tabs>
        <w:jc w:val="both"/>
      </w:pPr>
      <w:r>
        <w:t>Основные преимущества и недостатки различных видов транспорта.</w:t>
      </w:r>
    </w:p>
    <w:p w:rsidR="00BF12DF" w:rsidRPr="00CA2E0B" w:rsidRDefault="00BF12DF" w:rsidP="00BF12DF">
      <w:pPr>
        <w:ind w:firstLine="567"/>
        <w:jc w:val="center"/>
        <w:rPr>
          <w:b/>
        </w:rPr>
      </w:pPr>
    </w:p>
    <w:p w:rsidR="00BF12DF" w:rsidRDefault="00BF12DF" w:rsidP="00BF12DF">
      <w:pPr>
        <w:ind w:firstLine="567"/>
        <w:jc w:val="center"/>
        <w:rPr>
          <w:b/>
        </w:rPr>
      </w:pPr>
      <w:r w:rsidRPr="00DC5C24">
        <w:rPr>
          <w:b/>
        </w:rPr>
        <w:t>Карта №3</w:t>
      </w:r>
    </w:p>
    <w:p w:rsidR="00BF12DF" w:rsidRPr="00DC5C24" w:rsidRDefault="00BF12DF" w:rsidP="00BF12DF">
      <w:pPr>
        <w:ind w:firstLine="567"/>
        <w:jc w:val="center"/>
      </w:pPr>
    </w:p>
    <w:p w:rsidR="00BF12DF" w:rsidRDefault="00BF12DF" w:rsidP="00965E69">
      <w:pPr>
        <w:pStyle w:val="af8"/>
        <w:numPr>
          <w:ilvl w:val="0"/>
          <w:numId w:val="322"/>
        </w:numPr>
        <w:tabs>
          <w:tab w:val="left" w:pos="700"/>
        </w:tabs>
        <w:jc w:val="both"/>
      </w:pPr>
      <w:r>
        <w:t>Основные факторы, влияющие на выбор вида транспорта.</w:t>
      </w:r>
    </w:p>
    <w:p w:rsidR="00BF12DF" w:rsidRDefault="00BF12DF" w:rsidP="00965E69">
      <w:pPr>
        <w:pStyle w:val="af8"/>
        <w:numPr>
          <w:ilvl w:val="0"/>
          <w:numId w:val="322"/>
        </w:numPr>
        <w:tabs>
          <w:tab w:val="left" w:pos="700"/>
        </w:tabs>
        <w:jc w:val="both"/>
      </w:pPr>
      <w:r>
        <w:t>Критерии выбора вида транспорта.</w:t>
      </w:r>
    </w:p>
    <w:p w:rsidR="00BF12DF" w:rsidRDefault="00BF12DF" w:rsidP="00BF12DF">
      <w:pPr>
        <w:ind w:firstLine="567"/>
        <w:rPr>
          <w:b/>
        </w:rPr>
      </w:pPr>
    </w:p>
    <w:p w:rsidR="00BF12DF" w:rsidRDefault="00BF12DF" w:rsidP="00BF12DF">
      <w:pPr>
        <w:ind w:firstLine="567"/>
        <w:jc w:val="center"/>
        <w:rPr>
          <w:b/>
          <w:lang w:val="kk-KZ"/>
        </w:rPr>
      </w:pPr>
      <w:r w:rsidRPr="00EE4863">
        <w:rPr>
          <w:b/>
        </w:rPr>
        <w:t>Карта №4</w:t>
      </w:r>
    </w:p>
    <w:p w:rsidR="00BF12DF" w:rsidRPr="001B2D4F" w:rsidRDefault="00BF12DF" w:rsidP="00BF12DF">
      <w:pPr>
        <w:ind w:firstLine="567"/>
        <w:jc w:val="center"/>
        <w:rPr>
          <w:b/>
          <w:lang w:val="kk-KZ"/>
        </w:rPr>
      </w:pPr>
    </w:p>
    <w:p w:rsidR="00BF12DF" w:rsidRDefault="00BF12DF" w:rsidP="00965E69">
      <w:pPr>
        <w:pStyle w:val="af8"/>
        <w:numPr>
          <w:ilvl w:val="0"/>
          <w:numId w:val="323"/>
        </w:numPr>
        <w:tabs>
          <w:tab w:val="left" w:pos="700"/>
        </w:tabs>
        <w:jc w:val="both"/>
      </w:pPr>
      <w:r>
        <w:t>Требования, предъявляемые к транспорту и специфика фармацевтической продукции.</w:t>
      </w:r>
    </w:p>
    <w:p w:rsidR="00BF12DF" w:rsidRDefault="00BF12DF" w:rsidP="00965E69">
      <w:pPr>
        <w:pStyle w:val="af8"/>
        <w:numPr>
          <w:ilvl w:val="0"/>
          <w:numId w:val="323"/>
        </w:numPr>
        <w:tabs>
          <w:tab w:val="left" w:pos="700"/>
        </w:tabs>
        <w:jc w:val="both"/>
      </w:pPr>
      <w:r>
        <w:t>Условия транспортировки фармацевтической продукции.</w:t>
      </w:r>
    </w:p>
    <w:p w:rsidR="00BF12DF" w:rsidRDefault="00BF12DF" w:rsidP="00BF12DF">
      <w:pPr>
        <w:ind w:firstLine="567"/>
      </w:pPr>
    </w:p>
    <w:p w:rsidR="00BF12DF" w:rsidRDefault="00BF12DF" w:rsidP="00BF12DF">
      <w:pPr>
        <w:ind w:firstLine="567"/>
        <w:jc w:val="center"/>
        <w:rPr>
          <w:b/>
          <w:lang w:val="kk-KZ"/>
        </w:rPr>
      </w:pPr>
      <w:r w:rsidRPr="0057300F">
        <w:rPr>
          <w:b/>
        </w:rPr>
        <w:t>Карта №5</w:t>
      </w:r>
    </w:p>
    <w:p w:rsidR="00BF12DF" w:rsidRPr="001B2D4F" w:rsidRDefault="00BF12DF" w:rsidP="00BF12DF">
      <w:pPr>
        <w:ind w:firstLine="567"/>
        <w:jc w:val="center"/>
        <w:rPr>
          <w:b/>
          <w:lang w:val="kk-KZ"/>
        </w:rPr>
      </w:pPr>
    </w:p>
    <w:p w:rsidR="00BF12DF" w:rsidRDefault="00BF12DF" w:rsidP="00965E69">
      <w:pPr>
        <w:pStyle w:val="af8"/>
        <w:numPr>
          <w:ilvl w:val="0"/>
          <w:numId w:val="324"/>
        </w:numPr>
        <w:tabs>
          <w:tab w:val="left" w:pos="700"/>
        </w:tabs>
        <w:jc w:val="both"/>
      </w:pPr>
      <w:r>
        <w:t>Понятие «холодовая цепь».</w:t>
      </w:r>
    </w:p>
    <w:p w:rsidR="00BF12DF" w:rsidRPr="000156AF" w:rsidRDefault="00BF12DF" w:rsidP="00965E69">
      <w:pPr>
        <w:pStyle w:val="af8"/>
        <w:numPr>
          <w:ilvl w:val="0"/>
          <w:numId w:val="324"/>
        </w:numPr>
        <w:tabs>
          <w:tab w:val="left" w:pos="700"/>
        </w:tabs>
        <w:jc w:val="both"/>
      </w:pPr>
      <w:r>
        <w:t xml:space="preserve">Транспортная логистика фармацевтической организации и </w:t>
      </w:r>
      <w:r w:rsidRPr="007758D7">
        <w:rPr>
          <w:lang w:val="en-US"/>
        </w:rPr>
        <w:t>GDP</w:t>
      </w:r>
      <w:r>
        <w:t>.</w:t>
      </w:r>
    </w:p>
    <w:p w:rsidR="00BF12DF" w:rsidRDefault="00BF12DF" w:rsidP="00BF12DF">
      <w:pPr>
        <w:ind w:firstLine="567"/>
        <w:jc w:val="center"/>
      </w:pPr>
    </w:p>
    <w:p w:rsidR="00BF12DF" w:rsidRPr="001B2D4F" w:rsidRDefault="00BF12DF" w:rsidP="00BF12DF">
      <w:pPr>
        <w:ind w:firstLine="567"/>
        <w:jc w:val="center"/>
        <w:rPr>
          <w:b/>
          <w:lang w:val="kk-KZ"/>
        </w:rPr>
      </w:pPr>
      <w:r>
        <w:rPr>
          <w:b/>
        </w:rPr>
        <w:t>Карта №6</w:t>
      </w:r>
    </w:p>
    <w:p w:rsidR="00BF12DF" w:rsidRPr="001B2D4F" w:rsidRDefault="00BF12DF" w:rsidP="00BF12DF">
      <w:pPr>
        <w:ind w:firstLine="567"/>
        <w:jc w:val="center"/>
        <w:rPr>
          <w:b/>
          <w:lang w:val="kk-KZ"/>
        </w:rPr>
      </w:pPr>
    </w:p>
    <w:p w:rsidR="00BF12DF" w:rsidRDefault="00BF12DF" w:rsidP="00965E69">
      <w:pPr>
        <w:pStyle w:val="af8"/>
        <w:numPr>
          <w:ilvl w:val="0"/>
          <w:numId w:val="325"/>
        </w:numPr>
        <w:tabs>
          <w:tab w:val="left" w:pos="700"/>
        </w:tabs>
        <w:jc w:val="both"/>
      </w:pPr>
      <w:r>
        <w:t>Критерии выбора вида транспорта.</w:t>
      </w:r>
    </w:p>
    <w:p w:rsidR="00BF12DF" w:rsidRDefault="00BF12DF" w:rsidP="00965E69">
      <w:pPr>
        <w:pStyle w:val="af8"/>
        <w:numPr>
          <w:ilvl w:val="0"/>
          <w:numId w:val="325"/>
        </w:numPr>
        <w:tabs>
          <w:tab w:val="left" w:pos="700"/>
        </w:tabs>
        <w:jc w:val="both"/>
      </w:pPr>
      <w:r>
        <w:t>Общая характеристика транспортной логистики фармацевтической организации.</w:t>
      </w:r>
    </w:p>
    <w:p w:rsidR="00BF12DF" w:rsidRDefault="00BF12DF" w:rsidP="00BF12DF">
      <w:pPr>
        <w:ind w:firstLine="567"/>
        <w:jc w:val="both"/>
      </w:pPr>
    </w:p>
    <w:p w:rsidR="00BF12DF" w:rsidRDefault="00BF12DF" w:rsidP="00BF12DF">
      <w:pPr>
        <w:ind w:firstLine="567"/>
        <w:jc w:val="center"/>
        <w:rPr>
          <w:b/>
        </w:rPr>
      </w:pPr>
      <w:r>
        <w:rPr>
          <w:b/>
        </w:rPr>
        <w:t>Карта №7</w:t>
      </w:r>
    </w:p>
    <w:p w:rsidR="00BF12DF" w:rsidRDefault="00BF12DF" w:rsidP="00BF12DF">
      <w:pPr>
        <w:ind w:firstLine="567"/>
        <w:jc w:val="center"/>
        <w:rPr>
          <w:b/>
        </w:rPr>
      </w:pPr>
    </w:p>
    <w:p w:rsidR="00BF12DF" w:rsidRDefault="00BF12DF" w:rsidP="00965E69">
      <w:pPr>
        <w:pStyle w:val="af8"/>
        <w:numPr>
          <w:ilvl w:val="0"/>
          <w:numId w:val="326"/>
        </w:numPr>
        <w:tabs>
          <w:tab w:val="left" w:pos="700"/>
        </w:tabs>
        <w:jc w:val="both"/>
      </w:pPr>
      <w:r>
        <w:rPr>
          <w:lang w:val="kk-KZ"/>
        </w:rPr>
        <w:t>Задачи транспорт</w:t>
      </w:r>
      <w:r>
        <w:t>ной логистики фармацевтической организации.</w:t>
      </w:r>
    </w:p>
    <w:p w:rsidR="00BF12DF" w:rsidRDefault="00BF12DF" w:rsidP="00965E69">
      <w:pPr>
        <w:pStyle w:val="af8"/>
        <w:numPr>
          <w:ilvl w:val="0"/>
          <w:numId w:val="326"/>
        </w:numPr>
        <w:tabs>
          <w:tab w:val="left" w:pos="700"/>
        </w:tabs>
        <w:jc w:val="both"/>
      </w:pPr>
      <w:r>
        <w:t>Условия транспортировки фармацевтической продукции.</w:t>
      </w:r>
    </w:p>
    <w:p w:rsidR="00BF12DF" w:rsidRDefault="00BF12DF" w:rsidP="00BF12DF">
      <w:pPr>
        <w:ind w:firstLine="567"/>
        <w:jc w:val="center"/>
        <w:rPr>
          <w:b/>
        </w:rPr>
      </w:pPr>
    </w:p>
    <w:p w:rsidR="00BF12DF" w:rsidRDefault="00BF12DF" w:rsidP="00BF12DF">
      <w:pPr>
        <w:ind w:firstLine="567"/>
        <w:jc w:val="center"/>
        <w:rPr>
          <w:b/>
        </w:rPr>
      </w:pPr>
      <w:r>
        <w:rPr>
          <w:b/>
        </w:rPr>
        <w:lastRenderedPageBreak/>
        <w:t>Карта №8</w:t>
      </w:r>
    </w:p>
    <w:p w:rsidR="00BF12DF" w:rsidRPr="00DC5C24" w:rsidRDefault="00BF12DF" w:rsidP="00BF12DF">
      <w:pPr>
        <w:ind w:firstLine="567"/>
        <w:jc w:val="center"/>
      </w:pPr>
    </w:p>
    <w:p w:rsidR="00BF12DF" w:rsidRDefault="00BF12DF" w:rsidP="00965E69">
      <w:pPr>
        <w:pStyle w:val="af8"/>
        <w:numPr>
          <w:ilvl w:val="0"/>
          <w:numId w:val="327"/>
        </w:numPr>
        <w:tabs>
          <w:tab w:val="left" w:pos="700"/>
        </w:tabs>
        <w:jc w:val="both"/>
      </w:pPr>
      <w:r>
        <w:t xml:space="preserve">Транспортная логистика фармацевтической организации и </w:t>
      </w:r>
      <w:r w:rsidRPr="007758D7">
        <w:rPr>
          <w:lang w:val="en-US"/>
        </w:rPr>
        <w:t>GDP</w:t>
      </w:r>
      <w:r>
        <w:t>.</w:t>
      </w:r>
      <w:r w:rsidRPr="00CA2E0B">
        <w:t xml:space="preserve"> </w:t>
      </w:r>
    </w:p>
    <w:p w:rsidR="00BF12DF" w:rsidRDefault="00BF12DF" w:rsidP="00965E69">
      <w:pPr>
        <w:pStyle w:val="af8"/>
        <w:numPr>
          <w:ilvl w:val="0"/>
          <w:numId w:val="327"/>
        </w:numPr>
        <w:tabs>
          <w:tab w:val="left" w:pos="700"/>
        </w:tabs>
        <w:jc w:val="both"/>
      </w:pPr>
      <w:r>
        <w:t>Основные преимущества и недостатки различных видов транспорта.</w:t>
      </w:r>
    </w:p>
    <w:p w:rsidR="00BF12DF" w:rsidRPr="000156AF" w:rsidRDefault="00BF12DF" w:rsidP="00BF12DF">
      <w:pPr>
        <w:pStyle w:val="af8"/>
        <w:tabs>
          <w:tab w:val="left" w:pos="700"/>
        </w:tabs>
        <w:jc w:val="both"/>
      </w:pPr>
    </w:p>
    <w:p w:rsidR="00BF12DF" w:rsidRDefault="00BF12DF" w:rsidP="00BF12DF">
      <w:pPr>
        <w:rPr>
          <w:b/>
        </w:rPr>
      </w:pPr>
    </w:p>
    <w:p w:rsidR="00BF12DF" w:rsidRDefault="00BF12DF" w:rsidP="00BF12DF">
      <w:pPr>
        <w:ind w:firstLine="567"/>
        <w:jc w:val="center"/>
        <w:rPr>
          <w:b/>
          <w:lang w:val="kk-KZ"/>
        </w:rPr>
      </w:pPr>
      <w:r w:rsidRPr="00EE4863">
        <w:rPr>
          <w:b/>
        </w:rPr>
        <w:t xml:space="preserve">Карта </w:t>
      </w:r>
      <w:r>
        <w:rPr>
          <w:b/>
        </w:rPr>
        <w:t>№9</w:t>
      </w:r>
    </w:p>
    <w:p w:rsidR="00BF12DF" w:rsidRPr="001B2D4F" w:rsidRDefault="00BF12DF" w:rsidP="00BF12DF">
      <w:pPr>
        <w:ind w:firstLine="567"/>
        <w:jc w:val="center"/>
        <w:rPr>
          <w:b/>
          <w:lang w:val="kk-KZ"/>
        </w:rPr>
      </w:pPr>
    </w:p>
    <w:p w:rsidR="00BF12DF" w:rsidRDefault="00BF12DF" w:rsidP="00965E69">
      <w:pPr>
        <w:pStyle w:val="af8"/>
        <w:numPr>
          <w:ilvl w:val="0"/>
          <w:numId w:val="328"/>
        </w:numPr>
        <w:tabs>
          <w:tab w:val="left" w:pos="700"/>
        </w:tabs>
        <w:jc w:val="both"/>
      </w:pPr>
      <w:r>
        <w:t>Понятие «холодовая цепь».</w:t>
      </w:r>
    </w:p>
    <w:p w:rsidR="00BF12DF" w:rsidRDefault="00BF12DF" w:rsidP="00965E69">
      <w:pPr>
        <w:pStyle w:val="af8"/>
        <w:numPr>
          <w:ilvl w:val="0"/>
          <w:numId w:val="328"/>
        </w:numPr>
        <w:tabs>
          <w:tab w:val="left" w:pos="700"/>
        </w:tabs>
        <w:jc w:val="both"/>
      </w:pPr>
      <w:r>
        <w:t>Основные факторы, влияющие на выбор вида транспорта.</w:t>
      </w:r>
    </w:p>
    <w:p w:rsidR="00BF12DF" w:rsidRDefault="00BF12DF" w:rsidP="00BF12DF">
      <w:pPr>
        <w:pStyle w:val="af8"/>
        <w:tabs>
          <w:tab w:val="left" w:pos="700"/>
        </w:tabs>
        <w:jc w:val="both"/>
      </w:pPr>
    </w:p>
    <w:p w:rsidR="00BF12DF" w:rsidRDefault="00BF12DF" w:rsidP="00BF12DF">
      <w:pPr>
        <w:ind w:firstLine="567"/>
        <w:jc w:val="center"/>
        <w:rPr>
          <w:b/>
        </w:rPr>
      </w:pPr>
    </w:p>
    <w:p w:rsidR="00BF12DF" w:rsidRDefault="00BF12DF" w:rsidP="00BF12DF">
      <w:pPr>
        <w:ind w:firstLine="567"/>
        <w:jc w:val="center"/>
        <w:rPr>
          <w:b/>
          <w:lang w:val="kk-KZ"/>
        </w:rPr>
      </w:pPr>
      <w:r>
        <w:rPr>
          <w:b/>
        </w:rPr>
        <w:t>Карта №10</w:t>
      </w:r>
    </w:p>
    <w:p w:rsidR="00BF12DF" w:rsidRPr="001B2D4F" w:rsidRDefault="00BF12DF" w:rsidP="00BF12DF">
      <w:pPr>
        <w:ind w:firstLine="567"/>
        <w:jc w:val="center"/>
        <w:rPr>
          <w:b/>
          <w:lang w:val="kk-KZ"/>
        </w:rPr>
      </w:pPr>
    </w:p>
    <w:p w:rsidR="00BF12DF" w:rsidRDefault="00BF12DF" w:rsidP="00965E69">
      <w:pPr>
        <w:pStyle w:val="af8"/>
        <w:numPr>
          <w:ilvl w:val="0"/>
          <w:numId w:val="329"/>
        </w:numPr>
        <w:tabs>
          <w:tab w:val="left" w:pos="700"/>
        </w:tabs>
        <w:jc w:val="both"/>
      </w:pPr>
      <w:r>
        <w:t>Процесс выбора вида транспорта.</w:t>
      </w:r>
    </w:p>
    <w:p w:rsidR="00BF12DF" w:rsidRDefault="00BF12DF" w:rsidP="00965E69">
      <w:pPr>
        <w:pStyle w:val="af8"/>
        <w:numPr>
          <w:ilvl w:val="0"/>
          <w:numId w:val="329"/>
        </w:numPr>
        <w:tabs>
          <w:tab w:val="left" w:pos="700"/>
        </w:tabs>
        <w:jc w:val="both"/>
      </w:pPr>
      <w:r>
        <w:t>Требования, предъявляемые к транспорту и специфика фармацевтической продукции.</w:t>
      </w:r>
    </w:p>
    <w:p w:rsidR="00BF12DF" w:rsidRPr="000156AF" w:rsidRDefault="00BF12DF" w:rsidP="00BF12DF">
      <w:pPr>
        <w:widowControl w:val="0"/>
        <w:shd w:val="clear" w:color="auto" w:fill="FFFFFF"/>
        <w:tabs>
          <w:tab w:val="left" w:pos="355"/>
        </w:tabs>
        <w:autoSpaceDE w:val="0"/>
        <w:autoSpaceDN w:val="0"/>
        <w:adjustRightInd w:val="0"/>
        <w:jc w:val="both"/>
        <w:rPr>
          <w:color w:val="000000"/>
          <w:spacing w:val="-11"/>
        </w:rPr>
      </w:pPr>
    </w:p>
    <w:p w:rsidR="00BF12DF" w:rsidRDefault="00BF12DF" w:rsidP="00BF12DF">
      <w:pPr>
        <w:pStyle w:val="af8"/>
        <w:tabs>
          <w:tab w:val="left" w:pos="700"/>
        </w:tabs>
        <w:ind w:left="0"/>
        <w:jc w:val="both"/>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Pr="00BD4943" w:rsidRDefault="00BF12DF" w:rsidP="00BF12DF">
      <w:pPr>
        <w:tabs>
          <w:tab w:val="left" w:pos="4074"/>
        </w:tabs>
        <w:rPr>
          <w:b/>
        </w:rPr>
      </w:pPr>
      <w:r>
        <w:lastRenderedPageBreak/>
        <w:t>ТЕМА:</w:t>
      </w:r>
      <w:r>
        <w:rPr>
          <w:b/>
        </w:rPr>
        <w:t xml:space="preserve"> </w:t>
      </w:r>
      <w:r>
        <w:rPr>
          <w:b/>
          <w:lang w:val="kk-KZ"/>
        </w:rPr>
        <w:t xml:space="preserve">ОПРЕДЕЛЕНИЕ ЛОГИСТИЧЕСКИХ </w:t>
      </w:r>
      <w:r w:rsidRPr="001C0490">
        <w:rPr>
          <w:b/>
        </w:rPr>
        <w:t xml:space="preserve"> </w:t>
      </w:r>
      <w:r>
        <w:rPr>
          <w:b/>
          <w:lang w:val="kk-KZ"/>
        </w:rPr>
        <w:t>РАСХОДОВ НА ТРАНСПОРТЕ</w:t>
      </w:r>
    </w:p>
    <w:p w:rsidR="00BF12DF" w:rsidRDefault="00BF12DF" w:rsidP="00BF12DF">
      <w:pPr>
        <w:tabs>
          <w:tab w:val="left" w:pos="4074"/>
        </w:tabs>
      </w:pPr>
      <w:r w:rsidRPr="000156AF">
        <w:t>ЦЕЛЬ:</w:t>
      </w:r>
      <w:r w:rsidRPr="000156AF">
        <w:rPr>
          <w:b/>
        </w:rPr>
        <w:t xml:space="preserve"> </w:t>
      </w:r>
      <w:r>
        <w:t xml:space="preserve">формирование знаний  студентов </w:t>
      </w:r>
      <w:r>
        <w:rPr>
          <w:lang w:val="kk-KZ"/>
        </w:rPr>
        <w:t>в области определения логистических расходов на транспорте.</w:t>
      </w:r>
    </w:p>
    <w:p w:rsidR="00BF12DF" w:rsidRDefault="00BF12DF" w:rsidP="00BF12DF">
      <w:pPr>
        <w:tabs>
          <w:tab w:val="left" w:pos="700"/>
        </w:tabs>
        <w:jc w:val="both"/>
      </w:pPr>
      <w:r>
        <w:t>ЗАДАЧИ ОБУЧЕНИЯ – ознакомить студентов с:</w:t>
      </w:r>
    </w:p>
    <w:p w:rsidR="00BF12DF" w:rsidRDefault="00BF12DF" w:rsidP="00965E69">
      <w:pPr>
        <w:numPr>
          <w:ilvl w:val="0"/>
          <w:numId w:val="330"/>
        </w:numPr>
      </w:pPr>
      <w:r>
        <w:t>определением  логистических расходов на транспорте;</w:t>
      </w:r>
    </w:p>
    <w:p w:rsidR="00BF12DF" w:rsidRDefault="00BF12DF" w:rsidP="00965E69">
      <w:pPr>
        <w:numPr>
          <w:ilvl w:val="0"/>
          <w:numId w:val="330"/>
        </w:numPr>
      </w:pPr>
      <w:r>
        <w:t>методами определения логистических расходов на транспорте;</w:t>
      </w:r>
    </w:p>
    <w:p w:rsidR="00BF12DF" w:rsidRDefault="00BF12DF" w:rsidP="00965E69">
      <w:pPr>
        <w:numPr>
          <w:ilvl w:val="0"/>
          <w:numId w:val="330"/>
        </w:numPr>
      </w:pPr>
      <w:r>
        <w:t>видами логистических расходов на транспорте;</w:t>
      </w:r>
    </w:p>
    <w:p w:rsidR="00BF12DF" w:rsidRDefault="00BF12DF" w:rsidP="00965E69">
      <w:pPr>
        <w:numPr>
          <w:ilvl w:val="0"/>
          <w:numId w:val="330"/>
        </w:numPr>
      </w:pPr>
      <w:r>
        <w:t xml:space="preserve">расходами на перевозки материалов и продукции; </w:t>
      </w:r>
    </w:p>
    <w:p w:rsidR="00BF12DF" w:rsidRDefault="00BF12DF" w:rsidP="00965E69">
      <w:pPr>
        <w:numPr>
          <w:ilvl w:val="0"/>
          <w:numId w:val="330"/>
        </w:numPr>
      </w:pPr>
      <w:r>
        <w:t xml:space="preserve">расходами на погрузо-разгрузочные работы; </w:t>
      </w:r>
    </w:p>
    <w:p w:rsidR="00BF12DF" w:rsidRDefault="00BF12DF" w:rsidP="00965E69">
      <w:pPr>
        <w:numPr>
          <w:ilvl w:val="0"/>
          <w:numId w:val="330"/>
        </w:numPr>
      </w:pPr>
      <w:r>
        <w:t xml:space="preserve">затратами, связанными с нахождением товара в пути; </w:t>
      </w:r>
    </w:p>
    <w:p w:rsidR="00BF12DF" w:rsidRDefault="00BF12DF" w:rsidP="00965E69">
      <w:pPr>
        <w:numPr>
          <w:ilvl w:val="0"/>
          <w:numId w:val="330"/>
        </w:numPr>
      </w:pPr>
      <w:r>
        <w:t xml:space="preserve">затратами, связанными со страхованием грузов; </w:t>
      </w:r>
    </w:p>
    <w:p w:rsidR="00BF12DF" w:rsidRDefault="00BF12DF" w:rsidP="00965E69">
      <w:pPr>
        <w:numPr>
          <w:ilvl w:val="0"/>
          <w:numId w:val="330"/>
        </w:numPr>
      </w:pPr>
      <w:r>
        <w:t>расходами по формированию и содержанию запасов у сбытовых и торгово-закупочных о</w:t>
      </w:r>
      <w:r>
        <w:t>р</w:t>
      </w:r>
      <w:r>
        <w:t xml:space="preserve">ганизаций; </w:t>
      </w:r>
    </w:p>
    <w:p w:rsidR="00BF12DF" w:rsidRDefault="00BF12DF" w:rsidP="00965E69">
      <w:pPr>
        <w:numPr>
          <w:ilvl w:val="0"/>
          <w:numId w:val="330"/>
        </w:numPr>
      </w:pPr>
      <w:r>
        <w:t xml:space="preserve">расходами, связанными с транспортно-экспедиторскими функциями; </w:t>
      </w:r>
    </w:p>
    <w:p w:rsidR="00BF12DF" w:rsidRDefault="00BF12DF" w:rsidP="00965E69">
      <w:pPr>
        <w:numPr>
          <w:ilvl w:val="0"/>
          <w:numId w:val="330"/>
        </w:numPr>
      </w:pPr>
      <w:r>
        <w:t xml:space="preserve">административными расходами, грузовыми сборами и другими видами издержек. </w:t>
      </w:r>
    </w:p>
    <w:p w:rsidR="00BF12DF" w:rsidRDefault="00BF12DF" w:rsidP="00BF12DF">
      <w:r w:rsidRPr="000156AF">
        <w:t>ОСНОВНЫЕ ВОПРОСЫ ТЕМЫ:</w:t>
      </w:r>
    </w:p>
    <w:p w:rsidR="00BF12DF" w:rsidRDefault="00BF12DF" w:rsidP="00965E69">
      <w:pPr>
        <w:numPr>
          <w:ilvl w:val="0"/>
          <w:numId w:val="332"/>
        </w:numPr>
      </w:pPr>
      <w:r>
        <w:t>Определение логистических расходов на транспорте.</w:t>
      </w:r>
    </w:p>
    <w:p w:rsidR="00BF12DF" w:rsidRDefault="00BF12DF" w:rsidP="00965E69">
      <w:pPr>
        <w:numPr>
          <w:ilvl w:val="0"/>
          <w:numId w:val="332"/>
        </w:numPr>
      </w:pPr>
      <w:r>
        <w:t>Методы определения логистических расходов на транспорте.</w:t>
      </w:r>
    </w:p>
    <w:p w:rsidR="00BF12DF" w:rsidRDefault="00BF12DF" w:rsidP="00965E69">
      <w:pPr>
        <w:numPr>
          <w:ilvl w:val="0"/>
          <w:numId w:val="332"/>
        </w:numPr>
      </w:pPr>
      <w:r>
        <w:t>Виды логистических расходов на транспорте.</w:t>
      </w:r>
    </w:p>
    <w:p w:rsidR="00BF12DF" w:rsidRDefault="00BF12DF" w:rsidP="00965E69">
      <w:pPr>
        <w:numPr>
          <w:ilvl w:val="0"/>
          <w:numId w:val="332"/>
        </w:numPr>
      </w:pPr>
      <w:r>
        <w:t xml:space="preserve">Расходы на перевозки материалов и продукции. </w:t>
      </w:r>
    </w:p>
    <w:p w:rsidR="00BF12DF" w:rsidRDefault="00BF12DF" w:rsidP="00965E69">
      <w:pPr>
        <w:numPr>
          <w:ilvl w:val="0"/>
          <w:numId w:val="332"/>
        </w:numPr>
      </w:pPr>
      <w:r>
        <w:t xml:space="preserve">Расходы на погрузо-разгрузочные работы. </w:t>
      </w:r>
    </w:p>
    <w:p w:rsidR="00BF12DF" w:rsidRDefault="00BF12DF" w:rsidP="00965E69">
      <w:pPr>
        <w:numPr>
          <w:ilvl w:val="0"/>
          <w:numId w:val="332"/>
        </w:numPr>
      </w:pPr>
      <w:r>
        <w:t xml:space="preserve">Затраты, связанные с нахождением товара в пути. </w:t>
      </w:r>
    </w:p>
    <w:p w:rsidR="00BF12DF" w:rsidRDefault="00BF12DF" w:rsidP="00965E69">
      <w:pPr>
        <w:numPr>
          <w:ilvl w:val="0"/>
          <w:numId w:val="332"/>
        </w:numPr>
      </w:pPr>
      <w:r>
        <w:t xml:space="preserve">Затраты, связанные со страхованием грузов. </w:t>
      </w:r>
    </w:p>
    <w:p w:rsidR="00BF12DF" w:rsidRDefault="00BF12DF" w:rsidP="00965E69">
      <w:pPr>
        <w:numPr>
          <w:ilvl w:val="0"/>
          <w:numId w:val="332"/>
        </w:numPr>
      </w:pPr>
      <w:r>
        <w:t xml:space="preserve">Расходы по формированию и содержанию запасов у сбытовых и торгово-закупочных организаций. </w:t>
      </w:r>
    </w:p>
    <w:p w:rsidR="00BF12DF" w:rsidRDefault="00BF12DF" w:rsidP="00965E69">
      <w:pPr>
        <w:numPr>
          <w:ilvl w:val="0"/>
          <w:numId w:val="332"/>
        </w:numPr>
      </w:pPr>
      <w:r>
        <w:t xml:space="preserve">Расходы, связанные с транспортно-экспедиторскими функциями. </w:t>
      </w:r>
    </w:p>
    <w:p w:rsidR="00BF12DF" w:rsidRDefault="00BF12DF" w:rsidP="00965E69">
      <w:pPr>
        <w:numPr>
          <w:ilvl w:val="0"/>
          <w:numId w:val="332"/>
        </w:numPr>
      </w:pPr>
      <w:r>
        <w:t xml:space="preserve">Административные расходы, грузовые сборы и другие виды издержек. </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Default="00BF12DF" w:rsidP="00BF12DF">
      <w:pPr>
        <w:ind w:firstLine="567"/>
        <w:jc w:val="both"/>
        <w:rPr>
          <w:i/>
        </w:rPr>
      </w:pPr>
      <w:r w:rsidRPr="00466150">
        <w:rPr>
          <w:i/>
        </w:rPr>
        <w:t xml:space="preserve">Работа в малых группах. Презентация: </w:t>
      </w:r>
    </w:p>
    <w:p w:rsidR="00BF12DF" w:rsidRDefault="00BF12DF" w:rsidP="00965E69">
      <w:pPr>
        <w:numPr>
          <w:ilvl w:val="0"/>
          <w:numId w:val="330"/>
        </w:numPr>
        <w:ind w:left="714" w:hanging="357"/>
      </w:pPr>
      <w:r>
        <w:t>Виды логистических расходов на транспорте.</w:t>
      </w:r>
    </w:p>
    <w:p w:rsidR="00BF12DF" w:rsidRDefault="00BF12DF" w:rsidP="00965E69">
      <w:pPr>
        <w:numPr>
          <w:ilvl w:val="0"/>
          <w:numId w:val="330"/>
        </w:numPr>
        <w:ind w:left="714" w:hanging="357"/>
      </w:pPr>
      <w:r>
        <w:t>Определение логистических расходов на транспорте.</w:t>
      </w:r>
    </w:p>
    <w:p w:rsidR="00BF12DF" w:rsidRDefault="00BF12DF" w:rsidP="00965E69">
      <w:pPr>
        <w:numPr>
          <w:ilvl w:val="0"/>
          <w:numId w:val="330"/>
        </w:numPr>
        <w:ind w:left="714" w:hanging="357"/>
      </w:pPr>
      <w:r>
        <w:t>Методы определения логистических расходов на транспорте.</w:t>
      </w:r>
    </w:p>
    <w:p w:rsidR="00BF12DF" w:rsidRPr="00466150" w:rsidRDefault="00BF12DF" w:rsidP="00BF12DF">
      <w:pPr>
        <w:ind w:firstLine="567"/>
        <w:jc w:val="both"/>
        <w:rPr>
          <w:i/>
        </w:rPr>
      </w:pPr>
    </w:p>
    <w:p w:rsidR="00BF12DF" w:rsidRPr="000156AF" w:rsidRDefault="00BF12DF" w:rsidP="00BF12DF">
      <w:pPr>
        <w:jc w:val="both"/>
      </w:pPr>
      <w:r w:rsidRPr="000156AF">
        <w:t>ЛИТЕРАТУРА:</w:t>
      </w:r>
    </w:p>
    <w:p w:rsidR="00BF12DF" w:rsidRDefault="00BF12DF" w:rsidP="00BF12DF">
      <w:pPr>
        <w:ind w:firstLine="567"/>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331"/>
        </w:numPr>
        <w:jc w:val="both"/>
      </w:pPr>
      <w:r w:rsidRPr="000156AF">
        <w:t>Савенкова Т.И. Логистика. – Москва: Омега-Л, 2010.</w:t>
      </w:r>
    </w:p>
    <w:p w:rsidR="00BF12DF" w:rsidRPr="000156AF" w:rsidRDefault="00BF12DF" w:rsidP="00965E69">
      <w:pPr>
        <w:pStyle w:val="11"/>
        <w:numPr>
          <w:ilvl w:val="0"/>
          <w:numId w:val="331"/>
        </w:numPr>
        <w:jc w:val="both"/>
      </w:pPr>
      <w:r w:rsidRPr="000156AF">
        <w:t>Тулембаева А.Н. Логистика. – Алматы: Триумф «Т», 2008.</w:t>
      </w:r>
    </w:p>
    <w:p w:rsidR="00BF12DF" w:rsidRPr="000156AF" w:rsidRDefault="00BF12DF" w:rsidP="00965E69">
      <w:pPr>
        <w:pStyle w:val="11"/>
        <w:numPr>
          <w:ilvl w:val="0"/>
          <w:numId w:val="331"/>
        </w:numPr>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331"/>
        </w:numPr>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288"/>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288"/>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288"/>
        </w:numPr>
        <w:shd w:val="clear" w:color="auto" w:fill="FFFFFF"/>
        <w:tabs>
          <w:tab w:val="left" w:pos="355"/>
        </w:tabs>
        <w:autoSpaceDE w:val="0"/>
        <w:autoSpaceDN w:val="0"/>
        <w:adjustRightInd w:val="0"/>
        <w:jc w:val="both"/>
        <w:rPr>
          <w:color w:val="000000"/>
          <w:spacing w:val="-11"/>
        </w:rPr>
      </w:pPr>
      <w:r w:rsidRPr="000156AF">
        <w:rPr>
          <w:color w:val="000000"/>
        </w:rPr>
        <w:lastRenderedPageBreak/>
        <w:t>Бауэрсокс Д. Дж., Клосс Д. Дж. Логистика: интегрированная цепь поставок/</w:t>
      </w:r>
      <w:r w:rsidRPr="000156AF">
        <w:rPr>
          <w:color w:val="000000"/>
          <w:spacing w:val="1"/>
        </w:rPr>
        <w:t>Пер. с англ. - М.: Олимп-Бизнес, 2001.</w:t>
      </w:r>
    </w:p>
    <w:p w:rsidR="00BF12DF" w:rsidRPr="000156AF" w:rsidRDefault="00BF12DF" w:rsidP="00965E69">
      <w:pPr>
        <w:widowControl w:val="0"/>
        <w:numPr>
          <w:ilvl w:val="0"/>
          <w:numId w:val="288"/>
        </w:numPr>
        <w:shd w:val="clear" w:color="auto" w:fill="FFFFFF"/>
        <w:tabs>
          <w:tab w:val="left" w:pos="355"/>
        </w:tabs>
        <w:autoSpaceDE w:val="0"/>
        <w:autoSpaceDN w:val="0"/>
        <w:adjustRightInd w:val="0"/>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288"/>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288"/>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288"/>
        </w:numPr>
        <w:shd w:val="clear" w:color="auto" w:fill="FFFFFF"/>
        <w:tabs>
          <w:tab w:val="left" w:pos="355"/>
        </w:tabs>
        <w:autoSpaceDE w:val="0"/>
        <w:autoSpaceDN w:val="0"/>
        <w:adjustRightInd w:val="0"/>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t xml:space="preserve">«Дашков и К», 1999. </w:t>
      </w:r>
    </w:p>
    <w:p w:rsidR="00BF12DF" w:rsidRPr="000156AF" w:rsidRDefault="00BF12DF" w:rsidP="00965E69">
      <w:pPr>
        <w:widowControl w:val="0"/>
        <w:numPr>
          <w:ilvl w:val="0"/>
          <w:numId w:val="288"/>
        </w:numPr>
        <w:shd w:val="clear" w:color="auto" w:fill="FFFFFF"/>
        <w:tabs>
          <w:tab w:val="left" w:pos="355"/>
        </w:tabs>
        <w:autoSpaceDE w:val="0"/>
        <w:autoSpaceDN w:val="0"/>
        <w:adjustRightInd w:val="0"/>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0156AF" w:rsidRDefault="00BF12DF" w:rsidP="00965E69">
      <w:pPr>
        <w:widowControl w:val="0"/>
        <w:numPr>
          <w:ilvl w:val="0"/>
          <w:numId w:val="288"/>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BF12DF" w:rsidRDefault="00BF12DF" w:rsidP="00BF12DF">
      <w:pPr>
        <w:jc w:val="center"/>
      </w:pPr>
    </w:p>
    <w:p w:rsidR="00BF12DF" w:rsidRDefault="00BF12DF" w:rsidP="00BF12DF">
      <w:pPr>
        <w:jc w:val="center"/>
      </w:pPr>
      <w:r w:rsidRPr="000156AF">
        <w:t>КОНТРОЛЬ</w:t>
      </w:r>
      <w:r>
        <w:t xml:space="preserve"> ЗНАНИЙ ПО ТЕМЕ</w:t>
      </w:r>
      <w:r w:rsidRPr="000156AF">
        <w:t>:</w:t>
      </w:r>
    </w:p>
    <w:p w:rsidR="00BF12DF" w:rsidRPr="003D4AF2" w:rsidRDefault="00BF12DF" w:rsidP="00BF12DF">
      <w:pPr>
        <w:tabs>
          <w:tab w:val="left" w:pos="4074"/>
        </w:tabs>
        <w:jc w:val="center"/>
      </w:pPr>
      <w:r w:rsidRPr="003D4AF2">
        <w:rPr>
          <w:lang w:val="kk-KZ"/>
        </w:rPr>
        <w:t>ОПРЕДЕЛЕНИЕ ЛОГИСТИЧЕСКИХ РАСХОДОВ НА ТРАНСПОРТЕ.</w:t>
      </w:r>
    </w:p>
    <w:p w:rsidR="00BF12DF" w:rsidRDefault="00BF12DF" w:rsidP="00BF12DF">
      <w:pPr>
        <w:ind w:firstLine="567"/>
        <w:jc w:val="center"/>
        <w:rPr>
          <w:b/>
        </w:rPr>
      </w:pPr>
    </w:p>
    <w:p w:rsidR="00BF12DF" w:rsidRDefault="00BF12DF" w:rsidP="00BF12DF">
      <w:pPr>
        <w:ind w:firstLine="567"/>
        <w:jc w:val="center"/>
        <w:rPr>
          <w:b/>
        </w:rPr>
      </w:pPr>
      <w:r w:rsidRPr="002B5114">
        <w:rPr>
          <w:b/>
        </w:rPr>
        <w:t>Карта №1.</w:t>
      </w:r>
    </w:p>
    <w:p w:rsidR="00BF12DF" w:rsidRDefault="00BF12DF" w:rsidP="00BF12DF">
      <w:pPr>
        <w:ind w:firstLine="567"/>
        <w:jc w:val="center"/>
        <w:rPr>
          <w:b/>
          <w:lang w:val="kk-KZ"/>
        </w:rPr>
      </w:pPr>
    </w:p>
    <w:p w:rsidR="00BF12DF" w:rsidRDefault="00BF12DF" w:rsidP="00965E69">
      <w:pPr>
        <w:numPr>
          <w:ilvl w:val="0"/>
          <w:numId w:val="333"/>
        </w:numPr>
      </w:pPr>
      <w:r>
        <w:t>Определение логистических расходов на транспорте.</w:t>
      </w:r>
    </w:p>
    <w:p w:rsidR="00BF12DF" w:rsidRDefault="00BF12DF" w:rsidP="00965E69">
      <w:pPr>
        <w:numPr>
          <w:ilvl w:val="0"/>
          <w:numId w:val="333"/>
        </w:numPr>
      </w:pPr>
      <w:r>
        <w:t xml:space="preserve">Расходы на перевозки материалов и продукции.  </w:t>
      </w:r>
    </w:p>
    <w:p w:rsidR="00BF12DF" w:rsidRPr="007815B2" w:rsidRDefault="00BF12DF" w:rsidP="00BF12DF">
      <w:pPr>
        <w:tabs>
          <w:tab w:val="left" w:pos="700"/>
        </w:tabs>
        <w:ind w:left="720"/>
        <w:jc w:val="both"/>
      </w:pPr>
    </w:p>
    <w:p w:rsidR="00BF12DF" w:rsidRDefault="00BF12DF" w:rsidP="00BF12DF">
      <w:pPr>
        <w:ind w:firstLine="567"/>
        <w:jc w:val="center"/>
        <w:rPr>
          <w:b/>
        </w:rPr>
      </w:pPr>
      <w:r w:rsidRPr="00FB16D2">
        <w:rPr>
          <w:b/>
        </w:rPr>
        <w:t>Карта №2</w:t>
      </w:r>
    </w:p>
    <w:p w:rsidR="00BF12DF" w:rsidRDefault="00BF12DF" w:rsidP="00BF12DF">
      <w:pPr>
        <w:ind w:firstLine="567"/>
        <w:jc w:val="center"/>
        <w:rPr>
          <w:b/>
          <w:lang w:val="kk-KZ"/>
        </w:rPr>
      </w:pPr>
    </w:p>
    <w:p w:rsidR="00BF12DF" w:rsidRDefault="00BF12DF" w:rsidP="00965E69">
      <w:pPr>
        <w:numPr>
          <w:ilvl w:val="0"/>
          <w:numId w:val="334"/>
        </w:numPr>
      </w:pPr>
      <w:r>
        <w:t>Методы определения логистических расходов на транспорте.</w:t>
      </w:r>
    </w:p>
    <w:p w:rsidR="00BF12DF" w:rsidRDefault="00BF12DF" w:rsidP="00965E69">
      <w:pPr>
        <w:numPr>
          <w:ilvl w:val="0"/>
          <w:numId w:val="334"/>
        </w:numPr>
      </w:pPr>
      <w:r>
        <w:t xml:space="preserve">Расходы на погрузо-разгрузочные работы. </w:t>
      </w:r>
    </w:p>
    <w:p w:rsidR="00BF12DF" w:rsidRDefault="00BF12DF" w:rsidP="00BF12DF">
      <w:pPr>
        <w:ind w:left="1080"/>
      </w:pPr>
    </w:p>
    <w:p w:rsidR="00BF12DF" w:rsidRDefault="00BF12DF" w:rsidP="00BF12DF">
      <w:pPr>
        <w:ind w:firstLine="567"/>
        <w:jc w:val="center"/>
        <w:rPr>
          <w:b/>
        </w:rPr>
      </w:pPr>
      <w:r w:rsidRPr="00DC5C24">
        <w:rPr>
          <w:b/>
        </w:rPr>
        <w:t>Карта №3</w:t>
      </w:r>
    </w:p>
    <w:p w:rsidR="00BF12DF" w:rsidRPr="00DC5C24" w:rsidRDefault="00BF12DF" w:rsidP="00BF12DF">
      <w:pPr>
        <w:ind w:firstLine="567"/>
        <w:jc w:val="center"/>
      </w:pPr>
    </w:p>
    <w:p w:rsidR="00BF12DF" w:rsidRDefault="00BF12DF" w:rsidP="00965E69">
      <w:pPr>
        <w:numPr>
          <w:ilvl w:val="0"/>
          <w:numId w:val="335"/>
        </w:numPr>
      </w:pPr>
      <w:r>
        <w:t>Виды логистических расходов на транспорте.</w:t>
      </w:r>
    </w:p>
    <w:p w:rsidR="00BF12DF" w:rsidRDefault="00BF12DF" w:rsidP="00965E69">
      <w:pPr>
        <w:numPr>
          <w:ilvl w:val="0"/>
          <w:numId w:val="335"/>
        </w:numPr>
      </w:pPr>
      <w:r>
        <w:t xml:space="preserve">Затраты, связанные с нахождением товара в пути. </w:t>
      </w:r>
    </w:p>
    <w:p w:rsidR="00BF12DF" w:rsidRDefault="00BF12DF" w:rsidP="00BF12DF">
      <w:pPr>
        <w:ind w:left="1080"/>
      </w:pPr>
    </w:p>
    <w:p w:rsidR="00BF12DF" w:rsidRDefault="00BF12DF" w:rsidP="00BF12DF">
      <w:pPr>
        <w:ind w:firstLine="567"/>
        <w:jc w:val="center"/>
        <w:rPr>
          <w:b/>
          <w:lang w:val="kk-KZ"/>
        </w:rPr>
      </w:pPr>
      <w:r w:rsidRPr="00EE4863">
        <w:rPr>
          <w:b/>
        </w:rPr>
        <w:t>Карта №4</w:t>
      </w:r>
    </w:p>
    <w:p w:rsidR="00BF12DF" w:rsidRDefault="00BF12DF" w:rsidP="00BF12DF">
      <w:pPr>
        <w:ind w:left="567"/>
      </w:pPr>
    </w:p>
    <w:p w:rsidR="00BF12DF" w:rsidRDefault="00BF12DF" w:rsidP="00965E69">
      <w:pPr>
        <w:numPr>
          <w:ilvl w:val="0"/>
          <w:numId w:val="336"/>
        </w:numPr>
      </w:pPr>
      <w:r>
        <w:t>Определение логистических расходов на транспорте.</w:t>
      </w:r>
    </w:p>
    <w:p w:rsidR="00BF12DF" w:rsidRDefault="00BF12DF" w:rsidP="00965E69">
      <w:pPr>
        <w:numPr>
          <w:ilvl w:val="0"/>
          <w:numId w:val="336"/>
        </w:numPr>
      </w:pPr>
      <w:r>
        <w:t xml:space="preserve">Затраты, связанные со страхованием грузов. </w:t>
      </w:r>
    </w:p>
    <w:p w:rsidR="00BF12DF" w:rsidRDefault="00BF12DF" w:rsidP="00BF12DF">
      <w:pPr>
        <w:tabs>
          <w:tab w:val="left" w:pos="700"/>
        </w:tabs>
        <w:ind w:left="720"/>
        <w:jc w:val="both"/>
      </w:pPr>
    </w:p>
    <w:p w:rsidR="00BF12DF" w:rsidRDefault="00BF12DF" w:rsidP="00BF12DF">
      <w:pPr>
        <w:ind w:firstLine="567"/>
        <w:jc w:val="center"/>
        <w:rPr>
          <w:b/>
        </w:rPr>
      </w:pPr>
      <w:r w:rsidRPr="0057300F">
        <w:rPr>
          <w:b/>
        </w:rPr>
        <w:t>Карта №5</w:t>
      </w:r>
    </w:p>
    <w:p w:rsidR="00BF12DF" w:rsidRPr="001B2D4F" w:rsidRDefault="00BF12DF" w:rsidP="00BF12DF">
      <w:pPr>
        <w:ind w:firstLine="567"/>
        <w:jc w:val="center"/>
        <w:rPr>
          <w:b/>
          <w:lang w:val="kk-KZ"/>
        </w:rPr>
      </w:pPr>
    </w:p>
    <w:p w:rsidR="00BF12DF" w:rsidRDefault="00BF12DF" w:rsidP="00965E69">
      <w:pPr>
        <w:numPr>
          <w:ilvl w:val="0"/>
          <w:numId w:val="337"/>
        </w:numPr>
      </w:pPr>
      <w:r>
        <w:t>Методы определения логистических расходов на транспорте.</w:t>
      </w:r>
    </w:p>
    <w:p w:rsidR="00BF12DF" w:rsidRDefault="00BF12DF" w:rsidP="00965E69">
      <w:pPr>
        <w:numPr>
          <w:ilvl w:val="0"/>
          <w:numId w:val="337"/>
        </w:numPr>
      </w:pPr>
      <w:r>
        <w:t xml:space="preserve">Расходы по формированию и содержанию запасов у сбытовых и торгово-закупочных организаций. </w:t>
      </w:r>
    </w:p>
    <w:p w:rsidR="00BF12DF" w:rsidRDefault="00BF12DF" w:rsidP="00BF12DF">
      <w:pPr>
        <w:ind w:firstLine="567"/>
        <w:jc w:val="center"/>
        <w:rPr>
          <w:b/>
        </w:rPr>
      </w:pPr>
    </w:p>
    <w:p w:rsidR="00BF12DF" w:rsidRDefault="00BF12DF" w:rsidP="00BF12DF">
      <w:pPr>
        <w:ind w:firstLine="567"/>
        <w:jc w:val="center"/>
        <w:rPr>
          <w:b/>
        </w:rPr>
      </w:pPr>
      <w:r>
        <w:rPr>
          <w:b/>
        </w:rPr>
        <w:t>Карта №6</w:t>
      </w:r>
    </w:p>
    <w:p w:rsidR="00BF12DF" w:rsidRPr="001B2D4F" w:rsidRDefault="00BF12DF" w:rsidP="00BF12DF">
      <w:pPr>
        <w:ind w:firstLine="567"/>
        <w:jc w:val="center"/>
        <w:rPr>
          <w:b/>
          <w:lang w:val="kk-KZ"/>
        </w:rPr>
      </w:pPr>
    </w:p>
    <w:p w:rsidR="00BF12DF" w:rsidRDefault="00BF12DF" w:rsidP="00965E69">
      <w:pPr>
        <w:numPr>
          <w:ilvl w:val="0"/>
          <w:numId w:val="338"/>
        </w:numPr>
      </w:pPr>
      <w:r>
        <w:t>Виды логистических расходов на транспорте.</w:t>
      </w:r>
    </w:p>
    <w:p w:rsidR="00BF12DF" w:rsidRDefault="00BF12DF" w:rsidP="00965E69">
      <w:pPr>
        <w:numPr>
          <w:ilvl w:val="0"/>
          <w:numId w:val="338"/>
        </w:numPr>
      </w:pPr>
      <w:r>
        <w:t xml:space="preserve">Расходы, связанные с транспортно-экспедиторскими функциями. </w:t>
      </w:r>
    </w:p>
    <w:p w:rsidR="00BF12DF" w:rsidRDefault="00BF12DF" w:rsidP="00BF12DF">
      <w:pPr>
        <w:ind w:firstLine="567"/>
        <w:jc w:val="both"/>
      </w:pPr>
    </w:p>
    <w:p w:rsidR="00BF12DF" w:rsidRDefault="00BF12DF" w:rsidP="00BF12DF">
      <w:pPr>
        <w:ind w:firstLine="567"/>
        <w:jc w:val="center"/>
        <w:rPr>
          <w:b/>
        </w:rPr>
      </w:pPr>
      <w:r>
        <w:rPr>
          <w:b/>
        </w:rPr>
        <w:t>Карта №7</w:t>
      </w:r>
    </w:p>
    <w:p w:rsidR="00BF12DF" w:rsidRDefault="00BF12DF" w:rsidP="00BF12DF">
      <w:pPr>
        <w:ind w:firstLine="567"/>
        <w:jc w:val="center"/>
        <w:rPr>
          <w:b/>
        </w:rPr>
      </w:pPr>
    </w:p>
    <w:p w:rsidR="00BF12DF" w:rsidRPr="00A96A81" w:rsidRDefault="00BF12DF" w:rsidP="00965E69">
      <w:pPr>
        <w:numPr>
          <w:ilvl w:val="0"/>
          <w:numId w:val="339"/>
        </w:numPr>
        <w:ind w:hanging="11"/>
      </w:pPr>
      <w:r w:rsidRPr="00A96A81">
        <w:t>Административные расходы, грузовые сборы и другие виды издержек.</w:t>
      </w:r>
    </w:p>
    <w:p w:rsidR="00BF12DF" w:rsidRDefault="00BF12DF" w:rsidP="00965E69">
      <w:pPr>
        <w:numPr>
          <w:ilvl w:val="0"/>
          <w:numId w:val="339"/>
        </w:numPr>
        <w:ind w:hanging="11"/>
      </w:pPr>
      <w:r>
        <w:t xml:space="preserve">Расходы на погрузо-разгрузочные работы. </w:t>
      </w:r>
    </w:p>
    <w:p w:rsidR="00BF12DF" w:rsidRDefault="00BF12DF" w:rsidP="00BF12DF">
      <w:pPr>
        <w:ind w:firstLine="567"/>
      </w:pPr>
    </w:p>
    <w:p w:rsidR="00BF12DF" w:rsidRDefault="00BF12DF" w:rsidP="00BF12DF">
      <w:pPr>
        <w:ind w:firstLine="567"/>
      </w:pPr>
    </w:p>
    <w:p w:rsidR="00BF12DF" w:rsidRDefault="00BF12DF" w:rsidP="00BF12DF">
      <w:pPr>
        <w:ind w:firstLine="567"/>
        <w:jc w:val="center"/>
        <w:rPr>
          <w:b/>
        </w:rPr>
      </w:pPr>
      <w:r>
        <w:rPr>
          <w:b/>
        </w:rPr>
        <w:t>Карта №8</w:t>
      </w:r>
    </w:p>
    <w:p w:rsidR="00BF12DF" w:rsidRDefault="00BF12DF" w:rsidP="00BF12DF">
      <w:pPr>
        <w:ind w:firstLine="567"/>
        <w:jc w:val="center"/>
        <w:rPr>
          <w:b/>
        </w:rPr>
      </w:pPr>
    </w:p>
    <w:p w:rsidR="00BF12DF" w:rsidRDefault="00BF12DF" w:rsidP="00965E69">
      <w:pPr>
        <w:numPr>
          <w:ilvl w:val="0"/>
          <w:numId w:val="342"/>
        </w:numPr>
        <w:ind w:hanging="11"/>
      </w:pPr>
      <w:r>
        <w:t xml:space="preserve">Расходы на перевозки материалов и продукции.  </w:t>
      </w:r>
    </w:p>
    <w:p w:rsidR="00BF12DF" w:rsidRDefault="00BF12DF" w:rsidP="00965E69">
      <w:pPr>
        <w:numPr>
          <w:ilvl w:val="0"/>
          <w:numId w:val="342"/>
        </w:numPr>
        <w:ind w:hanging="11"/>
      </w:pPr>
      <w:r>
        <w:t xml:space="preserve">Расходы на погрузо-разгрузочные работы. </w:t>
      </w:r>
    </w:p>
    <w:p w:rsidR="00BF12DF" w:rsidRDefault="00BF12DF" w:rsidP="00BF12DF">
      <w:pPr>
        <w:ind w:firstLine="567"/>
        <w:jc w:val="center"/>
        <w:rPr>
          <w:b/>
        </w:rPr>
      </w:pPr>
    </w:p>
    <w:p w:rsidR="00BF12DF" w:rsidRDefault="00BF12DF" w:rsidP="00BF12DF">
      <w:pPr>
        <w:ind w:firstLine="567"/>
        <w:jc w:val="center"/>
        <w:rPr>
          <w:b/>
        </w:rPr>
      </w:pPr>
      <w:r w:rsidRPr="00EE4863">
        <w:rPr>
          <w:b/>
        </w:rPr>
        <w:t xml:space="preserve">Карта </w:t>
      </w:r>
      <w:r>
        <w:rPr>
          <w:b/>
        </w:rPr>
        <w:t>№9</w:t>
      </w:r>
    </w:p>
    <w:p w:rsidR="00BF12DF" w:rsidRDefault="00BF12DF" w:rsidP="00BF12DF">
      <w:pPr>
        <w:ind w:firstLine="567"/>
        <w:jc w:val="center"/>
        <w:rPr>
          <w:b/>
          <w:lang w:val="kk-KZ"/>
        </w:rPr>
      </w:pPr>
    </w:p>
    <w:p w:rsidR="00BF12DF" w:rsidRDefault="00BF12DF" w:rsidP="00965E69">
      <w:pPr>
        <w:numPr>
          <w:ilvl w:val="0"/>
          <w:numId w:val="341"/>
        </w:numPr>
        <w:ind w:hanging="11"/>
      </w:pPr>
      <w:r>
        <w:t xml:space="preserve">Расходы, связанные с транспортно-экспедиторскими функциями. </w:t>
      </w:r>
    </w:p>
    <w:p w:rsidR="00BF12DF" w:rsidRDefault="00BF12DF" w:rsidP="00965E69">
      <w:pPr>
        <w:numPr>
          <w:ilvl w:val="0"/>
          <w:numId w:val="341"/>
        </w:numPr>
        <w:ind w:hanging="11"/>
      </w:pPr>
      <w:r>
        <w:t xml:space="preserve">Расходы на погрузо-разгрузочные работы. </w:t>
      </w:r>
    </w:p>
    <w:p w:rsidR="00BF12DF" w:rsidRPr="00A96A81" w:rsidRDefault="00BF12DF" w:rsidP="00BF12DF">
      <w:pPr>
        <w:ind w:firstLine="567"/>
        <w:jc w:val="center"/>
        <w:rPr>
          <w:b/>
        </w:rPr>
      </w:pPr>
    </w:p>
    <w:p w:rsidR="00BF12DF" w:rsidRDefault="00BF12DF" w:rsidP="00BF12DF">
      <w:pPr>
        <w:ind w:firstLine="567"/>
        <w:jc w:val="center"/>
        <w:rPr>
          <w:b/>
        </w:rPr>
      </w:pPr>
    </w:p>
    <w:p w:rsidR="00BF12DF" w:rsidRDefault="00BF12DF" w:rsidP="00BF12DF">
      <w:pPr>
        <w:ind w:firstLine="567"/>
        <w:jc w:val="center"/>
        <w:rPr>
          <w:b/>
          <w:lang w:val="kk-KZ"/>
        </w:rPr>
      </w:pPr>
      <w:r>
        <w:rPr>
          <w:b/>
        </w:rPr>
        <w:t>Карта №10</w:t>
      </w:r>
    </w:p>
    <w:p w:rsidR="00BF12DF" w:rsidRPr="001B2D4F" w:rsidRDefault="00BF12DF" w:rsidP="00BF12DF">
      <w:pPr>
        <w:ind w:firstLine="567"/>
        <w:jc w:val="center"/>
        <w:rPr>
          <w:b/>
          <w:lang w:val="kk-KZ"/>
        </w:rPr>
      </w:pPr>
    </w:p>
    <w:p w:rsidR="00BF12DF" w:rsidRDefault="00BF12DF" w:rsidP="00965E69">
      <w:pPr>
        <w:numPr>
          <w:ilvl w:val="0"/>
          <w:numId w:val="340"/>
        </w:numPr>
      </w:pPr>
      <w:r>
        <w:t xml:space="preserve">Расходы на перевозки материалов и продукции.  </w:t>
      </w:r>
    </w:p>
    <w:p w:rsidR="00BF12DF" w:rsidRDefault="00BF12DF" w:rsidP="00965E69">
      <w:pPr>
        <w:numPr>
          <w:ilvl w:val="0"/>
          <w:numId w:val="340"/>
        </w:numPr>
      </w:pPr>
      <w:r>
        <w:t xml:space="preserve">Расходы, связанные с транспортно-экспедиторскими функциями. </w:t>
      </w:r>
    </w:p>
    <w:p w:rsidR="00BF12DF" w:rsidRDefault="00BF12DF" w:rsidP="00BF12DF"/>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Pr="0019789E" w:rsidRDefault="00BF12DF" w:rsidP="00BF12DF">
      <w:pPr>
        <w:tabs>
          <w:tab w:val="left" w:pos="4074"/>
        </w:tabs>
        <w:rPr>
          <w:b/>
        </w:rPr>
      </w:pPr>
      <w:r>
        <w:lastRenderedPageBreak/>
        <w:t>ТЕМА:</w:t>
      </w:r>
      <w:r>
        <w:rPr>
          <w:b/>
        </w:rPr>
        <w:t xml:space="preserve"> ТРАНСПОРТНЫЕ ТАРИФЫ</w:t>
      </w:r>
    </w:p>
    <w:p w:rsidR="00BF12DF" w:rsidRDefault="00BF12DF" w:rsidP="00BF12DF">
      <w:pPr>
        <w:tabs>
          <w:tab w:val="left" w:pos="700"/>
        </w:tabs>
        <w:jc w:val="both"/>
      </w:pPr>
      <w:r w:rsidRPr="000156AF">
        <w:t>ЦЕЛЬ:</w:t>
      </w:r>
      <w:r w:rsidRPr="000156AF">
        <w:rPr>
          <w:b/>
        </w:rPr>
        <w:t xml:space="preserve"> </w:t>
      </w:r>
      <w:r>
        <w:t>формирование знаний  студентов в области транспортных тарифов.</w:t>
      </w:r>
    </w:p>
    <w:p w:rsidR="00BF12DF" w:rsidRDefault="00BF12DF" w:rsidP="00BF12DF">
      <w:pPr>
        <w:tabs>
          <w:tab w:val="left" w:pos="700"/>
        </w:tabs>
        <w:jc w:val="both"/>
      </w:pPr>
      <w:r>
        <w:t>ЗАДАЧИ ОБУЧЕНИЯ - ознакомить студентов с:</w:t>
      </w:r>
    </w:p>
    <w:p w:rsidR="00BF12DF" w:rsidRDefault="00BF12DF" w:rsidP="00965E69">
      <w:pPr>
        <w:pStyle w:val="af8"/>
        <w:numPr>
          <w:ilvl w:val="0"/>
          <w:numId w:val="193"/>
        </w:numPr>
        <w:tabs>
          <w:tab w:val="left" w:pos="700"/>
        </w:tabs>
        <w:jc w:val="both"/>
      </w:pPr>
      <w:r>
        <w:t>понятием транспортные тарифы;</w:t>
      </w:r>
    </w:p>
    <w:p w:rsidR="00BF12DF" w:rsidRPr="009B755C" w:rsidRDefault="00BF12DF" w:rsidP="00965E69">
      <w:pPr>
        <w:pStyle w:val="af8"/>
        <w:numPr>
          <w:ilvl w:val="0"/>
          <w:numId w:val="193"/>
        </w:numPr>
        <w:tabs>
          <w:tab w:val="left" w:pos="700"/>
        </w:tabs>
        <w:jc w:val="both"/>
      </w:pPr>
      <w:r>
        <w:t>составляющими транспортных тарифов;</w:t>
      </w:r>
      <w:r w:rsidRPr="00B8681F">
        <w:rPr>
          <w:lang w:val="kk-KZ"/>
        </w:rPr>
        <w:t xml:space="preserve"> </w:t>
      </w:r>
    </w:p>
    <w:p w:rsidR="00BF12DF" w:rsidRPr="00B8681F" w:rsidRDefault="00BF12DF" w:rsidP="00965E69">
      <w:pPr>
        <w:pStyle w:val="af8"/>
        <w:numPr>
          <w:ilvl w:val="0"/>
          <w:numId w:val="193"/>
        </w:numPr>
        <w:tabs>
          <w:tab w:val="left" w:pos="700"/>
        </w:tabs>
        <w:jc w:val="both"/>
      </w:pPr>
      <w:r w:rsidRPr="009B755C">
        <w:rPr>
          <w:lang w:val="kk-KZ"/>
        </w:rPr>
        <w:t>факторами, влияющими на размер тарифной платы;</w:t>
      </w:r>
    </w:p>
    <w:p w:rsidR="00BF12DF" w:rsidRDefault="00BF12DF" w:rsidP="00965E69">
      <w:pPr>
        <w:pStyle w:val="af8"/>
        <w:numPr>
          <w:ilvl w:val="0"/>
          <w:numId w:val="193"/>
        </w:numPr>
        <w:tabs>
          <w:tab w:val="left" w:pos="700"/>
        </w:tabs>
        <w:jc w:val="both"/>
      </w:pPr>
      <w:r>
        <w:rPr>
          <w:lang w:val="kk-KZ"/>
        </w:rPr>
        <w:t>особенностями тарифов на отдельных видах транспорта</w:t>
      </w:r>
      <w:r>
        <w:t>;</w:t>
      </w:r>
    </w:p>
    <w:p w:rsidR="00BF12DF" w:rsidRDefault="00BF12DF" w:rsidP="00965E69">
      <w:pPr>
        <w:pStyle w:val="af8"/>
        <w:numPr>
          <w:ilvl w:val="0"/>
          <w:numId w:val="193"/>
        </w:numPr>
        <w:tabs>
          <w:tab w:val="left" w:pos="700"/>
        </w:tabs>
        <w:jc w:val="both"/>
      </w:pPr>
      <w:r>
        <w:t>тарифами на железнодорожном транспорте;</w:t>
      </w:r>
    </w:p>
    <w:p w:rsidR="00BF12DF" w:rsidRDefault="00BF12DF" w:rsidP="00965E69">
      <w:pPr>
        <w:pStyle w:val="af8"/>
        <w:numPr>
          <w:ilvl w:val="0"/>
          <w:numId w:val="193"/>
        </w:numPr>
        <w:tabs>
          <w:tab w:val="left" w:pos="700"/>
        </w:tabs>
        <w:jc w:val="both"/>
      </w:pPr>
      <w:r>
        <w:t>тарифами на автомобильном транспорте;</w:t>
      </w:r>
    </w:p>
    <w:p w:rsidR="00BF12DF" w:rsidRDefault="00BF12DF" w:rsidP="00965E69">
      <w:pPr>
        <w:pStyle w:val="af8"/>
        <w:numPr>
          <w:ilvl w:val="0"/>
          <w:numId w:val="193"/>
        </w:numPr>
        <w:tabs>
          <w:tab w:val="left" w:pos="700"/>
        </w:tabs>
        <w:jc w:val="both"/>
      </w:pPr>
      <w:r>
        <w:t>тарифами на речном и морском транспорте.</w:t>
      </w:r>
    </w:p>
    <w:p w:rsidR="00BF12DF" w:rsidRPr="000156AF" w:rsidRDefault="00BF12DF" w:rsidP="00BF12DF">
      <w:pPr>
        <w:tabs>
          <w:tab w:val="left" w:pos="700"/>
        </w:tabs>
        <w:jc w:val="both"/>
      </w:pPr>
      <w:r w:rsidRPr="000156AF">
        <w:t>ОСНОВНЫЕ ВОПРОСЫ ТЕМЫ:</w:t>
      </w:r>
    </w:p>
    <w:p w:rsidR="00BF12DF" w:rsidRDefault="00BF12DF" w:rsidP="00965E69">
      <w:pPr>
        <w:pStyle w:val="af8"/>
        <w:numPr>
          <w:ilvl w:val="0"/>
          <w:numId w:val="254"/>
        </w:numPr>
        <w:tabs>
          <w:tab w:val="left" w:pos="700"/>
        </w:tabs>
        <w:jc w:val="both"/>
      </w:pPr>
      <w:r>
        <w:t>Понятие транспортные тарифы.</w:t>
      </w:r>
    </w:p>
    <w:p w:rsidR="00BF12DF" w:rsidRPr="009B755C" w:rsidRDefault="00BF12DF" w:rsidP="00965E69">
      <w:pPr>
        <w:pStyle w:val="af8"/>
        <w:numPr>
          <w:ilvl w:val="0"/>
          <w:numId w:val="254"/>
        </w:numPr>
        <w:tabs>
          <w:tab w:val="left" w:pos="700"/>
        </w:tabs>
        <w:jc w:val="both"/>
      </w:pPr>
      <w:r>
        <w:t>Составляющие транспортных тарифов.</w:t>
      </w:r>
      <w:r w:rsidRPr="00B8681F">
        <w:rPr>
          <w:lang w:val="kk-KZ"/>
        </w:rPr>
        <w:t xml:space="preserve"> </w:t>
      </w:r>
    </w:p>
    <w:p w:rsidR="00BF12DF" w:rsidRPr="00B8681F" w:rsidRDefault="00BF12DF" w:rsidP="00965E69">
      <w:pPr>
        <w:pStyle w:val="af8"/>
        <w:numPr>
          <w:ilvl w:val="0"/>
          <w:numId w:val="254"/>
        </w:numPr>
        <w:tabs>
          <w:tab w:val="left" w:pos="700"/>
        </w:tabs>
        <w:jc w:val="both"/>
      </w:pPr>
      <w:r>
        <w:rPr>
          <w:lang w:val="kk-KZ"/>
        </w:rPr>
        <w:t>Факторы, влияющие на размер тарифной платы.</w:t>
      </w:r>
    </w:p>
    <w:p w:rsidR="00BF12DF" w:rsidRDefault="00BF12DF" w:rsidP="00965E69">
      <w:pPr>
        <w:pStyle w:val="af8"/>
        <w:numPr>
          <w:ilvl w:val="0"/>
          <w:numId w:val="254"/>
        </w:numPr>
        <w:tabs>
          <w:tab w:val="left" w:pos="700"/>
        </w:tabs>
        <w:jc w:val="both"/>
      </w:pPr>
      <w:r>
        <w:rPr>
          <w:lang w:val="kk-KZ"/>
        </w:rPr>
        <w:t>Особенности тарифов на отдельных видах транспорта</w:t>
      </w:r>
      <w:r>
        <w:t>.</w:t>
      </w:r>
    </w:p>
    <w:p w:rsidR="00BF12DF" w:rsidRDefault="00BF12DF" w:rsidP="00965E69">
      <w:pPr>
        <w:pStyle w:val="af8"/>
        <w:numPr>
          <w:ilvl w:val="0"/>
          <w:numId w:val="254"/>
        </w:numPr>
        <w:tabs>
          <w:tab w:val="left" w:pos="700"/>
        </w:tabs>
        <w:jc w:val="both"/>
      </w:pPr>
      <w:r>
        <w:t>Тарифы и их виды на железнодорожном транспорте.</w:t>
      </w:r>
    </w:p>
    <w:p w:rsidR="00BF12DF" w:rsidRDefault="00BF12DF" w:rsidP="00965E69">
      <w:pPr>
        <w:pStyle w:val="af8"/>
        <w:numPr>
          <w:ilvl w:val="0"/>
          <w:numId w:val="254"/>
        </w:numPr>
        <w:tabs>
          <w:tab w:val="left" w:pos="700"/>
        </w:tabs>
        <w:jc w:val="both"/>
      </w:pPr>
      <w:r>
        <w:t>Тарифы и их виды на автомобильном транспорте.</w:t>
      </w:r>
    </w:p>
    <w:p w:rsidR="00BF12DF" w:rsidRDefault="00BF12DF" w:rsidP="00965E69">
      <w:pPr>
        <w:pStyle w:val="af8"/>
        <w:numPr>
          <w:ilvl w:val="0"/>
          <w:numId w:val="254"/>
        </w:numPr>
        <w:tabs>
          <w:tab w:val="left" w:pos="700"/>
        </w:tabs>
        <w:jc w:val="both"/>
      </w:pPr>
      <w:r>
        <w:t>Тарифы и их виды на речном и морском транспорте.</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Default="00BF12DF" w:rsidP="00BF12DF">
      <w:pPr>
        <w:ind w:firstLine="567"/>
        <w:jc w:val="both"/>
        <w:rPr>
          <w:i/>
        </w:rPr>
      </w:pPr>
      <w:r w:rsidRPr="00466150">
        <w:rPr>
          <w:i/>
        </w:rPr>
        <w:t xml:space="preserve">Работа в малых группах. Презентация: </w:t>
      </w:r>
    </w:p>
    <w:p w:rsidR="00BF12DF" w:rsidRDefault="00BF12DF" w:rsidP="00965E69">
      <w:pPr>
        <w:pStyle w:val="af8"/>
        <w:numPr>
          <w:ilvl w:val="0"/>
          <w:numId w:val="255"/>
        </w:numPr>
        <w:tabs>
          <w:tab w:val="left" w:pos="709"/>
        </w:tabs>
        <w:jc w:val="both"/>
      </w:pPr>
      <w:r>
        <w:t>Транспортные тарифы и их составляющие.</w:t>
      </w:r>
    </w:p>
    <w:p w:rsidR="00BF12DF" w:rsidRDefault="00BF12DF" w:rsidP="00965E69">
      <w:pPr>
        <w:pStyle w:val="af8"/>
        <w:numPr>
          <w:ilvl w:val="0"/>
          <w:numId w:val="255"/>
        </w:numPr>
        <w:tabs>
          <w:tab w:val="left" w:pos="709"/>
        </w:tabs>
        <w:jc w:val="both"/>
      </w:pPr>
      <w:r>
        <w:t>Тарифы и их виды на железнодорожном транспорте.</w:t>
      </w:r>
    </w:p>
    <w:p w:rsidR="00BF12DF" w:rsidRDefault="00BF12DF" w:rsidP="00965E69">
      <w:pPr>
        <w:pStyle w:val="af8"/>
        <w:numPr>
          <w:ilvl w:val="0"/>
          <w:numId w:val="255"/>
        </w:numPr>
        <w:tabs>
          <w:tab w:val="left" w:pos="709"/>
        </w:tabs>
        <w:jc w:val="both"/>
      </w:pPr>
      <w:r>
        <w:t>Тарифы и их виды на автомобильном транспорте.</w:t>
      </w:r>
    </w:p>
    <w:p w:rsidR="00BF12DF" w:rsidRDefault="00BF12DF" w:rsidP="00965E69">
      <w:pPr>
        <w:pStyle w:val="af8"/>
        <w:numPr>
          <w:ilvl w:val="0"/>
          <w:numId w:val="255"/>
        </w:numPr>
        <w:tabs>
          <w:tab w:val="left" w:pos="709"/>
        </w:tabs>
        <w:jc w:val="both"/>
      </w:pPr>
      <w:r>
        <w:t>Тарифы и их виды на речном и морском транспорте.</w:t>
      </w:r>
    </w:p>
    <w:p w:rsidR="00BF12DF" w:rsidRPr="000156AF" w:rsidRDefault="00BF12DF" w:rsidP="00BF12DF">
      <w:pPr>
        <w:jc w:val="both"/>
      </w:pPr>
      <w:r w:rsidRPr="000156AF">
        <w:t>ЛИТЕРАТУРА:</w:t>
      </w:r>
    </w:p>
    <w:p w:rsidR="00BF12DF" w:rsidRDefault="00BF12DF" w:rsidP="00BF12DF">
      <w:pPr>
        <w:ind w:firstLine="567"/>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256"/>
        </w:numPr>
        <w:jc w:val="both"/>
      </w:pPr>
      <w:r w:rsidRPr="000156AF">
        <w:t>Савенкова Т.И. Логистика. – Москва: Омега-Л, 2010.</w:t>
      </w:r>
    </w:p>
    <w:p w:rsidR="00BF12DF" w:rsidRPr="000156AF" w:rsidRDefault="00BF12DF" w:rsidP="00965E69">
      <w:pPr>
        <w:pStyle w:val="11"/>
        <w:numPr>
          <w:ilvl w:val="0"/>
          <w:numId w:val="256"/>
        </w:numPr>
        <w:jc w:val="both"/>
      </w:pPr>
      <w:r w:rsidRPr="000156AF">
        <w:t>Тулембаева А.Н. Логистика. – Алматы: Триумф «Т», 2008.</w:t>
      </w:r>
    </w:p>
    <w:p w:rsidR="00BF12DF" w:rsidRPr="000156AF" w:rsidRDefault="00BF12DF" w:rsidP="00965E69">
      <w:pPr>
        <w:pStyle w:val="11"/>
        <w:numPr>
          <w:ilvl w:val="0"/>
          <w:numId w:val="256"/>
        </w:numPr>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256"/>
        </w:numPr>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t>Дополнительная:</w:t>
      </w:r>
    </w:p>
    <w:p w:rsidR="00BF12DF" w:rsidRPr="000156AF" w:rsidRDefault="00BF12DF" w:rsidP="00965E69">
      <w:pPr>
        <w:widowControl w:val="0"/>
        <w:numPr>
          <w:ilvl w:val="0"/>
          <w:numId w:val="257"/>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257"/>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257"/>
        </w:numPr>
        <w:shd w:val="clear" w:color="auto" w:fill="FFFFFF"/>
        <w:tabs>
          <w:tab w:val="left" w:pos="355"/>
        </w:tabs>
        <w:autoSpaceDE w:val="0"/>
        <w:autoSpaceDN w:val="0"/>
        <w:adjustRightInd w:val="0"/>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Пер. с англ. - М.: Олимп-Бизнес, 2001.</w:t>
      </w:r>
    </w:p>
    <w:p w:rsidR="00BF12DF" w:rsidRPr="000156AF" w:rsidRDefault="00BF12DF" w:rsidP="00965E69">
      <w:pPr>
        <w:widowControl w:val="0"/>
        <w:numPr>
          <w:ilvl w:val="0"/>
          <w:numId w:val="257"/>
        </w:numPr>
        <w:shd w:val="clear" w:color="auto" w:fill="FFFFFF"/>
        <w:tabs>
          <w:tab w:val="left" w:pos="355"/>
        </w:tabs>
        <w:autoSpaceDE w:val="0"/>
        <w:autoSpaceDN w:val="0"/>
        <w:adjustRightInd w:val="0"/>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257"/>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257"/>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257"/>
        </w:numPr>
        <w:shd w:val="clear" w:color="auto" w:fill="FFFFFF"/>
        <w:tabs>
          <w:tab w:val="left" w:pos="355"/>
        </w:tabs>
        <w:autoSpaceDE w:val="0"/>
        <w:autoSpaceDN w:val="0"/>
        <w:adjustRightInd w:val="0"/>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lastRenderedPageBreak/>
        <w:t xml:space="preserve">«Дашков и К», 1999. </w:t>
      </w:r>
    </w:p>
    <w:p w:rsidR="00BF12DF" w:rsidRPr="000156AF" w:rsidRDefault="00BF12DF" w:rsidP="00965E69">
      <w:pPr>
        <w:widowControl w:val="0"/>
        <w:numPr>
          <w:ilvl w:val="0"/>
          <w:numId w:val="257"/>
        </w:numPr>
        <w:shd w:val="clear" w:color="auto" w:fill="FFFFFF"/>
        <w:tabs>
          <w:tab w:val="left" w:pos="355"/>
        </w:tabs>
        <w:autoSpaceDE w:val="0"/>
        <w:autoSpaceDN w:val="0"/>
        <w:adjustRightInd w:val="0"/>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0156AF" w:rsidRDefault="00BF12DF" w:rsidP="00965E69">
      <w:pPr>
        <w:widowControl w:val="0"/>
        <w:numPr>
          <w:ilvl w:val="0"/>
          <w:numId w:val="257"/>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BF12DF" w:rsidRDefault="00BF12DF" w:rsidP="00BF12DF">
      <w:pPr>
        <w:jc w:val="center"/>
      </w:pPr>
    </w:p>
    <w:p w:rsidR="00BF12DF" w:rsidRDefault="00BF12DF" w:rsidP="00BF12DF">
      <w:pPr>
        <w:jc w:val="center"/>
      </w:pPr>
      <w:r w:rsidRPr="000156AF">
        <w:t>КОНТРОЛЬ</w:t>
      </w:r>
      <w:r>
        <w:t xml:space="preserve"> ЗНАНИЙ ПО ТЕМЕ</w:t>
      </w:r>
      <w:r w:rsidRPr="000156AF">
        <w:t>:</w:t>
      </w:r>
    </w:p>
    <w:p w:rsidR="00BF12DF" w:rsidRPr="009B755C" w:rsidRDefault="00BF12DF" w:rsidP="00BF12DF">
      <w:pPr>
        <w:jc w:val="center"/>
      </w:pPr>
      <w:r w:rsidRPr="009B755C">
        <w:t>ТРАНСПОРТНЫЕ ТАРИФЫ.</w:t>
      </w:r>
    </w:p>
    <w:p w:rsidR="00BF12DF" w:rsidRDefault="00BF12DF" w:rsidP="00BF12DF">
      <w:pPr>
        <w:ind w:firstLine="567"/>
        <w:jc w:val="center"/>
      </w:pPr>
      <w:r>
        <w:t xml:space="preserve"> </w:t>
      </w:r>
    </w:p>
    <w:p w:rsidR="00BF12DF" w:rsidRDefault="00BF12DF" w:rsidP="00BF12DF">
      <w:pPr>
        <w:ind w:firstLine="567"/>
        <w:jc w:val="center"/>
        <w:rPr>
          <w:b/>
          <w:lang w:val="kk-KZ"/>
        </w:rPr>
      </w:pPr>
      <w:r w:rsidRPr="002B5114">
        <w:rPr>
          <w:b/>
        </w:rPr>
        <w:t>Карта №1.</w:t>
      </w:r>
    </w:p>
    <w:p w:rsidR="00BF12DF" w:rsidRDefault="00BF12DF" w:rsidP="00BF12DF">
      <w:pPr>
        <w:pStyle w:val="af8"/>
        <w:tabs>
          <w:tab w:val="left" w:pos="700"/>
        </w:tabs>
        <w:jc w:val="both"/>
      </w:pPr>
    </w:p>
    <w:p w:rsidR="00BF12DF" w:rsidRDefault="00BF12DF" w:rsidP="00965E69">
      <w:pPr>
        <w:pStyle w:val="af8"/>
        <w:numPr>
          <w:ilvl w:val="0"/>
          <w:numId w:val="258"/>
        </w:numPr>
        <w:tabs>
          <w:tab w:val="left" w:pos="1276"/>
        </w:tabs>
        <w:ind w:left="1134" w:hanging="283"/>
        <w:jc w:val="both"/>
      </w:pPr>
      <w:r>
        <w:t>Понятие транспортные тарифы.</w:t>
      </w:r>
    </w:p>
    <w:p w:rsidR="00BF12DF" w:rsidRDefault="00BF12DF" w:rsidP="00965E69">
      <w:pPr>
        <w:pStyle w:val="af8"/>
        <w:numPr>
          <w:ilvl w:val="0"/>
          <w:numId w:val="258"/>
        </w:numPr>
        <w:tabs>
          <w:tab w:val="left" w:pos="1276"/>
        </w:tabs>
        <w:ind w:left="1134" w:hanging="283"/>
        <w:jc w:val="both"/>
      </w:pPr>
      <w:r>
        <w:t>Общие тарифы на железнодорожном транспорте.</w:t>
      </w:r>
    </w:p>
    <w:p w:rsidR="00BF12DF" w:rsidRDefault="00BF12DF" w:rsidP="00BF12DF">
      <w:pPr>
        <w:tabs>
          <w:tab w:val="left" w:pos="1276"/>
        </w:tabs>
        <w:ind w:left="1134" w:hanging="283"/>
        <w:jc w:val="both"/>
      </w:pPr>
    </w:p>
    <w:p w:rsidR="00BF12DF" w:rsidRDefault="00BF12DF" w:rsidP="00BF12DF">
      <w:pPr>
        <w:tabs>
          <w:tab w:val="left" w:pos="1276"/>
        </w:tabs>
        <w:ind w:left="1134" w:hanging="283"/>
        <w:jc w:val="center"/>
        <w:rPr>
          <w:b/>
          <w:lang w:val="kk-KZ"/>
        </w:rPr>
      </w:pPr>
      <w:r w:rsidRPr="00FB16D2">
        <w:rPr>
          <w:b/>
        </w:rPr>
        <w:t>Карта №2</w:t>
      </w:r>
    </w:p>
    <w:p w:rsidR="00BF12DF" w:rsidRPr="001B2D4F" w:rsidRDefault="00BF12DF" w:rsidP="00BF12DF">
      <w:pPr>
        <w:tabs>
          <w:tab w:val="left" w:pos="1276"/>
        </w:tabs>
        <w:ind w:left="1134" w:hanging="283"/>
        <w:jc w:val="center"/>
        <w:rPr>
          <w:b/>
          <w:lang w:val="kk-KZ"/>
        </w:rPr>
      </w:pPr>
    </w:p>
    <w:p w:rsidR="00BF12DF" w:rsidRPr="009B755C" w:rsidRDefault="00BF12DF" w:rsidP="00965E69">
      <w:pPr>
        <w:pStyle w:val="af8"/>
        <w:numPr>
          <w:ilvl w:val="0"/>
          <w:numId w:val="259"/>
        </w:numPr>
        <w:tabs>
          <w:tab w:val="left" w:pos="1276"/>
        </w:tabs>
        <w:ind w:left="1134" w:hanging="283"/>
        <w:jc w:val="both"/>
      </w:pPr>
      <w:r>
        <w:t>Составляющие транспортных тарифов.</w:t>
      </w:r>
      <w:r w:rsidRPr="00B8681F">
        <w:rPr>
          <w:lang w:val="kk-KZ"/>
        </w:rPr>
        <w:t xml:space="preserve"> </w:t>
      </w:r>
    </w:p>
    <w:p w:rsidR="00BF12DF" w:rsidRPr="00B8681F" w:rsidRDefault="00BF12DF" w:rsidP="00965E69">
      <w:pPr>
        <w:pStyle w:val="af8"/>
        <w:numPr>
          <w:ilvl w:val="0"/>
          <w:numId w:val="259"/>
        </w:numPr>
        <w:tabs>
          <w:tab w:val="left" w:pos="1276"/>
        </w:tabs>
        <w:ind w:left="1134" w:hanging="283"/>
        <w:jc w:val="both"/>
      </w:pPr>
      <w:r>
        <w:rPr>
          <w:lang w:val="kk-KZ"/>
        </w:rPr>
        <w:t>Факторы, влияющие на размер тарифной платы.</w:t>
      </w:r>
    </w:p>
    <w:p w:rsidR="00BF12DF" w:rsidRDefault="00BF12DF" w:rsidP="00BF12DF">
      <w:pPr>
        <w:pStyle w:val="af8"/>
        <w:tabs>
          <w:tab w:val="left" w:pos="1276"/>
        </w:tabs>
        <w:ind w:left="1134" w:hanging="283"/>
        <w:jc w:val="both"/>
      </w:pPr>
    </w:p>
    <w:p w:rsidR="00BF12DF" w:rsidRDefault="00BF12DF" w:rsidP="00BF12DF">
      <w:pPr>
        <w:tabs>
          <w:tab w:val="left" w:pos="1276"/>
        </w:tabs>
        <w:ind w:left="1134" w:hanging="283"/>
        <w:jc w:val="center"/>
        <w:rPr>
          <w:b/>
        </w:rPr>
      </w:pPr>
      <w:r w:rsidRPr="00DC5C24">
        <w:rPr>
          <w:b/>
        </w:rPr>
        <w:t>Карта №3</w:t>
      </w:r>
    </w:p>
    <w:p w:rsidR="00BF12DF" w:rsidRPr="00DC5C24" w:rsidRDefault="00BF12DF" w:rsidP="00BF12DF">
      <w:pPr>
        <w:tabs>
          <w:tab w:val="left" w:pos="1276"/>
        </w:tabs>
        <w:ind w:left="1134" w:hanging="283"/>
        <w:jc w:val="center"/>
      </w:pPr>
    </w:p>
    <w:p w:rsidR="00BF12DF" w:rsidRDefault="00BF12DF" w:rsidP="00965E69">
      <w:pPr>
        <w:pStyle w:val="af8"/>
        <w:numPr>
          <w:ilvl w:val="0"/>
          <w:numId w:val="260"/>
        </w:numPr>
        <w:tabs>
          <w:tab w:val="left" w:pos="1276"/>
        </w:tabs>
        <w:ind w:left="1134" w:hanging="283"/>
        <w:jc w:val="both"/>
      </w:pPr>
      <w:r>
        <w:rPr>
          <w:lang w:val="kk-KZ"/>
        </w:rPr>
        <w:t>Особенности тарифов на отдельных видах транспорта</w:t>
      </w:r>
      <w:r>
        <w:t>.</w:t>
      </w:r>
    </w:p>
    <w:p w:rsidR="00BF12DF" w:rsidRDefault="00BF12DF" w:rsidP="00965E69">
      <w:pPr>
        <w:pStyle w:val="af8"/>
        <w:numPr>
          <w:ilvl w:val="0"/>
          <w:numId w:val="260"/>
        </w:numPr>
        <w:tabs>
          <w:tab w:val="left" w:pos="1276"/>
        </w:tabs>
        <w:ind w:left="1134" w:hanging="283"/>
        <w:jc w:val="both"/>
      </w:pPr>
      <w:r>
        <w:t>Исключительные тарифы на железнодорожном транспорте.</w:t>
      </w:r>
    </w:p>
    <w:p w:rsidR="00BF12DF" w:rsidRDefault="00BF12DF" w:rsidP="00BF12DF">
      <w:pPr>
        <w:pStyle w:val="af8"/>
        <w:tabs>
          <w:tab w:val="left" w:pos="284"/>
          <w:tab w:val="left" w:pos="1276"/>
        </w:tabs>
        <w:ind w:left="1134" w:hanging="283"/>
        <w:jc w:val="both"/>
      </w:pPr>
    </w:p>
    <w:p w:rsidR="00BF12DF" w:rsidRDefault="00BF12DF" w:rsidP="00BF12DF">
      <w:pPr>
        <w:tabs>
          <w:tab w:val="left" w:pos="1276"/>
        </w:tabs>
        <w:ind w:left="1134" w:hanging="283"/>
        <w:jc w:val="center"/>
        <w:rPr>
          <w:b/>
          <w:lang w:val="kk-KZ"/>
        </w:rPr>
      </w:pPr>
      <w:r w:rsidRPr="00EE4863">
        <w:rPr>
          <w:b/>
        </w:rPr>
        <w:t>Карта №4</w:t>
      </w:r>
    </w:p>
    <w:p w:rsidR="00BF12DF" w:rsidRPr="001B2D4F" w:rsidRDefault="00BF12DF" w:rsidP="00BF12DF">
      <w:pPr>
        <w:tabs>
          <w:tab w:val="left" w:pos="1276"/>
        </w:tabs>
        <w:ind w:left="1134" w:hanging="283"/>
        <w:jc w:val="center"/>
        <w:rPr>
          <w:b/>
          <w:lang w:val="kk-KZ"/>
        </w:rPr>
      </w:pPr>
    </w:p>
    <w:p w:rsidR="00BF12DF" w:rsidRDefault="00BF12DF" w:rsidP="00965E69">
      <w:pPr>
        <w:pStyle w:val="af8"/>
        <w:numPr>
          <w:ilvl w:val="0"/>
          <w:numId w:val="261"/>
        </w:numPr>
        <w:tabs>
          <w:tab w:val="left" w:pos="1276"/>
        </w:tabs>
        <w:ind w:left="1134" w:hanging="283"/>
        <w:jc w:val="both"/>
      </w:pPr>
      <w:r>
        <w:t>Тарифы и их виды на железнодорожном транспорте.</w:t>
      </w:r>
    </w:p>
    <w:p w:rsidR="00BF12DF" w:rsidRDefault="00BF12DF" w:rsidP="00965E69">
      <w:pPr>
        <w:pStyle w:val="af8"/>
        <w:numPr>
          <w:ilvl w:val="0"/>
          <w:numId w:val="261"/>
        </w:numPr>
        <w:tabs>
          <w:tab w:val="left" w:pos="1276"/>
        </w:tabs>
        <w:ind w:left="1134" w:hanging="283"/>
        <w:jc w:val="both"/>
      </w:pPr>
      <w:r>
        <w:t>Составляющие транспортных тарифов.</w:t>
      </w:r>
    </w:p>
    <w:p w:rsidR="00BF12DF" w:rsidRDefault="00BF12DF" w:rsidP="00BF12DF">
      <w:pPr>
        <w:tabs>
          <w:tab w:val="left" w:pos="1276"/>
        </w:tabs>
        <w:ind w:left="1134" w:hanging="283"/>
      </w:pPr>
    </w:p>
    <w:p w:rsidR="00BF12DF" w:rsidRDefault="00BF12DF" w:rsidP="00BF12DF">
      <w:pPr>
        <w:tabs>
          <w:tab w:val="left" w:pos="1276"/>
        </w:tabs>
        <w:ind w:left="1134" w:hanging="283"/>
        <w:jc w:val="center"/>
        <w:rPr>
          <w:b/>
          <w:lang w:val="kk-KZ"/>
        </w:rPr>
      </w:pPr>
      <w:r w:rsidRPr="0057300F">
        <w:rPr>
          <w:b/>
        </w:rPr>
        <w:t>Карта №5</w:t>
      </w:r>
    </w:p>
    <w:p w:rsidR="00BF12DF" w:rsidRPr="001B2D4F" w:rsidRDefault="00BF12DF" w:rsidP="00BF12DF">
      <w:pPr>
        <w:tabs>
          <w:tab w:val="left" w:pos="1276"/>
        </w:tabs>
        <w:ind w:left="1134" w:hanging="283"/>
        <w:jc w:val="center"/>
        <w:rPr>
          <w:b/>
          <w:lang w:val="kk-KZ"/>
        </w:rPr>
      </w:pPr>
    </w:p>
    <w:p w:rsidR="00BF12DF" w:rsidRDefault="00BF12DF" w:rsidP="00965E69">
      <w:pPr>
        <w:pStyle w:val="af8"/>
        <w:numPr>
          <w:ilvl w:val="0"/>
          <w:numId w:val="262"/>
        </w:numPr>
        <w:tabs>
          <w:tab w:val="left" w:pos="1276"/>
        </w:tabs>
        <w:ind w:left="1134" w:hanging="283"/>
        <w:jc w:val="both"/>
      </w:pPr>
      <w:r>
        <w:t>Тарифы и их виды на автомобильном транспорте.</w:t>
      </w:r>
    </w:p>
    <w:p w:rsidR="00BF12DF" w:rsidRDefault="00BF12DF" w:rsidP="00965E69">
      <w:pPr>
        <w:pStyle w:val="af8"/>
        <w:numPr>
          <w:ilvl w:val="0"/>
          <w:numId w:val="262"/>
        </w:numPr>
        <w:tabs>
          <w:tab w:val="left" w:pos="1276"/>
        </w:tabs>
        <w:ind w:left="1134" w:hanging="283"/>
        <w:jc w:val="both"/>
      </w:pPr>
      <w:r>
        <w:t>Льготные тарифы на железнодорожном транспорте.</w:t>
      </w:r>
    </w:p>
    <w:p w:rsidR="00BF12DF" w:rsidRDefault="00BF12DF" w:rsidP="00BF12DF">
      <w:pPr>
        <w:tabs>
          <w:tab w:val="left" w:pos="1276"/>
        </w:tabs>
        <w:ind w:left="1134" w:hanging="283"/>
        <w:jc w:val="center"/>
      </w:pPr>
    </w:p>
    <w:p w:rsidR="00BF12DF" w:rsidRPr="001B2D4F" w:rsidRDefault="00BF12DF" w:rsidP="00BF12DF">
      <w:pPr>
        <w:tabs>
          <w:tab w:val="left" w:pos="1276"/>
        </w:tabs>
        <w:ind w:left="1134" w:hanging="283"/>
        <w:jc w:val="center"/>
        <w:rPr>
          <w:b/>
          <w:lang w:val="kk-KZ"/>
        </w:rPr>
      </w:pPr>
      <w:r>
        <w:rPr>
          <w:b/>
        </w:rPr>
        <w:t>Карта №6</w:t>
      </w:r>
    </w:p>
    <w:p w:rsidR="00BF12DF" w:rsidRPr="001B2D4F" w:rsidRDefault="00BF12DF" w:rsidP="00BF12DF">
      <w:pPr>
        <w:tabs>
          <w:tab w:val="left" w:pos="1276"/>
        </w:tabs>
        <w:ind w:left="1134" w:hanging="283"/>
        <w:jc w:val="center"/>
        <w:rPr>
          <w:b/>
          <w:lang w:val="kk-KZ"/>
        </w:rPr>
      </w:pPr>
    </w:p>
    <w:p w:rsidR="00BF12DF" w:rsidRDefault="00BF12DF" w:rsidP="00965E69">
      <w:pPr>
        <w:pStyle w:val="af8"/>
        <w:numPr>
          <w:ilvl w:val="0"/>
          <w:numId w:val="264"/>
        </w:numPr>
        <w:tabs>
          <w:tab w:val="left" w:pos="1276"/>
        </w:tabs>
        <w:ind w:left="1134" w:hanging="283"/>
        <w:jc w:val="both"/>
      </w:pPr>
      <w:r>
        <w:t>Тарифы и их виды на речном и морском транспорте.</w:t>
      </w:r>
    </w:p>
    <w:p w:rsidR="00BF12DF" w:rsidRDefault="00BF12DF" w:rsidP="00965E69">
      <w:pPr>
        <w:pStyle w:val="af8"/>
        <w:numPr>
          <w:ilvl w:val="0"/>
          <w:numId w:val="264"/>
        </w:numPr>
        <w:tabs>
          <w:tab w:val="left" w:pos="1276"/>
        </w:tabs>
        <w:ind w:left="1134" w:hanging="283"/>
        <w:jc w:val="both"/>
      </w:pPr>
      <w:r>
        <w:t>Составляющие транспортных тарифов.</w:t>
      </w:r>
    </w:p>
    <w:p w:rsidR="00BF12DF" w:rsidRDefault="00BF12DF" w:rsidP="00BF12DF">
      <w:pPr>
        <w:tabs>
          <w:tab w:val="left" w:pos="1276"/>
        </w:tabs>
        <w:ind w:left="1134" w:hanging="283"/>
        <w:jc w:val="both"/>
      </w:pPr>
    </w:p>
    <w:p w:rsidR="00BF12DF" w:rsidRDefault="00BF12DF" w:rsidP="00BF12DF">
      <w:pPr>
        <w:tabs>
          <w:tab w:val="left" w:pos="1276"/>
        </w:tabs>
        <w:ind w:left="1134" w:hanging="283"/>
        <w:jc w:val="center"/>
        <w:rPr>
          <w:b/>
        </w:rPr>
      </w:pPr>
      <w:r>
        <w:rPr>
          <w:b/>
        </w:rPr>
        <w:t>Карта №7</w:t>
      </w:r>
    </w:p>
    <w:p w:rsidR="00BF12DF" w:rsidRDefault="00BF12DF" w:rsidP="00BF12DF">
      <w:pPr>
        <w:tabs>
          <w:tab w:val="left" w:pos="1276"/>
        </w:tabs>
        <w:ind w:left="1134" w:hanging="283"/>
        <w:jc w:val="center"/>
        <w:rPr>
          <w:b/>
        </w:rPr>
      </w:pPr>
    </w:p>
    <w:p w:rsidR="00BF12DF" w:rsidRDefault="00BF12DF" w:rsidP="00965E69">
      <w:pPr>
        <w:pStyle w:val="af8"/>
        <w:numPr>
          <w:ilvl w:val="0"/>
          <w:numId w:val="263"/>
        </w:numPr>
        <w:tabs>
          <w:tab w:val="left" w:pos="1276"/>
        </w:tabs>
        <w:ind w:left="1134" w:hanging="283"/>
        <w:jc w:val="both"/>
      </w:pPr>
      <w:r>
        <w:t>Местные тарифы на железнодорожном транспорте.</w:t>
      </w:r>
    </w:p>
    <w:p w:rsidR="00BF12DF" w:rsidRDefault="00BF12DF" w:rsidP="00965E69">
      <w:pPr>
        <w:pStyle w:val="af8"/>
        <w:numPr>
          <w:ilvl w:val="0"/>
          <w:numId w:val="263"/>
        </w:numPr>
        <w:tabs>
          <w:tab w:val="left" w:pos="1276"/>
        </w:tabs>
        <w:ind w:left="1134" w:hanging="283"/>
        <w:jc w:val="both"/>
      </w:pPr>
      <w:r w:rsidRPr="00BB07A2">
        <w:rPr>
          <w:lang w:val="kk-KZ"/>
        </w:rPr>
        <w:t>Факторы, влияющие на размер тарифной платы.</w:t>
      </w:r>
    </w:p>
    <w:p w:rsidR="00BF12DF" w:rsidRDefault="00BF12DF" w:rsidP="00BF12DF">
      <w:pPr>
        <w:tabs>
          <w:tab w:val="left" w:pos="1276"/>
        </w:tabs>
        <w:ind w:left="1134" w:hanging="283"/>
        <w:jc w:val="center"/>
        <w:rPr>
          <w:b/>
        </w:rPr>
      </w:pPr>
    </w:p>
    <w:p w:rsidR="00BF12DF" w:rsidRDefault="00BF12DF" w:rsidP="00BF12DF">
      <w:pPr>
        <w:tabs>
          <w:tab w:val="left" w:pos="1276"/>
        </w:tabs>
        <w:ind w:left="1134" w:hanging="283"/>
        <w:jc w:val="center"/>
        <w:rPr>
          <w:b/>
        </w:rPr>
      </w:pPr>
      <w:r>
        <w:rPr>
          <w:b/>
        </w:rPr>
        <w:t>Карта №8</w:t>
      </w:r>
    </w:p>
    <w:p w:rsidR="00BF12DF" w:rsidRDefault="00BF12DF" w:rsidP="00BF12DF">
      <w:pPr>
        <w:tabs>
          <w:tab w:val="left" w:pos="1276"/>
        </w:tabs>
        <w:ind w:left="1134" w:hanging="283"/>
        <w:jc w:val="center"/>
        <w:rPr>
          <w:b/>
        </w:rPr>
      </w:pPr>
    </w:p>
    <w:p w:rsidR="00BF12DF" w:rsidRPr="00BB07A2" w:rsidRDefault="00BF12DF" w:rsidP="00965E69">
      <w:pPr>
        <w:pStyle w:val="af8"/>
        <w:numPr>
          <w:ilvl w:val="0"/>
          <w:numId w:val="265"/>
        </w:numPr>
        <w:tabs>
          <w:tab w:val="left" w:pos="1276"/>
        </w:tabs>
        <w:ind w:left="1134" w:hanging="283"/>
        <w:jc w:val="both"/>
      </w:pPr>
      <w:r>
        <w:rPr>
          <w:lang w:val="kk-KZ"/>
        </w:rPr>
        <w:t>Факторы, влияющие на размер тарифной платы.</w:t>
      </w:r>
    </w:p>
    <w:p w:rsidR="00BF12DF" w:rsidRDefault="00BF12DF" w:rsidP="00965E69">
      <w:pPr>
        <w:pStyle w:val="af8"/>
        <w:numPr>
          <w:ilvl w:val="0"/>
          <w:numId w:val="265"/>
        </w:numPr>
        <w:tabs>
          <w:tab w:val="left" w:pos="1276"/>
        </w:tabs>
        <w:ind w:left="1134" w:hanging="283"/>
        <w:jc w:val="both"/>
      </w:pPr>
      <w:r>
        <w:t>Исключительные тарифы на железнодорожном транспорте.</w:t>
      </w:r>
    </w:p>
    <w:p w:rsidR="00BF12DF" w:rsidRDefault="00BF12DF" w:rsidP="00BF12DF">
      <w:pPr>
        <w:tabs>
          <w:tab w:val="left" w:pos="1276"/>
        </w:tabs>
        <w:ind w:left="1134" w:hanging="283"/>
        <w:jc w:val="center"/>
        <w:rPr>
          <w:b/>
        </w:rPr>
      </w:pPr>
    </w:p>
    <w:p w:rsidR="00BF12DF" w:rsidRDefault="00BF12DF" w:rsidP="00BF12DF">
      <w:pPr>
        <w:tabs>
          <w:tab w:val="left" w:pos="1276"/>
        </w:tabs>
        <w:ind w:left="1134" w:hanging="283"/>
        <w:jc w:val="center"/>
        <w:rPr>
          <w:b/>
        </w:rPr>
      </w:pPr>
      <w:r w:rsidRPr="00EE4863">
        <w:rPr>
          <w:b/>
        </w:rPr>
        <w:t xml:space="preserve">Карта </w:t>
      </w:r>
      <w:r>
        <w:rPr>
          <w:b/>
        </w:rPr>
        <w:t>№9</w:t>
      </w:r>
    </w:p>
    <w:p w:rsidR="00BF12DF" w:rsidRDefault="00BF12DF" w:rsidP="00BF12DF">
      <w:pPr>
        <w:tabs>
          <w:tab w:val="left" w:pos="1276"/>
        </w:tabs>
        <w:ind w:left="1134" w:hanging="283"/>
        <w:jc w:val="center"/>
        <w:rPr>
          <w:b/>
          <w:lang w:val="kk-KZ"/>
        </w:rPr>
      </w:pPr>
    </w:p>
    <w:p w:rsidR="00BF12DF" w:rsidRDefault="00BF12DF" w:rsidP="00965E69">
      <w:pPr>
        <w:pStyle w:val="af8"/>
        <w:numPr>
          <w:ilvl w:val="0"/>
          <w:numId w:val="267"/>
        </w:numPr>
        <w:tabs>
          <w:tab w:val="left" w:pos="1276"/>
        </w:tabs>
        <w:ind w:left="1134" w:hanging="283"/>
        <w:jc w:val="both"/>
      </w:pPr>
      <w:r>
        <w:t>Понятие транспортные тарифы.</w:t>
      </w:r>
    </w:p>
    <w:p w:rsidR="00BF12DF" w:rsidRDefault="00BF12DF" w:rsidP="00965E69">
      <w:pPr>
        <w:pStyle w:val="af8"/>
        <w:numPr>
          <w:ilvl w:val="0"/>
          <w:numId w:val="267"/>
        </w:numPr>
        <w:tabs>
          <w:tab w:val="left" w:pos="1276"/>
        </w:tabs>
        <w:ind w:left="1134" w:hanging="283"/>
        <w:jc w:val="both"/>
      </w:pPr>
      <w:r>
        <w:t>Льготные тарифы на железнодорожном транспорте.</w:t>
      </w:r>
    </w:p>
    <w:p w:rsidR="00BF12DF" w:rsidRPr="00CB2808" w:rsidRDefault="00BF12DF" w:rsidP="00BF12DF">
      <w:pPr>
        <w:pStyle w:val="af8"/>
        <w:tabs>
          <w:tab w:val="left" w:pos="1276"/>
        </w:tabs>
        <w:ind w:left="1134" w:hanging="283"/>
        <w:jc w:val="both"/>
      </w:pPr>
    </w:p>
    <w:p w:rsidR="00B902F2" w:rsidRDefault="00B902F2" w:rsidP="00BF12DF">
      <w:pPr>
        <w:tabs>
          <w:tab w:val="left" w:pos="1276"/>
        </w:tabs>
        <w:ind w:left="1134" w:hanging="283"/>
        <w:jc w:val="center"/>
        <w:rPr>
          <w:b/>
        </w:rPr>
      </w:pPr>
    </w:p>
    <w:p w:rsidR="00BF12DF" w:rsidRDefault="00BF12DF" w:rsidP="00BF12DF">
      <w:pPr>
        <w:tabs>
          <w:tab w:val="left" w:pos="1276"/>
        </w:tabs>
        <w:ind w:left="1134" w:hanging="283"/>
        <w:jc w:val="center"/>
        <w:rPr>
          <w:b/>
        </w:rPr>
      </w:pPr>
      <w:r>
        <w:rPr>
          <w:b/>
        </w:rPr>
        <w:t>Карта №10</w:t>
      </w:r>
    </w:p>
    <w:p w:rsidR="00BF12DF" w:rsidRDefault="00BF12DF" w:rsidP="00BF12DF">
      <w:pPr>
        <w:tabs>
          <w:tab w:val="left" w:pos="1276"/>
        </w:tabs>
        <w:ind w:left="1134" w:hanging="283"/>
        <w:jc w:val="center"/>
        <w:rPr>
          <w:b/>
          <w:lang w:val="kk-KZ"/>
        </w:rPr>
      </w:pPr>
    </w:p>
    <w:p w:rsidR="00BF12DF" w:rsidRPr="00BB07A2" w:rsidRDefault="00BF12DF" w:rsidP="00965E69">
      <w:pPr>
        <w:pStyle w:val="af8"/>
        <w:numPr>
          <w:ilvl w:val="0"/>
          <w:numId w:val="266"/>
        </w:numPr>
        <w:tabs>
          <w:tab w:val="left" w:pos="1276"/>
        </w:tabs>
        <w:ind w:left="1134" w:hanging="283"/>
        <w:rPr>
          <w:lang w:val="kk-KZ"/>
        </w:rPr>
      </w:pPr>
      <w:r w:rsidRPr="00BB07A2">
        <w:rPr>
          <w:lang w:val="kk-KZ"/>
        </w:rPr>
        <w:t>Особенности тарифов на отдельных видах транспорта</w:t>
      </w:r>
      <w:r w:rsidRPr="00BB07A2">
        <w:t>.</w:t>
      </w:r>
    </w:p>
    <w:p w:rsidR="00BF12DF" w:rsidRPr="00987200" w:rsidRDefault="00BF12DF" w:rsidP="00965E69">
      <w:pPr>
        <w:pStyle w:val="af8"/>
        <w:numPr>
          <w:ilvl w:val="0"/>
          <w:numId w:val="266"/>
        </w:numPr>
        <w:tabs>
          <w:tab w:val="left" w:pos="1276"/>
        </w:tabs>
        <w:ind w:left="1134" w:hanging="283"/>
        <w:rPr>
          <w:lang w:val="kk-KZ"/>
        </w:rPr>
      </w:pPr>
      <w:r w:rsidRPr="00BB07A2">
        <w:t>Общие тарифы на железнодорожном транспорте</w:t>
      </w:r>
      <w:r>
        <w:t>.</w:t>
      </w:r>
    </w:p>
    <w:p w:rsidR="00BF12DF" w:rsidRDefault="00BF12DF" w:rsidP="00BF12DF">
      <w:pPr>
        <w:pStyle w:val="af8"/>
        <w:tabs>
          <w:tab w:val="left" w:pos="1276"/>
        </w:tabs>
        <w:ind w:left="0"/>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Default="00BF12DF" w:rsidP="00BF12DF">
      <w:pPr>
        <w:tabs>
          <w:tab w:val="left" w:pos="4074"/>
        </w:tabs>
      </w:pPr>
    </w:p>
    <w:p w:rsidR="00BF12DF" w:rsidRPr="00BD4943" w:rsidRDefault="00BF12DF" w:rsidP="00BF12DF">
      <w:pPr>
        <w:tabs>
          <w:tab w:val="left" w:pos="4074"/>
        </w:tabs>
        <w:rPr>
          <w:b/>
        </w:rPr>
      </w:pPr>
      <w:r>
        <w:lastRenderedPageBreak/>
        <w:t>ТЕМА:</w:t>
      </w:r>
      <w:r>
        <w:rPr>
          <w:b/>
        </w:rPr>
        <w:t xml:space="preserve"> ЛОГИСТИЧЕСКАЯ КОНЦЕПЦИЯ ПОСТРОЕНИЯ МОДЕЛИ ОБСЛУЖИВАНИЯ</w:t>
      </w:r>
    </w:p>
    <w:p w:rsidR="00BF12DF" w:rsidRPr="004D64EA" w:rsidRDefault="00BF12DF" w:rsidP="00BF12DF">
      <w:pPr>
        <w:tabs>
          <w:tab w:val="left" w:pos="4074"/>
        </w:tabs>
      </w:pPr>
      <w:r w:rsidRPr="000156AF">
        <w:t>ЦЕЛЬ:</w:t>
      </w:r>
      <w:r w:rsidRPr="000156AF">
        <w:rPr>
          <w:b/>
        </w:rPr>
        <w:t xml:space="preserve"> </w:t>
      </w:r>
      <w:r>
        <w:t xml:space="preserve">формирование знаний  студентов  по </w:t>
      </w:r>
      <w:r w:rsidRPr="004D64EA">
        <w:t>логистической концепции построения модели обсл</w:t>
      </w:r>
      <w:r w:rsidRPr="004D64EA">
        <w:t>у</w:t>
      </w:r>
      <w:r w:rsidRPr="004D64EA">
        <w:t>живания.</w:t>
      </w:r>
    </w:p>
    <w:p w:rsidR="00BF12DF" w:rsidRDefault="00BF12DF" w:rsidP="00BF12DF">
      <w:pPr>
        <w:tabs>
          <w:tab w:val="left" w:pos="700"/>
        </w:tabs>
        <w:jc w:val="both"/>
      </w:pPr>
      <w:r>
        <w:t>ЗАДАЧИ ОБУЧЕНИЯ – ознакомить студентов с:</w:t>
      </w:r>
    </w:p>
    <w:p w:rsidR="00BF12DF" w:rsidRPr="0072668B" w:rsidRDefault="00BF12DF" w:rsidP="00965E69">
      <w:pPr>
        <w:numPr>
          <w:ilvl w:val="0"/>
          <w:numId w:val="292"/>
        </w:numPr>
      </w:pPr>
      <w:r>
        <w:t xml:space="preserve"> </w:t>
      </w:r>
      <w:r w:rsidRPr="0072668B">
        <w:t xml:space="preserve">понятием логистического сервиса; </w:t>
      </w:r>
    </w:p>
    <w:p w:rsidR="00BF12DF" w:rsidRPr="0072668B" w:rsidRDefault="00533F30" w:rsidP="00965E69">
      <w:pPr>
        <w:pStyle w:val="sod1"/>
        <w:numPr>
          <w:ilvl w:val="0"/>
          <w:numId w:val="292"/>
        </w:numPr>
        <w:spacing w:before="0" w:beforeAutospacing="0" w:after="0" w:afterAutospacing="0"/>
        <w:rPr>
          <w:color w:val="000000"/>
        </w:rPr>
      </w:pPr>
      <w:hyperlink r:id="rId14" w:anchor="2.7.2" w:history="1">
        <w:r w:rsidR="00BF12DF" w:rsidRPr="0072668B">
          <w:rPr>
            <w:rStyle w:val="af7"/>
            <w:color w:val="000000"/>
            <w:u w:val="none"/>
          </w:rPr>
          <w:t>системой логистического сервиса</w:t>
        </w:r>
      </w:hyperlink>
      <w:r w:rsidR="00BF12DF" w:rsidRPr="0072668B">
        <w:rPr>
          <w:color w:val="000000"/>
        </w:rPr>
        <w:t>;</w:t>
      </w:r>
    </w:p>
    <w:p w:rsidR="00BF12DF" w:rsidRPr="0072668B" w:rsidRDefault="00533F30" w:rsidP="00965E69">
      <w:pPr>
        <w:pStyle w:val="sod2"/>
        <w:numPr>
          <w:ilvl w:val="0"/>
          <w:numId w:val="292"/>
        </w:numPr>
        <w:spacing w:before="0" w:beforeAutospacing="0" w:after="0" w:afterAutospacing="0"/>
        <w:rPr>
          <w:color w:val="000000"/>
        </w:rPr>
      </w:pPr>
      <w:hyperlink r:id="rId15" w:anchor="2.7.2.1" w:history="1">
        <w:r w:rsidR="00BF12DF" w:rsidRPr="0072668B">
          <w:rPr>
            <w:rStyle w:val="af7"/>
            <w:color w:val="000000"/>
            <w:u w:val="none"/>
          </w:rPr>
          <w:t>формированием системы логистического сервиса</w:t>
        </w:r>
      </w:hyperlink>
      <w:r w:rsidR="00BF12DF" w:rsidRPr="0072668B">
        <w:rPr>
          <w:color w:val="000000"/>
        </w:rPr>
        <w:t xml:space="preserve">; </w:t>
      </w:r>
    </w:p>
    <w:p w:rsidR="00BF12DF" w:rsidRPr="00731BD5" w:rsidRDefault="00BF12DF" w:rsidP="00965E69">
      <w:pPr>
        <w:pStyle w:val="sod1"/>
        <w:numPr>
          <w:ilvl w:val="0"/>
          <w:numId w:val="292"/>
        </w:numPr>
        <w:spacing w:before="0" w:beforeAutospacing="0" w:after="0" w:afterAutospacing="0"/>
        <w:rPr>
          <w:color w:val="000000"/>
        </w:rPr>
      </w:pPr>
      <w:r w:rsidRPr="0072668B">
        <w:rPr>
          <w:color w:val="000000"/>
        </w:rPr>
        <w:t>классификацией  работ в области логистического сервиса</w:t>
      </w:r>
      <w:r>
        <w:rPr>
          <w:color w:val="000000"/>
        </w:rPr>
        <w:t>;</w:t>
      </w:r>
    </w:p>
    <w:p w:rsidR="00BF12DF" w:rsidRDefault="00BF12DF" w:rsidP="00965E69">
      <w:pPr>
        <w:pStyle w:val="sod2"/>
        <w:numPr>
          <w:ilvl w:val="0"/>
          <w:numId w:val="292"/>
        </w:numPr>
        <w:spacing w:before="0" w:beforeAutospacing="0" w:after="0" w:afterAutospacing="0"/>
        <w:rPr>
          <w:color w:val="000000"/>
        </w:rPr>
      </w:pPr>
      <w:r>
        <w:rPr>
          <w:color w:val="000000"/>
        </w:rPr>
        <w:t>принципами, положенными в основу логистического сервиса;</w:t>
      </w:r>
    </w:p>
    <w:p w:rsidR="00BF12DF" w:rsidRPr="0072668B" w:rsidRDefault="00533F30" w:rsidP="00965E69">
      <w:pPr>
        <w:pStyle w:val="sod2"/>
        <w:numPr>
          <w:ilvl w:val="0"/>
          <w:numId w:val="292"/>
        </w:numPr>
        <w:spacing w:before="0" w:beforeAutospacing="0" w:after="0" w:afterAutospacing="0"/>
        <w:rPr>
          <w:color w:val="000000"/>
        </w:rPr>
      </w:pPr>
      <w:hyperlink r:id="rId16" w:anchor="2.7.2.2" w:history="1">
        <w:r w:rsidR="00BF12DF" w:rsidRPr="0072668B">
          <w:rPr>
            <w:rStyle w:val="af7"/>
            <w:color w:val="000000"/>
            <w:u w:val="none"/>
          </w:rPr>
          <w:t>уровнем логистического обслуживания</w:t>
        </w:r>
      </w:hyperlink>
      <w:r w:rsidR="00BF12DF" w:rsidRPr="0072668B">
        <w:rPr>
          <w:color w:val="000000"/>
        </w:rPr>
        <w:t>;</w:t>
      </w:r>
    </w:p>
    <w:p w:rsidR="00BF12DF" w:rsidRPr="0070645D" w:rsidRDefault="00BF12DF" w:rsidP="00965E69">
      <w:pPr>
        <w:pStyle w:val="sod2"/>
        <w:numPr>
          <w:ilvl w:val="0"/>
          <w:numId w:val="292"/>
        </w:numPr>
        <w:spacing w:before="0" w:beforeAutospacing="0" w:after="0" w:afterAutospacing="0"/>
        <w:rPr>
          <w:color w:val="000000"/>
        </w:rPr>
      </w:pPr>
      <w:r>
        <w:rPr>
          <w:color w:val="000000"/>
        </w:rPr>
        <w:t>особенностями  логистического сервиса;</w:t>
      </w:r>
    </w:p>
    <w:p w:rsidR="00BF12DF" w:rsidRDefault="00BF12DF" w:rsidP="00965E69">
      <w:pPr>
        <w:numPr>
          <w:ilvl w:val="0"/>
          <w:numId w:val="292"/>
        </w:numPr>
      </w:pPr>
      <w:r>
        <w:t xml:space="preserve">методами оценки уровня логистического обслуживания; </w:t>
      </w:r>
    </w:p>
    <w:p w:rsidR="00BF12DF" w:rsidRDefault="00BF12DF" w:rsidP="00965E69">
      <w:pPr>
        <w:numPr>
          <w:ilvl w:val="0"/>
          <w:numId w:val="292"/>
        </w:numPr>
      </w:pPr>
      <w:r>
        <w:t xml:space="preserve">критериями качества логистического обслуживания; </w:t>
      </w:r>
    </w:p>
    <w:p w:rsidR="00BF12DF" w:rsidRDefault="00BF12DF" w:rsidP="00965E69">
      <w:pPr>
        <w:numPr>
          <w:ilvl w:val="0"/>
          <w:numId w:val="292"/>
        </w:numPr>
        <w:tabs>
          <w:tab w:val="clear" w:pos="720"/>
          <w:tab w:val="left" w:pos="700"/>
        </w:tabs>
        <w:jc w:val="both"/>
      </w:pPr>
      <w:r>
        <w:t xml:space="preserve">серией стандартов </w:t>
      </w:r>
      <w:r>
        <w:rPr>
          <w:lang w:val="en-US"/>
        </w:rPr>
        <w:t>ISO</w:t>
      </w:r>
      <w:r>
        <w:t>-9000;</w:t>
      </w:r>
    </w:p>
    <w:p w:rsidR="00BF12DF" w:rsidRDefault="00BF12DF" w:rsidP="00965E69">
      <w:pPr>
        <w:numPr>
          <w:ilvl w:val="0"/>
          <w:numId w:val="292"/>
        </w:numPr>
      </w:pPr>
      <w:r>
        <w:t>послепродажным логистическим обслуживанием;</w:t>
      </w:r>
    </w:p>
    <w:p w:rsidR="00BF12DF" w:rsidRDefault="00BF12DF" w:rsidP="00965E69">
      <w:pPr>
        <w:numPr>
          <w:ilvl w:val="0"/>
          <w:numId w:val="292"/>
        </w:numPr>
        <w:jc w:val="both"/>
      </w:pPr>
      <w:r>
        <w:t>составом послепродажных логистических услуг;</w:t>
      </w:r>
    </w:p>
    <w:p w:rsidR="00BF12DF" w:rsidRDefault="00BF12DF" w:rsidP="00965E69">
      <w:pPr>
        <w:numPr>
          <w:ilvl w:val="0"/>
          <w:numId w:val="292"/>
        </w:numPr>
        <w:tabs>
          <w:tab w:val="clear" w:pos="720"/>
          <w:tab w:val="left" w:pos="700"/>
        </w:tabs>
        <w:jc w:val="both"/>
      </w:pPr>
      <w:r>
        <w:t>определением оптимального уровня логистического сервиса.</w:t>
      </w:r>
    </w:p>
    <w:p w:rsidR="00BF12DF" w:rsidRDefault="00BF12DF" w:rsidP="00BF12DF">
      <w:pPr>
        <w:tabs>
          <w:tab w:val="left" w:pos="700"/>
        </w:tabs>
        <w:jc w:val="both"/>
      </w:pPr>
      <w:r w:rsidRPr="000156AF">
        <w:t>ОСНОВНЫЕ ВОПРОСЫ ТЕМЫ:</w:t>
      </w:r>
    </w:p>
    <w:p w:rsidR="00BF12DF" w:rsidRDefault="00BF12DF" w:rsidP="00965E69">
      <w:pPr>
        <w:numPr>
          <w:ilvl w:val="0"/>
          <w:numId w:val="291"/>
        </w:numPr>
        <w:ind w:left="714" w:hanging="357"/>
      </w:pPr>
      <w:r>
        <w:t xml:space="preserve">Понятие логистического сервиса. </w:t>
      </w:r>
    </w:p>
    <w:p w:rsidR="00BF12DF" w:rsidRPr="00B902F2" w:rsidRDefault="00533F30" w:rsidP="00965E69">
      <w:pPr>
        <w:pStyle w:val="sod1"/>
        <w:numPr>
          <w:ilvl w:val="0"/>
          <w:numId w:val="291"/>
        </w:numPr>
        <w:spacing w:before="0" w:beforeAutospacing="0" w:after="0" w:afterAutospacing="0"/>
        <w:ind w:left="714" w:hanging="357"/>
        <w:rPr>
          <w:color w:val="000000"/>
        </w:rPr>
      </w:pPr>
      <w:hyperlink r:id="rId17" w:anchor="2.7.2" w:history="1">
        <w:r w:rsidR="00BF12DF" w:rsidRPr="00B902F2">
          <w:rPr>
            <w:rStyle w:val="af7"/>
            <w:color w:val="000000"/>
            <w:u w:val="none"/>
          </w:rPr>
          <w:t>Система логистического сервиса</w:t>
        </w:r>
      </w:hyperlink>
      <w:r w:rsidR="00BF12DF" w:rsidRPr="00B902F2">
        <w:rPr>
          <w:color w:val="000000"/>
        </w:rPr>
        <w:t>.</w:t>
      </w:r>
    </w:p>
    <w:p w:rsidR="00BF12DF" w:rsidRPr="00B902F2" w:rsidRDefault="00533F30" w:rsidP="00965E69">
      <w:pPr>
        <w:pStyle w:val="sod2"/>
        <w:numPr>
          <w:ilvl w:val="0"/>
          <w:numId w:val="291"/>
        </w:numPr>
        <w:spacing w:before="0" w:beforeAutospacing="0" w:after="0" w:afterAutospacing="0"/>
        <w:ind w:left="714" w:hanging="357"/>
        <w:rPr>
          <w:color w:val="000000"/>
        </w:rPr>
      </w:pPr>
      <w:hyperlink r:id="rId18" w:anchor="2.7.2.1" w:history="1">
        <w:r w:rsidR="00BF12DF" w:rsidRPr="00B902F2">
          <w:rPr>
            <w:rStyle w:val="af7"/>
            <w:color w:val="000000"/>
            <w:u w:val="none"/>
          </w:rPr>
          <w:t>Формирование системы логистического сервиса</w:t>
        </w:r>
      </w:hyperlink>
      <w:r w:rsidR="00BF12DF" w:rsidRPr="00B902F2">
        <w:rPr>
          <w:color w:val="000000"/>
        </w:rPr>
        <w:t xml:space="preserve">. </w:t>
      </w:r>
    </w:p>
    <w:p w:rsidR="00BF12DF" w:rsidRPr="00731BD5" w:rsidRDefault="00BF12DF" w:rsidP="00965E69">
      <w:pPr>
        <w:pStyle w:val="sod1"/>
        <w:numPr>
          <w:ilvl w:val="0"/>
          <w:numId w:val="291"/>
        </w:numPr>
        <w:spacing w:before="0" w:beforeAutospacing="0" w:after="0" w:afterAutospacing="0"/>
        <w:ind w:left="714" w:hanging="357"/>
        <w:rPr>
          <w:color w:val="000000"/>
        </w:rPr>
      </w:pPr>
      <w:r>
        <w:rPr>
          <w:color w:val="000000"/>
        </w:rPr>
        <w:t>Классификация работ в области логистического сервиса.</w:t>
      </w:r>
    </w:p>
    <w:p w:rsidR="00BF12DF" w:rsidRDefault="00BF12DF" w:rsidP="00965E69">
      <w:pPr>
        <w:pStyle w:val="sod2"/>
        <w:numPr>
          <w:ilvl w:val="0"/>
          <w:numId w:val="291"/>
        </w:numPr>
        <w:spacing w:before="0" w:beforeAutospacing="0" w:after="0" w:afterAutospacing="0"/>
        <w:ind w:left="714" w:hanging="357"/>
        <w:rPr>
          <w:color w:val="000000"/>
        </w:rPr>
      </w:pPr>
      <w:r>
        <w:rPr>
          <w:color w:val="000000"/>
        </w:rPr>
        <w:t>Принципы, положенные в основу логистического сервиса.</w:t>
      </w:r>
    </w:p>
    <w:p w:rsidR="00BF12DF" w:rsidRPr="00B902F2" w:rsidRDefault="00533F30" w:rsidP="00965E69">
      <w:pPr>
        <w:pStyle w:val="sod2"/>
        <w:numPr>
          <w:ilvl w:val="0"/>
          <w:numId w:val="291"/>
        </w:numPr>
        <w:spacing w:before="0" w:beforeAutospacing="0" w:after="0" w:afterAutospacing="0"/>
        <w:ind w:left="714" w:hanging="357"/>
        <w:rPr>
          <w:color w:val="000000"/>
        </w:rPr>
      </w:pPr>
      <w:hyperlink r:id="rId19" w:anchor="2.7.2.2" w:history="1">
        <w:r w:rsidR="00BF12DF" w:rsidRPr="00B902F2">
          <w:rPr>
            <w:rStyle w:val="af7"/>
            <w:color w:val="000000"/>
            <w:u w:val="none"/>
          </w:rPr>
          <w:t>Уровень логистического обслуживания</w:t>
        </w:r>
      </w:hyperlink>
      <w:r w:rsidR="00BF12DF" w:rsidRPr="00B902F2">
        <w:rPr>
          <w:color w:val="000000"/>
        </w:rPr>
        <w:t>.</w:t>
      </w:r>
    </w:p>
    <w:p w:rsidR="00BF12DF" w:rsidRPr="0070645D" w:rsidRDefault="00BF12DF" w:rsidP="00965E69">
      <w:pPr>
        <w:pStyle w:val="sod2"/>
        <w:numPr>
          <w:ilvl w:val="0"/>
          <w:numId w:val="291"/>
        </w:numPr>
        <w:spacing w:before="0" w:beforeAutospacing="0" w:after="0" w:afterAutospacing="0"/>
        <w:ind w:left="714" w:hanging="357"/>
        <w:rPr>
          <w:color w:val="000000"/>
        </w:rPr>
      </w:pPr>
      <w:r>
        <w:rPr>
          <w:color w:val="000000"/>
        </w:rPr>
        <w:t>Особенности логистического сервиса.</w:t>
      </w:r>
    </w:p>
    <w:p w:rsidR="00BF12DF" w:rsidRDefault="00BF12DF" w:rsidP="00965E69">
      <w:pPr>
        <w:numPr>
          <w:ilvl w:val="0"/>
          <w:numId w:val="291"/>
        </w:numPr>
        <w:ind w:left="714" w:hanging="357"/>
      </w:pPr>
      <w:r>
        <w:t xml:space="preserve">Методы оценки уровня логистического обслуживания. </w:t>
      </w:r>
    </w:p>
    <w:p w:rsidR="00BF12DF" w:rsidRDefault="00BF12DF" w:rsidP="00965E69">
      <w:pPr>
        <w:numPr>
          <w:ilvl w:val="0"/>
          <w:numId w:val="291"/>
        </w:numPr>
        <w:ind w:left="714" w:hanging="357"/>
      </w:pPr>
      <w:r>
        <w:t xml:space="preserve">Критерии качества логистического обслуживания. </w:t>
      </w:r>
    </w:p>
    <w:p w:rsidR="00BF12DF" w:rsidRDefault="00BF12DF" w:rsidP="00965E69">
      <w:pPr>
        <w:numPr>
          <w:ilvl w:val="0"/>
          <w:numId w:val="291"/>
        </w:numPr>
        <w:tabs>
          <w:tab w:val="clear" w:pos="720"/>
          <w:tab w:val="left" w:pos="700"/>
        </w:tabs>
        <w:ind w:left="714" w:hanging="357"/>
        <w:jc w:val="both"/>
      </w:pPr>
      <w:r>
        <w:t xml:space="preserve">Серия стандартов </w:t>
      </w:r>
      <w:r>
        <w:rPr>
          <w:lang w:val="en-US"/>
        </w:rPr>
        <w:t>ISO</w:t>
      </w:r>
      <w:r>
        <w:t>-9000.</w:t>
      </w:r>
    </w:p>
    <w:p w:rsidR="00BF12DF" w:rsidRDefault="00BF12DF" w:rsidP="00965E69">
      <w:pPr>
        <w:numPr>
          <w:ilvl w:val="0"/>
          <w:numId w:val="291"/>
        </w:numPr>
        <w:ind w:left="714" w:hanging="357"/>
      </w:pPr>
      <w:r>
        <w:t>Послепродажное логистическое обслуживание.</w:t>
      </w:r>
    </w:p>
    <w:p w:rsidR="00BF12DF" w:rsidRDefault="00BF12DF" w:rsidP="00965E69">
      <w:pPr>
        <w:numPr>
          <w:ilvl w:val="0"/>
          <w:numId w:val="291"/>
        </w:numPr>
        <w:tabs>
          <w:tab w:val="clear" w:pos="720"/>
          <w:tab w:val="left" w:pos="700"/>
        </w:tabs>
        <w:ind w:left="714" w:hanging="357"/>
        <w:jc w:val="both"/>
      </w:pPr>
      <w:r>
        <w:t>Состав послепродажных логистических услуг.</w:t>
      </w:r>
    </w:p>
    <w:p w:rsidR="00BF12DF" w:rsidRPr="000156AF" w:rsidRDefault="00BF12DF" w:rsidP="00965E69">
      <w:pPr>
        <w:numPr>
          <w:ilvl w:val="0"/>
          <w:numId w:val="291"/>
        </w:numPr>
        <w:tabs>
          <w:tab w:val="clear" w:pos="720"/>
          <w:tab w:val="left" w:pos="700"/>
        </w:tabs>
        <w:ind w:left="714" w:hanging="357"/>
        <w:jc w:val="both"/>
      </w:pPr>
      <w:r>
        <w:t>Определение оптимального уровня логистического сервиса.</w:t>
      </w:r>
    </w:p>
    <w:p w:rsidR="00BF12DF" w:rsidRDefault="00BF12DF" w:rsidP="00BF12DF">
      <w:pPr>
        <w:jc w:val="both"/>
        <w:rPr>
          <w:b/>
        </w:rPr>
      </w:pPr>
      <w:r w:rsidRPr="000156AF">
        <w:t>МЕТОДЫ ОБУЧЕНИЯ И ПРЕПОДАВАНИЯ:</w:t>
      </w:r>
      <w:r w:rsidRPr="000156AF">
        <w:rPr>
          <w:b/>
        </w:rPr>
        <w:t xml:space="preserve"> </w:t>
      </w:r>
    </w:p>
    <w:p w:rsidR="00BF12DF" w:rsidRPr="00355564" w:rsidRDefault="00BF12DF" w:rsidP="00BF12DF">
      <w:pPr>
        <w:ind w:firstLine="567"/>
        <w:jc w:val="both"/>
        <w:rPr>
          <w:i/>
        </w:rPr>
      </w:pPr>
      <w:r w:rsidRPr="00355564">
        <w:rPr>
          <w:i/>
        </w:rPr>
        <w:t>Устный опрос по основным вопросам темы;</w:t>
      </w:r>
    </w:p>
    <w:p w:rsidR="00BF12DF" w:rsidRDefault="00BF12DF" w:rsidP="00BF12DF">
      <w:pPr>
        <w:ind w:firstLine="567"/>
        <w:jc w:val="both"/>
        <w:rPr>
          <w:i/>
        </w:rPr>
      </w:pPr>
      <w:r w:rsidRPr="00466150">
        <w:rPr>
          <w:i/>
        </w:rPr>
        <w:t>Работа в малых группах. Презентация:</w:t>
      </w:r>
    </w:p>
    <w:p w:rsidR="00BF12DF" w:rsidRPr="004D64EA" w:rsidRDefault="00BF12DF" w:rsidP="00965E69">
      <w:pPr>
        <w:numPr>
          <w:ilvl w:val="0"/>
          <w:numId w:val="293"/>
        </w:numPr>
        <w:rPr>
          <w:color w:val="000000"/>
        </w:rPr>
      </w:pPr>
      <w:r w:rsidRPr="004D64EA">
        <w:rPr>
          <w:i/>
        </w:rPr>
        <w:t xml:space="preserve"> </w:t>
      </w:r>
      <w:r w:rsidRPr="004D64EA">
        <w:rPr>
          <w:color w:val="000000"/>
        </w:rPr>
        <w:t>Принципы, положенные в основу логистического сервиса.</w:t>
      </w:r>
    </w:p>
    <w:p w:rsidR="00BF12DF" w:rsidRPr="0070645D" w:rsidRDefault="00BF12DF" w:rsidP="00965E69">
      <w:pPr>
        <w:pStyle w:val="sod2"/>
        <w:numPr>
          <w:ilvl w:val="0"/>
          <w:numId w:val="293"/>
        </w:numPr>
        <w:spacing w:before="0" w:beforeAutospacing="0" w:after="0" w:afterAutospacing="0"/>
        <w:rPr>
          <w:color w:val="000000"/>
        </w:rPr>
      </w:pPr>
      <w:r>
        <w:rPr>
          <w:color w:val="000000"/>
        </w:rPr>
        <w:t>Особенности логистического сервиса.</w:t>
      </w:r>
    </w:p>
    <w:p w:rsidR="00BF12DF" w:rsidRDefault="00BF12DF" w:rsidP="00965E69">
      <w:pPr>
        <w:numPr>
          <w:ilvl w:val="0"/>
          <w:numId w:val="293"/>
        </w:numPr>
      </w:pPr>
      <w:r>
        <w:t xml:space="preserve">Критерии качества логистического обслуживания. </w:t>
      </w:r>
    </w:p>
    <w:p w:rsidR="00BF12DF" w:rsidRDefault="00BF12DF" w:rsidP="00965E69">
      <w:pPr>
        <w:numPr>
          <w:ilvl w:val="0"/>
          <w:numId w:val="293"/>
        </w:numPr>
        <w:tabs>
          <w:tab w:val="clear" w:pos="720"/>
          <w:tab w:val="left" w:pos="700"/>
        </w:tabs>
        <w:jc w:val="both"/>
      </w:pPr>
      <w:r>
        <w:t xml:space="preserve">Серия стандартов </w:t>
      </w:r>
      <w:r>
        <w:rPr>
          <w:lang w:val="en-US"/>
        </w:rPr>
        <w:t>ISO</w:t>
      </w:r>
      <w:r>
        <w:t>-9000.</w:t>
      </w:r>
    </w:p>
    <w:p w:rsidR="00BF12DF" w:rsidRPr="000156AF" w:rsidRDefault="00BF12DF" w:rsidP="00BF12DF">
      <w:pPr>
        <w:jc w:val="both"/>
      </w:pPr>
      <w:r w:rsidRPr="000156AF">
        <w:t>ЛИТЕРАТУРА:</w:t>
      </w:r>
    </w:p>
    <w:p w:rsidR="00BF12DF" w:rsidRDefault="00BF12DF" w:rsidP="00BF12DF">
      <w:pPr>
        <w:ind w:firstLine="567"/>
        <w:jc w:val="both"/>
        <w:rPr>
          <w:b/>
          <w:i/>
          <w:lang w:val="kk-KZ"/>
        </w:rPr>
      </w:pPr>
    </w:p>
    <w:p w:rsidR="00BF12DF" w:rsidRPr="000156AF" w:rsidRDefault="00BF12DF" w:rsidP="00BF12DF">
      <w:pPr>
        <w:ind w:firstLine="284"/>
        <w:jc w:val="both"/>
        <w:rPr>
          <w:b/>
          <w:i/>
        </w:rPr>
      </w:pPr>
      <w:r w:rsidRPr="000156AF">
        <w:rPr>
          <w:b/>
          <w:i/>
        </w:rPr>
        <w:t>Основная:</w:t>
      </w:r>
    </w:p>
    <w:p w:rsidR="00BF12DF" w:rsidRPr="000156AF" w:rsidRDefault="00BF12DF" w:rsidP="00965E69">
      <w:pPr>
        <w:pStyle w:val="11"/>
        <w:numPr>
          <w:ilvl w:val="0"/>
          <w:numId w:val="289"/>
        </w:numPr>
        <w:jc w:val="both"/>
      </w:pPr>
      <w:r w:rsidRPr="000156AF">
        <w:t>Савенкова Т.И. Логистика. – Москва: Омега-Л, 2010.</w:t>
      </w:r>
    </w:p>
    <w:p w:rsidR="00BF12DF" w:rsidRPr="000156AF" w:rsidRDefault="00BF12DF" w:rsidP="00965E69">
      <w:pPr>
        <w:pStyle w:val="11"/>
        <w:numPr>
          <w:ilvl w:val="0"/>
          <w:numId w:val="289"/>
        </w:numPr>
        <w:jc w:val="both"/>
      </w:pPr>
      <w:r w:rsidRPr="000156AF">
        <w:t>Тулембаева А.Н. Логистика. – Алматы: Триумф «Т», 2008.</w:t>
      </w:r>
    </w:p>
    <w:p w:rsidR="00BF12DF" w:rsidRPr="000156AF" w:rsidRDefault="00BF12DF" w:rsidP="00965E69">
      <w:pPr>
        <w:pStyle w:val="11"/>
        <w:numPr>
          <w:ilvl w:val="0"/>
          <w:numId w:val="289"/>
        </w:numPr>
        <w:jc w:val="both"/>
      </w:pPr>
      <w:r>
        <w:t>Аникин</w:t>
      </w:r>
      <w:r w:rsidRPr="000156AF">
        <w:t xml:space="preserve"> Б.А. Практикум по логистике. – Москва: Инфра-М, 2007.</w:t>
      </w:r>
    </w:p>
    <w:p w:rsidR="00BF12DF" w:rsidRPr="000156AF" w:rsidRDefault="00BF12DF" w:rsidP="00965E69">
      <w:pPr>
        <w:pStyle w:val="11"/>
        <w:numPr>
          <w:ilvl w:val="0"/>
          <w:numId w:val="289"/>
        </w:numPr>
        <w:jc w:val="both"/>
      </w:pPr>
      <w:r w:rsidRPr="000156AF">
        <w:t>Сербин В.Д. Основы логистики. – Таганрог: ТРТУ, 2004.</w:t>
      </w:r>
    </w:p>
    <w:p w:rsidR="00BF12DF" w:rsidRPr="000156AF" w:rsidRDefault="00BF12DF" w:rsidP="00BF12DF">
      <w:pPr>
        <w:ind w:firstLine="284"/>
        <w:jc w:val="both"/>
        <w:rPr>
          <w:b/>
          <w:i/>
        </w:rPr>
      </w:pPr>
    </w:p>
    <w:p w:rsidR="00BF12DF" w:rsidRPr="000156AF" w:rsidRDefault="00BF12DF" w:rsidP="00BF12DF">
      <w:pPr>
        <w:ind w:firstLine="284"/>
        <w:jc w:val="both"/>
        <w:rPr>
          <w:b/>
          <w:i/>
        </w:rPr>
      </w:pPr>
      <w:r w:rsidRPr="000156AF">
        <w:rPr>
          <w:b/>
          <w:i/>
        </w:rPr>
        <w:lastRenderedPageBreak/>
        <w:t>Дополнительная:</w:t>
      </w:r>
    </w:p>
    <w:p w:rsidR="00BF12DF" w:rsidRPr="000156AF" w:rsidRDefault="00BF12DF" w:rsidP="00965E69">
      <w:pPr>
        <w:widowControl w:val="0"/>
        <w:numPr>
          <w:ilvl w:val="0"/>
          <w:numId w:val="290"/>
        </w:numPr>
        <w:shd w:val="clear" w:color="auto" w:fill="FFFFFF"/>
        <w:tabs>
          <w:tab w:val="left" w:pos="355"/>
        </w:tabs>
        <w:autoSpaceDE w:val="0"/>
        <w:autoSpaceDN w:val="0"/>
        <w:adjustRightInd w:val="0"/>
        <w:jc w:val="both"/>
        <w:rPr>
          <w:color w:val="000000"/>
          <w:spacing w:val="-11"/>
        </w:rPr>
      </w:pPr>
      <w:r w:rsidRPr="000156AF">
        <w:rPr>
          <w:color w:val="000000"/>
          <w:spacing w:val="4"/>
        </w:rPr>
        <w:t>Альбеков А.У., Федько В.П., Митько О.А., Логистика коммерции. Ростов-</w:t>
      </w:r>
      <w:r w:rsidRPr="000156AF">
        <w:rPr>
          <w:color w:val="000000"/>
          <w:spacing w:val="4"/>
        </w:rPr>
        <w:br/>
      </w:r>
      <w:r w:rsidRPr="000156AF">
        <w:rPr>
          <w:color w:val="000000"/>
          <w:spacing w:val="-1"/>
        </w:rPr>
        <w:t>на-Дону: Феникс, 2001.</w:t>
      </w:r>
    </w:p>
    <w:p w:rsidR="00BF12DF" w:rsidRPr="000156AF" w:rsidRDefault="00BF12DF" w:rsidP="00965E69">
      <w:pPr>
        <w:widowControl w:val="0"/>
        <w:numPr>
          <w:ilvl w:val="0"/>
          <w:numId w:val="290"/>
        </w:numPr>
        <w:shd w:val="clear" w:color="auto" w:fill="FFFFFF"/>
        <w:tabs>
          <w:tab w:val="left" w:pos="355"/>
        </w:tabs>
        <w:autoSpaceDE w:val="0"/>
        <w:autoSpaceDN w:val="0"/>
        <w:adjustRightInd w:val="0"/>
        <w:jc w:val="both"/>
        <w:rPr>
          <w:color w:val="000000"/>
          <w:spacing w:val="-11"/>
        </w:rPr>
      </w:pPr>
      <w:r w:rsidRPr="000156AF">
        <w:rPr>
          <w:color w:val="000000"/>
          <w:spacing w:val="7"/>
        </w:rPr>
        <w:t>Ардатова М.М. Логистика в вопросах и ответах: Учеб. Пособие. - М.: ТК</w:t>
      </w:r>
      <w:r w:rsidRPr="000156AF">
        <w:rPr>
          <w:color w:val="000000"/>
          <w:spacing w:val="7"/>
        </w:rPr>
        <w:br/>
      </w:r>
      <w:r w:rsidRPr="000156AF">
        <w:rPr>
          <w:color w:val="000000"/>
          <w:spacing w:val="1"/>
        </w:rPr>
        <w:t xml:space="preserve">Велби, Изд-во Проспект, 2004. </w:t>
      </w:r>
    </w:p>
    <w:p w:rsidR="00BF12DF" w:rsidRPr="000156AF" w:rsidRDefault="00BF12DF" w:rsidP="00965E69">
      <w:pPr>
        <w:widowControl w:val="0"/>
        <w:numPr>
          <w:ilvl w:val="0"/>
          <w:numId w:val="290"/>
        </w:numPr>
        <w:shd w:val="clear" w:color="auto" w:fill="FFFFFF"/>
        <w:tabs>
          <w:tab w:val="left" w:pos="355"/>
        </w:tabs>
        <w:autoSpaceDE w:val="0"/>
        <w:autoSpaceDN w:val="0"/>
        <w:adjustRightInd w:val="0"/>
        <w:jc w:val="both"/>
        <w:rPr>
          <w:color w:val="000000"/>
          <w:spacing w:val="-11"/>
        </w:rPr>
      </w:pPr>
      <w:r w:rsidRPr="000156AF">
        <w:rPr>
          <w:color w:val="000000"/>
        </w:rPr>
        <w:t>Бауэрсокс Д. Дж., Клосс Д. Дж. Логистика: интегрированная цепь поставок/</w:t>
      </w:r>
      <w:r w:rsidRPr="000156AF">
        <w:rPr>
          <w:color w:val="000000"/>
          <w:spacing w:val="1"/>
        </w:rPr>
        <w:t>Пер. с англ. - М.: Олимп-Бизнес, 2001.</w:t>
      </w:r>
    </w:p>
    <w:p w:rsidR="00BF12DF" w:rsidRPr="000156AF" w:rsidRDefault="00BF12DF" w:rsidP="00965E69">
      <w:pPr>
        <w:widowControl w:val="0"/>
        <w:numPr>
          <w:ilvl w:val="0"/>
          <w:numId w:val="290"/>
        </w:numPr>
        <w:shd w:val="clear" w:color="auto" w:fill="FFFFFF"/>
        <w:tabs>
          <w:tab w:val="left" w:pos="355"/>
        </w:tabs>
        <w:autoSpaceDE w:val="0"/>
        <w:autoSpaceDN w:val="0"/>
        <w:adjustRightInd w:val="0"/>
        <w:jc w:val="both"/>
        <w:rPr>
          <w:color w:val="000000"/>
          <w:spacing w:val="-11"/>
        </w:rPr>
      </w:pPr>
      <w:r w:rsidRPr="000156AF">
        <w:rPr>
          <w:color w:val="000000"/>
          <w:spacing w:val="2"/>
        </w:rPr>
        <w:t>Бахарев В.О. Производственно-заготовительная и сбытовая логистика фир</w:t>
      </w:r>
      <w:r w:rsidRPr="000156AF">
        <w:rPr>
          <w:color w:val="000000"/>
          <w:spacing w:val="2"/>
        </w:rPr>
        <w:softHyphen/>
      </w:r>
      <w:r w:rsidRPr="000156AF">
        <w:rPr>
          <w:color w:val="000000"/>
          <w:spacing w:val="3"/>
        </w:rPr>
        <w:t xml:space="preserve">мы. - СПб.: Изд-во СПбГУЭФ, 1997. </w:t>
      </w:r>
    </w:p>
    <w:p w:rsidR="00BF12DF" w:rsidRPr="000156AF" w:rsidRDefault="00BF12DF" w:rsidP="00965E69">
      <w:pPr>
        <w:widowControl w:val="0"/>
        <w:numPr>
          <w:ilvl w:val="0"/>
          <w:numId w:val="290"/>
        </w:numPr>
        <w:shd w:val="clear" w:color="auto" w:fill="FFFFFF"/>
        <w:tabs>
          <w:tab w:val="left" w:pos="355"/>
        </w:tabs>
        <w:autoSpaceDE w:val="0"/>
        <w:autoSpaceDN w:val="0"/>
        <w:adjustRightInd w:val="0"/>
        <w:jc w:val="both"/>
        <w:rPr>
          <w:color w:val="000000"/>
          <w:spacing w:val="-11"/>
        </w:rPr>
      </w:pPr>
      <w:r w:rsidRPr="000156AF">
        <w:rPr>
          <w:color w:val="000000"/>
          <w:spacing w:val="6"/>
        </w:rPr>
        <w:t>Берков М.В. Информационные технологии в логистике. - М.: Финансы и</w:t>
      </w:r>
      <w:r w:rsidRPr="000156AF">
        <w:rPr>
          <w:color w:val="000000"/>
          <w:spacing w:val="6"/>
        </w:rPr>
        <w:br/>
      </w:r>
      <w:r w:rsidRPr="000156AF">
        <w:rPr>
          <w:color w:val="000000"/>
          <w:spacing w:val="-1"/>
        </w:rPr>
        <w:t>статистика, 1999.</w:t>
      </w:r>
    </w:p>
    <w:p w:rsidR="00BF12DF" w:rsidRPr="000156AF" w:rsidRDefault="00BF12DF" w:rsidP="00965E69">
      <w:pPr>
        <w:widowControl w:val="0"/>
        <w:numPr>
          <w:ilvl w:val="0"/>
          <w:numId w:val="290"/>
        </w:numPr>
        <w:shd w:val="clear" w:color="auto" w:fill="FFFFFF"/>
        <w:tabs>
          <w:tab w:val="left" w:pos="355"/>
        </w:tabs>
        <w:autoSpaceDE w:val="0"/>
        <w:autoSpaceDN w:val="0"/>
        <w:adjustRightInd w:val="0"/>
        <w:jc w:val="both"/>
        <w:rPr>
          <w:color w:val="000000"/>
          <w:spacing w:val="-11"/>
        </w:rPr>
      </w:pPr>
      <w:r w:rsidRPr="000156AF">
        <w:rPr>
          <w:color w:val="000000"/>
          <w:spacing w:val="3"/>
        </w:rPr>
        <w:t>Внешнеторговые операции и логистика: Учебное пособие/Под ред. Нико</w:t>
      </w:r>
      <w:r w:rsidRPr="000156AF">
        <w:rPr>
          <w:color w:val="000000"/>
          <w:spacing w:val="2"/>
        </w:rPr>
        <w:t xml:space="preserve">лаева Д.С. и др. - М.: АНКИЛ, 1998. </w:t>
      </w:r>
    </w:p>
    <w:p w:rsidR="00BF12DF" w:rsidRPr="000156AF" w:rsidRDefault="00BF12DF" w:rsidP="00965E69">
      <w:pPr>
        <w:widowControl w:val="0"/>
        <w:numPr>
          <w:ilvl w:val="0"/>
          <w:numId w:val="290"/>
        </w:numPr>
        <w:shd w:val="clear" w:color="auto" w:fill="FFFFFF"/>
        <w:tabs>
          <w:tab w:val="left" w:pos="355"/>
        </w:tabs>
        <w:autoSpaceDE w:val="0"/>
        <w:autoSpaceDN w:val="0"/>
        <w:adjustRightInd w:val="0"/>
        <w:jc w:val="both"/>
        <w:rPr>
          <w:color w:val="000000"/>
          <w:spacing w:val="-11"/>
        </w:rPr>
      </w:pPr>
      <w:r w:rsidRPr="000156AF">
        <w:rPr>
          <w:color w:val="000000"/>
          <w:spacing w:val="10"/>
        </w:rPr>
        <w:t>Голиков Е.А. Маркетинг и логистика: Учебное пособие. - М.: Изд. дом</w:t>
      </w:r>
      <w:r w:rsidRPr="000156AF">
        <w:rPr>
          <w:color w:val="000000"/>
          <w:spacing w:val="10"/>
        </w:rPr>
        <w:br/>
      </w:r>
      <w:r w:rsidRPr="000156AF">
        <w:rPr>
          <w:color w:val="000000"/>
          <w:spacing w:val="-1"/>
        </w:rPr>
        <w:t xml:space="preserve">«Дашков и К», 1999. </w:t>
      </w:r>
    </w:p>
    <w:p w:rsidR="00BF12DF" w:rsidRPr="000156AF" w:rsidRDefault="00BF12DF" w:rsidP="00965E69">
      <w:pPr>
        <w:widowControl w:val="0"/>
        <w:numPr>
          <w:ilvl w:val="0"/>
          <w:numId w:val="290"/>
        </w:numPr>
        <w:shd w:val="clear" w:color="auto" w:fill="FFFFFF"/>
        <w:tabs>
          <w:tab w:val="left" w:pos="355"/>
        </w:tabs>
        <w:autoSpaceDE w:val="0"/>
        <w:autoSpaceDN w:val="0"/>
        <w:adjustRightInd w:val="0"/>
        <w:jc w:val="both"/>
        <w:rPr>
          <w:color w:val="000000"/>
          <w:spacing w:val="-11"/>
        </w:rPr>
      </w:pPr>
      <w:r w:rsidRPr="000156AF">
        <w:rPr>
          <w:color w:val="000000"/>
          <w:spacing w:val="5"/>
        </w:rPr>
        <w:t>Гордон М.П., Карнаухов С.Б. Логистика товародвижения. - 2-е изд., пере</w:t>
      </w:r>
      <w:r w:rsidRPr="000156AF">
        <w:rPr>
          <w:color w:val="000000"/>
          <w:spacing w:val="3"/>
        </w:rPr>
        <w:t xml:space="preserve">раб., доп. - М.: Центр экономики и маркетинга, 2001. </w:t>
      </w:r>
    </w:p>
    <w:p w:rsidR="00BF12DF" w:rsidRPr="000156AF" w:rsidRDefault="00BF12DF" w:rsidP="00965E69">
      <w:pPr>
        <w:widowControl w:val="0"/>
        <w:numPr>
          <w:ilvl w:val="0"/>
          <w:numId w:val="290"/>
        </w:numPr>
        <w:shd w:val="clear" w:color="auto" w:fill="FFFFFF"/>
        <w:tabs>
          <w:tab w:val="left" w:pos="355"/>
        </w:tabs>
        <w:autoSpaceDE w:val="0"/>
        <w:autoSpaceDN w:val="0"/>
        <w:adjustRightInd w:val="0"/>
        <w:jc w:val="both"/>
        <w:rPr>
          <w:color w:val="000000"/>
          <w:spacing w:val="-11"/>
        </w:rPr>
      </w:pPr>
      <w:r w:rsidRPr="000156AF">
        <w:rPr>
          <w:color w:val="000000"/>
        </w:rPr>
        <w:t xml:space="preserve">Джонсон Дж.С. и др. Современная логистика. - 7-е изд. - М.: ИД «Вильямс», </w:t>
      </w:r>
      <w:r w:rsidRPr="000156AF">
        <w:rPr>
          <w:color w:val="000000"/>
          <w:spacing w:val="2"/>
        </w:rPr>
        <w:t xml:space="preserve">2002. </w:t>
      </w:r>
    </w:p>
    <w:p w:rsidR="00BF12DF" w:rsidRDefault="00BF12DF" w:rsidP="00BF12DF">
      <w:pPr>
        <w:jc w:val="center"/>
      </w:pPr>
    </w:p>
    <w:p w:rsidR="00BF12DF" w:rsidRDefault="00BF12DF" w:rsidP="00BF12DF">
      <w:pPr>
        <w:jc w:val="center"/>
      </w:pPr>
      <w:r w:rsidRPr="000156AF">
        <w:t>КОНТРОЛЬ</w:t>
      </w:r>
      <w:r>
        <w:t xml:space="preserve"> ЗНАНИЙ ПО ТЕМЕ</w:t>
      </w:r>
      <w:r w:rsidRPr="000156AF">
        <w:t>:</w:t>
      </w:r>
    </w:p>
    <w:p w:rsidR="00BF12DF" w:rsidRPr="004D64EA" w:rsidRDefault="00BF12DF" w:rsidP="00BF12DF">
      <w:pPr>
        <w:tabs>
          <w:tab w:val="left" w:pos="4074"/>
        </w:tabs>
        <w:jc w:val="center"/>
      </w:pPr>
      <w:r w:rsidRPr="004D64EA">
        <w:t>ЛОГИСТИЧЕСКАЯ КОНЦЕПЦИЯ ПОСТРОЕНИЯ МОДЕЛИ ОБСЛУЖИВАНИЯ.</w:t>
      </w:r>
    </w:p>
    <w:p w:rsidR="00BF12DF" w:rsidRDefault="00BF12DF" w:rsidP="00BF12DF">
      <w:pPr>
        <w:ind w:firstLine="567"/>
        <w:jc w:val="center"/>
      </w:pPr>
      <w:r>
        <w:t xml:space="preserve"> </w:t>
      </w:r>
    </w:p>
    <w:p w:rsidR="00BF12DF" w:rsidRDefault="00BF12DF" w:rsidP="00BF12DF">
      <w:pPr>
        <w:ind w:firstLine="567"/>
        <w:jc w:val="center"/>
        <w:rPr>
          <w:b/>
          <w:lang w:val="kk-KZ"/>
        </w:rPr>
      </w:pPr>
      <w:r w:rsidRPr="002B5114">
        <w:rPr>
          <w:b/>
        </w:rPr>
        <w:t>Карта №1.</w:t>
      </w:r>
    </w:p>
    <w:p w:rsidR="00BF12DF" w:rsidRDefault="00BF12DF" w:rsidP="00BF12DF">
      <w:pPr>
        <w:pStyle w:val="af8"/>
        <w:tabs>
          <w:tab w:val="left" w:pos="700"/>
        </w:tabs>
        <w:jc w:val="both"/>
      </w:pPr>
    </w:p>
    <w:p w:rsidR="00BF12DF" w:rsidRDefault="00BF12DF" w:rsidP="00965E69">
      <w:pPr>
        <w:numPr>
          <w:ilvl w:val="0"/>
          <w:numId w:val="294"/>
        </w:numPr>
      </w:pPr>
      <w:r>
        <w:t xml:space="preserve">Понятие логистического сервиса. </w:t>
      </w:r>
    </w:p>
    <w:p w:rsidR="00BF12DF" w:rsidRDefault="00BF12DF" w:rsidP="00965E69">
      <w:pPr>
        <w:numPr>
          <w:ilvl w:val="0"/>
          <w:numId w:val="294"/>
        </w:numPr>
      </w:pPr>
      <w:r>
        <w:t>Послепродажное логистическое обслуживание.</w:t>
      </w:r>
    </w:p>
    <w:p w:rsidR="00BF12DF" w:rsidRDefault="00BF12DF" w:rsidP="00BF12DF">
      <w:pPr>
        <w:tabs>
          <w:tab w:val="left" w:pos="1276"/>
        </w:tabs>
        <w:ind w:left="1134" w:hanging="283"/>
        <w:jc w:val="both"/>
      </w:pPr>
    </w:p>
    <w:p w:rsidR="00BF12DF" w:rsidRDefault="00BF12DF" w:rsidP="00BF12DF">
      <w:pPr>
        <w:tabs>
          <w:tab w:val="left" w:pos="1276"/>
        </w:tabs>
        <w:ind w:left="1134" w:hanging="283"/>
        <w:jc w:val="center"/>
        <w:rPr>
          <w:b/>
          <w:lang w:val="kk-KZ"/>
        </w:rPr>
      </w:pPr>
      <w:r w:rsidRPr="00FB16D2">
        <w:rPr>
          <w:b/>
        </w:rPr>
        <w:t>Карта №2</w:t>
      </w:r>
    </w:p>
    <w:p w:rsidR="00BF12DF" w:rsidRPr="00B902F2" w:rsidRDefault="00BF12DF" w:rsidP="00BF12DF">
      <w:pPr>
        <w:tabs>
          <w:tab w:val="left" w:pos="1276"/>
        </w:tabs>
        <w:ind w:left="1134" w:hanging="283"/>
        <w:jc w:val="center"/>
        <w:rPr>
          <w:b/>
          <w:lang w:val="kk-KZ"/>
        </w:rPr>
      </w:pPr>
    </w:p>
    <w:p w:rsidR="00BF12DF" w:rsidRPr="00B902F2" w:rsidRDefault="00533F30" w:rsidP="00965E69">
      <w:pPr>
        <w:pStyle w:val="sod1"/>
        <w:numPr>
          <w:ilvl w:val="0"/>
          <w:numId w:val="295"/>
        </w:numPr>
        <w:spacing w:before="0" w:beforeAutospacing="0" w:after="0" w:afterAutospacing="0"/>
        <w:rPr>
          <w:color w:val="000000"/>
        </w:rPr>
      </w:pPr>
      <w:hyperlink r:id="rId20" w:anchor="2.7.2" w:history="1">
        <w:r w:rsidR="00BF12DF" w:rsidRPr="00B902F2">
          <w:rPr>
            <w:rStyle w:val="af7"/>
            <w:color w:val="000000"/>
            <w:u w:val="none"/>
          </w:rPr>
          <w:t>Система логистического сервиса</w:t>
        </w:r>
      </w:hyperlink>
      <w:r w:rsidR="00BF12DF" w:rsidRPr="00B902F2">
        <w:rPr>
          <w:color w:val="000000"/>
        </w:rPr>
        <w:t>.</w:t>
      </w:r>
    </w:p>
    <w:p w:rsidR="00BF12DF" w:rsidRDefault="00BF12DF" w:rsidP="00965E69">
      <w:pPr>
        <w:numPr>
          <w:ilvl w:val="0"/>
          <w:numId w:val="295"/>
        </w:numPr>
        <w:jc w:val="both"/>
      </w:pPr>
      <w:r>
        <w:t>Состав послепродажных логистических услуг.</w:t>
      </w:r>
    </w:p>
    <w:p w:rsidR="00BF12DF" w:rsidRDefault="00BF12DF" w:rsidP="00BF12DF">
      <w:pPr>
        <w:pStyle w:val="sod1"/>
        <w:spacing w:before="0" w:beforeAutospacing="0" w:after="0" w:afterAutospacing="0"/>
        <w:ind w:left="714"/>
        <w:rPr>
          <w:color w:val="000000"/>
        </w:rPr>
      </w:pPr>
    </w:p>
    <w:p w:rsidR="00BF12DF" w:rsidRDefault="00BF12DF" w:rsidP="00BF12DF">
      <w:pPr>
        <w:pStyle w:val="af8"/>
        <w:tabs>
          <w:tab w:val="left" w:pos="1276"/>
        </w:tabs>
        <w:ind w:left="1134" w:hanging="283"/>
        <w:jc w:val="both"/>
      </w:pPr>
    </w:p>
    <w:p w:rsidR="00BF12DF" w:rsidRDefault="00BF12DF" w:rsidP="00BF12DF">
      <w:pPr>
        <w:tabs>
          <w:tab w:val="left" w:pos="1276"/>
        </w:tabs>
        <w:ind w:left="1134" w:hanging="283"/>
        <w:jc w:val="center"/>
        <w:rPr>
          <w:b/>
        </w:rPr>
      </w:pPr>
      <w:r w:rsidRPr="00DC5C24">
        <w:rPr>
          <w:b/>
        </w:rPr>
        <w:t>Карта №3</w:t>
      </w:r>
    </w:p>
    <w:p w:rsidR="00BF12DF" w:rsidRPr="00B902F2" w:rsidRDefault="00BF12DF" w:rsidP="00BF12DF">
      <w:pPr>
        <w:tabs>
          <w:tab w:val="left" w:pos="1276"/>
        </w:tabs>
        <w:ind w:left="1134" w:hanging="283"/>
        <w:jc w:val="center"/>
      </w:pPr>
    </w:p>
    <w:p w:rsidR="00BF12DF" w:rsidRDefault="00533F30" w:rsidP="00965E69">
      <w:pPr>
        <w:pStyle w:val="sod2"/>
        <w:numPr>
          <w:ilvl w:val="0"/>
          <w:numId w:val="296"/>
        </w:numPr>
        <w:spacing w:before="0" w:beforeAutospacing="0" w:after="0" w:afterAutospacing="0"/>
        <w:rPr>
          <w:color w:val="000000"/>
        </w:rPr>
      </w:pPr>
      <w:hyperlink r:id="rId21" w:anchor="2.7.2.1" w:history="1">
        <w:r w:rsidR="00BF12DF" w:rsidRPr="00B902F2">
          <w:rPr>
            <w:rStyle w:val="af7"/>
            <w:color w:val="000000"/>
            <w:u w:val="none"/>
          </w:rPr>
          <w:t>Формирование системы логистического сервиса</w:t>
        </w:r>
      </w:hyperlink>
      <w:r w:rsidR="00BF12DF" w:rsidRPr="00B902F2">
        <w:rPr>
          <w:color w:val="000000"/>
        </w:rPr>
        <w:t>.</w:t>
      </w:r>
      <w:r w:rsidR="00BF12DF" w:rsidRPr="0070645D">
        <w:rPr>
          <w:color w:val="000000"/>
        </w:rPr>
        <w:t xml:space="preserve"> </w:t>
      </w:r>
    </w:p>
    <w:p w:rsidR="00BF12DF" w:rsidRDefault="00BF12DF" w:rsidP="00965E69">
      <w:pPr>
        <w:numPr>
          <w:ilvl w:val="0"/>
          <w:numId w:val="296"/>
        </w:numPr>
      </w:pPr>
      <w:r>
        <w:t>Определение оптимального уровня логистического сервиса.</w:t>
      </w:r>
    </w:p>
    <w:p w:rsidR="00BF12DF" w:rsidRPr="0070645D" w:rsidRDefault="00BF12DF" w:rsidP="00BF12DF">
      <w:pPr>
        <w:pStyle w:val="sod2"/>
        <w:spacing w:before="0" w:beforeAutospacing="0" w:after="0" w:afterAutospacing="0"/>
        <w:ind w:left="714"/>
        <w:rPr>
          <w:color w:val="000000"/>
        </w:rPr>
      </w:pPr>
    </w:p>
    <w:p w:rsidR="00BF12DF" w:rsidRDefault="00BF12DF" w:rsidP="00BF12DF">
      <w:pPr>
        <w:pStyle w:val="af8"/>
        <w:tabs>
          <w:tab w:val="left" w:pos="284"/>
          <w:tab w:val="left" w:pos="1276"/>
        </w:tabs>
        <w:ind w:left="1134" w:hanging="283"/>
        <w:jc w:val="both"/>
      </w:pPr>
    </w:p>
    <w:p w:rsidR="00BF12DF" w:rsidRDefault="00BF12DF" w:rsidP="00BF12DF">
      <w:pPr>
        <w:tabs>
          <w:tab w:val="left" w:pos="1276"/>
        </w:tabs>
        <w:ind w:left="1134" w:hanging="283"/>
        <w:jc w:val="center"/>
        <w:rPr>
          <w:b/>
          <w:lang w:val="kk-KZ"/>
        </w:rPr>
      </w:pPr>
      <w:r w:rsidRPr="00EE4863">
        <w:rPr>
          <w:b/>
        </w:rPr>
        <w:t>Карта №4</w:t>
      </w:r>
    </w:p>
    <w:p w:rsidR="00BF12DF" w:rsidRPr="001B2D4F" w:rsidRDefault="00BF12DF" w:rsidP="00BF12DF">
      <w:pPr>
        <w:tabs>
          <w:tab w:val="left" w:pos="1276"/>
        </w:tabs>
        <w:ind w:left="1134" w:hanging="283"/>
        <w:jc w:val="center"/>
        <w:rPr>
          <w:b/>
          <w:lang w:val="kk-KZ"/>
        </w:rPr>
      </w:pPr>
    </w:p>
    <w:p w:rsidR="00BF12DF" w:rsidRPr="00731BD5" w:rsidRDefault="00BF12DF" w:rsidP="00965E69">
      <w:pPr>
        <w:pStyle w:val="sod1"/>
        <w:numPr>
          <w:ilvl w:val="0"/>
          <w:numId w:val="303"/>
        </w:numPr>
        <w:spacing w:before="0" w:beforeAutospacing="0" w:after="0" w:afterAutospacing="0"/>
        <w:rPr>
          <w:color w:val="000000"/>
        </w:rPr>
      </w:pPr>
      <w:r>
        <w:rPr>
          <w:color w:val="000000"/>
        </w:rPr>
        <w:t>Классификация работ в области логистического сервиса.</w:t>
      </w:r>
    </w:p>
    <w:p w:rsidR="00BF12DF" w:rsidRDefault="00BF12DF" w:rsidP="00965E69">
      <w:pPr>
        <w:numPr>
          <w:ilvl w:val="0"/>
          <w:numId w:val="303"/>
        </w:numPr>
      </w:pPr>
      <w:r>
        <w:t xml:space="preserve">Понятие логистического сервиса. </w:t>
      </w:r>
    </w:p>
    <w:p w:rsidR="00BF12DF" w:rsidRDefault="00BF12DF" w:rsidP="00BF12DF">
      <w:pPr>
        <w:tabs>
          <w:tab w:val="left" w:pos="1276"/>
        </w:tabs>
        <w:ind w:left="1134" w:hanging="283"/>
      </w:pPr>
    </w:p>
    <w:p w:rsidR="00BF12DF" w:rsidRDefault="00BF12DF" w:rsidP="00BF12DF">
      <w:pPr>
        <w:tabs>
          <w:tab w:val="left" w:pos="1276"/>
        </w:tabs>
        <w:ind w:left="1134" w:hanging="283"/>
        <w:jc w:val="center"/>
        <w:rPr>
          <w:b/>
          <w:lang w:val="kk-KZ"/>
        </w:rPr>
      </w:pPr>
      <w:r w:rsidRPr="0057300F">
        <w:rPr>
          <w:b/>
        </w:rPr>
        <w:t>Карта №5</w:t>
      </w:r>
    </w:p>
    <w:p w:rsidR="00BF12DF" w:rsidRPr="001B2D4F" w:rsidRDefault="00BF12DF" w:rsidP="00BF12DF">
      <w:pPr>
        <w:tabs>
          <w:tab w:val="left" w:pos="1276"/>
        </w:tabs>
        <w:ind w:left="1134" w:hanging="283"/>
        <w:jc w:val="center"/>
        <w:rPr>
          <w:b/>
          <w:lang w:val="kk-KZ"/>
        </w:rPr>
      </w:pPr>
    </w:p>
    <w:p w:rsidR="00BF12DF" w:rsidRDefault="00BF12DF" w:rsidP="00965E69">
      <w:pPr>
        <w:pStyle w:val="sod2"/>
        <w:numPr>
          <w:ilvl w:val="0"/>
          <w:numId w:val="302"/>
        </w:numPr>
        <w:spacing w:before="0" w:beforeAutospacing="0" w:after="0" w:afterAutospacing="0"/>
        <w:rPr>
          <w:color w:val="000000"/>
        </w:rPr>
      </w:pPr>
      <w:r>
        <w:rPr>
          <w:color w:val="000000"/>
        </w:rPr>
        <w:t>Принципы, положенные в основу логистического сервиса.</w:t>
      </w:r>
    </w:p>
    <w:p w:rsidR="00BF12DF" w:rsidRDefault="00BF12DF" w:rsidP="00965E69">
      <w:pPr>
        <w:numPr>
          <w:ilvl w:val="0"/>
          <w:numId w:val="302"/>
        </w:numPr>
      </w:pPr>
      <w:r>
        <w:lastRenderedPageBreak/>
        <w:t xml:space="preserve">Критерии качества логистического обслуживания. </w:t>
      </w:r>
    </w:p>
    <w:p w:rsidR="00BF12DF" w:rsidRDefault="00BF12DF" w:rsidP="00BF12DF">
      <w:pPr>
        <w:pStyle w:val="sod2"/>
        <w:spacing w:before="0" w:beforeAutospacing="0" w:after="0" w:afterAutospacing="0"/>
        <w:ind w:left="714"/>
        <w:rPr>
          <w:color w:val="000000"/>
        </w:rPr>
      </w:pPr>
    </w:p>
    <w:p w:rsidR="00BF12DF" w:rsidRDefault="00BF12DF" w:rsidP="00BF12DF">
      <w:pPr>
        <w:tabs>
          <w:tab w:val="left" w:pos="1276"/>
        </w:tabs>
        <w:ind w:left="1134" w:hanging="283"/>
        <w:jc w:val="center"/>
      </w:pPr>
    </w:p>
    <w:p w:rsidR="00BF12DF" w:rsidRPr="001B2D4F" w:rsidRDefault="00BF12DF" w:rsidP="00BF12DF">
      <w:pPr>
        <w:tabs>
          <w:tab w:val="left" w:pos="1276"/>
        </w:tabs>
        <w:ind w:left="1134" w:hanging="283"/>
        <w:jc w:val="center"/>
        <w:rPr>
          <w:b/>
          <w:lang w:val="kk-KZ"/>
        </w:rPr>
      </w:pPr>
      <w:r>
        <w:rPr>
          <w:b/>
        </w:rPr>
        <w:t>Карта №6</w:t>
      </w:r>
    </w:p>
    <w:p w:rsidR="00BF12DF" w:rsidRPr="00B902F2" w:rsidRDefault="00BF12DF" w:rsidP="00BF12DF">
      <w:pPr>
        <w:tabs>
          <w:tab w:val="left" w:pos="1276"/>
        </w:tabs>
        <w:ind w:left="1134" w:hanging="283"/>
        <w:jc w:val="center"/>
        <w:rPr>
          <w:b/>
          <w:lang w:val="kk-KZ"/>
        </w:rPr>
      </w:pPr>
    </w:p>
    <w:p w:rsidR="00BF12DF" w:rsidRPr="00B902F2" w:rsidRDefault="00533F30" w:rsidP="00965E69">
      <w:pPr>
        <w:pStyle w:val="sod2"/>
        <w:numPr>
          <w:ilvl w:val="0"/>
          <w:numId w:val="301"/>
        </w:numPr>
        <w:spacing w:before="0" w:beforeAutospacing="0" w:after="0" w:afterAutospacing="0"/>
        <w:rPr>
          <w:color w:val="000000"/>
        </w:rPr>
      </w:pPr>
      <w:hyperlink r:id="rId22" w:anchor="2.7.2.2" w:history="1">
        <w:r w:rsidR="00BF12DF" w:rsidRPr="00B902F2">
          <w:rPr>
            <w:rStyle w:val="af7"/>
            <w:color w:val="000000"/>
            <w:u w:val="none"/>
          </w:rPr>
          <w:t>Уровень логистического обслуживания</w:t>
        </w:r>
      </w:hyperlink>
      <w:r w:rsidR="00BF12DF" w:rsidRPr="00B902F2">
        <w:rPr>
          <w:color w:val="000000"/>
        </w:rPr>
        <w:t>.</w:t>
      </w:r>
    </w:p>
    <w:p w:rsidR="00BF12DF" w:rsidRPr="00B902F2" w:rsidRDefault="00533F30" w:rsidP="00965E69">
      <w:pPr>
        <w:pStyle w:val="sod2"/>
        <w:numPr>
          <w:ilvl w:val="0"/>
          <w:numId w:val="301"/>
        </w:numPr>
        <w:spacing w:before="0" w:beforeAutospacing="0" w:after="0" w:afterAutospacing="0"/>
        <w:rPr>
          <w:color w:val="000000"/>
        </w:rPr>
      </w:pPr>
      <w:hyperlink r:id="rId23" w:anchor="2.7.2.1" w:history="1">
        <w:r w:rsidR="00BF12DF" w:rsidRPr="00B902F2">
          <w:rPr>
            <w:rStyle w:val="af7"/>
            <w:color w:val="000000"/>
            <w:u w:val="none"/>
          </w:rPr>
          <w:t>Формирование системы логистического сервиса</w:t>
        </w:r>
      </w:hyperlink>
      <w:r w:rsidR="00BF12DF" w:rsidRPr="00B902F2">
        <w:rPr>
          <w:color w:val="000000"/>
        </w:rPr>
        <w:t xml:space="preserve">. </w:t>
      </w:r>
    </w:p>
    <w:p w:rsidR="00BF12DF" w:rsidRPr="000156AF" w:rsidRDefault="00BF12DF" w:rsidP="00BF12DF">
      <w:pPr>
        <w:tabs>
          <w:tab w:val="left" w:pos="700"/>
        </w:tabs>
        <w:ind w:left="357"/>
        <w:jc w:val="both"/>
      </w:pPr>
    </w:p>
    <w:p w:rsidR="00BF12DF" w:rsidRDefault="00BF12DF" w:rsidP="00BF12DF">
      <w:pPr>
        <w:tabs>
          <w:tab w:val="left" w:pos="1276"/>
        </w:tabs>
        <w:ind w:left="1134" w:hanging="283"/>
        <w:jc w:val="both"/>
      </w:pPr>
    </w:p>
    <w:p w:rsidR="00BF12DF" w:rsidRDefault="00BF12DF" w:rsidP="00BF12DF">
      <w:pPr>
        <w:tabs>
          <w:tab w:val="left" w:pos="1276"/>
        </w:tabs>
        <w:ind w:left="1134" w:hanging="283"/>
        <w:jc w:val="center"/>
        <w:rPr>
          <w:b/>
        </w:rPr>
      </w:pPr>
      <w:r>
        <w:rPr>
          <w:b/>
        </w:rPr>
        <w:t>Карта №7</w:t>
      </w:r>
    </w:p>
    <w:p w:rsidR="00BF12DF" w:rsidRDefault="00BF12DF" w:rsidP="00BF12DF">
      <w:pPr>
        <w:tabs>
          <w:tab w:val="left" w:pos="1276"/>
        </w:tabs>
        <w:ind w:left="1134" w:hanging="283"/>
        <w:jc w:val="center"/>
        <w:rPr>
          <w:b/>
        </w:rPr>
      </w:pPr>
    </w:p>
    <w:p w:rsidR="00BF12DF" w:rsidRDefault="00BF12DF" w:rsidP="00965E69">
      <w:pPr>
        <w:pStyle w:val="sod2"/>
        <w:numPr>
          <w:ilvl w:val="0"/>
          <w:numId w:val="300"/>
        </w:numPr>
        <w:spacing w:before="0" w:beforeAutospacing="0" w:after="0" w:afterAutospacing="0"/>
        <w:rPr>
          <w:color w:val="000000"/>
        </w:rPr>
      </w:pPr>
      <w:r>
        <w:rPr>
          <w:color w:val="000000"/>
        </w:rPr>
        <w:t>Особенности логистического сервиса.</w:t>
      </w:r>
    </w:p>
    <w:p w:rsidR="00BF12DF" w:rsidRPr="00731BD5" w:rsidRDefault="00BF12DF" w:rsidP="00965E69">
      <w:pPr>
        <w:pStyle w:val="sod1"/>
        <w:numPr>
          <w:ilvl w:val="0"/>
          <w:numId w:val="300"/>
        </w:numPr>
        <w:spacing w:before="0" w:beforeAutospacing="0" w:after="0" w:afterAutospacing="0"/>
        <w:rPr>
          <w:color w:val="000000"/>
        </w:rPr>
      </w:pPr>
      <w:r>
        <w:rPr>
          <w:color w:val="000000"/>
        </w:rPr>
        <w:t>Классификация работ в области логистического сервиса.</w:t>
      </w:r>
    </w:p>
    <w:p w:rsidR="00BF12DF" w:rsidRPr="0070645D" w:rsidRDefault="00BF12DF" w:rsidP="00BF12DF">
      <w:pPr>
        <w:pStyle w:val="sod2"/>
        <w:spacing w:before="0" w:beforeAutospacing="0" w:after="0" w:afterAutospacing="0"/>
        <w:ind w:left="714"/>
        <w:rPr>
          <w:color w:val="000000"/>
        </w:rPr>
      </w:pPr>
    </w:p>
    <w:p w:rsidR="00BF12DF" w:rsidRDefault="00BF12DF" w:rsidP="00BF12DF">
      <w:pPr>
        <w:tabs>
          <w:tab w:val="left" w:pos="1276"/>
        </w:tabs>
        <w:ind w:left="1134" w:hanging="283"/>
        <w:jc w:val="center"/>
        <w:rPr>
          <w:b/>
        </w:rPr>
      </w:pPr>
      <w:r>
        <w:rPr>
          <w:b/>
        </w:rPr>
        <w:t>Карта №8</w:t>
      </w:r>
    </w:p>
    <w:p w:rsidR="00BF12DF" w:rsidRDefault="00BF12DF" w:rsidP="00BF12DF">
      <w:pPr>
        <w:tabs>
          <w:tab w:val="left" w:pos="1276"/>
        </w:tabs>
        <w:ind w:left="1134" w:hanging="283"/>
        <w:jc w:val="center"/>
        <w:rPr>
          <w:b/>
        </w:rPr>
      </w:pPr>
    </w:p>
    <w:p w:rsidR="00BF12DF" w:rsidRDefault="00BF12DF" w:rsidP="00965E69">
      <w:pPr>
        <w:numPr>
          <w:ilvl w:val="0"/>
          <w:numId w:val="299"/>
        </w:numPr>
      </w:pPr>
      <w:r>
        <w:t xml:space="preserve">Методы оценки уровня логистического обслуживания. </w:t>
      </w:r>
    </w:p>
    <w:p w:rsidR="00BF12DF" w:rsidRDefault="00BF12DF" w:rsidP="00965E69">
      <w:pPr>
        <w:pStyle w:val="sod2"/>
        <w:numPr>
          <w:ilvl w:val="0"/>
          <w:numId w:val="299"/>
        </w:numPr>
        <w:spacing w:before="0" w:beforeAutospacing="0" w:after="0" w:afterAutospacing="0"/>
        <w:rPr>
          <w:color w:val="000000"/>
        </w:rPr>
      </w:pPr>
      <w:r>
        <w:rPr>
          <w:color w:val="000000"/>
        </w:rPr>
        <w:t>Принципы, положенные в основу логистического сервиса.</w:t>
      </w:r>
    </w:p>
    <w:p w:rsidR="00BF12DF" w:rsidRDefault="00BF12DF" w:rsidP="00BF12DF">
      <w:pPr>
        <w:tabs>
          <w:tab w:val="left" w:pos="1276"/>
        </w:tabs>
        <w:ind w:left="1134" w:hanging="283"/>
        <w:jc w:val="center"/>
        <w:rPr>
          <w:b/>
        </w:rPr>
      </w:pPr>
    </w:p>
    <w:p w:rsidR="00B902F2" w:rsidRDefault="00B902F2" w:rsidP="00BF12DF">
      <w:pPr>
        <w:tabs>
          <w:tab w:val="left" w:pos="1276"/>
        </w:tabs>
        <w:ind w:left="1134" w:hanging="283"/>
        <w:jc w:val="center"/>
        <w:rPr>
          <w:b/>
        </w:rPr>
      </w:pPr>
    </w:p>
    <w:p w:rsidR="00BF12DF" w:rsidRDefault="00BF12DF" w:rsidP="00BF12DF">
      <w:pPr>
        <w:tabs>
          <w:tab w:val="left" w:pos="1276"/>
        </w:tabs>
        <w:ind w:left="1134" w:hanging="283"/>
        <w:jc w:val="center"/>
        <w:rPr>
          <w:b/>
        </w:rPr>
      </w:pPr>
      <w:r w:rsidRPr="00EE4863">
        <w:rPr>
          <w:b/>
        </w:rPr>
        <w:t xml:space="preserve">Карта </w:t>
      </w:r>
      <w:r>
        <w:rPr>
          <w:b/>
        </w:rPr>
        <w:t>№9</w:t>
      </w:r>
    </w:p>
    <w:p w:rsidR="00BF12DF" w:rsidRDefault="00BF12DF" w:rsidP="00BF12DF">
      <w:pPr>
        <w:tabs>
          <w:tab w:val="left" w:pos="1276"/>
        </w:tabs>
        <w:ind w:left="1134" w:hanging="283"/>
        <w:jc w:val="center"/>
        <w:rPr>
          <w:b/>
          <w:lang w:val="kk-KZ"/>
        </w:rPr>
      </w:pPr>
    </w:p>
    <w:p w:rsidR="00BF12DF" w:rsidRDefault="00BF12DF" w:rsidP="00965E69">
      <w:pPr>
        <w:numPr>
          <w:ilvl w:val="0"/>
          <w:numId w:val="298"/>
        </w:numPr>
      </w:pPr>
      <w:r>
        <w:t xml:space="preserve">Критерии качества логистического обслуживания. </w:t>
      </w:r>
    </w:p>
    <w:p w:rsidR="00BF12DF" w:rsidRPr="00B902F2" w:rsidRDefault="00533F30" w:rsidP="00965E69">
      <w:pPr>
        <w:pStyle w:val="sod2"/>
        <w:numPr>
          <w:ilvl w:val="0"/>
          <w:numId w:val="298"/>
        </w:numPr>
        <w:spacing w:before="0" w:beforeAutospacing="0" w:after="0" w:afterAutospacing="0"/>
        <w:rPr>
          <w:color w:val="000000"/>
        </w:rPr>
      </w:pPr>
      <w:hyperlink r:id="rId24" w:anchor="2.7.2.2" w:history="1">
        <w:r w:rsidR="00BF12DF" w:rsidRPr="00B902F2">
          <w:rPr>
            <w:rStyle w:val="af7"/>
            <w:color w:val="000000"/>
            <w:u w:val="none"/>
          </w:rPr>
          <w:t>Уровень логистического обслуживания</w:t>
        </w:r>
      </w:hyperlink>
      <w:r w:rsidR="00BF12DF" w:rsidRPr="00B902F2">
        <w:rPr>
          <w:color w:val="000000"/>
        </w:rPr>
        <w:t>.</w:t>
      </w:r>
    </w:p>
    <w:p w:rsidR="00BF12DF" w:rsidRDefault="00BF12DF" w:rsidP="00BF12DF">
      <w:pPr>
        <w:ind w:left="714"/>
      </w:pPr>
    </w:p>
    <w:p w:rsidR="00BF12DF" w:rsidRPr="00CB2808" w:rsidRDefault="00BF12DF" w:rsidP="00BF12DF">
      <w:pPr>
        <w:pStyle w:val="af8"/>
        <w:tabs>
          <w:tab w:val="left" w:pos="1276"/>
        </w:tabs>
        <w:ind w:left="1134" w:hanging="283"/>
        <w:jc w:val="both"/>
      </w:pPr>
    </w:p>
    <w:p w:rsidR="00BF12DF" w:rsidRDefault="00BF12DF" w:rsidP="00BF12DF">
      <w:pPr>
        <w:tabs>
          <w:tab w:val="left" w:pos="1276"/>
        </w:tabs>
        <w:ind w:left="1134" w:hanging="283"/>
        <w:jc w:val="center"/>
        <w:rPr>
          <w:b/>
        </w:rPr>
      </w:pPr>
      <w:r>
        <w:rPr>
          <w:b/>
        </w:rPr>
        <w:t>Карта №10</w:t>
      </w:r>
    </w:p>
    <w:p w:rsidR="00BF12DF" w:rsidRDefault="00BF12DF" w:rsidP="00BF12DF">
      <w:pPr>
        <w:tabs>
          <w:tab w:val="left" w:pos="1276"/>
        </w:tabs>
        <w:ind w:left="1134" w:hanging="283"/>
        <w:jc w:val="center"/>
        <w:rPr>
          <w:b/>
          <w:lang w:val="kk-KZ"/>
        </w:rPr>
      </w:pPr>
    </w:p>
    <w:p w:rsidR="00BF12DF" w:rsidRDefault="00BF12DF" w:rsidP="00965E69">
      <w:pPr>
        <w:numPr>
          <w:ilvl w:val="0"/>
          <w:numId w:val="297"/>
        </w:numPr>
        <w:tabs>
          <w:tab w:val="left" w:pos="700"/>
        </w:tabs>
        <w:jc w:val="both"/>
      </w:pPr>
      <w:r>
        <w:t xml:space="preserve">Серия стандартов </w:t>
      </w:r>
      <w:r>
        <w:rPr>
          <w:lang w:val="en-US"/>
        </w:rPr>
        <w:t>ISO</w:t>
      </w:r>
      <w:r>
        <w:t>-9000.</w:t>
      </w:r>
    </w:p>
    <w:p w:rsidR="00BF12DF" w:rsidRPr="0070645D" w:rsidRDefault="00BF12DF" w:rsidP="00965E69">
      <w:pPr>
        <w:pStyle w:val="sod2"/>
        <w:numPr>
          <w:ilvl w:val="0"/>
          <w:numId w:val="297"/>
        </w:numPr>
        <w:spacing w:before="0" w:beforeAutospacing="0" w:after="0" w:afterAutospacing="0"/>
        <w:rPr>
          <w:color w:val="000000"/>
        </w:rPr>
      </w:pPr>
      <w:r>
        <w:rPr>
          <w:color w:val="000000"/>
        </w:rPr>
        <w:t>Особенности логистического сервиса.</w:t>
      </w:r>
    </w:p>
    <w:p w:rsidR="00BF12DF" w:rsidRDefault="00BF12DF" w:rsidP="00BF12DF">
      <w:pPr>
        <w:tabs>
          <w:tab w:val="left" w:pos="1276"/>
        </w:tabs>
        <w:ind w:left="1134" w:hanging="283"/>
        <w:jc w:val="center"/>
        <w:rPr>
          <w:b/>
        </w:rPr>
      </w:pPr>
    </w:p>
    <w:p w:rsidR="00BF12DF" w:rsidRPr="004D64EA" w:rsidRDefault="00BF12DF" w:rsidP="00BF12DF">
      <w:pPr>
        <w:rPr>
          <w:lang w:val="kk-KZ"/>
        </w:rPr>
      </w:pPr>
    </w:p>
    <w:p w:rsidR="00BF12DF" w:rsidRDefault="00BF12DF" w:rsidP="00BF12DF"/>
    <w:p w:rsidR="005329F4" w:rsidRDefault="005329F4" w:rsidP="0062360B">
      <w:pPr>
        <w:tabs>
          <w:tab w:val="left" w:pos="700"/>
        </w:tabs>
        <w:ind w:firstLine="567"/>
        <w:jc w:val="both"/>
        <w:rPr>
          <w:b/>
        </w:rPr>
      </w:pPr>
    </w:p>
    <w:p w:rsidR="00BF12DF" w:rsidRDefault="00BF12DF" w:rsidP="0062360B">
      <w:pPr>
        <w:tabs>
          <w:tab w:val="left" w:pos="700"/>
        </w:tabs>
        <w:ind w:firstLine="567"/>
        <w:jc w:val="both"/>
        <w:rPr>
          <w:b/>
        </w:rPr>
      </w:pPr>
    </w:p>
    <w:p w:rsidR="00BF12DF" w:rsidRDefault="00BF12DF" w:rsidP="0062360B">
      <w:pPr>
        <w:tabs>
          <w:tab w:val="left" w:pos="700"/>
        </w:tabs>
        <w:ind w:firstLine="567"/>
        <w:jc w:val="both"/>
        <w:rPr>
          <w:b/>
        </w:rPr>
      </w:pPr>
    </w:p>
    <w:p w:rsidR="00BF12DF" w:rsidRDefault="00BF12DF" w:rsidP="0062360B">
      <w:pPr>
        <w:tabs>
          <w:tab w:val="left" w:pos="700"/>
        </w:tabs>
        <w:ind w:firstLine="567"/>
        <w:jc w:val="both"/>
        <w:rPr>
          <w:b/>
        </w:rPr>
      </w:pPr>
    </w:p>
    <w:p w:rsidR="00BF12DF" w:rsidRDefault="00BF12DF" w:rsidP="0062360B">
      <w:pPr>
        <w:tabs>
          <w:tab w:val="left" w:pos="700"/>
        </w:tabs>
        <w:ind w:firstLine="567"/>
        <w:jc w:val="both"/>
        <w:rPr>
          <w:b/>
        </w:rPr>
      </w:pPr>
    </w:p>
    <w:p w:rsidR="00BF12DF" w:rsidRDefault="00BF12DF" w:rsidP="0062360B">
      <w:pPr>
        <w:tabs>
          <w:tab w:val="left" w:pos="700"/>
        </w:tabs>
        <w:ind w:firstLine="567"/>
        <w:jc w:val="both"/>
        <w:rPr>
          <w:b/>
        </w:rPr>
      </w:pPr>
    </w:p>
    <w:p w:rsidR="00BF12DF" w:rsidRDefault="00BF12DF" w:rsidP="0062360B">
      <w:pPr>
        <w:tabs>
          <w:tab w:val="left" w:pos="700"/>
        </w:tabs>
        <w:ind w:firstLine="567"/>
        <w:jc w:val="both"/>
        <w:rPr>
          <w:b/>
        </w:rPr>
      </w:pPr>
    </w:p>
    <w:p w:rsidR="00BF12DF" w:rsidRDefault="00BF12DF" w:rsidP="0062360B">
      <w:pPr>
        <w:tabs>
          <w:tab w:val="left" w:pos="700"/>
        </w:tabs>
        <w:ind w:firstLine="567"/>
        <w:jc w:val="both"/>
        <w:rPr>
          <w:b/>
        </w:rPr>
      </w:pPr>
    </w:p>
    <w:p w:rsidR="00BF12DF" w:rsidRDefault="00BF12DF" w:rsidP="0062360B">
      <w:pPr>
        <w:tabs>
          <w:tab w:val="left" w:pos="700"/>
        </w:tabs>
        <w:ind w:firstLine="567"/>
        <w:jc w:val="both"/>
        <w:rPr>
          <w:b/>
        </w:rPr>
      </w:pPr>
    </w:p>
    <w:p w:rsidR="00BF12DF" w:rsidRDefault="00BF12DF" w:rsidP="0062360B">
      <w:pPr>
        <w:tabs>
          <w:tab w:val="left" w:pos="700"/>
        </w:tabs>
        <w:ind w:firstLine="567"/>
        <w:jc w:val="both"/>
        <w:rPr>
          <w:b/>
        </w:rPr>
      </w:pPr>
    </w:p>
    <w:p w:rsidR="00BF12DF" w:rsidRDefault="00BF12DF" w:rsidP="0062360B">
      <w:pPr>
        <w:tabs>
          <w:tab w:val="left" w:pos="700"/>
        </w:tabs>
        <w:ind w:firstLine="567"/>
        <w:jc w:val="both"/>
        <w:rPr>
          <w:b/>
        </w:rPr>
      </w:pPr>
    </w:p>
    <w:p w:rsidR="00BF12DF" w:rsidRDefault="00BF12DF" w:rsidP="0062360B">
      <w:pPr>
        <w:tabs>
          <w:tab w:val="left" w:pos="700"/>
        </w:tabs>
        <w:ind w:firstLine="567"/>
        <w:jc w:val="both"/>
        <w:rPr>
          <w:b/>
        </w:rPr>
      </w:pPr>
    </w:p>
    <w:p w:rsidR="00BF12DF" w:rsidRDefault="00BF12DF" w:rsidP="0062360B">
      <w:pPr>
        <w:tabs>
          <w:tab w:val="left" w:pos="700"/>
        </w:tabs>
        <w:ind w:firstLine="567"/>
        <w:jc w:val="both"/>
        <w:rPr>
          <w:b/>
        </w:rPr>
      </w:pPr>
    </w:p>
    <w:p w:rsidR="00BF12DF" w:rsidRDefault="00BF12DF" w:rsidP="0062360B">
      <w:pPr>
        <w:tabs>
          <w:tab w:val="left" w:pos="700"/>
        </w:tabs>
        <w:ind w:firstLine="567"/>
        <w:jc w:val="both"/>
        <w:rPr>
          <w:b/>
          <w:highlight w:val="yellow"/>
        </w:rPr>
      </w:pPr>
    </w:p>
    <w:p w:rsidR="00907DE3" w:rsidRDefault="00907DE3" w:rsidP="003474A6">
      <w:pPr>
        <w:shd w:val="clear" w:color="auto" w:fill="FFFFFF"/>
        <w:autoSpaceDE w:val="0"/>
        <w:autoSpaceDN w:val="0"/>
        <w:adjustRightInd w:val="0"/>
        <w:ind w:firstLine="567"/>
        <w:rPr>
          <w:b/>
        </w:rPr>
      </w:pPr>
    </w:p>
    <w:p w:rsidR="003474A6" w:rsidRDefault="003474A6" w:rsidP="003474A6">
      <w:pPr>
        <w:shd w:val="clear" w:color="auto" w:fill="FFFFFF"/>
        <w:autoSpaceDE w:val="0"/>
        <w:autoSpaceDN w:val="0"/>
        <w:adjustRightInd w:val="0"/>
        <w:ind w:firstLine="567"/>
        <w:rPr>
          <w:b/>
        </w:rPr>
      </w:pPr>
    </w:p>
    <w:p w:rsidR="003474A6" w:rsidRDefault="003474A6" w:rsidP="003474A6">
      <w:pPr>
        <w:jc w:val="center"/>
        <w:rPr>
          <w:b/>
        </w:rPr>
      </w:pPr>
      <w:r>
        <w:rPr>
          <w:b/>
        </w:rPr>
        <w:t>Фармацевтический факультет</w:t>
      </w:r>
    </w:p>
    <w:p w:rsidR="003474A6" w:rsidRDefault="003474A6" w:rsidP="003474A6">
      <w:pPr>
        <w:jc w:val="center"/>
        <w:rPr>
          <w:b/>
        </w:rPr>
      </w:pPr>
    </w:p>
    <w:p w:rsidR="003474A6" w:rsidRDefault="003474A6" w:rsidP="003474A6">
      <w:pPr>
        <w:jc w:val="center"/>
        <w:rPr>
          <w:b/>
        </w:rPr>
      </w:pPr>
      <w:r>
        <w:rPr>
          <w:b/>
        </w:rPr>
        <w:t>Модуль «Фармацевт – менеджер»</w:t>
      </w:r>
    </w:p>
    <w:p w:rsidR="003474A6" w:rsidRDefault="003474A6" w:rsidP="003474A6">
      <w:pPr>
        <w:jc w:val="center"/>
        <w:rPr>
          <w:b/>
        </w:rPr>
      </w:pPr>
    </w:p>
    <w:p w:rsidR="003474A6" w:rsidRDefault="003474A6" w:rsidP="003474A6">
      <w:pPr>
        <w:jc w:val="center"/>
        <w:rPr>
          <w:b/>
        </w:rPr>
      </w:pPr>
    </w:p>
    <w:p w:rsidR="003474A6" w:rsidRDefault="003474A6" w:rsidP="003474A6">
      <w:pPr>
        <w:jc w:val="center"/>
        <w:rPr>
          <w:b/>
        </w:rPr>
      </w:pPr>
    </w:p>
    <w:p w:rsidR="003474A6" w:rsidRPr="00DB5280" w:rsidRDefault="003474A6" w:rsidP="003474A6">
      <w:pPr>
        <w:jc w:val="center"/>
        <w:rPr>
          <w:b/>
        </w:rPr>
      </w:pPr>
    </w:p>
    <w:p w:rsidR="003474A6" w:rsidRPr="00DB5280" w:rsidRDefault="003474A6" w:rsidP="003474A6">
      <w:pPr>
        <w:jc w:val="center"/>
        <w:rPr>
          <w:b/>
        </w:rPr>
      </w:pPr>
    </w:p>
    <w:p w:rsidR="003474A6" w:rsidRDefault="003474A6" w:rsidP="003474A6">
      <w:pPr>
        <w:jc w:val="center"/>
        <w:rPr>
          <w:b/>
        </w:rPr>
      </w:pPr>
    </w:p>
    <w:p w:rsidR="003474A6" w:rsidRDefault="003474A6" w:rsidP="003474A6">
      <w:pPr>
        <w:spacing w:line="360" w:lineRule="auto"/>
        <w:jc w:val="center"/>
        <w:rPr>
          <w:b/>
        </w:rPr>
      </w:pPr>
      <w:r>
        <w:rPr>
          <w:b/>
        </w:rPr>
        <w:t>МЕТОДИЧЕСКИЕ РЕКОМЕНДАЦИИ</w:t>
      </w:r>
    </w:p>
    <w:p w:rsidR="003474A6" w:rsidRDefault="003474A6" w:rsidP="003474A6">
      <w:pPr>
        <w:spacing w:line="360" w:lineRule="auto"/>
        <w:jc w:val="center"/>
        <w:rPr>
          <w:b/>
        </w:rPr>
      </w:pPr>
      <w:r>
        <w:rPr>
          <w:b/>
        </w:rPr>
        <w:t xml:space="preserve">ДЛЯ САМОСТОЯТЕЛЬНОЙ РАБОТЫ ПОД </w:t>
      </w:r>
    </w:p>
    <w:p w:rsidR="003474A6" w:rsidRDefault="003474A6" w:rsidP="003474A6">
      <w:pPr>
        <w:spacing w:line="360" w:lineRule="auto"/>
        <w:jc w:val="center"/>
        <w:rPr>
          <w:b/>
        </w:rPr>
      </w:pPr>
      <w:r>
        <w:rPr>
          <w:b/>
        </w:rPr>
        <w:t xml:space="preserve">РУКОВОДСТВОМ ПРЕПОДАВАТЕЛЯ </w:t>
      </w:r>
    </w:p>
    <w:p w:rsidR="003474A6" w:rsidRDefault="003474A6" w:rsidP="003474A6">
      <w:pPr>
        <w:spacing w:line="480" w:lineRule="auto"/>
        <w:jc w:val="center"/>
        <w:rPr>
          <w:b/>
        </w:rPr>
      </w:pPr>
      <w:r>
        <w:rPr>
          <w:b/>
        </w:rPr>
        <w:t>(СРСП)</w:t>
      </w:r>
    </w:p>
    <w:p w:rsidR="003474A6" w:rsidRDefault="003474A6" w:rsidP="003474A6">
      <w:pPr>
        <w:spacing w:line="480" w:lineRule="auto"/>
        <w:jc w:val="center"/>
        <w:rPr>
          <w:b/>
        </w:rPr>
      </w:pPr>
    </w:p>
    <w:p w:rsidR="003474A6" w:rsidRDefault="003474A6" w:rsidP="003474A6">
      <w:pPr>
        <w:spacing w:line="360" w:lineRule="auto"/>
        <w:rPr>
          <w:b/>
        </w:rPr>
      </w:pPr>
      <w:r>
        <w:rPr>
          <w:b/>
        </w:rPr>
        <w:t>Курс 4</w:t>
      </w:r>
    </w:p>
    <w:p w:rsidR="003474A6" w:rsidRDefault="003474A6" w:rsidP="003474A6">
      <w:pPr>
        <w:spacing w:line="360" w:lineRule="auto"/>
        <w:rPr>
          <w:b/>
        </w:rPr>
      </w:pPr>
    </w:p>
    <w:p w:rsidR="003474A6" w:rsidRDefault="003474A6" w:rsidP="003474A6">
      <w:pPr>
        <w:spacing w:line="360" w:lineRule="auto"/>
        <w:rPr>
          <w:b/>
        </w:rPr>
      </w:pPr>
      <w:r>
        <w:rPr>
          <w:b/>
        </w:rPr>
        <w:t>Дисциплина «ОСНОВЫ ФАРМАЦЕВТИЧЕСКОЙ ЛОГИСТИКИ»</w:t>
      </w:r>
    </w:p>
    <w:p w:rsidR="003474A6" w:rsidRDefault="003474A6" w:rsidP="003474A6">
      <w:pPr>
        <w:spacing w:line="360" w:lineRule="auto"/>
        <w:rPr>
          <w:b/>
        </w:rPr>
      </w:pPr>
    </w:p>
    <w:p w:rsidR="003474A6" w:rsidRDefault="003474A6" w:rsidP="003474A6">
      <w:pPr>
        <w:spacing w:line="360" w:lineRule="auto"/>
        <w:rPr>
          <w:b/>
        </w:rPr>
      </w:pPr>
    </w:p>
    <w:p w:rsidR="003474A6" w:rsidRPr="00DB5280" w:rsidRDefault="003474A6" w:rsidP="003474A6">
      <w:pPr>
        <w:spacing w:line="360" w:lineRule="auto"/>
        <w:rPr>
          <w:b/>
        </w:rPr>
      </w:pPr>
    </w:p>
    <w:p w:rsidR="003474A6" w:rsidRPr="00DB5280" w:rsidRDefault="003474A6" w:rsidP="003474A6">
      <w:pPr>
        <w:spacing w:line="360" w:lineRule="auto"/>
        <w:rPr>
          <w:b/>
        </w:rPr>
      </w:pPr>
    </w:p>
    <w:p w:rsidR="003474A6" w:rsidRDefault="003474A6" w:rsidP="003474A6">
      <w:pPr>
        <w:spacing w:line="480" w:lineRule="auto"/>
        <w:rPr>
          <w:b/>
        </w:rPr>
      </w:pPr>
      <w:r>
        <w:rPr>
          <w:b/>
        </w:rPr>
        <w:t>Составители:</w:t>
      </w:r>
    </w:p>
    <w:p w:rsidR="003474A6" w:rsidRDefault="003474A6" w:rsidP="003474A6">
      <w:pPr>
        <w:spacing w:line="360" w:lineRule="auto"/>
        <w:rPr>
          <w:b/>
        </w:rPr>
      </w:pPr>
      <w:r>
        <w:rPr>
          <w:b/>
        </w:rPr>
        <w:t>доц. Радюк М.И.</w:t>
      </w:r>
    </w:p>
    <w:p w:rsidR="003474A6" w:rsidRDefault="003474A6" w:rsidP="003474A6">
      <w:pPr>
        <w:spacing w:line="360" w:lineRule="auto"/>
        <w:rPr>
          <w:b/>
        </w:rPr>
      </w:pPr>
    </w:p>
    <w:p w:rsidR="003474A6" w:rsidRDefault="003474A6" w:rsidP="003474A6">
      <w:pPr>
        <w:spacing w:line="360" w:lineRule="auto"/>
        <w:rPr>
          <w:b/>
        </w:rPr>
      </w:pPr>
    </w:p>
    <w:p w:rsidR="003474A6" w:rsidRDefault="003474A6" w:rsidP="003474A6">
      <w:pPr>
        <w:spacing w:line="360" w:lineRule="auto"/>
        <w:rPr>
          <w:b/>
        </w:rPr>
      </w:pPr>
    </w:p>
    <w:p w:rsidR="003474A6" w:rsidRDefault="003474A6" w:rsidP="003474A6">
      <w:pPr>
        <w:spacing w:line="360" w:lineRule="auto"/>
        <w:rPr>
          <w:b/>
        </w:rPr>
      </w:pPr>
    </w:p>
    <w:p w:rsidR="003474A6" w:rsidRDefault="003474A6" w:rsidP="003474A6">
      <w:pPr>
        <w:spacing w:line="360" w:lineRule="auto"/>
        <w:rPr>
          <w:b/>
        </w:rPr>
      </w:pPr>
    </w:p>
    <w:p w:rsidR="003474A6" w:rsidRDefault="003474A6" w:rsidP="003474A6">
      <w:pPr>
        <w:spacing w:line="360" w:lineRule="auto"/>
        <w:rPr>
          <w:b/>
        </w:rPr>
      </w:pPr>
    </w:p>
    <w:p w:rsidR="003474A6" w:rsidRDefault="003474A6" w:rsidP="003474A6">
      <w:pPr>
        <w:spacing w:line="360" w:lineRule="auto"/>
        <w:rPr>
          <w:b/>
        </w:rPr>
      </w:pPr>
    </w:p>
    <w:p w:rsidR="003474A6" w:rsidRDefault="003474A6" w:rsidP="003474A6">
      <w:pPr>
        <w:spacing w:line="480" w:lineRule="auto"/>
        <w:rPr>
          <w:b/>
        </w:rPr>
      </w:pPr>
    </w:p>
    <w:p w:rsidR="003474A6" w:rsidRPr="00827B46" w:rsidRDefault="003474A6" w:rsidP="003474A6">
      <w:pPr>
        <w:spacing w:line="360" w:lineRule="auto"/>
        <w:jc w:val="center"/>
        <w:rPr>
          <w:b/>
        </w:rPr>
      </w:pPr>
      <w:r>
        <w:rPr>
          <w:b/>
        </w:rPr>
        <w:t>2012</w:t>
      </w:r>
    </w:p>
    <w:p w:rsidR="000276ED" w:rsidRPr="00C51A38" w:rsidRDefault="000276ED" w:rsidP="000276ED">
      <w:pPr>
        <w:pStyle w:val="af0"/>
        <w:ind w:firstLine="0"/>
        <w:jc w:val="both"/>
        <w:rPr>
          <w:b/>
          <w:bCs/>
          <w:sz w:val="24"/>
          <w:szCs w:val="24"/>
          <w:lang w:val="kk-KZ"/>
        </w:rPr>
      </w:pPr>
      <w:r w:rsidRPr="00C51A38">
        <w:rPr>
          <w:bCs/>
          <w:sz w:val="24"/>
          <w:szCs w:val="24"/>
        </w:rPr>
        <w:lastRenderedPageBreak/>
        <w:t xml:space="preserve">Обсуждены на заседании </w:t>
      </w:r>
      <w:r w:rsidRPr="00C51A38">
        <w:rPr>
          <w:bCs/>
          <w:sz w:val="24"/>
          <w:szCs w:val="24"/>
          <w:lang w:val="kk-KZ"/>
        </w:rPr>
        <w:t>модуля</w:t>
      </w:r>
    </w:p>
    <w:p w:rsidR="000276ED" w:rsidRPr="00C51A38" w:rsidRDefault="000276ED" w:rsidP="000276ED">
      <w:pPr>
        <w:pStyle w:val="af0"/>
        <w:ind w:firstLine="0"/>
        <w:jc w:val="both"/>
        <w:rPr>
          <w:b/>
          <w:bCs/>
          <w:sz w:val="24"/>
          <w:szCs w:val="24"/>
        </w:rPr>
      </w:pPr>
      <w:r w:rsidRPr="00C51A38">
        <w:rPr>
          <w:bCs/>
          <w:sz w:val="24"/>
          <w:szCs w:val="24"/>
        </w:rPr>
        <w:t>Протокол № __ от  «____»______201</w:t>
      </w:r>
      <w:r w:rsidRPr="00C51A38">
        <w:rPr>
          <w:bCs/>
          <w:sz w:val="24"/>
          <w:szCs w:val="24"/>
          <w:lang w:val="kk-KZ"/>
        </w:rPr>
        <w:t>2</w:t>
      </w:r>
      <w:r w:rsidRPr="00C51A38">
        <w:rPr>
          <w:bCs/>
          <w:sz w:val="24"/>
          <w:szCs w:val="24"/>
        </w:rPr>
        <w:t xml:space="preserve"> г.</w:t>
      </w:r>
    </w:p>
    <w:p w:rsidR="000276ED" w:rsidRPr="00C51A38" w:rsidRDefault="000276ED" w:rsidP="000276ED">
      <w:pPr>
        <w:pStyle w:val="af0"/>
        <w:ind w:firstLine="0"/>
        <w:jc w:val="both"/>
        <w:rPr>
          <w:b/>
          <w:bCs/>
          <w:sz w:val="24"/>
          <w:szCs w:val="24"/>
        </w:rPr>
      </w:pPr>
    </w:p>
    <w:p w:rsidR="000276ED" w:rsidRPr="00C51A38" w:rsidRDefault="000276ED" w:rsidP="000276ED">
      <w:pPr>
        <w:pStyle w:val="af0"/>
        <w:ind w:firstLine="0"/>
        <w:jc w:val="both"/>
        <w:rPr>
          <w:b/>
          <w:bCs/>
          <w:sz w:val="24"/>
          <w:szCs w:val="24"/>
        </w:rPr>
      </w:pPr>
    </w:p>
    <w:p w:rsidR="000276ED" w:rsidRPr="00C51A38" w:rsidRDefault="000276ED" w:rsidP="000276ED">
      <w:pPr>
        <w:pStyle w:val="af0"/>
        <w:ind w:firstLine="0"/>
        <w:jc w:val="both"/>
        <w:rPr>
          <w:b/>
          <w:bCs/>
          <w:sz w:val="24"/>
          <w:szCs w:val="24"/>
        </w:rPr>
      </w:pPr>
    </w:p>
    <w:p w:rsidR="000276ED" w:rsidRPr="00C51A38" w:rsidRDefault="000276ED" w:rsidP="000276ED">
      <w:pPr>
        <w:pStyle w:val="af0"/>
        <w:ind w:firstLine="0"/>
        <w:jc w:val="both"/>
        <w:rPr>
          <w:b/>
          <w:bCs/>
          <w:sz w:val="24"/>
          <w:szCs w:val="24"/>
        </w:rPr>
      </w:pPr>
    </w:p>
    <w:p w:rsidR="000276ED" w:rsidRPr="00C51A38" w:rsidRDefault="000276ED" w:rsidP="000276ED">
      <w:pPr>
        <w:pStyle w:val="af0"/>
        <w:ind w:firstLine="0"/>
        <w:jc w:val="both"/>
        <w:rPr>
          <w:b/>
          <w:bCs/>
          <w:sz w:val="24"/>
          <w:szCs w:val="24"/>
        </w:rPr>
      </w:pPr>
    </w:p>
    <w:p w:rsidR="000276ED" w:rsidRPr="00C51A38" w:rsidRDefault="000276ED" w:rsidP="000276ED">
      <w:pPr>
        <w:pStyle w:val="af0"/>
        <w:ind w:firstLine="0"/>
        <w:jc w:val="both"/>
        <w:rPr>
          <w:b/>
          <w:bCs/>
          <w:sz w:val="24"/>
          <w:szCs w:val="24"/>
          <w:lang w:val="kk-KZ"/>
        </w:rPr>
      </w:pPr>
      <w:r w:rsidRPr="00C51A38">
        <w:rPr>
          <w:bCs/>
          <w:sz w:val="24"/>
          <w:szCs w:val="24"/>
          <w:lang w:val="kk-KZ"/>
        </w:rPr>
        <w:t>Руководитель модуля                                                            Шопабаева А.Р.</w:t>
      </w:r>
    </w:p>
    <w:p w:rsidR="000276ED" w:rsidRPr="000276ED" w:rsidRDefault="000276ED" w:rsidP="0062360B">
      <w:pPr>
        <w:tabs>
          <w:tab w:val="left" w:pos="700"/>
        </w:tabs>
        <w:ind w:firstLine="567"/>
        <w:jc w:val="both"/>
        <w:rPr>
          <w:b/>
          <w:lang w:val="kk-KZ"/>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0276ED" w:rsidRDefault="000276ED" w:rsidP="0062360B">
      <w:pPr>
        <w:tabs>
          <w:tab w:val="left" w:pos="700"/>
        </w:tabs>
        <w:ind w:firstLine="567"/>
        <w:jc w:val="both"/>
        <w:rPr>
          <w:b/>
        </w:rPr>
      </w:pPr>
    </w:p>
    <w:p w:rsidR="005329F4" w:rsidRDefault="00032790" w:rsidP="0062360B">
      <w:pPr>
        <w:tabs>
          <w:tab w:val="left" w:pos="700"/>
        </w:tabs>
        <w:ind w:firstLine="567"/>
        <w:jc w:val="both"/>
      </w:pPr>
      <w:r>
        <w:rPr>
          <w:b/>
        </w:rPr>
        <w:lastRenderedPageBreak/>
        <w:t xml:space="preserve">ТЕМА: </w:t>
      </w:r>
      <w:r>
        <w:rPr>
          <w:b/>
          <w:color w:val="000000"/>
        </w:rPr>
        <w:t xml:space="preserve">ИСТОРИЯ РАЗВИТИЯ ЛОГИСТИКИ. </w:t>
      </w:r>
      <w:r w:rsidRPr="00B77E5C">
        <w:rPr>
          <w:b/>
          <w:color w:val="000000"/>
        </w:rPr>
        <w:t>ЭТАПЫ ВОЗНИКНОВЕНИЯ ЛОГИСТИКИ. ПОНЯТИЕ ЛОГИСТИКИ. МАКРО- И МИКРОЛОГИСТИКА.</w:t>
      </w:r>
    </w:p>
    <w:p w:rsidR="005329F4" w:rsidRPr="00D33794" w:rsidRDefault="00032790" w:rsidP="0062360B">
      <w:pPr>
        <w:tabs>
          <w:tab w:val="left" w:pos="700"/>
        </w:tabs>
        <w:ind w:firstLine="567"/>
        <w:jc w:val="both"/>
      </w:pPr>
      <w:r>
        <w:rPr>
          <w:b/>
        </w:rPr>
        <w:t xml:space="preserve">ЦЕЛЬ: </w:t>
      </w:r>
      <w:r>
        <w:t xml:space="preserve">Формирование знаний </w:t>
      </w:r>
      <w:r w:rsidR="005329F4">
        <w:t xml:space="preserve"> </w:t>
      </w:r>
      <w:r w:rsidR="0062360B">
        <w:t>студентов</w:t>
      </w:r>
      <w:r w:rsidR="005329F4">
        <w:t xml:space="preserve"> </w:t>
      </w:r>
      <w:r>
        <w:t xml:space="preserve">по </w:t>
      </w:r>
      <w:r w:rsidR="005329F4">
        <w:t xml:space="preserve">основным определениям понятия логистики и ее </w:t>
      </w:r>
      <w:r>
        <w:t>сущности.</w:t>
      </w:r>
    </w:p>
    <w:p w:rsidR="00032790" w:rsidRDefault="00032790" w:rsidP="0062360B">
      <w:pPr>
        <w:tabs>
          <w:tab w:val="left" w:pos="700"/>
        </w:tabs>
        <w:ind w:firstLine="567"/>
        <w:jc w:val="both"/>
      </w:pPr>
      <w:r>
        <w:rPr>
          <w:b/>
        </w:rPr>
        <w:t>ЗАДАЧИ ОБУЧЕНИЯ:</w:t>
      </w:r>
      <w:r w:rsidRPr="00D33794">
        <w:t xml:space="preserve"> </w:t>
      </w:r>
    </w:p>
    <w:p w:rsidR="00032790" w:rsidRDefault="005329F4" w:rsidP="00965E69">
      <w:pPr>
        <w:numPr>
          <w:ilvl w:val="0"/>
          <w:numId w:val="346"/>
        </w:numPr>
        <w:tabs>
          <w:tab w:val="left" w:pos="700"/>
        </w:tabs>
        <w:jc w:val="both"/>
      </w:pPr>
      <w:r>
        <w:t>Дать понятие об экономическом эффекте от использования логи</w:t>
      </w:r>
      <w:r w:rsidR="00032790">
        <w:t>стики;</w:t>
      </w:r>
      <w:r>
        <w:t xml:space="preserve"> </w:t>
      </w:r>
    </w:p>
    <w:p w:rsidR="00032790" w:rsidRDefault="005329F4" w:rsidP="00965E69">
      <w:pPr>
        <w:numPr>
          <w:ilvl w:val="0"/>
          <w:numId w:val="346"/>
        </w:numPr>
        <w:tabs>
          <w:tab w:val="left" w:pos="700"/>
        </w:tabs>
        <w:jc w:val="both"/>
      </w:pPr>
      <w:r>
        <w:t>Определить взаимо</w:t>
      </w:r>
      <w:r w:rsidR="00032790">
        <w:t>связь логистики и маркетинга;</w:t>
      </w:r>
    </w:p>
    <w:p w:rsidR="005329F4" w:rsidRDefault="005329F4" w:rsidP="00965E69">
      <w:pPr>
        <w:numPr>
          <w:ilvl w:val="0"/>
          <w:numId w:val="346"/>
        </w:numPr>
        <w:tabs>
          <w:tab w:val="left" w:pos="700"/>
        </w:tabs>
        <w:jc w:val="both"/>
        <w:rPr>
          <w:b/>
        </w:rPr>
      </w:pPr>
      <w:r>
        <w:t>Ознакомить с концепцией и принципами логистики.</w:t>
      </w:r>
    </w:p>
    <w:p w:rsidR="005329F4" w:rsidRPr="00096CDB" w:rsidRDefault="00032790" w:rsidP="0062360B">
      <w:pPr>
        <w:ind w:firstLine="567"/>
        <w:jc w:val="both"/>
      </w:pPr>
      <w:r>
        <w:rPr>
          <w:b/>
        </w:rPr>
        <w:t>ФОРМА ПРОВЕДЕНИЯ</w:t>
      </w:r>
      <w:r w:rsidRPr="00D33794">
        <w:rPr>
          <w:b/>
        </w:rPr>
        <w:t>:</w:t>
      </w:r>
      <w:r>
        <w:rPr>
          <w:b/>
        </w:rPr>
        <w:t xml:space="preserve"> </w:t>
      </w:r>
      <w:r w:rsidRPr="00096CDB">
        <w:t>выполнение заданий, обсуждение с преподавателем вопросов по теме занятия,</w:t>
      </w:r>
      <w:r w:rsidR="00096CDB" w:rsidRPr="00096CDB">
        <w:t xml:space="preserve"> решение ситуационных задач.</w:t>
      </w:r>
    </w:p>
    <w:p w:rsidR="00096CDB" w:rsidRDefault="00096CDB" w:rsidP="0062360B">
      <w:pPr>
        <w:ind w:firstLine="567"/>
        <w:jc w:val="both"/>
        <w:rPr>
          <w:b/>
        </w:rPr>
      </w:pPr>
      <w:r>
        <w:rPr>
          <w:b/>
        </w:rPr>
        <w:t>ЗАДАНИЯ ПО ТЕМЕ:</w:t>
      </w:r>
    </w:p>
    <w:p w:rsidR="00096CDB" w:rsidRPr="00096CDB" w:rsidRDefault="00032790" w:rsidP="00096CDB">
      <w:pPr>
        <w:ind w:firstLine="567"/>
        <w:jc w:val="both"/>
      </w:pPr>
      <w:r>
        <w:rPr>
          <w:b/>
        </w:rPr>
        <w:t>Задание №1:</w:t>
      </w:r>
      <w:r w:rsidR="00096CDB">
        <w:rPr>
          <w:b/>
        </w:rPr>
        <w:t xml:space="preserve"> </w:t>
      </w:r>
      <w:r w:rsidR="00096CDB" w:rsidRPr="00096CDB">
        <w:t>Схематично представьте в рабочей тетради основные этапы развития логист</w:t>
      </w:r>
      <w:r w:rsidR="00096CDB" w:rsidRPr="00096CDB">
        <w:t>и</w:t>
      </w:r>
      <w:r w:rsidR="00096CDB" w:rsidRPr="00096CDB">
        <w:t>ки.</w:t>
      </w:r>
    </w:p>
    <w:p w:rsidR="00096CDB" w:rsidRDefault="00096CDB" w:rsidP="00096CDB">
      <w:pPr>
        <w:ind w:firstLine="567"/>
        <w:jc w:val="both"/>
        <w:rPr>
          <w:b/>
        </w:rPr>
      </w:pPr>
      <w:r>
        <w:rPr>
          <w:b/>
        </w:rPr>
        <w:t xml:space="preserve">Задание №2: </w:t>
      </w:r>
      <w:r w:rsidRPr="00096CDB">
        <w:t>Письменно дайте определение термину логистика и перечислите его наиболее употребляемые синонимы.</w:t>
      </w:r>
    </w:p>
    <w:p w:rsidR="00096CDB" w:rsidRDefault="00096CDB" w:rsidP="00096CDB">
      <w:pPr>
        <w:ind w:firstLine="567"/>
        <w:jc w:val="both"/>
      </w:pPr>
      <w:r>
        <w:rPr>
          <w:b/>
        </w:rPr>
        <w:t xml:space="preserve">Задание №3: </w:t>
      </w:r>
      <w:r w:rsidRPr="00096CDB">
        <w:t>Письменно перечислите задачи и функции логистики. Определите объект из</w:t>
      </w:r>
      <w:r w:rsidRPr="00096CDB">
        <w:t>у</w:t>
      </w:r>
      <w:r w:rsidRPr="00096CDB">
        <w:t>чения логистики.</w:t>
      </w:r>
      <w:r w:rsidR="00F23E69">
        <w:t>дайте определение макро – и микрологистике.</w:t>
      </w:r>
    </w:p>
    <w:p w:rsidR="00096CDB" w:rsidRPr="00096CDB" w:rsidRDefault="00096CDB" w:rsidP="00096CDB">
      <w:pPr>
        <w:ind w:firstLine="567"/>
        <w:jc w:val="both"/>
      </w:pPr>
      <w:r>
        <w:rPr>
          <w:b/>
        </w:rPr>
        <w:t xml:space="preserve">Задание №4: </w:t>
      </w:r>
      <w:r w:rsidRPr="00096CDB">
        <w:t>Разделившись на 2 группы, подготовте сообщения на темы:</w:t>
      </w:r>
    </w:p>
    <w:p w:rsidR="00096CDB" w:rsidRDefault="00096CDB" w:rsidP="00096CDB">
      <w:pPr>
        <w:ind w:firstLine="567"/>
        <w:jc w:val="both"/>
      </w:pPr>
      <w:r w:rsidRPr="00096CDB">
        <w:rPr>
          <w:b/>
          <w:i/>
        </w:rPr>
        <w:t>Группа №1:</w:t>
      </w:r>
      <w:r w:rsidRPr="00096CDB">
        <w:t xml:space="preserve"> </w:t>
      </w:r>
      <w:r>
        <w:t>Основные преимущества от использования логистики на фармацевтических предприятиях.</w:t>
      </w:r>
    </w:p>
    <w:p w:rsidR="00096CDB" w:rsidRDefault="00096CDB" w:rsidP="00096CDB">
      <w:pPr>
        <w:ind w:firstLine="567"/>
        <w:jc w:val="both"/>
      </w:pPr>
      <w:r w:rsidRPr="00096CDB">
        <w:rPr>
          <w:b/>
          <w:i/>
        </w:rPr>
        <w:t>Группа №2:</w:t>
      </w:r>
      <w:r w:rsidRPr="00096CDB">
        <w:t xml:space="preserve"> </w:t>
      </w:r>
      <w:r>
        <w:t>Экономический эффект от использования логистики.</w:t>
      </w:r>
    </w:p>
    <w:p w:rsidR="00C1025B" w:rsidRPr="00C1025B" w:rsidRDefault="00096CDB" w:rsidP="00C1025B">
      <w:pPr>
        <w:ind w:firstLine="567"/>
        <w:jc w:val="both"/>
      </w:pPr>
      <w:r>
        <w:t>И представьте их друг другу.</w:t>
      </w:r>
    </w:p>
    <w:p w:rsidR="00C1025B" w:rsidRDefault="00C1025B" w:rsidP="00C1025B">
      <w:pPr>
        <w:ind w:firstLine="567"/>
        <w:jc w:val="both"/>
      </w:pPr>
      <w:r w:rsidRPr="00C1025B">
        <w:rPr>
          <w:b/>
        </w:rPr>
        <w:t>Задание №4:</w:t>
      </w:r>
      <w:r w:rsidRPr="00C1025B">
        <w:t xml:space="preserve"> Используя</w:t>
      </w:r>
      <w:r>
        <w:rPr>
          <w:b/>
        </w:rPr>
        <w:t xml:space="preserve"> </w:t>
      </w:r>
      <w:r w:rsidRPr="00C1025B">
        <w:t>раздаточный материал, дайте сравнительную</w:t>
      </w:r>
      <w:r>
        <w:t xml:space="preserve"> характеристику объе</w:t>
      </w:r>
      <w:r>
        <w:t>к</w:t>
      </w:r>
      <w:r>
        <w:t>та и предмета исследований в области маркетинга и в области логистики.</w:t>
      </w:r>
    </w:p>
    <w:p w:rsidR="00C1025B" w:rsidRDefault="00C1025B" w:rsidP="00C1025B">
      <w:pPr>
        <w:ind w:firstLine="567"/>
        <w:jc w:val="both"/>
      </w:pPr>
      <w:r w:rsidRPr="00C1025B">
        <w:rPr>
          <w:b/>
        </w:rPr>
        <w:t xml:space="preserve">Задание </w:t>
      </w:r>
      <w:r>
        <w:rPr>
          <w:b/>
        </w:rPr>
        <w:t>№5</w:t>
      </w:r>
      <w:r w:rsidRPr="00C1025B">
        <w:rPr>
          <w:b/>
        </w:rPr>
        <w:t>:</w:t>
      </w:r>
      <w:r>
        <w:rPr>
          <w:b/>
        </w:rPr>
        <w:t xml:space="preserve"> </w:t>
      </w:r>
      <w:r w:rsidRPr="00C1025B">
        <w:t>Письменно дайте определение правилу 7R</w:t>
      </w:r>
      <w:r>
        <w:t>.</w:t>
      </w:r>
    </w:p>
    <w:p w:rsidR="00C1025B" w:rsidRDefault="00C1025B" w:rsidP="00096CDB">
      <w:pPr>
        <w:ind w:firstLine="567"/>
        <w:jc w:val="both"/>
        <w:rPr>
          <w:b/>
        </w:rPr>
      </w:pPr>
      <w:r w:rsidRPr="00C1025B">
        <w:rPr>
          <w:b/>
        </w:rPr>
        <w:t xml:space="preserve">Задание </w:t>
      </w:r>
      <w:r>
        <w:rPr>
          <w:b/>
        </w:rPr>
        <w:t>№6</w:t>
      </w:r>
      <w:r w:rsidRPr="00C1025B">
        <w:rPr>
          <w:b/>
        </w:rPr>
        <w:t>:</w:t>
      </w:r>
      <w:r>
        <w:rPr>
          <w:b/>
        </w:rPr>
        <w:t xml:space="preserve"> </w:t>
      </w:r>
      <w:r>
        <w:t>О</w:t>
      </w:r>
      <w:r w:rsidRPr="00C1025B">
        <w:t>характеризуйте концепцию логистики.</w:t>
      </w:r>
    </w:p>
    <w:p w:rsidR="00C1025B" w:rsidRPr="00C1025B" w:rsidRDefault="00C1025B" w:rsidP="00096CDB">
      <w:pPr>
        <w:ind w:firstLine="567"/>
        <w:jc w:val="both"/>
      </w:pPr>
      <w:r w:rsidRPr="00C1025B">
        <w:rPr>
          <w:b/>
        </w:rPr>
        <w:t xml:space="preserve">Задание </w:t>
      </w:r>
      <w:r>
        <w:rPr>
          <w:b/>
        </w:rPr>
        <w:t>№7</w:t>
      </w:r>
      <w:r w:rsidRPr="00C1025B">
        <w:rPr>
          <w:b/>
        </w:rPr>
        <w:t>:</w:t>
      </w:r>
      <w:r>
        <w:rPr>
          <w:b/>
        </w:rPr>
        <w:t xml:space="preserve"> </w:t>
      </w:r>
      <w:r w:rsidRPr="00C1025B">
        <w:t>Перечислите в тетради принципы логистики и охарактеризуйте каждый из них.</w:t>
      </w:r>
    </w:p>
    <w:p w:rsidR="00032790" w:rsidRDefault="00C1025B" w:rsidP="0062360B">
      <w:pPr>
        <w:ind w:firstLine="567"/>
        <w:jc w:val="both"/>
        <w:rPr>
          <w:b/>
        </w:rPr>
      </w:pPr>
      <w:r>
        <w:rPr>
          <w:b/>
        </w:rPr>
        <w:t xml:space="preserve">Задание №8: </w:t>
      </w:r>
      <w:r w:rsidRPr="00C1025B">
        <w:t>Проверьте свои знания по вопросам</w:t>
      </w:r>
      <w:r>
        <w:t>:</w:t>
      </w:r>
    </w:p>
    <w:p w:rsidR="005329F4" w:rsidRDefault="00C1025B" w:rsidP="00965E69">
      <w:pPr>
        <w:numPr>
          <w:ilvl w:val="0"/>
          <w:numId w:val="6"/>
        </w:numPr>
        <w:ind w:firstLine="567"/>
        <w:jc w:val="both"/>
      </w:pPr>
      <w:r>
        <w:t>Перечислите</w:t>
      </w:r>
      <w:r w:rsidR="005329F4">
        <w:t xml:space="preserve"> основные этапы развития логистики.</w:t>
      </w:r>
    </w:p>
    <w:p w:rsidR="005329F4" w:rsidRDefault="00C1025B" w:rsidP="00965E69">
      <w:pPr>
        <w:numPr>
          <w:ilvl w:val="0"/>
          <w:numId w:val="6"/>
        </w:numPr>
        <w:ind w:firstLine="567"/>
        <w:jc w:val="both"/>
      </w:pPr>
      <w:r>
        <w:t>Дайте</w:t>
      </w:r>
      <w:r w:rsidR="005329F4">
        <w:t xml:space="preserve"> определение </w:t>
      </w:r>
      <w:r>
        <w:t>термину «логистика», перечислите</w:t>
      </w:r>
      <w:r w:rsidR="005329F4">
        <w:t xml:space="preserve"> наиболее употребимые синонимы термина «логистика».</w:t>
      </w:r>
    </w:p>
    <w:p w:rsidR="005329F4" w:rsidRDefault="00C1025B" w:rsidP="00965E69">
      <w:pPr>
        <w:numPr>
          <w:ilvl w:val="0"/>
          <w:numId w:val="6"/>
        </w:numPr>
        <w:ind w:firstLine="567"/>
        <w:jc w:val="both"/>
      </w:pPr>
      <w:r>
        <w:t>Перечислите</w:t>
      </w:r>
      <w:r w:rsidR="005329F4">
        <w:t xml:space="preserve"> задачи и функции логистики, как науки.</w:t>
      </w:r>
    </w:p>
    <w:p w:rsidR="005329F4" w:rsidRDefault="005329F4" w:rsidP="00965E69">
      <w:pPr>
        <w:numPr>
          <w:ilvl w:val="0"/>
          <w:numId w:val="6"/>
        </w:numPr>
        <w:ind w:firstLine="567"/>
        <w:jc w:val="both"/>
      </w:pPr>
      <w:r>
        <w:t>Что является объектом изучения логистики?</w:t>
      </w:r>
    </w:p>
    <w:p w:rsidR="005329F4" w:rsidRDefault="005329F4" w:rsidP="00965E69">
      <w:pPr>
        <w:numPr>
          <w:ilvl w:val="0"/>
          <w:numId w:val="6"/>
        </w:numPr>
        <w:ind w:firstLine="567"/>
        <w:jc w:val="both"/>
      </w:pPr>
      <w:r>
        <w:t>Каковы основные преимущества от использования логистики на фармацевт</w:t>
      </w:r>
      <w:r>
        <w:t>и</w:t>
      </w:r>
      <w:r>
        <w:t>ческих предприятиях?</w:t>
      </w:r>
    </w:p>
    <w:p w:rsidR="005329F4" w:rsidRDefault="00C1025B" w:rsidP="00965E69">
      <w:pPr>
        <w:numPr>
          <w:ilvl w:val="0"/>
          <w:numId w:val="6"/>
        </w:numPr>
        <w:ind w:firstLine="567"/>
        <w:jc w:val="both"/>
      </w:pPr>
      <w:r>
        <w:t>Как доказать</w:t>
      </w:r>
      <w:r w:rsidR="005329F4">
        <w:t xml:space="preserve"> экономический эффект от использования логистики.</w:t>
      </w:r>
    </w:p>
    <w:p w:rsidR="005329F4" w:rsidRDefault="00C1025B" w:rsidP="00965E69">
      <w:pPr>
        <w:numPr>
          <w:ilvl w:val="0"/>
          <w:numId w:val="6"/>
        </w:numPr>
        <w:ind w:firstLine="567"/>
        <w:jc w:val="both"/>
      </w:pPr>
      <w:r>
        <w:t xml:space="preserve">Дайте </w:t>
      </w:r>
      <w:r w:rsidR="005329F4">
        <w:t xml:space="preserve"> сравнительную характеристику объекта и предмета исследований в области маркетинга и в области логистики.</w:t>
      </w:r>
    </w:p>
    <w:p w:rsidR="005329F4" w:rsidRDefault="00C1025B" w:rsidP="00965E69">
      <w:pPr>
        <w:numPr>
          <w:ilvl w:val="0"/>
          <w:numId w:val="6"/>
        </w:numPr>
        <w:ind w:firstLine="567"/>
        <w:jc w:val="both"/>
      </w:pPr>
      <w:r>
        <w:t>Расскажите</w:t>
      </w:r>
      <w:r w:rsidR="005329F4">
        <w:t xml:space="preserve"> правило «7</w:t>
      </w:r>
      <w:r w:rsidR="005329F4">
        <w:rPr>
          <w:lang w:val="en-US"/>
        </w:rPr>
        <w:t>R</w:t>
      </w:r>
      <w:r w:rsidR="005329F4">
        <w:t>».</w:t>
      </w:r>
    </w:p>
    <w:p w:rsidR="005329F4" w:rsidRDefault="005329F4" w:rsidP="00965E69">
      <w:pPr>
        <w:numPr>
          <w:ilvl w:val="0"/>
          <w:numId w:val="6"/>
        </w:numPr>
        <w:ind w:firstLine="567"/>
        <w:jc w:val="both"/>
      </w:pPr>
      <w:r>
        <w:t>Что является концепцией логистики и принципом системности?</w:t>
      </w:r>
    </w:p>
    <w:p w:rsidR="005329F4" w:rsidRDefault="00C1025B" w:rsidP="00965E69">
      <w:pPr>
        <w:numPr>
          <w:ilvl w:val="0"/>
          <w:numId w:val="6"/>
        </w:numPr>
        <w:ind w:firstLine="567"/>
        <w:jc w:val="both"/>
      </w:pPr>
      <w:r>
        <w:t>Перечислите</w:t>
      </w:r>
      <w:r w:rsidR="005329F4">
        <w:t xml:space="preserve"> основные принц</w:t>
      </w:r>
      <w:r>
        <w:t>ипы логистики и охарактеризуйте</w:t>
      </w:r>
      <w:r w:rsidR="005329F4">
        <w:t xml:space="preserve"> каждый из них.</w:t>
      </w:r>
    </w:p>
    <w:p w:rsidR="00F23E69" w:rsidRDefault="00C1025B" w:rsidP="00F23E69">
      <w:pPr>
        <w:ind w:firstLine="567"/>
        <w:jc w:val="both"/>
        <w:rPr>
          <w:b/>
        </w:rPr>
      </w:pPr>
      <w:r>
        <w:rPr>
          <w:b/>
        </w:rPr>
        <w:t>РАЗДАТОЧНЫЙ МАТЕРИАЛ:</w:t>
      </w:r>
    </w:p>
    <w:p w:rsidR="00F23E69" w:rsidRPr="00F23E69" w:rsidRDefault="00F23E69" w:rsidP="00F23E69">
      <w:pPr>
        <w:ind w:firstLine="567"/>
        <w:jc w:val="both"/>
        <w:rPr>
          <w:rStyle w:val="FontStyle109"/>
          <w:sz w:val="24"/>
          <w:szCs w:val="24"/>
        </w:rPr>
      </w:pPr>
      <w:r w:rsidRPr="00F23E69">
        <w:rPr>
          <w:rStyle w:val="FontStyle109"/>
          <w:b/>
          <w:sz w:val="24"/>
          <w:szCs w:val="24"/>
        </w:rPr>
        <w:t>История возникновения и развития практической логис</w:t>
      </w:r>
      <w:r w:rsidRPr="00F23E69">
        <w:rPr>
          <w:rStyle w:val="FontStyle109"/>
          <w:b/>
          <w:sz w:val="24"/>
          <w:szCs w:val="24"/>
        </w:rPr>
        <w:softHyphen/>
        <w:t>тики</w:t>
      </w:r>
      <w:r w:rsidRPr="00F23E69">
        <w:rPr>
          <w:rStyle w:val="FontStyle109"/>
          <w:sz w:val="24"/>
          <w:szCs w:val="24"/>
        </w:rPr>
        <w:t xml:space="preserve"> уходит далеко в прошлое. Профессор Гамбургского университета Г. Павеллек отмечает, что еще в период Римской империи существовали служители, которые носили ти</w:t>
      </w:r>
      <w:r w:rsidRPr="00F23E69">
        <w:rPr>
          <w:rStyle w:val="FontStyle109"/>
          <w:sz w:val="24"/>
          <w:szCs w:val="24"/>
        </w:rPr>
        <w:softHyphen/>
        <w:t>тул «логисты», или «логистики»; они занимались распределени</w:t>
      </w:r>
      <w:r w:rsidRPr="00F23E69">
        <w:rPr>
          <w:rStyle w:val="FontStyle109"/>
          <w:sz w:val="24"/>
          <w:szCs w:val="24"/>
        </w:rPr>
        <w:softHyphen/>
        <w:t>ем продуктов питания. В первом тысячелетии нашей эры в воен</w:t>
      </w:r>
      <w:r w:rsidRPr="00F23E69">
        <w:rPr>
          <w:rStyle w:val="FontStyle109"/>
          <w:sz w:val="24"/>
          <w:szCs w:val="24"/>
        </w:rPr>
        <w:softHyphen/>
        <w:t xml:space="preserve">ном лексиконе ряда </w:t>
      </w:r>
      <w:r w:rsidRPr="00F23E69">
        <w:rPr>
          <w:rStyle w:val="FontStyle109"/>
          <w:sz w:val="24"/>
          <w:szCs w:val="24"/>
        </w:rPr>
        <w:lastRenderedPageBreak/>
        <w:t>стран с логистикой связывали деятельность по обеспечению вооруженных сил материальными р</w:t>
      </w:r>
      <w:r w:rsidRPr="00F23E69">
        <w:rPr>
          <w:rStyle w:val="FontStyle109"/>
          <w:sz w:val="24"/>
          <w:szCs w:val="24"/>
        </w:rPr>
        <w:t>е</w:t>
      </w:r>
      <w:r w:rsidRPr="00F23E69">
        <w:rPr>
          <w:rStyle w:val="FontStyle109"/>
          <w:sz w:val="24"/>
          <w:szCs w:val="24"/>
        </w:rPr>
        <w:t>сурсами и содержанию их запасов. Так, во времена византийского царя Леона VI (865—912 гг. н.э.) считалось, что задачами логистики яв</w:t>
      </w:r>
      <w:r w:rsidRPr="00F23E69">
        <w:rPr>
          <w:rStyle w:val="FontStyle109"/>
          <w:sz w:val="24"/>
          <w:szCs w:val="24"/>
        </w:rPr>
        <w:softHyphen/>
        <w:t>ляются вооружение армии, снабжение ее военным им</w:t>
      </w:r>
      <w:r w:rsidRPr="00F23E69">
        <w:rPr>
          <w:rStyle w:val="FontStyle109"/>
          <w:sz w:val="24"/>
          <w:szCs w:val="24"/>
        </w:rPr>
        <w:t>у</w:t>
      </w:r>
      <w:r w:rsidRPr="00F23E69">
        <w:rPr>
          <w:rStyle w:val="FontStyle109"/>
          <w:sz w:val="24"/>
          <w:szCs w:val="24"/>
        </w:rPr>
        <w:t>ществом, своевременная забота о ее потребностях и планирование каждо</w:t>
      </w:r>
      <w:r w:rsidRPr="00F23E69">
        <w:rPr>
          <w:rStyle w:val="FontStyle109"/>
          <w:sz w:val="24"/>
          <w:szCs w:val="24"/>
        </w:rPr>
        <w:softHyphen/>
        <w:t>го акта военного похода.</w:t>
      </w:r>
    </w:p>
    <w:p w:rsidR="00F23E69" w:rsidRDefault="00F23E69" w:rsidP="00F23E69">
      <w:pPr>
        <w:pStyle w:val="Style13"/>
        <w:widowControl/>
        <w:spacing w:line="269" w:lineRule="exact"/>
        <w:rPr>
          <w:rStyle w:val="FontStyle109"/>
          <w:sz w:val="24"/>
          <w:szCs w:val="24"/>
        </w:rPr>
      </w:pPr>
      <w:r w:rsidRPr="00F23E69">
        <w:rPr>
          <w:rStyle w:val="FontStyle109"/>
          <w:sz w:val="24"/>
          <w:szCs w:val="24"/>
        </w:rPr>
        <w:t>Талантливые военачальники всегда понимали, какую ключе</w:t>
      </w:r>
      <w:r w:rsidRPr="00F23E69">
        <w:rPr>
          <w:rStyle w:val="FontStyle109"/>
          <w:sz w:val="24"/>
          <w:szCs w:val="24"/>
        </w:rPr>
        <w:softHyphen/>
        <w:t>вую роль в победе играют оказа</w:t>
      </w:r>
      <w:r w:rsidRPr="00F23E69">
        <w:rPr>
          <w:rStyle w:val="FontStyle109"/>
          <w:sz w:val="24"/>
          <w:szCs w:val="24"/>
        </w:rPr>
        <w:t>в</w:t>
      </w:r>
      <w:r w:rsidRPr="00F23E69">
        <w:rPr>
          <w:rStyle w:val="FontStyle109"/>
          <w:sz w:val="24"/>
          <w:szCs w:val="24"/>
        </w:rPr>
        <w:t>шиеся в нужное время и в нуж</w:t>
      </w:r>
      <w:r w:rsidRPr="00F23E69">
        <w:rPr>
          <w:rStyle w:val="FontStyle109"/>
          <w:sz w:val="24"/>
          <w:szCs w:val="24"/>
        </w:rPr>
        <w:softHyphen/>
        <w:t>ном месте боеприпасы, горючее, продовольствие, обмундирова</w:t>
      </w:r>
      <w:r w:rsidRPr="00F23E69">
        <w:rPr>
          <w:rStyle w:val="FontStyle109"/>
          <w:sz w:val="24"/>
          <w:szCs w:val="24"/>
        </w:rPr>
        <w:softHyphen/>
        <w:t>ние. В истории человечества целые войны выигрывались или про</w:t>
      </w:r>
      <w:r w:rsidRPr="00F23E69">
        <w:rPr>
          <w:rStyle w:val="FontStyle109"/>
          <w:sz w:val="24"/>
          <w:szCs w:val="24"/>
        </w:rPr>
        <w:softHyphen/>
        <w:t>игрывались в зависимости от орган</w:t>
      </w:r>
      <w:r w:rsidRPr="00F23E69">
        <w:rPr>
          <w:rStyle w:val="FontStyle109"/>
          <w:sz w:val="24"/>
          <w:szCs w:val="24"/>
        </w:rPr>
        <w:t>и</w:t>
      </w:r>
      <w:r w:rsidRPr="00F23E69">
        <w:rPr>
          <w:rStyle w:val="FontStyle109"/>
          <w:sz w:val="24"/>
          <w:szCs w:val="24"/>
        </w:rPr>
        <w:t>зации снабжения войск. На</w:t>
      </w:r>
      <w:r w:rsidRPr="00F23E69">
        <w:rPr>
          <w:rStyle w:val="FontStyle109"/>
          <w:sz w:val="24"/>
          <w:szCs w:val="24"/>
        </w:rPr>
        <w:softHyphen/>
        <w:t>пример, поражение британцев в войне за независимость в Се</w:t>
      </w:r>
      <w:r w:rsidRPr="00F23E69">
        <w:rPr>
          <w:rStyle w:val="FontStyle109"/>
          <w:sz w:val="24"/>
          <w:szCs w:val="24"/>
        </w:rPr>
        <w:softHyphen/>
        <w:t>верной Америке в значительной степени объясняют несовершен</w:t>
      </w:r>
      <w:r w:rsidRPr="00F23E69">
        <w:rPr>
          <w:rStyle w:val="FontStyle109"/>
          <w:sz w:val="24"/>
          <w:szCs w:val="24"/>
        </w:rPr>
        <w:softHyphen/>
        <w:t>ством обеспечения английских войск. В разгар войны в составе британской армии на американск</w:t>
      </w:r>
      <w:r>
        <w:rPr>
          <w:rStyle w:val="FontStyle109"/>
          <w:sz w:val="24"/>
          <w:szCs w:val="24"/>
        </w:rPr>
        <w:t>ом континенте действовало 12 000</w:t>
      </w:r>
      <w:r w:rsidRPr="00F23E69">
        <w:rPr>
          <w:rStyle w:val="FontStyle109"/>
          <w:sz w:val="24"/>
          <w:szCs w:val="24"/>
        </w:rPr>
        <w:t xml:space="preserve"> отр</w:t>
      </w:r>
      <w:r w:rsidRPr="00F23E69">
        <w:rPr>
          <w:rStyle w:val="FontStyle109"/>
          <w:sz w:val="24"/>
          <w:szCs w:val="24"/>
        </w:rPr>
        <w:t>я</w:t>
      </w:r>
      <w:r w:rsidRPr="00F23E69">
        <w:rPr>
          <w:rStyle w:val="FontStyle109"/>
          <w:sz w:val="24"/>
          <w:szCs w:val="24"/>
        </w:rPr>
        <w:t>дов, которые должны были получать из Англии не толь</w:t>
      </w:r>
      <w:r w:rsidRPr="00F23E69">
        <w:rPr>
          <w:rStyle w:val="FontStyle109"/>
          <w:sz w:val="24"/>
          <w:szCs w:val="24"/>
        </w:rPr>
        <w:softHyphen/>
        <w:t>ко боеприпасы, но и продовольствие. В т</w:t>
      </w:r>
      <w:r w:rsidRPr="00F23E69">
        <w:rPr>
          <w:rStyle w:val="FontStyle109"/>
          <w:sz w:val="24"/>
          <w:szCs w:val="24"/>
        </w:rPr>
        <w:t>е</w:t>
      </w:r>
      <w:r w:rsidRPr="00F23E69">
        <w:rPr>
          <w:rStyle w:val="FontStyle109"/>
          <w:sz w:val="24"/>
          <w:szCs w:val="24"/>
        </w:rPr>
        <w:t>чение первых шести лет войны организация этих жизненно важных поставок была совершенно неадекватна потребностям войск, что отрицательно влияло на характер военных действий и на м</w:t>
      </w:r>
      <w:r w:rsidRPr="00F23E69">
        <w:rPr>
          <w:rStyle w:val="FontStyle109"/>
          <w:sz w:val="24"/>
          <w:szCs w:val="24"/>
        </w:rPr>
        <w:t>о</w:t>
      </w:r>
      <w:r w:rsidRPr="00F23E69">
        <w:rPr>
          <w:rStyle w:val="FontStyle109"/>
          <w:sz w:val="24"/>
          <w:szCs w:val="24"/>
        </w:rPr>
        <w:t>ральное состояние солдат. Четкое обеспечение войск было налажено лишь в 1781 году, но оказ</w:t>
      </w:r>
      <w:r w:rsidRPr="00F23E69">
        <w:rPr>
          <w:rStyle w:val="FontStyle109"/>
          <w:sz w:val="24"/>
          <w:szCs w:val="24"/>
        </w:rPr>
        <w:t>а</w:t>
      </w:r>
      <w:r w:rsidRPr="00F23E69">
        <w:rPr>
          <w:rStyle w:val="FontStyle109"/>
          <w:sz w:val="24"/>
          <w:szCs w:val="24"/>
        </w:rPr>
        <w:t>лось слишком поздно.</w:t>
      </w:r>
    </w:p>
    <w:p w:rsidR="00F23E69" w:rsidRPr="00F23E69" w:rsidRDefault="00F23E69" w:rsidP="00F23E69">
      <w:pPr>
        <w:pStyle w:val="Style13"/>
        <w:widowControl/>
        <w:spacing w:before="5" w:line="269" w:lineRule="exact"/>
        <w:ind w:firstLine="398"/>
        <w:rPr>
          <w:rStyle w:val="FontStyle109"/>
          <w:sz w:val="24"/>
          <w:szCs w:val="24"/>
        </w:rPr>
      </w:pPr>
      <w:r w:rsidRPr="00F23E69">
        <w:rPr>
          <w:rStyle w:val="FontStyle109"/>
          <w:sz w:val="24"/>
          <w:szCs w:val="24"/>
        </w:rPr>
        <w:t>Логистический подход широко применялся во время Второй мировой войны, особенно амер</w:t>
      </w:r>
      <w:r w:rsidRPr="00F23E69">
        <w:rPr>
          <w:rStyle w:val="FontStyle109"/>
          <w:sz w:val="24"/>
          <w:szCs w:val="24"/>
        </w:rPr>
        <w:t>и</w:t>
      </w:r>
      <w:r w:rsidRPr="00F23E69">
        <w:rPr>
          <w:rStyle w:val="FontStyle109"/>
          <w:sz w:val="24"/>
          <w:szCs w:val="24"/>
        </w:rPr>
        <w:t>канской армией. Четкое взаи</w:t>
      </w:r>
      <w:r w:rsidRPr="00F23E69">
        <w:rPr>
          <w:rStyle w:val="FontStyle109"/>
          <w:sz w:val="24"/>
          <w:szCs w:val="24"/>
        </w:rPr>
        <w:softHyphen/>
        <w:t>модействие военной промышленности, тыловых и фронтовых сна</w:t>
      </w:r>
      <w:r w:rsidRPr="00F23E69">
        <w:rPr>
          <w:rStyle w:val="FontStyle109"/>
          <w:sz w:val="24"/>
          <w:szCs w:val="24"/>
        </w:rPr>
        <w:t>б</w:t>
      </w:r>
      <w:r w:rsidRPr="00F23E69">
        <w:rPr>
          <w:rStyle w:val="FontStyle109"/>
          <w:sz w:val="24"/>
          <w:szCs w:val="24"/>
        </w:rPr>
        <w:t>женческих баз и транспорта позволило своевременно и си</w:t>
      </w:r>
      <w:r w:rsidRPr="00F23E69">
        <w:rPr>
          <w:rStyle w:val="FontStyle109"/>
          <w:sz w:val="24"/>
          <w:szCs w:val="24"/>
        </w:rPr>
        <w:softHyphen/>
        <w:t>стематически обеспечивать америка</w:t>
      </w:r>
      <w:r w:rsidRPr="00F23E69">
        <w:rPr>
          <w:rStyle w:val="FontStyle109"/>
          <w:sz w:val="24"/>
          <w:szCs w:val="24"/>
        </w:rPr>
        <w:t>н</w:t>
      </w:r>
      <w:r w:rsidRPr="00F23E69">
        <w:rPr>
          <w:rStyle w:val="FontStyle109"/>
          <w:sz w:val="24"/>
          <w:szCs w:val="24"/>
        </w:rPr>
        <w:t>скую армию поставками вооружения, горюче-смазочных материалов и продовольствия в необх</w:t>
      </w:r>
      <w:r w:rsidRPr="00F23E69">
        <w:rPr>
          <w:rStyle w:val="FontStyle109"/>
          <w:sz w:val="24"/>
          <w:szCs w:val="24"/>
        </w:rPr>
        <w:t>о</w:t>
      </w:r>
      <w:r w:rsidRPr="00F23E69">
        <w:rPr>
          <w:rStyle w:val="FontStyle109"/>
          <w:sz w:val="24"/>
          <w:szCs w:val="24"/>
        </w:rPr>
        <w:t>димых количествах. Большой англо-русский словарь и сегодня переводит слово «</w:t>
      </w:r>
      <w:r w:rsidRPr="00F23E69">
        <w:rPr>
          <w:rStyle w:val="FontStyle109"/>
          <w:sz w:val="24"/>
          <w:szCs w:val="24"/>
          <w:lang w:val="en-US"/>
        </w:rPr>
        <w:t>logistics</w:t>
      </w:r>
      <w:r w:rsidRPr="00F23E69">
        <w:rPr>
          <w:rStyle w:val="FontStyle109"/>
          <w:sz w:val="24"/>
          <w:szCs w:val="24"/>
        </w:rPr>
        <w:t>» как: воен. 1) тыл и снабже</w:t>
      </w:r>
      <w:r w:rsidRPr="00F23E69">
        <w:rPr>
          <w:rStyle w:val="FontStyle109"/>
          <w:sz w:val="24"/>
          <w:szCs w:val="24"/>
        </w:rPr>
        <w:softHyphen/>
        <w:t>ние; 2) материально-техническое обеспечение; 3) организация и осуществл</w:t>
      </w:r>
      <w:r w:rsidRPr="00F23E69">
        <w:rPr>
          <w:rStyle w:val="FontStyle109"/>
          <w:sz w:val="24"/>
          <w:szCs w:val="24"/>
        </w:rPr>
        <w:t>е</w:t>
      </w:r>
      <w:r w:rsidRPr="00F23E69">
        <w:rPr>
          <w:rStyle w:val="FontStyle109"/>
          <w:sz w:val="24"/>
          <w:szCs w:val="24"/>
        </w:rPr>
        <w:t>ние работы тыла.</w:t>
      </w:r>
    </w:p>
    <w:p w:rsidR="00F23E69" w:rsidRPr="00F23E69" w:rsidRDefault="00F23E69" w:rsidP="00F23E69">
      <w:pPr>
        <w:pStyle w:val="Style13"/>
        <w:widowControl/>
        <w:spacing w:before="19" w:line="269" w:lineRule="exact"/>
        <w:rPr>
          <w:rStyle w:val="FontStyle109"/>
          <w:sz w:val="24"/>
          <w:szCs w:val="24"/>
        </w:rPr>
      </w:pPr>
      <w:r w:rsidRPr="00F23E69">
        <w:rPr>
          <w:rStyle w:val="FontStyle109"/>
          <w:sz w:val="24"/>
          <w:szCs w:val="24"/>
        </w:rPr>
        <w:t>Как известно, Чингисхан и его сыновья завоевали почти весь Старый Свет, что во много раз превышает завоевания других великих полководцев. Секрет такой успешной военной страте</w:t>
      </w:r>
      <w:r w:rsidRPr="00F23E69">
        <w:rPr>
          <w:rStyle w:val="FontStyle109"/>
          <w:sz w:val="24"/>
          <w:szCs w:val="24"/>
        </w:rPr>
        <w:softHyphen/>
        <w:t>гии заключался именно в правильном логистическом подходе. «Если сопоставить великий заход в глубь неприятельского рас</w:t>
      </w:r>
      <w:r w:rsidRPr="00F23E69">
        <w:rPr>
          <w:rStyle w:val="FontStyle109"/>
          <w:sz w:val="24"/>
          <w:szCs w:val="24"/>
        </w:rPr>
        <w:softHyphen/>
        <w:t>положения армий Наполеона и армий не менее великого полко</w:t>
      </w:r>
      <w:r w:rsidRPr="00F23E69">
        <w:rPr>
          <w:rStyle w:val="FontStyle109"/>
          <w:sz w:val="24"/>
          <w:szCs w:val="24"/>
        </w:rPr>
        <w:softHyphen/>
        <w:t>водца Субедея (соратник Чингисхана, затем Батыя, внука Чин</w:t>
      </w:r>
      <w:r w:rsidRPr="00F23E69">
        <w:rPr>
          <w:rStyle w:val="FontStyle109"/>
          <w:sz w:val="24"/>
          <w:szCs w:val="24"/>
        </w:rPr>
        <w:softHyphen/>
        <w:t>гисхана), — пишет Г. Анисимов, — то мы должны признать за последним значительно большую проницательность и больший руковод</w:t>
      </w:r>
      <w:r w:rsidRPr="00F23E69">
        <w:rPr>
          <w:rStyle w:val="FontStyle109"/>
          <w:sz w:val="24"/>
          <w:szCs w:val="24"/>
        </w:rPr>
        <w:t>и</w:t>
      </w:r>
      <w:r w:rsidRPr="00F23E69">
        <w:rPr>
          <w:rStyle w:val="FontStyle109"/>
          <w:sz w:val="24"/>
          <w:szCs w:val="24"/>
        </w:rPr>
        <w:t>тельский гений. И тот и другой, ведя в разное время свои армии, были поставлены перед задачей правильного разрешения вопроса тыла, связи и снабжения своих полчищ. Но только На</w:t>
      </w:r>
      <w:r w:rsidRPr="00F23E69">
        <w:rPr>
          <w:rStyle w:val="FontStyle109"/>
          <w:sz w:val="24"/>
          <w:szCs w:val="24"/>
        </w:rPr>
        <w:softHyphen/>
        <w:t>полеон не сумел справиться с этой задачей в снегах России, а Субедей разрешил ее во всех случаях оторва</w:t>
      </w:r>
      <w:r w:rsidRPr="00F23E69">
        <w:rPr>
          <w:rStyle w:val="FontStyle109"/>
          <w:sz w:val="24"/>
          <w:szCs w:val="24"/>
        </w:rPr>
        <w:t>н</w:t>
      </w:r>
      <w:r w:rsidRPr="00F23E69">
        <w:rPr>
          <w:rStyle w:val="FontStyle109"/>
          <w:sz w:val="24"/>
          <w:szCs w:val="24"/>
        </w:rPr>
        <w:t>ности на тысячи верст от сердцевины тыла. В прошлом, покрытом столетиями, как и в значител</w:t>
      </w:r>
      <w:r w:rsidRPr="00F23E69">
        <w:rPr>
          <w:rStyle w:val="FontStyle109"/>
          <w:sz w:val="24"/>
          <w:szCs w:val="24"/>
        </w:rPr>
        <w:t>ь</w:t>
      </w:r>
      <w:r w:rsidRPr="00F23E69">
        <w:rPr>
          <w:rStyle w:val="FontStyle109"/>
          <w:sz w:val="24"/>
          <w:szCs w:val="24"/>
        </w:rPr>
        <w:t>но позднее время, при затевавшихся больших и дальних войнах в первую голову ставился вопрос о продоволь</w:t>
      </w:r>
      <w:r w:rsidRPr="00F23E69">
        <w:rPr>
          <w:rStyle w:val="FontStyle109"/>
          <w:sz w:val="24"/>
          <w:szCs w:val="24"/>
        </w:rPr>
        <w:softHyphen/>
        <w:t>ствии армии. Этот вопрос в конных армиях монголов (свыше 150 тысяч коней) осло</w:t>
      </w:r>
      <w:r w:rsidRPr="00F23E69">
        <w:rPr>
          <w:rStyle w:val="FontStyle109"/>
          <w:sz w:val="24"/>
          <w:szCs w:val="24"/>
        </w:rPr>
        <w:t>ж</w:t>
      </w:r>
      <w:r w:rsidRPr="00F23E69">
        <w:rPr>
          <w:rStyle w:val="FontStyle109"/>
          <w:sz w:val="24"/>
          <w:szCs w:val="24"/>
        </w:rPr>
        <w:t>нялся до крайности. Легкая монгольская ка</w:t>
      </w:r>
      <w:r w:rsidRPr="00F23E69">
        <w:rPr>
          <w:rStyle w:val="FontStyle109"/>
          <w:sz w:val="24"/>
          <w:szCs w:val="24"/>
        </w:rPr>
        <w:softHyphen/>
        <w:t>валерия не могла тащить громоздкие обозы, всегда стесняющие движение, и поневоле должна была изыскать выход из этого по</w:t>
      </w:r>
      <w:r w:rsidRPr="00F23E69">
        <w:rPr>
          <w:rStyle w:val="FontStyle109"/>
          <w:sz w:val="24"/>
          <w:szCs w:val="24"/>
        </w:rPr>
        <w:softHyphen/>
        <w:t>ложения.</w:t>
      </w:r>
    </w:p>
    <w:p w:rsidR="00F23E69" w:rsidRPr="00F23E69" w:rsidRDefault="00CA52E2" w:rsidP="00F23E69">
      <w:pPr>
        <w:pStyle w:val="Style13"/>
        <w:widowControl/>
        <w:spacing w:before="29" w:line="269" w:lineRule="exact"/>
        <w:rPr>
          <w:rStyle w:val="FontStyle109"/>
          <w:sz w:val="24"/>
          <w:szCs w:val="24"/>
        </w:rPr>
      </w:pPr>
      <w:r>
        <w:rPr>
          <w:rStyle w:val="FontStyle109"/>
          <w:sz w:val="24"/>
          <w:szCs w:val="24"/>
        </w:rPr>
        <w:t>Чингисхан и его полководцы с</w:t>
      </w:r>
      <w:r w:rsidR="00F23E69" w:rsidRPr="00F23E69">
        <w:rPr>
          <w:rStyle w:val="FontStyle109"/>
          <w:sz w:val="24"/>
          <w:szCs w:val="24"/>
        </w:rPr>
        <w:t>мотрели на войну как на до</w:t>
      </w:r>
      <w:r w:rsidR="00F23E69" w:rsidRPr="00F23E69">
        <w:rPr>
          <w:rStyle w:val="FontStyle109"/>
          <w:sz w:val="24"/>
          <w:szCs w:val="24"/>
        </w:rPr>
        <w:softHyphen/>
        <w:t>ходное дело, расширение базиса и накопление сил — в этом была основа их стратегии. Китайский средневековый писатель указы</w:t>
      </w:r>
      <w:r w:rsidR="00F23E69" w:rsidRPr="00F23E69">
        <w:rPr>
          <w:rStyle w:val="FontStyle109"/>
          <w:sz w:val="24"/>
          <w:szCs w:val="24"/>
        </w:rPr>
        <w:softHyphen/>
        <w:t>вает как на главный признак, определяющий хорошего полко</w:t>
      </w:r>
      <w:r w:rsidR="00F23E69" w:rsidRPr="00F23E69">
        <w:rPr>
          <w:rStyle w:val="FontStyle109"/>
          <w:sz w:val="24"/>
          <w:szCs w:val="24"/>
        </w:rPr>
        <w:softHyphen/>
        <w:t>водда, умение содержать армию за счет противника. Монгольс</w:t>
      </w:r>
      <w:r w:rsidR="00F23E69" w:rsidRPr="00F23E69">
        <w:rPr>
          <w:rStyle w:val="FontStyle109"/>
          <w:sz w:val="24"/>
          <w:szCs w:val="24"/>
        </w:rPr>
        <w:softHyphen/>
        <w:t>кая стратегия в длительности наступления и в захвате большого пр</w:t>
      </w:r>
      <w:r w:rsidR="00F23E69" w:rsidRPr="00F23E69">
        <w:rPr>
          <w:rStyle w:val="FontStyle109"/>
          <w:sz w:val="24"/>
          <w:szCs w:val="24"/>
        </w:rPr>
        <w:t>о</w:t>
      </w:r>
      <w:r w:rsidR="00F23E69" w:rsidRPr="00F23E69">
        <w:rPr>
          <w:rStyle w:val="FontStyle109"/>
          <w:sz w:val="24"/>
          <w:szCs w:val="24"/>
        </w:rPr>
        <w:t>странства видела элемент силы, источник пополнения войск и запасов снабжения. Чем больше продвигался в Азию наступа</w:t>
      </w:r>
      <w:r w:rsidR="00F23E69" w:rsidRPr="00F23E69">
        <w:rPr>
          <w:rStyle w:val="FontStyle109"/>
          <w:sz w:val="24"/>
          <w:szCs w:val="24"/>
        </w:rPr>
        <w:softHyphen/>
        <w:t>ющий, тем больше захватывал он стад и других движимых бо</w:t>
      </w:r>
      <w:r w:rsidR="00F23E69" w:rsidRPr="00F23E69">
        <w:rPr>
          <w:rStyle w:val="FontStyle109"/>
          <w:sz w:val="24"/>
          <w:szCs w:val="24"/>
        </w:rPr>
        <w:softHyphen/>
        <w:t>гатств. Кроме того, побежденные вливались в ряды победителей, где быстро ассимилировались, увелич</w:t>
      </w:r>
      <w:r w:rsidR="00F23E69" w:rsidRPr="00F23E69">
        <w:rPr>
          <w:rStyle w:val="FontStyle109"/>
          <w:sz w:val="24"/>
          <w:szCs w:val="24"/>
        </w:rPr>
        <w:t>и</w:t>
      </w:r>
      <w:r w:rsidR="00F23E69" w:rsidRPr="00F23E69">
        <w:rPr>
          <w:rStyle w:val="FontStyle109"/>
          <w:sz w:val="24"/>
          <w:szCs w:val="24"/>
        </w:rPr>
        <w:t>вая силу победителя».</w:t>
      </w:r>
    </w:p>
    <w:p w:rsidR="00F23E69" w:rsidRPr="00F23E69" w:rsidRDefault="00F23E69" w:rsidP="00F23E69">
      <w:pPr>
        <w:pStyle w:val="Style13"/>
        <w:widowControl/>
        <w:spacing w:line="269" w:lineRule="exact"/>
        <w:ind w:firstLine="398"/>
        <w:rPr>
          <w:rStyle w:val="FontStyle109"/>
          <w:sz w:val="24"/>
          <w:szCs w:val="24"/>
        </w:rPr>
      </w:pPr>
      <w:r w:rsidRPr="00F23E69">
        <w:rPr>
          <w:rStyle w:val="FontStyle109"/>
          <w:sz w:val="24"/>
          <w:szCs w:val="24"/>
        </w:rPr>
        <w:t xml:space="preserve">Монгольское наступление было словно снежная лавина, </w:t>
      </w:r>
      <w:r w:rsidRPr="00F23E69">
        <w:rPr>
          <w:rStyle w:val="FontStyle108"/>
          <w:sz w:val="24"/>
          <w:szCs w:val="24"/>
        </w:rPr>
        <w:t>на</w:t>
      </w:r>
      <w:r w:rsidRPr="00F23E69">
        <w:rPr>
          <w:rStyle w:val="FontStyle108"/>
          <w:sz w:val="24"/>
          <w:szCs w:val="24"/>
        </w:rPr>
        <w:softHyphen/>
        <w:t>растающая с каждым шагом дв</w:t>
      </w:r>
      <w:r w:rsidRPr="00F23E69">
        <w:rPr>
          <w:rStyle w:val="FontStyle108"/>
          <w:sz w:val="24"/>
          <w:szCs w:val="24"/>
        </w:rPr>
        <w:t>и</w:t>
      </w:r>
      <w:r w:rsidRPr="00F23E69">
        <w:rPr>
          <w:rStyle w:val="FontStyle108"/>
          <w:sz w:val="24"/>
          <w:szCs w:val="24"/>
        </w:rPr>
        <w:t xml:space="preserve">жения. </w:t>
      </w:r>
      <w:r w:rsidRPr="00F23E69">
        <w:rPr>
          <w:rStyle w:val="FontStyle109"/>
          <w:sz w:val="24"/>
          <w:szCs w:val="24"/>
        </w:rPr>
        <w:t>Около двух третей армии Батыя составляли тюркские племена, кочевавшие к востоку от Волги. Монгольская стратегия, при огромном масштабе расстоя</w:t>
      </w:r>
      <w:r w:rsidRPr="00F23E69">
        <w:rPr>
          <w:rStyle w:val="FontStyle109"/>
          <w:sz w:val="24"/>
          <w:szCs w:val="24"/>
        </w:rPr>
        <w:softHyphen/>
        <w:t>ний и господстве преимуществе</w:t>
      </w:r>
      <w:r w:rsidRPr="00F23E69">
        <w:rPr>
          <w:rStyle w:val="FontStyle109"/>
          <w:sz w:val="24"/>
          <w:szCs w:val="24"/>
        </w:rPr>
        <w:t>н</w:t>
      </w:r>
      <w:r w:rsidRPr="00F23E69">
        <w:rPr>
          <w:rStyle w:val="FontStyle109"/>
          <w:sz w:val="24"/>
          <w:szCs w:val="24"/>
        </w:rPr>
        <w:t>но вьючного транспорта — «ко</w:t>
      </w:r>
      <w:r w:rsidRPr="00F23E69">
        <w:rPr>
          <w:rStyle w:val="FontStyle109"/>
          <w:sz w:val="24"/>
          <w:szCs w:val="24"/>
        </w:rPr>
        <w:softHyphen/>
        <w:t>раблей пустыни» верблюдов, незаменимых для быстрых перехо</w:t>
      </w:r>
      <w:r w:rsidRPr="00F23E69">
        <w:rPr>
          <w:rStyle w:val="FontStyle109"/>
          <w:sz w:val="24"/>
          <w:szCs w:val="24"/>
        </w:rPr>
        <w:softHyphen/>
        <w:t xml:space="preserve">дов </w:t>
      </w:r>
      <w:r w:rsidRPr="00F23E69">
        <w:rPr>
          <w:rStyle w:val="FontStyle109"/>
          <w:sz w:val="24"/>
          <w:szCs w:val="24"/>
        </w:rPr>
        <w:lastRenderedPageBreak/>
        <w:t>за конницей через бездорожные степи, пустыни, реки без мо</w:t>
      </w:r>
      <w:r w:rsidRPr="00F23E69">
        <w:rPr>
          <w:rStyle w:val="FontStyle109"/>
          <w:sz w:val="24"/>
          <w:szCs w:val="24"/>
        </w:rPr>
        <w:softHyphen/>
        <w:t>стов и горы, — не в силах была орг</w:t>
      </w:r>
      <w:r w:rsidRPr="00F23E69">
        <w:rPr>
          <w:rStyle w:val="FontStyle109"/>
          <w:sz w:val="24"/>
          <w:szCs w:val="24"/>
        </w:rPr>
        <w:t>а</w:t>
      </w:r>
      <w:r w:rsidRPr="00F23E69">
        <w:rPr>
          <w:rStyle w:val="FontStyle109"/>
          <w:sz w:val="24"/>
          <w:szCs w:val="24"/>
        </w:rPr>
        <w:t xml:space="preserve">низовать правильный подвоз с тыла. Идея же </w:t>
      </w:r>
      <w:r w:rsidRPr="00F23E69">
        <w:rPr>
          <w:rStyle w:val="FontStyle108"/>
          <w:sz w:val="24"/>
          <w:szCs w:val="24"/>
        </w:rPr>
        <w:t>переноса базирования на области, лежавшие впе</w:t>
      </w:r>
      <w:r w:rsidRPr="00F23E69">
        <w:rPr>
          <w:rStyle w:val="FontStyle108"/>
          <w:sz w:val="24"/>
          <w:szCs w:val="24"/>
        </w:rPr>
        <w:softHyphen/>
        <w:t xml:space="preserve">реди, </w:t>
      </w:r>
      <w:r w:rsidRPr="00F23E69">
        <w:rPr>
          <w:rStyle w:val="FontStyle109"/>
          <w:sz w:val="24"/>
          <w:szCs w:val="24"/>
        </w:rPr>
        <w:t>была основной для Чингисхана. Монгольская конница все</w:t>
      </w:r>
      <w:r w:rsidRPr="00F23E69">
        <w:rPr>
          <w:rStyle w:val="FontStyle109"/>
          <w:sz w:val="24"/>
          <w:szCs w:val="24"/>
        </w:rPr>
        <w:softHyphen/>
        <w:t>гда имела базу при себе. Необх</w:t>
      </w:r>
      <w:r w:rsidRPr="00F23E69">
        <w:rPr>
          <w:rStyle w:val="FontStyle109"/>
          <w:sz w:val="24"/>
          <w:szCs w:val="24"/>
        </w:rPr>
        <w:t>о</w:t>
      </w:r>
      <w:r w:rsidRPr="00F23E69">
        <w:rPr>
          <w:rStyle w:val="FontStyle109"/>
          <w:sz w:val="24"/>
          <w:szCs w:val="24"/>
        </w:rPr>
        <w:t>димость довольствоваться пре</w:t>
      </w:r>
      <w:r w:rsidRPr="00F23E69">
        <w:rPr>
          <w:rStyle w:val="FontStyle109"/>
          <w:sz w:val="24"/>
          <w:szCs w:val="24"/>
        </w:rPr>
        <w:softHyphen/>
        <w:t>имущественно местными средствами налагала определенный от</w:t>
      </w:r>
      <w:r w:rsidRPr="00F23E69">
        <w:rPr>
          <w:rStyle w:val="FontStyle109"/>
          <w:sz w:val="24"/>
          <w:szCs w:val="24"/>
        </w:rPr>
        <w:softHyphen/>
        <w:t>печаток на монгольскую стратегию. Сплошь и рядом быстрота, стремительность и мобильность монгольской армии объяснялись прямой необходимостью быстрее достичь благоприятных паст</w:t>
      </w:r>
      <w:r w:rsidRPr="00F23E69">
        <w:rPr>
          <w:rStyle w:val="FontStyle109"/>
          <w:sz w:val="24"/>
          <w:szCs w:val="24"/>
        </w:rPr>
        <w:softHyphen/>
        <w:t>бищ, где могли бы нагулять тело ослабевшие после прохождения голодных районов кони. Безу</w:t>
      </w:r>
      <w:r w:rsidRPr="00F23E69">
        <w:rPr>
          <w:rStyle w:val="FontStyle109"/>
          <w:sz w:val="24"/>
          <w:szCs w:val="24"/>
        </w:rPr>
        <w:t>с</w:t>
      </w:r>
      <w:r w:rsidRPr="00F23E69">
        <w:rPr>
          <w:rStyle w:val="FontStyle109"/>
          <w:sz w:val="24"/>
          <w:szCs w:val="24"/>
        </w:rPr>
        <w:t>ловно, избегалось затягивание боев и операций в таких местах, где отсутствуют корма</w:t>
      </w:r>
      <w:r w:rsidRPr="00F23E69">
        <w:rPr>
          <w:rStyle w:val="FontStyle109"/>
          <w:sz w:val="24"/>
          <w:szCs w:val="24"/>
          <w:vertAlign w:val="superscript"/>
        </w:rPr>
        <w:footnoteReference w:id="2"/>
      </w:r>
      <w:r w:rsidRPr="00F23E69">
        <w:rPr>
          <w:rStyle w:val="FontStyle109"/>
          <w:sz w:val="24"/>
          <w:szCs w:val="24"/>
        </w:rPr>
        <w:t>.</w:t>
      </w:r>
    </w:p>
    <w:p w:rsidR="00F23E69" w:rsidRPr="00F23E69" w:rsidRDefault="00F23E69" w:rsidP="00F23E69">
      <w:pPr>
        <w:pStyle w:val="Style13"/>
        <w:widowControl/>
        <w:spacing w:line="269" w:lineRule="exact"/>
        <w:ind w:firstLine="398"/>
        <w:rPr>
          <w:rStyle w:val="FontStyle109"/>
          <w:sz w:val="24"/>
          <w:szCs w:val="24"/>
        </w:rPr>
      </w:pPr>
      <w:r w:rsidRPr="00F23E69">
        <w:rPr>
          <w:rStyle w:val="FontStyle109"/>
          <w:sz w:val="24"/>
          <w:szCs w:val="24"/>
        </w:rPr>
        <w:t>Создателем первых научных трудов по военной логистике принято считать французского в</w:t>
      </w:r>
      <w:r w:rsidRPr="00F23E69">
        <w:rPr>
          <w:rStyle w:val="FontStyle109"/>
          <w:sz w:val="24"/>
          <w:szCs w:val="24"/>
        </w:rPr>
        <w:t>о</w:t>
      </w:r>
      <w:r w:rsidRPr="00F23E69">
        <w:rPr>
          <w:rStyle w:val="FontStyle109"/>
          <w:sz w:val="24"/>
          <w:szCs w:val="24"/>
        </w:rPr>
        <w:t xml:space="preserve">енного специалиста начала XIX века </w:t>
      </w:r>
      <w:r w:rsidRPr="00F23E69">
        <w:rPr>
          <w:rStyle w:val="FontStyle108"/>
          <w:sz w:val="24"/>
          <w:szCs w:val="24"/>
        </w:rPr>
        <w:t xml:space="preserve">Джомини, </w:t>
      </w:r>
      <w:r w:rsidRPr="00F23E69">
        <w:rPr>
          <w:rStyle w:val="FontStyle109"/>
          <w:sz w:val="24"/>
          <w:szCs w:val="24"/>
        </w:rPr>
        <w:t>который дал такое определение логистики: «ло</w:t>
      </w:r>
      <w:r w:rsidRPr="00F23E69">
        <w:rPr>
          <w:rStyle w:val="FontStyle109"/>
          <w:sz w:val="24"/>
          <w:szCs w:val="24"/>
        </w:rPr>
        <w:softHyphen/>
        <w:t>гистика — практическое искусство маневра войсками». Он ут</w:t>
      </w:r>
      <w:r w:rsidRPr="00F23E69">
        <w:rPr>
          <w:rStyle w:val="FontStyle109"/>
          <w:sz w:val="24"/>
          <w:szCs w:val="24"/>
        </w:rPr>
        <w:softHyphen/>
        <w:t>верждал, что логистика включает не только перевозки, но и ши</w:t>
      </w:r>
      <w:r w:rsidRPr="00F23E69">
        <w:rPr>
          <w:rStyle w:val="FontStyle109"/>
          <w:sz w:val="24"/>
          <w:szCs w:val="24"/>
        </w:rPr>
        <w:softHyphen/>
        <w:t>рокий круг вопросов, таких как планирование, управление и снабжение, определение места дислокации войск, а также стро</w:t>
      </w:r>
      <w:r w:rsidRPr="00F23E69">
        <w:rPr>
          <w:rStyle w:val="FontStyle109"/>
          <w:sz w:val="24"/>
          <w:szCs w:val="24"/>
        </w:rPr>
        <w:softHyphen/>
        <w:t>ительство мостов, дорог и т.д. Считается, что как военная наука логистика сформировалась лишь к середине XIX века.</w:t>
      </w:r>
    </w:p>
    <w:p w:rsidR="00F23E69" w:rsidRPr="00CA52E2" w:rsidRDefault="00F23E69" w:rsidP="00F23E69">
      <w:pPr>
        <w:pStyle w:val="Style13"/>
        <w:widowControl/>
        <w:spacing w:before="53" w:line="269" w:lineRule="exact"/>
        <w:ind w:firstLine="398"/>
        <w:rPr>
          <w:rStyle w:val="FontStyle109"/>
          <w:sz w:val="24"/>
          <w:szCs w:val="24"/>
        </w:rPr>
      </w:pPr>
      <w:r w:rsidRPr="00F23E69">
        <w:rPr>
          <w:rStyle w:val="FontStyle109"/>
          <w:sz w:val="24"/>
          <w:szCs w:val="24"/>
        </w:rPr>
        <w:t>В философской энциклопедии можно найти следующее оп</w:t>
      </w:r>
      <w:r w:rsidRPr="00F23E69">
        <w:rPr>
          <w:rStyle w:val="FontStyle109"/>
          <w:sz w:val="24"/>
          <w:szCs w:val="24"/>
        </w:rPr>
        <w:softHyphen/>
        <w:t>ределение: «Логистика (математ</w:t>
      </w:r>
      <w:r w:rsidRPr="00F23E69">
        <w:rPr>
          <w:rStyle w:val="FontStyle109"/>
          <w:sz w:val="24"/>
          <w:szCs w:val="24"/>
        </w:rPr>
        <w:t>и</w:t>
      </w:r>
      <w:r w:rsidRPr="00F23E69">
        <w:rPr>
          <w:rStyle w:val="FontStyle109"/>
          <w:sz w:val="24"/>
          <w:szCs w:val="24"/>
        </w:rPr>
        <w:t xml:space="preserve">ческая </w:t>
      </w:r>
      <w:r w:rsidRPr="00CA52E2">
        <w:rPr>
          <w:rStyle w:val="FontStyle109"/>
          <w:sz w:val="24"/>
          <w:szCs w:val="24"/>
        </w:rPr>
        <w:t>логика) — современная форма логики. Она отличается от старой, традиционной логики прежде всего своей формализованностью и тем, что ее основным методом является логическое исчисление (это значит, что выра</w:t>
      </w:r>
      <w:r w:rsidRPr="00CA52E2">
        <w:rPr>
          <w:rStyle w:val="FontStyle109"/>
          <w:sz w:val="24"/>
          <w:szCs w:val="24"/>
        </w:rPr>
        <w:softHyphen/>
        <w:t>жения можно преобразовывать согласно строгим правилам чис</w:t>
      </w:r>
      <w:r w:rsidRPr="00CA52E2">
        <w:rPr>
          <w:rStyle w:val="FontStyle109"/>
          <w:sz w:val="24"/>
          <w:szCs w:val="24"/>
        </w:rPr>
        <w:softHyphen/>
        <w:t>то формально, с ними можно производить логические выклад</w:t>
      </w:r>
      <w:r w:rsidRPr="00CA52E2">
        <w:rPr>
          <w:rStyle w:val="FontStyle109"/>
          <w:sz w:val="24"/>
          <w:szCs w:val="24"/>
        </w:rPr>
        <w:softHyphen/>
        <w:t>ки). Логистика в широком смысле — это учение о логическом исчислении, его предпосылках и применениях, в узком смысле — только учение о логическом исчислении. Логическое исчисление есть сумма логически интерпретирова</w:t>
      </w:r>
      <w:r w:rsidRPr="00CA52E2">
        <w:rPr>
          <w:rStyle w:val="FontStyle109"/>
          <w:sz w:val="24"/>
          <w:szCs w:val="24"/>
        </w:rPr>
        <w:t>н</w:t>
      </w:r>
      <w:r w:rsidRPr="00CA52E2">
        <w:rPr>
          <w:rStyle w:val="FontStyle109"/>
          <w:sz w:val="24"/>
          <w:szCs w:val="24"/>
        </w:rPr>
        <w:t>ных исчислений. Исчис</w:t>
      </w:r>
      <w:r w:rsidRPr="00CA52E2">
        <w:rPr>
          <w:rStyle w:val="FontStyle109"/>
          <w:sz w:val="24"/>
          <w:szCs w:val="24"/>
        </w:rPr>
        <w:softHyphen/>
        <w:t>ление — это система знаков и правил оперирования с ними. При</w:t>
      </w:r>
      <w:r w:rsidRPr="00CA52E2">
        <w:rPr>
          <w:rStyle w:val="FontStyle109"/>
          <w:sz w:val="24"/>
          <w:szCs w:val="24"/>
        </w:rPr>
        <w:softHyphen/>
        <w:t>мер такого исчисления дает шахматная игра: поля и фигуры пред</w:t>
      </w:r>
      <w:r w:rsidRPr="00CA52E2">
        <w:rPr>
          <w:rStyle w:val="FontStyle109"/>
          <w:sz w:val="24"/>
          <w:szCs w:val="24"/>
        </w:rPr>
        <w:softHyphen/>
        <w:t>ставляют систему символов, правила ходов есть операционные правила. Формальные предпосылки логического исчисления раз</w:t>
      </w:r>
      <w:r w:rsidRPr="00CA52E2">
        <w:rPr>
          <w:rStyle w:val="FontStyle109"/>
          <w:sz w:val="24"/>
          <w:szCs w:val="24"/>
        </w:rPr>
        <w:softHyphen/>
        <w:t>рабатывает металогика, учение о философских основах логичес</w:t>
      </w:r>
      <w:r w:rsidRPr="00CA52E2">
        <w:rPr>
          <w:rStyle w:val="FontStyle109"/>
          <w:sz w:val="24"/>
          <w:szCs w:val="24"/>
        </w:rPr>
        <w:softHyphen/>
        <w:t>кого исчисления; сюда относятся синтаксис (учение об отноше</w:t>
      </w:r>
      <w:r w:rsidRPr="00CA52E2">
        <w:rPr>
          <w:rStyle w:val="FontStyle109"/>
          <w:sz w:val="24"/>
          <w:szCs w:val="24"/>
        </w:rPr>
        <w:softHyphen/>
        <w:t>ниях знаков между собой), семантика и прагматика (учение об отношениях м</w:t>
      </w:r>
      <w:r w:rsidRPr="00CA52E2">
        <w:rPr>
          <w:rStyle w:val="FontStyle109"/>
          <w:sz w:val="24"/>
          <w:szCs w:val="24"/>
        </w:rPr>
        <w:t>е</w:t>
      </w:r>
      <w:r w:rsidRPr="00CA52E2">
        <w:rPr>
          <w:rStyle w:val="FontStyle109"/>
          <w:sz w:val="24"/>
          <w:szCs w:val="24"/>
        </w:rPr>
        <w:t>жду знаками и теми, кто их использует). Первые попытки в направлении логистики были сделаны Г.В. Лейбницем. Его идеи были подхвачены Г. Плокке, И.Г. Ламбертом. Подлин</w:t>
      </w:r>
      <w:r w:rsidRPr="00CA52E2">
        <w:rPr>
          <w:rStyle w:val="FontStyle109"/>
          <w:sz w:val="24"/>
          <w:szCs w:val="24"/>
        </w:rPr>
        <w:softHyphen/>
        <w:t>ным основателем современной лог</w:t>
      </w:r>
      <w:r w:rsidR="00CA52E2">
        <w:rPr>
          <w:rStyle w:val="FontStyle109"/>
          <w:sz w:val="24"/>
          <w:szCs w:val="24"/>
        </w:rPr>
        <w:t>истики является Готтлоб Фре</w:t>
      </w:r>
      <w:r w:rsidRPr="00CA52E2">
        <w:rPr>
          <w:rStyle w:val="FontStyle109"/>
          <w:sz w:val="24"/>
          <w:szCs w:val="24"/>
        </w:rPr>
        <w:t>ге. А.Н. Уайтхед и Б. Рассел написали основопол</w:t>
      </w:r>
      <w:r w:rsidRPr="00CA52E2">
        <w:rPr>
          <w:rStyle w:val="FontStyle109"/>
          <w:sz w:val="24"/>
          <w:szCs w:val="24"/>
        </w:rPr>
        <w:t>а</w:t>
      </w:r>
      <w:r w:rsidRPr="00CA52E2">
        <w:rPr>
          <w:rStyle w:val="FontStyle109"/>
          <w:sz w:val="24"/>
          <w:szCs w:val="24"/>
        </w:rPr>
        <w:t>гающую в обла</w:t>
      </w:r>
      <w:r w:rsidRPr="00CA52E2">
        <w:rPr>
          <w:rStyle w:val="FontStyle109"/>
          <w:sz w:val="24"/>
          <w:szCs w:val="24"/>
        </w:rPr>
        <w:softHyphen/>
        <w:t xml:space="preserve">сти логистики работу </w:t>
      </w:r>
      <w:r w:rsidRPr="00CA52E2">
        <w:rPr>
          <w:rStyle w:val="FontStyle109"/>
          <w:noProof/>
          <w:sz w:val="24"/>
          <w:szCs w:val="24"/>
        </w:rPr>
        <w:t xml:space="preserve">«Ргіпсіріа </w:t>
      </w:r>
      <w:r w:rsidRPr="00CA52E2">
        <w:rPr>
          <w:rStyle w:val="FontStyle109"/>
          <w:sz w:val="24"/>
          <w:szCs w:val="24"/>
          <w:lang w:val="en-US"/>
        </w:rPr>
        <w:t>Mathematica</w:t>
      </w:r>
      <w:r w:rsidRPr="00CA52E2">
        <w:rPr>
          <w:rStyle w:val="FontStyle109"/>
          <w:sz w:val="24"/>
          <w:szCs w:val="24"/>
        </w:rPr>
        <w:t>» (1910—1913)»</w:t>
      </w:r>
      <w:r w:rsidRPr="00CA52E2">
        <w:rPr>
          <w:rStyle w:val="FontStyle109"/>
          <w:sz w:val="24"/>
          <w:szCs w:val="24"/>
          <w:vertAlign w:val="superscript"/>
        </w:rPr>
        <w:t>1</w:t>
      </w:r>
      <w:r w:rsidRPr="00CA52E2">
        <w:rPr>
          <w:rStyle w:val="FontStyle109"/>
          <w:sz w:val="24"/>
          <w:szCs w:val="24"/>
        </w:rPr>
        <w:t>.</w:t>
      </w:r>
    </w:p>
    <w:p w:rsidR="00CA52E2" w:rsidRDefault="00F23E69" w:rsidP="00CA52E2">
      <w:pPr>
        <w:pStyle w:val="Style13"/>
        <w:widowControl/>
        <w:spacing w:line="269" w:lineRule="exact"/>
        <w:ind w:firstLine="384"/>
        <w:rPr>
          <w:rStyle w:val="FontStyle109"/>
          <w:b/>
          <w:sz w:val="24"/>
          <w:szCs w:val="24"/>
        </w:rPr>
      </w:pPr>
      <w:r w:rsidRPr="00CA52E2">
        <w:rPr>
          <w:rStyle w:val="FontStyle109"/>
          <w:sz w:val="24"/>
          <w:szCs w:val="24"/>
        </w:rPr>
        <w:t>Другое направление развития логистики — экономическое. Здесь под логистикой понимается научно-практическое направ</w:t>
      </w:r>
      <w:r w:rsidRPr="00CA52E2">
        <w:rPr>
          <w:rStyle w:val="FontStyle109"/>
          <w:sz w:val="24"/>
          <w:szCs w:val="24"/>
        </w:rPr>
        <w:softHyphen/>
        <w:t>ление хозяйствования, заключающееся в эффективном управле</w:t>
      </w:r>
      <w:r w:rsidRPr="00CA52E2">
        <w:rPr>
          <w:rStyle w:val="FontStyle109"/>
          <w:sz w:val="24"/>
          <w:szCs w:val="24"/>
        </w:rPr>
        <w:softHyphen/>
        <w:t>нии материальными и связанными с ними информационными и финансовыми потоками в сферах пр</w:t>
      </w:r>
      <w:r w:rsidRPr="00CA52E2">
        <w:rPr>
          <w:rStyle w:val="FontStyle109"/>
          <w:sz w:val="24"/>
          <w:szCs w:val="24"/>
        </w:rPr>
        <w:t>о</w:t>
      </w:r>
      <w:r w:rsidRPr="00CA52E2">
        <w:rPr>
          <w:rStyle w:val="FontStyle109"/>
          <w:sz w:val="24"/>
          <w:szCs w:val="24"/>
        </w:rPr>
        <w:t>изводства и обращения.</w:t>
      </w:r>
      <w:r w:rsidR="00CA52E2" w:rsidRPr="00CA52E2">
        <w:rPr>
          <w:rStyle w:val="FontStyle109"/>
          <w:b/>
          <w:sz w:val="24"/>
          <w:szCs w:val="24"/>
        </w:rPr>
        <w:t xml:space="preserve"> </w:t>
      </w:r>
    </w:p>
    <w:p w:rsidR="00CA52E2" w:rsidRDefault="00CA52E2" w:rsidP="00CA52E2">
      <w:pPr>
        <w:pStyle w:val="Style13"/>
        <w:widowControl/>
        <w:spacing w:line="269" w:lineRule="exact"/>
        <w:ind w:firstLine="384"/>
        <w:rPr>
          <w:rStyle w:val="FontStyle109"/>
          <w:b/>
          <w:sz w:val="24"/>
          <w:szCs w:val="24"/>
        </w:rPr>
      </w:pPr>
      <w:r>
        <w:rPr>
          <w:rStyle w:val="FontStyle109"/>
          <w:b/>
          <w:sz w:val="24"/>
          <w:szCs w:val="24"/>
        </w:rPr>
        <w:t xml:space="preserve">Надо </w:t>
      </w:r>
      <w:r w:rsidRPr="00CA52E2">
        <w:rPr>
          <w:rStyle w:val="FontStyle109"/>
          <w:b/>
          <w:sz w:val="24"/>
          <w:szCs w:val="24"/>
        </w:rPr>
        <w:t>отметить, что между в</w:t>
      </w:r>
      <w:r>
        <w:rPr>
          <w:rStyle w:val="FontStyle109"/>
          <w:b/>
          <w:sz w:val="24"/>
          <w:szCs w:val="24"/>
        </w:rPr>
        <w:t>оенной логистикой, логистикой —</w:t>
      </w:r>
      <w:r w:rsidRPr="00CA52E2">
        <w:rPr>
          <w:rStyle w:val="FontStyle109"/>
          <w:b/>
          <w:sz w:val="24"/>
          <w:szCs w:val="24"/>
        </w:rPr>
        <w:t>математическим исчисл</w:t>
      </w:r>
      <w:r w:rsidRPr="00CA52E2">
        <w:rPr>
          <w:rStyle w:val="FontStyle109"/>
          <w:b/>
          <w:sz w:val="24"/>
          <w:szCs w:val="24"/>
        </w:rPr>
        <w:t>е</w:t>
      </w:r>
      <w:r w:rsidRPr="00CA52E2">
        <w:rPr>
          <w:rStyle w:val="FontStyle109"/>
          <w:b/>
          <w:sz w:val="24"/>
          <w:szCs w:val="24"/>
        </w:rPr>
        <w:t>нием и экономической логистикой есть</w:t>
      </w:r>
      <w:r>
        <w:rPr>
          <w:rStyle w:val="FontStyle109"/>
          <w:b/>
          <w:sz w:val="24"/>
          <w:szCs w:val="24"/>
        </w:rPr>
        <w:t xml:space="preserve"> </w:t>
      </w:r>
      <w:r w:rsidRPr="00CA52E2">
        <w:rPr>
          <w:rStyle w:val="FontStyle109"/>
          <w:b/>
          <w:sz w:val="24"/>
          <w:szCs w:val="24"/>
        </w:rPr>
        <w:t>тесная связь, заключающаяся в определенной иде</w:t>
      </w:r>
      <w:r w:rsidRPr="00CA52E2">
        <w:rPr>
          <w:rStyle w:val="FontStyle109"/>
          <w:b/>
          <w:sz w:val="24"/>
          <w:szCs w:val="24"/>
        </w:rPr>
        <w:t>н</w:t>
      </w:r>
      <w:r>
        <w:rPr>
          <w:rStyle w:val="FontStyle109"/>
          <w:b/>
          <w:sz w:val="24"/>
          <w:szCs w:val="24"/>
        </w:rPr>
        <w:t xml:space="preserve">тичности цели </w:t>
      </w:r>
      <w:r w:rsidRPr="00CA52E2">
        <w:rPr>
          <w:rStyle w:val="FontStyle109"/>
          <w:b/>
          <w:sz w:val="24"/>
          <w:szCs w:val="24"/>
        </w:rPr>
        <w:t>и основных методов ее дост</w:t>
      </w:r>
      <w:r>
        <w:rPr>
          <w:rStyle w:val="FontStyle109"/>
          <w:b/>
          <w:sz w:val="24"/>
          <w:szCs w:val="24"/>
        </w:rPr>
        <w:t>ижения. Именно четкое математи</w:t>
      </w:r>
      <w:r w:rsidRPr="00CA52E2">
        <w:rPr>
          <w:rStyle w:val="FontStyle109"/>
          <w:b/>
          <w:sz w:val="24"/>
          <w:szCs w:val="24"/>
        </w:rPr>
        <w:t>ческое исчисл</w:t>
      </w:r>
      <w:r w:rsidRPr="00CA52E2">
        <w:rPr>
          <w:rStyle w:val="FontStyle109"/>
          <w:b/>
          <w:sz w:val="24"/>
          <w:szCs w:val="24"/>
        </w:rPr>
        <w:t>е</w:t>
      </w:r>
      <w:r w:rsidRPr="00CA52E2">
        <w:rPr>
          <w:rStyle w:val="FontStyle109"/>
          <w:b/>
          <w:sz w:val="24"/>
          <w:szCs w:val="24"/>
        </w:rPr>
        <w:t xml:space="preserve">ние позволяет </w:t>
      </w:r>
      <w:r>
        <w:rPr>
          <w:rStyle w:val="FontStyle109"/>
          <w:b/>
          <w:sz w:val="24"/>
          <w:szCs w:val="24"/>
        </w:rPr>
        <w:t>максимально оптимизировать дви</w:t>
      </w:r>
      <w:r w:rsidRPr="00CA52E2">
        <w:rPr>
          <w:rStyle w:val="FontStyle109"/>
          <w:b/>
          <w:sz w:val="24"/>
          <w:szCs w:val="24"/>
        </w:rPr>
        <w:t>жение как военных, так и материальных потоков</w:t>
      </w:r>
    </w:p>
    <w:p w:rsidR="00CA52E2" w:rsidRPr="00CA52E2" w:rsidRDefault="00CA52E2" w:rsidP="00D55562">
      <w:pPr>
        <w:pStyle w:val="Style13"/>
        <w:widowControl/>
        <w:spacing w:line="269" w:lineRule="exact"/>
        <w:ind w:firstLine="384"/>
        <w:rPr>
          <w:rStyle w:val="FontStyle109"/>
          <w:sz w:val="24"/>
          <w:szCs w:val="24"/>
        </w:rPr>
      </w:pPr>
      <w:r>
        <w:rPr>
          <w:rStyle w:val="FontStyle109"/>
          <w:b/>
          <w:sz w:val="24"/>
          <w:szCs w:val="24"/>
        </w:rPr>
        <w:t>Экономическая эффективность от использования логистики.</w:t>
      </w:r>
      <w:r w:rsidRPr="00CA52E2">
        <w:rPr>
          <w:rStyle w:val="FontStyle109"/>
          <w:sz w:val="24"/>
          <w:szCs w:val="24"/>
        </w:rPr>
        <w:t>Уже сегодня в западных странах около 93% времени движе</w:t>
      </w:r>
      <w:r w:rsidRPr="00CA52E2">
        <w:rPr>
          <w:rStyle w:val="FontStyle109"/>
          <w:sz w:val="24"/>
          <w:szCs w:val="24"/>
        </w:rPr>
        <w:softHyphen/>
        <w:t>ния товара от первичного источника сырья до конечного потре</w:t>
      </w:r>
      <w:r w:rsidRPr="00CA52E2">
        <w:rPr>
          <w:rStyle w:val="FontStyle109"/>
          <w:sz w:val="24"/>
          <w:szCs w:val="24"/>
        </w:rPr>
        <w:softHyphen/>
        <w:t>бителя приходится на прохождение по различным каналам ма</w:t>
      </w:r>
      <w:r w:rsidRPr="00CA52E2">
        <w:rPr>
          <w:rStyle w:val="FontStyle109"/>
          <w:sz w:val="24"/>
          <w:szCs w:val="24"/>
        </w:rPr>
        <w:softHyphen/>
        <w:t>териально-технического обеспеч</w:t>
      </w:r>
      <w:r w:rsidRPr="00CA52E2">
        <w:rPr>
          <w:rStyle w:val="FontStyle109"/>
          <w:sz w:val="24"/>
          <w:szCs w:val="24"/>
        </w:rPr>
        <w:t>е</w:t>
      </w:r>
      <w:r w:rsidRPr="00CA52E2">
        <w:rPr>
          <w:rStyle w:val="FontStyle109"/>
          <w:sz w:val="24"/>
          <w:szCs w:val="24"/>
        </w:rPr>
        <w:t>ния, и главным образом на хра</w:t>
      </w:r>
      <w:r w:rsidRPr="00CA52E2">
        <w:rPr>
          <w:rStyle w:val="FontStyle109"/>
          <w:sz w:val="24"/>
          <w:szCs w:val="24"/>
        </w:rPr>
        <w:softHyphen/>
        <w:t xml:space="preserve">нение. Собственно производство товаров занимает лишь </w:t>
      </w:r>
      <w:r w:rsidRPr="00CA52E2">
        <w:rPr>
          <w:rStyle w:val="FontStyle108"/>
          <w:sz w:val="24"/>
          <w:szCs w:val="24"/>
        </w:rPr>
        <w:t xml:space="preserve">2% </w:t>
      </w:r>
      <w:r w:rsidRPr="00CA52E2">
        <w:rPr>
          <w:rStyle w:val="FontStyle109"/>
          <w:sz w:val="24"/>
          <w:szCs w:val="24"/>
        </w:rPr>
        <w:t>сум</w:t>
      </w:r>
      <w:r w:rsidRPr="00CA52E2">
        <w:rPr>
          <w:rStyle w:val="FontStyle109"/>
          <w:sz w:val="24"/>
          <w:szCs w:val="24"/>
        </w:rPr>
        <w:softHyphen/>
        <w:t>марного времени, а транспортировка — 5%. В этих же странах доля продукции товародвижения составляет более 20% валового национального продукта. При этом в структуре таких расходов на издержки по содержанию запасов сырья, полуфабрикатов и готовой продукции приходится поря</w:t>
      </w:r>
      <w:r w:rsidRPr="00CA52E2">
        <w:rPr>
          <w:rStyle w:val="FontStyle109"/>
          <w:sz w:val="24"/>
          <w:szCs w:val="24"/>
        </w:rPr>
        <w:t>д</w:t>
      </w:r>
      <w:r w:rsidRPr="00CA52E2">
        <w:rPr>
          <w:rStyle w:val="FontStyle109"/>
          <w:sz w:val="24"/>
          <w:szCs w:val="24"/>
        </w:rPr>
        <w:t>ка 44%, на складирование и экспедирование — 16%, на магистральные и технологические пер</w:t>
      </w:r>
      <w:r w:rsidRPr="00CA52E2">
        <w:rPr>
          <w:rStyle w:val="FontStyle109"/>
          <w:sz w:val="24"/>
          <w:szCs w:val="24"/>
        </w:rPr>
        <w:t>е</w:t>
      </w:r>
      <w:r w:rsidRPr="00CA52E2">
        <w:rPr>
          <w:rStyle w:val="FontStyle109"/>
          <w:sz w:val="24"/>
          <w:szCs w:val="24"/>
        </w:rPr>
        <w:lastRenderedPageBreak/>
        <w:t>возки грузов — соответственно 23 и 9%. Оставшиеся 8% па</w:t>
      </w:r>
      <w:r w:rsidRPr="00CA52E2">
        <w:rPr>
          <w:rStyle w:val="FontStyle109"/>
          <w:sz w:val="24"/>
          <w:szCs w:val="24"/>
        </w:rPr>
        <w:softHyphen/>
        <w:t>дают на расходы по обеспечению сб</w:t>
      </w:r>
      <w:r w:rsidRPr="00CA52E2">
        <w:rPr>
          <w:rStyle w:val="FontStyle109"/>
          <w:sz w:val="24"/>
          <w:szCs w:val="24"/>
        </w:rPr>
        <w:t>ы</w:t>
      </w:r>
      <w:r w:rsidRPr="00CA52E2">
        <w:rPr>
          <w:rStyle w:val="FontStyle109"/>
          <w:sz w:val="24"/>
          <w:szCs w:val="24"/>
        </w:rPr>
        <w:t>та готовой продукции</w:t>
      </w:r>
      <w:r w:rsidRPr="00CA52E2">
        <w:rPr>
          <w:rStyle w:val="FontStyle109"/>
          <w:sz w:val="24"/>
          <w:szCs w:val="24"/>
          <w:vertAlign w:val="superscript"/>
        </w:rPr>
        <w:footnoteReference w:id="3"/>
      </w:r>
      <w:r w:rsidRPr="00CA52E2">
        <w:rPr>
          <w:rStyle w:val="FontStyle109"/>
          <w:sz w:val="24"/>
          <w:szCs w:val="24"/>
        </w:rPr>
        <w:t>.</w:t>
      </w:r>
    </w:p>
    <w:p w:rsidR="00CA52E2" w:rsidRPr="00CA52E2" w:rsidRDefault="00CA52E2" w:rsidP="00CA52E2">
      <w:pPr>
        <w:pStyle w:val="Style13"/>
        <w:widowControl/>
        <w:spacing w:line="269" w:lineRule="exact"/>
        <w:ind w:firstLine="398"/>
        <w:rPr>
          <w:rStyle w:val="FontStyle109"/>
          <w:sz w:val="24"/>
          <w:szCs w:val="24"/>
        </w:rPr>
      </w:pPr>
      <w:r w:rsidRPr="00CA52E2">
        <w:rPr>
          <w:rStyle w:val="FontStyle109"/>
          <w:sz w:val="24"/>
          <w:szCs w:val="24"/>
        </w:rPr>
        <w:t>Материальный поток, двигаясь от первичного источника сырья через цепь производственных, транспортных и посредни</w:t>
      </w:r>
      <w:r w:rsidRPr="00CA52E2">
        <w:rPr>
          <w:rStyle w:val="FontStyle109"/>
          <w:sz w:val="24"/>
          <w:szCs w:val="24"/>
        </w:rPr>
        <w:softHyphen/>
        <w:t>ческих звеньев к конечному потребителю, постоянно увеличи</w:t>
      </w:r>
      <w:r w:rsidRPr="00CA52E2">
        <w:rPr>
          <w:rStyle w:val="FontStyle109"/>
          <w:sz w:val="24"/>
          <w:szCs w:val="24"/>
        </w:rPr>
        <w:softHyphen/>
        <w:t>вается в стоимости. Проведенные в Великобритании исследова</w:t>
      </w:r>
      <w:r w:rsidRPr="00CA52E2">
        <w:rPr>
          <w:rStyle w:val="FontStyle109"/>
          <w:sz w:val="24"/>
          <w:szCs w:val="24"/>
        </w:rPr>
        <w:softHyphen/>
        <w:t>ния показали, что в стоимости продукта, попавшего к конечному потребителю, более 70% составляют расходы, связанные с хра</w:t>
      </w:r>
      <w:r w:rsidRPr="00CA52E2">
        <w:rPr>
          <w:rStyle w:val="FontStyle109"/>
          <w:sz w:val="24"/>
          <w:szCs w:val="24"/>
        </w:rPr>
        <w:softHyphen/>
        <w:t>нением, транспортировкой, упаковкой и другими операциями, обеспечивающими продвижение матер</w:t>
      </w:r>
      <w:r w:rsidRPr="00CA52E2">
        <w:rPr>
          <w:rStyle w:val="FontStyle109"/>
          <w:sz w:val="24"/>
          <w:szCs w:val="24"/>
        </w:rPr>
        <w:t>и</w:t>
      </w:r>
      <w:r w:rsidRPr="00CA52E2">
        <w:rPr>
          <w:rStyle w:val="FontStyle109"/>
          <w:sz w:val="24"/>
          <w:szCs w:val="24"/>
        </w:rPr>
        <w:t>ального потока.</w:t>
      </w:r>
    </w:p>
    <w:p w:rsidR="00CA52E2" w:rsidRPr="00CA52E2" w:rsidRDefault="00CA52E2" w:rsidP="00CA52E2">
      <w:pPr>
        <w:pStyle w:val="Style13"/>
        <w:widowControl/>
        <w:spacing w:line="269" w:lineRule="exact"/>
        <w:ind w:firstLine="398"/>
        <w:rPr>
          <w:rStyle w:val="FontStyle109"/>
          <w:sz w:val="24"/>
          <w:szCs w:val="24"/>
        </w:rPr>
      </w:pPr>
      <w:r w:rsidRPr="00CA52E2">
        <w:rPr>
          <w:rStyle w:val="FontStyle109"/>
          <w:sz w:val="24"/>
          <w:szCs w:val="24"/>
        </w:rPr>
        <w:t>Высокая доля расходов на логистику в конечной цене товара показывает, какие резервы улу</w:t>
      </w:r>
      <w:r w:rsidRPr="00CA52E2">
        <w:rPr>
          <w:rStyle w:val="FontStyle109"/>
          <w:sz w:val="24"/>
          <w:szCs w:val="24"/>
        </w:rPr>
        <w:t>ч</w:t>
      </w:r>
      <w:r w:rsidRPr="00CA52E2">
        <w:rPr>
          <w:rStyle w:val="FontStyle109"/>
          <w:sz w:val="24"/>
          <w:szCs w:val="24"/>
        </w:rPr>
        <w:t>шения экономических показа</w:t>
      </w:r>
      <w:r w:rsidRPr="00CA52E2">
        <w:rPr>
          <w:rStyle w:val="FontStyle109"/>
          <w:sz w:val="24"/>
          <w:szCs w:val="24"/>
        </w:rPr>
        <w:softHyphen/>
        <w:t>телей субъектов хозяйствования содержит оптимизация управ</w:t>
      </w:r>
      <w:r w:rsidRPr="00CA52E2">
        <w:rPr>
          <w:rStyle w:val="FontStyle109"/>
          <w:sz w:val="24"/>
          <w:szCs w:val="24"/>
        </w:rPr>
        <w:softHyphen/>
        <w:t>ления материальными потоками.</w:t>
      </w:r>
    </w:p>
    <w:p w:rsidR="00CA52E2" w:rsidRPr="00CA52E2" w:rsidRDefault="00CA52E2" w:rsidP="00CA52E2">
      <w:pPr>
        <w:pStyle w:val="Style13"/>
        <w:widowControl/>
        <w:spacing w:line="269" w:lineRule="exact"/>
        <w:ind w:firstLine="398"/>
        <w:rPr>
          <w:rStyle w:val="FontStyle109"/>
          <w:sz w:val="24"/>
          <w:szCs w:val="24"/>
        </w:rPr>
      </w:pPr>
      <w:r w:rsidRPr="00CA52E2">
        <w:rPr>
          <w:rStyle w:val="FontStyle109"/>
          <w:sz w:val="24"/>
          <w:szCs w:val="24"/>
        </w:rPr>
        <w:t>Рассмотрим главные слагаемые экономического эффекта от применения логистического по</w:t>
      </w:r>
      <w:r w:rsidRPr="00CA52E2">
        <w:rPr>
          <w:rStyle w:val="FontStyle109"/>
          <w:sz w:val="24"/>
          <w:szCs w:val="24"/>
        </w:rPr>
        <w:t>д</w:t>
      </w:r>
      <w:r w:rsidRPr="00CA52E2">
        <w:rPr>
          <w:rStyle w:val="FontStyle109"/>
          <w:sz w:val="24"/>
          <w:szCs w:val="24"/>
        </w:rPr>
        <w:t>хода к управлению материаль</w:t>
      </w:r>
      <w:r w:rsidRPr="00CA52E2">
        <w:rPr>
          <w:rStyle w:val="FontStyle109"/>
          <w:sz w:val="24"/>
          <w:szCs w:val="24"/>
        </w:rPr>
        <w:softHyphen/>
        <w:t>ными потоками. В сферах производства и обращения примене</w:t>
      </w:r>
      <w:r w:rsidRPr="00CA52E2">
        <w:rPr>
          <w:rStyle w:val="FontStyle109"/>
          <w:sz w:val="24"/>
          <w:szCs w:val="24"/>
        </w:rPr>
        <w:softHyphen/>
        <w:t>ние логистики позволяет:</w:t>
      </w:r>
    </w:p>
    <w:p w:rsidR="00CA52E2" w:rsidRPr="00CA52E2" w:rsidRDefault="00CA52E2" w:rsidP="00965E69">
      <w:pPr>
        <w:pStyle w:val="Style77"/>
        <w:widowControl/>
        <w:numPr>
          <w:ilvl w:val="0"/>
          <w:numId w:val="347"/>
        </w:numPr>
        <w:tabs>
          <w:tab w:val="left" w:pos="586"/>
        </w:tabs>
        <w:spacing w:before="43" w:line="278" w:lineRule="exact"/>
        <w:ind w:left="586"/>
        <w:jc w:val="left"/>
        <w:rPr>
          <w:rStyle w:val="FontStyle109"/>
          <w:sz w:val="24"/>
          <w:szCs w:val="24"/>
        </w:rPr>
      </w:pPr>
      <w:r w:rsidRPr="00CA52E2">
        <w:rPr>
          <w:rStyle w:val="FontStyle109"/>
          <w:sz w:val="24"/>
          <w:szCs w:val="24"/>
        </w:rPr>
        <w:t>снизить запасы на всем пути движения материального по</w:t>
      </w:r>
      <w:r w:rsidRPr="00CA52E2">
        <w:rPr>
          <w:rStyle w:val="FontStyle109"/>
          <w:sz w:val="24"/>
          <w:szCs w:val="24"/>
        </w:rPr>
        <w:softHyphen/>
        <w:t>тока;</w:t>
      </w:r>
    </w:p>
    <w:p w:rsidR="00CA52E2" w:rsidRPr="00CA52E2" w:rsidRDefault="00CA52E2" w:rsidP="00965E69">
      <w:pPr>
        <w:pStyle w:val="Style77"/>
        <w:widowControl/>
        <w:numPr>
          <w:ilvl w:val="0"/>
          <w:numId w:val="347"/>
        </w:numPr>
        <w:tabs>
          <w:tab w:val="left" w:pos="586"/>
        </w:tabs>
        <w:spacing w:before="48" w:line="274" w:lineRule="exact"/>
        <w:ind w:left="586"/>
        <w:jc w:val="left"/>
        <w:rPr>
          <w:rStyle w:val="FontStyle109"/>
          <w:sz w:val="24"/>
          <w:szCs w:val="24"/>
        </w:rPr>
      </w:pPr>
      <w:r w:rsidRPr="00CA52E2">
        <w:rPr>
          <w:rStyle w:val="FontStyle109"/>
          <w:sz w:val="24"/>
          <w:szCs w:val="24"/>
        </w:rPr>
        <w:t>сократить время прохождения товаров по логистической цепи;</w:t>
      </w:r>
    </w:p>
    <w:p w:rsidR="00CA52E2" w:rsidRPr="00CA52E2" w:rsidRDefault="00CA52E2" w:rsidP="00965E69">
      <w:pPr>
        <w:pStyle w:val="Style77"/>
        <w:widowControl/>
        <w:numPr>
          <w:ilvl w:val="0"/>
          <w:numId w:val="347"/>
        </w:numPr>
        <w:tabs>
          <w:tab w:val="left" w:pos="586"/>
        </w:tabs>
        <w:spacing w:before="106" w:line="240" w:lineRule="auto"/>
        <w:ind w:left="437" w:firstLine="0"/>
        <w:jc w:val="left"/>
        <w:rPr>
          <w:rStyle w:val="FontStyle109"/>
          <w:sz w:val="24"/>
          <w:szCs w:val="24"/>
        </w:rPr>
      </w:pPr>
      <w:r w:rsidRPr="00CA52E2">
        <w:rPr>
          <w:rStyle w:val="FontStyle109"/>
          <w:sz w:val="24"/>
          <w:szCs w:val="24"/>
        </w:rPr>
        <w:t>снизить транспортные расходы;</w:t>
      </w:r>
    </w:p>
    <w:p w:rsidR="00CA52E2" w:rsidRPr="00CA52E2" w:rsidRDefault="00CA52E2" w:rsidP="00965E69">
      <w:pPr>
        <w:pStyle w:val="Style77"/>
        <w:widowControl/>
        <w:numPr>
          <w:ilvl w:val="0"/>
          <w:numId w:val="347"/>
        </w:numPr>
        <w:tabs>
          <w:tab w:val="left" w:pos="586"/>
        </w:tabs>
        <w:spacing w:before="62" w:line="274" w:lineRule="exact"/>
        <w:ind w:left="586"/>
        <w:jc w:val="left"/>
        <w:rPr>
          <w:rStyle w:val="FontStyle109"/>
          <w:sz w:val="24"/>
          <w:szCs w:val="24"/>
        </w:rPr>
      </w:pPr>
      <w:r w:rsidRPr="00CA52E2">
        <w:rPr>
          <w:rStyle w:val="FontStyle109"/>
          <w:sz w:val="24"/>
          <w:szCs w:val="24"/>
        </w:rPr>
        <w:t>сократить затраты ручного труда и соответствующие рас</w:t>
      </w:r>
      <w:r w:rsidRPr="00CA52E2">
        <w:rPr>
          <w:rStyle w:val="FontStyle109"/>
          <w:sz w:val="24"/>
          <w:szCs w:val="24"/>
        </w:rPr>
        <w:softHyphen/>
        <w:t>ходы на операции с грузом.</w:t>
      </w:r>
    </w:p>
    <w:p w:rsidR="00CA52E2" w:rsidRPr="00CA52E2" w:rsidRDefault="00CA52E2" w:rsidP="00CA52E2">
      <w:pPr>
        <w:pStyle w:val="Style13"/>
        <w:widowControl/>
        <w:spacing w:before="110" w:line="269" w:lineRule="exact"/>
        <w:rPr>
          <w:rStyle w:val="FontStyle109"/>
          <w:sz w:val="24"/>
          <w:szCs w:val="24"/>
        </w:rPr>
      </w:pPr>
      <w:r w:rsidRPr="00CA52E2">
        <w:rPr>
          <w:rStyle w:val="FontStyle109"/>
          <w:sz w:val="24"/>
          <w:szCs w:val="24"/>
        </w:rPr>
        <w:t>Значительная доля экономического эффекта достигается за счет сокращения запасов на всем пути движения материального потока. По данным Европейской промышленной ассоциации, сквозной мониторинг материального потока обеспечивает сокра</w:t>
      </w:r>
      <w:r w:rsidRPr="00CA52E2">
        <w:rPr>
          <w:rStyle w:val="FontStyle109"/>
          <w:sz w:val="24"/>
          <w:szCs w:val="24"/>
        </w:rPr>
        <w:softHyphen/>
        <w:t>щение материальных запасов на 30—70% (по данным Промыш</w:t>
      </w:r>
      <w:r w:rsidRPr="00CA52E2">
        <w:rPr>
          <w:rStyle w:val="FontStyle109"/>
          <w:sz w:val="24"/>
          <w:szCs w:val="24"/>
        </w:rPr>
        <w:softHyphen/>
        <w:t>ленной ассоциации США, снижение запасов происходит в пре</w:t>
      </w:r>
      <w:r w:rsidRPr="00CA52E2">
        <w:rPr>
          <w:rStyle w:val="FontStyle109"/>
          <w:sz w:val="24"/>
          <w:szCs w:val="24"/>
        </w:rPr>
        <w:softHyphen/>
        <w:t>делах 30—50%)'.</w:t>
      </w:r>
    </w:p>
    <w:p w:rsidR="00CA52E2" w:rsidRPr="00CA52E2" w:rsidRDefault="00CA52E2" w:rsidP="00CA52E2">
      <w:pPr>
        <w:pStyle w:val="Style13"/>
        <w:widowControl/>
        <w:spacing w:before="10" w:line="269" w:lineRule="exact"/>
        <w:ind w:firstLine="408"/>
        <w:rPr>
          <w:rStyle w:val="FontStyle109"/>
          <w:sz w:val="24"/>
          <w:szCs w:val="24"/>
        </w:rPr>
      </w:pPr>
      <w:r w:rsidRPr="00CA52E2">
        <w:rPr>
          <w:rStyle w:val="FontStyle109"/>
          <w:sz w:val="24"/>
          <w:szCs w:val="24"/>
        </w:rPr>
        <w:t>Высокая значимость оптимизации запасов объясняется сле</w:t>
      </w:r>
      <w:r w:rsidRPr="00CA52E2">
        <w:rPr>
          <w:rStyle w:val="FontStyle109"/>
          <w:sz w:val="24"/>
          <w:szCs w:val="24"/>
        </w:rPr>
        <w:softHyphen/>
        <w:t>дующим:</w:t>
      </w:r>
    </w:p>
    <w:p w:rsidR="00CA52E2" w:rsidRPr="00CA52E2" w:rsidRDefault="00CA52E2" w:rsidP="00965E69">
      <w:pPr>
        <w:pStyle w:val="Style77"/>
        <w:widowControl/>
        <w:numPr>
          <w:ilvl w:val="0"/>
          <w:numId w:val="348"/>
        </w:numPr>
        <w:tabs>
          <w:tab w:val="left" w:pos="576"/>
        </w:tabs>
        <w:spacing w:before="72" w:line="269" w:lineRule="exact"/>
        <w:ind w:left="576" w:hanging="144"/>
        <w:rPr>
          <w:rStyle w:val="FontStyle109"/>
          <w:sz w:val="24"/>
          <w:szCs w:val="24"/>
        </w:rPr>
      </w:pPr>
      <w:r w:rsidRPr="00CA52E2">
        <w:rPr>
          <w:rStyle w:val="FontStyle109"/>
          <w:sz w:val="24"/>
          <w:szCs w:val="24"/>
        </w:rPr>
        <w:t>в общей структуре издержек на логистику расходы на со</w:t>
      </w:r>
      <w:r w:rsidRPr="00CA52E2">
        <w:rPr>
          <w:rStyle w:val="FontStyle109"/>
          <w:sz w:val="24"/>
          <w:szCs w:val="24"/>
        </w:rPr>
        <w:softHyphen/>
        <w:t>держание запасов составляют более 50%, включая расхо</w:t>
      </w:r>
      <w:r w:rsidRPr="00CA52E2">
        <w:rPr>
          <w:rStyle w:val="FontStyle109"/>
          <w:sz w:val="24"/>
          <w:szCs w:val="24"/>
        </w:rPr>
        <w:softHyphen/>
        <w:t>ды на управленческий аппарат, а также потери от порчи или кражи тов</w:t>
      </w:r>
      <w:r w:rsidRPr="00CA52E2">
        <w:rPr>
          <w:rStyle w:val="FontStyle109"/>
          <w:sz w:val="24"/>
          <w:szCs w:val="24"/>
        </w:rPr>
        <w:t>а</w:t>
      </w:r>
      <w:r w:rsidRPr="00CA52E2">
        <w:rPr>
          <w:rStyle w:val="FontStyle109"/>
          <w:sz w:val="24"/>
          <w:szCs w:val="24"/>
        </w:rPr>
        <w:t>ров;</w:t>
      </w:r>
    </w:p>
    <w:p w:rsidR="00CA52E2" w:rsidRPr="00CA52E2" w:rsidRDefault="00CA52E2" w:rsidP="00965E69">
      <w:pPr>
        <w:pStyle w:val="Style77"/>
        <w:widowControl/>
        <w:numPr>
          <w:ilvl w:val="0"/>
          <w:numId w:val="348"/>
        </w:numPr>
        <w:tabs>
          <w:tab w:val="left" w:pos="576"/>
        </w:tabs>
        <w:spacing w:before="62" w:line="269" w:lineRule="exact"/>
        <w:ind w:left="576" w:hanging="144"/>
        <w:rPr>
          <w:rStyle w:val="FontStyle109"/>
          <w:sz w:val="24"/>
          <w:szCs w:val="24"/>
        </w:rPr>
      </w:pPr>
      <w:r w:rsidRPr="00CA52E2">
        <w:rPr>
          <w:rStyle w:val="FontStyle109"/>
          <w:sz w:val="24"/>
          <w:szCs w:val="24"/>
        </w:rPr>
        <w:t>большая часть оборотного капитала предприятий, как пра</w:t>
      </w:r>
      <w:r w:rsidRPr="00CA52E2">
        <w:rPr>
          <w:rStyle w:val="FontStyle109"/>
          <w:sz w:val="24"/>
          <w:szCs w:val="24"/>
        </w:rPr>
        <w:softHyphen/>
        <w:t>вило, отвлечена в запасы (от 10 до 50% всех активов пред</w:t>
      </w:r>
      <w:r w:rsidRPr="00CA52E2">
        <w:rPr>
          <w:rStyle w:val="FontStyle109"/>
          <w:sz w:val="24"/>
          <w:szCs w:val="24"/>
        </w:rPr>
        <w:softHyphen/>
        <w:t>приятий);</w:t>
      </w:r>
    </w:p>
    <w:p w:rsidR="00CA52E2" w:rsidRPr="00CA52E2" w:rsidRDefault="00CA52E2" w:rsidP="00965E69">
      <w:pPr>
        <w:pStyle w:val="Style77"/>
        <w:widowControl/>
        <w:numPr>
          <w:ilvl w:val="0"/>
          <w:numId w:val="348"/>
        </w:numPr>
        <w:tabs>
          <w:tab w:val="left" w:pos="576"/>
        </w:tabs>
        <w:spacing w:before="62" w:line="269" w:lineRule="exact"/>
        <w:ind w:left="576" w:hanging="144"/>
        <w:rPr>
          <w:rStyle w:val="FontStyle109"/>
          <w:sz w:val="24"/>
          <w:szCs w:val="24"/>
        </w:rPr>
      </w:pPr>
      <w:r w:rsidRPr="00CA52E2">
        <w:rPr>
          <w:rStyle w:val="FontStyle109"/>
          <w:sz w:val="24"/>
          <w:szCs w:val="24"/>
        </w:rPr>
        <w:t>в производстве расходы по содержанию запасов составля</w:t>
      </w:r>
      <w:r w:rsidRPr="00CA52E2">
        <w:rPr>
          <w:rStyle w:val="FontStyle109"/>
          <w:sz w:val="24"/>
          <w:szCs w:val="24"/>
        </w:rPr>
        <w:softHyphen/>
        <w:t>ют до 25—30% от общего объема издержек.</w:t>
      </w:r>
    </w:p>
    <w:p w:rsidR="00CA52E2" w:rsidRPr="00CA52E2" w:rsidRDefault="00CA52E2" w:rsidP="00CA52E2">
      <w:pPr>
        <w:pStyle w:val="Style13"/>
        <w:widowControl/>
        <w:spacing w:before="115" w:line="269" w:lineRule="exact"/>
        <w:ind w:firstLine="403"/>
        <w:rPr>
          <w:rStyle w:val="FontStyle109"/>
          <w:sz w:val="24"/>
          <w:szCs w:val="24"/>
        </w:rPr>
      </w:pPr>
      <w:r w:rsidRPr="00CA52E2">
        <w:rPr>
          <w:rStyle w:val="FontStyle109"/>
          <w:sz w:val="24"/>
          <w:szCs w:val="24"/>
        </w:rPr>
        <w:t>Сокращение запасов при использовании логистики обеспе</w:t>
      </w:r>
      <w:r w:rsidRPr="00CA52E2">
        <w:rPr>
          <w:rStyle w:val="FontStyle109"/>
          <w:sz w:val="24"/>
          <w:szCs w:val="24"/>
        </w:rPr>
        <w:softHyphen/>
        <w:t>чивается за счет более высокой ст</w:t>
      </w:r>
      <w:r w:rsidRPr="00CA52E2">
        <w:rPr>
          <w:rStyle w:val="FontStyle109"/>
          <w:sz w:val="24"/>
          <w:szCs w:val="24"/>
        </w:rPr>
        <w:t>е</w:t>
      </w:r>
      <w:r w:rsidRPr="00CA52E2">
        <w:rPr>
          <w:rStyle w:val="FontStyle109"/>
          <w:sz w:val="24"/>
          <w:szCs w:val="24"/>
        </w:rPr>
        <w:t>пени согласованности дей</w:t>
      </w:r>
      <w:r w:rsidRPr="00CA52E2">
        <w:rPr>
          <w:rStyle w:val="FontStyle109"/>
          <w:sz w:val="24"/>
          <w:szCs w:val="24"/>
        </w:rPr>
        <w:softHyphen/>
        <w:t>ствий участников логистических процессов, за счет повышения наде</w:t>
      </w:r>
      <w:r w:rsidRPr="00CA52E2">
        <w:rPr>
          <w:rStyle w:val="FontStyle109"/>
          <w:sz w:val="24"/>
          <w:szCs w:val="24"/>
        </w:rPr>
        <w:t>ж</w:t>
      </w:r>
      <w:r w:rsidRPr="00CA52E2">
        <w:rPr>
          <w:rStyle w:val="FontStyle109"/>
          <w:sz w:val="24"/>
          <w:szCs w:val="24"/>
        </w:rPr>
        <w:t>ности поставок, рационального распределения запасов, а также по ряду других причин.</w:t>
      </w:r>
    </w:p>
    <w:p w:rsidR="00CA52E2" w:rsidRPr="00CA52E2" w:rsidRDefault="00CA52E2" w:rsidP="00CA52E2">
      <w:pPr>
        <w:pStyle w:val="Style13"/>
        <w:widowControl/>
        <w:spacing w:before="10" w:line="269" w:lineRule="exact"/>
        <w:ind w:firstLine="398"/>
        <w:rPr>
          <w:rStyle w:val="FontStyle109"/>
          <w:sz w:val="24"/>
          <w:szCs w:val="24"/>
        </w:rPr>
      </w:pPr>
      <w:r w:rsidRPr="00CA52E2">
        <w:rPr>
          <w:rStyle w:val="FontStyle109"/>
          <w:sz w:val="24"/>
          <w:szCs w:val="24"/>
        </w:rPr>
        <w:t>Следующая составляющая экономического эффекта от при</w:t>
      </w:r>
      <w:r w:rsidRPr="00CA52E2">
        <w:rPr>
          <w:rStyle w:val="FontStyle109"/>
          <w:sz w:val="24"/>
          <w:szCs w:val="24"/>
        </w:rPr>
        <w:softHyphen/>
        <w:t>менения логистики образуется за счет сокращения времени прохождения товаров по логистической цепи. Сегодня в общих затратах времени, отводимых на складирование, производ</w:t>
      </w:r>
      <w:r w:rsidRPr="00CA52E2">
        <w:rPr>
          <w:rStyle w:val="FontStyle109"/>
          <w:sz w:val="24"/>
          <w:szCs w:val="24"/>
        </w:rPr>
        <w:softHyphen/>
        <w:t xml:space="preserve">ственные операции и доставку, затраты времени на собственно производство составляют в среднем от 2 до </w:t>
      </w:r>
      <w:r w:rsidRPr="00CA52E2">
        <w:rPr>
          <w:rStyle w:val="FontStyle108"/>
          <w:sz w:val="24"/>
          <w:szCs w:val="24"/>
        </w:rPr>
        <w:t xml:space="preserve">5%. </w:t>
      </w:r>
      <w:r w:rsidRPr="00CA52E2">
        <w:rPr>
          <w:rStyle w:val="FontStyle109"/>
          <w:sz w:val="24"/>
          <w:szCs w:val="24"/>
        </w:rPr>
        <w:t>Таким образом, свыше 95% врем</w:t>
      </w:r>
      <w:r w:rsidRPr="00CA52E2">
        <w:rPr>
          <w:rStyle w:val="FontStyle109"/>
          <w:sz w:val="24"/>
          <w:szCs w:val="24"/>
        </w:rPr>
        <w:t>е</w:t>
      </w:r>
      <w:r w:rsidRPr="00CA52E2">
        <w:rPr>
          <w:rStyle w:val="FontStyle109"/>
          <w:sz w:val="24"/>
          <w:szCs w:val="24"/>
        </w:rPr>
        <w:t>ни оборота приходится на логистические опе</w:t>
      </w:r>
      <w:r w:rsidRPr="00CA52E2">
        <w:rPr>
          <w:rStyle w:val="FontStyle109"/>
          <w:sz w:val="24"/>
          <w:szCs w:val="24"/>
        </w:rPr>
        <w:softHyphen/>
        <w:t>рации. Сокращение этой составляющей позволяет ускорить оборачиваемость капитала и, соответственно, увеличить при</w:t>
      </w:r>
      <w:r w:rsidRPr="00CA52E2">
        <w:rPr>
          <w:rStyle w:val="FontStyle109"/>
          <w:sz w:val="24"/>
          <w:szCs w:val="24"/>
        </w:rPr>
        <w:softHyphen/>
        <w:t>быль, получаемую в един</w:t>
      </w:r>
      <w:r w:rsidRPr="00CA52E2">
        <w:rPr>
          <w:rStyle w:val="FontStyle109"/>
          <w:sz w:val="24"/>
          <w:szCs w:val="24"/>
        </w:rPr>
        <w:t>и</w:t>
      </w:r>
      <w:r w:rsidRPr="00CA52E2">
        <w:rPr>
          <w:rStyle w:val="FontStyle109"/>
          <w:sz w:val="24"/>
          <w:szCs w:val="24"/>
        </w:rPr>
        <w:t>цу времени, снизить себестоимость продукции.</w:t>
      </w:r>
    </w:p>
    <w:p w:rsidR="00CA52E2" w:rsidRPr="00CA52E2" w:rsidRDefault="00CA52E2" w:rsidP="00CA52E2">
      <w:pPr>
        <w:pStyle w:val="Style13"/>
        <w:widowControl/>
        <w:spacing w:before="5" w:line="269" w:lineRule="exact"/>
        <w:ind w:firstLine="398"/>
        <w:rPr>
          <w:rStyle w:val="FontStyle109"/>
          <w:sz w:val="24"/>
          <w:szCs w:val="24"/>
        </w:rPr>
      </w:pPr>
      <w:r w:rsidRPr="00CA52E2">
        <w:rPr>
          <w:rStyle w:val="FontStyle109"/>
          <w:sz w:val="24"/>
          <w:szCs w:val="24"/>
        </w:rPr>
        <w:t>Экономический эффект от применения логистики возника</w:t>
      </w:r>
      <w:r w:rsidRPr="00CA52E2">
        <w:rPr>
          <w:rStyle w:val="FontStyle109"/>
          <w:sz w:val="24"/>
          <w:szCs w:val="24"/>
        </w:rPr>
        <w:softHyphen/>
        <w:t>ет также от снижения транспортных расходов. Оптимизируют</w:t>
      </w:r>
      <w:r w:rsidRPr="00CA52E2">
        <w:rPr>
          <w:rStyle w:val="FontStyle109"/>
          <w:sz w:val="24"/>
          <w:szCs w:val="24"/>
        </w:rPr>
        <w:softHyphen/>
        <w:t>ся маршруты движения транспорта, согласуются графики, сокра</w:t>
      </w:r>
      <w:r w:rsidRPr="00CA52E2">
        <w:rPr>
          <w:rStyle w:val="FontStyle109"/>
          <w:sz w:val="24"/>
          <w:szCs w:val="24"/>
        </w:rPr>
        <w:softHyphen/>
        <w:t>щаются холостые пробеги, улучшаются другие показатели ис</w:t>
      </w:r>
      <w:r w:rsidRPr="00CA52E2">
        <w:rPr>
          <w:rStyle w:val="FontStyle109"/>
          <w:sz w:val="24"/>
          <w:szCs w:val="24"/>
        </w:rPr>
        <w:softHyphen/>
        <w:t>пользования транспорта.</w:t>
      </w:r>
    </w:p>
    <w:p w:rsidR="00CA52E2" w:rsidRPr="00CA52E2" w:rsidRDefault="00CA52E2" w:rsidP="00CA52E2">
      <w:pPr>
        <w:pStyle w:val="Style13"/>
        <w:widowControl/>
        <w:spacing w:line="269" w:lineRule="exact"/>
        <w:ind w:firstLine="389"/>
        <w:rPr>
          <w:rStyle w:val="FontStyle109"/>
          <w:sz w:val="24"/>
          <w:szCs w:val="24"/>
        </w:rPr>
      </w:pPr>
      <w:r w:rsidRPr="00CA52E2">
        <w:rPr>
          <w:rStyle w:val="FontStyle109"/>
          <w:sz w:val="24"/>
          <w:szCs w:val="24"/>
        </w:rPr>
        <w:lastRenderedPageBreak/>
        <w:t>Логистический подход, как уже отмечалось, предполагает высокую степень согласованности участников товародвижения в области технической оснащенности грузоперерабатывающих си</w:t>
      </w:r>
      <w:r w:rsidRPr="00CA52E2">
        <w:rPr>
          <w:rStyle w:val="FontStyle109"/>
          <w:sz w:val="24"/>
          <w:szCs w:val="24"/>
        </w:rPr>
        <w:t>с</w:t>
      </w:r>
      <w:r w:rsidRPr="00CA52E2">
        <w:rPr>
          <w:rStyle w:val="FontStyle109"/>
          <w:sz w:val="24"/>
          <w:szCs w:val="24"/>
        </w:rPr>
        <w:t>тем. Применение однотипных средств механизации, одина</w:t>
      </w:r>
      <w:r w:rsidRPr="00CA52E2">
        <w:rPr>
          <w:rStyle w:val="FontStyle109"/>
          <w:sz w:val="24"/>
          <w:szCs w:val="24"/>
        </w:rPr>
        <w:softHyphen/>
        <w:t>ковой тары, использование аналоги</w:t>
      </w:r>
      <w:r w:rsidRPr="00CA52E2">
        <w:rPr>
          <w:rStyle w:val="FontStyle109"/>
          <w:sz w:val="24"/>
          <w:szCs w:val="24"/>
        </w:rPr>
        <w:t>ч</w:t>
      </w:r>
      <w:r w:rsidRPr="00CA52E2">
        <w:rPr>
          <w:rStyle w:val="FontStyle109"/>
          <w:sz w:val="24"/>
          <w:szCs w:val="24"/>
        </w:rPr>
        <w:t>ных технологических при</w:t>
      </w:r>
      <w:r w:rsidRPr="00CA52E2">
        <w:rPr>
          <w:rStyle w:val="FontStyle109"/>
          <w:sz w:val="24"/>
          <w:szCs w:val="24"/>
        </w:rPr>
        <w:softHyphen/>
        <w:t>емов грузопереработки во всех звеньях логистической цепи об</w:t>
      </w:r>
      <w:r w:rsidRPr="00CA52E2">
        <w:rPr>
          <w:rStyle w:val="FontStyle109"/>
          <w:sz w:val="24"/>
          <w:szCs w:val="24"/>
        </w:rPr>
        <w:softHyphen/>
        <w:t>разуют следующую составляющую экономического эффекта от применения логистики — сокращение з</w:t>
      </w:r>
      <w:r w:rsidRPr="00CA52E2">
        <w:rPr>
          <w:rStyle w:val="FontStyle109"/>
          <w:sz w:val="24"/>
          <w:szCs w:val="24"/>
        </w:rPr>
        <w:t>а</w:t>
      </w:r>
      <w:r w:rsidRPr="00CA52E2">
        <w:rPr>
          <w:rStyle w:val="FontStyle109"/>
          <w:sz w:val="24"/>
          <w:szCs w:val="24"/>
        </w:rPr>
        <w:t>трат ручного труда и соответствующих расходов на операции с грузом.</w:t>
      </w:r>
    </w:p>
    <w:p w:rsidR="00CA52E2" w:rsidRPr="00CA52E2" w:rsidRDefault="00CA52E2" w:rsidP="00CA52E2">
      <w:pPr>
        <w:pStyle w:val="Style13"/>
        <w:widowControl/>
        <w:spacing w:line="269" w:lineRule="exact"/>
        <w:rPr>
          <w:rStyle w:val="FontStyle109"/>
          <w:sz w:val="24"/>
          <w:szCs w:val="24"/>
        </w:rPr>
      </w:pPr>
      <w:r w:rsidRPr="00CA52E2">
        <w:rPr>
          <w:rStyle w:val="FontStyle109"/>
          <w:sz w:val="24"/>
          <w:szCs w:val="24"/>
        </w:rPr>
        <w:t>Логистический подход создает также условия для улучшения многих других показателей функционирования материалопро-водящей системы, так как совершенствуется ее общая организа</w:t>
      </w:r>
      <w:r w:rsidRPr="00CA52E2">
        <w:rPr>
          <w:rStyle w:val="FontStyle109"/>
          <w:sz w:val="24"/>
          <w:szCs w:val="24"/>
        </w:rPr>
        <w:softHyphen/>
        <w:t>ция, повышается взаимная связь отдельных звеньев, улучшается управляемость.</w:t>
      </w:r>
    </w:p>
    <w:p w:rsidR="00CA52E2" w:rsidRPr="00CA52E2" w:rsidRDefault="00CA52E2" w:rsidP="00CA52E2">
      <w:pPr>
        <w:pStyle w:val="Style13"/>
        <w:widowControl/>
        <w:spacing w:line="269" w:lineRule="exact"/>
        <w:ind w:firstLine="398"/>
        <w:rPr>
          <w:rStyle w:val="FontStyle109"/>
          <w:sz w:val="24"/>
          <w:szCs w:val="24"/>
        </w:rPr>
      </w:pPr>
      <w:r w:rsidRPr="00CA52E2">
        <w:rPr>
          <w:rStyle w:val="FontStyle109"/>
          <w:sz w:val="24"/>
          <w:szCs w:val="24"/>
        </w:rPr>
        <w:t>Совокупный экономический эффект от использования ло</w:t>
      </w:r>
      <w:r w:rsidRPr="00CA52E2">
        <w:rPr>
          <w:rStyle w:val="FontStyle109"/>
          <w:sz w:val="24"/>
          <w:szCs w:val="24"/>
        </w:rPr>
        <w:softHyphen/>
        <w:t>гистики, как правило, превышает сумму эффектов от улучшения перечисленных показателей. Это объясняется возникновением у логистически организованных систем так называемых интег-ративных свойств, то есть качеств, которые присущи всей систе</w:t>
      </w:r>
      <w:r w:rsidRPr="00CA52E2">
        <w:rPr>
          <w:rStyle w:val="FontStyle109"/>
          <w:sz w:val="24"/>
          <w:szCs w:val="24"/>
        </w:rPr>
        <w:softHyphen/>
        <w:t>ме в целом, но ни одному из элементов в отдельности.</w:t>
      </w:r>
    </w:p>
    <w:p w:rsidR="00CA52E2" w:rsidRPr="00CA52E2" w:rsidRDefault="00CA52E2" w:rsidP="00CA52E2">
      <w:pPr>
        <w:pStyle w:val="Style13"/>
        <w:widowControl/>
        <w:spacing w:line="269" w:lineRule="exact"/>
        <w:ind w:firstLine="398"/>
        <w:rPr>
          <w:rStyle w:val="FontStyle108"/>
          <w:sz w:val="24"/>
          <w:szCs w:val="24"/>
        </w:rPr>
      </w:pPr>
      <w:r w:rsidRPr="00CA52E2">
        <w:rPr>
          <w:rStyle w:val="FontStyle109"/>
          <w:sz w:val="24"/>
          <w:szCs w:val="24"/>
        </w:rPr>
        <w:t>Интегративные качества логистических систем представля</w:t>
      </w:r>
      <w:r w:rsidRPr="00CA52E2">
        <w:rPr>
          <w:rStyle w:val="FontStyle109"/>
          <w:sz w:val="24"/>
          <w:szCs w:val="24"/>
        </w:rPr>
        <w:softHyphen/>
        <w:t xml:space="preserve">ют собой способность этих систем реализовывать конечную цель, которая получила название </w:t>
      </w:r>
      <w:r w:rsidRPr="00CA52E2">
        <w:rPr>
          <w:rStyle w:val="FontStyle108"/>
          <w:sz w:val="24"/>
          <w:szCs w:val="24"/>
        </w:rPr>
        <w:t>шесть правил логистики</w:t>
      </w:r>
      <w:r w:rsidRPr="00CA52E2">
        <w:rPr>
          <w:rStyle w:val="FontStyle108"/>
          <w:sz w:val="24"/>
          <w:szCs w:val="24"/>
          <w:vertAlign w:val="superscript"/>
        </w:rPr>
        <w:footnoteReference w:id="4"/>
      </w:r>
      <w:r w:rsidRPr="00CA52E2">
        <w:rPr>
          <w:rStyle w:val="FontStyle108"/>
          <w:sz w:val="24"/>
          <w:szCs w:val="24"/>
        </w:rPr>
        <w:t>:</w:t>
      </w:r>
    </w:p>
    <w:p w:rsidR="00CA52E2" w:rsidRPr="00CA52E2" w:rsidRDefault="00CA52E2" w:rsidP="00CA52E2">
      <w:pPr>
        <w:pStyle w:val="Style12"/>
        <w:widowControl/>
        <w:tabs>
          <w:tab w:val="left" w:pos="1733"/>
          <w:tab w:val="left" w:pos="2155"/>
        </w:tabs>
        <w:spacing w:before="173" w:line="269" w:lineRule="exact"/>
        <w:ind w:left="1152"/>
        <w:jc w:val="left"/>
        <w:rPr>
          <w:rStyle w:val="FontStyle109"/>
          <w:sz w:val="24"/>
          <w:szCs w:val="24"/>
        </w:rPr>
      </w:pPr>
      <w:r w:rsidRPr="00CA52E2">
        <w:rPr>
          <w:rStyle w:val="FontStyle111"/>
          <w:sz w:val="24"/>
          <w:szCs w:val="24"/>
        </w:rPr>
        <w:t>ГРУЗ</w:t>
      </w:r>
      <w:r w:rsidRPr="00CA52E2">
        <w:rPr>
          <w:rStyle w:val="FontStyle111"/>
          <w:sz w:val="24"/>
          <w:szCs w:val="24"/>
        </w:rPr>
        <w:tab/>
      </w:r>
      <w:r w:rsidRPr="00CA52E2">
        <w:rPr>
          <w:rStyle w:val="FontStyle109"/>
          <w:sz w:val="24"/>
          <w:szCs w:val="24"/>
        </w:rPr>
        <w:t>—</w:t>
      </w:r>
      <w:r w:rsidRPr="00CA52E2">
        <w:rPr>
          <w:rStyle w:val="FontStyle109"/>
          <w:sz w:val="24"/>
          <w:szCs w:val="24"/>
        </w:rPr>
        <w:tab/>
        <w:t>нужный товар</w:t>
      </w:r>
    </w:p>
    <w:p w:rsidR="00CA52E2" w:rsidRPr="00CA52E2" w:rsidRDefault="00CA52E2" w:rsidP="00CA52E2">
      <w:pPr>
        <w:pStyle w:val="Style13"/>
        <w:widowControl/>
        <w:tabs>
          <w:tab w:val="left" w:pos="1733"/>
          <w:tab w:val="left" w:pos="2155"/>
        </w:tabs>
        <w:spacing w:line="269" w:lineRule="exact"/>
        <w:ind w:left="523" w:firstLine="0"/>
        <w:jc w:val="left"/>
        <w:rPr>
          <w:rStyle w:val="FontStyle109"/>
          <w:sz w:val="24"/>
          <w:szCs w:val="24"/>
        </w:rPr>
      </w:pPr>
      <w:r w:rsidRPr="00CA52E2">
        <w:rPr>
          <w:rStyle w:val="FontStyle111"/>
          <w:sz w:val="24"/>
          <w:szCs w:val="24"/>
        </w:rPr>
        <w:t>КАЧЕСТВО</w:t>
      </w:r>
      <w:r w:rsidRPr="00CA52E2">
        <w:rPr>
          <w:rStyle w:val="FontStyle111"/>
          <w:sz w:val="24"/>
          <w:szCs w:val="24"/>
        </w:rPr>
        <w:tab/>
      </w:r>
      <w:r w:rsidRPr="00CA52E2">
        <w:rPr>
          <w:rStyle w:val="FontStyle109"/>
          <w:sz w:val="24"/>
          <w:szCs w:val="24"/>
        </w:rPr>
        <w:t>—</w:t>
      </w:r>
      <w:r w:rsidRPr="00CA52E2">
        <w:rPr>
          <w:rStyle w:val="FontStyle109"/>
          <w:sz w:val="24"/>
          <w:szCs w:val="24"/>
        </w:rPr>
        <w:tab/>
        <w:t>необходимого качества</w:t>
      </w:r>
    </w:p>
    <w:p w:rsidR="00CA52E2" w:rsidRPr="00CA52E2" w:rsidRDefault="00CA52E2" w:rsidP="00CA52E2">
      <w:pPr>
        <w:pStyle w:val="Style12"/>
        <w:widowControl/>
        <w:tabs>
          <w:tab w:val="left" w:pos="1536"/>
          <w:tab w:val="left" w:pos="1958"/>
        </w:tabs>
        <w:spacing w:line="269" w:lineRule="exact"/>
        <w:jc w:val="left"/>
        <w:rPr>
          <w:rStyle w:val="FontStyle109"/>
          <w:sz w:val="24"/>
          <w:szCs w:val="24"/>
        </w:rPr>
      </w:pPr>
      <w:r w:rsidRPr="00CA52E2">
        <w:rPr>
          <w:rStyle w:val="FontStyle111"/>
          <w:sz w:val="24"/>
          <w:szCs w:val="24"/>
        </w:rPr>
        <w:t>КОЛИЧЕСТВО</w:t>
      </w:r>
      <w:r w:rsidRPr="00CA52E2">
        <w:rPr>
          <w:rStyle w:val="FontStyle111"/>
          <w:sz w:val="24"/>
          <w:szCs w:val="24"/>
        </w:rPr>
        <w:tab/>
      </w:r>
      <w:r w:rsidRPr="00CA52E2">
        <w:rPr>
          <w:rStyle w:val="FontStyle109"/>
          <w:sz w:val="24"/>
          <w:szCs w:val="24"/>
        </w:rPr>
        <w:t>—</w:t>
      </w:r>
      <w:r w:rsidRPr="00CA52E2">
        <w:rPr>
          <w:rStyle w:val="FontStyle109"/>
          <w:sz w:val="24"/>
          <w:szCs w:val="24"/>
        </w:rPr>
        <w:tab/>
        <w:t>в необходимом количестве</w:t>
      </w:r>
    </w:p>
    <w:p w:rsidR="00CA52E2" w:rsidRPr="00CA52E2" w:rsidRDefault="00CA52E2" w:rsidP="00CA52E2">
      <w:pPr>
        <w:pStyle w:val="Style12"/>
        <w:widowControl/>
        <w:tabs>
          <w:tab w:val="left" w:pos="1733"/>
          <w:tab w:val="left" w:pos="2155"/>
        </w:tabs>
        <w:spacing w:line="269" w:lineRule="exact"/>
        <w:ind w:left="922"/>
        <w:jc w:val="left"/>
        <w:rPr>
          <w:rStyle w:val="FontStyle109"/>
          <w:sz w:val="24"/>
          <w:szCs w:val="24"/>
        </w:rPr>
      </w:pPr>
      <w:r w:rsidRPr="00CA52E2">
        <w:rPr>
          <w:rStyle w:val="FontStyle111"/>
          <w:sz w:val="24"/>
          <w:szCs w:val="24"/>
        </w:rPr>
        <w:t>ВРЕМЯ</w:t>
      </w:r>
      <w:r w:rsidRPr="00CA52E2">
        <w:rPr>
          <w:rStyle w:val="FontStyle111"/>
          <w:sz w:val="24"/>
          <w:szCs w:val="24"/>
        </w:rPr>
        <w:tab/>
      </w:r>
      <w:r w:rsidRPr="00CA52E2">
        <w:rPr>
          <w:rStyle w:val="FontStyle109"/>
          <w:sz w:val="24"/>
          <w:szCs w:val="24"/>
        </w:rPr>
        <w:t>—</w:t>
      </w:r>
      <w:r w:rsidRPr="00CA52E2">
        <w:rPr>
          <w:rStyle w:val="FontStyle109"/>
          <w:sz w:val="24"/>
          <w:szCs w:val="24"/>
        </w:rPr>
        <w:tab/>
        <w:t>должен быть доставлен в нужное время</w:t>
      </w:r>
    </w:p>
    <w:p w:rsidR="00CA52E2" w:rsidRPr="00CA52E2" w:rsidRDefault="00CA52E2" w:rsidP="00CA52E2">
      <w:pPr>
        <w:pStyle w:val="Style12"/>
        <w:widowControl/>
        <w:tabs>
          <w:tab w:val="left" w:pos="1733"/>
          <w:tab w:val="left" w:pos="2155"/>
        </w:tabs>
        <w:spacing w:before="5" w:line="269" w:lineRule="exact"/>
        <w:ind w:left="893"/>
        <w:jc w:val="left"/>
        <w:rPr>
          <w:rStyle w:val="FontStyle109"/>
          <w:sz w:val="24"/>
          <w:szCs w:val="24"/>
        </w:rPr>
      </w:pPr>
      <w:r w:rsidRPr="00CA52E2">
        <w:rPr>
          <w:rStyle w:val="FontStyle111"/>
          <w:sz w:val="24"/>
          <w:szCs w:val="24"/>
        </w:rPr>
        <w:t>МЕСТО</w:t>
      </w:r>
      <w:r w:rsidRPr="00CA52E2">
        <w:rPr>
          <w:rStyle w:val="FontStyle111"/>
          <w:sz w:val="24"/>
          <w:szCs w:val="24"/>
        </w:rPr>
        <w:tab/>
      </w:r>
      <w:r w:rsidRPr="00CA52E2">
        <w:rPr>
          <w:rStyle w:val="FontStyle109"/>
          <w:sz w:val="24"/>
          <w:szCs w:val="24"/>
        </w:rPr>
        <w:t>—</w:t>
      </w:r>
      <w:r w:rsidRPr="00CA52E2">
        <w:rPr>
          <w:rStyle w:val="FontStyle109"/>
          <w:sz w:val="24"/>
          <w:szCs w:val="24"/>
        </w:rPr>
        <w:tab/>
        <w:t>в нужное место</w:t>
      </w:r>
    </w:p>
    <w:p w:rsidR="00CA52E2" w:rsidRPr="00CA52E2" w:rsidRDefault="00CA52E2" w:rsidP="00CA52E2">
      <w:pPr>
        <w:pStyle w:val="Style12"/>
        <w:widowControl/>
        <w:tabs>
          <w:tab w:val="left" w:pos="1733"/>
          <w:tab w:val="left" w:pos="2155"/>
        </w:tabs>
        <w:spacing w:line="269" w:lineRule="exact"/>
        <w:ind w:left="672"/>
        <w:jc w:val="left"/>
        <w:rPr>
          <w:rStyle w:val="FontStyle109"/>
          <w:sz w:val="24"/>
          <w:szCs w:val="24"/>
        </w:rPr>
      </w:pPr>
      <w:r w:rsidRPr="00CA52E2">
        <w:rPr>
          <w:rStyle w:val="FontStyle111"/>
          <w:sz w:val="24"/>
          <w:szCs w:val="24"/>
        </w:rPr>
        <w:t>ЗАТРАТЫ</w:t>
      </w:r>
      <w:r w:rsidRPr="00CA52E2">
        <w:rPr>
          <w:rStyle w:val="FontStyle111"/>
          <w:sz w:val="24"/>
          <w:szCs w:val="24"/>
        </w:rPr>
        <w:tab/>
      </w:r>
      <w:r w:rsidRPr="00CA52E2">
        <w:rPr>
          <w:rStyle w:val="FontStyle109"/>
          <w:sz w:val="24"/>
          <w:szCs w:val="24"/>
        </w:rPr>
        <w:t>—</w:t>
      </w:r>
      <w:r w:rsidRPr="00CA52E2">
        <w:rPr>
          <w:rStyle w:val="FontStyle109"/>
          <w:sz w:val="24"/>
          <w:szCs w:val="24"/>
        </w:rPr>
        <w:tab/>
        <w:t>с минимальными затратами.</w:t>
      </w:r>
    </w:p>
    <w:p w:rsidR="00CA52E2" w:rsidRDefault="00CA52E2" w:rsidP="00D55562">
      <w:pPr>
        <w:pStyle w:val="Style13"/>
        <w:widowControl/>
        <w:spacing w:line="274" w:lineRule="exact"/>
        <w:ind w:firstLine="391"/>
        <w:rPr>
          <w:rStyle w:val="FontStyle109"/>
          <w:sz w:val="24"/>
          <w:szCs w:val="24"/>
        </w:rPr>
      </w:pPr>
      <w:r w:rsidRPr="00CA52E2">
        <w:rPr>
          <w:rStyle w:val="FontStyle109"/>
          <w:sz w:val="24"/>
          <w:szCs w:val="24"/>
        </w:rPr>
        <w:t>Цель логистической деятельности считается достигнутой, если эти шесть условий выпо</w:t>
      </w:r>
      <w:r>
        <w:rPr>
          <w:rStyle w:val="FontStyle109"/>
          <w:sz w:val="24"/>
          <w:szCs w:val="24"/>
        </w:rPr>
        <w:t>лнены, то есть «нужный товар не</w:t>
      </w:r>
      <w:r w:rsidRPr="00CA52E2">
        <w:rPr>
          <w:rStyle w:val="FontStyle109"/>
          <w:sz w:val="24"/>
          <w:szCs w:val="24"/>
        </w:rPr>
        <w:t>обходимого качества в необходимом количестве доставлен в нуж</w:t>
      </w:r>
      <w:r w:rsidRPr="00CA52E2">
        <w:rPr>
          <w:rStyle w:val="FontStyle109"/>
          <w:sz w:val="24"/>
          <w:szCs w:val="24"/>
        </w:rPr>
        <w:softHyphen/>
        <w:t>ное время в нужное место с минимальными затратами».</w:t>
      </w:r>
    </w:p>
    <w:p w:rsidR="00CA52E2" w:rsidRPr="00CA52E2" w:rsidRDefault="00CA52E2" w:rsidP="00D55562">
      <w:pPr>
        <w:pStyle w:val="Style13"/>
        <w:widowControl/>
        <w:spacing w:line="274" w:lineRule="exact"/>
        <w:ind w:firstLine="391"/>
        <w:rPr>
          <w:rStyle w:val="FontStyle109"/>
          <w:sz w:val="24"/>
          <w:szCs w:val="24"/>
        </w:rPr>
      </w:pPr>
      <w:r w:rsidRPr="00CA52E2">
        <w:rPr>
          <w:rStyle w:val="FontStyle111"/>
          <w:sz w:val="24"/>
          <w:szCs w:val="24"/>
        </w:rPr>
        <w:t>Взаимосвязь логистики и маркетинга</w:t>
      </w:r>
      <w:r>
        <w:rPr>
          <w:rStyle w:val="FontStyle111"/>
          <w:sz w:val="24"/>
          <w:szCs w:val="24"/>
        </w:rPr>
        <w:t xml:space="preserve">. </w:t>
      </w:r>
      <w:r w:rsidRPr="00CA52E2">
        <w:rPr>
          <w:rStyle w:val="FontStyle109"/>
          <w:sz w:val="24"/>
          <w:szCs w:val="24"/>
        </w:rPr>
        <w:t>Логистику часто воспринимают как другую часть маркетин</w:t>
      </w:r>
      <w:r w:rsidRPr="00CA52E2">
        <w:rPr>
          <w:rStyle w:val="FontStyle109"/>
          <w:sz w:val="24"/>
          <w:szCs w:val="24"/>
        </w:rPr>
        <w:softHyphen/>
        <w:t>га. Связи между ними настолько сильны и переплетены, что иног</w:t>
      </w:r>
      <w:r w:rsidRPr="00CA52E2">
        <w:rPr>
          <w:rStyle w:val="FontStyle109"/>
          <w:sz w:val="24"/>
          <w:szCs w:val="24"/>
        </w:rPr>
        <w:softHyphen/>
        <w:t>да бывает трудно разд</w:t>
      </w:r>
      <w:r w:rsidRPr="00CA52E2">
        <w:rPr>
          <w:rStyle w:val="FontStyle109"/>
          <w:sz w:val="24"/>
          <w:szCs w:val="24"/>
        </w:rPr>
        <w:t>е</w:t>
      </w:r>
      <w:r w:rsidRPr="00CA52E2">
        <w:rPr>
          <w:rStyle w:val="FontStyle109"/>
          <w:sz w:val="24"/>
          <w:szCs w:val="24"/>
        </w:rPr>
        <w:t>лить сферы интересов этих двух ключе</w:t>
      </w:r>
      <w:r w:rsidRPr="00CA52E2">
        <w:rPr>
          <w:rStyle w:val="FontStyle109"/>
          <w:sz w:val="24"/>
          <w:szCs w:val="24"/>
        </w:rPr>
        <w:softHyphen/>
        <w:t>вых аспектов любого бизнеса.</w:t>
      </w:r>
    </w:p>
    <w:p w:rsidR="00CA52E2" w:rsidRPr="00CA52E2" w:rsidRDefault="00CA52E2" w:rsidP="00CA52E2">
      <w:pPr>
        <w:pStyle w:val="Style13"/>
        <w:widowControl/>
        <w:spacing w:line="269" w:lineRule="exact"/>
        <w:rPr>
          <w:rStyle w:val="FontStyle109"/>
          <w:sz w:val="24"/>
          <w:szCs w:val="24"/>
        </w:rPr>
      </w:pPr>
      <w:r w:rsidRPr="00CA52E2">
        <w:rPr>
          <w:rStyle w:val="FontStyle108"/>
          <w:sz w:val="24"/>
          <w:szCs w:val="24"/>
        </w:rPr>
        <w:t xml:space="preserve">Маркетинг </w:t>
      </w:r>
      <w:r w:rsidRPr="00CA52E2">
        <w:rPr>
          <w:rStyle w:val="FontStyle109"/>
          <w:sz w:val="24"/>
          <w:szCs w:val="24"/>
        </w:rPr>
        <w:t>представляет собой систему экономической де</w:t>
      </w:r>
      <w:r w:rsidRPr="00CA52E2">
        <w:rPr>
          <w:rStyle w:val="FontStyle109"/>
          <w:sz w:val="24"/>
          <w:szCs w:val="24"/>
        </w:rPr>
        <w:softHyphen/>
        <w:t>ятельности, позволяющую макс</w:t>
      </w:r>
      <w:r w:rsidRPr="00CA52E2">
        <w:rPr>
          <w:rStyle w:val="FontStyle109"/>
          <w:sz w:val="24"/>
          <w:szCs w:val="24"/>
        </w:rPr>
        <w:t>и</w:t>
      </w:r>
      <w:r w:rsidRPr="00CA52E2">
        <w:rPr>
          <w:rStyle w:val="FontStyle109"/>
          <w:sz w:val="24"/>
          <w:szCs w:val="24"/>
        </w:rPr>
        <w:t>мально ориентировать произ</w:t>
      </w:r>
      <w:r w:rsidRPr="00CA52E2">
        <w:rPr>
          <w:rStyle w:val="FontStyle109"/>
          <w:sz w:val="24"/>
          <w:szCs w:val="24"/>
        </w:rPr>
        <w:softHyphen/>
        <w:t>водство на требования и возможности рынка в целях повыше</w:t>
      </w:r>
      <w:r w:rsidRPr="00CA52E2">
        <w:rPr>
          <w:rStyle w:val="FontStyle109"/>
          <w:sz w:val="24"/>
          <w:szCs w:val="24"/>
        </w:rPr>
        <w:softHyphen/>
        <w:t>ния э</w:t>
      </w:r>
      <w:r w:rsidRPr="00CA52E2">
        <w:rPr>
          <w:rStyle w:val="FontStyle109"/>
          <w:sz w:val="24"/>
          <w:szCs w:val="24"/>
        </w:rPr>
        <w:t>ф</w:t>
      </w:r>
      <w:r w:rsidRPr="00CA52E2">
        <w:rPr>
          <w:rStyle w:val="FontStyle109"/>
          <w:sz w:val="24"/>
          <w:szCs w:val="24"/>
        </w:rPr>
        <w:t>фективности предприятия (фирмы).</w:t>
      </w:r>
    </w:p>
    <w:p w:rsidR="00CA52E2" w:rsidRPr="00CA52E2" w:rsidRDefault="00CA52E2" w:rsidP="00CA52E2">
      <w:pPr>
        <w:pStyle w:val="Style13"/>
        <w:widowControl/>
        <w:spacing w:line="269" w:lineRule="exact"/>
        <w:rPr>
          <w:rStyle w:val="FontStyle109"/>
          <w:sz w:val="24"/>
          <w:szCs w:val="24"/>
        </w:rPr>
      </w:pPr>
      <w:r w:rsidRPr="00CA52E2">
        <w:rPr>
          <w:rStyle w:val="FontStyle109"/>
          <w:sz w:val="24"/>
          <w:szCs w:val="24"/>
        </w:rPr>
        <w:t>В середине XX века ориентация производства на выпуск нужного на рынке товара и примен</w:t>
      </w:r>
      <w:r w:rsidRPr="00CA52E2">
        <w:rPr>
          <w:rStyle w:val="FontStyle109"/>
          <w:sz w:val="24"/>
          <w:szCs w:val="24"/>
        </w:rPr>
        <w:t>е</w:t>
      </w:r>
      <w:r w:rsidRPr="00CA52E2">
        <w:rPr>
          <w:rStyle w:val="FontStyle109"/>
          <w:sz w:val="24"/>
          <w:szCs w:val="24"/>
        </w:rPr>
        <w:t>ние маркетинговых методов изучения спроса и воздействия на спрос оказались решающими фа</w:t>
      </w:r>
      <w:r w:rsidRPr="00CA52E2">
        <w:rPr>
          <w:rStyle w:val="FontStyle109"/>
          <w:sz w:val="24"/>
          <w:szCs w:val="24"/>
        </w:rPr>
        <w:t>к</w:t>
      </w:r>
      <w:r w:rsidRPr="00CA52E2">
        <w:rPr>
          <w:rStyle w:val="FontStyle109"/>
          <w:sz w:val="24"/>
          <w:szCs w:val="24"/>
        </w:rPr>
        <w:t>торами повышения конкурентоспособности. Одна из главных составляющих маркетинга — ко</w:t>
      </w:r>
      <w:r w:rsidRPr="00CA52E2">
        <w:rPr>
          <w:rStyle w:val="FontStyle109"/>
          <w:sz w:val="24"/>
          <w:szCs w:val="24"/>
        </w:rPr>
        <w:t>н</w:t>
      </w:r>
      <w:r w:rsidRPr="00CA52E2">
        <w:rPr>
          <w:rStyle w:val="FontStyle109"/>
          <w:sz w:val="24"/>
          <w:szCs w:val="24"/>
        </w:rPr>
        <w:t>цепция распределения и това</w:t>
      </w:r>
      <w:r w:rsidRPr="00CA52E2">
        <w:rPr>
          <w:rStyle w:val="FontStyle109"/>
          <w:sz w:val="24"/>
          <w:szCs w:val="24"/>
        </w:rPr>
        <w:softHyphen/>
        <w:t>родвижения. Именно эта область маркетингового управления тесно стыкуется с логистикой, более того — она стала толчком для использования фирмами логистич</w:t>
      </w:r>
      <w:r w:rsidRPr="00CA52E2">
        <w:rPr>
          <w:rStyle w:val="FontStyle109"/>
          <w:sz w:val="24"/>
          <w:szCs w:val="24"/>
        </w:rPr>
        <w:t>е</w:t>
      </w:r>
      <w:r w:rsidRPr="00CA52E2">
        <w:rPr>
          <w:rStyle w:val="FontStyle109"/>
          <w:sz w:val="24"/>
          <w:szCs w:val="24"/>
        </w:rPr>
        <w:t>ских технологий. В сегод</w:t>
      </w:r>
      <w:r w:rsidRPr="00CA52E2">
        <w:rPr>
          <w:rStyle w:val="FontStyle109"/>
          <w:sz w:val="24"/>
          <w:szCs w:val="24"/>
        </w:rPr>
        <w:softHyphen/>
        <w:t>няшних условиях «уйти вперед» только на базе применения мар</w:t>
      </w:r>
      <w:r w:rsidRPr="00CA52E2">
        <w:rPr>
          <w:rStyle w:val="FontStyle109"/>
          <w:sz w:val="24"/>
          <w:szCs w:val="24"/>
        </w:rPr>
        <w:softHyphen/>
        <w:t>кетинга уже нельзя. Выявленный маркетингом спрос должен сво</w:t>
      </w:r>
      <w:r w:rsidRPr="00CA52E2">
        <w:rPr>
          <w:rStyle w:val="FontStyle109"/>
          <w:sz w:val="24"/>
          <w:szCs w:val="24"/>
        </w:rPr>
        <w:softHyphen/>
        <w:t>евременно удовлетворяться посредством быстрой и точной по</w:t>
      </w:r>
      <w:r w:rsidRPr="00CA52E2">
        <w:rPr>
          <w:rStyle w:val="FontStyle109"/>
          <w:sz w:val="24"/>
          <w:szCs w:val="24"/>
        </w:rPr>
        <w:softHyphen/>
        <w:t>ставки. Этот «быстрый ответ» на возникший спрос возможен лишь при нал</w:t>
      </w:r>
      <w:r w:rsidRPr="00CA52E2">
        <w:rPr>
          <w:rStyle w:val="FontStyle109"/>
          <w:sz w:val="24"/>
          <w:szCs w:val="24"/>
        </w:rPr>
        <w:t>а</w:t>
      </w:r>
      <w:r w:rsidRPr="00CA52E2">
        <w:rPr>
          <w:rStyle w:val="FontStyle109"/>
          <w:sz w:val="24"/>
          <w:szCs w:val="24"/>
        </w:rPr>
        <w:t>женной системе логистики.</w:t>
      </w:r>
    </w:p>
    <w:p w:rsidR="00CA52E2" w:rsidRPr="00CA52E2" w:rsidRDefault="00CA52E2" w:rsidP="00CA52E2">
      <w:pPr>
        <w:pStyle w:val="Style13"/>
        <w:widowControl/>
        <w:spacing w:line="269" w:lineRule="exact"/>
        <w:rPr>
          <w:rStyle w:val="FontStyle109"/>
          <w:sz w:val="24"/>
          <w:szCs w:val="24"/>
        </w:rPr>
      </w:pPr>
      <w:r w:rsidRPr="00CA52E2">
        <w:rPr>
          <w:rStyle w:val="FontStyle109"/>
          <w:sz w:val="24"/>
          <w:szCs w:val="24"/>
        </w:rPr>
        <w:t>Исторически, выйдя на экономическую арену в более по</w:t>
      </w:r>
      <w:r w:rsidRPr="00CA52E2">
        <w:rPr>
          <w:rStyle w:val="FontStyle109"/>
          <w:sz w:val="24"/>
          <w:szCs w:val="24"/>
        </w:rPr>
        <w:softHyphen/>
        <w:t>здний период, логистика дополняет и развивает маркетинг, увя</w:t>
      </w:r>
      <w:r w:rsidRPr="00CA52E2">
        <w:rPr>
          <w:rStyle w:val="FontStyle109"/>
          <w:sz w:val="24"/>
          <w:szCs w:val="24"/>
        </w:rPr>
        <w:softHyphen/>
        <w:t>зывая потребителя, транспорт и поставщика в мобильную тех-нико-технологически и планово-экономически согласованную систему. Логистическая стратегия, п</w:t>
      </w:r>
      <w:r w:rsidRPr="00CA52E2">
        <w:rPr>
          <w:rStyle w:val="FontStyle109"/>
          <w:sz w:val="24"/>
          <w:szCs w:val="24"/>
        </w:rPr>
        <w:t>о</w:t>
      </w:r>
      <w:r w:rsidRPr="00CA52E2">
        <w:rPr>
          <w:rStyle w:val="FontStyle109"/>
          <w:sz w:val="24"/>
          <w:szCs w:val="24"/>
        </w:rPr>
        <w:t>добно рекламе и продукто</w:t>
      </w:r>
      <w:r w:rsidRPr="00CA52E2">
        <w:rPr>
          <w:rStyle w:val="FontStyle109"/>
          <w:sz w:val="24"/>
          <w:szCs w:val="24"/>
        </w:rPr>
        <w:softHyphen/>
        <w:t>вой стратегии, является интегральным элементом стратегии мар</w:t>
      </w:r>
      <w:r w:rsidRPr="00CA52E2">
        <w:rPr>
          <w:rStyle w:val="FontStyle109"/>
          <w:sz w:val="24"/>
          <w:szCs w:val="24"/>
        </w:rPr>
        <w:softHyphen/>
        <w:t>кетинга.</w:t>
      </w:r>
    </w:p>
    <w:p w:rsidR="00CA52E2" w:rsidRPr="00CA52E2" w:rsidRDefault="00CA52E2" w:rsidP="00CA52E2">
      <w:pPr>
        <w:pStyle w:val="Style13"/>
        <w:widowControl/>
        <w:spacing w:line="269" w:lineRule="exact"/>
        <w:rPr>
          <w:rStyle w:val="FontStyle109"/>
          <w:sz w:val="24"/>
          <w:szCs w:val="24"/>
        </w:rPr>
      </w:pPr>
      <w:r w:rsidRPr="00CA52E2">
        <w:rPr>
          <w:rStyle w:val="FontStyle109"/>
          <w:sz w:val="24"/>
          <w:szCs w:val="24"/>
        </w:rPr>
        <w:t>Маркетинг отслеживает и определяет возникший спрос, то есть отвечает на вопросы: какой товар нужен, где, когда, в каком количестве и какого качества. Логистическая интеграция позво</w:t>
      </w:r>
      <w:r w:rsidRPr="00CA52E2">
        <w:rPr>
          <w:rStyle w:val="FontStyle109"/>
          <w:sz w:val="24"/>
          <w:szCs w:val="24"/>
        </w:rPr>
        <w:softHyphen/>
        <w:t xml:space="preserve">ляет осуществить поставку требуемого товара в нужное место в нужное время с минимальными </w:t>
      </w:r>
      <w:r w:rsidRPr="00CA52E2">
        <w:rPr>
          <w:rStyle w:val="FontStyle109"/>
          <w:sz w:val="24"/>
          <w:szCs w:val="24"/>
        </w:rPr>
        <w:lastRenderedPageBreak/>
        <w:t>затратами. Для анализа логисти</w:t>
      </w:r>
      <w:r w:rsidRPr="00CA52E2">
        <w:rPr>
          <w:rStyle w:val="FontStyle109"/>
          <w:sz w:val="24"/>
          <w:szCs w:val="24"/>
        </w:rPr>
        <w:softHyphen/>
        <w:t xml:space="preserve">ческого интерфейса с маркетингом в западной литературе часто используют традиционное понятие маркетингового микса «4Р»: </w:t>
      </w:r>
      <w:r w:rsidRPr="00CA52E2">
        <w:rPr>
          <w:rStyle w:val="FontStyle109"/>
          <w:noProof/>
          <w:sz w:val="24"/>
          <w:szCs w:val="24"/>
        </w:rPr>
        <w:t>«ргісе</w:t>
      </w:r>
      <w:r w:rsidRPr="00CA52E2">
        <w:rPr>
          <w:rStyle w:val="FontStyle109"/>
          <w:sz w:val="24"/>
          <w:szCs w:val="24"/>
        </w:rPr>
        <w:t>—</w:t>
      </w:r>
      <w:r w:rsidRPr="00CA52E2">
        <w:rPr>
          <w:rStyle w:val="FontStyle109"/>
          <w:sz w:val="24"/>
          <w:szCs w:val="24"/>
          <w:lang w:val="en-US"/>
        </w:rPr>
        <w:t>product</w:t>
      </w:r>
      <w:r w:rsidRPr="00CA52E2">
        <w:rPr>
          <w:rStyle w:val="FontStyle109"/>
          <w:sz w:val="24"/>
          <w:szCs w:val="24"/>
        </w:rPr>
        <w:t>—</w:t>
      </w:r>
      <w:r w:rsidRPr="00CA52E2">
        <w:rPr>
          <w:rStyle w:val="FontStyle109"/>
          <w:sz w:val="24"/>
          <w:szCs w:val="24"/>
          <w:lang w:val="en-US"/>
        </w:rPr>
        <w:t>promotion</w:t>
      </w:r>
      <w:r w:rsidRPr="00CA52E2">
        <w:rPr>
          <w:rStyle w:val="FontStyle109"/>
          <w:sz w:val="24"/>
          <w:szCs w:val="24"/>
        </w:rPr>
        <w:t>—</w:t>
      </w:r>
      <w:r w:rsidRPr="00CA52E2">
        <w:rPr>
          <w:rStyle w:val="FontStyle109"/>
          <w:noProof/>
          <w:sz w:val="24"/>
          <w:szCs w:val="24"/>
        </w:rPr>
        <w:t xml:space="preserve">ріасе» </w:t>
      </w:r>
      <w:r w:rsidRPr="00CA52E2">
        <w:rPr>
          <w:rStyle w:val="FontStyle109"/>
          <w:sz w:val="24"/>
          <w:szCs w:val="24"/>
        </w:rPr>
        <w:t>(«цена—продукт—продви</w:t>
      </w:r>
      <w:r w:rsidRPr="00CA52E2">
        <w:rPr>
          <w:rStyle w:val="FontStyle109"/>
          <w:sz w:val="24"/>
          <w:szCs w:val="24"/>
        </w:rPr>
        <w:softHyphen/>
        <w:t>жение—место») и «6 правил логистики»: продукт, качество, ко</w:t>
      </w:r>
      <w:r w:rsidRPr="00CA52E2">
        <w:rPr>
          <w:rStyle w:val="FontStyle109"/>
          <w:sz w:val="24"/>
          <w:szCs w:val="24"/>
        </w:rPr>
        <w:softHyphen/>
        <w:t>личество, время, место, затраты. Тогда интерфейс логистики и маркетинга можно представить в виде схемы взаимодействия маркетингового и логистического миксов с целью удовлетворе</w:t>
      </w:r>
      <w:r w:rsidRPr="00CA52E2">
        <w:rPr>
          <w:rStyle w:val="FontStyle109"/>
          <w:sz w:val="24"/>
          <w:szCs w:val="24"/>
        </w:rPr>
        <w:softHyphen/>
        <w:t>ния требований потребителей (рис. 1.3).</w:t>
      </w:r>
    </w:p>
    <w:p w:rsidR="00CA52E2" w:rsidRPr="00CA52E2" w:rsidRDefault="00190473" w:rsidP="00CA52E2">
      <w:pPr>
        <w:spacing w:before="240"/>
      </w:pPr>
      <w:r>
        <w:pict>
          <v:shape id="_x0000_i1030" type="#_x0000_t75" style="width:310.6pt;height:154.9pt">
            <v:imagedata r:id="rId25" o:title=""/>
          </v:shape>
        </w:pict>
      </w:r>
    </w:p>
    <w:p w:rsidR="00CA52E2" w:rsidRPr="00CA52E2" w:rsidRDefault="00CA52E2" w:rsidP="00CA52E2">
      <w:pPr>
        <w:pStyle w:val="Style60"/>
        <w:widowControl/>
        <w:spacing w:before="168" w:line="221" w:lineRule="exact"/>
        <w:ind w:left="2098" w:right="1776"/>
        <w:rPr>
          <w:rStyle w:val="FontStyle111"/>
          <w:sz w:val="24"/>
          <w:szCs w:val="24"/>
        </w:rPr>
      </w:pPr>
      <w:r w:rsidRPr="00CA52E2">
        <w:rPr>
          <w:rStyle w:val="FontStyle111"/>
          <w:sz w:val="24"/>
          <w:szCs w:val="24"/>
        </w:rPr>
        <w:t>Максимальное удовлетворе</w:t>
      </w:r>
      <w:r w:rsidRPr="00CA52E2">
        <w:rPr>
          <w:rStyle w:val="FontStyle111"/>
          <w:sz w:val="24"/>
          <w:szCs w:val="24"/>
        </w:rPr>
        <w:softHyphen/>
        <w:t>ние запросов потребителей</w:t>
      </w:r>
    </w:p>
    <w:p w:rsidR="00CA52E2" w:rsidRPr="00CA52E2" w:rsidRDefault="00CA52E2" w:rsidP="00CA52E2">
      <w:pPr>
        <w:pStyle w:val="Style5"/>
        <w:widowControl/>
        <w:spacing w:line="240" w:lineRule="exact"/>
        <w:ind w:left="1042" w:right="1037"/>
      </w:pPr>
    </w:p>
    <w:p w:rsidR="00CA52E2" w:rsidRPr="00CA52E2" w:rsidRDefault="00CA52E2" w:rsidP="00CA52E2">
      <w:pPr>
        <w:pStyle w:val="Style5"/>
        <w:widowControl/>
        <w:spacing w:before="221" w:line="216" w:lineRule="exact"/>
        <w:ind w:left="1042" w:right="1037"/>
        <w:rPr>
          <w:rStyle w:val="FontStyle108"/>
          <w:sz w:val="24"/>
          <w:szCs w:val="24"/>
        </w:rPr>
      </w:pPr>
      <w:r w:rsidRPr="00CA52E2">
        <w:rPr>
          <w:rStyle w:val="FontStyle108"/>
          <w:sz w:val="24"/>
          <w:szCs w:val="24"/>
        </w:rPr>
        <w:t>Рис. 1.3. Взаимодействие маркетингового микса и шести правил логистики.</w:t>
      </w:r>
    </w:p>
    <w:p w:rsidR="00CA52E2" w:rsidRPr="00CA52E2" w:rsidRDefault="00CA52E2" w:rsidP="00CA52E2">
      <w:pPr>
        <w:pStyle w:val="Style13"/>
        <w:widowControl/>
        <w:spacing w:line="240" w:lineRule="exact"/>
        <w:ind w:firstLine="403"/>
      </w:pPr>
    </w:p>
    <w:p w:rsidR="00CA52E2" w:rsidRPr="00CA52E2" w:rsidRDefault="00CA52E2" w:rsidP="00CA52E2">
      <w:pPr>
        <w:pStyle w:val="Style13"/>
        <w:widowControl/>
        <w:spacing w:before="58" w:line="269" w:lineRule="exact"/>
        <w:ind w:firstLine="403"/>
        <w:rPr>
          <w:rStyle w:val="FontStyle109"/>
          <w:sz w:val="24"/>
          <w:szCs w:val="24"/>
        </w:rPr>
      </w:pPr>
      <w:r w:rsidRPr="00CA52E2">
        <w:rPr>
          <w:rStyle w:val="FontStyle109"/>
          <w:sz w:val="24"/>
          <w:szCs w:val="24"/>
        </w:rPr>
        <w:t>Маркетинг ставит задачу системного подхода к организации товародвижения: при эффекти</w:t>
      </w:r>
      <w:r w:rsidRPr="00CA52E2">
        <w:rPr>
          <w:rStyle w:val="FontStyle109"/>
          <w:sz w:val="24"/>
          <w:szCs w:val="24"/>
        </w:rPr>
        <w:t>в</w:t>
      </w:r>
      <w:r w:rsidRPr="00CA52E2">
        <w:rPr>
          <w:rStyle w:val="FontStyle109"/>
          <w:sz w:val="24"/>
          <w:szCs w:val="24"/>
        </w:rPr>
        <w:t>ной организации товародвиже</w:t>
      </w:r>
      <w:r w:rsidRPr="00CA52E2">
        <w:rPr>
          <w:rStyle w:val="FontStyle109"/>
          <w:sz w:val="24"/>
          <w:szCs w:val="24"/>
        </w:rPr>
        <w:softHyphen/>
        <w:t>ния каждый из этапов этого процесса должен планироваться как н</w:t>
      </w:r>
      <w:r w:rsidRPr="00CA52E2">
        <w:rPr>
          <w:rStyle w:val="FontStyle109"/>
          <w:sz w:val="24"/>
          <w:szCs w:val="24"/>
        </w:rPr>
        <w:t>е</w:t>
      </w:r>
      <w:r w:rsidRPr="00CA52E2">
        <w:rPr>
          <w:rStyle w:val="FontStyle109"/>
          <w:sz w:val="24"/>
          <w:szCs w:val="24"/>
        </w:rPr>
        <w:t>отъемлемая часть хорошо уравновешенной и логически пост</w:t>
      </w:r>
      <w:r w:rsidRPr="00CA52E2">
        <w:rPr>
          <w:rStyle w:val="FontStyle109"/>
          <w:sz w:val="24"/>
          <w:szCs w:val="24"/>
        </w:rPr>
        <w:softHyphen/>
        <w:t>роенной общей системы. Однако м</w:t>
      </w:r>
      <w:r w:rsidRPr="00CA52E2">
        <w:rPr>
          <w:rStyle w:val="FontStyle109"/>
          <w:sz w:val="24"/>
          <w:szCs w:val="24"/>
        </w:rPr>
        <w:t>е</w:t>
      </w:r>
      <w:r w:rsidRPr="00CA52E2">
        <w:rPr>
          <w:rStyle w:val="FontStyle109"/>
          <w:sz w:val="24"/>
          <w:szCs w:val="24"/>
        </w:rPr>
        <w:t>тоды технико-технологичес</w:t>
      </w:r>
      <w:r w:rsidRPr="00CA52E2">
        <w:rPr>
          <w:rStyle w:val="FontStyle109"/>
          <w:sz w:val="24"/>
          <w:szCs w:val="24"/>
        </w:rPr>
        <w:softHyphen/>
        <w:t>кой интеграции всех участников процесса товародвижения яв</w:t>
      </w:r>
      <w:r w:rsidRPr="00CA52E2">
        <w:rPr>
          <w:rStyle w:val="FontStyle109"/>
          <w:sz w:val="24"/>
          <w:szCs w:val="24"/>
        </w:rPr>
        <w:softHyphen/>
        <w:t>ляются основным предметом изучения не маркетинга, а логис</w:t>
      </w:r>
      <w:r w:rsidRPr="00CA52E2">
        <w:rPr>
          <w:rStyle w:val="FontStyle109"/>
          <w:sz w:val="24"/>
          <w:szCs w:val="24"/>
        </w:rPr>
        <w:softHyphen/>
        <w:t>тики.</w:t>
      </w:r>
    </w:p>
    <w:p w:rsidR="00CA52E2" w:rsidRPr="00CA52E2" w:rsidRDefault="00CA52E2" w:rsidP="00CA52E2">
      <w:pPr>
        <w:pStyle w:val="Style13"/>
        <w:widowControl/>
        <w:spacing w:before="5" w:line="269" w:lineRule="exact"/>
        <w:rPr>
          <w:rStyle w:val="FontStyle109"/>
          <w:sz w:val="24"/>
          <w:szCs w:val="24"/>
        </w:rPr>
      </w:pPr>
      <w:r w:rsidRPr="00CA52E2">
        <w:rPr>
          <w:rStyle w:val="FontStyle109"/>
          <w:sz w:val="24"/>
          <w:szCs w:val="24"/>
        </w:rPr>
        <w:t>Наиболее существенные отличия и связи между маркетин</w:t>
      </w:r>
      <w:r w:rsidRPr="00CA52E2">
        <w:rPr>
          <w:rStyle w:val="FontStyle109"/>
          <w:sz w:val="24"/>
          <w:szCs w:val="24"/>
        </w:rPr>
        <w:softHyphen/>
        <w:t>гом и логистикой представлены в табл. 1.2.</w:t>
      </w:r>
    </w:p>
    <w:p w:rsidR="00CA52E2" w:rsidRPr="00CA52E2" w:rsidRDefault="00CA52E2" w:rsidP="00CA52E2">
      <w:pPr>
        <w:pStyle w:val="Style33"/>
        <w:widowControl/>
        <w:spacing w:before="96"/>
        <w:jc w:val="right"/>
        <w:rPr>
          <w:rStyle w:val="FontStyle108"/>
          <w:sz w:val="24"/>
          <w:szCs w:val="24"/>
        </w:rPr>
      </w:pPr>
      <w:r w:rsidRPr="00CA52E2">
        <w:rPr>
          <w:rStyle w:val="FontStyle121"/>
          <w:sz w:val="24"/>
          <w:szCs w:val="24"/>
        </w:rPr>
        <w:t xml:space="preserve">Таблица </w:t>
      </w:r>
      <w:r w:rsidRPr="00CA52E2">
        <w:rPr>
          <w:rStyle w:val="FontStyle108"/>
          <w:sz w:val="24"/>
          <w:szCs w:val="24"/>
        </w:rPr>
        <w:t>1.2</w:t>
      </w:r>
    </w:p>
    <w:p w:rsidR="00CA52E2" w:rsidRPr="00CA52E2" w:rsidRDefault="00CA52E2" w:rsidP="00D55562">
      <w:pPr>
        <w:pStyle w:val="Style30"/>
        <w:widowControl/>
        <w:spacing w:before="173" w:line="240" w:lineRule="exact"/>
        <w:jc w:val="left"/>
        <w:rPr>
          <w:rStyle w:val="FontStyle109"/>
          <w:sz w:val="24"/>
          <w:szCs w:val="24"/>
          <w:vertAlign w:val="superscript"/>
        </w:rPr>
      </w:pPr>
      <w:r w:rsidRPr="00CA52E2">
        <w:rPr>
          <w:rStyle w:val="FontStyle109"/>
          <w:sz w:val="24"/>
          <w:szCs w:val="24"/>
        </w:rPr>
        <w:t>Сравнительная характеристика объекта и предмета исследований в области маркетинга и в обла</w:t>
      </w:r>
      <w:r w:rsidRPr="00CA52E2">
        <w:rPr>
          <w:rStyle w:val="FontStyle109"/>
          <w:sz w:val="24"/>
          <w:szCs w:val="24"/>
        </w:rPr>
        <w:t>с</w:t>
      </w:r>
      <w:r w:rsidRPr="00CA52E2">
        <w:rPr>
          <w:rStyle w:val="FontStyle109"/>
          <w:sz w:val="24"/>
          <w:szCs w:val="24"/>
        </w:rPr>
        <w:t>ти логистики</w:t>
      </w:r>
    </w:p>
    <w:p w:rsidR="00CA52E2" w:rsidRPr="00CA52E2" w:rsidRDefault="00CA52E2" w:rsidP="00CA52E2">
      <w:pPr>
        <w:spacing w:after="216" w:line="1" w:lineRule="exact"/>
      </w:pPr>
    </w:p>
    <w:tbl>
      <w:tblPr>
        <w:tblW w:w="0" w:type="auto"/>
        <w:tblInd w:w="40" w:type="dxa"/>
        <w:tblLayout w:type="fixed"/>
        <w:tblCellMar>
          <w:left w:w="40" w:type="dxa"/>
          <w:right w:w="40" w:type="dxa"/>
        </w:tblCellMar>
        <w:tblLook w:val="0000"/>
      </w:tblPr>
      <w:tblGrid>
        <w:gridCol w:w="1258"/>
        <w:gridCol w:w="2462"/>
        <w:gridCol w:w="2462"/>
      </w:tblGrid>
      <w:tr w:rsidR="00CA52E2" w:rsidRPr="00CA52E2" w:rsidTr="00B34DBE">
        <w:tc>
          <w:tcPr>
            <w:tcW w:w="1258"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spacing w:line="240" w:lineRule="auto"/>
              <w:rPr>
                <w:rStyle w:val="FontStyle109"/>
                <w:sz w:val="24"/>
                <w:szCs w:val="24"/>
              </w:rPr>
            </w:pPr>
            <w:r w:rsidRPr="00CA52E2">
              <w:rPr>
                <w:rStyle w:val="FontStyle109"/>
                <w:sz w:val="24"/>
                <w:szCs w:val="24"/>
              </w:rPr>
              <w:t>Показатель</w:t>
            </w:r>
          </w:p>
        </w:tc>
        <w:tc>
          <w:tcPr>
            <w:tcW w:w="2462"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spacing w:line="240" w:lineRule="auto"/>
              <w:ind w:left="595"/>
              <w:rPr>
                <w:rStyle w:val="FontStyle109"/>
                <w:sz w:val="24"/>
                <w:szCs w:val="24"/>
              </w:rPr>
            </w:pPr>
            <w:r w:rsidRPr="00CA52E2">
              <w:rPr>
                <w:rStyle w:val="FontStyle109"/>
                <w:sz w:val="24"/>
                <w:szCs w:val="24"/>
              </w:rPr>
              <w:t>Маркетинг</w:t>
            </w:r>
          </w:p>
        </w:tc>
        <w:tc>
          <w:tcPr>
            <w:tcW w:w="2462"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spacing w:line="240" w:lineRule="auto"/>
              <w:ind w:left="605"/>
              <w:rPr>
                <w:rStyle w:val="FontStyle109"/>
                <w:sz w:val="24"/>
                <w:szCs w:val="24"/>
              </w:rPr>
            </w:pPr>
            <w:r w:rsidRPr="00CA52E2">
              <w:rPr>
                <w:rStyle w:val="FontStyle109"/>
                <w:sz w:val="24"/>
                <w:szCs w:val="24"/>
              </w:rPr>
              <w:t>Логистика</w:t>
            </w:r>
          </w:p>
        </w:tc>
      </w:tr>
      <w:tr w:rsidR="00CA52E2" w:rsidRPr="00CA52E2" w:rsidTr="00B34DBE">
        <w:tc>
          <w:tcPr>
            <w:tcW w:w="1258"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ind w:firstLine="5"/>
              <w:rPr>
                <w:rStyle w:val="FontStyle109"/>
                <w:sz w:val="24"/>
                <w:szCs w:val="24"/>
              </w:rPr>
            </w:pPr>
            <w:r w:rsidRPr="00CA52E2">
              <w:rPr>
                <w:rStyle w:val="FontStyle109"/>
                <w:sz w:val="24"/>
                <w:szCs w:val="24"/>
              </w:rPr>
              <w:t>Объект и</w:t>
            </w:r>
            <w:r w:rsidRPr="00CA52E2">
              <w:rPr>
                <w:rStyle w:val="FontStyle109"/>
                <w:sz w:val="24"/>
                <w:szCs w:val="24"/>
              </w:rPr>
              <w:t>с</w:t>
            </w:r>
            <w:r w:rsidRPr="00CA52E2">
              <w:rPr>
                <w:rStyle w:val="FontStyle109"/>
                <w:sz w:val="24"/>
                <w:szCs w:val="24"/>
              </w:rPr>
              <w:t>следова</w:t>
            </w:r>
            <w:r w:rsidRPr="00CA52E2">
              <w:rPr>
                <w:rStyle w:val="FontStyle109"/>
                <w:sz w:val="24"/>
                <w:szCs w:val="24"/>
              </w:rPr>
              <w:softHyphen/>
              <w:t>ния.</w:t>
            </w:r>
          </w:p>
        </w:tc>
        <w:tc>
          <w:tcPr>
            <w:tcW w:w="2462"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spacing w:line="216" w:lineRule="exact"/>
              <w:ind w:firstLine="14"/>
              <w:rPr>
                <w:rStyle w:val="FontStyle109"/>
                <w:sz w:val="24"/>
                <w:szCs w:val="24"/>
              </w:rPr>
            </w:pPr>
            <w:r w:rsidRPr="00CA52E2">
              <w:rPr>
                <w:rStyle w:val="FontStyle109"/>
                <w:sz w:val="24"/>
                <w:szCs w:val="24"/>
              </w:rPr>
              <w:t>Рынки и конъюнктура конкретных товаров и услуг.</w:t>
            </w:r>
          </w:p>
        </w:tc>
        <w:tc>
          <w:tcPr>
            <w:tcW w:w="2462"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rPr>
                <w:rStyle w:val="FontStyle109"/>
                <w:sz w:val="24"/>
                <w:szCs w:val="24"/>
              </w:rPr>
            </w:pPr>
            <w:r w:rsidRPr="00CA52E2">
              <w:rPr>
                <w:rStyle w:val="FontStyle109"/>
                <w:sz w:val="24"/>
                <w:szCs w:val="24"/>
              </w:rPr>
              <w:t>Материальные потоки, циркулирующие на этих рынках.</w:t>
            </w:r>
          </w:p>
        </w:tc>
      </w:tr>
      <w:tr w:rsidR="00CA52E2" w:rsidRPr="00CA52E2" w:rsidTr="00B34DBE">
        <w:tc>
          <w:tcPr>
            <w:tcW w:w="1258"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spacing w:line="216" w:lineRule="exact"/>
              <w:ind w:firstLine="5"/>
              <w:rPr>
                <w:rStyle w:val="FontStyle109"/>
                <w:sz w:val="24"/>
                <w:szCs w:val="24"/>
              </w:rPr>
            </w:pPr>
            <w:r w:rsidRPr="00CA52E2">
              <w:rPr>
                <w:rStyle w:val="FontStyle109"/>
                <w:sz w:val="24"/>
                <w:szCs w:val="24"/>
              </w:rPr>
              <w:t>Предмет исследова</w:t>
            </w:r>
            <w:r w:rsidRPr="00CA52E2">
              <w:rPr>
                <w:rStyle w:val="FontStyle109"/>
                <w:sz w:val="24"/>
                <w:szCs w:val="24"/>
              </w:rPr>
              <w:softHyphen/>
              <w:t>ния.</w:t>
            </w:r>
          </w:p>
        </w:tc>
        <w:tc>
          <w:tcPr>
            <w:tcW w:w="2462"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ind w:firstLine="5"/>
              <w:rPr>
                <w:rStyle w:val="FontStyle109"/>
                <w:sz w:val="24"/>
                <w:szCs w:val="24"/>
              </w:rPr>
            </w:pPr>
            <w:r w:rsidRPr="00CA52E2">
              <w:rPr>
                <w:rStyle w:val="FontStyle109"/>
                <w:sz w:val="24"/>
                <w:szCs w:val="24"/>
              </w:rPr>
              <w:t>Оптимизация рыно</w:t>
            </w:r>
            <w:r w:rsidRPr="00CA52E2">
              <w:rPr>
                <w:rStyle w:val="FontStyle109"/>
                <w:sz w:val="24"/>
                <w:szCs w:val="24"/>
              </w:rPr>
              <w:t>ч</w:t>
            </w:r>
            <w:r w:rsidRPr="00CA52E2">
              <w:rPr>
                <w:rStyle w:val="FontStyle109"/>
                <w:sz w:val="24"/>
                <w:szCs w:val="24"/>
              </w:rPr>
              <w:t>ного поведения по реализации товаров или услуг.</w:t>
            </w:r>
          </w:p>
        </w:tc>
        <w:tc>
          <w:tcPr>
            <w:tcW w:w="2462"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ind w:firstLine="10"/>
              <w:rPr>
                <w:rStyle w:val="FontStyle109"/>
                <w:sz w:val="24"/>
                <w:szCs w:val="24"/>
              </w:rPr>
            </w:pPr>
            <w:r w:rsidRPr="00CA52E2">
              <w:rPr>
                <w:rStyle w:val="FontStyle109"/>
                <w:sz w:val="24"/>
                <w:szCs w:val="24"/>
              </w:rPr>
              <w:t>Оптимизация проце</w:t>
            </w:r>
            <w:r w:rsidRPr="00CA52E2">
              <w:rPr>
                <w:rStyle w:val="FontStyle109"/>
                <w:sz w:val="24"/>
                <w:szCs w:val="24"/>
              </w:rPr>
              <w:t>с</w:t>
            </w:r>
            <w:r w:rsidRPr="00CA52E2">
              <w:rPr>
                <w:rStyle w:val="FontStyle109"/>
                <w:sz w:val="24"/>
                <w:szCs w:val="24"/>
              </w:rPr>
              <w:t>сов управления мат</w:t>
            </w:r>
            <w:r w:rsidRPr="00CA52E2">
              <w:rPr>
                <w:rStyle w:val="FontStyle109"/>
                <w:sz w:val="24"/>
                <w:szCs w:val="24"/>
              </w:rPr>
              <w:t>е</w:t>
            </w:r>
            <w:r w:rsidRPr="00CA52E2">
              <w:rPr>
                <w:rStyle w:val="FontStyle109"/>
                <w:sz w:val="24"/>
                <w:szCs w:val="24"/>
              </w:rPr>
              <w:t>риаль</w:t>
            </w:r>
            <w:r w:rsidRPr="00CA52E2">
              <w:rPr>
                <w:rStyle w:val="FontStyle109"/>
                <w:sz w:val="24"/>
                <w:szCs w:val="24"/>
              </w:rPr>
              <w:softHyphen/>
              <w:t>ными потоками.</w:t>
            </w:r>
          </w:p>
        </w:tc>
      </w:tr>
      <w:tr w:rsidR="00CA52E2" w:rsidRPr="00CA52E2" w:rsidTr="00B34DBE">
        <w:tc>
          <w:tcPr>
            <w:tcW w:w="1258"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ind w:firstLine="5"/>
              <w:rPr>
                <w:rStyle w:val="FontStyle109"/>
                <w:sz w:val="24"/>
                <w:szCs w:val="24"/>
              </w:rPr>
            </w:pPr>
            <w:r w:rsidRPr="00CA52E2">
              <w:rPr>
                <w:rStyle w:val="FontStyle109"/>
                <w:sz w:val="24"/>
                <w:szCs w:val="24"/>
              </w:rPr>
              <w:t>Методы исследова</w:t>
            </w:r>
            <w:r w:rsidRPr="00CA52E2">
              <w:rPr>
                <w:rStyle w:val="FontStyle109"/>
                <w:sz w:val="24"/>
                <w:szCs w:val="24"/>
              </w:rPr>
              <w:softHyphen/>
              <w:t>ния.</w:t>
            </w:r>
          </w:p>
        </w:tc>
        <w:tc>
          <w:tcPr>
            <w:tcW w:w="2462"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ind w:firstLine="10"/>
              <w:rPr>
                <w:rStyle w:val="FontStyle109"/>
                <w:sz w:val="24"/>
                <w:szCs w:val="24"/>
              </w:rPr>
            </w:pPr>
            <w:r w:rsidRPr="00CA52E2">
              <w:rPr>
                <w:rStyle w:val="FontStyle109"/>
                <w:sz w:val="24"/>
                <w:szCs w:val="24"/>
              </w:rPr>
              <w:t>Методы исследования конъюнктуры, спроса и предложения по конк</w:t>
            </w:r>
            <w:r w:rsidRPr="00CA52E2">
              <w:rPr>
                <w:rStyle w:val="FontStyle109"/>
                <w:sz w:val="24"/>
                <w:szCs w:val="24"/>
              </w:rPr>
              <w:softHyphen/>
              <w:t>ретным товарам и услугам.</w:t>
            </w:r>
          </w:p>
        </w:tc>
        <w:tc>
          <w:tcPr>
            <w:tcW w:w="2462"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ind w:left="5" w:hanging="5"/>
              <w:rPr>
                <w:rStyle w:val="FontStyle109"/>
                <w:sz w:val="24"/>
                <w:szCs w:val="24"/>
              </w:rPr>
            </w:pPr>
            <w:r w:rsidRPr="00CA52E2">
              <w:rPr>
                <w:rStyle w:val="FontStyle109"/>
                <w:sz w:val="24"/>
                <w:szCs w:val="24"/>
              </w:rPr>
              <w:t>Системный подход к соз</w:t>
            </w:r>
            <w:r w:rsidRPr="00CA52E2">
              <w:rPr>
                <w:rStyle w:val="FontStyle109"/>
                <w:sz w:val="24"/>
                <w:szCs w:val="24"/>
              </w:rPr>
              <w:softHyphen/>
              <w:t>данию материал</w:t>
            </w:r>
            <w:r w:rsidRPr="00CA52E2">
              <w:rPr>
                <w:rStyle w:val="FontStyle109"/>
                <w:sz w:val="24"/>
                <w:szCs w:val="24"/>
              </w:rPr>
              <w:t>о</w:t>
            </w:r>
            <w:r w:rsidRPr="00CA52E2">
              <w:rPr>
                <w:rStyle w:val="FontStyle109"/>
                <w:sz w:val="24"/>
                <w:szCs w:val="24"/>
              </w:rPr>
              <w:t>проводя-щих цепей, а также об</w:t>
            </w:r>
            <w:r w:rsidRPr="00CA52E2">
              <w:rPr>
                <w:rStyle w:val="FontStyle109"/>
                <w:sz w:val="24"/>
                <w:szCs w:val="24"/>
              </w:rPr>
              <w:softHyphen/>
              <w:t>щеизвестные методы, при</w:t>
            </w:r>
            <w:r w:rsidRPr="00CA52E2">
              <w:rPr>
                <w:rStyle w:val="FontStyle109"/>
                <w:sz w:val="24"/>
                <w:szCs w:val="24"/>
              </w:rPr>
              <w:softHyphen/>
              <w:t>меняемые при планирова</w:t>
            </w:r>
            <w:r w:rsidRPr="00CA52E2">
              <w:rPr>
                <w:rStyle w:val="FontStyle109"/>
                <w:sz w:val="24"/>
                <w:szCs w:val="24"/>
              </w:rPr>
              <w:softHyphen/>
              <w:t>нии и управлении произ</w:t>
            </w:r>
            <w:r w:rsidRPr="00CA52E2">
              <w:rPr>
                <w:rStyle w:val="FontStyle109"/>
                <w:sz w:val="24"/>
                <w:szCs w:val="24"/>
              </w:rPr>
              <w:softHyphen/>
              <w:t>водственными и эк</w:t>
            </w:r>
            <w:r w:rsidRPr="00CA52E2">
              <w:rPr>
                <w:rStyle w:val="FontStyle109"/>
                <w:sz w:val="24"/>
                <w:szCs w:val="24"/>
              </w:rPr>
              <w:t>о</w:t>
            </w:r>
            <w:r w:rsidRPr="00CA52E2">
              <w:rPr>
                <w:rStyle w:val="FontStyle109"/>
                <w:sz w:val="24"/>
                <w:szCs w:val="24"/>
              </w:rPr>
              <w:lastRenderedPageBreak/>
              <w:t>но</w:t>
            </w:r>
            <w:r w:rsidRPr="00CA52E2">
              <w:rPr>
                <w:rStyle w:val="FontStyle109"/>
                <w:sz w:val="24"/>
                <w:szCs w:val="24"/>
              </w:rPr>
              <w:softHyphen/>
              <w:t>мическими сист</w:t>
            </w:r>
            <w:r w:rsidRPr="00CA52E2">
              <w:rPr>
                <w:rStyle w:val="FontStyle109"/>
                <w:sz w:val="24"/>
                <w:szCs w:val="24"/>
              </w:rPr>
              <w:t>е</w:t>
            </w:r>
            <w:r w:rsidRPr="00CA52E2">
              <w:rPr>
                <w:rStyle w:val="FontStyle109"/>
                <w:sz w:val="24"/>
                <w:szCs w:val="24"/>
              </w:rPr>
              <w:t>мами.</w:t>
            </w:r>
          </w:p>
        </w:tc>
      </w:tr>
      <w:tr w:rsidR="00CA52E2" w:rsidRPr="00CA52E2" w:rsidTr="00B34DBE">
        <w:tc>
          <w:tcPr>
            <w:tcW w:w="1258"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spacing w:line="240" w:lineRule="auto"/>
              <w:rPr>
                <w:rStyle w:val="FontStyle109"/>
                <w:sz w:val="24"/>
                <w:szCs w:val="24"/>
              </w:rPr>
            </w:pPr>
            <w:r w:rsidRPr="00CA52E2">
              <w:rPr>
                <w:rStyle w:val="FontStyle109"/>
                <w:sz w:val="24"/>
                <w:szCs w:val="24"/>
              </w:rPr>
              <w:lastRenderedPageBreak/>
              <w:t>Результ</w:t>
            </w:r>
            <w:r w:rsidRPr="00CA52E2">
              <w:rPr>
                <w:rStyle w:val="FontStyle109"/>
                <w:sz w:val="24"/>
                <w:szCs w:val="24"/>
              </w:rPr>
              <w:t>а</w:t>
            </w:r>
            <w:r w:rsidRPr="00CA52E2">
              <w:rPr>
                <w:rStyle w:val="FontStyle109"/>
                <w:sz w:val="24"/>
                <w:szCs w:val="24"/>
              </w:rPr>
              <w:t>ты.</w:t>
            </w:r>
          </w:p>
        </w:tc>
        <w:tc>
          <w:tcPr>
            <w:tcW w:w="2462"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rPr>
                <w:rStyle w:val="FontStyle109"/>
                <w:sz w:val="24"/>
                <w:szCs w:val="24"/>
              </w:rPr>
            </w:pPr>
            <w:r w:rsidRPr="00CA52E2">
              <w:rPr>
                <w:rStyle w:val="FontStyle109"/>
                <w:sz w:val="24"/>
                <w:szCs w:val="24"/>
              </w:rPr>
              <w:t>Рекомендации по пр</w:t>
            </w:r>
            <w:r w:rsidRPr="00CA52E2">
              <w:rPr>
                <w:rStyle w:val="FontStyle109"/>
                <w:sz w:val="24"/>
                <w:szCs w:val="24"/>
              </w:rPr>
              <w:t>о</w:t>
            </w:r>
            <w:r w:rsidRPr="00CA52E2">
              <w:rPr>
                <w:rStyle w:val="FontStyle109"/>
                <w:sz w:val="24"/>
                <w:szCs w:val="24"/>
              </w:rPr>
              <w:t>из</w:t>
            </w:r>
            <w:r w:rsidRPr="00CA52E2">
              <w:rPr>
                <w:rStyle w:val="FontStyle109"/>
                <w:sz w:val="24"/>
                <w:szCs w:val="24"/>
              </w:rPr>
              <w:softHyphen/>
              <w:t>водственно-сбытовой стратегии и тактике ком</w:t>
            </w:r>
            <w:r w:rsidRPr="00CA52E2">
              <w:rPr>
                <w:rStyle w:val="FontStyle109"/>
                <w:sz w:val="24"/>
                <w:szCs w:val="24"/>
              </w:rPr>
              <w:softHyphen/>
              <w:t>пании: что производить, в каком объеме, на какие ры</w:t>
            </w:r>
            <w:r w:rsidRPr="00CA52E2">
              <w:rPr>
                <w:rStyle w:val="FontStyle109"/>
                <w:sz w:val="24"/>
                <w:szCs w:val="24"/>
              </w:rPr>
              <w:t>н</w:t>
            </w:r>
            <w:r w:rsidRPr="00CA52E2">
              <w:rPr>
                <w:rStyle w:val="FontStyle109"/>
                <w:sz w:val="24"/>
                <w:szCs w:val="24"/>
              </w:rPr>
              <w:t>ки и в какие сроки. Какие могут быть в</w:t>
            </w:r>
            <w:r w:rsidRPr="00CA52E2">
              <w:rPr>
                <w:rStyle w:val="FontStyle109"/>
                <w:sz w:val="24"/>
                <w:szCs w:val="24"/>
              </w:rPr>
              <w:t>ы</w:t>
            </w:r>
            <w:r w:rsidRPr="00CA52E2">
              <w:rPr>
                <w:rStyle w:val="FontStyle109"/>
                <w:sz w:val="24"/>
                <w:szCs w:val="24"/>
              </w:rPr>
              <w:t>воды.</w:t>
            </w:r>
          </w:p>
        </w:tc>
        <w:tc>
          <w:tcPr>
            <w:tcW w:w="2462" w:type="dxa"/>
            <w:tcBorders>
              <w:top w:val="single" w:sz="6" w:space="0" w:color="auto"/>
              <w:left w:val="single" w:sz="6" w:space="0" w:color="auto"/>
              <w:bottom w:val="single" w:sz="6" w:space="0" w:color="auto"/>
              <w:right w:val="single" w:sz="6" w:space="0" w:color="auto"/>
            </w:tcBorders>
          </w:tcPr>
          <w:p w:rsidR="00CA52E2" w:rsidRPr="00CA52E2" w:rsidRDefault="00CA52E2" w:rsidP="00B34DBE">
            <w:pPr>
              <w:pStyle w:val="Style49"/>
              <w:widowControl/>
              <w:ind w:left="5" w:hanging="5"/>
              <w:rPr>
                <w:rStyle w:val="FontStyle109"/>
                <w:sz w:val="24"/>
                <w:szCs w:val="24"/>
              </w:rPr>
            </w:pPr>
            <w:r w:rsidRPr="00CA52E2">
              <w:rPr>
                <w:rStyle w:val="FontStyle109"/>
                <w:sz w:val="24"/>
                <w:szCs w:val="24"/>
              </w:rPr>
              <w:t>Проекты систем, отв</w:t>
            </w:r>
            <w:r w:rsidRPr="00CA52E2">
              <w:rPr>
                <w:rStyle w:val="FontStyle109"/>
                <w:sz w:val="24"/>
                <w:szCs w:val="24"/>
              </w:rPr>
              <w:t>е</w:t>
            </w:r>
            <w:r w:rsidRPr="00CA52E2">
              <w:rPr>
                <w:rStyle w:val="FontStyle109"/>
                <w:sz w:val="24"/>
                <w:szCs w:val="24"/>
              </w:rPr>
              <w:t>чаю</w:t>
            </w:r>
            <w:r w:rsidRPr="00CA52E2">
              <w:rPr>
                <w:rStyle w:val="FontStyle109"/>
                <w:sz w:val="24"/>
                <w:szCs w:val="24"/>
              </w:rPr>
              <w:softHyphen/>
              <w:t>щие целям лог</w:t>
            </w:r>
            <w:r w:rsidRPr="00CA52E2">
              <w:rPr>
                <w:rStyle w:val="FontStyle109"/>
                <w:sz w:val="24"/>
                <w:szCs w:val="24"/>
              </w:rPr>
              <w:t>и</w:t>
            </w:r>
            <w:r w:rsidRPr="00CA52E2">
              <w:rPr>
                <w:rStyle w:val="FontStyle109"/>
                <w:sz w:val="24"/>
                <w:szCs w:val="24"/>
              </w:rPr>
              <w:t>стики: нужный товар в необходи</w:t>
            </w:r>
            <w:r w:rsidRPr="00CA52E2">
              <w:rPr>
                <w:rStyle w:val="FontStyle109"/>
                <w:sz w:val="24"/>
                <w:szCs w:val="24"/>
              </w:rPr>
              <w:softHyphen/>
              <w:t>мом колич</w:t>
            </w:r>
            <w:r w:rsidRPr="00CA52E2">
              <w:rPr>
                <w:rStyle w:val="FontStyle109"/>
                <w:sz w:val="24"/>
                <w:szCs w:val="24"/>
              </w:rPr>
              <w:t>е</w:t>
            </w:r>
            <w:r w:rsidRPr="00CA52E2">
              <w:rPr>
                <w:rStyle w:val="FontStyle109"/>
                <w:sz w:val="24"/>
                <w:szCs w:val="24"/>
              </w:rPr>
              <w:t>стве необхо</w:t>
            </w:r>
            <w:r w:rsidRPr="00CA52E2">
              <w:rPr>
                <w:rStyle w:val="FontStyle109"/>
                <w:sz w:val="24"/>
                <w:szCs w:val="24"/>
              </w:rPr>
              <w:softHyphen/>
              <w:t>димого к</w:t>
            </w:r>
            <w:r w:rsidRPr="00CA52E2">
              <w:rPr>
                <w:rStyle w:val="FontStyle109"/>
                <w:sz w:val="24"/>
                <w:szCs w:val="24"/>
              </w:rPr>
              <w:t>а</w:t>
            </w:r>
            <w:r w:rsidRPr="00CA52E2">
              <w:rPr>
                <w:rStyle w:val="FontStyle109"/>
                <w:sz w:val="24"/>
                <w:szCs w:val="24"/>
              </w:rPr>
              <w:t>чества в нужном месте в нужное время и с минимальными затр</w:t>
            </w:r>
            <w:r w:rsidRPr="00CA52E2">
              <w:rPr>
                <w:rStyle w:val="FontStyle109"/>
                <w:sz w:val="24"/>
                <w:szCs w:val="24"/>
              </w:rPr>
              <w:t>а</w:t>
            </w:r>
            <w:r w:rsidRPr="00CA52E2">
              <w:rPr>
                <w:rStyle w:val="FontStyle109"/>
                <w:sz w:val="24"/>
                <w:szCs w:val="24"/>
              </w:rPr>
              <w:t>тами.</w:t>
            </w:r>
          </w:p>
        </w:tc>
      </w:tr>
    </w:tbl>
    <w:p w:rsidR="00F23E69" w:rsidRDefault="00CA52E2" w:rsidP="00D55562">
      <w:pPr>
        <w:pStyle w:val="Style13"/>
        <w:widowControl/>
        <w:spacing w:before="230" w:line="269" w:lineRule="exact"/>
        <w:ind w:firstLine="398"/>
        <w:rPr>
          <w:b/>
        </w:rPr>
      </w:pPr>
      <w:r w:rsidRPr="00CA52E2">
        <w:rPr>
          <w:rStyle w:val="FontStyle109"/>
          <w:sz w:val="24"/>
          <w:szCs w:val="24"/>
        </w:rPr>
        <w:t>Таким образом очевидно, что логистика и маркетинг явля</w:t>
      </w:r>
      <w:r w:rsidRPr="00CA52E2">
        <w:rPr>
          <w:rStyle w:val="FontStyle109"/>
          <w:sz w:val="24"/>
          <w:szCs w:val="24"/>
        </w:rPr>
        <w:softHyphen/>
        <w:t>ются взаимообусловливающими и взаимодополняющими науч</w:t>
      </w:r>
      <w:r w:rsidRPr="00CA52E2">
        <w:rPr>
          <w:rStyle w:val="FontStyle109"/>
          <w:sz w:val="24"/>
          <w:szCs w:val="24"/>
        </w:rPr>
        <w:softHyphen/>
        <w:t>ными направлениями в сфере оптимизации воспроизводства и обр</w:t>
      </w:r>
      <w:r w:rsidRPr="00CA52E2">
        <w:rPr>
          <w:rStyle w:val="FontStyle109"/>
          <w:sz w:val="24"/>
          <w:szCs w:val="24"/>
        </w:rPr>
        <w:t>а</w:t>
      </w:r>
      <w:r w:rsidRPr="00CA52E2">
        <w:rPr>
          <w:rStyle w:val="FontStyle109"/>
          <w:sz w:val="24"/>
          <w:szCs w:val="24"/>
        </w:rPr>
        <w:t>щения.</w:t>
      </w:r>
    </w:p>
    <w:p w:rsidR="005329F4" w:rsidRDefault="002D7C6B" w:rsidP="0062360B">
      <w:pPr>
        <w:ind w:firstLine="567"/>
        <w:jc w:val="both"/>
        <w:rPr>
          <w:b/>
        </w:rPr>
      </w:pPr>
      <w:r w:rsidRPr="00E6357A">
        <w:rPr>
          <w:b/>
        </w:rPr>
        <w:t>ЛИТЕРАТУРА</w:t>
      </w:r>
      <w:r>
        <w:rPr>
          <w:b/>
        </w:rPr>
        <w:t>:</w:t>
      </w:r>
    </w:p>
    <w:p w:rsidR="005329F4" w:rsidRPr="00E6357A" w:rsidRDefault="005329F4" w:rsidP="0062360B">
      <w:pPr>
        <w:ind w:left="284" w:firstLine="567"/>
        <w:jc w:val="both"/>
        <w:rPr>
          <w:b/>
          <w:i/>
        </w:rPr>
      </w:pPr>
      <w:r w:rsidRPr="00E6357A">
        <w:rPr>
          <w:b/>
          <w:i/>
        </w:rPr>
        <w:t>Основная:</w:t>
      </w:r>
    </w:p>
    <w:p w:rsidR="005329F4" w:rsidRDefault="005329F4" w:rsidP="00965E69">
      <w:pPr>
        <w:pStyle w:val="11"/>
        <w:numPr>
          <w:ilvl w:val="0"/>
          <w:numId w:val="7"/>
        </w:numPr>
        <w:ind w:firstLine="567"/>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5329F4" w:rsidRDefault="005329F4" w:rsidP="00965E69">
      <w:pPr>
        <w:pStyle w:val="11"/>
        <w:numPr>
          <w:ilvl w:val="0"/>
          <w:numId w:val="7"/>
        </w:numPr>
        <w:ind w:firstLine="567"/>
        <w:jc w:val="both"/>
      </w:pPr>
      <w:r>
        <w:t>Тулембаева А.Н. Логистика. – Алматы: Триумф «Т», 2008.</w:t>
      </w:r>
    </w:p>
    <w:p w:rsidR="005329F4" w:rsidRDefault="005329F4" w:rsidP="00965E69">
      <w:pPr>
        <w:pStyle w:val="11"/>
        <w:numPr>
          <w:ilvl w:val="0"/>
          <w:numId w:val="7"/>
        </w:numPr>
        <w:ind w:firstLine="567"/>
        <w:jc w:val="both"/>
      </w:pPr>
      <w:r>
        <w:t>Аникина Б.А. Практикум по логистике. – Москва: Инфра-М, 2007.</w:t>
      </w:r>
    </w:p>
    <w:p w:rsidR="005329F4" w:rsidRPr="00BA3DF9" w:rsidRDefault="005329F4" w:rsidP="00965E69">
      <w:pPr>
        <w:pStyle w:val="11"/>
        <w:numPr>
          <w:ilvl w:val="0"/>
          <w:numId w:val="7"/>
        </w:numPr>
        <w:ind w:firstLine="567"/>
        <w:jc w:val="both"/>
      </w:pPr>
      <w:r>
        <w:t>Сербин В.Д. Основы логистики. – Таганрог: ТРТУ, 2004.</w:t>
      </w:r>
    </w:p>
    <w:p w:rsidR="005329F4" w:rsidRPr="00E6357A" w:rsidRDefault="005329F4" w:rsidP="0062360B">
      <w:pPr>
        <w:ind w:left="284" w:firstLine="567"/>
        <w:jc w:val="both"/>
        <w:rPr>
          <w:b/>
          <w:i/>
        </w:rPr>
      </w:pPr>
      <w:r w:rsidRPr="00E6357A">
        <w:rPr>
          <w:b/>
          <w:i/>
        </w:rPr>
        <w:t>Дополнительная:</w:t>
      </w:r>
    </w:p>
    <w:p w:rsidR="005329F4" w:rsidRPr="00192AB9" w:rsidRDefault="005329F4" w:rsidP="00965E69">
      <w:pPr>
        <w:widowControl w:val="0"/>
        <w:numPr>
          <w:ilvl w:val="0"/>
          <w:numId w:val="8"/>
        </w:numPr>
        <w:shd w:val="clear" w:color="auto" w:fill="FFFFFF"/>
        <w:tabs>
          <w:tab w:val="left" w:pos="355"/>
        </w:tabs>
        <w:autoSpaceDE w:val="0"/>
        <w:autoSpaceDN w:val="0"/>
        <w:adjustRightInd w:val="0"/>
        <w:ind w:firstLine="567"/>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5329F4" w:rsidRPr="00192AB9" w:rsidRDefault="005329F4" w:rsidP="00965E69">
      <w:pPr>
        <w:widowControl w:val="0"/>
        <w:numPr>
          <w:ilvl w:val="0"/>
          <w:numId w:val="8"/>
        </w:numPr>
        <w:shd w:val="clear" w:color="auto" w:fill="FFFFFF"/>
        <w:tabs>
          <w:tab w:val="left" w:pos="355"/>
        </w:tabs>
        <w:autoSpaceDE w:val="0"/>
        <w:autoSpaceDN w:val="0"/>
        <w:adjustRightInd w:val="0"/>
        <w:ind w:firstLine="567"/>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5329F4" w:rsidRPr="00192AB9" w:rsidRDefault="005329F4" w:rsidP="00965E69">
      <w:pPr>
        <w:widowControl w:val="0"/>
        <w:numPr>
          <w:ilvl w:val="0"/>
          <w:numId w:val="8"/>
        </w:numPr>
        <w:shd w:val="clear" w:color="auto" w:fill="FFFFFF"/>
        <w:tabs>
          <w:tab w:val="left" w:pos="355"/>
        </w:tabs>
        <w:autoSpaceDE w:val="0"/>
        <w:autoSpaceDN w:val="0"/>
        <w:adjustRightInd w:val="0"/>
        <w:ind w:firstLine="567"/>
        <w:jc w:val="both"/>
        <w:rPr>
          <w:color w:val="000000"/>
          <w:spacing w:val="-11"/>
        </w:rPr>
      </w:pPr>
      <w:r w:rsidRPr="00192AB9">
        <w:rPr>
          <w:color w:val="000000"/>
        </w:rPr>
        <w:t>Бауэрсокс Д. Дж., Клосс Д. Дж. Логистика</w:t>
      </w:r>
      <w:r>
        <w:rPr>
          <w:color w:val="000000"/>
        </w:rPr>
        <w:t>: интегрированная цепь пост</w:t>
      </w:r>
      <w:r>
        <w:rPr>
          <w:color w:val="000000"/>
        </w:rPr>
        <w:t>а</w:t>
      </w:r>
      <w:r>
        <w:rPr>
          <w:color w:val="000000"/>
        </w:rPr>
        <w:t>вок</w:t>
      </w:r>
      <w:r w:rsidRPr="00192AB9">
        <w:rPr>
          <w:color w:val="000000"/>
        </w:rPr>
        <w:t>/</w:t>
      </w:r>
      <w:r w:rsidRPr="00192AB9">
        <w:rPr>
          <w:color w:val="000000"/>
          <w:spacing w:val="1"/>
        </w:rPr>
        <w:t>Пер. с англ. - М.: Олимп-Бизнес, 2001.</w:t>
      </w:r>
    </w:p>
    <w:p w:rsidR="005329F4" w:rsidRPr="00192AB9" w:rsidRDefault="005329F4" w:rsidP="00965E69">
      <w:pPr>
        <w:widowControl w:val="0"/>
        <w:numPr>
          <w:ilvl w:val="0"/>
          <w:numId w:val="8"/>
        </w:numPr>
        <w:shd w:val="clear" w:color="auto" w:fill="FFFFFF"/>
        <w:tabs>
          <w:tab w:val="left" w:pos="355"/>
        </w:tabs>
        <w:autoSpaceDE w:val="0"/>
        <w:autoSpaceDN w:val="0"/>
        <w:adjustRightInd w:val="0"/>
        <w:ind w:firstLine="567"/>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5329F4" w:rsidRPr="00192AB9" w:rsidRDefault="005329F4" w:rsidP="00965E69">
      <w:pPr>
        <w:widowControl w:val="0"/>
        <w:numPr>
          <w:ilvl w:val="0"/>
          <w:numId w:val="8"/>
        </w:numPr>
        <w:shd w:val="clear" w:color="auto" w:fill="FFFFFF"/>
        <w:tabs>
          <w:tab w:val="left" w:pos="355"/>
        </w:tabs>
        <w:autoSpaceDE w:val="0"/>
        <w:autoSpaceDN w:val="0"/>
        <w:adjustRightInd w:val="0"/>
        <w:ind w:firstLine="567"/>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5329F4" w:rsidRPr="00192AB9" w:rsidRDefault="005329F4" w:rsidP="00965E69">
      <w:pPr>
        <w:widowControl w:val="0"/>
        <w:numPr>
          <w:ilvl w:val="0"/>
          <w:numId w:val="8"/>
        </w:numPr>
        <w:shd w:val="clear" w:color="auto" w:fill="FFFFFF"/>
        <w:tabs>
          <w:tab w:val="left" w:pos="355"/>
        </w:tabs>
        <w:autoSpaceDE w:val="0"/>
        <w:autoSpaceDN w:val="0"/>
        <w:adjustRightInd w:val="0"/>
        <w:ind w:firstLine="567"/>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w:t>
      </w:r>
      <w:r w:rsidRPr="00192AB9">
        <w:rPr>
          <w:color w:val="000000"/>
          <w:spacing w:val="3"/>
        </w:rPr>
        <w:t>о</w:t>
      </w:r>
      <w:r w:rsidRPr="00192AB9">
        <w:rPr>
          <w:color w:val="000000"/>
          <w:spacing w:val="2"/>
        </w:rPr>
        <w:t xml:space="preserve">лаева Д.С. и др. - М.: АНКИЛ, 1998. </w:t>
      </w:r>
    </w:p>
    <w:p w:rsidR="005329F4" w:rsidRPr="00192AB9" w:rsidRDefault="005329F4" w:rsidP="00965E69">
      <w:pPr>
        <w:widowControl w:val="0"/>
        <w:numPr>
          <w:ilvl w:val="0"/>
          <w:numId w:val="8"/>
        </w:numPr>
        <w:shd w:val="clear" w:color="auto" w:fill="FFFFFF"/>
        <w:tabs>
          <w:tab w:val="left" w:pos="355"/>
        </w:tabs>
        <w:autoSpaceDE w:val="0"/>
        <w:autoSpaceDN w:val="0"/>
        <w:adjustRightInd w:val="0"/>
        <w:ind w:firstLine="567"/>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5329F4" w:rsidRPr="00192AB9" w:rsidRDefault="005329F4" w:rsidP="00965E69">
      <w:pPr>
        <w:widowControl w:val="0"/>
        <w:numPr>
          <w:ilvl w:val="0"/>
          <w:numId w:val="8"/>
        </w:numPr>
        <w:shd w:val="clear" w:color="auto" w:fill="FFFFFF"/>
        <w:tabs>
          <w:tab w:val="left" w:pos="355"/>
        </w:tabs>
        <w:autoSpaceDE w:val="0"/>
        <w:autoSpaceDN w:val="0"/>
        <w:adjustRightInd w:val="0"/>
        <w:ind w:firstLine="567"/>
        <w:jc w:val="both"/>
        <w:rPr>
          <w:color w:val="000000"/>
          <w:spacing w:val="-11"/>
        </w:rPr>
      </w:pPr>
      <w:r w:rsidRPr="00192AB9">
        <w:rPr>
          <w:color w:val="000000"/>
          <w:spacing w:val="5"/>
        </w:rPr>
        <w:t>Гордон М.П., Карнаухов С.Б. Логистика товародвижения. - 2-е изд., пер</w:t>
      </w:r>
      <w:r w:rsidRPr="00192AB9">
        <w:rPr>
          <w:color w:val="000000"/>
          <w:spacing w:val="5"/>
        </w:rPr>
        <w:t>е</w:t>
      </w:r>
      <w:r w:rsidRPr="00192AB9">
        <w:rPr>
          <w:color w:val="000000"/>
          <w:spacing w:val="3"/>
        </w:rPr>
        <w:t xml:space="preserve">раб., доп. - М.: Центр экономики и маркетинга, 2001. </w:t>
      </w:r>
    </w:p>
    <w:p w:rsidR="005329F4" w:rsidRPr="00C1025B" w:rsidRDefault="005329F4" w:rsidP="00965E69">
      <w:pPr>
        <w:widowControl w:val="0"/>
        <w:numPr>
          <w:ilvl w:val="0"/>
          <w:numId w:val="8"/>
        </w:numPr>
        <w:shd w:val="clear" w:color="auto" w:fill="FFFFFF"/>
        <w:tabs>
          <w:tab w:val="left" w:pos="355"/>
        </w:tabs>
        <w:autoSpaceDE w:val="0"/>
        <w:autoSpaceDN w:val="0"/>
        <w:adjustRightInd w:val="0"/>
        <w:ind w:firstLine="567"/>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DD1159" w:rsidRDefault="00DD1159" w:rsidP="00F23E69">
      <w:pPr>
        <w:jc w:val="center"/>
      </w:pPr>
    </w:p>
    <w:p w:rsidR="00F23E69" w:rsidRDefault="00F23E69" w:rsidP="00F23E69">
      <w:pPr>
        <w:jc w:val="center"/>
      </w:pPr>
      <w:r w:rsidRPr="000156AF">
        <w:t>КОНТРОЛЬ</w:t>
      </w:r>
      <w:r>
        <w:t xml:space="preserve"> ЗНАНИЙ ПО ТЕМЕ</w:t>
      </w:r>
      <w:r w:rsidRPr="000156AF">
        <w:t>:</w:t>
      </w:r>
    </w:p>
    <w:p w:rsidR="00F23E69" w:rsidRDefault="00F23E69" w:rsidP="00F23E69">
      <w:pPr>
        <w:ind w:firstLine="567"/>
        <w:jc w:val="center"/>
        <w:rPr>
          <w:color w:val="000000"/>
        </w:rPr>
      </w:pPr>
      <w:r w:rsidRPr="00F23E69">
        <w:rPr>
          <w:color w:val="000000"/>
        </w:rPr>
        <w:t>ИСТОРИЯ РАЗВИТИЯ ЛОГИСТИКИ. ЭТАПЫ ВОЗНИКНОВЕНИЯ ЛОГИСТИКИ. ПОНЯТИЕ ЛОГИСТИКИ. МАКРО- И МИКРОЛОГИСТИКА.</w:t>
      </w:r>
    </w:p>
    <w:p w:rsidR="00F23E69" w:rsidRDefault="00F23E69" w:rsidP="00F23E69">
      <w:pPr>
        <w:ind w:firstLine="567"/>
        <w:jc w:val="center"/>
        <w:rPr>
          <w:color w:val="000000"/>
        </w:rPr>
      </w:pPr>
    </w:p>
    <w:p w:rsidR="00F23E69" w:rsidRDefault="00F23E69" w:rsidP="00EF401A">
      <w:pPr>
        <w:ind w:left="1134" w:firstLine="993"/>
        <w:jc w:val="center"/>
        <w:rPr>
          <w:b/>
          <w:lang w:val="kk-KZ"/>
        </w:rPr>
      </w:pPr>
      <w:r w:rsidRPr="002B5114">
        <w:rPr>
          <w:b/>
        </w:rPr>
        <w:t>Карта №1.</w:t>
      </w:r>
    </w:p>
    <w:p w:rsidR="00F23E69" w:rsidRDefault="00F23E69" w:rsidP="00965E69">
      <w:pPr>
        <w:numPr>
          <w:ilvl w:val="0"/>
          <w:numId w:val="349"/>
        </w:numPr>
        <w:ind w:left="1134" w:firstLine="993"/>
        <w:jc w:val="both"/>
      </w:pPr>
      <w:r>
        <w:t>Задачи и функции логистики.</w:t>
      </w:r>
    </w:p>
    <w:p w:rsidR="00D55562" w:rsidRDefault="00D55562" w:rsidP="00965E69">
      <w:pPr>
        <w:numPr>
          <w:ilvl w:val="0"/>
          <w:numId w:val="349"/>
        </w:numPr>
        <w:ind w:left="1134" w:firstLine="993"/>
        <w:jc w:val="both"/>
      </w:pPr>
      <w:r>
        <w:t>Концепция и принципы логистики.</w:t>
      </w:r>
    </w:p>
    <w:p w:rsidR="00F23E69" w:rsidRDefault="00F23E69" w:rsidP="00EF401A">
      <w:pPr>
        <w:ind w:left="1134" w:firstLine="993"/>
        <w:jc w:val="both"/>
      </w:pPr>
    </w:p>
    <w:p w:rsidR="00F23E69" w:rsidRDefault="00F23E69" w:rsidP="00EF401A">
      <w:pPr>
        <w:ind w:left="1134" w:firstLine="993"/>
        <w:jc w:val="center"/>
        <w:rPr>
          <w:b/>
          <w:lang w:val="kk-KZ"/>
        </w:rPr>
      </w:pPr>
      <w:r w:rsidRPr="00FB16D2">
        <w:rPr>
          <w:b/>
        </w:rPr>
        <w:lastRenderedPageBreak/>
        <w:t>Карта №2</w:t>
      </w:r>
    </w:p>
    <w:p w:rsidR="00F23E69" w:rsidRDefault="00D55562" w:rsidP="00965E69">
      <w:pPr>
        <w:pStyle w:val="af8"/>
        <w:numPr>
          <w:ilvl w:val="0"/>
          <w:numId w:val="350"/>
        </w:numPr>
        <w:ind w:left="1134" w:firstLine="993"/>
      </w:pPr>
      <w:r>
        <w:t>Определение логистики.</w:t>
      </w:r>
    </w:p>
    <w:p w:rsidR="00F23E69" w:rsidRDefault="00F23E69" w:rsidP="00965E69">
      <w:pPr>
        <w:numPr>
          <w:ilvl w:val="0"/>
          <w:numId w:val="350"/>
        </w:numPr>
        <w:ind w:left="1134" w:firstLine="993"/>
      </w:pPr>
      <w:r>
        <w:t>Объект изучения логистики.</w:t>
      </w:r>
    </w:p>
    <w:p w:rsidR="00F23E69" w:rsidRDefault="00F23E69" w:rsidP="00EF401A">
      <w:pPr>
        <w:ind w:left="1134" w:firstLine="993"/>
      </w:pPr>
    </w:p>
    <w:p w:rsidR="00F23E69" w:rsidRDefault="00F23E69" w:rsidP="00EF401A">
      <w:pPr>
        <w:ind w:left="1134" w:firstLine="993"/>
        <w:jc w:val="center"/>
        <w:rPr>
          <w:b/>
          <w:lang w:val="kk-KZ"/>
        </w:rPr>
      </w:pPr>
    </w:p>
    <w:p w:rsidR="00F23E69" w:rsidRDefault="00F23E69" w:rsidP="00EF401A">
      <w:pPr>
        <w:ind w:left="1134" w:firstLine="993"/>
        <w:jc w:val="center"/>
        <w:rPr>
          <w:b/>
        </w:rPr>
      </w:pPr>
      <w:r w:rsidRPr="00DC5C24">
        <w:rPr>
          <w:b/>
        </w:rPr>
        <w:t>Карта №3</w:t>
      </w:r>
    </w:p>
    <w:p w:rsidR="00F23E69" w:rsidRDefault="00F23E69" w:rsidP="00965E69">
      <w:pPr>
        <w:numPr>
          <w:ilvl w:val="0"/>
          <w:numId w:val="351"/>
        </w:numPr>
        <w:ind w:left="1134" w:firstLine="993"/>
      </w:pPr>
      <w:r>
        <w:t>Правило 7R.</w:t>
      </w:r>
    </w:p>
    <w:p w:rsidR="00D55562" w:rsidRDefault="00D55562" w:rsidP="00965E69">
      <w:pPr>
        <w:numPr>
          <w:ilvl w:val="0"/>
          <w:numId w:val="351"/>
        </w:numPr>
        <w:ind w:left="1134" w:firstLine="993"/>
      </w:pPr>
      <w:r>
        <w:t>Взаимосвязь логистики и маркетинга.</w:t>
      </w:r>
    </w:p>
    <w:p w:rsidR="00F23E69" w:rsidRDefault="00F23E69" w:rsidP="00EF401A">
      <w:pPr>
        <w:ind w:left="1134" w:firstLine="993"/>
        <w:jc w:val="center"/>
        <w:rPr>
          <w:b/>
        </w:rPr>
      </w:pPr>
    </w:p>
    <w:p w:rsidR="00F23E69" w:rsidRDefault="00F23E69" w:rsidP="00EF401A">
      <w:pPr>
        <w:ind w:left="1134" w:firstLine="993"/>
        <w:jc w:val="center"/>
        <w:rPr>
          <w:b/>
          <w:lang w:val="kk-KZ"/>
        </w:rPr>
      </w:pPr>
      <w:r w:rsidRPr="00EE4863">
        <w:rPr>
          <w:b/>
        </w:rPr>
        <w:t>Карта №4</w:t>
      </w:r>
    </w:p>
    <w:p w:rsidR="00F23E69" w:rsidRDefault="00F23E69" w:rsidP="00965E69">
      <w:pPr>
        <w:numPr>
          <w:ilvl w:val="0"/>
          <w:numId w:val="351"/>
        </w:numPr>
        <w:ind w:left="1134" w:firstLine="993"/>
      </w:pPr>
      <w:r>
        <w:t>Концепция логистики.</w:t>
      </w:r>
    </w:p>
    <w:p w:rsidR="00D55562" w:rsidRDefault="00D55562" w:rsidP="00965E69">
      <w:pPr>
        <w:numPr>
          <w:ilvl w:val="0"/>
          <w:numId w:val="351"/>
        </w:numPr>
        <w:ind w:left="1134" w:firstLine="993"/>
      </w:pPr>
      <w:r>
        <w:t>Сравнительная характеристика маркетинга и логистики.</w:t>
      </w:r>
    </w:p>
    <w:p w:rsidR="00F23E69" w:rsidRDefault="00F23E69" w:rsidP="00EF401A">
      <w:pPr>
        <w:ind w:left="1134" w:firstLine="993"/>
      </w:pPr>
    </w:p>
    <w:p w:rsidR="00F23E69" w:rsidRDefault="00F23E69" w:rsidP="00EF401A">
      <w:pPr>
        <w:ind w:left="1134" w:firstLine="993"/>
        <w:jc w:val="center"/>
        <w:rPr>
          <w:b/>
          <w:lang w:val="kk-KZ"/>
        </w:rPr>
      </w:pPr>
      <w:r w:rsidRPr="0057300F">
        <w:rPr>
          <w:b/>
        </w:rPr>
        <w:t>Карта №5</w:t>
      </w:r>
    </w:p>
    <w:p w:rsidR="00D55562" w:rsidRDefault="00F23E69" w:rsidP="00965E69">
      <w:pPr>
        <w:numPr>
          <w:ilvl w:val="0"/>
          <w:numId w:val="357"/>
        </w:numPr>
        <w:ind w:left="1134" w:firstLine="993"/>
      </w:pPr>
      <w:r>
        <w:t>Взаимосвязь логистики и маркетинга</w:t>
      </w:r>
    </w:p>
    <w:p w:rsidR="00D55562" w:rsidRDefault="00D55562" w:rsidP="00965E69">
      <w:pPr>
        <w:numPr>
          <w:ilvl w:val="0"/>
          <w:numId w:val="357"/>
        </w:numPr>
        <w:ind w:left="1134" w:firstLine="993"/>
      </w:pPr>
      <w:r>
        <w:t>Объект изучения логистики.</w:t>
      </w:r>
    </w:p>
    <w:p w:rsidR="00D55562" w:rsidRDefault="00D55562" w:rsidP="00EF401A">
      <w:pPr>
        <w:ind w:left="1134" w:firstLine="993"/>
      </w:pPr>
    </w:p>
    <w:p w:rsidR="00F23E69" w:rsidRPr="001B2D4F" w:rsidRDefault="00F23E69" w:rsidP="00EF401A">
      <w:pPr>
        <w:ind w:left="1134" w:firstLine="993"/>
        <w:jc w:val="center"/>
        <w:rPr>
          <w:b/>
          <w:lang w:val="kk-KZ"/>
        </w:rPr>
      </w:pPr>
      <w:r>
        <w:rPr>
          <w:b/>
        </w:rPr>
        <w:t>Карта №6</w:t>
      </w:r>
    </w:p>
    <w:p w:rsidR="00D55562" w:rsidRDefault="00D55562" w:rsidP="00965E69">
      <w:pPr>
        <w:numPr>
          <w:ilvl w:val="0"/>
          <w:numId w:val="356"/>
        </w:numPr>
        <w:ind w:left="1134" w:firstLine="993"/>
      </w:pPr>
      <w:r>
        <w:t>Правило 7R.</w:t>
      </w:r>
    </w:p>
    <w:p w:rsidR="00F23E69" w:rsidRDefault="00F23E69" w:rsidP="00965E69">
      <w:pPr>
        <w:numPr>
          <w:ilvl w:val="0"/>
          <w:numId w:val="356"/>
        </w:numPr>
        <w:ind w:left="1134" w:firstLine="993"/>
        <w:jc w:val="both"/>
      </w:pPr>
      <w:r>
        <w:t>Экономический эффект от использования логистики.</w:t>
      </w:r>
    </w:p>
    <w:p w:rsidR="00F23E69" w:rsidRDefault="00F23E69" w:rsidP="00EF401A">
      <w:pPr>
        <w:ind w:left="1134" w:firstLine="993"/>
        <w:jc w:val="both"/>
      </w:pPr>
    </w:p>
    <w:p w:rsidR="00F23E69" w:rsidRDefault="00F23E69" w:rsidP="00EF401A">
      <w:pPr>
        <w:ind w:left="1134" w:firstLine="993"/>
        <w:jc w:val="center"/>
        <w:rPr>
          <w:b/>
        </w:rPr>
      </w:pPr>
      <w:r>
        <w:rPr>
          <w:b/>
        </w:rPr>
        <w:t>Карта №7</w:t>
      </w:r>
    </w:p>
    <w:p w:rsidR="00F23E69" w:rsidRDefault="00F23E69" w:rsidP="00965E69">
      <w:pPr>
        <w:numPr>
          <w:ilvl w:val="0"/>
          <w:numId w:val="355"/>
        </w:numPr>
        <w:ind w:left="1134" w:firstLine="993"/>
      </w:pPr>
      <w:r>
        <w:t>Сравнительная характеристика маркетинга и логистики.</w:t>
      </w:r>
    </w:p>
    <w:p w:rsidR="00F23E69" w:rsidRDefault="00D55562" w:rsidP="00965E69">
      <w:pPr>
        <w:numPr>
          <w:ilvl w:val="0"/>
          <w:numId w:val="355"/>
        </w:numPr>
        <w:ind w:left="1134" w:firstLine="993"/>
      </w:pPr>
      <w:r>
        <w:t>Взаимосвязь логистики и маркетинга.</w:t>
      </w:r>
    </w:p>
    <w:p w:rsidR="00D55562" w:rsidRDefault="00D55562" w:rsidP="00EF401A">
      <w:pPr>
        <w:ind w:left="1134" w:firstLine="993"/>
      </w:pPr>
    </w:p>
    <w:p w:rsidR="00F23E69" w:rsidRDefault="00F23E69" w:rsidP="00EF401A">
      <w:pPr>
        <w:ind w:left="1134" w:firstLine="993"/>
        <w:jc w:val="center"/>
        <w:rPr>
          <w:b/>
        </w:rPr>
      </w:pPr>
      <w:r>
        <w:rPr>
          <w:b/>
        </w:rPr>
        <w:t>Карта №8</w:t>
      </w:r>
    </w:p>
    <w:p w:rsidR="00F23E69" w:rsidRDefault="00F23E69" w:rsidP="00965E69">
      <w:pPr>
        <w:numPr>
          <w:ilvl w:val="0"/>
          <w:numId w:val="354"/>
        </w:numPr>
        <w:ind w:left="1134" w:firstLine="993"/>
      </w:pPr>
      <w:r>
        <w:t>Принципы логистики.</w:t>
      </w:r>
    </w:p>
    <w:p w:rsidR="00D55562" w:rsidRDefault="00D55562" w:rsidP="00965E69">
      <w:pPr>
        <w:numPr>
          <w:ilvl w:val="0"/>
          <w:numId w:val="354"/>
        </w:numPr>
        <w:ind w:left="1134" w:firstLine="993"/>
        <w:jc w:val="both"/>
      </w:pPr>
      <w:r>
        <w:t>Экономический эффект от использования логистики.</w:t>
      </w:r>
    </w:p>
    <w:p w:rsidR="00F23E69" w:rsidRDefault="00F23E69" w:rsidP="00EF401A">
      <w:pPr>
        <w:ind w:left="1134" w:firstLine="993"/>
        <w:rPr>
          <w:b/>
        </w:rPr>
      </w:pPr>
    </w:p>
    <w:p w:rsidR="00D55562" w:rsidRDefault="00D55562" w:rsidP="00EF401A">
      <w:pPr>
        <w:ind w:left="1134" w:firstLine="993"/>
        <w:jc w:val="center"/>
        <w:rPr>
          <w:b/>
        </w:rPr>
      </w:pPr>
    </w:p>
    <w:p w:rsidR="00F23E69" w:rsidRDefault="00F23E69" w:rsidP="00EF401A">
      <w:pPr>
        <w:ind w:left="1134" w:firstLine="993"/>
        <w:jc w:val="center"/>
        <w:rPr>
          <w:b/>
          <w:lang w:val="kk-KZ"/>
        </w:rPr>
      </w:pPr>
      <w:r w:rsidRPr="00EE4863">
        <w:rPr>
          <w:b/>
        </w:rPr>
        <w:t xml:space="preserve">Карта </w:t>
      </w:r>
      <w:r>
        <w:rPr>
          <w:b/>
        </w:rPr>
        <w:t>№9</w:t>
      </w:r>
    </w:p>
    <w:p w:rsidR="00D55562" w:rsidRDefault="00F23E69" w:rsidP="00965E69">
      <w:pPr>
        <w:numPr>
          <w:ilvl w:val="0"/>
          <w:numId w:val="353"/>
        </w:numPr>
        <w:ind w:left="1134" w:firstLine="993"/>
      </w:pPr>
      <w:r>
        <w:t>Принцип системности в логистике.</w:t>
      </w:r>
      <w:r w:rsidR="00D55562" w:rsidRPr="00D55562">
        <w:t xml:space="preserve"> </w:t>
      </w:r>
    </w:p>
    <w:p w:rsidR="00F23E69" w:rsidRDefault="00D55562" w:rsidP="00965E69">
      <w:pPr>
        <w:numPr>
          <w:ilvl w:val="0"/>
          <w:numId w:val="353"/>
        </w:numPr>
        <w:ind w:left="1134" w:firstLine="993"/>
      </w:pPr>
      <w:r>
        <w:t>Правило 7R.</w:t>
      </w:r>
    </w:p>
    <w:p w:rsidR="00F23E69" w:rsidRDefault="00F23E69" w:rsidP="00EF401A">
      <w:pPr>
        <w:ind w:left="1134" w:firstLine="993"/>
      </w:pPr>
    </w:p>
    <w:p w:rsidR="00F23E69" w:rsidRDefault="00F23E69" w:rsidP="00EF401A">
      <w:pPr>
        <w:ind w:left="1134" w:firstLine="993"/>
        <w:jc w:val="center"/>
        <w:rPr>
          <w:b/>
          <w:lang w:val="kk-KZ"/>
        </w:rPr>
      </w:pPr>
      <w:r>
        <w:rPr>
          <w:b/>
        </w:rPr>
        <w:t>Карта №10</w:t>
      </w:r>
    </w:p>
    <w:p w:rsidR="00F23E69" w:rsidRDefault="00F23E69" w:rsidP="00965E69">
      <w:pPr>
        <w:numPr>
          <w:ilvl w:val="0"/>
          <w:numId w:val="352"/>
        </w:numPr>
        <w:ind w:left="1134" w:firstLine="993"/>
      </w:pPr>
      <w:r>
        <w:t>Концепция и принципы логистики.</w:t>
      </w:r>
    </w:p>
    <w:p w:rsidR="00D55562" w:rsidRDefault="00D55562" w:rsidP="00965E69">
      <w:pPr>
        <w:numPr>
          <w:ilvl w:val="0"/>
          <w:numId w:val="352"/>
        </w:numPr>
        <w:ind w:left="1134" w:firstLine="993"/>
      </w:pPr>
      <w:r>
        <w:t>Правило 7R.</w:t>
      </w:r>
    </w:p>
    <w:p w:rsidR="00F23E69" w:rsidRDefault="00F23E69" w:rsidP="00F23E69">
      <w:pPr>
        <w:ind w:firstLine="567"/>
      </w:pPr>
    </w:p>
    <w:p w:rsidR="00F23E69" w:rsidRDefault="00F23E69" w:rsidP="00F23E69">
      <w:pPr>
        <w:ind w:firstLine="567"/>
        <w:jc w:val="center"/>
        <w:rPr>
          <w:b/>
          <w:lang w:val="kk-KZ"/>
        </w:rPr>
      </w:pPr>
    </w:p>
    <w:p w:rsidR="001961C1" w:rsidRDefault="001961C1" w:rsidP="00F23E69">
      <w:pPr>
        <w:ind w:firstLine="567"/>
        <w:jc w:val="center"/>
        <w:rPr>
          <w:b/>
          <w:lang w:val="kk-KZ"/>
        </w:rPr>
      </w:pPr>
    </w:p>
    <w:p w:rsidR="001961C1" w:rsidRDefault="001961C1" w:rsidP="00F23E69">
      <w:pPr>
        <w:ind w:firstLine="567"/>
        <w:jc w:val="center"/>
        <w:rPr>
          <w:b/>
          <w:lang w:val="kk-KZ"/>
        </w:rPr>
      </w:pPr>
    </w:p>
    <w:p w:rsidR="001961C1" w:rsidRDefault="001961C1" w:rsidP="00F23E69">
      <w:pPr>
        <w:ind w:firstLine="567"/>
        <w:jc w:val="center"/>
        <w:rPr>
          <w:b/>
          <w:lang w:val="kk-KZ"/>
        </w:rPr>
      </w:pPr>
    </w:p>
    <w:p w:rsidR="001961C1" w:rsidRDefault="001961C1" w:rsidP="00F23E69">
      <w:pPr>
        <w:ind w:firstLine="567"/>
        <w:jc w:val="center"/>
        <w:rPr>
          <w:b/>
          <w:lang w:val="kk-KZ"/>
        </w:rPr>
      </w:pPr>
    </w:p>
    <w:p w:rsidR="001961C1" w:rsidRDefault="001961C1" w:rsidP="00F23E69">
      <w:pPr>
        <w:ind w:firstLine="567"/>
        <w:jc w:val="center"/>
        <w:rPr>
          <w:b/>
          <w:lang w:val="kk-KZ"/>
        </w:rPr>
      </w:pPr>
    </w:p>
    <w:p w:rsidR="001961C1" w:rsidRDefault="001961C1" w:rsidP="00F23E69">
      <w:pPr>
        <w:ind w:firstLine="567"/>
        <w:jc w:val="center"/>
        <w:rPr>
          <w:b/>
          <w:lang w:val="kk-KZ"/>
        </w:rPr>
      </w:pPr>
    </w:p>
    <w:p w:rsidR="005329F4" w:rsidRDefault="00DD1159" w:rsidP="0062360B">
      <w:pPr>
        <w:tabs>
          <w:tab w:val="left" w:pos="700"/>
        </w:tabs>
        <w:ind w:firstLine="567"/>
        <w:jc w:val="both"/>
      </w:pPr>
      <w:r>
        <w:rPr>
          <w:b/>
        </w:rPr>
        <w:lastRenderedPageBreak/>
        <w:t xml:space="preserve">ТЕМА: </w:t>
      </w:r>
      <w:r w:rsidRPr="00B77E5C">
        <w:rPr>
          <w:b/>
        </w:rPr>
        <w:t>МАТЕРИАЛЬНЫЕ ЗАПАСЫ. СИСТЕМЫ УПРАВЛЕНИЯ ЗАПАСАМИ. СИСТЕМА С ФИКСИРОВАННЫМИ РАЗМЕРОМ ЗАКАЗА И ПЕРИОДОМ ВРЕМЕНИ МЕЖДУ ЗАКАЗАМИ. СТРУКТУРИЗАЦИЯ И НОРМИРОВАНИЕ ЗАПАСОВ.</w:t>
      </w:r>
    </w:p>
    <w:p w:rsidR="005329F4" w:rsidRPr="00D33794" w:rsidRDefault="00DD1159" w:rsidP="0062360B">
      <w:pPr>
        <w:tabs>
          <w:tab w:val="left" w:pos="700"/>
        </w:tabs>
        <w:ind w:firstLine="567"/>
        <w:jc w:val="both"/>
      </w:pPr>
      <w:r>
        <w:rPr>
          <w:b/>
        </w:rPr>
        <w:t xml:space="preserve">ЦЕЛЬ: </w:t>
      </w:r>
      <w:r>
        <w:t>формирование знаний студентов о сущности такой</w:t>
      </w:r>
      <w:r w:rsidR="005329F4">
        <w:t xml:space="preserve"> функциональной области лог</w:t>
      </w:r>
      <w:r w:rsidR="005329F4">
        <w:t>и</w:t>
      </w:r>
      <w:r w:rsidR="005329F4">
        <w:t>сти</w:t>
      </w:r>
      <w:r>
        <w:t xml:space="preserve">ки как </w:t>
      </w:r>
      <w:r w:rsidR="005329F4">
        <w:t>запасы.</w:t>
      </w:r>
    </w:p>
    <w:p w:rsidR="00DD1159" w:rsidRDefault="00DD1159" w:rsidP="0062360B">
      <w:pPr>
        <w:tabs>
          <w:tab w:val="left" w:pos="700"/>
        </w:tabs>
        <w:ind w:firstLine="567"/>
        <w:jc w:val="both"/>
      </w:pPr>
      <w:r>
        <w:rPr>
          <w:b/>
        </w:rPr>
        <w:t>ЗАДАЧИ ОБУЧЕНИЯ:</w:t>
      </w:r>
      <w:r w:rsidRPr="00D33794">
        <w:t xml:space="preserve"> </w:t>
      </w:r>
    </w:p>
    <w:p w:rsidR="00DD1159" w:rsidRDefault="005329F4" w:rsidP="00965E69">
      <w:pPr>
        <w:numPr>
          <w:ilvl w:val="0"/>
          <w:numId w:val="358"/>
        </w:numPr>
        <w:tabs>
          <w:tab w:val="left" w:pos="700"/>
        </w:tabs>
        <w:jc w:val="both"/>
      </w:pPr>
      <w:r>
        <w:t xml:space="preserve">Дать понятие о сущности и характеристике логистики запасов. </w:t>
      </w:r>
    </w:p>
    <w:p w:rsidR="00DD1159" w:rsidRDefault="005329F4" w:rsidP="00965E69">
      <w:pPr>
        <w:numPr>
          <w:ilvl w:val="0"/>
          <w:numId w:val="358"/>
        </w:numPr>
        <w:tabs>
          <w:tab w:val="left" w:pos="700"/>
        </w:tabs>
        <w:jc w:val="both"/>
      </w:pPr>
      <w:r>
        <w:t xml:space="preserve">Ознакомить </w:t>
      </w:r>
      <w:r w:rsidR="0062360B">
        <w:t>студентов</w:t>
      </w:r>
      <w:r>
        <w:t xml:space="preserve"> с видами материальных запасов н</w:t>
      </w:r>
      <w:r w:rsidR="00DD1159">
        <w:t>а фармацевтическом пре</w:t>
      </w:r>
      <w:r w:rsidR="00DD1159">
        <w:t>д</w:t>
      </w:r>
      <w:r w:rsidR="00DD1159">
        <w:t>приятии.</w:t>
      </w:r>
    </w:p>
    <w:p w:rsidR="005329F4" w:rsidRDefault="005329F4" w:rsidP="00965E69">
      <w:pPr>
        <w:numPr>
          <w:ilvl w:val="0"/>
          <w:numId w:val="358"/>
        </w:numPr>
        <w:tabs>
          <w:tab w:val="left" w:pos="700"/>
        </w:tabs>
        <w:jc w:val="both"/>
        <w:rPr>
          <w:b/>
        </w:rPr>
      </w:pPr>
      <w:r>
        <w:t>Дать представление об общей характеристике систем контроля за состоянием запасов.</w:t>
      </w:r>
    </w:p>
    <w:p w:rsidR="00DD1159" w:rsidRPr="00096CDB" w:rsidRDefault="00DD1159" w:rsidP="00DD1159">
      <w:pPr>
        <w:ind w:left="567"/>
        <w:jc w:val="both"/>
      </w:pPr>
      <w:r>
        <w:rPr>
          <w:b/>
        </w:rPr>
        <w:t>ФОРМА ПРОВЕДЕНИЯ</w:t>
      </w:r>
      <w:r w:rsidRPr="00D33794">
        <w:rPr>
          <w:b/>
        </w:rPr>
        <w:t>:</w:t>
      </w:r>
      <w:r>
        <w:rPr>
          <w:b/>
        </w:rPr>
        <w:t xml:space="preserve"> </w:t>
      </w:r>
      <w:r w:rsidRPr="00096CDB">
        <w:t>выполнение заданий, обсуждение с преподавателем вопросов по теме занятия, решение ситуационных задач.</w:t>
      </w:r>
    </w:p>
    <w:p w:rsidR="005329F4" w:rsidRDefault="00DD1159" w:rsidP="00DD1159">
      <w:pPr>
        <w:ind w:left="567"/>
        <w:jc w:val="both"/>
        <w:rPr>
          <w:b/>
        </w:rPr>
      </w:pPr>
      <w:r>
        <w:rPr>
          <w:b/>
        </w:rPr>
        <w:t>ЗАДАНИЯ ПО ТЕМЕ:</w:t>
      </w:r>
    </w:p>
    <w:p w:rsidR="00DD1159" w:rsidRDefault="00DD1159" w:rsidP="00DD1159">
      <w:pPr>
        <w:ind w:left="567"/>
        <w:jc w:val="both"/>
        <w:rPr>
          <w:b/>
        </w:rPr>
      </w:pPr>
      <w:r>
        <w:rPr>
          <w:b/>
        </w:rPr>
        <w:t>Задание №1:</w:t>
      </w:r>
    </w:p>
    <w:p w:rsidR="00DD1159" w:rsidRDefault="00DD1159" w:rsidP="00DD1159">
      <w:pPr>
        <w:ind w:left="567"/>
        <w:jc w:val="both"/>
      </w:pPr>
      <w:r>
        <w:t>Письменно в рабочей тетради ответьте на следующие вопросы:</w:t>
      </w:r>
    </w:p>
    <w:p w:rsidR="005329F4" w:rsidRDefault="005329F4" w:rsidP="00965E69">
      <w:pPr>
        <w:numPr>
          <w:ilvl w:val="0"/>
          <w:numId w:val="18"/>
        </w:numPr>
        <w:ind w:firstLine="567"/>
        <w:jc w:val="both"/>
      </w:pPr>
      <w:r>
        <w:t>Дать определение термину «материальные запасы».</w:t>
      </w:r>
    </w:p>
    <w:p w:rsidR="005329F4" w:rsidRDefault="005329F4" w:rsidP="00965E69">
      <w:pPr>
        <w:numPr>
          <w:ilvl w:val="0"/>
          <w:numId w:val="18"/>
        </w:numPr>
        <w:ind w:firstLine="567"/>
        <w:jc w:val="both"/>
      </w:pPr>
      <w:r>
        <w:t>Перечислить основные виды затрат, связанных с созданием и содержанием запасов.</w:t>
      </w:r>
    </w:p>
    <w:p w:rsidR="005329F4" w:rsidRDefault="005329F4" w:rsidP="00965E69">
      <w:pPr>
        <w:numPr>
          <w:ilvl w:val="0"/>
          <w:numId w:val="18"/>
        </w:numPr>
        <w:ind w:firstLine="567"/>
        <w:jc w:val="both"/>
      </w:pPr>
      <w:r>
        <w:t>Перечислить основные виды потерь, связанных с отсутствием запасов.</w:t>
      </w:r>
    </w:p>
    <w:p w:rsidR="005329F4" w:rsidRDefault="005329F4" w:rsidP="00965E69">
      <w:pPr>
        <w:numPr>
          <w:ilvl w:val="0"/>
          <w:numId w:val="18"/>
        </w:numPr>
        <w:ind w:firstLine="567"/>
        <w:jc w:val="both"/>
      </w:pPr>
      <w:r>
        <w:t>Охарактеризовать классификацию материальных запасов.</w:t>
      </w:r>
    </w:p>
    <w:p w:rsidR="005329F4" w:rsidRDefault="005329F4" w:rsidP="00965E69">
      <w:pPr>
        <w:numPr>
          <w:ilvl w:val="0"/>
          <w:numId w:val="18"/>
        </w:numPr>
        <w:ind w:firstLine="567"/>
        <w:jc w:val="both"/>
      </w:pPr>
      <w:r>
        <w:t>Дать определения понятиям «система управления запасами» и «контроль с</w:t>
      </w:r>
      <w:r>
        <w:t>о</w:t>
      </w:r>
      <w:r>
        <w:t>стояния запасов».</w:t>
      </w:r>
    </w:p>
    <w:p w:rsidR="005329F4" w:rsidRDefault="005329F4" w:rsidP="00965E69">
      <w:pPr>
        <w:numPr>
          <w:ilvl w:val="0"/>
          <w:numId w:val="18"/>
        </w:numPr>
        <w:ind w:firstLine="567"/>
        <w:jc w:val="both"/>
      </w:pPr>
      <w:r>
        <w:t>Перечислить стадии управления запасами на фармацевтическом предприятии.</w:t>
      </w:r>
    </w:p>
    <w:p w:rsidR="005329F4" w:rsidRDefault="005329F4" w:rsidP="00965E69">
      <w:pPr>
        <w:numPr>
          <w:ilvl w:val="0"/>
          <w:numId w:val="18"/>
        </w:numPr>
        <w:ind w:firstLine="567"/>
        <w:jc w:val="both"/>
      </w:pPr>
      <w:r>
        <w:t>Каковы основные показатели управления запасами?</w:t>
      </w:r>
    </w:p>
    <w:p w:rsidR="005329F4" w:rsidRPr="00DD1159" w:rsidRDefault="00DD1159" w:rsidP="00DD1159">
      <w:pPr>
        <w:ind w:left="720"/>
        <w:jc w:val="both"/>
        <w:rPr>
          <w:b/>
        </w:rPr>
      </w:pPr>
      <w:r w:rsidRPr="00DD1159">
        <w:rPr>
          <w:b/>
        </w:rPr>
        <w:t>Задание №2:</w:t>
      </w:r>
      <w:r>
        <w:rPr>
          <w:b/>
        </w:rPr>
        <w:t xml:space="preserve"> </w:t>
      </w:r>
      <w:r>
        <w:t>Зарисуйте</w:t>
      </w:r>
      <w:r w:rsidR="005329F4">
        <w:t xml:space="preserve"> в виде схемы классификацию систем контроля состояния запасов.</w:t>
      </w:r>
    </w:p>
    <w:p w:rsidR="00DD1159" w:rsidRDefault="00DD1159" w:rsidP="0062360B">
      <w:pPr>
        <w:ind w:firstLine="567"/>
        <w:jc w:val="both"/>
        <w:rPr>
          <w:b/>
        </w:rPr>
      </w:pPr>
      <w:r>
        <w:rPr>
          <w:b/>
        </w:rPr>
        <w:t xml:space="preserve">РАЗДАТОЧНЫЙ МАТЕРИАЛ: </w:t>
      </w:r>
    </w:p>
    <w:p w:rsidR="005412B3" w:rsidRPr="00782955" w:rsidRDefault="005412B3" w:rsidP="005412B3">
      <w:pPr>
        <w:ind w:firstLine="567"/>
        <w:jc w:val="both"/>
        <w:rPr>
          <w:b/>
          <w:bCs/>
        </w:rPr>
      </w:pPr>
      <w:bookmarkStart w:id="3" w:name="2.9.1"/>
      <w:bookmarkEnd w:id="3"/>
      <w:r>
        <w:rPr>
          <w:b/>
          <w:bCs/>
        </w:rPr>
        <w:t>1.</w:t>
      </w:r>
      <w:r w:rsidRPr="00782955">
        <w:rPr>
          <w:b/>
          <w:bCs/>
        </w:rPr>
        <w:t>Виды запасов</w:t>
      </w:r>
    </w:p>
    <w:p w:rsidR="005412B3" w:rsidRPr="00782955" w:rsidRDefault="005412B3" w:rsidP="005412B3">
      <w:pPr>
        <w:ind w:firstLine="567"/>
        <w:jc w:val="both"/>
        <w:rPr>
          <w:i/>
          <w:iCs/>
        </w:rPr>
      </w:pPr>
      <w:r w:rsidRPr="00782955">
        <w:rPr>
          <w:b/>
          <w:bCs/>
        </w:rPr>
        <w:t xml:space="preserve"> </w:t>
      </w:r>
      <w:r w:rsidRPr="00782955">
        <w:rPr>
          <w:b/>
          <w:bCs/>
          <w:i/>
          <w:iCs/>
        </w:rPr>
        <w:t xml:space="preserve">Понятие материального запаса. </w:t>
      </w:r>
      <w:r w:rsidRPr="00782955">
        <w:rPr>
          <w:i/>
          <w:iCs/>
        </w:rPr>
        <w:t>Материальные запасы – это сырье, материалы, ко</w:t>
      </w:r>
      <w:r w:rsidRPr="00782955">
        <w:rPr>
          <w:i/>
          <w:iCs/>
        </w:rPr>
        <w:t>м</w:t>
      </w:r>
      <w:r w:rsidRPr="00782955">
        <w:rPr>
          <w:i/>
          <w:iCs/>
        </w:rPr>
        <w:t>плектующие, готовая продукция и другие материальные ценности, ожидающие вступления в процесс производственного или личного потребления.</w:t>
      </w:r>
    </w:p>
    <w:p w:rsidR="005412B3" w:rsidRPr="00782955" w:rsidRDefault="005412B3" w:rsidP="005412B3">
      <w:pPr>
        <w:pStyle w:val="21"/>
        <w:spacing w:after="0" w:line="240" w:lineRule="auto"/>
        <w:ind w:firstLine="567"/>
        <w:jc w:val="both"/>
        <w:rPr>
          <w:i/>
          <w:iCs/>
        </w:rPr>
      </w:pPr>
      <w:r w:rsidRPr="00782955">
        <w:rPr>
          <w:i/>
          <w:iCs/>
        </w:rPr>
        <w:t>Основная часть запасов на предприятии представляет собой предметы производства, вх</w:t>
      </w:r>
      <w:r w:rsidRPr="00782955">
        <w:rPr>
          <w:i/>
          <w:iCs/>
        </w:rPr>
        <w:t>о</w:t>
      </w:r>
      <w:r w:rsidRPr="00782955">
        <w:rPr>
          <w:i/>
          <w:iCs/>
        </w:rPr>
        <w:t>дящие в материальный поток на различных стадиях его технологической переработки.</w:t>
      </w:r>
    </w:p>
    <w:p w:rsidR="005412B3" w:rsidRPr="00782955" w:rsidRDefault="005412B3" w:rsidP="005412B3">
      <w:pPr>
        <w:ind w:firstLine="567"/>
        <w:jc w:val="both"/>
      </w:pPr>
      <w:r w:rsidRPr="00782955">
        <w:t xml:space="preserve"> </w:t>
      </w:r>
      <w:r w:rsidRPr="00782955">
        <w:rPr>
          <w:b/>
          <w:bCs/>
          <w:i/>
          <w:iCs/>
        </w:rPr>
        <w:t xml:space="preserve">Причины создания материальных запасов. </w:t>
      </w:r>
      <w:r w:rsidRPr="00782955">
        <w:t xml:space="preserve"> Запасы на предприятии образуются по двум основным причинам:</w:t>
      </w:r>
    </w:p>
    <w:p w:rsidR="005412B3" w:rsidRPr="00782955" w:rsidRDefault="005412B3" w:rsidP="005412B3">
      <w:pPr>
        <w:ind w:firstLine="567"/>
        <w:jc w:val="both"/>
      </w:pPr>
      <w:r w:rsidRPr="00782955">
        <w:tab/>
        <w:t>1) несоответствие объемов поставки объемам разового потребления;</w:t>
      </w:r>
    </w:p>
    <w:p w:rsidR="005412B3" w:rsidRPr="00782955" w:rsidRDefault="005412B3" w:rsidP="005412B3">
      <w:pPr>
        <w:ind w:firstLine="567"/>
        <w:jc w:val="both"/>
      </w:pPr>
      <w:r w:rsidRPr="00782955">
        <w:tab/>
        <w:t>2) разрыв во времени между моментом поступления материала и его потребления. Поставка сырья материалов осуществляется в большинстве случаев периодически, и их потребление прои</w:t>
      </w:r>
      <w:r w:rsidRPr="00782955">
        <w:t>с</w:t>
      </w:r>
      <w:r w:rsidRPr="00782955">
        <w:t>ходит, как правило, непрерывно и не совпадает во времени с поступлением.  Поэтому для обесп</w:t>
      </w:r>
      <w:r w:rsidRPr="00782955">
        <w:t>е</w:t>
      </w:r>
      <w:r w:rsidRPr="00782955">
        <w:t>чения бесперебойной работы каждое предприятие создает определенные запасы нужных ему в</w:t>
      </w:r>
      <w:r w:rsidRPr="00782955">
        <w:t>и</w:t>
      </w:r>
      <w:r w:rsidRPr="00782955">
        <w:t>дов сырья, материалов, полуфабрикатов, топлива и др. ресурсов. Существуют и некоторые другие причины, приводящие к созданию запасов. Это - сезонные колебания цен; нарушение установле</w:t>
      </w:r>
      <w:r w:rsidRPr="00782955">
        <w:t>н</w:t>
      </w:r>
      <w:r w:rsidRPr="00782955">
        <w:t>ного графика поставок (непредсказуемое снижение интенсивности входного материального пот</w:t>
      </w:r>
      <w:r w:rsidRPr="00782955">
        <w:t>о</w:t>
      </w:r>
      <w:r w:rsidRPr="00782955">
        <w:t>ка); возможность колебания спроса (непредсказуемое увеличение интенсивности выходного пот</w:t>
      </w:r>
      <w:r w:rsidRPr="00782955">
        <w:t>о</w:t>
      </w:r>
      <w:r w:rsidRPr="00782955">
        <w:t xml:space="preserve">ка) и др. </w:t>
      </w:r>
    </w:p>
    <w:p w:rsidR="005412B3" w:rsidRPr="00782955" w:rsidRDefault="005412B3" w:rsidP="005412B3">
      <w:pPr>
        <w:ind w:firstLine="567"/>
        <w:jc w:val="both"/>
      </w:pPr>
      <w:r w:rsidRPr="00782955">
        <w:rPr>
          <w:b/>
          <w:bCs/>
          <w:i/>
          <w:iCs/>
        </w:rPr>
        <w:t xml:space="preserve"> Виды материальных запасов. </w:t>
      </w:r>
      <w:r w:rsidRPr="00782955">
        <w:t>На пути превращения сырья в конечное изделие и посл</w:t>
      </w:r>
      <w:r w:rsidRPr="00782955">
        <w:t>е</w:t>
      </w:r>
      <w:r w:rsidRPr="00782955">
        <w:t>дующего движения этого изделия до конечного потребителя создается два основных вида запасов: производственные и товарные запасы.</w:t>
      </w:r>
    </w:p>
    <w:p w:rsidR="005412B3" w:rsidRPr="00782955" w:rsidRDefault="005412B3" w:rsidP="005412B3">
      <w:pPr>
        <w:ind w:firstLine="567"/>
        <w:jc w:val="both"/>
      </w:pPr>
      <w:r w:rsidRPr="00782955">
        <w:rPr>
          <w:i/>
          <w:iCs/>
        </w:rPr>
        <w:lastRenderedPageBreak/>
        <w:t xml:space="preserve">Производственные запасы </w:t>
      </w:r>
      <w:r w:rsidRPr="00782955">
        <w:t xml:space="preserve">формируются в организациях-потребителях и предназначены обеспечить бесперебойность производственного процесса. </w:t>
      </w:r>
      <w:r w:rsidRPr="00782955">
        <w:rPr>
          <w:i/>
          <w:iCs/>
        </w:rPr>
        <w:t xml:space="preserve">Товарные запасы </w:t>
      </w:r>
      <w:r w:rsidRPr="00782955">
        <w:t>представляют собой запасы готовой продукции у предприятий-изготовителей, а также запасы на пути следования тов</w:t>
      </w:r>
      <w:r w:rsidRPr="00782955">
        <w:t>а</w:t>
      </w:r>
      <w:r w:rsidRPr="00782955">
        <w:t>ра от поставщика к потребителю, то есть на предприятиях оптовой и розничной торговли, в заг</w:t>
      </w:r>
      <w:r w:rsidRPr="00782955">
        <w:t>о</w:t>
      </w:r>
      <w:r w:rsidRPr="00782955">
        <w:t>товительных организациях и запасы в пути. Они необходимы для бесперебойного обеспечения п</w:t>
      </w:r>
      <w:r w:rsidRPr="00782955">
        <w:t>о</w:t>
      </w:r>
      <w:r w:rsidRPr="00782955">
        <w:t>требителей материальными ресурсами.</w:t>
      </w:r>
    </w:p>
    <w:p w:rsidR="005412B3" w:rsidRPr="00782955" w:rsidRDefault="005412B3" w:rsidP="005412B3">
      <w:pPr>
        <w:ind w:firstLine="567"/>
        <w:jc w:val="both"/>
      </w:pPr>
      <w:r w:rsidRPr="00782955">
        <w:t>Производственные и товарные запасы подразделяются на текущие, подготовительные, стр</w:t>
      </w:r>
      <w:r w:rsidRPr="00782955">
        <w:t>а</w:t>
      </w:r>
      <w:r w:rsidRPr="00782955">
        <w:t>ховые и сезонные.</w:t>
      </w:r>
    </w:p>
    <w:p w:rsidR="005412B3" w:rsidRPr="00782955" w:rsidRDefault="005412B3" w:rsidP="005412B3">
      <w:pPr>
        <w:ind w:firstLine="567"/>
        <w:jc w:val="both"/>
      </w:pPr>
      <w:r w:rsidRPr="00782955">
        <w:rPr>
          <w:i/>
          <w:iCs/>
        </w:rPr>
        <w:t>Текущие запасы</w:t>
      </w:r>
      <w:r w:rsidRPr="00782955">
        <w:t xml:space="preserve"> необходимы предприятию для обеспечения бесперебойной работы в инте</w:t>
      </w:r>
      <w:r w:rsidRPr="00782955">
        <w:t>р</w:t>
      </w:r>
      <w:r w:rsidRPr="00782955">
        <w:t>вале между двумя поставками и обеспечения возможности производства продукции партиями о</w:t>
      </w:r>
      <w:r w:rsidRPr="00782955">
        <w:t>п</w:t>
      </w:r>
      <w:r w:rsidRPr="00782955">
        <w:t>тимального размера. Эта часть запаса образуется в условиях равномерного и регулярного снабж</w:t>
      </w:r>
      <w:r w:rsidRPr="00782955">
        <w:t>е</w:t>
      </w:r>
      <w:r w:rsidRPr="00782955">
        <w:t>ния из-за несоответствия объемов поставки и разового потребления, а также задержек, связанных с движением материалов.</w:t>
      </w:r>
    </w:p>
    <w:p w:rsidR="005412B3" w:rsidRPr="00782955" w:rsidRDefault="005412B3" w:rsidP="005412B3">
      <w:pPr>
        <w:ind w:firstLine="567"/>
        <w:jc w:val="both"/>
      </w:pPr>
      <w:r w:rsidRPr="00782955">
        <w:tab/>
      </w:r>
      <w:r w:rsidRPr="00782955">
        <w:rPr>
          <w:i/>
          <w:iCs/>
        </w:rPr>
        <w:t>Подготовительные запасы</w:t>
      </w:r>
      <w:r w:rsidRPr="00782955">
        <w:rPr>
          <w:b/>
          <w:bCs/>
          <w:i/>
          <w:iCs/>
        </w:rPr>
        <w:t xml:space="preserve"> </w:t>
      </w:r>
      <w:r w:rsidRPr="00782955">
        <w:t>выделяются из производственных для обеспечения бесперебо</w:t>
      </w:r>
      <w:r w:rsidRPr="00782955">
        <w:t>й</w:t>
      </w:r>
      <w:r w:rsidRPr="00782955">
        <w:t>ной работы в период, необходимый для подготовки материалов к использованию и доставки их на рабочие места.</w:t>
      </w:r>
    </w:p>
    <w:p w:rsidR="005412B3" w:rsidRPr="00782955" w:rsidRDefault="005412B3" w:rsidP="005412B3">
      <w:pPr>
        <w:ind w:firstLine="567"/>
        <w:jc w:val="both"/>
      </w:pPr>
      <w:r w:rsidRPr="00782955">
        <w:tab/>
      </w:r>
      <w:r w:rsidRPr="00782955">
        <w:rPr>
          <w:i/>
          <w:iCs/>
        </w:rPr>
        <w:t>Сезонные запасы</w:t>
      </w:r>
      <w:r w:rsidRPr="00782955">
        <w:t xml:space="preserve"> обусловлены сезонными колебаниями в объеме производства или потре</w:t>
      </w:r>
      <w:r w:rsidRPr="00782955">
        <w:t>б</w:t>
      </w:r>
      <w:r w:rsidRPr="00782955">
        <w:t>ления. Этот запас предназначен для удовлетворения прогнозируемого (сезонного) увеличения спроса, а также некоторой разгрузки предприятия на период отпусков.</w:t>
      </w:r>
    </w:p>
    <w:p w:rsidR="005412B3" w:rsidRDefault="005412B3" w:rsidP="005412B3">
      <w:pPr>
        <w:ind w:firstLine="567"/>
        <w:jc w:val="both"/>
      </w:pPr>
      <w:r w:rsidRPr="00782955">
        <w:tab/>
      </w:r>
      <w:r w:rsidRPr="00782955">
        <w:rPr>
          <w:i/>
          <w:iCs/>
        </w:rPr>
        <w:t>Гарантированные (страховые) запасы</w:t>
      </w:r>
      <w:r w:rsidRPr="00782955">
        <w:t xml:space="preserve"> необходимы для обеспечения работы предприятия на случай возможных перебоев в процессе снабжения или колебаний в объеме производства. С помощью этих запасов компенсируются отклонения фактического спроса от прогнозируемого, о</w:t>
      </w:r>
      <w:r w:rsidRPr="00782955">
        <w:t>т</w:t>
      </w:r>
      <w:r w:rsidRPr="00782955">
        <w:t>клонения фактического объема выпускаемой продукции от запланированного и отклонения в ср</w:t>
      </w:r>
      <w:r w:rsidRPr="00782955">
        <w:t>о</w:t>
      </w:r>
      <w:r w:rsidRPr="00782955">
        <w:t>ках исполнения различных операций от плановых.</w:t>
      </w:r>
    </w:p>
    <w:p w:rsidR="005412B3" w:rsidRPr="00782955" w:rsidRDefault="005412B3" w:rsidP="005412B3">
      <w:pPr>
        <w:ind w:firstLine="567"/>
        <w:jc w:val="both"/>
        <w:rPr>
          <w:b/>
          <w:bCs/>
        </w:rPr>
      </w:pPr>
      <w:r>
        <w:rPr>
          <w:b/>
          <w:bCs/>
        </w:rPr>
        <w:t>2.</w:t>
      </w:r>
      <w:r w:rsidRPr="00782955">
        <w:rPr>
          <w:b/>
          <w:bCs/>
        </w:rPr>
        <w:t>Издержки в системе управления запасами</w:t>
      </w:r>
    </w:p>
    <w:p w:rsidR="005412B3" w:rsidRPr="00782955" w:rsidRDefault="005412B3" w:rsidP="005412B3">
      <w:pPr>
        <w:ind w:firstLine="567"/>
        <w:jc w:val="both"/>
      </w:pPr>
      <w:r w:rsidRPr="00782955">
        <w:rPr>
          <w:b/>
          <w:bCs/>
          <w:i/>
          <w:iCs/>
        </w:rPr>
        <w:t xml:space="preserve">Виды издержек. </w:t>
      </w:r>
      <w:r w:rsidRPr="00782955">
        <w:t>Практическая  реализация концепции управления материальными потоками связана с оптимизацией совокупных запасов. Критерием оптимизации запасов являются издержки.</w:t>
      </w:r>
    </w:p>
    <w:p w:rsidR="005412B3" w:rsidRPr="00782955" w:rsidRDefault="005412B3" w:rsidP="005412B3">
      <w:pPr>
        <w:ind w:firstLine="567"/>
        <w:jc w:val="both"/>
      </w:pPr>
      <w:r w:rsidRPr="00782955">
        <w:tab/>
        <w:t>В системе закупки и хранения материалов издержки делятся на следующие группы:</w:t>
      </w:r>
    </w:p>
    <w:p w:rsidR="005412B3" w:rsidRPr="00782955" w:rsidRDefault="005412B3" w:rsidP="00965E69">
      <w:pPr>
        <w:numPr>
          <w:ilvl w:val="0"/>
          <w:numId w:val="77"/>
        </w:numPr>
        <w:tabs>
          <w:tab w:val="clear" w:pos="360"/>
          <w:tab w:val="num" w:pos="993"/>
        </w:tabs>
        <w:autoSpaceDE w:val="0"/>
        <w:autoSpaceDN w:val="0"/>
        <w:ind w:left="0" w:firstLine="567"/>
        <w:jc w:val="both"/>
      </w:pPr>
      <w:r w:rsidRPr="00782955">
        <w:t>издержки выполнения заказа;</w:t>
      </w:r>
    </w:p>
    <w:p w:rsidR="005412B3" w:rsidRPr="00782955" w:rsidRDefault="005412B3" w:rsidP="00965E69">
      <w:pPr>
        <w:numPr>
          <w:ilvl w:val="0"/>
          <w:numId w:val="77"/>
        </w:numPr>
        <w:tabs>
          <w:tab w:val="clear" w:pos="360"/>
          <w:tab w:val="num" w:pos="993"/>
        </w:tabs>
        <w:autoSpaceDE w:val="0"/>
        <w:autoSpaceDN w:val="0"/>
        <w:ind w:left="0" w:firstLine="567"/>
        <w:jc w:val="both"/>
      </w:pPr>
      <w:r w:rsidRPr="00782955">
        <w:t>прямые издержки, определяемые закупочной ценой;</w:t>
      </w:r>
    </w:p>
    <w:p w:rsidR="005412B3" w:rsidRPr="00782955" w:rsidRDefault="005412B3" w:rsidP="00965E69">
      <w:pPr>
        <w:numPr>
          <w:ilvl w:val="0"/>
          <w:numId w:val="77"/>
        </w:numPr>
        <w:tabs>
          <w:tab w:val="clear" w:pos="360"/>
          <w:tab w:val="num" w:pos="993"/>
        </w:tabs>
        <w:autoSpaceDE w:val="0"/>
        <w:autoSpaceDN w:val="0"/>
        <w:ind w:left="0" w:firstLine="567"/>
        <w:jc w:val="both"/>
      </w:pPr>
      <w:r w:rsidRPr="00782955">
        <w:t>издержки по содержанию запасов;</w:t>
      </w:r>
    </w:p>
    <w:p w:rsidR="005412B3" w:rsidRPr="00782955" w:rsidRDefault="005412B3" w:rsidP="00965E69">
      <w:pPr>
        <w:numPr>
          <w:ilvl w:val="0"/>
          <w:numId w:val="77"/>
        </w:numPr>
        <w:tabs>
          <w:tab w:val="clear" w:pos="360"/>
          <w:tab w:val="num" w:pos="993"/>
        </w:tabs>
        <w:autoSpaceDE w:val="0"/>
        <w:autoSpaceDN w:val="0"/>
        <w:ind w:left="0" w:firstLine="567"/>
        <w:jc w:val="both"/>
      </w:pPr>
      <w:r w:rsidRPr="00782955">
        <w:t>издержки дефицита.</w:t>
      </w:r>
    </w:p>
    <w:p w:rsidR="005412B3" w:rsidRPr="00782955" w:rsidRDefault="005412B3" w:rsidP="005412B3">
      <w:pPr>
        <w:ind w:firstLine="567"/>
        <w:jc w:val="both"/>
      </w:pPr>
      <w:r w:rsidRPr="00782955">
        <w:tab/>
      </w:r>
      <w:r w:rsidRPr="00782955">
        <w:rPr>
          <w:i/>
          <w:iCs/>
        </w:rPr>
        <w:t>Издержки выполнения заказа</w:t>
      </w:r>
      <w:r w:rsidRPr="00782955">
        <w:t xml:space="preserve"> включают расходы, связанные с размещением и поставкой заказа. К их числу относятся такие статьи расходов, как стоимость разработки условий поставки и их подготовка к утверждению; затраты на приобретение рекламных каталогов; издержки, связа</w:t>
      </w:r>
      <w:r w:rsidRPr="00782955">
        <w:t>н</w:t>
      </w:r>
      <w:r w:rsidRPr="00782955">
        <w:t>ные с контролем выполнения заказа и сокращением срока их выполнения; транспортные издер</w:t>
      </w:r>
      <w:r w:rsidRPr="00782955">
        <w:t>ж</w:t>
      </w:r>
      <w:r w:rsidRPr="00782955">
        <w:t>ки, если стоимость транспортировки не входит в стоимость получаемого товара; издержки по складированию и получению заказа.</w:t>
      </w:r>
    </w:p>
    <w:p w:rsidR="005412B3" w:rsidRPr="00782955" w:rsidRDefault="005412B3" w:rsidP="005412B3">
      <w:pPr>
        <w:pStyle w:val="a9"/>
        <w:ind w:firstLine="567"/>
        <w:jc w:val="both"/>
        <w:rPr>
          <w:sz w:val="24"/>
          <w:szCs w:val="24"/>
        </w:rPr>
      </w:pPr>
      <w:r w:rsidRPr="00782955">
        <w:rPr>
          <w:sz w:val="24"/>
          <w:szCs w:val="24"/>
        </w:rPr>
        <w:tab/>
        <w:t>Некоторые из них фиксируются в заказе и не зависят от объема, другие, например, транспортные и складские издержки, находятся в прямой зависимости от величины заказа.</w:t>
      </w:r>
    </w:p>
    <w:p w:rsidR="005412B3" w:rsidRPr="00782955" w:rsidRDefault="005412B3" w:rsidP="005412B3">
      <w:pPr>
        <w:ind w:firstLine="567"/>
        <w:jc w:val="both"/>
      </w:pPr>
      <w:r w:rsidRPr="00782955">
        <w:tab/>
        <w:t>В целом затраты выполнения заказа включают любые виды расходов, величина которых з</w:t>
      </w:r>
      <w:r w:rsidRPr="00782955">
        <w:t>а</w:t>
      </w:r>
      <w:r w:rsidRPr="00782955">
        <w:t>висит от числа выполняемых заказов.</w:t>
      </w:r>
    </w:p>
    <w:p w:rsidR="005412B3" w:rsidRPr="00782955" w:rsidRDefault="005412B3" w:rsidP="005412B3">
      <w:pPr>
        <w:ind w:firstLine="567"/>
        <w:jc w:val="both"/>
      </w:pPr>
      <w:r w:rsidRPr="00782955">
        <w:tab/>
      </w:r>
      <w:r w:rsidRPr="00782955">
        <w:rPr>
          <w:i/>
          <w:iCs/>
        </w:rPr>
        <w:t>Прямые издержки</w:t>
      </w:r>
      <w:r w:rsidRPr="00782955">
        <w:t xml:space="preserve"> определяются ценой закупаемых материалов и изменяются в зависим</w:t>
      </w:r>
      <w:r w:rsidRPr="00782955">
        <w:t>о</w:t>
      </w:r>
      <w:r w:rsidRPr="00782955">
        <w:t>сти от оптовой скидки к цене, которая устанавливается при увеличении размера партии заказа.</w:t>
      </w:r>
    </w:p>
    <w:p w:rsidR="005412B3" w:rsidRPr="00782955" w:rsidRDefault="005412B3" w:rsidP="005412B3">
      <w:pPr>
        <w:ind w:firstLine="567"/>
        <w:jc w:val="both"/>
      </w:pPr>
      <w:r w:rsidRPr="00782955">
        <w:tab/>
      </w:r>
      <w:r w:rsidRPr="00782955">
        <w:rPr>
          <w:i/>
          <w:iCs/>
        </w:rPr>
        <w:t>Издержки по содержанию запасов</w:t>
      </w:r>
      <w:r w:rsidRPr="00782955">
        <w:t xml:space="preserve"> определяются затратами на хранение материалов и с</w:t>
      </w:r>
      <w:r w:rsidRPr="00782955">
        <w:t>а</w:t>
      </w:r>
      <w:r w:rsidRPr="00782955">
        <w:t>мим фактом наличия запасов. В эту группу издержек входят такие статьи затрат, как возможный процент на капитал, вложенный в запасы; расходы на складские операции и плата за использов</w:t>
      </w:r>
      <w:r w:rsidRPr="00782955">
        <w:t>а</w:t>
      </w:r>
      <w:r w:rsidRPr="00782955">
        <w:lastRenderedPageBreak/>
        <w:t>ние или аренду склада; текущие затраты по содержанию складов, принадлежащих производстве</w:t>
      </w:r>
      <w:r w:rsidRPr="00782955">
        <w:t>н</w:t>
      </w:r>
      <w:r w:rsidRPr="00782955">
        <w:t>ной единице; издержки, связанные с риском порчи и морального старения материалов, а также страховые и налоговые издержки. Снижение запасов приводит к уменьшению складских издержек и текущих затрат по содержанию складских помещений.</w:t>
      </w:r>
    </w:p>
    <w:p w:rsidR="005412B3" w:rsidRPr="00782955" w:rsidRDefault="005412B3" w:rsidP="005412B3">
      <w:pPr>
        <w:ind w:firstLine="567"/>
        <w:jc w:val="both"/>
      </w:pPr>
      <w:r w:rsidRPr="00782955">
        <w:tab/>
        <w:t xml:space="preserve"> </w:t>
      </w:r>
      <w:r w:rsidRPr="00782955">
        <w:rPr>
          <w:i/>
          <w:iCs/>
        </w:rPr>
        <w:t>Издержки дефицита</w:t>
      </w:r>
      <w:r w:rsidRPr="00782955">
        <w:t xml:space="preserve"> представляют собой расходы, возникающие в связи с ограниченн</w:t>
      </w:r>
      <w:r w:rsidRPr="00782955">
        <w:t>о</w:t>
      </w:r>
      <w:r w:rsidRPr="00782955">
        <w:t>стью в какой-то период времени тех или иных материальных ресурсов. К этой группе издержек относят потери трех видов:</w:t>
      </w:r>
    </w:p>
    <w:p w:rsidR="005412B3" w:rsidRPr="00782955" w:rsidRDefault="005412B3" w:rsidP="00965E69">
      <w:pPr>
        <w:numPr>
          <w:ilvl w:val="0"/>
          <w:numId w:val="82"/>
        </w:numPr>
        <w:ind w:left="567" w:firstLine="284"/>
        <w:jc w:val="both"/>
      </w:pPr>
      <w:r w:rsidRPr="00782955">
        <w:t>потери в производстве, связанные с приостановкой производственного процесса из-за отсутствия необходимых материалов, а также заменой материала на другой по более дор</w:t>
      </w:r>
      <w:r w:rsidRPr="00782955">
        <w:t>о</w:t>
      </w:r>
      <w:r w:rsidRPr="00782955">
        <w:t>гой цене;</w:t>
      </w:r>
    </w:p>
    <w:p w:rsidR="005412B3" w:rsidRPr="00782955" w:rsidRDefault="005412B3" w:rsidP="00965E69">
      <w:pPr>
        <w:numPr>
          <w:ilvl w:val="0"/>
          <w:numId w:val="82"/>
        </w:numPr>
        <w:ind w:left="567" w:firstLine="284"/>
        <w:jc w:val="both"/>
      </w:pPr>
      <w:r w:rsidRPr="00782955">
        <w:t>стоимость потерянных продаж в случае невыполнения заказа, если заказчик обращ</w:t>
      </w:r>
      <w:r w:rsidRPr="00782955">
        <w:t>а</w:t>
      </w:r>
      <w:r w:rsidRPr="00782955">
        <w:t>ется к другому изготовителю ( в такой ситуации издержки дефицита определяются как пот</w:t>
      </w:r>
      <w:r w:rsidRPr="00782955">
        <w:t>е</w:t>
      </w:r>
      <w:r w:rsidRPr="00782955">
        <w:t>ри прибыли);</w:t>
      </w:r>
    </w:p>
    <w:p w:rsidR="005412B3" w:rsidRPr="00782955" w:rsidRDefault="005412B3" w:rsidP="00965E69">
      <w:pPr>
        <w:pStyle w:val="a9"/>
        <w:numPr>
          <w:ilvl w:val="0"/>
          <w:numId w:val="82"/>
        </w:numPr>
        <w:ind w:left="567" w:firstLine="284"/>
        <w:jc w:val="both"/>
        <w:rPr>
          <w:b w:val="0"/>
          <w:sz w:val="24"/>
          <w:szCs w:val="24"/>
        </w:rPr>
      </w:pPr>
      <w:r w:rsidRPr="00782955">
        <w:rPr>
          <w:b w:val="0"/>
          <w:sz w:val="24"/>
          <w:szCs w:val="24"/>
        </w:rPr>
        <w:t xml:space="preserve">дополнительные затраты, возникающие в случае ожидания выполнения заказа. </w:t>
      </w:r>
    </w:p>
    <w:p w:rsidR="005412B3" w:rsidRPr="00782955" w:rsidRDefault="005412B3" w:rsidP="005412B3">
      <w:pPr>
        <w:pStyle w:val="33"/>
        <w:ind w:firstLine="567"/>
        <w:jc w:val="both"/>
        <w:rPr>
          <w:bCs/>
          <w:i/>
          <w:iCs/>
          <w:sz w:val="24"/>
          <w:szCs w:val="24"/>
        </w:rPr>
      </w:pPr>
      <w:r w:rsidRPr="00782955">
        <w:rPr>
          <w:b/>
          <w:i/>
          <w:sz w:val="24"/>
          <w:szCs w:val="24"/>
        </w:rPr>
        <w:t xml:space="preserve">      Нормы складских расходов</w:t>
      </w:r>
      <w:r w:rsidRPr="00782955">
        <w:rPr>
          <w:i/>
          <w:sz w:val="24"/>
          <w:szCs w:val="24"/>
        </w:rPr>
        <w:t xml:space="preserve">. </w:t>
      </w:r>
      <w:r w:rsidRPr="00782955">
        <w:rPr>
          <w:bCs/>
          <w:i/>
          <w:iCs/>
          <w:sz w:val="24"/>
          <w:szCs w:val="24"/>
        </w:rPr>
        <w:t>Складские расходы укрупненно рассчитывают по общей норме, которая учитывает соотношение постоянной и переменной части расходов.</w:t>
      </w:r>
    </w:p>
    <w:p w:rsidR="005412B3" w:rsidRPr="00782955" w:rsidRDefault="005412B3" w:rsidP="005412B3">
      <w:pPr>
        <w:ind w:firstLine="567"/>
        <w:jc w:val="both"/>
      </w:pPr>
      <w:r w:rsidRPr="00782955">
        <w:tab/>
        <w:t>Норма складских расходов составляет</w:t>
      </w:r>
    </w:p>
    <w:p w:rsidR="005412B3" w:rsidRPr="00782955" w:rsidRDefault="005412B3" w:rsidP="005412B3">
      <w:pPr>
        <w:ind w:firstLine="567"/>
        <w:jc w:val="both"/>
      </w:pPr>
      <w:r w:rsidRPr="00782955">
        <w:t>Н = А + В,</w:t>
      </w:r>
    </w:p>
    <w:p w:rsidR="005412B3" w:rsidRPr="00782955" w:rsidRDefault="005412B3" w:rsidP="005412B3">
      <w:pPr>
        <w:ind w:firstLine="567"/>
        <w:jc w:val="both"/>
      </w:pPr>
      <w:r w:rsidRPr="00782955">
        <w:t>где Н- норма складских расходов; А- процентная ставка на вложенный в запасы капитал; В- норма расходов по хранению материалов на складе.</w:t>
      </w:r>
    </w:p>
    <w:p w:rsidR="005412B3" w:rsidRPr="00782955" w:rsidRDefault="005412B3" w:rsidP="005412B3">
      <w:pPr>
        <w:ind w:firstLine="567"/>
        <w:jc w:val="both"/>
      </w:pPr>
      <w:r w:rsidRPr="00782955">
        <w:t xml:space="preserve">В = </w:t>
      </w:r>
      <w:r w:rsidRPr="00782955">
        <w:rPr>
          <w:position w:val="-28"/>
        </w:rPr>
        <w:object w:dxaOrig="740" w:dyaOrig="680">
          <v:shape id="_x0000_i1031" type="#_x0000_t75" style="width:37.65pt;height:33.5pt" o:ole="" fillcolor="window">
            <v:imagedata r:id="rId26" o:title=""/>
          </v:shape>
          <o:OLEObject Type="Embed" ProgID="Equation.3" ShapeID="_x0000_i1031" DrawAspect="Content" ObjectID="_1411547977" r:id="rId27"/>
        </w:object>
      </w:r>
      <w:r w:rsidRPr="00782955">
        <w:t>,</w:t>
      </w:r>
    </w:p>
    <w:p w:rsidR="005412B3" w:rsidRPr="00782955" w:rsidRDefault="005412B3" w:rsidP="005412B3">
      <w:pPr>
        <w:ind w:firstLine="567"/>
        <w:jc w:val="both"/>
        <w:rPr>
          <w:b/>
          <w:bCs/>
        </w:rPr>
      </w:pPr>
      <w:r w:rsidRPr="00782955">
        <w:t>где Г- расходы по хранению материалов на складе за определенный период; Д- средняя стоимость складского запаса.</w:t>
      </w:r>
    </w:p>
    <w:p w:rsidR="005412B3" w:rsidRDefault="005412B3" w:rsidP="005412B3">
      <w:pPr>
        <w:ind w:firstLine="567"/>
        <w:jc w:val="both"/>
        <w:rPr>
          <w:b/>
          <w:bCs/>
        </w:rPr>
      </w:pPr>
      <w:r>
        <w:rPr>
          <w:b/>
          <w:bCs/>
        </w:rPr>
        <w:t>3.</w:t>
      </w:r>
      <w:r w:rsidRPr="00782955">
        <w:rPr>
          <w:b/>
          <w:bCs/>
        </w:rPr>
        <w:t>Системы регулирования запасов</w:t>
      </w:r>
      <w:r w:rsidR="00533F30" w:rsidRPr="00533F30">
        <w:rPr>
          <w:noProof/>
        </w:rPr>
        <w:pict>
          <v:rect id="_x0000_s1255" style="position:absolute;left:0;text-align:left;margin-left:-293.1pt;margin-top:14.8pt;width:14.4pt;height:14.4pt;z-index:2;mso-position-horizontal-relative:text;mso-position-vertical-relative:text" o:allowincell="f" fillcolor="black"/>
        </w:pict>
      </w:r>
    </w:p>
    <w:p w:rsidR="005412B3" w:rsidRPr="00782955" w:rsidRDefault="005412B3" w:rsidP="005412B3">
      <w:pPr>
        <w:ind w:firstLine="567"/>
        <w:jc w:val="both"/>
        <w:rPr>
          <w:i/>
          <w:iCs/>
        </w:rPr>
      </w:pPr>
      <w:r w:rsidRPr="00782955">
        <w:rPr>
          <w:b/>
          <w:bCs/>
          <w:i/>
          <w:iCs/>
        </w:rPr>
        <w:t>Основные определения.</w:t>
      </w:r>
      <w:r w:rsidRPr="00782955">
        <w:t xml:space="preserve"> </w:t>
      </w:r>
      <w:r w:rsidRPr="00782955">
        <w:rPr>
          <w:i/>
          <w:iCs/>
        </w:rPr>
        <w:t>Система регулирования запасов - это комплекс мероприятий по созданию и пополнению запасов, организации непрерывного контроля и оперативного планиров</w:t>
      </w:r>
      <w:r w:rsidRPr="00782955">
        <w:rPr>
          <w:i/>
          <w:iCs/>
        </w:rPr>
        <w:t>а</w:t>
      </w:r>
      <w:r w:rsidRPr="00782955">
        <w:rPr>
          <w:i/>
          <w:iCs/>
        </w:rPr>
        <w:t>ния поставок.</w:t>
      </w:r>
    </w:p>
    <w:p w:rsidR="005412B3" w:rsidRPr="00782955" w:rsidRDefault="005412B3" w:rsidP="005412B3">
      <w:pPr>
        <w:pStyle w:val="a9"/>
        <w:ind w:firstLine="567"/>
        <w:jc w:val="both"/>
        <w:rPr>
          <w:sz w:val="24"/>
          <w:szCs w:val="24"/>
        </w:rPr>
      </w:pPr>
      <w:r w:rsidRPr="00782955">
        <w:rPr>
          <w:sz w:val="24"/>
          <w:szCs w:val="24"/>
        </w:rPr>
        <w:t>В процессе регулирования запасов выделяются различные количественные уровни з</w:t>
      </w:r>
      <w:r w:rsidRPr="00782955">
        <w:rPr>
          <w:sz w:val="24"/>
          <w:szCs w:val="24"/>
        </w:rPr>
        <w:t>а</w:t>
      </w:r>
      <w:r w:rsidRPr="00782955">
        <w:rPr>
          <w:sz w:val="24"/>
          <w:szCs w:val="24"/>
        </w:rPr>
        <w:t>пасов:</w:t>
      </w:r>
    </w:p>
    <w:p w:rsidR="005412B3" w:rsidRPr="00782955" w:rsidRDefault="005412B3" w:rsidP="00965E69">
      <w:pPr>
        <w:numPr>
          <w:ilvl w:val="0"/>
          <w:numId w:val="78"/>
        </w:numPr>
        <w:tabs>
          <w:tab w:val="clear" w:pos="360"/>
          <w:tab w:val="num" w:pos="993"/>
        </w:tabs>
        <w:autoSpaceDE w:val="0"/>
        <w:autoSpaceDN w:val="0"/>
        <w:ind w:left="0" w:firstLine="567"/>
        <w:jc w:val="both"/>
      </w:pPr>
      <w:r w:rsidRPr="00782955">
        <w:t>максимальный запас, равный сумме гарантированного, подготовительного запасов и максимального текущего запаса. Его размер устанавливается для контроля за сверхнормативными ресурсами;</w:t>
      </w:r>
    </w:p>
    <w:p w:rsidR="005412B3" w:rsidRPr="00782955" w:rsidRDefault="005412B3" w:rsidP="00965E69">
      <w:pPr>
        <w:numPr>
          <w:ilvl w:val="0"/>
          <w:numId w:val="78"/>
        </w:numPr>
        <w:tabs>
          <w:tab w:val="clear" w:pos="360"/>
          <w:tab w:val="num" w:pos="993"/>
        </w:tabs>
        <w:autoSpaceDE w:val="0"/>
        <w:autoSpaceDN w:val="0"/>
        <w:ind w:left="0" w:firstLine="567"/>
        <w:jc w:val="both"/>
      </w:pPr>
      <w:r w:rsidRPr="00782955">
        <w:t>средний или переходящий запас, равный сумме гарантированного, подготовительного запасов и половине текущего. Величина этого показателя соответствует нормативному размеру запаса;</w:t>
      </w:r>
    </w:p>
    <w:p w:rsidR="005412B3" w:rsidRPr="00782955" w:rsidRDefault="005412B3" w:rsidP="00965E69">
      <w:pPr>
        <w:numPr>
          <w:ilvl w:val="0"/>
          <w:numId w:val="78"/>
        </w:numPr>
        <w:tabs>
          <w:tab w:val="clear" w:pos="360"/>
          <w:tab w:val="num" w:pos="993"/>
        </w:tabs>
        <w:autoSpaceDE w:val="0"/>
        <w:autoSpaceDN w:val="0"/>
        <w:ind w:left="0" w:firstLine="567"/>
        <w:jc w:val="both"/>
      </w:pPr>
      <w:r w:rsidRPr="00782955">
        <w:t>минимальный запас, равный сумме гарантированного и подготовительного. Снижение запасов до этого уровня является сигналом экстренного их пополнения.</w:t>
      </w:r>
    </w:p>
    <w:p w:rsidR="005412B3" w:rsidRPr="00782955" w:rsidRDefault="005412B3" w:rsidP="005412B3">
      <w:pPr>
        <w:ind w:firstLine="567"/>
        <w:jc w:val="both"/>
      </w:pPr>
      <w:r w:rsidRPr="00782955">
        <w:tab/>
        <w:t>В процессе управления запасами важно установить момент или точку заказа и требуемое количество материалов.</w:t>
      </w:r>
    </w:p>
    <w:p w:rsidR="005412B3" w:rsidRPr="00782955" w:rsidRDefault="005412B3" w:rsidP="005412B3">
      <w:pPr>
        <w:pStyle w:val="21"/>
        <w:spacing w:after="0" w:line="240" w:lineRule="auto"/>
        <w:ind w:firstLine="567"/>
        <w:jc w:val="both"/>
      </w:pPr>
      <w:r w:rsidRPr="00782955">
        <w:tab/>
        <w:t>Точка заказа представляет собой установленный максимальный уровень запаса, при сниж</w:t>
      </w:r>
      <w:r w:rsidRPr="00782955">
        <w:t>е</w:t>
      </w:r>
      <w:r w:rsidRPr="00782955">
        <w:t xml:space="preserve">нии до которого подается заказ на поставку очередной партии материальных ценностей. </w:t>
      </w:r>
    </w:p>
    <w:p w:rsidR="005412B3" w:rsidRPr="00782955" w:rsidRDefault="005412B3" w:rsidP="005412B3">
      <w:pPr>
        <w:ind w:firstLine="567"/>
        <w:jc w:val="both"/>
      </w:pPr>
      <w:r w:rsidRPr="00782955">
        <w:rPr>
          <w:i/>
          <w:iCs/>
        </w:rPr>
        <w:t>Размер заказа</w:t>
      </w:r>
      <w:r w:rsidRPr="00782955">
        <w:t xml:space="preserve"> - это то количество материалов, на которое должен быть сделан заказ для п</w:t>
      </w:r>
      <w:r w:rsidRPr="00782955">
        <w:t>о</w:t>
      </w:r>
      <w:r w:rsidRPr="00782955">
        <w:t>полнения их запаса. Если минимальный запас достигнут в момент получения новой партии, запас достигает максимального уровня.</w:t>
      </w:r>
    </w:p>
    <w:p w:rsidR="005412B3" w:rsidRPr="00782955" w:rsidRDefault="005412B3" w:rsidP="005412B3">
      <w:pPr>
        <w:pStyle w:val="a9"/>
        <w:ind w:firstLine="567"/>
        <w:jc w:val="both"/>
        <w:rPr>
          <w:sz w:val="24"/>
          <w:szCs w:val="24"/>
        </w:rPr>
      </w:pPr>
      <w:r w:rsidRPr="00782955">
        <w:rPr>
          <w:sz w:val="24"/>
          <w:szCs w:val="24"/>
        </w:rPr>
        <w:lastRenderedPageBreak/>
        <w:t>Регулировать размер заказа можно изменением объема партий, интервала между п</w:t>
      </w:r>
      <w:r w:rsidRPr="00782955">
        <w:rPr>
          <w:sz w:val="24"/>
          <w:szCs w:val="24"/>
        </w:rPr>
        <w:t>о</w:t>
      </w:r>
      <w:r w:rsidRPr="00782955">
        <w:rPr>
          <w:sz w:val="24"/>
          <w:szCs w:val="24"/>
        </w:rPr>
        <w:t>ставками или изменением объема и интервала поставки.</w:t>
      </w:r>
    </w:p>
    <w:p w:rsidR="005412B3" w:rsidRPr="00782955" w:rsidRDefault="005412B3" w:rsidP="005412B3">
      <w:pPr>
        <w:ind w:firstLine="567"/>
        <w:jc w:val="both"/>
      </w:pPr>
      <w:r w:rsidRPr="00782955">
        <w:tab/>
        <w:t>В зависимости от этого в практике управления запасами используется две основные сист</w:t>
      </w:r>
      <w:r w:rsidRPr="00782955">
        <w:t>е</w:t>
      </w:r>
      <w:r w:rsidRPr="00782955">
        <w:t>мы:</w:t>
      </w:r>
    </w:p>
    <w:p w:rsidR="005412B3" w:rsidRPr="00782955" w:rsidRDefault="005412B3" w:rsidP="00965E69">
      <w:pPr>
        <w:numPr>
          <w:ilvl w:val="0"/>
          <w:numId w:val="79"/>
        </w:numPr>
        <w:tabs>
          <w:tab w:val="clear" w:pos="360"/>
          <w:tab w:val="num" w:pos="993"/>
        </w:tabs>
        <w:autoSpaceDE w:val="0"/>
        <w:autoSpaceDN w:val="0"/>
        <w:ind w:left="0" w:firstLine="567"/>
        <w:jc w:val="both"/>
      </w:pPr>
      <w:r w:rsidRPr="00782955">
        <w:t>система с фиксированным размером заказа;</w:t>
      </w:r>
    </w:p>
    <w:p w:rsidR="005412B3" w:rsidRPr="00782955" w:rsidRDefault="005412B3" w:rsidP="00965E69">
      <w:pPr>
        <w:numPr>
          <w:ilvl w:val="0"/>
          <w:numId w:val="79"/>
        </w:numPr>
        <w:tabs>
          <w:tab w:val="clear" w:pos="360"/>
          <w:tab w:val="num" w:pos="993"/>
        </w:tabs>
        <w:autoSpaceDE w:val="0"/>
        <w:autoSpaceDN w:val="0"/>
        <w:ind w:left="0" w:firstLine="567"/>
        <w:jc w:val="both"/>
      </w:pPr>
      <w:r w:rsidRPr="00782955">
        <w:t>система с фиксированной периодичностью заказа.</w:t>
      </w:r>
    </w:p>
    <w:p w:rsidR="005412B3" w:rsidRDefault="005412B3" w:rsidP="005412B3">
      <w:pPr>
        <w:ind w:firstLine="567"/>
        <w:jc w:val="both"/>
      </w:pPr>
      <w:r w:rsidRPr="00782955">
        <w:t xml:space="preserve"> </w:t>
      </w:r>
      <w:r w:rsidRPr="00FF6178">
        <w:rPr>
          <w:b/>
        </w:rPr>
        <w:t>Система с фиксированным размером заказа.</w:t>
      </w:r>
      <w:r w:rsidRPr="00FF6178">
        <w:t xml:space="preserve"> </w:t>
      </w:r>
      <w:r w:rsidRPr="00A133D8">
        <w:rPr>
          <w:bCs/>
          <w:iCs/>
        </w:rPr>
        <w:t>Предусматривает поступление материалов равными, заранее определенными оптимальными партиями через изменяющиеся интервалы вр</w:t>
      </w:r>
      <w:r w:rsidRPr="00A133D8">
        <w:rPr>
          <w:bCs/>
          <w:iCs/>
        </w:rPr>
        <w:t>е</w:t>
      </w:r>
      <w:r w:rsidRPr="00A133D8">
        <w:rPr>
          <w:bCs/>
          <w:iCs/>
        </w:rPr>
        <w:t>мени. Заказ на поставку очередной партии дается при уменьшении размера заказа на складе до у</w:t>
      </w:r>
      <w:r w:rsidRPr="00A133D8">
        <w:rPr>
          <w:bCs/>
          <w:iCs/>
        </w:rPr>
        <w:t>с</w:t>
      </w:r>
      <w:r w:rsidRPr="00A133D8">
        <w:rPr>
          <w:bCs/>
          <w:iCs/>
        </w:rPr>
        <w:t>тановленного критического уровня – “точки заказа” (рис. 1).</w:t>
      </w:r>
      <w:r w:rsidRPr="009A7B42">
        <w:t xml:space="preserve"> </w:t>
      </w:r>
    </w:p>
    <w:p w:rsidR="005412B3" w:rsidRDefault="005412B3" w:rsidP="005412B3">
      <w:pPr>
        <w:ind w:firstLine="567"/>
        <w:jc w:val="both"/>
      </w:pPr>
      <w:r w:rsidRPr="00FF6178">
        <w:t>Интервалы между поставками очередных партий на склад зависят от интенсивности расхода ( потребления) материальных ресурсов.</w:t>
      </w:r>
    </w:p>
    <w:p w:rsidR="005412B3" w:rsidRDefault="005412B3" w:rsidP="005412B3">
      <w:pPr>
        <w:ind w:firstLine="567"/>
        <w:jc w:val="both"/>
      </w:pPr>
      <w:r w:rsidRPr="00FF6178">
        <w:t xml:space="preserve">Уровень запасов, соответствующий точке заказа, равен ожидаемой потребности в течение времени отставания поставки от заказа плюс гарантийный запас </w:t>
      </w:r>
      <w:r>
        <w:t>:</w:t>
      </w:r>
    </w:p>
    <w:p w:rsidR="005412B3" w:rsidRPr="00FF6178" w:rsidRDefault="005412B3" w:rsidP="005412B3">
      <w:pPr>
        <w:spacing w:before="100" w:beforeAutospacing="1" w:after="100" w:afterAutospacing="1"/>
        <w:jc w:val="center"/>
      </w:pPr>
      <w:r w:rsidRPr="00A133D8">
        <w:rPr>
          <w:rFonts w:eastAsia="Times New Roman"/>
          <w:i/>
          <w:iCs/>
        </w:rPr>
        <w:t>Q</w:t>
      </w:r>
      <w:r w:rsidRPr="00A133D8">
        <w:rPr>
          <w:rFonts w:eastAsia="Times New Roman"/>
          <w:i/>
          <w:iCs/>
          <w:vertAlign w:val="subscript"/>
        </w:rPr>
        <w:t>тз</w:t>
      </w:r>
      <w:r w:rsidRPr="00A133D8">
        <w:rPr>
          <w:rFonts w:eastAsia="Times New Roman"/>
        </w:rPr>
        <w:t xml:space="preserve"> </w:t>
      </w:r>
      <w:r>
        <w:rPr>
          <w:rFonts w:eastAsia="Times New Roman"/>
        </w:rPr>
        <w:t>=</w:t>
      </w:r>
      <w:r w:rsidRPr="00A133D8">
        <w:rPr>
          <w:rFonts w:eastAsia="Times New Roman"/>
          <w:i/>
          <w:iCs/>
        </w:rPr>
        <w:t>p</w:t>
      </w:r>
      <w:r w:rsidRPr="00A133D8">
        <w:rPr>
          <w:rFonts w:eastAsia="Times New Roman"/>
        </w:rPr>
        <w:t xml:space="preserve"> </w:t>
      </w:r>
      <w:r>
        <w:rPr>
          <w:rFonts w:eastAsia="Times New Roman"/>
        </w:rPr>
        <w:t>*</w:t>
      </w:r>
      <w:r w:rsidRPr="00A133D8">
        <w:rPr>
          <w:rFonts w:eastAsia="Times New Roman"/>
          <w:i/>
          <w:iCs/>
        </w:rPr>
        <w:t>τ</w:t>
      </w:r>
      <w:r w:rsidRPr="00A133D8">
        <w:rPr>
          <w:rFonts w:eastAsia="Times New Roman"/>
        </w:rPr>
        <w:t xml:space="preserve"> </w:t>
      </w:r>
      <w:r>
        <w:rPr>
          <w:rFonts w:eastAsia="Times New Roman"/>
        </w:rPr>
        <w:t>+</w:t>
      </w:r>
      <w:r w:rsidRPr="00A133D8">
        <w:rPr>
          <w:rFonts w:eastAsia="Times New Roman"/>
          <w:i/>
          <w:iCs/>
        </w:rPr>
        <w:t>q</w:t>
      </w:r>
      <w:r w:rsidRPr="00A133D8">
        <w:rPr>
          <w:rFonts w:eastAsia="Times New Roman"/>
          <w:i/>
          <w:iCs/>
          <w:vertAlign w:val="subscript"/>
        </w:rPr>
        <w:t>стр</w:t>
      </w:r>
      <w:r w:rsidRPr="00A133D8">
        <w:rPr>
          <w:rFonts w:eastAsia="Times New Roman"/>
        </w:rPr>
        <w:t xml:space="preserve"> </w:t>
      </w:r>
      <w:r>
        <w:rPr>
          <w:rFonts w:eastAsia="Times New Roman"/>
        </w:rPr>
        <w:t>, где</w:t>
      </w:r>
    </w:p>
    <w:p w:rsidR="005412B3" w:rsidRPr="00A133D8" w:rsidRDefault="005412B3" w:rsidP="005412B3">
      <w:pPr>
        <w:pStyle w:val="form"/>
        <w:spacing w:before="0" w:beforeAutospacing="0" w:after="0" w:afterAutospacing="0"/>
      </w:pPr>
      <w:r w:rsidRPr="00A133D8">
        <w:rPr>
          <w:i/>
          <w:iCs/>
        </w:rPr>
        <w:t>Q</w:t>
      </w:r>
      <w:r w:rsidRPr="00A133D8">
        <w:rPr>
          <w:i/>
          <w:iCs/>
          <w:vertAlign w:val="subscript"/>
        </w:rPr>
        <w:t>тз</w:t>
      </w:r>
      <w:r w:rsidRPr="00A133D8">
        <w:t xml:space="preserve"> – запас точки заказа; </w:t>
      </w:r>
    </w:p>
    <w:p w:rsidR="005412B3" w:rsidRPr="00A133D8" w:rsidRDefault="005412B3" w:rsidP="005412B3">
      <w:pPr>
        <w:rPr>
          <w:rFonts w:eastAsia="Times New Roman"/>
        </w:rPr>
      </w:pPr>
      <w:r w:rsidRPr="00A133D8">
        <w:rPr>
          <w:rFonts w:eastAsia="Times New Roman"/>
          <w:i/>
          <w:iCs/>
        </w:rPr>
        <w:t>p</w:t>
      </w:r>
      <w:r w:rsidRPr="00A133D8">
        <w:rPr>
          <w:rFonts w:eastAsia="Times New Roman"/>
        </w:rPr>
        <w:t xml:space="preserve"> – среднесуточный расход материала; </w:t>
      </w:r>
    </w:p>
    <w:p w:rsidR="005412B3" w:rsidRPr="00A133D8" w:rsidRDefault="005412B3" w:rsidP="005412B3">
      <w:pPr>
        <w:rPr>
          <w:rFonts w:eastAsia="Times New Roman"/>
        </w:rPr>
      </w:pPr>
      <w:r w:rsidRPr="00A133D8">
        <w:rPr>
          <w:rFonts w:eastAsia="Times New Roman"/>
          <w:i/>
          <w:iCs/>
        </w:rPr>
        <w:t>τ</w:t>
      </w:r>
      <w:r w:rsidRPr="00A133D8">
        <w:rPr>
          <w:rFonts w:eastAsia="Times New Roman"/>
        </w:rPr>
        <w:t xml:space="preserve"> – период упреждения заказа; </w:t>
      </w:r>
    </w:p>
    <w:p w:rsidR="005412B3" w:rsidRPr="00FF6178" w:rsidRDefault="005412B3" w:rsidP="005412B3">
      <w:r w:rsidRPr="00A133D8">
        <w:rPr>
          <w:rFonts w:eastAsia="Times New Roman"/>
          <w:i/>
          <w:iCs/>
        </w:rPr>
        <w:t>q</w:t>
      </w:r>
      <w:r w:rsidRPr="00A133D8">
        <w:rPr>
          <w:rFonts w:eastAsia="Times New Roman"/>
          <w:i/>
          <w:iCs/>
          <w:vertAlign w:val="subscript"/>
        </w:rPr>
        <w:t>стр</w:t>
      </w:r>
      <w:r w:rsidRPr="00A133D8">
        <w:rPr>
          <w:rFonts w:eastAsia="Times New Roman"/>
        </w:rPr>
        <w:t xml:space="preserve"> – гарантийный запас. </w:t>
      </w:r>
      <w:r w:rsidRPr="00FF6178">
        <w:t xml:space="preserve">                                                               </w:t>
      </w:r>
    </w:p>
    <w:p w:rsidR="005412B3" w:rsidRPr="00A133D8" w:rsidRDefault="005412B3" w:rsidP="005412B3">
      <w:pPr>
        <w:pStyle w:val="33"/>
        <w:ind w:firstLine="567"/>
        <w:jc w:val="both"/>
        <w:rPr>
          <w:bCs/>
          <w:iCs/>
          <w:sz w:val="24"/>
          <w:szCs w:val="24"/>
        </w:rPr>
      </w:pPr>
    </w:p>
    <w:p w:rsidR="005412B3" w:rsidRPr="00FF6178" w:rsidRDefault="005412B3" w:rsidP="005412B3">
      <w:pPr>
        <w:ind w:firstLine="567"/>
        <w:jc w:val="both"/>
      </w:pPr>
      <w:r w:rsidRPr="00FF6178">
        <w:t>При этом условно принимается, что интервал времени между подачей заказа на поставку и поступлением партии на склад  является постоянным. Задача управления запасами сводится к т</w:t>
      </w:r>
      <w:r w:rsidRPr="00FF6178">
        <w:t>о</w:t>
      </w:r>
      <w:r w:rsidRPr="00FF6178">
        <w:t>му, чтобы по фактическим данным о его движении определить "точку заказа" и оформить заявку на поставку необходимых материалов.</w:t>
      </w:r>
    </w:p>
    <w:p w:rsidR="005412B3" w:rsidRPr="00FF6178" w:rsidRDefault="005412B3" w:rsidP="005412B3"/>
    <w:p w:rsidR="005412B3" w:rsidRDefault="00533F30" w:rsidP="005412B3">
      <w:pPr>
        <w:spacing w:line="264" w:lineRule="auto"/>
        <w:jc w:val="center"/>
        <w:rPr>
          <w:sz w:val="27"/>
          <w:szCs w:val="27"/>
        </w:rPr>
      </w:pPr>
      <w:r>
        <w:pict>
          <v:shape id="_x0000_i1032" type="#_x0000_t75" style="width:468pt;height:155.7pt" o:bordertopcolor="this" o:borderleftcolor="this" o:borderbottomcolor="this" o:borderrightcolor="this" fillcolor="window">
            <v:imagedata r:id="rId28" o:title="" cropbottom="5947f"/>
            <w10:bordertop type="single" width="6"/>
            <w10:borderleft type="single" width="6"/>
            <w10:borderbottom type="single" width="6"/>
            <w10:borderright type="single" width="6"/>
          </v:shape>
        </w:pict>
      </w:r>
    </w:p>
    <w:p w:rsidR="005412B3" w:rsidRDefault="005412B3" w:rsidP="005412B3">
      <w:pPr>
        <w:spacing w:line="264" w:lineRule="auto"/>
        <w:jc w:val="both"/>
      </w:pPr>
      <w:r>
        <w:rPr>
          <w:sz w:val="27"/>
          <w:szCs w:val="27"/>
        </w:rPr>
        <w:tab/>
        <w:t xml:space="preserve">Рис .1. </w:t>
      </w:r>
      <w:r w:rsidRPr="00FF6178">
        <w:t>Система с фиксированным размером заказа.</w:t>
      </w:r>
    </w:p>
    <w:p w:rsidR="005412B3" w:rsidRDefault="005412B3" w:rsidP="005412B3">
      <w:pPr>
        <w:spacing w:line="264" w:lineRule="auto"/>
        <w:jc w:val="both"/>
        <w:rPr>
          <w:sz w:val="27"/>
          <w:szCs w:val="27"/>
        </w:rPr>
      </w:pPr>
    </w:p>
    <w:p w:rsidR="005412B3" w:rsidRPr="00535648" w:rsidRDefault="005412B3" w:rsidP="005412B3">
      <w:pPr>
        <w:pStyle w:val="21"/>
        <w:spacing w:after="0" w:line="240" w:lineRule="auto"/>
        <w:ind w:firstLine="567"/>
        <w:jc w:val="both"/>
        <w:rPr>
          <w:iCs/>
        </w:rPr>
      </w:pPr>
      <w:r w:rsidRPr="00535648">
        <w:rPr>
          <w:iCs/>
        </w:rPr>
        <w:t>Достоинство системы с фиксированным объемом заказа – поступление материала одинак</w:t>
      </w:r>
      <w:r w:rsidRPr="00535648">
        <w:rPr>
          <w:iCs/>
        </w:rPr>
        <w:t>о</w:t>
      </w:r>
      <w:r w:rsidRPr="00535648">
        <w:rPr>
          <w:iCs/>
        </w:rPr>
        <w:t>выми партиями, что приводит к снижению затрат на доставку и содержание запасов. Недостаток системы заключается в необходимости ведения постоянного контроля наличия запасов и увелич</w:t>
      </w:r>
      <w:r w:rsidRPr="00535648">
        <w:rPr>
          <w:iCs/>
        </w:rPr>
        <w:t>е</w:t>
      </w:r>
      <w:r w:rsidRPr="00535648">
        <w:rPr>
          <w:iCs/>
        </w:rPr>
        <w:t>нии издержек, связанных с их регулированием.</w:t>
      </w:r>
    </w:p>
    <w:p w:rsidR="005412B3" w:rsidRPr="00FF6178" w:rsidRDefault="005412B3" w:rsidP="005412B3">
      <w:pPr>
        <w:ind w:firstLine="567"/>
        <w:jc w:val="both"/>
      </w:pPr>
      <w:r w:rsidRPr="00FF6178">
        <w:rPr>
          <w:b/>
          <w:bCs/>
          <w:i/>
          <w:iCs/>
        </w:rPr>
        <w:t xml:space="preserve"> </w:t>
      </w:r>
      <w:r w:rsidRPr="00A133D8">
        <w:rPr>
          <w:b/>
          <w:bCs/>
          <w:iCs/>
        </w:rPr>
        <w:t>Система с фиксированной периодичностью заказа</w:t>
      </w:r>
      <w:r w:rsidRPr="00FF6178">
        <w:rPr>
          <w:b/>
          <w:bCs/>
          <w:i/>
          <w:iCs/>
        </w:rPr>
        <w:t>.</w:t>
      </w:r>
      <w:r w:rsidRPr="00FF6178">
        <w:t xml:space="preserve">  Система управления запасами с фи</w:t>
      </w:r>
      <w:r w:rsidRPr="00FF6178">
        <w:t>к</w:t>
      </w:r>
      <w:r w:rsidRPr="00FF6178">
        <w:t>сированной периодичностью предполагает поступление материала через равные, регулярно п</w:t>
      </w:r>
      <w:r w:rsidRPr="00FF6178">
        <w:t>о</w:t>
      </w:r>
      <w:r w:rsidRPr="00FF6178">
        <w:lastRenderedPageBreak/>
        <w:t>вторяющиеся промежутки времени ( периоды проверки наличия запасов). При каждой проверке запасов определяют наличный остаток, после чего оформляют заказ, размер которого зависит от интенсивности потребления материалов. Размер заказа равен максимальному запасу за вычетом текущего уровня запасов в момент проверки материалов</w:t>
      </w:r>
    </w:p>
    <w:p w:rsidR="005412B3" w:rsidRPr="00FF6178" w:rsidRDefault="005412B3" w:rsidP="005412B3">
      <w:pPr>
        <w:ind w:firstLine="567"/>
        <w:jc w:val="both"/>
      </w:pPr>
      <w:r w:rsidRPr="00FF6178">
        <w:t>q = q</w:t>
      </w:r>
      <w:r w:rsidRPr="00FF6178">
        <w:rPr>
          <w:vertAlign w:val="subscript"/>
        </w:rPr>
        <w:t>max</w:t>
      </w:r>
      <w:r w:rsidRPr="00FF6178">
        <w:t xml:space="preserve"> - q</w:t>
      </w:r>
      <w:r w:rsidRPr="00FF6178">
        <w:rPr>
          <w:vertAlign w:val="subscript"/>
        </w:rPr>
        <w:t xml:space="preserve">нал  </w:t>
      </w:r>
      <w:r w:rsidRPr="00FF6178">
        <w:t>+ q</w:t>
      </w:r>
      <w:r w:rsidRPr="00FF6178">
        <w:rPr>
          <w:vertAlign w:val="subscript"/>
        </w:rPr>
        <w:t>стр</w:t>
      </w:r>
      <w:r w:rsidRPr="00FF6178">
        <w:t>,</w:t>
      </w:r>
    </w:p>
    <w:p w:rsidR="005412B3" w:rsidRPr="00FF6178" w:rsidRDefault="005412B3" w:rsidP="005412B3">
      <w:pPr>
        <w:ind w:firstLine="567"/>
        <w:jc w:val="both"/>
      </w:pPr>
      <w:r w:rsidRPr="00FF6178">
        <w:t>где q - размер заказа; q</w:t>
      </w:r>
      <w:r w:rsidRPr="00FF6178">
        <w:rPr>
          <w:vertAlign w:val="subscript"/>
        </w:rPr>
        <w:t>max</w:t>
      </w:r>
      <w:r w:rsidRPr="00FF6178">
        <w:t xml:space="preserve"> - максимальный уровень заказа; q</w:t>
      </w:r>
      <w:r w:rsidRPr="00FF6178">
        <w:rPr>
          <w:vertAlign w:val="subscript"/>
        </w:rPr>
        <w:t>нал</w:t>
      </w:r>
      <w:r w:rsidRPr="00FF6178">
        <w:t xml:space="preserve"> - фактический объем запаса в момент заказа ( проверки материалов).</w:t>
      </w:r>
    </w:p>
    <w:p w:rsidR="005412B3" w:rsidRDefault="005412B3" w:rsidP="005412B3">
      <w:pPr>
        <w:tabs>
          <w:tab w:val="left" w:pos="142"/>
        </w:tabs>
        <w:ind w:firstLine="567"/>
        <w:jc w:val="both"/>
      </w:pPr>
      <w:r w:rsidRPr="00FF6178">
        <w:t>Заказываемое количество превышает экономичный заказ в случае, если фактический спрос выше ожидаемого. И наоборот, размер заказа будет меньше, если спрос на материал ниже ож</w:t>
      </w:r>
      <w:r w:rsidRPr="00FF6178">
        <w:t>и</w:t>
      </w:r>
      <w:r w:rsidRPr="00FF6178">
        <w:t>даемой средней величины. Таким образом при использовании периодической системы регулир</w:t>
      </w:r>
      <w:r w:rsidRPr="00FF6178">
        <w:t>о</w:t>
      </w:r>
      <w:r w:rsidRPr="00FF6178">
        <w:t>вания запасов интервал времени между заказами остается постоянным, а размер заказа меняется в зависимости от интенсивности потребления, то есть является переменной величиной. Схема управления запасами при данном методе</w:t>
      </w:r>
      <w:r>
        <w:rPr>
          <w:sz w:val="28"/>
          <w:szCs w:val="28"/>
        </w:rPr>
        <w:t xml:space="preserve"> </w:t>
      </w:r>
      <w:r w:rsidRPr="00D9388E">
        <w:t>регулирования показана на рис. 2.</w:t>
      </w:r>
    </w:p>
    <w:p w:rsidR="005412B3" w:rsidRPr="00535648" w:rsidRDefault="005412B3" w:rsidP="005412B3">
      <w:pPr>
        <w:ind w:firstLine="567"/>
        <w:jc w:val="both"/>
      </w:pPr>
      <w:r w:rsidRPr="00A133D8">
        <w:t>Достоинством рассмотренной системы является ее простота - регулирование осуществляется один раз в течение всего интервала между поставками. К числу недостатков системы относятся:</w:t>
      </w:r>
    </w:p>
    <w:p w:rsidR="005412B3" w:rsidRPr="00535648" w:rsidRDefault="005412B3" w:rsidP="00965E69">
      <w:pPr>
        <w:numPr>
          <w:ilvl w:val="0"/>
          <w:numId w:val="80"/>
        </w:numPr>
        <w:tabs>
          <w:tab w:val="clear" w:pos="360"/>
          <w:tab w:val="num" w:pos="993"/>
        </w:tabs>
        <w:autoSpaceDE w:val="0"/>
        <w:autoSpaceDN w:val="0"/>
        <w:ind w:left="0" w:firstLine="567"/>
        <w:jc w:val="both"/>
      </w:pPr>
      <w:r w:rsidRPr="00535648">
        <w:t>необходимость делать заказ даже на незначительное количество материала;</w:t>
      </w:r>
    </w:p>
    <w:p w:rsidR="005412B3" w:rsidRPr="00535648" w:rsidRDefault="005412B3" w:rsidP="00965E69">
      <w:pPr>
        <w:numPr>
          <w:ilvl w:val="0"/>
          <w:numId w:val="81"/>
        </w:numPr>
        <w:tabs>
          <w:tab w:val="clear" w:pos="360"/>
          <w:tab w:val="num" w:pos="993"/>
        </w:tabs>
        <w:autoSpaceDE w:val="0"/>
        <w:autoSpaceDN w:val="0"/>
        <w:ind w:left="0" w:firstLine="567"/>
        <w:jc w:val="both"/>
      </w:pPr>
      <w:r w:rsidRPr="00535648">
        <w:t>возникновение опасности исчерпания запасов при непредвиденном интенсивном их п</w:t>
      </w:r>
      <w:r w:rsidRPr="00535648">
        <w:t>о</w:t>
      </w:r>
      <w:r w:rsidRPr="00535648">
        <w:t>треблении до наступления очередного момента заказа. Поэтому система с фиксированной пери</w:t>
      </w:r>
      <w:r w:rsidRPr="00535648">
        <w:t>о</w:t>
      </w:r>
      <w:r w:rsidRPr="00535648">
        <w:t>дичностью заказа наиболее эффективна при небольших затратах материалов и равномерном их расходе.</w:t>
      </w:r>
    </w:p>
    <w:p w:rsidR="005412B3" w:rsidRPr="00535648" w:rsidRDefault="005412B3" w:rsidP="00965E69">
      <w:pPr>
        <w:numPr>
          <w:ilvl w:val="0"/>
          <w:numId w:val="81"/>
        </w:numPr>
        <w:jc w:val="both"/>
      </w:pPr>
      <w:r w:rsidRPr="00535648">
        <w:rPr>
          <w:b/>
          <w:bCs/>
          <w:i/>
          <w:iCs/>
        </w:rPr>
        <w:t>Прочие системы регулирования запасов.</w:t>
      </w:r>
      <w:r w:rsidRPr="00535648">
        <w:t xml:space="preserve"> Базируются на основных системах регулирования запасов и могут рассматриваться как их варианты.</w:t>
      </w:r>
    </w:p>
    <w:p w:rsidR="005412B3" w:rsidRPr="00535648" w:rsidRDefault="005412B3" w:rsidP="00965E69">
      <w:pPr>
        <w:numPr>
          <w:ilvl w:val="0"/>
          <w:numId w:val="81"/>
        </w:numPr>
        <w:jc w:val="both"/>
      </w:pPr>
      <w:r w:rsidRPr="00535648">
        <w:tab/>
      </w:r>
      <w:r w:rsidRPr="00535648">
        <w:rPr>
          <w:i/>
          <w:iCs/>
        </w:rPr>
        <w:t>Система с установленной периодичностью до постоянного уровня</w:t>
      </w:r>
      <w:r w:rsidRPr="00535648">
        <w:rPr>
          <w:b/>
          <w:bCs/>
          <w:i/>
          <w:iCs/>
        </w:rPr>
        <w:t xml:space="preserve"> </w:t>
      </w:r>
      <w:r w:rsidRPr="00535648">
        <w:t>(стратегия TS). В этом случае заказ повторяется через равные промежутки времени. При снижении остатка до уровня точки заказа ранее назначенного срока выдается внеочередной заказ.</w:t>
      </w:r>
    </w:p>
    <w:p w:rsidR="005412B3" w:rsidRPr="00535648" w:rsidRDefault="005412B3" w:rsidP="00965E69">
      <w:pPr>
        <w:numPr>
          <w:ilvl w:val="0"/>
          <w:numId w:val="81"/>
        </w:numPr>
        <w:jc w:val="both"/>
      </w:pPr>
      <w:r w:rsidRPr="00535648">
        <w:tab/>
      </w:r>
      <w:r w:rsidRPr="00535648">
        <w:rPr>
          <w:b/>
          <w:bCs/>
          <w:i/>
          <w:iCs/>
        </w:rPr>
        <w:t xml:space="preserve"> </w:t>
      </w:r>
      <w:r w:rsidRPr="00535648">
        <w:rPr>
          <w:i/>
          <w:iCs/>
        </w:rPr>
        <w:t>Система "максимум - минимум"</w:t>
      </w:r>
      <w:r w:rsidRPr="00535648">
        <w:rPr>
          <w:b/>
          <w:bCs/>
          <w:i/>
          <w:iCs/>
        </w:rPr>
        <w:t xml:space="preserve"> </w:t>
      </w:r>
      <w:r w:rsidRPr="00535648">
        <w:t>(стратегия S - s). Эта система ориентирована на ситуацию, когда затраты на учет запасов и издержки на оформление заказа настолько значительны, что становятся соизмеримы с потерями от дефицита запасов. Поэтому в рассмотренной системе з</w:t>
      </w:r>
      <w:r w:rsidRPr="00535648">
        <w:t>а</w:t>
      </w:r>
      <w:r w:rsidRPr="00535648">
        <w:t>казы производятся не через каждый заданный интервал, а только при условии, что запасы на складе в этот момент оказались равными или меньше минимального уровня. В случае выдачи заказа его размер рассчитывается так, чтобы поставка пополнила запасы до максимального ж</w:t>
      </w:r>
      <w:r w:rsidRPr="00535648">
        <w:t>е</w:t>
      </w:r>
      <w:r w:rsidRPr="00535648">
        <w:t>лательного уровня.</w:t>
      </w:r>
    </w:p>
    <w:p w:rsidR="005412B3" w:rsidRPr="00D9388E" w:rsidRDefault="005412B3" w:rsidP="005412B3">
      <w:pPr>
        <w:tabs>
          <w:tab w:val="left" w:pos="142"/>
        </w:tabs>
        <w:ind w:firstLine="567"/>
        <w:jc w:val="both"/>
      </w:pPr>
    </w:p>
    <w:p w:rsidR="005412B3" w:rsidRDefault="00533F30" w:rsidP="005412B3">
      <w:pPr>
        <w:tabs>
          <w:tab w:val="left" w:pos="142"/>
        </w:tabs>
        <w:spacing w:line="264" w:lineRule="auto"/>
        <w:jc w:val="center"/>
        <w:rPr>
          <w:sz w:val="27"/>
          <w:szCs w:val="27"/>
        </w:rPr>
      </w:pPr>
      <w:r>
        <w:pict>
          <v:shape id="_x0000_i1033" type="#_x0000_t75" style="width:361.65pt;height:164.95pt" fillcolor="window">
            <v:imagedata r:id="rId29" o:title=""/>
          </v:shape>
        </w:pict>
      </w:r>
    </w:p>
    <w:p w:rsidR="005412B3" w:rsidRPr="00D9388E" w:rsidRDefault="005412B3" w:rsidP="005412B3">
      <w:pPr>
        <w:spacing w:line="264" w:lineRule="auto"/>
        <w:jc w:val="center"/>
      </w:pPr>
    </w:p>
    <w:p w:rsidR="005412B3" w:rsidRPr="00D9388E" w:rsidRDefault="005412B3" w:rsidP="005412B3">
      <w:pPr>
        <w:spacing w:line="264" w:lineRule="auto"/>
        <w:jc w:val="center"/>
      </w:pPr>
      <w:r w:rsidRPr="00D9388E">
        <w:t>Рис. 2. Система с фиксированной периодичностью заказа</w:t>
      </w:r>
    </w:p>
    <w:p w:rsidR="005412B3" w:rsidRPr="00535648" w:rsidRDefault="005412B3" w:rsidP="005412B3">
      <w:pPr>
        <w:ind w:firstLine="567"/>
        <w:jc w:val="both"/>
      </w:pPr>
      <w:r w:rsidRPr="00535648">
        <w:lastRenderedPageBreak/>
        <w:tab/>
      </w:r>
      <w:r w:rsidRPr="00535648">
        <w:rPr>
          <w:i/>
          <w:iCs/>
        </w:rPr>
        <w:t>Система с установленной периодичностью и фиксированным заказом</w:t>
      </w:r>
      <w:r w:rsidRPr="00535648">
        <w:t xml:space="preserve"> (стратегия TQ) предполагает регулярную с постоянным интервалом проверку запасов. В том случае, если на м</w:t>
      </w:r>
      <w:r w:rsidRPr="00535648">
        <w:t>о</w:t>
      </w:r>
      <w:r w:rsidRPr="00535648">
        <w:t>мент проверки их уровень достиг точки заказа или опустился ниже ее, выдается очередной заказ в размере оптимальной партии Q.</w:t>
      </w:r>
    </w:p>
    <w:p w:rsidR="005412B3" w:rsidRPr="009A7B42" w:rsidRDefault="005412B3" w:rsidP="005412B3">
      <w:pPr>
        <w:ind w:firstLine="567"/>
        <w:jc w:val="both"/>
        <w:rPr>
          <w:b/>
          <w:bCs/>
          <w:iCs/>
        </w:rPr>
      </w:pPr>
      <w:r w:rsidRPr="009A7B42">
        <w:rPr>
          <w:iCs/>
        </w:rPr>
        <w:t>Графическая иллюстрация рассмотренных систем регулирования запасов представлена на рис. 3.</w:t>
      </w:r>
      <w:r w:rsidRPr="009A7B42">
        <w:rPr>
          <w:b/>
          <w:bCs/>
          <w:iCs/>
        </w:rPr>
        <w:t xml:space="preserve"> </w:t>
      </w:r>
    </w:p>
    <w:p w:rsidR="005412B3" w:rsidRPr="00535648" w:rsidRDefault="005412B3" w:rsidP="005412B3">
      <w:pPr>
        <w:pStyle w:val="21"/>
        <w:spacing w:after="0" w:line="240" w:lineRule="auto"/>
        <w:ind w:firstLine="567"/>
        <w:jc w:val="both"/>
        <w:rPr>
          <w:i/>
          <w:iCs/>
        </w:rPr>
      </w:pPr>
    </w:p>
    <w:p w:rsidR="005412B3" w:rsidRPr="00535648" w:rsidRDefault="005412B3" w:rsidP="005412B3">
      <w:pPr>
        <w:pStyle w:val="21"/>
        <w:spacing w:after="0" w:line="240" w:lineRule="auto"/>
        <w:ind w:firstLine="567"/>
        <w:jc w:val="both"/>
        <w:rPr>
          <w:i/>
          <w:iCs/>
        </w:rPr>
      </w:pPr>
    </w:p>
    <w:p w:rsidR="005412B3" w:rsidRDefault="00533F30" w:rsidP="005412B3">
      <w:pPr>
        <w:spacing w:line="264" w:lineRule="auto"/>
        <w:jc w:val="both"/>
        <w:rPr>
          <w:sz w:val="27"/>
          <w:szCs w:val="27"/>
        </w:rPr>
      </w:pPr>
      <w:r>
        <w:pict>
          <v:shape id="_x0000_i1034" type="#_x0000_t75" style="width:416.1pt;height:307.25pt" fillcolor="window">
            <v:imagedata r:id="rId30" o:title="" cropbottom="3688f"/>
          </v:shape>
        </w:pict>
      </w:r>
    </w:p>
    <w:p w:rsidR="005412B3" w:rsidRPr="009A7B42" w:rsidRDefault="005412B3" w:rsidP="005412B3">
      <w:pPr>
        <w:pStyle w:val="ris"/>
        <w:jc w:val="center"/>
      </w:pPr>
      <w:r w:rsidRPr="009A7B42">
        <w:rPr>
          <w:bCs/>
        </w:rPr>
        <w:t>Рис . 3.</w:t>
      </w:r>
      <w:r w:rsidRPr="009A7B42">
        <w:t xml:space="preserve"> </w:t>
      </w:r>
      <w:r>
        <w:t>Системы регулирования запасов</w:t>
      </w:r>
    </w:p>
    <w:p w:rsidR="005412B3" w:rsidRPr="009A7B42" w:rsidRDefault="005412B3" w:rsidP="005412B3">
      <w:pPr>
        <w:ind w:firstLine="567"/>
        <w:jc w:val="both"/>
        <w:rPr>
          <w:iCs/>
        </w:rPr>
      </w:pPr>
      <w:r w:rsidRPr="00535648">
        <w:tab/>
      </w:r>
      <w:r w:rsidRPr="009A7B42">
        <w:rPr>
          <w:b/>
          <w:bCs/>
          <w:iCs/>
        </w:rPr>
        <w:t xml:space="preserve">Регулирование незавершенного производства. </w:t>
      </w:r>
      <w:r w:rsidRPr="009A7B42">
        <w:rPr>
          <w:iCs/>
        </w:rPr>
        <w:t>Незавершенное производство в натурал</w:t>
      </w:r>
      <w:r w:rsidRPr="009A7B42">
        <w:rPr>
          <w:iCs/>
        </w:rPr>
        <w:t>ь</w:t>
      </w:r>
      <w:r w:rsidRPr="009A7B42">
        <w:rPr>
          <w:iCs/>
        </w:rPr>
        <w:t>ном выражении есть сумма заделов, то есть деталей, сборочных единиц и изделий, находящихся на различных стадиях производственного процесса.</w:t>
      </w:r>
    </w:p>
    <w:p w:rsidR="005412B3" w:rsidRDefault="005412B3" w:rsidP="005412B3">
      <w:pPr>
        <w:ind w:firstLine="567"/>
        <w:jc w:val="both"/>
        <w:rPr>
          <w:b/>
          <w:bCs/>
        </w:rPr>
      </w:pPr>
      <w:r w:rsidRPr="009A7B42">
        <w:rPr>
          <w:iCs/>
        </w:rPr>
        <w:t>Объем незавершенного производства определяется как произведение среднедневного выпу</w:t>
      </w:r>
      <w:r w:rsidRPr="009A7B42">
        <w:rPr>
          <w:iCs/>
        </w:rPr>
        <w:t>с</w:t>
      </w:r>
      <w:r w:rsidRPr="009A7B42">
        <w:rPr>
          <w:iCs/>
        </w:rPr>
        <w:t>ка изделий на количество рабочих дней, составляющих цикл изготовления изделий. Величина н</w:t>
      </w:r>
      <w:r w:rsidRPr="009A7B42">
        <w:rPr>
          <w:iCs/>
        </w:rPr>
        <w:t>е</w:t>
      </w:r>
      <w:r w:rsidRPr="009A7B42">
        <w:rPr>
          <w:iCs/>
        </w:rPr>
        <w:t>завершенного производства указывает на скорость прохождения предметов труда через операции технологического процесса. Регулирование объема незавершенного производства осуществляется путем изменения продолжительности производственного цикла.</w:t>
      </w:r>
      <w:r w:rsidRPr="00D9388E">
        <w:rPr>
          <w:b/>
          <w:bCs/>
        </w:rPr>
        <w:t xml:space="preserve"> </w:t>
      </w:r>
    </w:p>
    <w:p w:rsidR="005412B3" w:rsidRPr="00535648" w:rsidRDefault="005412B3" w:rsidP="005412B3">
      <w:pPr>
        <w:ind w:firstLine="567"/>
        <w:jc w:val="both"/>
        <w:rPr>
          <w:b/>
          <w:bCs/>
        </w:rPr>
      </w:pPr>
      <w:r>
        <w:rPr>
          <w:b/>
          <w:bCs/>
        </w:rPr>
        <w:t>4.</w:t>
      </w:r>
      <w:r w:rsidRPr="00535648">
        <w:rPr>
          <w:b/>
          <w:bCs/>
        </w:rPr>
        <w:t>Стратегии управления запасами</w:t>
      </w:r>
    </w:p>
    <w:p w:rsidR="005412B3" w:rsidRPr="00535648" w:rsidRDefault="005412B3" w:rsidP="005412B3">
      <w:pPr>
        <w:pStyle w:val="21"/>
        <w:spacing w:after="0" w:line="240" w:lineRule="auto"/>
        <w:ind w:firstLine="567"/>
        <w:jc w:val="both"/>
        <w:rPr>
          <w:i/>
          <w:iCs/>
        </w:rPr>
      </w:pPr>
      <w:r w:rsidRPr="00535648">
        <w:rPr>
          <w:i/>
          <w:iCs/>
        </w:rPr>
        <w:t>Существует несколько стратегий управления запасами, позволяющих сотрудникам соо</w:t>
      </w:r>
      <w:r w:rsidRPr="00535648">
        <w:rPr>
          <w:i/>
          <w:iCs/>
        </w:rPr>
        <w:t>т</w:t>
      </w:r>
      <w:r w:rsidRPr="00535648">
        <w:rPr>
          <w:i/>
          <w:iCs/>
        </w:rPr>
        <w:t>ветствующих служб определять на основе проведения приближенных несложных расчетов п</w:t>
      </w:r>
      <w:r w:rsidRPr="00535648">
        <w:rPr>
          <w:i/>
          <w:iCs/>
        </w:rPr>
        <w:t>о</w:t>
      </w:r>
      <w:r w:rsidRPr="00535648">
        <w:rPr>
          <w:i/>
          <w:iCs/>
        </w:rPr>
        <w:t>литику предприятия в управлении запасами.</w:t>
      </w:r>
    </w:p>
    <w:p w:rsidR="005412B3" w:rsidRPr="00535648" w:rsidRDefault="005412B3" w:rsidP="005412B3">
      <w:pPr>
        <w:ind w:firstLine="567"/>
        <w:jc w:val="both"/>
      </w:pPr>
      <w:r w:rsidRPr="00535648">
        <w:rPr>
          <w:i/>
          <w:iCs/>
        </w:rPr>
        <w:t>Стратегия наибольшей осмотрительности</w:t>
      </w:r>
      <w:r w:rsidRPr="00535648">
        <w:rPr>
          <w:b/>
          <w:bCs/>
          <w:i/>
          <w:iCs/>
        </w:rPr>
        <w:t>.</w:t>
      </w:r>
      <w:r w:rsidRPr="00535648">
        <w:t xml:space="preserve"> В соответствии с данной стратегией размер н</w:t>
      </w:r>
      <w:r w:rsidRPr="00535648">
        <w:t>е</w:t>
      </w:r>
      <w:r w:rsidRPr="00535648">
        <w:t xml:space="preserve">обходимого запаса определяется как произведение максимального потребления запасов (по любой </w:t>
      </w:r>
      <w:r w:rsidRPr="00535648">
        <w:lastRenderedPageBreak/>
        <w:t>позиции) в течение одного дня на наибольшую продолжительность периода поставки, которая имела место по выданным предприятием заказам. В результате создаются запасы, которые пра</w:t>
      </w:r>
      <w:r w:rsidRPr="00535648">
        <w:t>к</w:t>
      </w:r>
      <w:r w:rsidRPr="00535648">
        <w:t>тически не могут быть полностью использованы к моменту оформления очередного заказа на их пополнение.</w:t>
      </w:r>
    </w:p>
    <w:p w:rsidR="005412B3" w:rsidRPr="009A7B42" w:rsidRDefault="005412B3" w:rsidP="005412B3">
      <w:pPr>
        <w:ind w:firstLine="567"/>
        <w:jc w:val="both"/>
        <w:rPr>
          <w:iCs/>
        </w:rPr>
      </w:pPr>
      <w:r w:rsidRPr="00535648">
        <w:tab/>
      </w:r>
      <w:r w:rsidRPr="00535648">
        <w:rPr>
          <w:i/>
          <w:iCs/>
        </w:rPr>
        <w:t>Стратегия дополнительного резерва.</w:t>
      </w:r>
      <w:r w:rsidRPr="00535648">
        <w:rPr>
          <w:b/>
          <w:bCs/>
          <w:i/>
          <w:iCs/>
        </w:rPr>
        <w:t xml:space="preserve"> </w:t>
      </w:r>
      <w:r w:rsidRPr="00535648">
        <w:t>Гарантия потребностей обеспечивается в этом случае за счет создания дополнительного резерва материальных ресурсов. Величина дополнительного резерва определяется по одному из методов.</w:t>
      </w:r>
    </w:p>
    <w:p w:rsidR="005412B3" w:rsidRPr="009A7B42" w:rsidRDefault="005412B3" w:rsidP="005412B3">
      <w:pPr>
        <w:pStyle w:val="a9"/>
        <w:ind w:firstLine="567"/>
        <w:jc w:val="both"/>
        <w:rPr>
          <w:b w:val="0"/>
          <w:sz w:val="24"/>
          <w:szCs w:val="24"/>
        </w:rPr>
      </w:pPr>
      <w:r w:rsidRPr="009A7B42">
        <w:rPr>
          <w:b w:val="0"/>
          <w:sz w:val="24"/>
          <w:szCs w:val="24"/>
        </w:rPr>
        <w:t xml:space="preserve">Метод 1. Размер резерва устанавливается равным средней величине спроса, умноженной на среднее значение времени опережения, скорректированного на   коэффициент   надежности,   обычно его величина принимается равной 25-40 %. </w:t>
      </w:r>
    </w:p>
    <w:p w:rsidR="005412B3" w:rsidRPr="009A7B42" w:rsidRDefault="005412B3" w:rsidP="005412B3">
      <w:pPr>
        <w:pStyle w:val="a9"/>
        <w:ind w:firstLine="567"/>
        <w:jc w:val="both"/>
        <w:rPr>
          <w:b w:val="0"/>
          <w:sz w:val="24"/>
          <w:szCs w:val="24"/>
        </w:rPr>
      </w:pPr>
      <w:r w:rsidRPr="009A7B42">
        <w:rPr>
          <w:b w:val="0"/>
          <w:sz w:val="24"/>
          <w:szCs w:val="24"/>
        </w:rPr>
        <w:tab/>
        <w:t xml:space="preserve">Метод 2. Резервное количество единиц хранения определяется как показатель квадратного корня из величины среднего потребления в период, соответствующий времени опережения. </w:t>
      </w:r>
    </w:p>
    <w:p w:rsidR="00DD1159" w:rsidRPr="005412B3" w:rsidRDefault="005412B3" w:rsidP="005412B3">
      <w:pPr>
        <w:pStyle w:val="a9"/>
        <w:ind w:firstLine="567"/>
        <w:jc w:val="both"/>
        <w:rPr>
          <w:b w:val="0"/>
          <w:sz w:val="24"/>
          <w:szCs w:val="24"/>
        </w:rPr>
      </w:pPr>
      <w:r w:rsidRPr="009A7B42">
        <w:rPr>
          <w:b w:val="0"/>
          <w:sz w:val="24"/>
          <w:szCs w:val="24"/>
        </w:rPr>
        <w:tab/>
      </w:r>
      <w:r w:rsidRPr="009A7B42">
        <w:rPr>
          <w:b w:val="0"/>
          <w:i/>
          <w:iCs/>
          <w:sz w:val="24"/>
          <w:szCs w:val="24"/>
        </w:rPr>
        <w:t>Стратегия процента от спроса.</w:t>
      </w:r>
      <w:r w:rsidRPr="009A7B42">
        <w:rPr>
          <w:b w:val="0"/>
          <w:bCs/>
          <w:i/>
          <w:iCs/>
          <w:sz w:val="24"/>
          <w:szCs w:val="24"/>
        </w:rPr>
        <w:t xml:space="preserve"> </w:t>
      </w:r>
      <w:r w:rsidRPr="009A7B42">
        <w:rPr>
          <w:b w:val="0"/>
          <w:sz w:val="24"/>
          <w:szCs w:val="24"/>
        </w:rPr>
        <w:t>В основе данной стратегии лежит анализ частоты спроса на материальные запасы по результатам работы в течение одного дня. Данные о величине спроса заносятся в график распределений нарастающим итогом. Затем устанавливается та часть общего числа периодов выдачи заказов, для которой допустимо полное расходование запасов, не влек</w:t>
      </w:r>
      <w:r w:rsidRPr="009A7B42">
        <w:rPr>
          <w:b w:val="0"/>
          <w:sz w:val="24"/>
          <w:szCs w:val="24"/>
        </w:rPr>
        <w:t>у</w:t>
      </w:r>
      <w:r w:rsidRPr="009A7B42">
        <w:rPr>
          <w:b w:val="0"/>
          <w:sz w:val="24"/>
          <w:szCs w:val="24"/>
        </w:rPr>
        <w:t xml:space="preserve">щих за собой нарушения производственного процесса. По этой величине из графика определяется величина спроса, соответствующая установленным случаям полного использования запасов. </w:t>
      </w:r>
    </w:p>
    <w:p w:rsidR="005329F4" w:rsidRDefault="002D7C6B" w:rsidP="0062360B">
      <w:pPr>
        <w:ind w:firstLine="567"/>
        <w:jc w:val="both"/>
        <w:rPr>
          <w:b/>
        </w:rPr>
      </w:pPr>
      <w:r w:rsidRPr="00E6357A">
        <w:rPr>
          <w:b/>
        </w:rPr>
        <w:t>ЛИТЕРАТУРА</w:t>
      </w:r>
      <w:r>
        <w:rPr>
          <w:b/>
        </w:rPr>
        <w:t>:</w:t>
      </w:r>
    </w:p>
    <w:p w:rsidR="005329F4" w:rsidRPr="00E6357A" w:rsidRDefault="005329F4" w:rsidP="0062360B">
      <w:pPr>
        <w:ind w:left="284" w:firstLine="567"/>
        <w:jc w:val="both"/>
        <w:rPr>
          <w:b/>
          <w:i/>
        </w:rPr>
      </w:pPr>
      <w:r w:rsidRPr="00E6357A">
        <w:rPr>
          <w:b/>
          <w:i/>
        </w:rPr>
        <w:t>Основная:</w:t>
      </w:r>
    </w:p>
    <w:p w:rsidR="005329F4" w:rsidRDefault="005329F4" w:rsidP="00965E69">
      <w:pPr>
        <w:pStyle w:val="11"/>
        <w:numPr>
          <w:ilvl w:val="0"/>
          <w:numId w:val="19"/>
        </w:numPr>
        <w:ind w:firstLine="567"/>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5329F4" w:rsidRDefault="005329F4" w:rsidP="00965E69">
      <w:pPr>
        <w:pStyle w:val="11"/>
        <w:numPr>
          <w:ilvl w:val="0"/>
          <w:numId w:val="19"/>
        </w:numPr>
        <w:ind w:firstLine="567"/>
        <w:jc w:val="both"/>
      </w:pPr>
      <w:r>
        <w:t>Тулембаева А.Н. Логистика. – Алматы: Триумф «Т», 2008.</w:t>
      </w:r>
    </w:p>
    <w:p w:rsidR="005329F4" w:rsidRDefault="005329F4" w:rsidP="00965E69">
      <w:pPr>
        <w:pStyle w:val="11"/>
        <w:numPr>
          <w:ilvl w:val="0"/>
          <w:numId w:val="19"/>
        </w:numPr>
        <w:ind w:firstLine="567"/>
        <w:jc w:val="both"/>
      </w:pPr>
      <w:r>
        <w:t>Аникина Б.А. Практикум по логистике. – Москва: Инфра-М, 2007.</w:t>
      </w:r>
    </w:p>
    <w:p w:rsidR="005329F4" w:rsidRPr="00BA3DF9" w:rsidRDefault="005329F4" w:rsidP="00965E69">
      <w:pPr>
        <w:pStyle w:val="11"/>
        <w:numPr>
          <w:ilvl w:val="0"/>
          <w:numId w:val="19"/>
        </w:numPr>
        <w:ind w:firstLine="567"/>
        <w:jc w:val="both"/>
      </w:pPr>
      <w:r>
        <w:t>Сербин В.Д. Основы логистики. – Таганрог: ТРТУ, 2004.</w:t>
      </w:r>
    </w:p>
    <w:p w:rsidR="005329F4" w:rsidRPr="00BA3DF9" w:rsidRDefault="005329F4" w:rsidP="0062360B">
      <w:pPr>
        <w:ind w:left="360" w:firstLine="567"/>
        <w:jc w:val="both"/>
        <w:rPr>
          <w:b/>
          <w:i/>
        </w:rPr>
      </w:pPr>
    </w:p>
    <w:p w:rsidR="005329F4" w:rsidRPr="00E6357A" w:rsidRDefault="005329F4" w:rsidP="0062360B">
      <w:pPr>
        <w:ind w:left="284" w:firstLine="567"/>
        <w:jc w:val="both"/>
        <w:rPr>
          <w:b/>
          <w:i/>
        </w:rPr>
      </w:pPr>
      <w:r w:rsidRPr="00E6357A">
        <w:rPr>
          <w:b/>
          <w:i/>
        </w:rPr>
        <w:t>Дополнительная:</w:t>
      </w:r>
    </w:p>
    <w:p w:rsidR="005329F4" w:rsidRPr="00192AB9" w:rsidRDefault="005329F4" w:rsidP="00965E69">
      <w:pPr>
        <w:widowControl w:val="0"/>
        <w:numPr>
          <w:ilvl w:val="0"/>
          <w:numId w:val="20"/>
        </w:numPr>
        <w:shd w:val="clear" w:color="auto" w:fill="FFFFFF"/>
        <w:tabs>
          <w:tab w:val="left" w:pos="355"/>
        </w:tabs>
        <w:autoSpaceDE w:val="0"/>
        <w:autoSpaceDN w:val="0"/>
        <w:adjustRightInd w:val="0"/>
        <w:ind w:firstLine="567"/>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5329F4" w:rsidRPr="00192AB9" w:rsidRDefault="005329F4" w:rsidP="00965E69">
      <w:pPr>
        <w:widowControl w:val="0"/>
        <w:numPr>
          <w:ilvl w:val="0"/>
          <w:numId w:val="20"/>
        </w:numPr>
        <w:shd w:val="clear" w:color="auto" w:fill="FFFFFF"/>
        <w:tabs>
          <w:tab w:val="left" w:pos="355"/>
        </w:tabs>
        <w:autoSpaceDE w:val="0"/>
        <w:autoSpaceDN w:val="0"/>
        <w:adjustRightInd w:val="0"/>
        <w:ind w:firstLine="567"/>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5329F4" w:rsidRPr="00192AB9" w:rsidRDefault="005329F4" w:rsidP="00965E69">
      <w:pPr>
        <w:widowControl w:val="0"/>
        <w:numPr>
          <w:ilvl w:val="0"/>
          <w:numId w:val="20"/>
        </w:numPr>
        <w:shd w:val="clear" w:color="auto" w:fill="FFFFFF"/>
        <w:tabs>
          <w:tab w:val="left" w:pos="355"/>
        </w:tabs>
        <w:autoSpaceDE w:val="0"/>
        <w:autoSpaceDN w:val="0"/>
        <w:adjustRightInd w:val="0"/>
        <w:ind w:firstLine="567"/>
        <w:jc w:val="both"/>
        <w:rPr>
          <w:color w:val="000000"/>
          <w:spacing w:val="-11"/>
        </w:rPr>
      </w:pPr>
      <w:r w:rsidRPr="00192AB9">
        <w:rPr>
          <w:color w:val="000000"/>
        </w:rPr>
        <w:t>Бауэрсокс Д. Дж., Клосс Д. Дж. Логистика</w:t>
      </w:r>
      <w:r>
        <w:rPr>
          <w:color w:val="000000"/>
        </w:rPr>
        <w:t>: интегрированная цепь пост</w:t>
      </w:r>
      <w:r>
        <w:rPr>
          <w:color w:val="000000"/>
        </w:rPr>
        <w:t>а</w:t>
      </w:r>
      <w:r>
        <w:rPr>
          <w:color w:val="000000"/>
        </w:rPr>
        <w:t>вок</w:t>
      </w:r>
      <w:r w:rsidRPr="00192AB9">
        <w:rPr>
          <w:color w:val="000000"/>
        </w:rPr>
        <w:t>/</w:t>
      </w:r>
      <w:r w:rsidRPr="00192AB9">
        <w:rPr>
          <w:color w:val="000000"/>
          <w:spacing w:val="1"/>
        </w:rPr>
        <w:t>Пер. с англ. - М.: Олимп-Бизнес, 2001.</w:t>
      </w:r>
    </w:p>
    <w:p w:rsidR="005329F4" w:rsidRPr="00192AB9" w:rsidRDefault="005329F4" w:rsidP="00965E69">
      <w:pPr>
        <w:widowControl w:val="0"/>
        <w:numPr>
          <w:ilvl w:val="0"/>
          <w:numId w:val="20"/>
        </w:numPr>
        <w:shd w:val="clear" w:color="auto" w:fill="FFFFFF"/>
        <w:tabs>
          <w:tab w:val="left" w:pos="355"/>
        </w:tabs>
        <w:autoSpaceDE w:val="0"/>
        <w:autoSpaceDN w:val="0"/>
        <w:adjustRightInd w:val="0"/>
        <w:ind w:firstLine="567"/>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5329F4" w:rsidRPr="00192AB9" w:rsidRDefault="005329F4" w:rsidP="00965E69">
      <w:pPr>
        <w:widowControl w:val="0"/>
        <w:numPr>
          <w:ilvl w:val="0"/>
          <w:numId w:val="20"/>
        </w:numPr>
        <w:shd w:val="clear" w:color="auto" w:fill="FFFFFF"/>
        <w:tabs>
          <w:tab w:val="left" w:pos="355"/>
        </w:tabs>
        <w:autoSpaceDE w:val="0"/>
        <w:autoSpaceDN w:val="0"/>
        <w:adjustRightInd w:val="0"/>
        <w:ind w:firstLine="567"/>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5329F4" w:rsidRPr="00192AB9" w:rsidRDefault="005329F4" w:rsidP="00965E69">
      <w:pPr>
        <w:widowControl w:val="0"/>
        <w:numPr>
          <w:ilvl w:val="0"/>
          <w:numId w:val="20"/>
        </w:numPr>
        <w:shd w:val="clear" w:color="auto" w:fill="FFFFFF"/>
        <w:tabs>
          <w:tab w:val="left" w:pos="355"/>
        </w:tabs>
        <w:autoSpaceDE w:val="0"/>
        <w:autoSpaceDN w:val="0"/>
        <w:adjustRightInd w:val="0"/>
        <w:ind w:firstLine="567"/>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w:t>
      </w:r>
      <w:r w:rsidRPr="00192AB9">
        <w:rPr>
          <w:color w:val="000000"/>
          <w:spacing w:val="3"/>
        </w:rPr>
        <w:t>о</w:t>
      </w:r>
      <w:r w:rsidRPr="00192AB9">
        <w:rPr>
          <w:color w:val="000000"/>
          <w:spacing w:val="2"/>
        </w:rPr>
        <w:t xml:space="preserve">лаева Д.С. и др. - М.: АНКИЛ, 1998. </w:t>
      </w:r>
    </w:p>
    <w:p w:rsidR="005329F4" w:rsidRPr="00192AB9" w:rsidRDefault="005329F4" w:rsidP="00965E69">
      <w:pPr>
        <w:widowControl w:val="0"/>
        <w:numPr>
          <w:ilvl w:val="0"/>
          <w:numId w:val="20"/>
        </w:numPr>
        <w:shd w:val="clear" w:color="auto" w:fill="FFFFFF"/>
        <w:tabs>
          <w:tab w:val="left" w:pos="355"/>
        </w:tabs>
        <w:autoSpaceDE w:val="0"/>
        <w:autoSpaceDN w:val="0"/>
        <w:adjustRightInd w:val="0"/>
        <w:ind w:firstLine="567"/>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5329F4" w:rsidRPr="00192AB9" w:rsidRDefault="005329F4" w:rsidP="00965E69">
      <w:pPr>
        <w:widowControl w:val="0"/>
        <w:numPr>
          <w:ilvl w:val="0"/>
          <w:numId w:val="20"/>
        </w:numPr>
        <w:shd w:val="clear" w:color="auto" w:fill="FFFFFF"/>
        <w:tabs>
          <w:tab w:val="left" w:pos="355"/>
        </w:tabs>
        <w:autoSpaceDE w:val="0"/>
        <w:autoSpaceDN w:val="0"/>
        <w:adjustRightInd w:val="0"/>
        <w:ind w:firstLine="567"/>
        <w:jc w:val="both"/>
        <w:rPr>
          <w:color w:val="000000"/>
          <w:spacing w:val="-11"/>
        </w:rPr>
      </w:pPr>
      <w:r w:rsidRPr="00192AB9">
        <w:rPr>
          <w:color w:val="000000"/>
          <w:spacing w:val="5"/>
        </w:rPr>
        <w:t>Гордон М.П., Карнаухов С.Б. Логистика товародвижения. - 2-е изд., пер</w:t>
      </w:r>
      <w:r w:rsidRPr="00192AB9">
        <w:rPr>
          <w:color w:val="000000"/>
          <w:spacing w:val="5"/>
        </w:rPr>
        <w:t>е</w:t>
      </w:r>
      <w:r w:rsidRPr="00192AB9">
        <w:rPr>
          <w:color w:val="000000"/>
          <w:spacing w:val="3"/>
        </w:rPr>
        <w:t xml:space="preserve">раб., доп. - М.: Центр экономики и маркетинга, 2001. </w:t>
      </w:r>
    </w:p>
    <w:p w:rsidR="005329F4" w:rsidRPr="00192AB9" w:rsidRDefault="005329F4" w:rsidP="00965E69">
      <w:pPr>
        <w:widowControl w:val="0"/>
        <w:numPr>
          <w:ilvl w:val="0"/>
          <w:numId w:val="20"/>
        </w:numPr>
        <w:shd w:val="clear" w:color="auto" w:fill="FFFFFF"/>
        <w:tabs>
          <w:tab w:val="left" w:pos="355"/>
        </w:tabs>
        <w:autoSpaceDE w:val="0"/>
        <w:autoSpaceDN w:val="0"/>
        <w:adjustRightInd w:val="0"/>
        <w:ind w:firstLine="567"/>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5412B3" w:rsidRDefault="005412B3" w:rsidP="005412B3">
      <w:pPr>
        <w:jc w:val="center"/>
      </w:pPr>
    </w:p>
    <w:p w:rsidR="005412B3" w:rsidRDefault="005412B3" w:rsidP="005412B3">
      <w:pPr>
        <w:jc w:val="center"/>
      </w:pPr>
    </w:p>
    <w:p w:rsidR="005412B3" w:rsidRDefault="005412B3" w:rsidP="005412B3">
      <w:pPr>
        <w:jc w:val="center"/>
      </w:pPr>
    </w:p>
    <w:p w:rsidR="005412B3" w:rsidRDefault="005412B3" w:rsidP="005412B3">
      <w:pPr>
        <w:jc w:val="center"/>
      </w:pPr>
      <w:r w:rsidRPr="000156AF">
        <w:lastRenderedPageBreak/>
        <w:t>КОНТРОЛЬ</w:t>
      </w:r>
      <w:r>
        <w:t xml:space="preserve"> ЗНАНИЙ ПО ТЕМЕ</w:t>
      </w:r>
      <w:r w:rsidRPr="000156AF">
        <w:t>:</w:t>
      </w:r>
    </w:p>
    <w:p w:rsidR="005412B3" w:rsidRPr="005412B3" w:rsidRDefault="005412B3" w:rsidP="005412B3">
      <w:pPr>
        <w:tabs>
          <w:tab w:val="left" w:pos="700"/>
        </w:tabs>
        <w:ind w:firstLine="567"/>
        <w:jc w:val="both"/>
      </w:pPr>
      <w:r w:rsidRPr="005412B3">
        <w:t>МАТЕРИАЛЬНЫЕ ЗАПАСЫ. СИСТЕМЫ УПРАВЛЕНИЯ ЗАПАСАМИ. СИСТЕМА С ФИКСИРОВАННЫМИ РАЗМЕРОМ ЗАКАЗА И ПЕРИОДОМ ВРЕМЕНИ МЕЖДУ ЗАКАЗАМИ. СТРУКТУРИЗАЦИЯ И НОРМИРОВАНИЕ ЗАПАСОВ.</w:t>
      </w:r>
    </w:p>
    <w:p w:rsidR="005412B3" w:rsidRDefault="005412B3" w:rsidP="005412B3">
      <w:pPr>
        <w:ind w:firstLine="567"/>
        <w:jc w:val="center"/>
        <w:rPr>
          <w:color w:val="000000"/>
        </w:rPr>
      </w:pPr>
    </w:p>
    <w:p w:rsidR="005412B3" w:rsidRDefault="005412B3" w:rsidP="005412B3">
      <w:pPr>
        <w:ind w:firstLine="567"/>
        <w:jc w:val="center"/>
        <w:rPr>
          <w:b/>
          <w:lang w:val="kk-KZ"/>
        </w:rPr>
      </w:pPr>
      <w:r w:rsidRPr="002B5114">
        <w:rPr>
          <w:b/>
        </w:rPr>
        <w:t>Карта №1.</w:t>
      </w:r>
    </w:p>
    <w:p w:rsidR="005412B3" w:rsidRDefault="005412B3" w:rsidP="00965E69">
      <w:pPr>
        <w:pStyle w:val="a9"/>
        <w:numPr>
          <w:ilvl w:val="0"/>
          <w:numId w:val="362"/>
        </w:numPr>
        <w:autoSpaceDE w:val="0"/>
        <w:autoSpaceDN w:val="0"/>
        <w:jc w:val="both"/>
        <w:rPr>
          <w:b w:val="0"/>
          <w:iCs/>
          <w:sz w:val="24"/>
          <w:szCs w:val="24"/>
        </w:rPr>
      </w:pPr>
      <w:r>
        <w:rPr>
          <w:b w:val="0"/>
          <w:iCs/>
          <w:sz w:val="24"/>
          <w:szCs w:val="24"/>
        </w:rPr>
        <w:t>Дайте определение понятию материальный запас.</w:t>
      </w:r>
    </w:p>
    <w:p w:rsidR="005412B3" w:rsidRPr="009A7B42" w:rsidRDefault="005412B3" w:rsidP="00965E69">
      <w:pPr>
        <w:pStyle w:val="a9"/>
        <w:numPr>
          <w:ilvl w:val="0"/>
          <w:numId w:val="362"/>
        </w:numPr>
        <w:autoSpaceDE w:val="0"/>
        <w:autoSpaceDN w:val="0"/>
        <w:jc w:val="both"/>
        <w:rPr>
          <w:b w:val="0"/>
          <w:iCs/>
          <w:sz w:val="24"/>
          <w:szCs w:val="24"/>
        </w:rPr>
      </w:pPr>
      <w:r>
        <w:rPr>
          <w:b w:val="0"/>
          <w:iCs/>
          <w:sz w:val="24"/>
          <w:szCs w:val="24"/>
        </w:rPr>
        <w:t>Перечислите в</w:t>
      </w:r>
      <w:r w:rsidRPr="009A7B42">
        <w:rPr>
          <w:b w:val="0"/>
          <w:iCs/>
          <w:sz w:val="24"/>
          <w:szCs w:val="24"/>
        </w:rPr>
        <w:t>иды издержек в системе управления запасами.</w:t>
      </w:r>
    </w:p>
    <w:p w:rsidR="005412B3" w:rsidRDefault="005412B3" w:rsidP="005412B3">
      <w:pPr>
        <w:ind w:firstLine="273"/>
        <w:jc w:val="both"/>
      </w:pPr>
    </w:p>
    <w:p w:rsidR="005412B3" w:rsidRDefault="005412B3" w:rsidP="005412B3">
      <w:pPr>
        <w:ind w:firstLine="273"/>
        <w:jc w:val="center"/>
        <w:rPr>
          <w:b/>
          <w:lang w:val="kk-KZ"/>
        </w:rPr>
      </w:pPr>
      <w:r w:rsidRPr="00FB16D2">
        <w:rPr>
          <w:b/>
        </w:rPr>
        <w:t>Карта №2</w:t>
      </w:r>
    </w:p>
    <w:p w:rsidR="005412B3" w:rsidRPr="009A7B42" w:rsidRDefault="005412B3" w:rsidP="00965E69">
      <w:pPr>
        <w:pStyle w:val="a9"/>
        <w:numPr>
          <w:ilvl w:val="0"/>
          <w:numId w:val="363"/>
        </w:numPr>
        <w:autoSpaceDE w:val="0"/>
        <w:autoSpaceDN w:val="0"/>
        <w:jc w:val="both"/>
        <w:rPr>
          <w:b w:val="0"/>
          <w:iCs/>
          <w:sz w:val="24"/>
          <w:szCs w:val="24"/>
        </w:rPr>
      </w:pPr>
      <w:r>
        <w:rPr>
          <w:b w:val="0"/>
          <w:iCs/>
          <w:sz w:val="24"/>
          <w:szCs w:val="24"/>
        </w:rPr>
        <w:t>Назовите п</w:t>
      </w:r>
      <w:r w:rsidRPr="009A7B42">
        <w:rPr>
          <w:b w:val="0"/>
          <w:iCs/>
          <w:sz w:val="24"/>
          <w:szCs w:val="24"/>
        </w:rPr>
        <w:t>ричины создания материальных запасов.</w:t>
      </w:r>
    </w:p>
    <w:p w:rsidR="005412B3" w:rsidRPr="009A7B42" w:rsidRDefault="005412B3" w:rsidP="00965E69">
      <w:pPr>
        <w:pStyle w:val="a9"/>
        <w:numPr>
          <w:ilvl w:val="0"/>
          <w:numId w:val="363"/>
        </w:numPr>
        <w:autoSpaceDE w:val="0"/>
        <w:autoSpaceDN w:val="0"/>
        <w:jc w:val="both"/>
        <w:rPr>
          <w:b w:val="0"/>
          <w:iCs/>
          <w:sz w:val="24"/>
          <w:szCs w:val="24"/>
        </w:rPr>
      </w:pPr>
      <w:r>
        <w:rPr>
          <w:b w:val="0"/>
          <w:iCs/>
          <w:sz w:val="24"/>
          <w:szCs w:val="24"/>
        </w:rPr>
        <w:t>Охарактеризуйте с</w:t>
      </w:r>
      <w:r w:rsidRPr="009A7B42">
        <w:rPr>
          <w:b w:val="0"/>
          <w:iCs/>
          <w:sz w:val="24"/>
          <w:szCs w:val="24"/>
        </w:rPr>
        <w:t>истемы с фиксированным размером и периодичностью заказа.</w:t>
      </w:r>
    </w:p>
    <w:p w:rsidR="005412B3" w:rsidRDefault="005412B3" w:rsidP="005412B3">
      <w:pPr>
        <w:ind w:firstLine="273"/>
        <w:jc w:val="center"/>
        <w:rPr>
          <w:b/>
          <w:lang w:val="kk-KZ"/>
        </w:rPr>
      </w:pPr>
    </w:p>
    <w:p w:rsidR="005412B3" w:rsidRDefault="005412B3" w:rsidP="005412B3">
      <w:pPr>
        <w:ind w:firstLine="273"/>
        <w:jc w:val="center"/>
        <w:rPr>
          <w:b/>
        </w:rPr>
      </w:pPr>
      <w:r w:rsidRPr="00DC5C24">
        <w:rPr>
          <w:b/>
        </w:rPr>
        <w:t>Карта №3</w:t>
      </w:r>
    </w:p>
    <w:p w:rsidR="005412B3" w:rsidRDefault="005412B3" w:rsidP="00965E69">
      <w:pPr>
        <w:pStyle w:val="a9"/>
        <w:numPr>
          <w:ilvl w:val="0"/>
          <w:numId w:val="359"/>
        </w:numPr>
        <w:autoSpaceDE w:val="0"/>
        <w:autoSpaceDN w:val="0"/>
        <w:jc w:val="both"/>
        <w:rPr>
          <w:b w:val="0"/>
          <w:iCs/>
          <w:sz w:val="24"/>
          <w:szCs w:val="24"/>
        </w:rPr>
      </w:pPr>
      <w:r>
        <w:rPr>
          <w:b w:val="0"/>
          <w:iCs/>
          <w:sz w:val="24"/>
          <w:szCs w:val="24"/>
        </w:rPr>
        <w:t>Перечислите с</w:t>
      </w:r>
      <w:r w:rsidRPr="009A7B42">
        <w:rPr>
          <w:b w:val="0"/>
          <w:iCs/>
          <w:sz w:val="24"/>
          <w:szCs w:val="24"/>
        </w:rPr>
        <w:t>тратегии управления запасами.</w:t>
      </w:r>
    </w:p>
    <w:p w:rsidR="005412B3" w:rsidRDefault="005412B3" w:rsidP="00965E69">
      <w:pPr>
        <w:pStyle w:val="a9"/>
        <w:numPr>
          <w:ilvl w:val="0"/>
          <w:numId w:val="359"/>
        </w:numPr>
        <w:autoSpaceDE w:val="0"/>
        <w:autoSpaceDN w:val="0"/>
        <w:jc w:val="both"/>
        <w:rPr>
          <w:b w:val="0"/>
          <w:iCs/>
          <w:sz w:val="24"/>
          <w:szCs w:val="24"/>
        </w:rPr>
      </w:pPr>
      <w:r>
        <w:rPr>
          <w:b w:val="0"/>
          <w:iCs/>
          <w:sz w:val="24"/>
          <w:szCs w:val="24"/>
        </w:rPr>
        <w:t>Дайте определение понятию материальный запас.</w:t>
      </w:r>
    </w:p>
    <w:p w:rsidR="005412B3" w:rsidRDefault="005412B3" w:rsidP="005412B3">
      <w:pPr>
        <w:ind w:firstLine="273"/>
        <w:jc w:val="center"/>
        <w:rPr>
          <w:b/>
        </w:rPr>
      </w:pPr>
    </w:p>
    <w:p w:rsidR="005412B3" w:rsidRDefault="005412B3" w:rsidP="005412B3">
      <w:pPr>
        <w:ind w:firstLine="273"/>
        <w:jc w:val="center"/>
        <w:rPr>
          <w:b/>
          <w:lang w:val="kk-KZ"/>
        </w:rPr>
      </w:pPr>
      <w:r w:rsidRPr="00EE4863">
        <w:rPr>
          <w:b/>
        </w:rPr>
        <w:t>Карта №4</w:t>
      </w:r>
    </w:p>
    <w:p w:rsidR="005412B3" w:rsidRPr="009A7B42" w:rsidRDefault="005412B3" w:rsidP="00965E69">
      <w:pPr>
        <w:pStyle w:val="a9"/>
        <w:numPr>
          <w:ilvl w:val="0"/>
          <w:numId w:val="360"/>
        </w:numPr>
        <w:autoSpaceDE w:val="0"/>
        <w:autoSpaceDN w:val="0"/>
        <w:jc w:val="both"/>
        <w:rPr>
          <w:b w:val="0"/>
          <w:iCs/>
          <w:sz w:val="24"/>
          <w:szCs w:val="24"/>
        </w:rPr>
      </w:pPr>
      <w:r>
        <w:rPr>
          <w:b w:val="0"/>
          <w:iCs/>
          <w:sz w:val="24"/>
          <w:szCs w:val="24"/>
        </w:rPr>
        <w:t>Перечислите в</w:t>
      </w:r>
      <w:r w:rsidRPr="009A7B42">
        <w:rPr>
          <w:b w:val="0"/>
          <w:iCs/>
          <w:sz w:val="24"/>
          <w:szCs w:val="24"/>
        </w:rPr>
        <w:t>иды издержек в системе управления запасами.</w:t>
      </w:r>
    </w:p>
    <w:p w:rsidR="005412B3" w:rsidRPr="009A7B42" w:rsidRDefault="005412B3" w:rsidP="00965E69">
      <w:pPr>
        <w:pStyle w:val="a9"/>
        <w:numPr>
          <w:ilvl w:val="0"/>
          <w:numId w:val="360"/>
        </w:numPr>
        <w:autoSpaceDE w:val="0"/>
        <w:autoSpaceDN w:val="0"/>
        <w:jc w:val="both"/>
        <w:rPr>
          <w:b w:val="0"/>
          <w:iCs/>
          <w:sz w:val="24"/>
          <w:szCs w:val="24"/>
        </w:rPr>
      </w:pPr>
      <w:r>
        <w:rPr>
          <w:b w:val="0"/>
          <w:iCs/>
          <w:sz w:val="24"/>
          <w:szCs w:val="24"/>
        </w:rPr>
        <w:t>Назовите п</w:t>
      </w:r>
      <w:r w:rsidRPr="009A7B42">
        <w:rPr>
          <w:b w:val="0"/>
          <w:iCs/>
          <w:sz w:val="24"/>
          <w:szCs w:val="24"/>
        </w:rPr>
        <w:t>ричины создания материальных запасов.</w:t>
      </w:r>
    </w:p>
    <w:p w:rsidR="005412B3" w:rsidRDefault="005412B3" w:rsidP="005412B3">
      <w:pPr>
        <w:ind w:firstLine="273"/>
      </w:pPr>
    </w:p>
    <w:p w:rsidR="005412B3" w:rsidRDefault="005412B3" w:rsidP="005412B3">
      <w:pPr>
        <w:ind w:firstLine="273"/>
        <w:jc w:val="center"/>
        <w:rPr>
          <w:b/>
          <w:lang w:val="kk-KZ"/>
        </w:rPr>
      </w:pPr>
      <w:r w:rsidRPr="0057300F">
        <w:rPr>
          <w:b/>
        </w:rPr>
        <w:t>Карта №5</w:t>
      </w:r>
    </w:p>
    <w:p w:rsidR="005412B3" w:rsidRPr="009A7B42" w:rsidRDefault="005412B3" w:rsidP="00965E69">
      <w:pPr>
        <w:pStyle w:val="a9"/>
        <w:numPr>
          <w:ilvl w:val="0"/>
          <w:numId w:val="361"/>
        </w:numPr>
        <w:autoSpaceDE w:val="0"/>
        <w:autoSpaceDN w:val="0"/>
        <w:jc w:val="both"/>
        <w:rPr>
          <w:b w:val="0"/>
          <w:iCs/>
          <w:sz w:val="24"/>
          <w:szCs w:val="24"/>
        </w:rPr>
      </w:pPr>
      <w:r>
        <w:rPr>
          <w:b w:val="0"/>
          <w:iCs/>
          <w:sz w:val="24"/>
          <w:szCs w:val="24"/>
        </w:rPr>
        <w:t>Охарактеризуйте с</w:t>
      </w:r>
      <w:r w:rsidRPr="009A7B42">
        <w:rPr>
          <w:b w:val="0"/>
          <w:iCs/>
          <w:sz w:val="24"/>
          <w:szCs w:val="24"/>
        </w:rPr>
        <w:t>истемы с фиксированным размером и периодичностью заказа.</w:t>
      </w:r>
    </w:p>
    <w:p w:rsidR="005412B3" w:rsidRPr="009A7B42" w:rsidRDefault="005412B3" w:rsidP="00965E69">
      <w:pPr>
        <w:pStyle w:val="a9"/>
        <w:numPr>
          <w:ilvl w:val="0"/>
          <w:numId w:val="361"/>
        </w:numPr>
        <w:autoSpaceDE w:val="0"/>
        <w:autoSpaceDN w:val="0"/>
        <w:jc w:val="both"/>
        <w:rPr>
          <w:b w:val="0"/>
          <w:iCs/>
          <w:sz w:val="24"/>
          <w:szCs w:val="24"/>
        </w:rPr>
      </w:pPr>
      <w:r>
        <w:rPr>
          <w:b w:val="0"/>
          <w:iCs/>
          <w:sz w:val="24"/>
          <w:szCs w:val="24"/>
        </w:rPr>
        <w:t>Перечислите с</w:t>
      </w:r>
      <w:r w:rsidRPr="009A7B42">
        <w:rPr>
          <w:b w:val="0"/>
          <w:iCs/>
          <w:sz w:val="24"/>
          <w:szCs w:val="24"/>
        </w:rPr>
        <w:t>тратегии управления запасами.</w:t>
      </w:r>
    </w:p>
    <w:p w:rsidR="005412B3" w:rsidRDefault="005412B3" w:rsidP="005412B3"/>
    <w:p w:rsidR="005412B3" w:rsidRDefault="005412B3" w:rsidP="005412B3">
      <w:pPr>
        <w:ind w:firstLine="567"/>
        <w:jc w:val="center"/>
        <w:rPr>
          <w:b/>
          <w:lang w:val="kk-KZ"/>
        </w:rPr>
      </w:pPr>
      <w:r>
        <w:rPr>
          <w:b/>
        </w:rPr>
        <w:t>Карта №6</w:t>
      </w:r>
    </w:p>
    <w:p w:rsidR="005412B3" w:rsidRDefault="005412B3" w:rsidP="00965E69">
      <w:pPr>
        <w:pStyle w:val="a9"/>
        <w:numPr>
          <w:ilvl w:val="0"/>
          <w:numId w:val="364"/>
        </w:numPr>
        <w:autoSpaceDE w:val="0"/>
        <w:autoSpaceDN w:val="0"/>
        <w:jc w:val="both"/>
        <w:rPr>
          <w:b w:val="0"/>
          <w:iCs/>
          <w:sz w:val="24"/>
          <w:szCs w:val="24"/>
        </w:rPr>
      </w:pPr>
      <w:r>
        <w:rPr>
          <w:b w:val="0"/>
          <w:iCs/>
          <w:sz w:val="24"/>
          <w:szCs w:val="24"/>
        </w:rPr>
        <w:t>Дайте определение понятию материальный запас.</w:t>
      </w:r>
    </w:p>
    <w:p w:rsidR="005412B3" w:rsidRPr="009A7B42" w:rsidRDefault="005412B3" w:rsidP="00965E69">
      <w:pPr>
        <w:pStyle w:val="a9"/>
        <w:numPr>
          <w:ilvl w:val="0"/>
          <w:numId w:val="364"/>
        </w:numPr>
        <w:autoSpaceDE w:val="0"/>
        <w:autoSpaceDN w:val="0"/>
        <w:jc w:val="both"/>
        <w:rPr>
          <w:b w:val="0"/>
          <w:iCs/>
          <w:sz w:val="24"/>
          <w:szCs w:val="24"/>
        </w:rPr>
      </w:pPr>
      <w:r>
        <w:rPr>
          <w:b w:val="0"/>
          <w:iCs/>
          <w:sz w:val="24"/>
          <w:szCs w:val="24"/>
        </w:rPr>
        <w:t>Перечислите в</w:t>
      </w:r>
      <w:r w:rsidRPr="009A7B42">
        <w:rPr>
          <w:b w:val="0"/>
          <w:iCs/>
          <w:sz w:val="24"/>
          <w:szCs w:val="24"/>
        </w:rPr>
        <w:t>иды издержек в системе управления запасами.</w:t>
      </w:r>
    </w:p>
    <w:p w:rsidR="005412B3" w:rsidRDefault="005412B3" w:rsidP="005412B3">
      <w:pPr>
        <w:ind w:firstLine="273"/>
        <w:jc w:val="both"/>
      </w:pPr>
    </w:p>
    <w:p w:rsidR="005412B3" w:rsidRDefault="005412B3" w:rsidP="005412B3">
      <w:pPr>
        <w:ind w:firstLine="273"/>
        <w:jc w:val="center"/>
        <w:rPr>
          <w:b/>
          <w:lang w:val="kk-KZ"/>
        </w:rPr>
      </w:pPr>
      <w:r>
        <w:rPr>
          <w:b/>
        </w:rPr>
        <w:t>Карта №7</w:t>
      </w:r>
    </w:p>
    <w:p w:rsidR="005412B3" w:rsidRPr="009A7B42" w:rsidRDefault="005412B3" w:rsidP="00965E69">
      <w:pPr>
        <w:pStyle w:val="a9"/>
        <w:numPr>
          <w:ilvl w:val="0"/>
          <w:numId w:val="365"/>
        </w:numPr>
        <w:autoSpaceDE w:val="0"/>
        <w:autoSpaceDN w:val="0"/>
        <w:jc w:val="both"/>
        <w:rPr>
          <w:b w:val="0"/>
          <w:iCs/>
          <w:sz w:val="24"/>
          <w:szCs w:val="24"/>
        </w:rPr>
      </w:pPr>
      <w:r>
        <w:rPr>
          <w:b w:val="0"/>
          <w:iCs/>
          <w:sz w:val="24"/>
          <w:szCs w:val="24"/>
        </w:rPr>
        <w:t>Назовите п</w:t>
      </w:r>
      <w:r w:rsidRPr="009A7B42">
        <w:rPr>
          <w:b w:val="0"/>
          <w:iCs/>
          <w:sz w:val="24"/>
          <w:szCs w:val="24"/>
        </w:rPr>
        <w:t>ричины создания материальных запасов.</w:t>
      </w:r>
    </w:p>
    <w:p w:rsidR="005412B3" w:rsidRPr="009A7B42" w:rsidRDefault="005412B3" w:rsidP="00965E69">
      <w:pPr>
        <w:pStyle w:val="a9"/>
        <w:numPr>
          <w:ilvl w:val="0"/>
          <w:numId w:val="365"/>
        </w:numPr>
        <w:autoSpaceDE w:val="0"/>
        <w:autoSpaceDN w:val="0"/>
        <w:jc w:val="both"/>
        <w:rPr>
          <w:b w:val="0"/>
          <w:iCs/>
          <w:sz w:val="24"/>
          <w:szCs w:val="24"/>
        </w:rPr>
      </w:pPr>
      <w:r>
        <w:rPr>
          <w:b w:val="0"/>
          <w:iCs/>
          <w:sz w:val="24"/>
          <w:szCs w:val="24"/>
        </w:rPr>
        <w:t>Охарактеризуйте с</w:t>
      </w:r>
      <w:r w:rsidRPr="009A7B42">
        <w:rPr>
          <w:b w:val="0"/>
          <w:iCs/>
          <w:sz w:val="24"/>
          <w:szCs w:val="24"/>
        </w:rPr>
        <w:t>истемы с фиксированным размером и периодичностью заказа.</w:t>
      </w:r>
    </w:p>
    <w:p w:rsidR="005412B3" w:rsidRDefault="005412B3" w:rsidP="005412B3">
      <w:pPr>
        <w:ind w:firstLine="273"/>
        <w:jc w:val="center"/>
        <w:rPr>
          <w:b/>
          <w:lang w:val="kk-KZ"/>
        </w:rPr>
      </w:pPr>
    </w:p>
    <w:p w:rsidR="005412B3" w:rsidRDefault="005412B3" w:rsidP="005412B3">
      <w:pPr>
        <w:ind w:firstLine="273"/>
        <w:jc w:val="center"/>
        <w:rPr>
          <w:b/>
        </w:rPr>
      </w:pPr>
      <w:r>
        <w:rPr>
          <w:b/>
        </w:rPr>
        <w:t>Карта №8</w:t>
      </w:r>
    </w:p>
    <w:p w:rsidR="005412B3" w:rsidRDefault="005412B3" w:rsidP="00965E69">
      <w:pPr>
        <w:pStyle w:val="a9"/>
        <w:numPr>
          <w:ilvl w:val="0"/>
          <w:numId w:val="366"/>
        </w:numPr>
        <w:autoSpaceDE w:val="0"/>
        <w:autoSpaceDN w:val="0"/>
        <w:jc w:val="both"/>
        <w:rPr>
          <w:b w:val="0"/>
          <w:iCs/>
          <w:sz w:val="24"/>
          <w:szCs w:val="24"/>
        </w:rPr>
      </w:pPr>
      <w:r>
        <w:rPr>
          <w:b w:val="0"/>
          <w:iCs/>
          <w:sz w:val="24"/>
          <w:szCs w:val="24"/>
        </w:rPr>
        <w:t>Перечислите с</w:t>
      </w:r>
      <w:r w:rsidRPr="009A7B42">
        <w:rPr>
          <w:b w:val="0"/>
          <w:iCs/>
          <w:sz w:val="24"/>
          <w:szCs w:val="24"/>
        </w:rPr>
        <w:t>тратегии управления запасами.</w:t>
      </w:r>
    </w:p>
    <w:p w:rsidR="005412B3" w:rsidRDefault="005412B3" w:rsidP="00965E69">
      <w:pPr>
        <w:pStyle w:val="a9"/>
        <w:numPr>
          <w:ilvl w:val="0"/>
          <w:numId w:val="366"/>
        </w:numPr>
        <w:autoSpaceDE w:val="0"/>
        <w:autoSpaceDN w:val="0"/>
        <w:jc w:val="both"/>
        <w:rPr>
          <w:b w:val="0"/>
          <w:iCs/>
          <w:sz w:val="24"/>
          <w:szCs w:val="24"/>
        </w:rPr>
      </w:pPr>
      <w:r>
        <w:rPr>
          <w:b w:val="0"/>
          <w:iCs/>
          <w:sz w:val="24"/>
          <w:szCs w:val="24"/>
        </w:rPr>
        <w:t>Дайте определение понятию материальный запас.</w:t>
      </w:r>
    </w:p>
    <w:p w:rsidR="00DD7472" w:rsidRDefault="00DD7472" w:rsidP="005412B3">
      <w:pPr>
        <w:ind w:firstLine="273"/>
        <w:jc w:val="center"/>
        <w:rPr>
          <w:b/>
        </w:rPr>
      </w:pPr>
    </w:p>
    <w:p w:rsidR="005412B3" w:rsidRDefault="005412B3" w:rsidP="005412B3">
      <w:pPr>
        <w:ind w:firstLine="273"/>
        <w:jc w:val="center"/>
        <w:rPr>
          <w:b/>
          <w:lang w:val="kk-KZ"/>
        </w:rPr>
      </w:pPr>
      <w:r>
        <w:rPr>
          <w:b/>
        </w:rPr>
        <w:t>Карта №9</w:t>
      </w:r>
    </w:p>
    <w:p w:rsidR="005412B3" w:rsidRPr="009A7B42" w:rsidRDefault="005412B3" w:rsidP="00965E69">
      <w:pPr>
        <w:pStyle w:val="a9"/>
        <w:numPr>
          <w:ilvl w:val="0"/>
          <w:numId w:val="367"/>
        </w:numPr>
        <w:autoSpaceDE w:val="0"/>
        <w:autoSpaceDN w:val="0"/>
        <w:jc w:val="both"/>
        <w:rPr>
          <w:b w:val="0"/>
          <w:iCs/>
          <w:sz w:val="24"/>
          <w:szCs w:val="24"/>
        </w:rPr>
      </w:pPr>
      <w:r>
        <w:rPr>
          <w:b w:val="0"/>
          <w:iCs/>
          <w:sz w:val="24"/>
          <w:szCs w:val="24"/>
        </w:rPr>
        <w:t>Перечислите в</w:t>
      </w:r>
      <w:r w:rsidRPr="009A7B42">
        <w:rPr>
          <w:b w:val="0"/>
          <w:iCs/>
          <w:sz w:val="24"/>
          <w:szCs w:val="24"/>
        </w:rPr>
        <w:t>иды издержек в системе управления запасами.</w:t>
      </w:r>
    </w:p>
    <w:p w:rsidR="005412B3" w:rsidRPr="009A7B42" w:rsidRDefault="005412B3" w:rsidP="00965E69">
      <w:pPr>
        <w:pStyle w:val="a9"/>
        <w:numPr>
          <w:ilvl w:val="0"/>
          <w:numId w:val="367"/>
        </w:numPr>
        <w:autoSpaceDE w:val="0"/>
        <w:autoSpaceDN w:val="0"/>
        <w:jc w:val="both"/>
        <w:rPr>
          <w:b w:val="0"/>
          <w:iCs/>
          <w:sz w:val="24"/>
          <w:szCs w:val="24"/>
        </w:rPr>
      </w:pPr>
      <w:r>
        <w:rPr>
          <w:b w:val="0"/>
          <w:iCs/>
          <w:sz w:val="24"/>
          <w:szCs w:val="24"/>
        </w:rPr>
        <w:t>Назовите п</w:t>
      </w:r>
      <w:r w:rsidRPr="009A7B42">
        <w:rPr>
          <w:b w:val="0"/>
          <w:iCs/>
          <w:sz w:val="24"/>
          <w:szCs w:val="24"/>
        </w:rPr>
        <w:t>ричины создания материальных запасов.</w:t>
      </w:r>
    </w:p>
    <w:p w:rsidR="005412B3" w:rsidRDefault="005412B3" w:rsidP="005412B3">
      <w:pPr>
        <w:ind w:firstLine="273"/>
      </w:pPr>
    </w:p>
    <w:p w:rsidR="005412B3" w:rsidRDefault="005412B3" w:rsidP="005412B3">
      <w:pPr>
        <w:ind w:firstLine="273"/>
        <w:jc w:val="center"/>
        <w:rPr>
          <w:b/>
          <w:lang w:val="kk-KZ"/>
        </w:rPr>
      </w:pPr>
      <w:r>
        <w:rPr>
          <w:b/>
        </w:rPr>
        <w:t>Карта №10</w:t>
      </w:r>
    </w:p>
    <w:p w:rsidR="005412B3" w:rsidRPr="009A7B42" w:rsidRDefault="005412B3" w:rsidP="00965E69">
      <w:pPr>
        <w:pStyle w:val="a9"/>
        <w:numPr>
          <w:ilvl w:val="0"/>
          <w:numId w:val="368"/>
        </w:numPr>
        <w:autoSpaceDE w:val="0"/>
        <w:autoSpaceDN w:val="0"/>
        <w:ind w:firstLine="65"/>
        <w:jc w:val="both"/>
        <w:rPr>
          <w:b w:val="0"/>
          <w:iCs/>
          <w:sz w:val="24"/>
          <w:szCs w:val="24"/>
        </w:rPr>
      </w:pPr>
      <w:r>
        <w:rPr>
          <w:b w:val="0"/>
          <w:iCs/>
          <w:sz w:val="24"/>
          <w:szCs w:val="24"/>
        </w:rPr>
        <w:t>Охарактеризуйте с</w:t>
      </w:r>
      <w:r w:rsidRPr="009A7B42">
        <w:rPr>
          <w:b w:val="0"/>
          <w:iCs/>
          <w:sz w:val="24"/>
          <w:szCs w:val="24"/>
        </w:rPr>
        <w:t>истемы с фиксированным размером и периодичностью заказа.</w:t>
      </w:r>
    </w:p>
    <w:p w:rsidR="005412B3" w:rsidRPr="009A7B42" w:rsidRDefault="005412B3" w:rsidP="00965E69">
      <w:pPr>
        <w:pStyle w:val="a9"/>
        <w:numPr>
          <w:ilvl w:val="0"/>
          <w:numId w:val="368"/>
        </w:numPr>
        <w:autoSpaceDE w:val="0"/>
        <w:autoSpaceDN w:val="0"/>
        <w:ind w:firstLine="65"/>
        <w:jc w:val="both"/>
        <w:rPr>
          <w:b w:val="0"/>
          <w:iCs/>
          <w:sz w:val="24"/>
          <w:szCs w:val="24"/>
        </w:rPr>
      </w:pPr>
      <w:r>
        <w:rPr>
          <w:b w:val="0"/>
          <w:iCs/>
          <w:sz w:val="24"/>
          <w:szCs w:val="24"/>
        </w:rPr>
        <w:t>Перечислите с</w:t>
      </w:r>
      <w:r w:rsidRPr="009A7B42">
        <w:rPr>
          <w:b w:val="0"/>
          <w:iCs/>
          <w:sz w:val="24"/>
          <w:szCs w:val="24"/>
        </w:rPr>
        <w:t>тратегии управления запасами.</w:t>
      </w:r>
    </w:p>
    <w:p w:rsidR="005329F4" w:rsidRDefault="005329F4" w:rsidP="0062360B">
      <w:pPr>
        <w:tabs>
          <w:tab w:val="left" w:pos="700"/>
        </w:tabs>
        <w:ind w:firstLine="567"/>
        <w:jc w:val="both"/>
        <w:rPr>
          <w:b/>
        </w:rPr>
      </w:pPr>
    </w:p>
    <w:p w:rsidR="00B34DBE" w:rsidRDefault="00B34DBE" w:rsidP="0062360B">
      <w:pPr>
        <w:tabs>
          <w:tab w:val="left" w:pos="700"/>
        </w:tabs>
        <w:ind w:firstLine="567"/>
        <w:jc w:val="both"/>
        <w:rPr>
          <w:b/>
        </w:rPr>
      </w:pPr>
    </w:p>
    <w:p w:rsidR="00B34DBE" w:rsidRDefault="00B34DBE" w:rsidP="0062360B">
      <w:pPr>
        <w:tabs>
          <w:tab w:val="left" w:pos="700"/>
        </w:tabs>
        <w:ind w:firstLine="567"/>
        <w:jc w:val="both"/>
        <w:rPr>
          <w:b/>
        </w:rPr>
      </w:pPr>
    </w:p>
    <w:p w:rsidR="005329F4" w:rsidRDefault="00DD7472" w:rsidP="0062360B">
      <w:pPr>
        <w:tabs>
          <w:tab w:val="left" w:pos="700"/>
        </w:tabs>
        <w:ind w:firstLine="567"/>
        <w:jc w:val="both"/>
        <w:rPr>
          <w:b/>
        </w:rPr>
      </w:pPr>
      <w:r>
        <w:rPr>
          <w:b/>
        </w:rPr>
        <w:lastRenderedPageBreak/>
        <w:t xml:space="preserve">ТЕМА: </w:t>
      </w:r>
      <w:r w:rsidRPr="00B77E5C">
        <w:rPr>
          <w:b/>
        </w:rPr>
        <w:t>СКЛАДИРОВАНИЕ В ЛОГИСТИКЕ. ПРАВОВЫЕ ОСНОВЫ ПРОЦЕССА СКЛАДИРОВАНИЯ В КАЗАХСТАНЕ. РАЗВИТИЕ СКЛАДСКОЙ ЛОГИСТИКИ В КАЗАХСТАНЕ НА ПРИМЕРЕ ИНДУСТРИАЛЬНО-ЛОГИСТИЧЕСКИХ ЦЕНТРОВ «</w:t>
      </w:r>
      <w:r w:rsidRPr="00B77E5C">
        <w:rPr>
          <w:b/>
          <w:lang w:val="en-US"/>
        </w:rPr>
        <w:t>DAMU</w:t>
      </w:r>
      <w:r w:rsidRPr="00B77E5C">
        <w:rPr>
          <w:b/>
        </w:rPr>
        <w:t>».</w:t>
      </w:r>
    </w:p>
    <w:p w:rsidR="005329F4" w:rsidRPr="00D33794" w:rsidRDefault="00DD7472" w:rsidP="0062360B">
      <w:pPr>
        <w:tabs>
          <w:tab w:val="left" w:pos="700"/>
        </w:tabs>
        <w:ind w:firstLine="567"/>
        <w:jc w:val="both"/>
      </w:pPr>
      <w:r>
        <w:rPr>
          <w:b/>
        </w:rPr>
        <w:t xml:space="preserve">ЦЕЛЬ: </w:t>
      </w:r>
      <w:r>
        <w:t xml:space="preserve">формирование знаний </w:t>
      </w:r>
      <w:r w:rsidR="005329F4">
        <w:t xml:space="preserve"> </w:t>
      </w:r>
      <w:r w:rsidR="0062360B">
        <w:t>студентов</w:t>
      </w:r>
      <w:r>
        <w:t xml:space="preserve"> о сущности</w:t>
      </w:r>
      <w:r w:rsidR="005329F4">
        <w:t xml:space="preserve"> функциональной области логистики - складирование.</w:t>
      </w:r>
    </w:p>
    <w:p w:rsidR="00DD7472" w:rsidRDefault="00DD7472" w:rsidP="0062360B">
      <w:pPr>
        <w:tabs>
          <w:tab w:val="left" w:pos="700"/>
        </w:tabs>
        <w:ind w:firstLine="567"/>
        <w:jc w:val="both"/>
      </w:pPr>
      <w:r>
        <w:rPr>
          <w:b/>
        </w:rPr>
        <w:t>ЗАДАЧИ ОБУЧЕНИЯ:</w:t>
      </w:r>
      <w:r w:rsidRPr="00D33794">
        <w:t xml:space="preserve"> </w:t>
      </w:r>
    </w:p>
    <w:p w:rsidR="00DD7472" w:rsidRDefault="005329F4" w:rsidP="00965E69">
      <w:pPr>
        <w:numPr>
          <w:ilvl w:val="0"/>
          <w:numId w:val="369"/>
        </w:numPr>
        <w:tabs>
          <w:tab w:val="left" w:pos="700"/>
        </w:tabs>
        <w:jc w:val="both"/>
      </w:pPr>
      <w:r>
        <w:t xml:space="preserve">Дать понятие о предмете и характеристике логистики складирования. </w:t>
      </w:r>
    </w:p>
    <w:p w:rsidR="00DD7472" w:rsidRDefault="005329F4" w:rsidP="00965E69">
      <w:pPr>
        <w:numPr>
          <w:ilvl w:val="0"/>
          <w:numId w:val="369"/>
        </w:numPr>
        <w:tabs>
          <w:tab w:val="left" w:pos="700"/>
        </w:tabs>
        <w:jc w:val="both"/>
      </w:pPr>
      <w:r>
        <w:t xml:space="preserve">Ознакомить с функциями и задачами складов на фармацевтическом предприятии. </w:t>
      </w:r>
    </w:p>
    <w:p w:rsidR="00DD7472" w:rsidRDefault="005329F4" w:rsidP="00965E69">
      <w:pPr>
        <w:numPr>
          <w:ilvl w:val="0"/>
          <w:numId w:val="369"/>
        </w:numPr>
        <w:tabs>
          <w:tab w:val="left" w:pos="700"/>
        </w:tabs>
        <w:jc w:val="both"/>
      </w:pPr>
      <w:r>
        <w:t xml:space="preserve">Обучить основным операциям, выполняемым на складе. </w:t>
      </w:r>
    </w:p>
    <w:p w:rsidR="005329F4" w:rsidRDefault="005329F4" w:rsidP="00965E69">
      <w:pPr>
        <w:numPr>
          <w:ilvl w:val="0"/>
          <w:numId w:val="369"/>
        </w:numPr>
        <w:tabs>
          <w:tab w:val="left" w:pos="700"/>
        </w:tabs>
        <w:jc w:val="both"/>
        <w:rPr>
          <w:b/>
        </w:rPr>
      </w:pPr>
      <w:r>
        <w:t>Дать представление о видах, функциях и классификации складов, а также о различных логистических процессах на складе.</w:t>
      </w:r>
    </w:p>
    <w:p w:rsidR="00DD7472" w:rsidRPr="00096CDB" w:rsidRDefault="00DD7472" w:rsidP="00DD7472">
      <w:pPr>
        <w:ind w:left="567"/>
        <w:jc w:val="both"/>
      </w:pPr>
      <w:r>
        <w:rPr>
          <w:b/>
        </w:rPr>
        <w:t>ФОРМА ПРОВЕДЕНИЯ</w:t>
      </w:r>
      <w:r w:rsidRPr="00D33794">
        <w:rPr>
          <w:b/>
        </w:rPr>
        <w:t>:</w:t>
      </w:r>
      <w:r>
        <w:rPr>
          <w:b/>
        </w:rPr>
        <w:t xml:space="preserve"> </w:t>
      </w:r>
      <w:r w:rsidRPr="00096CDB">
        <w:t>выполнение заданий, обсуждение с преподавателем вопросов по теме занятия, решение ситуационных задач.</w:t>
      </w:r>
    </w:p>
    <w:p w:rsidR="00DD7472" w:rsidRDefault="00DD7472" w:rsidP="00B34DBE">
      <w:pPr>
        <w:ind w:left="567"/>
        <w:jc w:val="both"/>
        <w:rPr>
          <w:b/>
        </w:rPr>
      </w:pPr>
      <w:r>
        <w:rPr>
          <w:b/>
        </w:rPr>
        <w:t>ЗАДАНИЯ ПО ТЕМЕ:</w:t>
      </w:r>
    </w:p>
    <w:p w:rsidR="00E25389" w:rsidRDefault="00E25389" w:rsidP="00B34DBE">
      <w:pPr>
        <w:ind w:left="567"/>
        <w:jc w:val="both"/>
        <w:rPr>
          <w:b/>
        </w:rPr>
      </w:pPr>
      <w:r>
        <w:rPr>
          <w:b/>
        </w:rPr>
        <w:t>Задание №1:</w:t>
      </w:r>
    </w:p>
    <w:p w:rsidR="00DD7472" w:rsidRDefault="00DD7472" w:rsidP="00DD7472">
      <w:pPr>
        <w:ind w:left="567"/>
        <w:jc w:val="both"/>
      </w:pPr>
      <w:r>
        <w:t>Письменно в рабочей тетради ответьте на следующие вопросы:</w:t>
      </w:r>
    </w:p>
    <w:p w:rsidR="00DD7472" w:rsidRDefault="00DD7472" w:rsidP="00965E69">
      <w:pPr>
        <w:numPr>
          <w:ilvl w:val="0"/>
          <w:numId w:val="21"/>
        </w:numPr>
        <w:tabs>
          <w:tab w:val="clear" w:pos="720"/>
          <w:tab w:val="num" w:pos="-1418"/>
        </w:tabs>
        <w:ind w:left="284" w:hanging="284"/>
        <w:jc w:val="both"/>
      </w:pPr>
      <w:r>
        <w:t>Дать определение термину «склад» в логистике.</w:t>
      </w:r>
    </w:p>
    <w:p w:rsidR="00DD7472" w:rsidRDefault="00DD7472" w:rsidP="00965E69">
      <w:pPr>
        <w:numPr>
          <w:ilvl w:val="0"/>
          <w:numId w:val="21"/>
        </w:numPr>
        <w:tabs>
          <w:tab w:val="clear" w:pos="720"/>
          <w:tab w:val="num" w:pos="-1418"/>
        </w:tabs>
        <w:ind w:left="284" w:hanging="284"/>
        <w:jc w:val="both"/>
      </w:pPr>
      <w:r>
        <w:t>Перечислить основные функции и задачи складского хозяйства в логистической системе.</w:t>
      </w:r>
    </w:p>
    <w:p w:rsidR="00DD7472" w:rsidRDefault="00DD7472" w:rsidP="00965E69">
      <w:pPr>
        <w:numPr>
          <w:ilvl w:val="0"/>
          <w:numId w:val="21"/>
        </w:numPr>
        <w:tabs>
          <w:tab w:val="clear" w:pos="720"/>
          <w:tab w:val="num" w:pos="-1418"/>
        </w:tabs>
        <w:ind w:left="284" w:hanging="284"/>
        <w:jc w:val="both"/>
      </w:pPr>
      <w:r>
        <w:t>Перечислить критерии эффективности функционирования склада.</w:t>
      </w:r>
    </w:p>
    <w:p w:rsidR="00DD7472" w:rsidRDefault="00DD7472" w:rsidP="00965E69">
      <w:pPr>
        <w:numPr>
          <w:ilvl w:val="0"/>
          <w:numId w:val="21"/>
        </w:numPr>
        <w:tabs>
          <w:tab w:val="clear" w:pos="720"/>
          <w:tab w:val="num" w:pos="-1418"/>
        </w:tabs>
        <w:ind w:left="284" w:hanging="284"/>
        <w:jc w:val="both"/>
      </w:pPr>
      <w:r>
        <w:t>Охарактеризовать классификацию складов в фармацевтической логистике.</w:t>
      </w:r>
    </w:p>
    <w:p w:rsidR="00DD7472" w:rsidRDefault="00DD7472" w:rsidP="00965E69">
      <w:pPr>
        <w:numPr>
          <w:ilvl w:val="0"/>
          <w:numId w:val="21"/>
        </w:numPr>
        <w:tabs>
          <w:tab w:val="clear" w:pos="720"/>
          <w:tab w:val="num" w:pos="-1418"/>
        </w:tabs>
        <w:ind w:left="284" w:hanging="284"/>
        <w:jc w:val="both"/>
      </w:pPr>
      <w:r>
        <w:t>Описать основные функции складов.</w:t>
      </w:r>
    </w:p>
    <w:p w:rsidR="00DD7472" w:rsidRDefault="00DD7472" w:rsidP="00965E69">
      <w:pPr>
        <w:numPr>
          <w:ilvl w:val="0"/>
          <w:numId w:val="21"/>
        </w:numPr>
        <w:tabs>
          <w:tab w:val="clear" w:pos="720"/>
          <w:tab w:val="num" w:pos="-1418"/>
        </w:tabs>
        <w:ind w:left="284" w:hanging="284"/>
        <w:jc w:val="both"/>
      </w:pPr>
      <w:r>
        <w:t>Охарактеризовать особенности складских операций на складах оптовой торговли.</w:t>
      </w:r>
    </w:p>
    <w:p w:rsidR="00DD7472" w:rsidRDefault="00DD7472" w:rsidP="00965E69">
      <w:pPr>
        <w:numPr>
          <w:ilvl w:val="0"/>
          <w:numId w:val="21"/>
        </w:numPr>
        <w:tabs>
          <w:tab w:val="clear" w:pos="720"/>
          <w:tab w:val="num" w:pos="-1418"/>
        </w:tabs>
        <w:ind w:left="284" w:hanging="284"/>
        <w:jc w:val="both"/>
      </w:pPr>
      <w:r>
        <w:t>Перечислить основные преимущества складирования.</w:t>
      </w:r>
    </w:p>
    <w:p w:rsidR="00DD7472" w:rsidRDefault="00B34DBE" w:rsidP="00965E69">
      <w:pPr>
        <w:numPr>
          <w:ilvl w:val="0"/>
          <w:numId w:val="21"/>
        </w:numPr>
        <w:tabs>
          <w:tab w:val="clear" w:pos="720"/>
          <w:tab w:val="num" w:pos="-1418"/>
        </w:tabs>
        <w:ind w:left="284" w:hanging="284"/>
        <w:jc w:val="both"/>
      </w:pPr>
      <w:r>
        <w:t>Дать определение понятию «</w:t>
      </w:r>
      <w:r w:rsidR="00DD7472">
        <w:t>складской технологический процесс».</w:t>
      </w:r>
    </w:p>
    <w:p w:rsidR="00E25389" w:rsidRDefault="00E25389" w:rsidP="00E25389">
      <w:pPr>
        <w:jc w:val="both"/>
        <w:rPr>
          <w:b/>
        </w:rPr>
      </w:pPr>
      <w:r>
        <w:t xml:space="preserve">         </w:t>
      </w:r>
      <w:r w:rsidRPr="00E25389">
        <w:rPr>
          <w:b/>
        </w:rPr>
        <w:t>Задание №2:</w:t>
      </w:r>
      <w:r w:rsidRPr="003942F7">
        <w:t>разделившись на 2 группы, подготов</w:t>
      </w:r>
      <w:r w:rsidR="003942F7">
        <w:t>ь</w:t>
      </w:r>
      <w:r w:rsidRPr="003942F7">
        <w:t>те сообщение на темы:</w:t>
      </w:r>
    </w:p>
    <w:p w:rsidR="00E25389" w:rsidRPr="00E25389" w:rsidRDefault="00E25389" w:rsidP="00E25389">
      <w:pPr>
        <w:tabs>
          <w:tab w:val="left" w:pos="700"/>
        </w:tabs>
        <w:ind w:firstLine="567"/>
        <w:jc w:val="both"/>
      </w:pPr>
      <w:r>
        <w:rPr>
          <w:b/>
        </w:rPr>
        <w:t>Группа №1:</w:t>
      </w:r>
      <w:r w:rsidRPr="00E25389">
        <w:rPr>
          <w:b/>
        </w:rPr>
        <w:t xml:space="preserve"> </w:t>
      </w:r>
      <w:r w:rsidRPr="00E25389">
        <w:t xml:space="preserve">Правовые основы процесса складирования в Казахстане. </w:t>
      </w:r>
    </w:p>
    <w:p w:rsidR="00E25389" w:rsidRDefault="00E25389" w:rsidP="00E25389">
      <w:pPr>
        <w:tabs>
          <w:tab w:val="left" w:pos="700"/>
        </w:tabs>
        <w:ind w:firstLine="567"/>
        <w:jc w:val="both"/>
      </w:pPr>
      <w:r w:rsidRPr="00E25389">
        <w:rPr>
          <w:b/>
        </w:rPr>
        <w:t>Группа №2:</w:t>
      </w:r>
      <w:r w:rsidRPr="00E25389">
        <w:t xml:space="preserve"> Развитие складской логистики в казахстане на примере индустриально-логистических центров «</w:t>
      </w:r>
      <w:r w:rsidRPr="00E25389">
        <w:rPr>
          <w:lang w:val="en-US"/>
        </w:rPr>
        <w:t>DAMU</w:t>
      </w:r>
      <w:r w:rsidRPr="00E25389">
        <w:t>».</w:t>
      </w:r>
    </w:p>
    <w:p w:rsidR="00E25389" w:rsidRPr="00E25389" w:rsidRDefault="003942F7" w:rsidP="003942F7">
      <w:pPr>
        <w:tabs>
          <w:tab w:val="left" w:pos="700"/>
        </w:tabs>
        <w:ind w:firstLine="567"/>
        <w:jc w:val="both"/>
        <w:rPr>
          <w:b/>
        </w:rPr>
      </w:pPr>
      <w:r>
        <w:t>И представьте их друг другу.</w:t>
      </w:r>
    </w:p>
    <w:p w:rsidR="00DD7472" w:rsidRDefault="00DD7472" w:rsidP="00DD7472">
      <w:pPr>
        <w:ind w:firstLine="567"/>
        <w:jc w:val="both"/>
        <w:rPr>
          <w:b/>
        </w:rPr>
      </w:pPr>
      <w:r>
        <w:rPr>
          <w:b/>
        </w:rPr>
        <w:t xml:space="preserve">РАЗДАТОЧНЫЙ МАТЕРИАЛ: </w:t>
      </w:r>
    </w:p>
    <w:p w:rsidR="00B34DBE" w:rsidRPr="003942F7" w:rsidRDefault="00B34DBE" w:rsidP="003942F7">
      <w:pPr>
        <w:ind w:firstLine="567"/>
        <w:jc w:val="both"/>
      </w:pPr>
      <w:r w:rsidRPr="00B34DBE">
        <w:rPr>
          <w:b/>
          <w:bCs/>
        </w:rPr>
        <w:t>1</w:t>
      </w:r>
      <w:r w:rsidRPr="00E70D68">
        <w:rPr>
          <w:b/>
          <w:bCs/>
        </w:rPr>
        <w:t>.Роль складов в логистике</w:t>
      </w:r>
      <w:r w:rsidR="003942F7">
        <w:t xml:space="preserve">. </w:t>
      </w:r>
      <w:r w:rsidRPr="00E70D68">
        <w:rPr>
          <w:b/>
          <w:bCs/>
          <w:i/>
          <w:iCs/>
        </w:rPr>
        <w:t>Понятие склада.</w:t>
      </w:r>
      <w:r w:rsidRPr="00E70D68">
        <w:rPr>
          <w:b/>
          <w:bCs/>
        </w:rPr>
        <w:t xml:space="preserve"> </w:t>
      </w:r>
      <w:r w:rsidRPr="00E70D68">
        <w:rPr>
          <w:b/>
          <w:bCs/>
          <w:i/>
          <w:iCs/>
        </w:rPr>
        <w:t xml:space="preserve"> </w:t>
      </w:r>
      <w:r w:rsidRPr="00E70D68">
        <w:rPr>
          <w:i/>
          <w:iCs/>
        </w:rPr>
        <w:t>Под складом понимаются здания, сооруж</w:t>
      </w:r>
      <w:r w:rsidRPr="00E70D68">
        <w:rPr>
          <w:i/>
          <w:iCs/>
        </w:rPr>
        <w:t>е</w:t>
      </w:r>
      <w:r w:rsidRPr="00E70D68">
        <w:rPr>
          <w:i/>
          <w:iCs/>
        </w:rPr>
        <w:t>ния и разнообразные устройства, оснащенные специальным технологическим оборудованием, для осуществления всего комплекса операций по приемке, хранению, размещению и распределению п</w:t>
      </w:r>
      <w:r w:rsidRPr="00E70D68">
        <w:rPr>
          <w:i/>
          <w:iCs/>
        </w:rPr>
        <w:t>о</w:t>
      </w:r>
      <w:r w:rsidRPr="00E70D68">
        <w:rPr>
          <w:i/>
          <w:iCs/>
        </w:rPr>
        <w:t>ступивших на них товаров.</w:t>
      </w:r>
    </w:p>
    <w:p w:rsidR="00B34DBE" w:rsidRPr="00E70D68" w:rsidRDefault="00B34DBE" w:rsidP="00B34DBE">
      <w:pPr>
        <w:ind w:firstLine="567"/>
        <w:jc w:val="both"/>
      </w:pPr>
      <w:r w:rsidRPr="00E70D68">
        <w:t>Основное назначение склада - концентрация запасов, их хранение и обеспечение беспер</w:t>
      </w:r>
      <w:r w:rsidRPr="00E70D68">
        <w:t>е</w:t>
      </w:r>
      <w:r w:rsidRPr="00E70D68">
        <w:t>бойного и ритмичного снабжения заказов потребителей.</w:t>
      </w:r>
    </w:p>
    <w:p w:rsidR="00B34DBE" w:rsidRPr="00E70D68" w:rsidRDefault="00B34DBE" w:rsidP="00B34DBE">
      <w:pPr>
        <w:ind w:firstLine="567"/>
        <w:jc w:val="both"/>
      </w:pPr>
      <w:r w:rsidRPr="00E70D68">
        <w:t>Склад или совокупность складов вместе с обслуживающей инфраструктурой образует скла</w:t>
      </w:r>
      <w:r w:rsidRPr="00E70D68">
        <w:t>д</w:t>
      </w:r>
      <w:r w:rsidRPr="00E70D68">
        <w:t>ское хозяйство. Основные задачи складского хозяйства на промышленном предприятии состоят в организации нормального питания производства соответствующими материальными ресурсами, в обеспечении их сохранности и максимальном сокращении затрат, связанных с осуществлением складских операций.</w:t>
      </w:r>
    </w:p>
    <w:p w:rsidR="00B34DBE" w:rsidRPr="00E70D68" w:rsidRDefault="00B34DBE" w:rsidP="00B34DBE">
      <w:pPr>
        <w:ind w:firstLine="567"/>
        <w:jc w:val="both"/>
      </w:pPr>
      <w:r w:rsidRPr="00E70D68">
        <w:rPr>
          <w:b/>
          <w:bCs/>
          <w:i/>
          <w:iCs/>
        </w:rPr>
        <w:t xml:space="preserve"> Место и роль складов в логистической системе.</w:t>
      </w:r>
      <w:r w:rsidRPr="00E70D68">
        <w:t xml:space="preserve"> Склады образуют одну из основных по</w:t>
      </w:r>
      <w:r w:rsidRPr="00E70D68">
        <w:t>д</w:t>
      </w:r>
      <w:r w:rsidRPr="00E70D68">
        <w:t>систем логистической цепи. Логистическая система формирует организационные и технико-экономические требования к складам, устанавливает цели и критерии оптимального функцион</w:t>
      </w:r>
      <w:r w:rsidRPr="00E70D68">
        <w:t>и</w:t>
      </w:r>
      <w:r w:rsidRPr="00E70D68">
        <w:t xml:space="preserve">рования складской системы, определяет условия переработки грузов. В свою очередь организация складирования материалов (выбор места расположения складов, способ хранения материалов и </w:t>
      </w:r>
      <w:r w:rsidRPr="00E70D68">
        <w:lastRenderedPageBreak/>
        <w:t>др.) оказывают существенное влияние на издержки обращения, размер и движение запасов на ра</w:t>
      </w:r>
      <w:r w:rsidRPr="00E70D68">
        <w:t>з</w:t>
      </w:r>
      <w:r w:rsidRPr="00E70D68">
        <w:t>личных участках логистической цепи.</w:t>
      </w:r>
    </w:p>
    <w:p w:rsidR="00B34DBE" w:rsidRPr="00E70D68" w:rsidRDefault="00B34DBE" w:rsidP="00B34DBE">
      <w:pPr>
        <w:ind w:firstLine="567"/>
        <w:jc w:val="both"/>
      </w:pPr>
      <w:r w:rsidRPr="00E70D68">
        <w:t>Склады в логистике играют как положительную, так и отрицательную роль. Негативной ст</w:t>
      </w:r>
      <w:r w:rsidRPr="00E70D68">
        <w:t>о</w:t>
      </w:r>
      <w:r w:rsidRPr="00E70D68">
        <w:t>роной складирования является увеличение стоимости товара за счет издержек по содержанию з</w:t>
      </w:r>
      <w:r w:rsidRPr="00E70D68">
        <w:t>а</w:t>
      </w:r>
      <w:r w:rsidRPr="00E70D68">
        <w:t>пасов на складах. Это - расходы на складские операции, аренду склада, текущие затраты по с</w:t>
      </w:r>
      <w:r w:rsidRPr="00E70D68">
        <w:t>о</w:t>
      </w:r>
      <w:r w:rsidRPr="00E70D68">
        <w:t>держанию складов. Кроме того, создание складских запасов приводит к иммобилизации (замор</w:t>
      </w:r>
      <w:r w:rsidRPr="00E70D68">
        <w:t>а</w:t>
      </w:r>
      <w:r w:rsidRPr="00E70D68">
        <w:t>живанию) значительных финансовых ресурсов, которые могли бы быть использованы организац</w:t>
      </w:r>
      <w:r w:rsidRPr="00E70D68">
        <w:t>и</w:t>
      </w:r>
      <w:r w:rsidRPr="00E70D68">
        <w:t>ей на другие цели. Поэтому складирование продукции оправдано только в том случае, если оно позволяет снизить издержки или улучшить качество логистического сервиса (достичь более быс</w:t>
      </w:r>
      <w:r w:rsidRPr="00E70D68">
        <w:t>т</w:t>
      </w:r>
      <w:r w:rsidRPr="00E70D68">
        <w:t>рого реагирования на спрос или экономии на превентивных закупках по более низким ценам).</w:t>
      </w:r>
    </w:p>
    <w:p w:rsidR="00B34DBE" w:rsidRPr="00E70D68" w:rsidRDefault="00B34DBE" w:rsidP="00B34DBE">
      <w:pPr>
        <w:ind w:firstLine="567"/>
        <w:jc w:val="both"/>
      </w:pPr>
      <w:r w:rsidRPr="00E70D68">
        <w:t>Положительная роль складирования заключается в том, что они обеспечивают выравнивание производства, создают необходимые технические и организационные условия для комплектации грузов, концентрации и распределения запасов.</w:t>
      </w:r>
    </w:p>
    <w:p w:rsidR="00B34DBE" w:rsidRPr="003942F7" w:rsidRDefault="003942F7" w:rsidP="003942F7">
      <w:pPr>
        <w:ind w:firstLine="567"/>
        <w:jc w:val="both"/>
        <w:rPr>
          <w:b/>
          <w:bCs/>
        </w:rPr>
      </w:pPr>
      <w:r>
        <w:rPr>
          <w:b/>
          <w:bCs/>
        </w:rPr>
        <w:t xml:space="preserve">2.Виды и функции складов. </w:t>
      </w:r>
      <w:r w:rsidR="00B34DBE" w:rsidRPr="00E70D68">
        <w:rPr>
          <w:b/>
          <w:bCs/>
          <w:i/>
          <w:iCs/>
        </w:rPr>
        <w:t>Классификация складов.</w:t>
      </w:r>
      <w:r w:rsidR="00B34DBE" w:rsidRPr="00E70D68">
        <w:rPr>
          <w:b/>
          <w:bCs/>
        </w:rPr>
        <w:t xml:space="preserve"> </w:t>
      </w:r>
      <w:r w:rsidR="00B34DBE" w:rsidRPr="00E70D68">
        <w:t>Объективная необходимость в сп</w:t>
      </w:r>
      <w:r w:rsidR="00B34DBE" w:rsidRPr="00E70D68">
        <w:t>е</w:t>
      </w:r>
      <w:r w:rsidR="00B34DBE" w:rsidRPr="00E70D68">
        <w:t>циально обустроенных местах  для содержания запасов существует на всех стадиях движения м</w:t>
      </w:r>
      <w:r w:rsidR="00B34DBE" w:rsidRPr="00E70D68">
        <w:t>а</w:t>
      </w:r>
      <w:r w:rsidR="00B34DBE" w:rsidRPr="00E70D68">
        <w:t>териальных потоков, начиная от первичного источника сырья и кончая конечным потреблением. Этим объясняется наличие большого количества видов складов.</w:t>
      </w:r>
    </w:p>
    <w:p w:rsidR="00B34DBE" w:rsidRPr="00E70D68" w:rsidRDefault="00B34DBE" w:rsidP="00B34DBE">
      <w:pPr>
        <w:ind w:firstLine="567"/>
        <w:jc w:val="both"/>
      </w:pPr>
      <w:r w:rsidRPr="00E70D68">
        <w:t>В зависимости от места в логистической цепи и роли в процессе товародвижения они разд</w:t>
      </w:r>
      <w:r w:rsidRPr="00E70D68">
        <w:t>е</w:t>
      </w:r>
      <w:r w:rsidRPr="00E70D68">
        <w:t>ляются на следующие группы:</w:t>
      </w:r>
    </w:p>
    <w:p w:rsidR="00B34DBE" w:rsidRPr="00E70D68" w:rsidRDefault="00B34DBE" w:rsidP="00965E69">
      <w:pPr>
        <w:numPr>
          <w:ilvl w:val="0"/>
          <w:numId w:val="87"/>
        </w:numPr>
        <w:tabs>
          <w:tab w:val="clear" w:pos="360"/>
          <w:tab w:val="num" w:pos="993"/>
        </w:tabs>
        <w:autoSpaceDE w:val="0"/>
        <w:autoSpaceDN w:val="0"/>
        <w:ind w:left="0" w:firstLine="567"/>
        <w:jc w:val="both"/>
      </w:pPr>
      <w:r w:rsidRPr="00E70D68">
        <w:t>склады предприятий-производителей продукции (в сфере снабжения);</w:t>
      </w:r>
    </w:p>
    <w:p w:rsidR="00B34DBE" w:rsidRPr="00E70D68" w:rsidRDefault="00B34DBE" w:rsidP="00965E69">
      <w:pPr>
        <w:numPr>
          <w:ilvl w:val="0"/>
          <w:numId w:val="87"/>
        </w:numPr>
        <w:tabs>
          <w:tab w:val="clear" w:pos="360"/>
          <w:tab w:val="num" w:pos="993"/>
        </w:tabs>
        <w:autoSpaceDE w:val="0"/>
        <w:autoSpaceDN w:val="0"/>
        <w:ind w:left="0" w:firstLine="567"/>
        <w:jc w:val="both"/>
      </w:pPr>
      <w:r w:rsidRPr="00E70D68">
        <w:t>склады потребителей продукции (в сфере производства);</w:t>
      </w:r>
    </w:p>
    <w:p w:rsidR="00B34DBE" w:rsidRPr="00E70D68" w:rsidRDefault="00B34DBE" w:rsidP="00965E69">
      <w:pPr>
        <w:numPr>
          <w:ilvl w:val="0"/>
          <w:numId w:val="87"/>
        </w:numPr>
        <w:tabs>
          <w:tab w:val="clear" w:pos="360"/>
          <w:tab w:val="num" w:pos="993"/>
        </w:tabs>
        <w:autoSpaceDE w:val="0"/>
        <w:autoSpaceDN w:val="0"/>
        <w:ind w:left="0" w:firstLine="567"/>
        <w:jc w:val="both"/>
      </w:pPr>
      <w:r w:rsidRPr="00E70D68">
        <w:t>слады сбытовых фирм (в сфере распределения);</w:t>
      </w:r>
    </w:p>
    <w:p w:rsidR="00B34DBE" w:rsidRPr="00E70D68" w:rsidRDefault="00B34DBE" w:rsidP="00965E69">
      <w:pPr>
        <w:numPr>
          <w:ilvl w:val="0"/>
          <w:numId w:val="87"/>
        </w:numPr>
        <w:tabs>
          <w:tab w:val="clear" w:pos="360"/>
          <w:tab w:val="num" w:pos="993"/>
        </w:tabs>
        <w:autoSpaceDE w:val="0"/>
        <w:autoSpaceDN w:val="0"/>
        <w:ind w:left="0" w:firstLine="567"/>
        <w:jc w:val="both"/>
      </w:pPr>
      <w:r w:rsidRPr="00E70D68">
        <w:t>склады посреднических организаций.</w:t>
      </w:r>
    </w:p>
    <w:p w:rsidR="00B34DBE" w:rsidRPr="00E70D68" w:rsidRDefault="00B34DBE" w:rsidP="00B34DBE">
      <w:pPr>
        <w:ind w:firstLine="567"/>
        <w:jc w:val="both"/>
      </w:pPr>
      <w:r w:rsidRPr="00E70D68">
        <w:rPr>
          <w:i/>
          <w:iCs/>
        </w:rPr>
        <w:t xml:space="preserve">Склады предприятий-производителей </w:t>
      </w:r>
      <w:r w:rsidRPr="00E70D68">
        <w:t>специализируются на хранении сырья, материалов, комплектующих и другой продукции производственного назначения и осуществляют снабжение (прежде всего) производящих потребителей.</w:t>
      </w:r>
    </w:p>
    <w:p w:rsidR="00B34DBE" w:rsidRPr="00E70D68" w:rsidRDefault="00B34DBE" w:rsidP="00B34DBE">
      <w:pPr>
        <w:ind w:firstLine="567"/>
        <w:jc w:val="both"/>
      </w:pPr>
      <w:r w:rsidRPr="00E70D68">
        <w:rPr>
          <w:i/>
          <w:iCs/>
        </w:rPr>
        <w:t xml:space="preserve">Склады в производстве </w:t>
      </w:r>
      <w:r w:rsidRPr="00E70D68">
        <w:t>предназначены для обеспечения непрерывности протекания технол</w:t>
      </w:r>
      <w:r w:rsidRPr="00E70D68">
        <w:t>о</w:t>
      </w:r>
      <w:r w:rsidRPr="00E70D68">
        <w:t>гических процессов. На этих складах хранятся запасы незавершенного производства, приборы, инструменты, запчасти и др. В зависимости от роли в процессе производства и подчиненности склады промышленных организаций разделяются на снабженческие (подчиняются отделу матер</w:t>
      </w:r>
      <w:r w:rsidRPr="00E70D68">
        <w:t>и</w:t>
      </w:r>
      <w:r w:rsidRPr="00E70D68">
        <w:t>ально-технического снабжения), питающие производство материалами, комплектующими изд</w:t>
      </w:r>
      <w:r w:rsidRPr="00E70D68">
        <w:t>е</w:t>
      </w:r>
      <w:r w:rsidRPr="00E70D68">
        <w:t>лиями, покупными полуфабрикатами и т.п.; производственные (подчиняются планово-производственному или планово-диспетчерскому отделу), предназначенные для хранения пол</w:t>
      </w:r>
      <w:r w:rsidRPr="00E70D68">
        <w:t>у</w:t>
      </w:r>
      <w:r w:rsidRPr="00E70D68">
        <w:t>фабрикатов собственного производства и технологической оснастки; сбытовые (подчиняются о</w:t>
      </w:r>
      <w:r w:rsidRPr="00E70D68">
        <w:t>т</w:t>
      </w:r>
      <w:r w:rsidRPr="00E70D68">
        <w:t>делу сбыта), в которых хранятся материальные ценности, подлежащие реализации. В зависимости от сферы обслуживания склады предприятий подразделяются на общезаводские (центральные), прицеховые (филиалы центральных складов) и цеховые, подчиняющиеся начальникам цехов.</w:t>
      </w:r>
    </w:p>
    <w:p w:rsidR="00B34DBE" w:rsidRPr="00E70D68" w:rsidRDefault="00B34DBE" w:rsidP="00B34DBE">
      <w:pPr>
        <w:ind w:firstLine="567"/>
        <w:jc w:val="both"/>
      </w:pPr>
      <w:r w:rsidRPr="00E70D68">
        <w:rPr>
          <w:i/>
          <w:iCs/>
        </w:rPr>
        <w:t xml:space="preserve">Склады сбытовых организаций </w:t>
      </w:r>
      <w:r w:rsidRPr="00E70D68">
        <w:t>служат для поддержания непрерывности движения товаров из сферы производства в сферу потребления. Основное их назначение заключается в преобразов</w:t>
      </w:r>
      <w:r w:rsidRPr="00E70D68">
        <w:t>а</w:t>
      </w:r>
      <w:r w:rsidRPr="00E70D68">
        <w:t>нии производственного ассортимента в торговый и в бесперебойном обеспечении различных п</w:t>
      </w:r>
      <w:r w:rsidRPr="00E70D68">
        <w:t>о</w:t>
      </w:r>
      <w:r w:rsidRPr="00E70D68">
        <w:t>требителей, включая розничную сеть.</w:t>
      </w:r>
    </w:p>
    <w:p w:rsidR="00B34DBE" w:rsidRPr="00E70D68" w:rsidRDefault="00B34DBE" w:rsidP="00B34DBE">
      <w:pPr>
        <w:ind w:firstLine="567"/>
        <w:jc w:val="both"/>
      </w:pPr>
      <w:r w:rsidRPr="00E70D68">
        <w:rPr>
          <w:i/>
          <w:iCs/>
        </w:rPr>
        <w:t xml:space="preserve">Склады посреднических (прежде всего транспортных) организаций </w:t>
      </w:r>
      <w:r w:rsidRPr="00E70D68">
        <w:t>предназначены для вр</w:t>
      </w:r>
      <w:r w:rsidRPr="00E70D68">
        <w:t>е</w:t>
      </w:r>
      <w:r w:rsidRPr="00E70D68">
        <w:t>менного складирования, связанного с экспедицией материальных ценностей. Сюда относятся: склады железнодорожных станций; грузовые терминалы автотранспорта, морских и речных по</w:t>
      </w:r>
      <w:r w:rsidRPr="00E70D68">
        <w:t>р</w:t>
      </w:r>
      <w:r w:rsidRPr="00E70D68">
        <w:t>тов; терминалы воздушного транспорта. По характеру выполняемых операций грузопереработки они относятся к транспортно-перевалочным. Группа этих складов может находиться как в рамках снабженческой, так и распределительной логистики.</w:t>
      </w:r>
    </w:p>
    <w:p w:rsidR="00B34DBE" w:rsidRPr="00E70D68" w:rsidRDefault="00B34DBE" w:rsidP="00B34DBE">
      <w:pPr>
        <w:ind w:firstLine="567"/>
        <w:jc w:val="both"/>
      </w:pPr>
      <w:r w:rsidRPr="00E70D68">
        <w:lastRenderedPageBreak/>
        <w:t>По функциональному назначению все склады делятся на пять разновидностей:</w:t>
      </w:r>
    </w:p>
    <w:p w:rsidR="00B34DBE" w:rsidRPr="00E70D68" w:rsidRDefault="00B34DBE" w:rsidP="00965E69">
      <w:pPr>
        <w:numPr>
          <w:ilvl w:val="0"/>
          <w:numId w:val="88"/>
        </w:numPr>
        <w:tabs>
          <w:tab w:val="clear" w:pos="360"/>
          <w:tab w:val="num" w:pos="993"/>
        </w:tabs>
        <w:autoSpaceDE w:val="0"/>
        <w:autoSpaceDN w:val="0"/>
        <w:ind w:left="0" w:firstLine="567"/>
        <w:jc w:val="both"/>
      </w:pPr>
      <w:r w:rsidRPr="00E70D68">
        <w:rPr>
          <w:i/>
          <w:iCs/>
        </w:rPr>
        <w:t>склады перевалки</w:t>
      </w:r>
      <w:r w:rsidRPr="00E70D68">
        <w:t xml:space="preserve"> (оборота) грузов в транспортных узлах при выполнении смешанных, комбинированных и других перевозок;</w:t>
      </w:r>
    </w:p>
    <w:p w:rsidR="00B34DBE" w:rsidRPr="00E70D68" w:rsidRDefault="00B34DBE" w:rsidP="00965E69">
      <w:pPr>
        <w:numPr>
          <w:ilvl w:val="0"/>
          <w:numId w:val="88"/>
        </w:numPr>
        <w:tabs>
          <w:tab w:val="clear" w:pos="360"/>
          <w:tab w:val="num" w:pos="993"/>
        </w:tabs>
        <w:autoSpaceDE w:val="0"/>
        <w:autoSpaceDN w:val="0"/>
        <w:ind w:left="0" w:firstLine="567"/>
        <w:jc w:val="both"/>
      </w:pPr>
      <w:r w:rsidRPr="00E70D68">
        <w:rPr>
          <w:i/>
          <w:iCs/>
        </w:rPr>
        <w:t xml:space="preserve">склады хранения, </w:t>
      </w:r>
      <w:r w:rsidRPr="00E70D68">
        <w:t>обеспечивающие концентрацию необходимых материалов и их хран</w:t>
      </w:r>
      <w:r w:rsidRPr="00E70D68">
        <w:t>е</w:t>
      </w:r>
      <w:r w:rsidRPr="00E70D68">
        <w:t>ние для соответствующего функционирования производства;</w:t>
      </w:r>
    </w:p>
    <w:p w:rsidR="00B34DBE" w:rsidRPr="00E70D68" w:rsidRDefault="00B34DBE" w:rsidP="00965E69">
      <w:pPr>
        <w:numPr>
          <w:ilvl w:val="0"/>
          <w:numId w:val="88"/>
        </w:numPr>
        <w:tabs>
          <w:tab w:val="clear" w:pos="360"/>
          <w:tab w:val="num" w:pos="993"/>
        </w:tabs>
        <w:autoSpaceDE w:val="0"/>
        <w:autoSpaceDN w:val="0"/>
        <w:ind w:left="0" w:firstLine="567"/>
        <w:jc w:val="both"/>
      </w:pPr>
      <w:r w:rsidRPr="00E70D68">
        <w:rPr>
          <w:i/>
          <w:iCs/>
        </w:rPr>
        <w:t>склады комиссионирования</w:t>
      </w:r>
      <w:r w:rsidRPr="00E70D68">
        <w:t>, предназначенные для формирования заказов в соответствии со специфическими требованиями клиентов;</w:t>
      </w:r>
    </w:p>
    <w:p w:rsidR="00B34DBE" w:rsidRPr="00E70D68" w:rsidRDefault="00B34DBE" w:rsidP="00965E69">
      <w:pPr>
        <w:numPr>
          <w:ilvl w:val="0"/>
          <w:numId w:val="88"/>
        </w:numPr>
        <w:tabs>
          <w:tab w:val="clear" w:pos="360"/>
          <w:tab w:val="num" w:pos="993"/>
        </w:tabs>
        <w:autoSpaceDE w:val="0"/>
        <w:autoSpaceDN w:val="0"/>
        <w:ind w:left="0" w:firstLine="567"/>
        <w:jc w:val="both"/>
      </w:pPr>
      <w:r w:rsidRPr="00E70D68">
        <w:rPr>
          <w:i/>
          <w:iCs/>
        </w:rPr>
        <w:t xml:space="preserve">склады сохранения, </w:t>
      </w:r>
      <w:r w:rsidRPr="00E70D68">
        <w:t>обеспечивающие сохранность и защиту складируемых изделий;</w:t>
      </w:r>
    </w:p>
    <w:p w:rsidR="00B34DBE" w:rsidRPr="00E70D68" w:rsidRDefault="00B34DBE" w:rsidP="00965E69">
      <w:pPr>
        <w:numPr>
          <w:ilvl w:val="0"/>
          <w:numId w:val="88"/>
        </w:numPr>
        <w:tabs>
          <w:tab w:val="clear" w:pos="360"/>
          <w:tab w:val="num" w:pos="993"/>
        </w:tabs>
        <w:autoSpaceDE w:val="0"/>
        <w:autoSpaceDN w:val="0"/>
        <w:ind w:left="0" w:firstLine="567"/>
        <w:jc w:val="both"/>
      </w:pPr>
      <w:r w:rsidRPr="00E70D68">
        <w:rPr>
          <w:i/>
          <w:iCs/>
        </w:rPr>
        <w:t xml:space="preserve">специальные склады </w:t>
      </w:r>
      <w:r w:rsidRPr="00E70D68">
        <w:t>(например, таможенные склады, склады временного хранения, тары, возвратных отходов и т.д.).</w:t>
      </w:r>
    </w:p>
    <w:p w:rsidR="00B34DBE" w:rsidRPr="00E70D68" w:rsidRDefault="00B34DBE" w:rsidP="00B34DBE">
      <w:pPr>
        <w:ind w:firstLine="567"/>
        <w:jc w:val="both"/>
      </w:pPr>
      <w:r w:rsidRPr="00E70D68">
        <w:t xml:space="preserve">По конструктивным особенностям склады подразделяются на </w:t>
      </w:r>
      <w:r w:rsidRPr="00E70D68">
        <w:rPr>
          <w:i/>
          <w:iCs/>
        </w:rPr>
        <w:t xml:space="preserve">закрытые, полузакрытые </w:t>
      </w:r>
      <w:r w:rsidRPr="00E70D68">
        <w:t xml:space="preserve">(имеющие только крышу или крышу и одну, две или три стены) и </w:t>
      </w:r>
      <w:r w:rsidRPr="00E70D68">
        <w:rPr>
          <w:i/>
          <w:iCs/>
        </w:rPr>
        <w:t>открытые площадки.</w:t>
      </w:r>
      <w:r w:rsidRPr="00E70D68">
        <w:t xml:space="preserve"> </w:t>
      </w:r>
    </w:p>
    <w:p w:rsidR="00B34DBE" w:rsidRPr="00E70D68" w:rsidRDefault="00B34DBE" w:rsidP="00B34DBE">
      <w:pPr>
        <w:ind w:firstLine="567"/>
        <w:jc w:val="both"/>
      </w:pPr>
      <w:r w:rsidRPr="00E70D68">
        <w:t xml:space="preserve">В зависимости от специфики и номенклатуры хранимых материалов склады подразделяются на </w:t>
      </w:r>
      <w:r w:rsidRPr="00E70D68">
        <w:rPr>
          <w:i/>
          <w:iCs/>
        </w:rPr>
        <w:t xml:space="preserve">универсальные </w:t>
      </w:r>
      <w:r w:rsidRPr="00E70D68">
        <w:t xml:space="preserve">и </w:t>
      </w:r>
      <w:r w:rsidRPr="00E70D68">
        <w:rPr>
          <w:i/>
          <w:iCs/>
        </w:rPr>
        <w:t>специализированные.</w:t>
      </w:r>
      <w:r w:rsidRPr="00E70D68">
        <w:t xml:space="preserve"> В универсальных складах хранятся материальные ресу</w:t>
      </w:r>
      <w:r w:rsidRPr="00E70D68">
        <w:t>р</w:t>
      </w:r>
      <w:r w:rsidRPr="00E70D68">
        <w:t>сы широкой номенклатуры. Специализированные склады предназначаются для хранения одн</w:t>
      </w:r>
      <w:r w:rsidRPr="00E70D68">
        <w:t>о</w:t>
      </w:r>
      <w:r w:rsidRPr="00E70D68">
        <w:t>родных материалов (например, склад чугуна, лакокрасочных материалов и т.д.).</w:t>
      </w:r>
    </w:p>
    <w:p w:rsidR="00B34DBE" w:rsidRPr="00E70D68" w:rsidRDefault="00B34DBE" w:rsidP="00B34DBE">
      <w:pPr>
        <w:ind w:firstLine="567"/>
        <w:jc w:val="both"/>
      </w:pPr>
      <w:r w:rsidRPr="00E70D68">
        <w:t xml:space="preserve">Различают склады и по степени механизации складских операций: </w:t>
      </w:r>
      <w:r w:rsidRPr="00E70D68">
        <w:rPr>
          <w:i/>
          <w:iCs/>
        </w:rPr>
        <w:t>немеханизированные, м</w:t>
      </w:r>
      <w:r w:rsidRPr="00E70D68">
        <w:rPr>
          <w:i/>
          <w:iCs/>
        </w:rPr>
        <w:t>е</w:t>
      </w:r>
      <w:r w:rsidRPr="00E70D68">
        <w:rPr>
          <w:i/>
          <w:iCs/>
        </w:rPr>
        <w:t>ханизированные, автоматизированные и автоматические.</w:t>
      </w:r>
      <w:r w:rsidRPr="00E70D68">
        <w:t xml:space="preserve">  </w:t>
      </w:r>
    </w:p>
    <w:p w:rsidR="00B34DBE" w:rsidRPr="00E70D68" w:rsidRDefault="00B34DBE" w:rsidP="00B34DBE">
      <w:pPr>
        <w:ind w:firstLine="567"/>
        <w:jc w:val="both"/>
      </w:pPr>
      <w:r w:rsidRPr="00E70D68">
        <w:rPr>
          <w:b/>
          <w:bCs/>
          <w:i/>
          <w:iCs/>
        </w:rPr>
        <w:t>Функции складов</w:t>
      </w:r>
      <w:r w:rsidRPr="00E70D68">
        <w:rPr>
          <w:i/>
          <w:iCs/>
        </w:rPr>
        <w:t>.</w:t>
      </w:r>
      <w:r w:rsidRPr="00E70D68">
        <w:t xml:space="preserve"> К основным функциям склада можно отнести следующие:</w:t>
      </w:r>
    </w:p>
    <w:p w:rsidR="00B34DBE" w:rsidRPr="00E70D68" w:rsidRDefault="00B34DBE" w:rsidP="00B34DBE">
      <w:pPr>
        <w:ind w:firstLine="567"/>
        <w:jc w:val="both"/>
      </w:pPr>
      <w:r w:rsidRPr="00E70D68">
        <w:rPr>
          <w:i/>
          <w:iCs/>
        </w:rPr>
        <w:t>1.</w:t>
      </w:r>
      <w:r w:rsidRPr="00E70D68">
        <w:t xml:space="preserve"> </w:t>
      </w:r>
      <w:r w:rsidRPr="00E70D68">
        <w:rPr>
          <w:i/>
          <w:iCs/>
        </w:rPr>
        <w:t>Создание необходимого ассортимента в соответствии с заказом потребителей.</w:t>
      </w:r>
      <w:r w:rsidRPr="00E70D68">
        <w:t xml:space="preserve"> В зак</w:t>
      </w:r>
      <w:r w:rsidRPr="00E70D68">
        <w:t>у</w:t>
      </w:r>
      <w:r w:rsidRPr="00E70D68">
        <w:t>почной и производственной логистике эта функция направлена на обеспечение необходимыми м</w:t>
      </w:r>
      <w:r w:rsidRPr="00E70D68">
        <w:t>а</w:t>
      </w:r>
      <w:r w:rsidRPr="00E70D68">
        <w:t>териально-техническими ресурсами (по количеству и качеству) различных фаз производства. В распределительной логистике данная функция имеет особое значение. Склады торговли осущес</w:t>
      </w:r>
      <w:r w:rsidRPr="00E70D68">
        <w:t>т</w:t>
      </w:r>
      <w:r w:rsidRPr="00E70D68">
        <w:t>вляют преобразование производственного ассортимента в потребительский в соответствии с зак</w:t>
      </w:r>
      <w:r w:rsidRPr="00E70D68">
        <w:t>а</w:t>
      </w:r>
      <w:r w:rsidRPr="00E70D68">
        <w:t>зом клиента. Создание нужного ассортимента на складе содействует эффективному выполнению заказов потребителей и осуществлению более частых поставок в том объеме, который требуется клиенту.</w:t>
      </w:r>
    </w:p>
    <w:p w:rsidR="00B34DBE" w:rsidRPr="00E70D68" w:rsidRDefault="00B34DBE" w:rsidP="00B34DBE">
      <w:pPr>
        <w:ind w:firstLine="567"/>
        <w:jc w:val="both"/>
      </w:pPr>
      <w:r w:rsidRPr="00E70D68">
        <w:rPr>
          <w:i/>
          <w:iCs/>
        </w:rPr>
        <w:t>2.</w:t>
      </w:r>
      <w:r w:rsidRPr="00E70D68">
        <w:t xml:space="preserve"> </w:t>
      </w:r>
      <w:r w:rsidRPr="00E70D68">
        <w:rPr>
          <w:i/>
          <w:iCs/>
        </w:rPr>
        <w:t xml:space="preserve">Складирование и хранение. </w:t>
      </w:r>
      <w:r w:rsidRPr="00E70D68">
        <w:t>Выполнение этой функции позволяет выравнивать временную разницу между выпуском продукции и ее потреблением, дает возможность на базе создаваемых запасов обеспечивать непрерывный производственный процесс и бесперебойное снабжение п</w:t>
      </w:r>
      <w:r w:rsidRPr="00E70D68">
        <w:t>о</w:t>
      </w:r>
      <w:r w:rsidRPr="00E70D68">
        <w:t>требителей. Хранение товаров в распределительной системе необходимо также и в связи с сезо</w:t>
      </w:r>
      <w:r w:rsidRPr="00E70D68">
        <w:t>н</w:t>
      </w:r>
      <w:r w:rsidRPr="00E70D68">
        <w:t>ным потреблением некоторых товаров.</w:t>
      </w:r>
    </w:p>
    <w:p w:rsidR="00B34DBE" w:rsidRPr="00E70D68" w:rsidRDefault="00B34DBE" w:rsidP="00B34DBE">
      <w:pPr>
        <w:ind w:firstLine="567"/>
        <w:jc w:val="both"/>
      </w:pPr>
      <w:r w:rsidRPr="00E70D68">
        <w:rPr>
          <w:i/>
          <w:iCs/>
        </w:rPr>
        <w:t>3.</w:t>
      </w:r>
      <w:r w:rsidRPr="00E70D68">
        <w:t xml:space="preserve"> </w:t>
      </w:r>
      <w:r w:rsidRPr="00E70D68">
        <w:rPr>
          <w:i/>
          <w:iCs/>
        </w:rPr>
        <w:t xml:space="preserve">Утилизация партий отгрузки и транспортировка грузов. </w:t>
      </w:r>
      <w:r w:rsidRPr="00E70D68">
        <w:t>Многие потребители заказывают со складов партии “меньше чем вагон” или “меньше чем трейлер”, что значительно увеличивает издержки, связанные с доставкой таких грузов. Для сокращения транспортных расходов склад может осуществлять функцию объединения (утилизацию) небольших партий грузов для нескол</w:t>
      </w:r>
      <w:r w:rsidRPr="00E70D68">
        <w:t>ь</w:t>
      </w:r>
      <w:r w:rsidRPr="00E70D68">
        <w:t>ких клиентов, до полной загрузки транспортного средства.</w:t>
      </w:r>
    </w:p>
    <w:p w:rsidR="00B34DBE" w:rsidRDefault="00B34DBE" w:rsidP="00B34DBE">
      <w:pPr>
        <w:ind w:firstLine="567"/>
        <w:jc w:val="both"/>
        <w:rPr>
          <w:b/>
          <w:bCs/>
          <w:sz w:val="28"/>
          <w:szCs w:val="28"/>
        </w:rPr>
      </w:pPr>
      <w:r w:rsidRPr="00E70D68">
        <w:rPr>
          <w:i/>
          <w:iCs/>
        </w:rPr>
        <w:t>4.</w:t>
      </w:r>
      <w:r w:rsidRPr="00E70D68">
        <w:t xml:space="preserve"> </w:t>
      </w:r>
      <w:r w:rsidRPr="00E70D68">
        <w:rPr>
          <w:i/>
          <w:iCs/>
        </w:rPr>
        <w:t xml:space="preserve">Предоставление услуг. </w:t>
      </w:r>
      <w:r w:rsidRPr="00E70D68">
        <w:t>С целью обеспечения более высокого уровня обслуживания потр</w:t>
      </w:r>
      <w:r w:rsidRPr="00E70D68">
        <w:t>е</w:t>
      </w:r>
      <w:r w:rsidRPr="00E70D68">
        <w:t>бителей склады могут оказывать клиентам различные услуги: подготовку товаров для продажи (фасовка продукции, заполнение контейнеров, распаковка и т.д.); проверку функционирования приборов и оборудования, монтаж; придание продукции товарного вида; транспортно-экспедиционные услуги и т.д.</w:t>
      </w:r>
    </w:p>
    <w:p w:rsidR="00B34DBE" w:rsidRPr="00E70D68" w:rsidRDefault="00B34DBE" w:rsidP="003942F7">
      <w:pPr>
        <w:spacing w:line="264" w:lineRule="auto"/>
        <w:ind w:firstLine="709"/>
        <w:jc w:val="both"/>
      </w:pPr>
      <w:r w:rsidRPr="003942F7">
        <w:rPr>
          <w:b/>
          <w:bCs/>
        </w:rPr>
        <w:t>3.Процесс складирования</w:t>
      </w:r>
      <w:r w:rsidR="003942F7">
        <w:rPr>
          <w:b/>
          <w:bCs/>
        </w:rPr>
        <w:t xml:space="preserve">. </w:t>
      </w:r>
      <w:r w:rsidRPr="00E70D68">
        <w:rPr>
          <w:b/>
          <w:bCs/>
          <w:i/>
          <w:iCs/>
        </w:rPr>
        <w:t xml:space="preserve"> Характеристика складских операций. </w:t>
      </w:r>
      <w:r w:rsidRPr="00E70D68">
        <w:t>Комплекс складских операций представляет собой следующую последовательность:</w:t>
      </w:r>
    </w:p>
    <w:p w:rsidR="00B34DBE" w:rsidRPr="00E70D68" w:rsidRDefault="00B34DBE" w:rsidP="00965E69">
      <w:pPr>
        <w:numPr>
          <w:ilvl w:val="0"/>
          <w:numId w:val="83"/>
        </w:numPr>
        <w:tabs>
          <w:tab w:val="clear" w:pos="360"/>
          <w:tab w:val="num" w:pos="993"/>
        </w:tabs>
        <w:autoSpaceDE w:val="0"/>
        <w:autoSpaceDN w:val="0"/>
        <w:ind w:left="0" w:firstLine="567"/>
        <w:jc w:val="both"/>
      </w:pPr>
      <w:r w:rsidRPr="00E70D68">
        <w:t>разгрузка и приемка грузов;</w:t>
      </w:r>
    </w:p>
    <w:p w:rsidR="00B34DBE" w:rsidRPr="00E70D68" w:rsidRDefault="00B34DBE" w:rsidP="00965E69">
      <w:pPr>
        <w:numPr>
          <w:ilvl w:val="0"/>
          <w:numId w:val="83"/>
        </w:numPr>
        <w:tabs>
          <w:tab w:val="clear" w:pos="360"/>
          <w:tab w:val="num" w:pos="993"/>
        </w:tabs>
        <w:autoSpaceDE w:val="0"/>
        <w:autoSpaceDN w:val="0"/>
        <w:ind w:left="0" w:firstLine="567"/>
        <w:jc w:val="both"/>
      </w:pPr>
      <w:r w:rsidRPr="00E70D68">
        <w:t>размещение на хранение (укладка товаров в стеллажи, штабели);</w:t>
      </w:r>
    </w:p>
    <w:p w:rsidR="00B34DBE" w:rsidRPr="00E70D68" w:rsidRDefault="00B34DBE" w:rsidP="00965E69">
      <w:pPr>
        <w:numPr>
          <w:ilvl w:val="0"/>
          <w:numId w:val="83"/>
        </w:numPr>
        <w:tabs>
          <w:tab w:val="clear" w:pos="360"/>
          <w:tab w:val="num" w:pos="993"/>
        </w:tabs>
        <w:autoSpaceDE w:val="0"/>
        <w:autoSpaceDN w:val="0"/>
        <w:ind w:left="0" w:firstLine="567"/>
        <w:jc w:val="both"/>
      </w:pPr>
      <w:r w:rsidRPr="00E70D68">
        <w:t>комплектация и отгрузка товаров;</w:t>
      </w:r>
    </w:p>
    <w:p w:rsidR="00B34DBE" w:rsidRPr="00E70D68" w:rsidRDefault="00B34DBE" w:rsidP="00965E69">
      <w:pPr>
        <w:numPr>
          <w:ilvl w:val="0"/>
          <w:numId w:val="83"/>
        </w:numPr>
        <w:tabs>
          <w:tab w:val="clear" w:pos="360"/>
          <w:tab w:val="num" w:pos="993"/>
        </w:tabs>
        <w:autoSpaceDE w:val="0"/>
        <w:autoSpaceDN w:val="0"/>
        <w:ind w:left="0" w:firstLine="567"/>
        <w:jc w:val="both"/>
      </w:pPr>
      <w:r w:rsidRPr="00E70D68">
        <w:lastRenderedPageBreak/>
        <w:t>внутрискладская транспортировка грузов.</w:t>
      </w:r>
    </w:p>
    <w:p w:rsidR="00B34DBE" w:rsidRPr="00E70D68" w:rsidRDefault="00B34DBE" w:rsidP="00B34DBE">
      <w:pPr>
        <w:ind w:firstLine="567"/>
        <w:jc w:val="both"/>
      </w:pPr>
      <w:r w:rsidRPr="00E70D68">
        <w:rPr>
          <w:i/>
          <w:iCs/>
        </w:rPr>
        <w:t>Разгрузка и приемка грузов</w:t>
      </w:r>
      <w:r w:rsidRPr="00E70D68">
        <w:t xml:space="preserve"> производится в соответствии с условиями поставки заключенн</w:t>
      </w:r>
      <w:r w:rsidRPr="00E70D68">
        <w:t>о</w:t>
      </w:r>
      <w:r w:rsidRPr="00E70D68">
        <w:t>го договора. Технология выполнения указанных работ на складе зависит от характера груза (штучный, сыпучий), от типа транспортного средства (трейлер, контейнер), а также от вида и</w:t>
      </w:r>
      <w:r w:rsidRPr="00E70D68">
        <w:t>с</w:t>
      </w:r>
      <w:r w:rsidRPr="00E70D68">
        <w:t>пользуемых средств механизации. В процессе приемки происходит сверка фактических параме</w:t>
      </w:r>
      <w:r w:rsidRPr="00E70D68">
        <w:t>т</w:t>
      </w:r>
      <w:r w:rsidRPr="00E70D68">
        <w:t>ров прибывшего груза с данными товарно-сопроводительных документов, оформление прибывш</w:t>
      </w:r>
      <w:r w:rsidRPr="00E70D68">
        <w:t>е</w:t>
      </w:r>
      <w:r w:rsidRPr="00E70D68">
        <w:t>го груза через информационную систему и формирование складской грузовой единицы.</w:t>
      </w:r>
    </w:p>
    <w:p w:rsidR="00B34DBE" w:rsidRPr="00E70D68" w:rsidRDefault="00B34DBE" w:rsidP="00B34DBE">
      <w:pPr>
        <w:ind w:firstLine="567"/>
        <w:jc w:val="both"/>
      </w:pPr>
      <w:r w:rsidRPr="00E70D68">
        <w:t xml:space="preserve">На складе принятый по количеству и качеству груз перемещается в зону </w:t>
      </w:r>
      <w:r w:rsidRPr="00E70D68">
        <w:rPr>
          <w:i/>
          <w:iCs/>
        </w:rPr>
        <w:t>хранения.</w:t>
      </w:r>
      <w:r w:rsidRPr="00E70D68">
        <w:t xml:space="preserve"> Процесс хранения включает обеспечение соответствующих для этого условий и контроль за наличностью запасов на складе. Для упорядоченного хранения груза и экономичного его размещения испол</w:t>
      </w:r>
      <w:r w:rsidRPr="00E70D68">
        <w:t>ь</w:t>
      </w:r>
      <w:r w:rsidRPr="00E70D68">
        <w:t>зуют систему адресного хранения по принципу твердого (фиксированного) или свободного (груз размещается на любом свободном месте) выбора места складирования.</w:t>
      </w:r>
    </w:p>
    <w:p w:rsidR="00B34DBE" w:rsidRPr="00E70D68" w:rsidRDefault="00B34DBE" w:rsidP="00B34DBE">
      <w:pPr>
        <w:ind w:firstLine="567"/>
        <w:jc w:val="both"/>
      </w:pPr>
      <w:r w:rsidRPr="00E70D68">
        <w:t xml:space="preserve">Процесс </w:t>
      </w:r>
      <w:r w:rsidRPr="00E70D68">
        <w:rPr>
          <w:i/>
          <w:iCs/>
        </w:rPr>
        <w:t>комплектации</w:t>
      </w:r>
      <w:r w:rsidRPr="00E70D68">
        <w:t xml:space="preserve"> сводится к подготовке товаров в соответствии с заказами потребит</w:t>
      </w:r>
      <w:r w:rsidRPr="00E70D68">
        <w:t>е</w:t>
      </w:r>
      <w:r w:rsidRPr="00E70D68">
        <w:t>лей и включает отбор товара по заказу клиента, подготовку товара к отправке (укладывание в т</w:t>
      </w:r>
      <w:r w:rsidRPr="00E70D68">
        <w:t>а</w:t>
      </w:r>
      <w:r w:rsidRPr="00E70D68">
        <w:t>ру), объединение отдельных заказов в партию отправки и оформление транспортных накладных, погрузку грузов в транспортные средства.</w:t>
      </w:r>
    </w:p>
    <w:p w:rsidR="00B34DBE" w:rsidRPr="00E70D68" w:rsidRDefault="00B34DBE" w:rsidP="00B34DBE">
      <w:pPr>
        <w:ind w:firstLine="567"/>
        <w:jc w:val="both"/>
      </w:pPr>
      <w:r w:rsidRPr="00E70D68">
        <w:rPr>
          <w:i/>
          <w:iCs/>
        </w:rPr>
        <w:t>Внутрискладская транспортировка</w:t>
      </w:r>
      <w:r w:rsidRPr="00E70D68">
        <w:t xml:space="preserve"> предполагает перемещение грузов между различными зонами склада: с разгрузочной площадки в зону приемки, оттуда в зону хранения, комплектации и на погрузочную рампу. Транспортировка грузов внутри склада должна осуществляться по скво</w:t>
      </w:r>
      <w:r w:rsidRPr="00E70D68">
        <w:t>з</w:t>
      </w:r>
      <w:r w:rsidRPr="00E70D68">
        <w:t>ным прямоточным маршрутам. Это позволяет избежать повторного возвращения в любую из складских зон и неэффективного выполнения операций. Число перевалок (с одного вида оборуд</w:t>
      </w:r>
      <w:r w:rsidRPr="00E70D68">
        <w:t>о</w:t>
      </w:r>
      <w:r w:rsidRPr="00E70D68">
        <w:t>вания на другое) должно быть минимальным.</w:t>
      </w:r>
    </w:p>
    <w:p w:rsidR="00B34DBE" w:rsidRPr="00E70D68" w:rsidRDefault="00B34DBE" w:rsidP="00B34DBE">
      <w:pPr>
        <w:ind w:firstLine="567"/>
        <w:jc w:val="both"/>
      </w:pPr>
      <w:r w:rsidRPr="00E70D68">
        <w:t xml:space="preserve"> </w:t>
      </w:r>
      <w:r w:rsidRPr="00E70D68">
        <w:rPr>
          <w:b/>
          <w:bCs/>
          <w:i/>
          <w:iCs/>
        </w:rPr>
        <w:t>Организация работы складов промышленных предприятий.</w:t>
      </w:r>
      <w:r w:rsidRPr="00E70D68">
        <w:t xml:space="preserve"> Оперативно-производственная деятельность склада на предприятии включает работы по выгрузке, рассорт</w:t>
      </w:r>
      <w:r w:rsidRPr="00E70D68">
        <w:t>и</w:t>
      </w:r>
      <w:r w:rsidRPr="00E70D68">
        <w:t>ровке и приемке поступающих на склад материалов и изделий, их размещение и хранение, а также по отпуску и доставке потребителям.</w:t>
      </w:r>
    </w:p>
    <w:p w:rsidR="00B34DBE" w:rsidRPr="00E70D68" w:rsidRDefault="00B34DBE" w:rsidP="00B34DBE">
      <w:pPr>
        <w:ind w:firstLine="567"/>
        <w:jc w:val="both"/>
      </w:pPr>
      <w:r w:rsidRPr="00E70D68">
        <w:t>Доставка грузов на материальный склад производится в соответствии с планом завода. М</w:t>
      </w:r>
      <w:r w:rsidRPr="00E70D68">
        <w:t>а</w:t>
      </w:r>
      <w:r w:rsidRPr="00E70D68">
        <w:t>териалы и изделия на складе принимаются в соответствии с требованиями, изложенными в техн</w:t>
      </w:r>
      <w:r w:rsidRPr="00E70D68">
        <w:t>и</w:t>
      </w:r>
      <w:r w:rsidRPr="00E70D68">
        <w:t>ческой документации и инструкциях. Принятые материалы размещаются в отведенных для них местах хранения в установленном порядке – по маркам, сортам, размерам и т.п. Наиболее часто и в большом количестве потребляемые материалы размещаются ближе к отпускным площадкам, мало ходовые – в более удаленных местах хранения. Тяжелые громоздкие грузы хранятся в местах удобных для выполнения складских операций.</w:t>
      </w:r>
    </w:p>
    <w:p w:rsidR="00B34DBE" w:rsidRPr="00E70D68" w:rsidRDefault="00B34DBE" w:rsidP="00B34DBE">
      <w:pPr>
        <w:ind w:firstLine="567"/>
        <w:jc w:val="both"/>
      </w:pPr>
      <w:r w:rsidRPr="00E70D68">
        <w:t>С целью снижения трудоемкости работ по комплектации материалов перед выдачей их в производство и облегчением контроля за комплектным обеспечением производства материалами применяется групповой метод размещения хранимых материалов, при котором материалы, вход</w:t>
      </w:r>
      <w:r w:rsidRPr="00E70D68">
        <w:t>я</w:t>
      </w:r>
      <w:r w:rsidRPr="00E70D68">
        <w:t>щие в комплект, хранятся в непосредственной близости друг от друга. Ячейки стеллажей и другие мета хранения нумеруются и снабжаются табличками с названием и индексом материала. Подг</w:t>
      </w:r>
      <w:r w:rsidRPr="00E70D68">
        <w:t>о</w:t>
      </w:r>
      <w:r w:rsidRPr="00E70D68">
        <w:t>товка материалов к выдаче производится по особому плану или непосредственно после их посту</w:t>
      </w:r>
      <w:r w:rsidRPr="00E70D68">
        <w:t>п</w:t>
      </w:r>
      <w:r w:rsidRPr="00E70D68">
        <w:t>ления.</w:t>
      </w:r>
    </w:p>
    <w:p w:rsidR="00B34DBE" w:rsidRPr="00E70D68" w:rsidRDefault="00B34DBE" w:rsidP="00B34DBE">
      <w:pPr>
        <w:ind w:firstLine="567"/>
        <w:jc w:val="both"/>
      </w:pPr>
      <w:r w:rsidRPr="00E70D68">
        <w:t>Операции, связанные с отпуском материалов и изделий, включают отборку, комплектование и соответствующую подготовку материалов. Подготовка материалов к производственному п</w:t>
      </w:r>
      <w:r w:rsidRPr="00E70D68">
        <w:t>о</w:t>
      </w:r>
      <w:r w:rsidRPr="00E70D68">
        <w:t>треблению включает операции их очистки, резки на заготовки, раскрой листового материала и др.</w:t>
      </w:r>
    </w:p>
    <w:p w:rsidR="00B34DBE" w:rsidRPr="00E70D68" w:rsidRDefault="00B34DBE" w:rsidP="00B34DBE">
      <w:pPr>
        <w:ind w:firstLine="567"/>
        <w:jc w:val="both"/>
      </w:pPr>
      <w:r w:rsidRPr="00E70D68">
        <w:t>Учет движения запасов материалов на складе ведется с помощью специальной картотеки. Р</w:t>
      </w:r>
      <w:r w:rsidRPr="00E70D68">
        <w:t>е</w:t>
      </w:r>
      <w:r w:rsidRPr="00E70D68">
        <w:t>гулирование уровня запасов осуществляется по системе с фиксированным размером или пери</w:t>
      </w:r>
      <w:r w:rsidRPr="00E70D68">
        <w:t>о</w:t>
      </w:r>
      <w:r w:rsidRPr="00E70D68">
        <w:t>дичностью заказа.</w:t>
      </w:r>
    </w:p>
    <w:p w:rsidR="00B34DBE" w:rsidRPr="00E70D68" w:rsidRDefault="00B34DBE" w:rsidP="00B34DBE">
      <w:pPr>
        <w:ind w:firstLine="567"/>
        <w:jc w:val="both"/>
      </w:pPr>
      <w:r w:rsidRPr="00E70D68">
        <w:lastRenderedPageBreak/>
        <w:t>Штаты персонала складов определяются в зависимости от трудоемкости выполняемых складских операций, применяемых транспортных средств и степени механизации и автоматизации погрузочно-разгрузочных и других складских операций.</w:t>
      </w:r>
    </w:p>
    <w:p w:rsidR="003942F7" w:rsidRDefault="003942F7" w:rsidP="0062360B">
      <w:pPr>
        <w:ind w:firstLine="567"/>
        <w:jc w:val="both"/>
        <w:rPr>
          <w:b/>
          <w:bCs/>
        </w:rPr>
      </w:pPr>
    </w:p>
    <w:p w:rsidR="005329F4" w:rsidRDefault="002D7C6B" w:rsidP="0062360B">
      <w:pPr>
        <w:ind w:firstLine="567"/>
        <w:jc w:val="both"/>
        <w:rPr>
          <w:b/>
        </w:rPr>
      </w:pPr>
      <w:r w:rsidRPr="00E6357A">
        <w:rPr>
          <w:b/>
        </w:rPr>
        <w:t>ЛИТЕРАТУРА</w:t>
      </w:r>
      <w:r>
        <w:rPr>
          <w:b/>
        </w:rPr>
        <w:t>:</w:t>
      </w:r>
    </w:p>
    <w:p w:rsidR="005329F4" w:rsidRPr="00E6357A" w:rsidRDefault="005329F4" w:rsidP="0062360B">
      <w:pPr>
        <w:ind w:left="284" w:firstLine="567"/>
        <w:jc w:val="both"/>
        <w:rPr>
          <w:b/>
          <w:i/>
        </w:rPr>
      </w:pPr>
      <w:r w:rsidRPr="00E6357A">
        <w:rPr>
          <w:b/>
          <w:i/>
        </w:rPr>
        <w:t>Основная:</w:t>
      </w:r>
    </w:p>
    <w:p w:rsidR="005329F4" w:rsidRDefault="005329F4" w:rsidP="00965E69">
      <w:pPr>
        <w:pStyle w:val="11"/>
        <w:numPr>
          <w:ilvl w:val="0"/>
          <w:numId w:val="22"/>
        </w:numPr>
        <w:ind w:left="284" w:hanging="284"/>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5329F4" w:rsidRDefault="005329F4" w:rsidP="00965E69">
      <w:pPr>
        <w:pStyle w:val="11"/>
        <w:numPr>
          <w:ilvl w:val="0"/>
          <w:numId w:val="22"/>
        </w:numPr>
        <w:ind w:left="284" w:hanging="284"/>
        <w:jc w:val="both"/>
      </w:pPr>
      <w:r>
        <w:t>Тулембаева А.Н. Логистика. – Алматы: Триумф «Т», 2008.</w:t>
      </w:r>
    </w:p>
    <w:p w:rsidR="005329F4" w:rsidRDefault="005329F4" w:rsidP="00965E69">
      <w:pPr>
        <w:pStyle w:val="11"/>
        <w:numPr>
          <w:ilvl w:val="0"/>
          <w:numId w:val="22"/>
        </w:numPr>
        <w:ind w:left="284" w:hanging="284"/>
        <w:jc w:val="both"/>
      </w:pPr>
      <w:r>
        <w:t>Аникина Б.А. Практикум по логистике. – Москва: Инфра-М, 2007.</w:t>
      </w:r>
    </w:p>
    <w:p w:rsidR="005329F4" w:rsidRPr="00BA3DF9" w:rsidRDefault="005329F4" w:rsidP="00965E69">
      <w:pPr>
        <w:pStyle w:val="11"/>
        <w:numPr>
          <w:ilvl w:val="0"/>
          <w:numId w:val="22"/>
        </w:numPr>
        <w:ind w:left="284" w:hanging="284"/>
        <w:jc w:val="both"/>
      </w:pPr>
      <w:r>
        <w:t>Сербин В.Д. Основы логистики. – Таганрог: ТРТУ, 2004.</w:t>
      </w:r>
    </w:p>
    <w:p w:rsidR="005329F4" w:rsidRPr="00E6357A" w:rsidRDefault="005329F4" w:rsidP="0062360B">
      <w:pPr>
        <w:ind w:left="284" w:firstLine="567"/>
        <w:jc w:val="both"/>
        <w:rPr>
          <w:b/>
          <w:i/>
        </w:rPr>
      </w:pPr>
      <w:r w:rsidRPr="00E6357A">
        <w:rPr>
          <w:b/>
          <w:i/>
        </w:rPr>
        <w:t>Дополнительная:</w:t>
      </w:r>
    </w:p>
    <w:p w:rsidR="005329F4" w:rsidRPr="00192AB9" w:rsidRDefault="005329F4" w:rsidP="00965E69">
      <w:pPr>
        <w:widowControl w:val="0"/>
        <w:numPr>
          <w:ilvl w:val="0"/>
          <w:numId w:val="23"/>
        </w:numPr>
        <w:shd w:val="clear" w:color="auto" w:fill="FFFFFF"/>
        <w:tabs>
          <w:tab w:val="clear" w:pos="720"/>
          <w:tab w:val="num" w:pos="-1276"/>
          <w:tab w:val="left" w:pos="-1134"/>
        </w:tabs>
        <w:autoSpaceDE w:val="0"/>
        <w:autoSpaceDN w:val="0"/>
        <w:adjustRightInd w:val="0"/>
        <w:ind w:left="284" w:hanging="284"/>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5329F4" w:rsidRPr="00192AB9" w:rsidRDefault="005329F4" w:rsidP="00965E69">
      <w:pPr>
        <w:widowControl w:val="0"/>
        <w:numPr>
          <w:ilvl w:val="0"/>
          <w:numId w:val="23"/>
        </w:numPr>
        <w:shd w:val="clear" w:color="auto" w:fill="FFFFFF"/>
        <w:tabs>
          <w:tab w:val="clear" w:pos="720"/>
          <w:tab w:val="num" w:pos="-1276"/>
          <w:tab w:val="left" w:pos="-1134"/>
        </w:tabs>
        <w:autoSpaceDE w:val="0"/>
        <w:autoSpaceDN w:val="0"/>
        <w:adjustRightInd w:val="0"/>
        <w:ind w:left="284" w:hanging="284"/>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5329F4" w:rsidRPr="00192AB9" w:rsidRDefault="005329F4" w:rsidP="00965E69">
      <w:pPr>
        <w:widowControl w:val="0"/>
        <w:numPr>
          <w:ilvl w:val="0"/>
          <w:numId w:val="23"/>
        </w:numPr>
        <w:shd w:val="clear" w:color="auto" w:fill="FFFFFF"/>
        <w:tabs>
          <w:tab w:val="clear" w:pos="720"/>
          <w:tab w:val="num" w:pos="-1276"/>
          <w:tab w:val="left" w:pos="-1134"/>
        </w:tabs>
        <w:autoSpaceDE w:val="0"/>
        <w:autoSpaceDN w:val="0"/>
        <w:adjustRightInd w:val="0"/>
        <w:ind w:left="284" w:hanging="284"/>
        <w:jc w:val="both"/>
        <w:rPr>
          <w:color w:val="000000"/>
          <w:spacing w:val="-11"/>
        </w:rPr>
      </w:pPr>
      <w:r w:rsidRPr="00192AB9">
        <w:rPr>
          <w:color w:val="000000"/>
        </w:rPr>
        <w:t>Бауэрсокс Д. Дж., Клосс Д. Дж. Логистика</w:t>
      </w:r>
      <w:r>
        <w:rPr>
          <w:color w:val="000000"/>
        </w:rPr>
        <w:t>: интегрированная цепь поставок</w:t>
      </w:r>
      <w:r w:rsidRPr="00192AB9">
        <w:rPr>
          <w:color w:val="000000"/>
        </w:rPr>
        <w:t>/</w:t>
      </w:r>
      <w:r w:rsidRPr="00192AB9">
        <w:rPr>
          <w:color w:val="000000"/>
          <w:spacing w:val="1"/>
        </w:rPr>
        <w:t>Пер. с англ. - М.: Олимп-Бизнес, 2001.</w:t>
      </w:r>
    </w:p>
    <w:p w:rsidR="005329F4" w:rsidRPr="00192AB9" w:rsidRDefault="005329F4" w:rsidP="00965E69">
      <w:pPr>
        <w:widowControl w:val="0"/>
        <w:numPr>
          <w:ilvl w:val="0"/>
          <w:numId w:val="23"/>
        </w:numPr>
        <w:shd w:val="clear" w:color="auto" w:fill="FFFFFF"/>
        <w:tabs>
          <w:tab w:val="clear" w:pos="720"/>
          <w:tab w:val="num" w:pos="-1276"/>
          <w:tab w:val="left" w:pos="-1134"/>
        </w:tabs>
        <w:autoSpaceDE w:val="0"/>
        <w:autoSpaceDN w:val="0"/>
        <w:adjustRightInd w:val="0"/>
        <w:ind w:left="284" w:hanging="284"/>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5329F4" w:rsidRPr="00192AB9" w:rsidRDefault="005329F4" w:rsidP="00965E69">
      <w:pPr>
        <w:widowControl w:val="0"/>
        <w:numPr>
          <w:ilvl w:val="0"/>
          <w:numId w:val="23"/>
        </w:numPr>
        <w:shd w:val="clear" w:color="auto" w:fill="FFFFFF"/>
        <w:tabs>
          <w:tab w:val="clear" w:pos="720"/>
          <w:tab w:val="num" w:pos="-1276"/>
          <w:tab w:val="left" w:pos="-1134"/>
        </w:tabs>
        <w:autoSpaceDE w:val="0"/>
        <w:autoSpaceDN w:val="0"/>
        <w:adjustRightInd w:val="0"/>
        <w:ind w:left="284" w:hanging="284"/>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5329F4" w:rsidRPr="00192AB9" w:rsidRDefault="005329F4" w:rsidP="00965E69">
      <w:pPr>
        <w:widowControl w:val="0"/>
        <w:numPr>
          <w:ilvl w:val="0"/>
          <w:numId w:val="23"/>
        </w:numPr>
        <w:shd w:val="clear" w:color="auto" w:fill="FFFFFF"/>
        <w:tabs>
          <w:tab w:val="clear" w:pos="720"/>
          <w:tab w:val="num" w:pos="-1276"/>
          <w:tab w:val="left" w:pos="-1134"/>
        </w:tabs>
        <w:autoSpaceDE w:val="0"/>
        <w:autoSpaceDN w:val="0"/>
        <w:adjustRightInd w:val="0"/>
        <w:ind w:left="284" w:hanging="284"/>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Нико</w:t>
      </w:r>
      <w:r w:rsidRPr="00192AB9">
        <w:rPr>
          <w:color w:val="000000"/>
          <w:spacing w:val="2"/>
        </w:rPr>
        <w:t xml:space="preserve">лаева Д.С. и др. - М.: АНКИЛ, 1998. </w:t>
      </w:r>
    </w:p>
    <w:p w:rsidR="005329F4" w:rsidRPr="00192AB9" w:rsidRDefault="005329F4" w:rsidP="00965E69">
      <w:pPr>
        <w:widowControl w:val="0"/>
        <w:numPr>
          <w:ilvl w:val="0"/>
          <w:numId w:val="23"/>
        </w:numPr>
        <w:shd w:val="clear" w:color="auto" w:fill="FFFFFF"/>
        <w:tabs>
          <w:tab w:val="clear" w:pos="720"/>
          <w:tab w:val="num" w:pos="-1276"/>
          <w:tab w:val="left" w:pos="-1134"/>
        </w:tabs>
        <w:autoSpaceDE w:val="0"/>
        <w:autoSpaceDN w:val="0"/>
        <w:adjustRightInd w:val="0"/>
        <w:ind w:left="284" w:hanging="284"/>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5329F4" w:rsidRPr="00192AB9" w:rsidRDefault="005329F4" w:rsidP="00965E69">
      <w:pPr>
        <w:widowControl w:val="0"/>
        <w:numPr>
          <w:ilvl w:val="0"/>
          <w:numId w:val="23"/>
        </w:numPr>
        <w:shd w:val="clear" w:color="auto" w:fill="FFFFFF"/>
        <w:tabs>
          <w:tab w:val="clear" w:pos="720"/>
          <w:tab w:val="num" w:pos="-1276"/>
          <w:tab w:val="left" w:pos="-1134"/>
        </w:tabs>
        <w:autoSpaceDE w:val="0"/>
        <w:autoSpaceDN w:val="0"/>
        <w:adjustRightInd w:val="0"/>
        <w:ind w:left="284" w:hanging="284"/>
        <w:jc w:val="both"/>
        <w:rPr>
          <w:color w:val="000000"/>
          <w:spacing w:val="-11"/>
        </w:rPr>
      </w:pPr>
      <w:r w:rsidRPr="00192AB9">
        <w:rPr>
          <w:color w:val="000000"/>
          <w:spacing w:val="5"/>
        </w:rPr>
        <w:t>Гордон М.П., Карнаухов С.Б. Логистика товародвижения. - 2-е изд., пере</w:t>
      </w:r>
      <w:r w:rsidRPr="00192AB9">
        <w:rPr>
          <w:color w:val="000000"/>
          <w:spacing w:val="3"/>
        </w:rPr>
        <w:t xml:space="preserve">раб., доп. - М.: Центр экономики и маркетинга, 2001. </w:t>
      </w:r>
    </w:p>
    <w:p w:rsidR="005329F4" w:rsidRPr="00B33996" w:rsidRDefault="005329F4" w:rsidP="00965E69">
      <w:pPr>
        <w:widowControl w:val="0"/>
        <w:numPr>
          <w:ilvl w:val="0"/>
          <w:numId w:val="23"/>
        </w:numPr>
        <w:shd w:val="clear" w:color="auto" w:fill="FFFFFF"/>
        <w:tabs>
          <w:tab w:val="clear" w:pos="720"/>
          <w:tab w:val="num" w:pos="-1276"/>
          <w:tab w:val="left" w:pos="-1134"/>
        </w:tabs>
        <w:autoSpaceDE w:val="0"/>
        <w:autoSpaceDN w:val="0"/>
        <w:adjustRightInd w:val="0"/>
        <w:ind w:left="284" w:hanging="284"/>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B33996" w:rsidRPr="00192AB9" w:rsidRDefault="00B33996" w:rsidP="00B33996">
      <w:pPr>
        <w:widowControl w:val="0"/>
        <w:shd w:val="clear" w:color="auto" w:fill="FFFFFF"/>
        <w:tabs>
          <w:tab w:val="left" w:pos="-1134"/>
        </w:tabs>
        <w:autoSpaceDE w:val="0"/>
        <w:autoSpaceDN w:val="0"/>
        <w:adjustRightInd w:val="0"/>
        <w:jc w:val="both"/>
        <w:rPr>
          <w:color w:val="000000"/>
          <w:spacing w:val="-11"/>
        </w:rPr>
      </w:pPr>
    </w:p>
    <w:p w:rsidR="00B34DBE" w:rsidRDefault="00B33996" w:rsidP="00B34DBE">
      <w:pPr>
        <w:jc w:val="center"/>
      </w:pPr>
      <w:r>
        <w:br w:type="page"/>
      </w:r>
      <w:r w:rsidR="00B34DBE" w:rsidRPr="000156AF">
        <w:lastRenderedPageBreak/>
        <w:t>КОНТРОЛЬ</w:t>
      </w:r>
      <w:r w:rsidR="00B34DBE">
        <w:t xml:space="preserve"> ЗНАНИЙ ПО ТЕМЕ</w:t>
      </w:r>
      <w:r w:rsidR="00B34DBE" w:rsidRPr="000156AF">
        <w:t>:</w:t>
      </w:r>
    </w:p>
    <w:p w:rsidR="00B34DBE" w:rsidRPr="00B34DBE" w:rsidRDefault="00B34DBE" w:rsidP="00B34DBE">
      <w:pPr>
        <w:ind w:firstLine="567"/>
        <w:jc w:val="center"/>
        <w:rPr>
          <w:color w:val="000000"/>
        </w:rPr>
      </w:pPr>
      <w:r w:rsidRPr="00B34DBE">
        <w:t>СКЛАДИРОВАНИЕ В ЛОГИСТИКЕ. ПРАВОВЫЕ ОСНОВЫ ПРОЦЕССА СКЛАДИРОВАНИЯ В КАЗАХСТАНЕ. РАЗВИТИЕ СКЛАДСКОЙ ЛОГИСТИКИ В КАЗАХСТАНЕ НА ПРИМЕРЕ ИНДУСТРИАЛЬНО-ЛОГИСТИЧЕСКИХ ЦЕНТРОВ «</w:t>
      </w:r>
      <w:r w:rsidRPr="00B34DBE">
        <w:rPr>
          <w:lang w:val="en-US"/>
        </w:rPr>
        <w:t>DAMU</w:t>
      </w:r>
      <w:r w:rsidRPr="00B34DBE">
        <w:t>».</w:t>
      </w:r>
    </w:p>
    <w:p w:rsidR="00B34DBE" w:rsidRDefault="00B34DBE" w:rsidP="00B34DBE">
      <w:pPr>
        <w:ind w:firstLine="567"/>
        <w:jc w:val="center"/>
        <w:rPr>
          <w:b/>
        </w:rPr>
      </w:pPr>
    </w:p>
    <w:p w:rsidR="00B34DBE" w:rsidRDefault="00B34DBE" w:rsidP="00B34DBE">
      <w:pPr>
        <w:ind w:firstLine="567"/>
        <w:jc w:val="center"/>
        <w:rPr>
          <w:b/>
          <w:lang w:val="kk-KZ"/>
        </w:rPr>
      </w:pPr>
      <w:r w:rsidRPr="002B5114">
        <w:rPr>
          <w:b/>
        </w:rPr>
        <w:t>Карта №1.</w:t>
      </w:r>
    </w:p>
    <w:p w:rsidR="00E25389" w:rsidRPr="003942F7" w:rsidRDefault="00E25389" w:rsidP="00965E69">
      <w:pPr>
        <w:numPr>
          <w:ilvl w:val="0"/>
          <w:numId w:val="370"/>
        </w:numPr>
        <w:autoSpaceDE w:val="0"/>
        <w:autoSpaceDN w:val="0"/>
        <w:spacing w:line="264" w:lineRule="auto"/>
        <w:jc w:val="both"/>
        <w:rPr>
          <w:iCs/>
        </w:rPr>
      </w:pPr>
      <w:r w:rsidRPr="003942F7">
        <w:rPr>
          <w:iCs/>
        </w:rPr>
        <w:t>Дайте определение понятию склада.</w:t>
      </w:r>
    </w:p>
    <w:p w:rsidR="00E25389" w:rsidRPr="003942F7" w:rsidRDefault="00E25389" w:rsidP="00965E69">
      <w:pPr>
        <w:numPr>
          <w:ilvl w:val="0"/>
          <w:numId w:val="370"/>
        </w:numPr>
        <w:autoSpaceDE w:val="0"/>
        <w:autoSpaceDN w:val="0"/>
        <w:spacing w:line="264" w:lineRule="auto"/>
        <w:jc w:val="both"/>
        <w:rPr>
          <w:iCs/>
        </w:rPr>
      </w:pPr>
      <w:r w:rsidRPr="003942F7">
        <w:rPr>
          <w:iCs/>
        </w:rPr>
        <w:t>Каковы классификация и функции складов в логистике?</w:t>
      </w:r>
    </w:p>
    <w:p w:rsidR="00B34DBE" w:rsidRPr="003942F7" w:rsidRDefault="00B34DBE" w:rsidP="00B34DBE">
      <w:pPr>
        <w:ind w:firstLine="273"/>
        <w:jc w:val="both"/>
      </w:pPr>
    </w:p>
    <w:p w:rsidR="00B34DBE" w:rsidRPr="003942F7" w:rsidRDefault="00B34DBE" w:rsidP="00B34DBE">
      <w:pPr>
        <w:ind w:firstLine="273"/>
        <w:jc w:val="center"/>
        <w:rPr>
          <w:b/>
          <w:lang w:val="kk-KZ"/>
        </w:rPr>
      </w:pPr>
      <w:r w:rsidRPr="003942F7">
        <w:rPr>
          <w:b/>
        </w:rPr>
        <w:t>Карта №2</w:t>
      </w:r>
    </w:p>
    <w:p w:rsidR="00E25389" w:rsidRPr="003942F7" w:rsidRDefault="00E25389" w:rsidP="00965E69">
      <w:pPr>
        <w:numPr>
          <w:ilvl w:val="0"/>
          <w:numId w:val="371"/>
        </w:numPr>
        <w:autoSpaceDE w:val="0"/>
        <w:autoSpaceDN w:val="0"/>
        <w:spacing w:line="264" w:lineRule="auto"/>
        <w:jc w:val="both"/>
        <w:rPr>
          <w:iCs/>
        </w:rPr>
      </w:pPr>
      <w:r w:rsidRPr="003942F7">
        <w:rPr>
          <w:iCs/>
        </w:rPr>
        <w:t>Опишите организацию работы складов на предприятии.</w:t>
      </w:r>
    </w:p>
    <w:p w:rsidR="00E25389" w:rsidRPr="003942F7" w:rsidRDefault="00E25389" w:rsidP="00965E69">
      <w:pPr>
        <w:numPr>
          <w:ilvl w:val="0"/>
          <w:numId w:val="371"/>
        </w:numPr>
        <w:autoSpaceDE w:val="0"/>
        <w:autoSpaceDN w:val="0"/>
        <w:spacing w:line="264" w:lineRule="auto"/>
        <w:jc w:val="both"/>
        <w:rPr>
          <w:iCs/>
        </w:rPr>
      </w:pPr>
      <w:r w:rsidRPr="003942F7">
        <w:rPr>
          <w:iCs/>
        </w:rPr>
        <w:t>Выбор формы складирования.</w:t>
      </w:r>
    </w:p>
    <w:p w:rsidR="00B34DBE" w:rsidRPr="003942F7" w:rsidRDefault="00B34DBE" w:rsidP="00B34DBE">
      <w:pPr>
        <w:ind w:firstLine="273"/>
        <w:jc w:val="center"/>
        <w:rPr>
          <w:b/>
          <w:lang w:val="kk-KZ"/>
        </w:rPr>
      </w:pPr>
    </w:p>
    <w:p w:rsidR="00B34DBE" w:rsidRPr="003942F7" w:rsidRDefault="00B34DBE" w:rsidP="00B34DBE">
      <w:pPr>
        <w:ind w:firstLine="273"/>
        <w:jc w:val="center"/>
        <w:rPr>
          <w:b/>
        </w:rPr>
      </w:pPr>
      <w:r w:rsidRPr="003942F7">
        <w:rPr>
          <w:b/>
        </w:rPr>
        <w:t>Карта №3</w:t>
      </w:r>
    </w:p>
    <w:p w:rsidR="00E25389" w:rsidRPr="003942F7" w:rsidRDefault="00E25389" w:rsidP="00965E69">
      <w:pPr>
        <w:numPr>
          <w:ilvl w:val="0"/>
          <w:numId w:val="378"/>
        </w:numPr>
        <w:autoSpaceDE w:val="0"/>
        <w:autoSpaceDN w:val="0"/>
        <w:spacing w:line="264" w:lineRule="auto"/>
        <w:ind w:hanging="11"/>
        <w:jc w:val="both"/>
        <w:rPr>
          <w:iCs/>
        </w:rPr>
      </w:pPr>
      <w:r w:rsidRPr="003942F7">
        <w:rPr>
          <w:iCs/>
        </w:rPr>
        <w:t>Расчет складских площадей.</w:t>
      </w:r>
    </w:p>
    <w:p w:rsidR="00E25389" w:rsidRPr="003942F7" w:rsidRDefault="00E25389" w:rsidP="00965E69">
      <w:pPr>
        <w:numPr>
          <w:ilvl w:val="0"/>
          <w:numId w:val="378"/>
        </w:numPr>
        <w:spacing w:line="264" w:lineRule="auto"/>
        <w:ind w:hanging="11"/>
        <w:jc w:val="both"/>
        <w:rPr>
          <w:bCs/>
          <w:iCs/>
        </w:rPr>
      </w:pPr>
      <w:r w:rsidRPr="003942F7">
        <w:rPr>
          <w:iCs/>
        </w:rPr>
        <w:t>Показатели работы складов</w:t>
      </w:r>
      <w:r w:rsidR="00533F30" w:rsidRPr="00533F30">
        <w:rPr>
          <w:noProof/>
        </w:rPr>
        <w:pict>
          <v:rect id="_x0000_s1275" style="position:absolute;left:0;text-align:left;margin-left:-293.1pt;margin-top:15.65pt;width:14.4pt;height:14.4pt;z-index:3;mso-position-horizontal-relative:text;mso-position-vertical-relative:text" o:allowincell="f" fillcolor="black"/>
        </w:pict>
      </w:r>
      <w:r w:rsidRPr="003942F7">
        <w:rPr>
          <w:iCs/>
        </w:rPr>
        <w:t>.</w:t>
      </w:r>
      <w:r w:rsidRPr="003942F7">
        <w:t xml:space="preserve">     </w:t>
      </w:r>
      <w:r w:rsidRPr="003942F7">
        <w:rPr>
          <w:bCs/>
          <w:iCs/>
        </w:rPr>
        <w:t xml:space="preserve"> </w:t>
      </w:r>
    </w:p>
    <w:p w:rsidR="00B34DBE" w:rsidRPr="003942F7" w:rsidRDefault="00B34DBE" w:rsidP="00B34DBE">
      <w:pPr>
        <w:ind w:firstLine="273"/>
        <w:jc w:val="center"/>
        <w:rPr>
          <w:b/>
        </w:rPr>
      </w:pPr>
    </w:p>
    <w:p w:rsidR="00B34DBE" w:rsidRPr="003942F7" w:rsidRDefault="00B34DBE" w:rsidP="00B34DBE">
      <w:pPr>
        <w:ind w:firstLine="273"/>
        <w:jc w:val="center"/>
        <w:rPr>
          <w:b/>
          <w:lang w:val="kk-KZ"/>
        </w:rPr>
      </w:pPr>
      <w:r w:rsidRPr="003942F7">
        <w:rPr>
          <w:b/>
        </w:rPr>
        <w:t>Карта №4</w:t>
      </w:r>
    </w:p>
    <w:p w:rsidR="00E25389" w:rsidRPr="003942F7" w:rsidRDefault="00E25389" w:rsidP="00965E69">
      <w:pPr>
        <w:numPr>
          <w:ilvl w:val="0"/>
          <w:numId w:val="379"/>
        </w:numPr>
        <w:autoSpaceDE w:val="0"/>
        <w:autoSpaceDN w:val="0"/>
        <w:spacing w:line="264" w:lineRule="auto"/>
        <w:ind w:hanging="11"/>
        <w:jc w:val="both"/>
        <w:rPr>
          <w:iCs/>
        </w:rPr>
      </w:pPr>
      <w:r w:rsidRPr="003942F7">
        <w:rPr>
          <w:iCs/>
        </w:rPr>
        <w:t>Дайте определение понятию склада.</w:t>
      </w:r>
    </w:p>
    <w:p w:rsidR="00E25389" w:rsidRPr="003942F7" w:rsidRDefault="00E25389" w:rsidP="00965E69">
      <w:pPr>
        <w:numPr>
          <w:ilvl w:val="0"/>
          <w:numId w:val="379"/>
        </w:numPr>
        <w:spacing w:line="264" w:lineRule="auto"/>
        <w:ind w:hanging="11"/>
        <w:jc w:val="both"/>
        <w:rPr>
          <w:bCs/>
          <w:iCs/>
        </w:rPr>
      </w:pPr>
      <w:r w:rsidRPr="003942F7">
        <w:rPr>
          <w:iCs/>
        </w:rPr>
        <w:t>Показатели работы складов</w:t>
      </w:r>
      <w:r w:rsidR="00533F30" w:rsidRPr="00533F30">
        <w:rPr>
          <w:noProof/>
        </w:rPr>
        <w:pict>
          <v:rect id="_x0000_s1276" style="position:absolute;left:0;text-align:left;margin-left:-293.1pt;margin-top:15.65pt;width:14.4pt;height:14.4pt;z-index:4;mso-position-horizontal-relative:text;mso-position-vertical-relative:text" o:allowincell="f" fillcolor="black"/>
        </w:pict>
      </w:r>
      <w:r w:rsidRPr="003942F7">
        <w:rPr>
          <w:iCs/>
        </w:rPr>
        <w:t>.</w:t>
      </w:r>
      <w:r w:rsidRPr="003942F7">
        <w:t xml:space="preserve">     </w:t>
      </w:r>
      <w:r w:rsidRPr="003942F7">
        <w:rPr>
          <w:bCs/>
          <w:iCs/>
        </w:rPr>
        <w:t xml:space="preserve"> </w:t>
      </w:r>
    </w:p>
    <w:p w:rsidR="00B34DBE" w:rsidRPr="003942F7" w:rsidRDefault="00B34DBE" w:rsidP="00E25389">
      <w:pPr>
        <w:ind w:hanging="11"/>
      </w:pPr>
    </w:p>
    <w:p w:rsidR="00B34DBE" w:rsidRPr="003942F7" w:rsidRDefault="00B34DBE" w:rsidP="00B34DBE">
      <w:pPr>
        <w:ind w:firstLine="273"/>
        <w:jc w:val="center"/>
        <w:rPr>
          <w:b/>
          <w:lang w:val="kk-KZ"/>
        </w:rPr>
      </w:pPr>
      <w:r w:rsidRPr="003942F7">
        <w:rPr>
          <w:b/>
        </w:rPr>
        <w:t>Карта №5</w:t>
      </w:r>
    </w:p>
    <w:p w:rsidR="00E25389" w:rsidRPr="003942F7" w:rsidRDefault="00E25389" w:rsidP="00965E69">
      <w:pPr>
        <w:numPr>
          <w:ilvl w:val="0"/>
          <w:numId w:val="372"/>
        </w:numPr>
        <w:autoSpaceDE w:val="0"/>
        <w:autoSpaceDN w:val="0"/>
        <w:spacing w:line="264" w:lineRule="auto"/>
        <w:jc w:val="both"/>
        <w:rPr>
          <w:iCs/>
        </w:rPr>
      </w:pPr>
      <w:r w:rsidRPr="003942F7">
        <w:rPr>
          <w:iCs/>
        </w:rPr>
        <w:t>Опишите организацию работы складов на предприятии.</w:t>
      </w:r>
    </w:p>
    <w:p w:rsidR="00E25389" w:rsidRPr="003942F7" w:rsidRDefault="00E25389" w:rsidP="00965E69">
      <w:pPr>
        <w:numPr>
          <w:ilvl w:val="0"/>
          <w:numId w:val="372"/>
        </w:numPr>
        <w:autoSpaceDE w:val="0"/>
        <w:autoSpaceDN w:val="0"/>
        <w:spacing w:line="264" w:lineRule="auto"/>
        <w:jc w:val="both"/>
        <w:rPr>
          <w:iCs/>
        </w:rPr>
      </w:pPr>
      <w:r w:rsidRPr="003942F7">
        <w:rPr>
          <w:iCs/>
        </w:rPr>
        <w:t>Выбор формы складирования.</w:t>
      </w:r>
    </w:p>
    <w:p w:rsidR="00B34DBE" w:rsidRPr="003942F7" w:rsidRDefault="00B34DBE" w:rsidP="00B34DBE"/>
    <w:p w:rsidR="00B34DBE" w:rsidRPr="003942F7" w:rsidRDefault="00B34DBE" w:rsidP="00B34DBE">
      <w:pPr>
        <w:ind w:firstLine="567"/>
        <w:jc w:val="center"/>
        <w:rPr>
          <w:b/>
          <w:lang w:val="kk-KZ"/>
        </w:rPr>
      </w:pPr>
      <w:r w:rsidRPr="003942F7">
        <w:rPr>
          <w:b/>
        </w:rPr>
        <w:t>Карта №6</w:t>
      </w:r>
    </w:p>
    <w:p w:rsidR="00E25389" w:rsidRPr="003942F7" w:rsidRDefault="00E25389" w:rsidP="00965E69">
      <w:pPr>
        <w:numPr>
          <w:ilvl w:val="0"/>
          <w:numId w:val="373"/>
        </w:numPr>
        <w:autoSpaceDE w:val="0"/>
        <w:autoSpaceDN w:val="0"/>
        <w:spacing w:line="264" w:lineRule="auto"/>
        <w:jc w:val="both"/>
        <w:rPr>
          <w:iCs/>
        </w:rPr>
      </w:pPr>
      <w:r w:rsidRPr="003942F7">
        <w:rPr>
          <w:iCs/>
        </w:rPr>
        <w:t>Каковы классификация и функции складов в логистике?</w:t>
      </w:r>
    </w:p>
    <w:p w:rsidR="00E25389" w:rsidRPr="003942F7" w:rsidRDefault="00E25389" w:rsidP="00965E69">
      <w:pPr>
        <w:numPr>
          <w:ilvl w:val="0"/>
          <w:numId w:val="373"/>
        </w:numPr>
        <w:autoSpaceDE w:val="0"/>
        <w:autoSpaceDN w:val="0"/>
        <w:spacing w:line="264" w:lineRule="auto"/>
        <w:jc w:val="both"/>
        <w:rPr>
          <w:iCs/>
        </w:rPr>
      </w:pPr>
      <w:r w:rsidRPr="003942F7">
        <w:rPr>
          <w:iCs/>
        </w:rPr>
        <w:t>Расчет складских площадей.</w:t>
      </w:r>
    </w:p>
    <w:p w:rsidR="00E25389" w:rsidRPr="003942F7" w:rsidRDefault="00E25389" w:rsidP="00E25389">
      <w:pPr>
        <w:spacing w:line="264" w:lineRule="auto"/>
        <w:ind w:firstLine="709"/>
        <w:jc w:val="both"/>
        <w:rPr>
          <w:b/>
          <w:bCs/>
          <w:iCs/>
        </w:rPr>
      </w:pPr>
      <w:r w:rsidRPr="003942F7">
        <w:rPr>
          <w:b/>
          <w:bCs/>
          <w:iCs/>
        </w:rPr>
        <w:t xml:space="preserve"> </w:t>
      </w:r>
    </w:p>
    <w:p w:rsidR="00B34DBE" w:rsidRPr="003942F7" w:rsidRDefault="00B34DBE" w:rsidP="00B34DBE">
      <w:pPr>
        <w:ind w:firstLine="273"/>
        <w:jc w:val="center"/>
        <w:rPr>
          <w:b/>
          <w:lang w:val="kk-KZ"/>
        </w:rPr>
      </w:pPr>
      <w:r w:rsidRPr="003942F7">
        <w:rPr>
          <w:b/>
        </w:rPr>
        <w:t>Карта №7</w:t>
      </w:r>
    </w:p>
    <w:p w:rsidR="00E25389" w:rsidRPr="003942F7" w:rsidRDefault="00E25389" w:rsidP="00965E69">
      <w:pPr>
        <w:numPr>
          <w:ilvl w:val="1"/>
          <w:numId w:val="374"/>
        </w:numPr>
        <w:tabs>
          <w:tab w:val="left" w:pos="567"/>
        </w:tabs>
        <w:autoSpaceDE w:val="0"/>
        <w:autoSpaceDN w:val="0"/>
        <w:spacing w:line="264" w:lineRule="auto"/>
        <w:ind w:hanging="731"/>
        <w:jc w:val="both"/>
        <w:rPr>
          <w:iCs/>
        </w:rPr>
      </w:pPr>
      <w:r w:rsidRPr="003942F7">
        <w:rPr>
          <w:iCs/>
        </w:rPr>
        <w:t>Выбор формы складирования.</w:t>
      </w:r>
    </w:p>
    <w:p w:rsidR="00E25389" w:rsidRPr="003942F7" w:rsidRDefault="00E25389" w:rsidP="00965E69">
      <w:pPr>
        <w:numPr>
          <w:ilvl w:val="1"/>
          <w:numId w:val="374"/>
        </w:numPr>
        <w:tabs>
          <w:tab w:val="left" w:pos="567"/>
        </w:tabs>
        <w:spacing w:line="264" w:lineRule="auto"/>
        <w:ind w:hanging="731"/>
        <w:jc w:val="both"/>
        <w:rPr>
          <w:bCs/>
          <w:iCs/>
        </w:rPr>
      </w:pPr>
      <w:r w:rsidRPr="003942F7">
        <w:rPr>
          <w:iCs/>
        </w:rPr>
        <w:t>Показатели работы складов</w:t>
      </w:r>
      <w:r w:rsidR="00533F30" w:rsidRPr="00533F30">
        <w:rPr>
          <w:noProof/>
        </w:rPr>
        <w:pict>
          <v:rect id="_x0000_s1279" style="position:absolute;left:0;text-align:left;margin-left:-293.1pt;margin-top:15.65pt;width:14.4pt;height:14.4pt;z-index:5;mso-position-horizontal-relative:text;mso-position-vertical-relative:text" o:allowincell="f" fillcolor="black"/>
        </w:pict>
      </w:r>
      <w:r w:rsidRPr="003942F7">
        <w:rPr>
          <w:iCs/>
        </w:rPr>
        <w:t>.</w:t>
      </w:r>
      <w:r w:rsidRPr="003942F7">
        <w:t xml:space="preserve">     </w:t>
      </w:r>
      <w:r w:rsidRPr="003942F7">
        <w:rPr>
          <w:bCs/>
          <w:iCs/>
        </w:rPr>
        <w:t xml:space="preserve"> </w:t>
      </w:r>
    </w:p>
    <w:p w:rsidR="00B34DBE" w:rsidRPr="003942F7" w:rsidRDefault="00B34DBE" w:rsidP="00B34DBE">
      <w:pPr>
        <w:ind w:firstLine="273"/>
        <w:jc w:val="center"/>
        <w:rPr>
          <w:b/>
          <w:lang w:val="kk-KZ"/>
        </w:rPr>
      </w:pPr>
    </w:p>
    <w:p w:rsidR="00B34DBE" w:rsidRPr="003942F7" w:rsidRDefault="00B34DBE" w:rsidP="00B34DBE">
      <w:pPr>
        <w:ind w:firstLine="273"/>
        <w:jc w:val="center"/>
        <w:rPr>
          <w:b/>
        </w:rPr>
      </w:pPr>
      <w:r w:rsidRPr="003942F7">
        <w:rPr>
          <w:b/>
        </w:rPr>
        <w:t>Карта №8</w:t>
      </w:r>
    </w:p>
    <w:p w:rsidR="00E25389" w:rsidRPr="003942F7" w:rsidRDefault="00E25389" w:rsidP="00965E69">
      <w:pPr>
        <w:numPr>
          <w:ilvl w:val="0"/>
          <w:numId w:val="375"/>
        </w:numPr>
        <w:autoSpaceDE w:val="0"/>
        <w:autoSpaceDN w:val="0"/>
        <w:spacing w:line="264" w:lineRule="auto"/>
        <w:jc w:val="both"/>
        <w:rPr>
          <w:iCs/>
        </w:rPr>
      </w:pPr>
      <w:r w:rsidRPr="003942F7">
        <w:rPr>
          <w:iCs/>
        </w:rPr>
        <w:t>Дайте определение понятию склада.</w:t>
      </w:r>
    </w:p>
    <w:p w:rsidR="00E25389" w:rsidRPr="003942F7" w:rsidRDefault="00E25389" w:rsidP="00965E69">
      <w:pPr>
        <w:numPr>
          <w:ilvl w:val="0"/>
          <w:numId w:val="375"/>
        </w:numPr>
        <w:autoSpaceDE w:val="0"/>
        <w:autoSpaceDN w:val="0"/>
        <w:spacing w:line="264" w:lineRule="auto"/>
        <w:jc w:val="both"/>
        <w:rPr>
          <w:iCs/>
        </w:rPr>
      </w:pPr>
      <w:r w:rsidRPr="003942F7">
        <w:rPr>
          <w:iCs/>
        </w:rPr>
        <w:t>Выбор формы складирования.</w:t>
      </w:r>
    </w:p>
    <w:p w:rsidR="00B34DBE" w:rsidRPr="003942F7" w:rsidRDefault="00B34DBE" w:rsidP="00B34DBE">
      <w:pPr>
        <w:ind w:firstLine="273"/>
        <w:jc w:val="center"/>
        <w:rPr>
          <w:b/>
        </w:rPr>
      </w:pPr>
    </w:p>
    <w:p w:rsidR="00B34DBE" w:rsidRPr="003942F7" w:rsidRDefault="00B34DBE" w:rsidP="00B34DBE">
      <w:pPr>
        <w:ind w:firstLine="273"/>
        <w:jc w:val="center"/>
        <w:rPr>
          <w:b/>
          <w:lang w:val="kk-KZ"/>
        </w:rPr>
      </w:pPr>
      <w:r w:rsidRPr="003942F7">
        <w:rPr>
          <w:b/>
        </w:rPr>
        <w:t>Карта №9</w:t>
      </w:r>
    </w:p>
    <w:p w:rsidR="00E25389" w:rsidRPr="003942F7" w:rsidRDefault="00E25389" w:rsidP="00965E69">
      <w:pPr>
        <w:numPr>
          <w:ilvl w:val="0"/>
          <w:numId w:val="376"/>
        </w:numPr>
        <w:autoSpaceDE w:val="0"/>
        <w:autoSpaceDN w:val="0"/>
        <w:spacing w:line="264" w:lineRule="auto"/>
        <w:jc w:val="both"/>
        <w:rPr>
          <w:iCs/>
        </w:rPr>
      </w:pPr>
      <w:r w:rsidRPr="003942F7">
        <w:rPr>
          <w:iCs/>
        </w:rPr>
        <w:t>Дайте определение понятию склада.</w:t>
      </w:r>
    </w:p>
    <w:p w:rsidR="00E25389" w:rsidRPr="003942F7" w:rsidRDefault="00E25389" w:rsidP="00965E69">
      <w:pPr>
        <w:numPr>
          <w:ilvl w:val="0"/>
          <w:numId w:val="376"/>
        </w:numPr>
        <w:autoSpaceDE w:val="0"/>
        <w:autoSpaceDN w:val="0"/>
        <w:spacing w:line="264" w:lineRule="auto"/>
        <w:jc w:val="both"/>
        <w:rPr>
          <w:iCs/>
        </w:rPr>
      </w:pPr>
      <w:r w:rsidRPr="003942F7">
        <w:rPr>
          <w:iCs/>
        </w:rPr>
        <w:t>Выбор формы складирования.</w:t>
      </w:r>
    </w:p>
    <w:p w:rsidR="00B34DBE" w:rsidRPr="003942F7" w:rsidRDefault="00B34DBE" w:rsidP="00B34DBE">
      <w:pPr>
        <w:ind w:firstLine="273"/>
      </w:pPr>
    </w:p>
    <w:p w:rsidR="00B34DBE" w:rsidRPr="003942F7" w:rsidRDefault="00B34DBE" w:rsidP="00B34DBE">
      <w:pPr>
        <w:ind w:firstLine="273"/>
        <w:jc w:val="center"/>
        <w:rPr>
          <w:b/>
          <w:lang w:val="kk-KZ"/>
        </w:rPr>
      </w:pPr>
      <w:r w:rsidRPr="003942F7">
        <w:rPr>
          <w:b/>
        </w:rPr>
        <w:t>Карта №10</w:t>
      </w:r>
    </w:p>
    <w:p w:rsidR="00E25389" w:rsidRPr="003942F7" w:rsidRDefault="00E25389" w:rsidP="00965E69">
      <w:pPr>
        <w:numPr>
          <w:ilvl w:val="0"/>
          <w:numId w:val="377"/>
        </w:numPr>
        <w:autoSpaceDE w:val="0"/>
        <w:autoSpaceDN w:val="0"/>
        <w:spacing w:line="264" w:lineRule="auto"/>
        <w:jc w:val="both"/>
        <w:rPr>
          <w:iCs/>
        </w:rPr>
      </w:pPr>
      <w:r w:rsidRPr="003942F7">
        <w:rPr>
          <w:iCs/>
        </w:rPr>
        <w:t>Каковы классификация и функции складов в логистике?</w:t>
      </w:r>
    </w:p>
    <w:p w:rsidR="00E25389" w:rsidRPr="003942F7" w:rsidRDefault="00E25389" w:rsidP="00965E69">
      <w:pPr>
        <w:numPr>
          <w:ilvl w:val="0"/>
          <w:numId w:val="377"/>
        </w:numPr>
        <w:autoSpaceDE w:val="0"/>
        <w:autoSpaceDN w:val="0"/>
        <w:spacing w:line="264" w:lineRule="auto"/>
        <w:jc w:val="both"/>
        <w:rPr>
          <w:iCs/>
        </w:rPr>
      </w:pPr>
      <w:r w:rsidRPr="003942F7">
        <w:rPr>
          <w:iCs/>
        </w:rPr>
        <w:t>Расчет складских площадей.</w:t>
      </w:r>
    </w:p>
    <w:p w:rsidR="005329F4" w:rsidRDefault="005329F4" w:rsidP="00E25389">
      <w:pPr>
        <w:spacing w:line="264" w:lineRule="auto"/>
        <w:ind w:firstLine="709"/>
        <w:jc w:val="both"/>
        <w:rPr>
          <w:b/>
        </w:rPr>
      </w:pPr>
    </w:p>
    <w:p w:rsidR="005329F4" w:rsidRPr="009B04FC" w:rsidRDefault="003942F7" w:rsidP="0062360B">
      <w:pPr>
        <w:tabs>
          <w:tab w:val="left" w:pos="700"/>
        </w:tabs>
        <w:ind w:firstLine="567"/>
        <w:jc w:val="both"/>
        <w:rPr>
          <w:b/>
        </w:rPr>
      </w:pPr>
      <w:r>
        <w:rPr>
          <w:b/>
        </w:rPr>
        <w:lastRenderedPageBreak/>
        <w:t>ТЕМА:</w:t>
      </w:r>
      <w:r w:rsidRPr="009B04FC">
        <w:rPr>
          <w:b/>
        </w:rPr>
        <w:t xml:space="preserve"> ЛОГИСТИЧЕСКИЙ ПРОЦЕСС НА СКЛАДЕ. ВИДЫ, ФУНКЦИИ И КЛАССИФИКАЦИЯ СКЛАДОВ.</w:t>
      </w:r>
    </w:p>
    <w:p w:rsidR="005329F4" w:rsidRPr="00D33794" w:rsidRDefault="003942F7" w:rsidP="0062360B">
      <w:pPr>
        <w:tabs>
          <w:tab w:val="left" w:pos="700"/>
        </w:tabs>
        <w:ind w:firstLine="567"/>
        <w:jc w:val="both"/>
      </w:pPr>
      <w:r>
        <w:rPr>
          <w:b/>
        </w:rPr>
        <w:t xml:space="preserve">ЦЕЛЬ: </w:t>
      </w:r>
      <w:r w:rsidRPr="003942F7">
        <w:t>Формирование знаний</w:t>
      </w:r>
      <w:r w:rsidR="005329F4">
        <w:t xml:space="preserve"> </w:t>
      </w:r>
      <w:r w:rsidR="0062360B">
        <w:t>студентов</w:t>
      </w:r>
      <w:r>
        <w:t xml:space="preserve"> о сущности</w:t>
      </w:r>
      <w:r w:rsidR="005329F4">
        <w:t xml:space="preserve"> функциональной области логистики - складирование.</w:t>
      </w:r>
    </w:p>
    <w:p w:rsidR="003942F7" w:rsidRDefault="003942F7" w:rsidP="0062360B">
      <w:pPr>
        <w:tabs>
          <w:tab w:val="left" w:pos="700"/>
        </w:tabs>
        <w:ind w:firstLine="567"/>
        <w:jc w:val="both"/>
      </w:pPr>
      <w:r>
        <w:rPr>
          <w:b/>
        </w:rPr>
        <w:t>ЗАДАЧИ ОБУЧЕНИЯ:</w:t>
      </w:r>
      <w:r w:rsidRPr="00D33794">
        <w:t xml:space="preserve"> </w:t>
      </w:r>
    </w:p>
    <w:p w:rsidR="003942F7" w:rsidRDefault="005329F4" w:rsidP="00965E69">
      <w:pPr>
        <w:numPr>
          <w:ilvl w:val="0"/>
          <w:numId w:val="380"/>
        </w:numPr>
        <w:tabs>
          <w:tab w:val="left" w:pos="700"/>
        </w:tabs>
        <w:jc w:val="both"/>
      </w:pPr>
      <w:r>
        <w:t xml:space="preserve">Дать понятие о предмете и характеристике логистики складирования. </w:t>
      </w:r>
    </w:p>
    <w:p w:rsidR="003942F7" w:rsidRDefault="005329F4" w:rsidP="00965E69">
      <w:pPr>
        <w:numPr>
          <w:ilvl w:val="0"/>
          <w:numId w:val="380"/>
        </w:numPr>
        <w:tabs>
          <w:tab w:val="left" w:pos="700"/>
        </w:tabs>
        <w:jc w:val="both"/>
      </w:pPr>
      <w:r>
        <w:t xml:space="preserve">Ознакомить с функциями и задачами складов на фармацевтическом предприятии. </w:t>
      </w:r>
    </w:p>
    <w:p w:rsidR="003942F7" w:rsidRDefault="005329F4" w:rsidP="00965E69">
      <w:pPr>
        <w:numPr>
          <w:ilvl w:val="0"/>
          <w:numId w:val="380"/>
        </w:numPr>
        <w:tabs>
          <w:tab w:val="left" w:pos="700"/>
        </w:tabs>
        <w:jc w:val="both"/>
      </w:pPr>
      <w:r>
        <w:t xml:space="preserve">Обучить основным операциям, выполняемым на складе. </w:t>
      </w:r>
    </w:p>
    <w:p w:rsidR="005329F4" w:rsidRDefault="005329F4" w:rsidP="00965E69">
      <w:pPr>
        <w:numPr>
          <w:ilvl w:val="0"/>
          <w:numId w:val="380"/>
        </w:numPr>
        <w:tabs>
          <w:tab w:val="left" w:pos="700"/>
        </w:tabs>
        <w:jc w:val="both"/>
        <w:rPr>
          <w:b/>
        </w:rPr>
      </w:pPr>
      <w:r>
        <w:t>Дать представление о видах, функциях и классификации складов, а также о различных логистических процессах на складе.</w:t>
      </w:r>
    </w:p>
    <w:p w:rsidR="003942F7" w:rsidRPr="00096CDB" w:rsidRDefault="003942F7" w:rsidP="003942F7">
      <w:pPr>
        <w:ind w:left="567"/>
        <w:jc w:val="both"/>
      </w:pPr>
      <w:r>
        <w:rPr>
          <w:b/>
        </w:rPr>
        <w:t>ФОРМА ПРОВЕДЕНИЯ</w:t>
      </w:r>
      <w:r w:rsidRPr="00D33794">
        <w:rPr>
          <w:b/>
        </w:rPr>
        <w:t>:</w:t>
      </w:r>
      <w:r>
        <w:rPr>
          <w:b/>
        </w:rPr>
        <w:t xml:space="preserve"> </w:t>
      </w:r>
      <w:r w:rsidRPr="00096CDB">
        <w:t>выполнение заданий, обсуждение с преподавателем вопросов по теме занятия, решение ситуационных задач.</w:t>
      </w:r>
    </w:p>
    <w:p w:rsidR="003942F7" w:rsidRDefault="003942F7" w:rsidP="001136E3">
      <w:pPr>
        <w:ind w:left="567"/>
        <w:jc w:val="both"/>
        <w:rPr>
          <w:b/>
        </w:rPr>
      </w:pPr>
      <w:r>
        <w:rPr>
          <w:b/>
        </w:rPr>
        <w:t>ЗАДАНИЯ ПО ТЕМЕ:</w:t>
      </w:r>
    </w:p>
    <w:p w:rsidR="003942F7" w:rsidRDefault="003942F7" w:rsidP="003942F7">
      <w:pPr>
        <w:ind w:left="567"/>
        <w:jc w:val="both"/>
      </w:pPr>
      <w:r>
        <w:t>Письменно в рабочей тетради ответьте на следующие вопросы:</w:t>
      </w:r>
    </w:p>
    <w:p w:rsidR="001136E3" w:rsidRDefault="001136E3" w:rsidP="00965E69">
      <w:pPr>
        <w:numPr>
          <w:ilvl w:val="0"/>
          <w:numId w:val="5"/>
        </w:numPr>
        <w:tabs>
          <w:tab w:val="clear" w:pos="720"/>
          <w:tab w:val="num" w:pos="1276"/>
        </w:tabs>
        <w:spacing w:line="276" w:lineRule="auto"/>
        <w:ind w:left="1134" w:firstLine="0"/>
      </w:pPr>
      <w:r>
        <w:t>Дать определение термину «склад» в логистике.</w:t>
      </w:r>
    </w:p>
    <w:p w:rsidR="001136E3" w:rsidRDefault="001136E3" w:rsidP="00965E69">
      <w:pPr>
        <w:numPr>
          <w:ilvl w:val="0"/>
          <w:numId w:val="5"/>
        </w:numPr>
        <w:tabs>
          <w:tab w:val="clear" w:pos="720"/>
          <w:tab w:val="num" w:pos="1276"/>
        </w:tabs>
        <w:spacing w:line="276" w:lineRule="auto"/>
        <w:ind w:left="1134" w:firstLine="0"/>
      </w:pPr>
      <w:r>
        <w:t>Перечислить основные функции и задачи складского хозяйства в логистической си</w:t>
      </w:r>
      <w:r>
        <w:t>с</w:t>
      </w:r>
      <w:r>
        <w:t>теме.</w:t>
      </w:r>
    </w:p>
    <w:p w:rsidR="001136E3" w:rsidRDefault="001136E3" w:rsidP="00965E69">
      <w:pPr>
        <w:numPr>
          <w:ilvl w:val="0"/>
          <w:numId w:val="5"/>
        </w:numPr>
        <w:tabs>
          <w:tab w:val="clear" w:pos="720"/>
          <w:tab w:val="num" w:pos="1276"/>
        </w:tabs>
        <w:spacing w:line="276" w:lineRule="auto"/>
        <w:ind w:left="1134" w:firstLine="0"/>
      </w:pPr>
      <w:r>
        <w:t>Перечислить критерии эффективности функционирования склада.</w:t>
      </w:r>
    </w:p>
    <w:p w:rsidR="001136E3" w:rsidRDefault="001136E3" w:rsidP="00965E69">
      <w:pPr>
        <w:numPr>
          <w:ilvl w:val="0"/>
          <w:numId w:val="5"/>
        </w:numPr>
        <w:tabs>
          <w:tab w:val="clear" w:pos="720"/>
          <w:tab w:val="num" w:pos="1276"/>
        </w:tabs>
        <w:spacing w:line="276" w:lineRule="auto"/>
        <w:ind w:left="1134" w:firstLine="0"/>
      </w:pPr>
      <w:r>
        <w:t>Охарактеризовать классификацию складов в фармацевтической логистике.</w:t>
      </w:r>
    </w:p>
    <w:p w:rsidR="001136E3" w:rsidRDefault="001136E3" w:rsidP="00965E69">
      <w:pPr>
        <w:numPr>
          <w:ilvl w:val="0"/>
          <w:numId w:val="5"/>
        </w:numPr>
        <w:tabs>
          <w:tab w:val="clear" w:pos="720"/>
          <w:tab w:val="num" w:pos="1276"/>
        </w:tabs>
        <w:spacing w:line="276" w:lineRule="auto"/>
        <w:ind w:left="1134" w:firstLine="0"/>
      </w:pPr>
      <w:r>
        <w:t>Описать основные функции складов.</w:t>
      </w:r>
    </w:p>
    <w:p w:rsidR="001136E3" w:rsidRDefault="001136E3" w:rsidP="00965E69">
      <w:pPr>
        <w:numPr>
          <w:ilvl w:val="0"/>
          <w:numId w:val="5"/>
        </w:numPr>
        <w:tabs>
          <w:tab w:val="clear" w:pos="720"/>
          <w:tab w:val="num" w:pos="1276"/>
        </w:tabs>
        <w:spacing w:line="276" w:lineRule="auto"/>
        <w:ind w:left="1134" w:firstLine="0"/>
      </w:pPr>
      <w:r>
        <w:t>Охарактеризовать особенности складских операций на складах оптовой торговли.</w:t>
      </w:r>
    </w:p>
    <w:p w:rsidR="001136E3" w:rsidRDefault="001136E3" w:rsidP="00965E69">
      <w:pPr>
        <w:numPr>
          <w:ilvl w:val="0"/>
          <w:numId w:val="5"/>
        </w:numPr>
        <w:tabs>
          <w:tab w:val="clear" w:pos="720"/>
          <w:tab w:val="num" w:pos="1276"/>
        </w:tabs>
        <w:spacing w:line="276" w:lineRule="auto"/>
        <w:ind w:left="1134" w:firstLine="0"/>
      </w:pPr>
      <w:r>
        <w:t>Перечислить основные преимущества складирования.</w:t>
      </w:r>
    </w:p>
    <w:p w:rsidR="001136E3" w:rsidRDefault="001136E3" w:rsidP="00965E69">
      <w:pPr>
        <w:numPr>
          <w:ilvl w:val="0"/>
          <w:numId w:val="5"/>
        </w:numPr>
        <w:tabs>
          <w:tab w:val="clear" w:pos="720"/>
          <w:tab w:val="num" w:pos="1276"/>
        </w:tabs>
        <w:spacing w:line="276" w:lineRule="auto"/>
        <w:ind w:left="1134" w:firstLine="0"/>
      </w:pPr>
      <w:r>
        <w:t>Дать определение понятию « складской технологический процесс».</w:t>
      </w:r>
    </w:p>
    <w:p w:rsidR="003942F7" w:rsidRDefault="003942F7" w:rsidP="001136E3">
      <w:pPr>
        <w:jc w:val="both"/>
        <w:rPr>
          <w:b/>
        </w:rPr>
      </w:pPr>
      <w:r>
        <w:t xml:space="preserve">         </w:t>
      </w:r>
      <w:r>
        <w:rPr>
          <w:b/>
        </w:rPr>
        <w:t xml:space="preserve">РАЗДАТОЧНЫЙ МАТЕРИАЛ: </w:t>
      </w:r>
    </w:p>
    <w:p w:rsidR="003942F7" w:rsidRPr="003942F7" w:rsidRDefault="003942F7" w:rsidP="003942F7">
      <w:pPr>
        <w:ind w:firstLine="567"/>
        <w:jc w:val="both"/>
      </w:pPr>
      <w:r w:rsidRPr="00B34DBE">
        <w:rPr>
          <w:b/>
          <w:bCs/>
        </w:rPr>
        <w:t>1</w:t>
      </w:r>
      <w:r w:rsidRPr="00E70D68">
        <w:rPr>
          <w:b/>
          <w:bCs/>
        </w:rPr>
        <w:t>.Роль складов в логистике</w:t>
      </w:r>
      <w:r>
        <w:t xml:space="preserve">. </w:t>
      </w:r>
      <w:r w:rsidRPr="00E70D68">
        <w:rPr>
          <w:b/>
          <w:bCs/>
          <w:i/>
          <w:iCs/>
        </w:rPr>
        <w:t>Понятие склада.</w:t>
      </w:r>
      <w:r w:rsidRPr="00E70D68">
        <w:rPr>
          <w:b/>
          <w:bCs/>
        </w:rPr>
        <w:t xml:space="preserve"> </w:t>
      </w:r>
      <w:r w:rsidRPr="00E70D68">
        <w:rPr>
          <w:b/>
          <w:bCs/>
          <w:i/>
          <w:iCs/>
        </w:rPr>
        <w:t xml:space="preserve"> </w:t>
      </w:r>
      <w:r w:rsidRPr="00E70D68">
        <w:rPr>
          <w:i/>
          <w:iCs/>
        </w:rPr>
        <w:t>Под складом понимаются здания, сооруж</w:t>
      </w:r>
      <w:r w:rsidRPr="00E70D68">
        <w:rPr>
          <w:i/>
          <w:iCs/>
        </w:rPr>
        <w:t>е</w:t>
      </w:r>
      <w:r w:rsidRPr="00E70D68">
        <w:rPr>
          <w:i/>
          <w:iCs/>
        </w:rPr>
        <w:t>ния и разнообразные устройства, оснащенные специальным технологическим оборудованием, для осуществления всего комплекса операций по приемке, хранению, размещению и распределению п</w:t>
      </w:r>
      <w:r w:rsidRPr="00E70D68">
        <w:rPr>
          <w:i/>
          <w:iCs/>
        </w:rPr>
        <w:t>о</w:t>
      </w:r>
      <w:r w:rsidRPr="00E70D68">
        <w:rPr>
          <w:i/>
          <w:iCs/>
        </w:rPr>
        <w:t>ступивших на них товаров.</w:t>
      </w:r>
    </w:p>
    <w:p w:rsidR="003942F7" w:rsidRPr="00E70D68" w:rsidRDefault="003942F7" w:rsidP="003942F7">
      <w:pPr>
        <w:ind w:firstLine="567"/>
        <w:jc w:val="both"/>
      </w:pPr>
      <w:r w:rsidRPr="00E70D68">
        <w:t>Основное назначение склада - концентрация запасов, их хранение и обеспечение беспер</w:t>
      </w:r>
      <w:r w:rsidRPr="00E70D68">
        <w:t>е</w:t>
      </w:r>
      <w:r w:rsidRPr="00E70D68">
        <w:t>бойного и ритмичного снабжения заказов потребителей.</w:t>
      </w:r>
    </w:p>
    <w:p w:rsidR="003942F7" w:rsidRPr="00E70D68" w:rsidRDefault="003942F7" w:rsidP="003942F7">
      <w:pPr>
        <w:ind w:firstLine="567"/>
        <w:jc w:val="both"/>
      </w:pPr>
      <w:r w:rsidRPr="00E70D68">
        <w:t>Склад или совокупность складов вместе с обслуживающей инфраструктурой образует скла</w:t>
      </w:r>
      <w:r w:rsidRPr="00E70D68">
        <w:t>д</w:t>
      </w:r>
      <w:r w:rsidRPr="00E70D68">
        <w:t>ское хозяйство. Основные задачи складского хозяйства на промышленном предприятии состоят в организации нормального питания производства соответствующими материальными ресурсами, в обеспечении их сохранности и максимальном сокращении затрат, связанных с осуществлением складских операций.</w:t>
      </w:r>
    </w:p>
    <w:p w:rsidR="003942F7" w:rsidRPr="00E70D68" w:rsidRDefault="003942F7" w:rsidP="003942F7">
      <w:pPr>
        <w:ind w:firstLine="567"/>
        <w:jc w:val="both"/>
      </w:pPr>
      <w:r w:rsidRPr="00E70D68">
        <w:rPr>
          <w:b/>
          <w:bCs/>
          <w:i/>
          <w:iCs/>
        </w:rPr>
        <w:t xml:space="preserve"> Место и роль складов в логистической системе.</w:t>
      </w:r>
      <w:r w:rsidRPr="00E70D68">
        <w:t xml:space="preserve"> Склады образуют одну из основных по</w:t>
      </w:r>
      <w:r w:rsidRPr="00E70D68">
        <w:t>д</w:t>
      </w:r>
      <w:r w:rsidRPr="00E70D68">
        <w:t>систем логистической цепи. Логистическая система формирует организационные и технико-экономические требования к складам, устанавливает цели и критерии оптимального функцион</w:t>
      </w:r>
      <w:r w:rsidRPr="00E70D68">
        <w:t>и</w:t>
      </w:r>
      <w:r w:rsidRPr="00E70D68">
        <w:t>рования складской системы, определяет условия переработки грузов. В свою очередь организация складирования материалов (выбор места расположения складов, способ хранения материалов и др.) оказывают существенное влияние на издержки обращения, размер и движение запасов на ра</w:t>
      </w:r>
      <w:r w:rsidRPr="00E70D68">
        <w:t>з</w:t>
      </w:r>
      <w:r w:rsidRPr="00E70D68">
        <w:t>личных участках логистической цепи.</w:t>
      </w:r>
    </w:p>
    <w:p w:rsidR="003942F7" w:rsidRPr="00E70D68" w:rsidRDefault="003942F7" w:rsidP="003942F7">
      <w:pPr>
        <w:ind w:firstLine="567"/>
        <w:jc w:val="both"/>
      </w:pPr>
      <w:r w:rsidRPr="00E70D68">
        <w:t>Склады в логистике играют как положительную, так и отрицательную роль. Негативной ст</w:t>
      </w:r>
      <w:r w:rsidRPr="00E70D68">
        <w:t>о</w:t>
      </w:r>
      <w:r w:rsidRPr="00E70D68">
        <w:t>роной складирования является увеличение стоимости товара за счет издержек по содержанию з</w:t>
      </w:r>
      <w:r w:rsidRPr="00E70D68">
        <w:t>а</w:t>
      </w:r>
      <w:r w:rsidRPr="00E70D68">
        <w:t>пасов на складах. Это - расходы на складские операции, аренду склада, текущие затраты по с</w:t>
      </w:r>
      <w:r w:rsidRPr="00E70D68">
        <w:t>о</w:t>
      </w:r>
      <w:r w:rsidRPr="00E70D68">
        <w:t>держанию складов. Кроме того, создание складских запасов приводит к иммобилизации (замор</w:t>
      </w:r>
      <w:r w:rsidRPr="00E70D68">
        <w:t>а</w:t>
      </w:r>
      <w:r w:rsidRPr="00E70D68">
        <w:lastRenderedPageBreak/>
        <w:t>живанию) значительных финансовых ресурсов, которые могли бы быть использованы организац</w:t>
      </w:r>
      <w:r w:rsidRPr="00E70D68">
        <w:t>и</w:t>
      </w:r>
      <w:r w:rsidRPr="00E70D68">
        <w:t>ей на другие цели. Поэтому складирование продукции оправдано только в том случае, если оно позволяет снизить издержки или улучшить качество логистического сервиса (достичь более быс</w:t>
      </w:r>
      <w:r w:rsidRPr="00E70D68">
        <w:t>т</w:t>
      </w:r>
      <w:r w:rsidRPr="00E70D68">
        <w:t>рого реагирования на спрос или экономии на превентивных закупках по более низким ценам).</w:t>
      </w:r>
    </w:p>
    <w:p w:rsidR="003942F7" w:rsidRPr="00E70D68" w:rsidRDefault="003942F7" w:rsidP="003942F7">
      <w:pPr>
        <w:ind w:firstLine="567"/>
        <w:jc w:val="both"/>
      </w:pPr>
      <w:r w:rsidRPr="00E70D68">
        <w:t>Положительная роль складирования заключается в том, что они обеспечивают выравнивание производства, создают необходимые технические и организационные условия для комплектации грузов, концентрации и распределения запасов.</w:t>
      </w:r>
    </w:p>
    <w:p w:rsidR="003942F7" w:rsidRPr="003942F7" w:rsidRDefault="003942F7" w:rsidP="003942F7">
      <w:pPr>
        <w:ind w:firstLine="567"/>
        <w:jc w:val="both"/>
        <w:rPr>
          <w:b/>
          <w:bCs/>
        </w:rPr>
      </w:pPr>
      <w:r>
        <w:rPr>
          <w:b/>
          <w:bCs/>
        </w:rPr>
        <w:t xml:space="preserve">2.Виды и функции складов. </w:t>
      </w:r>
      <w:r w:rsidRPr="00E70D68">
        <w:rPr>
          <w:b/>
          <w:bCs/>
          <w:i/>
          <w:iCs/>
        </w:rPr>
        <w:t>Классификация складов.</w:t>
      </w:r>
      <w:r w:rsidRPr="00E70D68">
        <w:rPr>
          <w:b/>
          <w:bCs/>
        </w:rPr>
        <w:t xml:space="preserve"> </w:t>
      </w:r>
      <w:r w:rsidRPr="00E70D68">
        <w:t>Объективная необходимость в сп</w:t>
      </w:r>
      <w:r w:rsidRPr="00E70D68">
        <w:t>е</w:t>
      </w:r>
      <w:r w:rsidRPr="00E70D68">
        <w:t>циально обустроенных местах  для содержания запасов существует на всех стадиях движения м</w:t>
      </w:r>
      <w:r w:rsidRPr="00E70D68">
        <w:t>а</w:t>
      </w:r>
      <w:r w:rsidRPr="00E70D68">
        <w:t>териальных потоков, начиная от первичного источника сырья и кончая конечным потреблением. Этим объясняется наличие большого количества видов складов.</w:t>
      </w:r>
    </w:p>
    <w:p w:rsidR="003942F7" w:rsidRPr="00E70D68" w:rsidRDefault="003942F7" w:rsidP="003942F7">
      <w:pPr>
        <w:ind w:firstLine="567"/>
        <w:jc w:val="both"/>
      </w:pPr>
      <w:r w:rsidRPr="00E70D68">
        <w:t>В зависимости от места в логистической цепи и роли в процессе товародвижения они разд</w:t>
      </w:r>
      <w:r w:rsidRPr="00E70D68">
        <w:t>е</w:t>
      </w:r>
      <w:r w:rsidRPr="00E70D68">
        <w:t>ляются на следующие группы:</w:t>
      </w:r>
    </w:p>
    <w:p w:rsidR="003942F7" w:rsidRPr="00E70D68" w:rsidRDefault="003942F7" w:rsidP="00965E69">
      <w:pPr>
        <w:numPr>
          <w:ilvl w:val="0"/>
          <w:numId w:val="87"/>
        </w:numPr>
        <w:tabs>
          <w:tab w:val="clear" w:pos="360"/>
          <w:tab w:val="num" w:pos="993"/>
        </w:tabs>
        <w:autoSpaceDE w:val="0"/>
        <w:autoSpaceDN w:val="0"/>
        <w:ind w:left="0" w:firstLine="567"/>
        <w:jc w:val="both"/>
      </w:pPr>
      <w:r w:rsidRPr="00E70D68">
        <w:t>склады предприятий-производителей продукции (в сфере снабжения);</w:t>
      </w:r>
    </w:p>
    <w:p w:rsidR="003942F7" w:rsidRPr="00E70D68" w:rsidRDefault="003942F7" w:rsidP="00965E69">
      <w:pPr>
        <w:numPr>
          <w:ilvl w:val="0"/>
          <w:numId w:val="87"/>
        </w:numPr>
        <w:tabs>
          <w:tab w:val="clear" w:pos="360"/>
          <w:tab w:val="num" w:pos="993"/>
        </w:tabs>
        <w:autoSpaceDE w:val="0"/>
        <w:autoSpaceDN w:val="0"/>
        <w:ind w:left="0" w:firstLine="567"/>
        <w:jc w:val="both"/>
      </w:pPr>
      <w:r w:rsidRPr="00E70D68">
        <w:t>склады потребителей продукции (в сфере производства);</w:t>
      </w:r>
    </w:p>
    <w:p w:rsidR="003942F7" w:rsidRPr="00E70D68" w:rsidRDefault="003942F7" w:rsidP="00965E69">
      <w:pPr>
        <w:numPr>
          <w:ilvl w:val="0"/>
          <w:numId w:val="87"/>
        </w:numPr>
        <w:tabs>
          <w:tab w:val="clear" w:pos="360"/>
          <w:tab w:val="num" w:pos="993"/>
        </w:tabs>
        <w:autoSpaceDE w:val="0"/>
        <w:autoSpaceDN w:val="0"/>
        <w:ind w:left="0" w:firstLine="567"/>
        <w:jc w:val="both"/>
      </w:pPr>
      <w:r w:rsidRPr="00E70D68">
        <w:t>слады сбытовых фирм (в сфере распределения);</w:t>
      </w:r>
    </w:p>
    <w:p w:rsidR="003942F7" w:rsidRPr="00E70D68" w:rsidRDefault="003942F7" w:rsidP="00965E69">
      <w:pPr>
        <w:numPr>
          <w:ilvl w:val="0"/>
          <w:numId w:val="87"/>
        </w:numPr>
        <w:tabs>
          <w:tab w:val="clear" w:pos="360"/>
          <w:tab w:val="num" w:pos="993"/>
        </w:tabs>
        <w:autoSpaceDE w:val="0"/>
        <w:autoSpaceDN w:val="0"/>
        <w:ind w:left="0" w:firstLine="567"/>
        <w:jc w:val="both"/>
      </w:pPr>
      <w:r w:rsidRPr="00E70D68">
        <w:t>склады посреднических организаций.</w:t>
      </w:r>
    </w:p>
    <w:p w:rsidR="003942F7" w:rsidRPr="00E70D68" w:rsidRDefault="003942F7" w:rsidP="003942F7">
      <w:pPr>
        <w:ind w:firstLine="567"/>
        <w:jc w:val="both"/>
      </w:pPr>
      <w:r w:rsidRPr="00E70D68">
        <w:rPr>
          <w:i/>
          <w:iCs/>
        </w:rPr>
        <w:t xml:space="preserve">Склады предприятий-производителей </w:t>
      </w:r>
      <w:r w:rsidRPr="00E70D68">
        <w:t>специализируются на хранении сырья, материалов, комплектующих и другой продукции производственного назначения и осуществляют снабжение (прежде всего) производящих потребителей.</w:t>
      </w:r>
    </w:p>
    <w:p w:rsidR="003942F7" w:rsidRPr="00E70D68" w:rsidRDefault="003942F7" w:rsidP="003942F7">
      <w:pPr>
        <w:ind w:firstLine="567"/>
        <w:jc w:val="both"/>
      </w:pPr>
      <w:r w:rsidRPr="00E70D68">
        <w:rPr>
          <w:i/>
          <w:iCs/>
        </w:rPr>
        <w:t xml:space="preserve">Склады в производстве </w:t>
      </w:r>
      <w:r w:rsidRPr="00E70D68">
        <w:t>предназначены для обеспечения непрерывности протекания технол</w:t>
      </w:r>
      <w:r w:rsidRPr="00E70D68">
        <w:t>о</w:t>
      </w:r>
      <w:r w:rsidRPr="00E70D68">
        <w:t>гических процессов. На этих складах хранятся запасы незавершенного производства, приборы, инструменты, запчасти и др. В зависимости от роли в процессе производства и подчиненности склады промышленных организаций разделяются на снабженческие (подчиняются отделу матер</w:t>
      </w:r>
      <w:r w:rsidRPr="00E70D68">
        <w:t>и</w:t>
      </w:r>
      <w:r w:rsidRPr="00E70D68">
        <w:t>ально-технического снабжения), питающие производство материалами, комплектующими изд</w:t>
      </w:r>
      <w:r w:rsidRPr="00E70D68">
        <w:t>е</w:t>
      </w:r>
      <w:r w:rsidRPr="00E70D68">
        <w:t>лиями, покупными полуфабрикатами и т.п.; производственные (подчиняются планово-производственному или планово-диспетчерскому отделу), предназначенные для хранения пол</w:t>
      </w:r>
      <w:r w:rsidRPr="00E70D68">
        <w:t>у</w:t>
      </w:r>
      <w:r w:rsidRPr="00E70D68">
        <w:t>фабрикатов собственного производства и технологической оснастки; сбытовые (подчиняются о</w:t>
      </w:r>
      <w:r w:rsidRPr="00E70D68">
        <w:t>т</w:t>
      </w:r>
      <w:r w:rsidRPr="00E70D68">
        <w:t>делу сбыта), в которых хранятся материальные ценности, подлежащие реализации. В зависимости от сферы обслуживания склады предприятий подразделяются на общезаводские (центральные), прицеховые (филиалы центральных складов) и цеховые, подчиняющиеся начальникам цехов.</w:t>
      </w:r>
    </w:p>
    <w:p w:rsidR="003942F7" w:rsidRPr="00E70D68" w:rsidRDefault="003942F7" w:rsidP="003942F7">
      <w:pPr>
        <w:ind w:firstLine="567"/>
        <w:jc w:val="both"/>
      </w:pPr>
      <w:r w:rsidRPr="00E70D68">
        <w:rPr>
          <w:i/>
          <w:iCs/>
        </w:rPr>
        <w:t xml:space="preserve">Склады сбытовых организаций </w:t>
      </w:r>
      <w:r w:rsidRPr="00E70D68">
        <w:t>служат для поддержания непрерывности движения товаров из сферы производства в сферу потребления. Основное их назначение заключается в преобразов</w:t>
      </w:r>
      <w:r w:rsidRPr="00E70D68">
        <w:t>а</w:t>
      </w:r>
      <w:r w:rsidRPr="00E70D68">
        <w:t>нии производственного ассортимента в торговый и в бесперебойном обеспечении различных п</w:t>
      </w:r>
      <w:r w:rsidRPr="00E70D68">
        <w:t>о</w:t>
      </w:r>
      <w:r w:rsidRPr="00E70D68">
        <w:t>требителей, включая розничную сеть.</w:t>
      </w:r>
    </w:p>
    <w:p w:rsidR="003942F7" w:rsidRPr="00E70D68" w:rsidRDefault="003942F7" w:rsidP="003942F7">
      <w:pPr>
        <w:ind w:firstLine="567"/>
        <w:jc w:val="both"/>
      </w:pPr>
      <w:r w:rsidRPr="00E70D68">
        <w:rPr>
          <w:i/>
          <w:iCs/>
        </w:rPr>
        <w:t xml:space="preserve">Склады посреднических (прежде всего транспортных) организаций </w:t>
      </w:r>
      <w:r w:rsidRPr="00E70D68">
        <w:t>предназначены для вр</w:t>
      </w:r>
      <w:r w:rsidRPr="00E70D68">
        <w:t>е</w:t>
      </w:r>
      <w:r w:rsidRPr="00E70D68">
        <w:t>менного складирования, связанного с экспедицией материальных ценностей. Сюда относятся: склады железнодорожных станций; грузовые терминалы автотранспорта, морских и речных по</w:t>
      </w:r>
      <w:r w:rsidRPr="00E70D68">
        <w:t>р</w:t>
      </w:r>
      <w:r w:rsidRPr="00E70D68">
        <w:t>тов; терминалы воздушного транспорта. По характеру выполняемых операций грузопереработки они относятся к транспортно-перевалочным. Группа этих складов может находиться как в рамках снабженческой, так и распределительной логистики.</w:t>
      </w:r>
    </w:p>
    <w:p w:rsidR="003942F7" w:rsidRPr="00E70D68" w:rsidRDefault="003942F7" w:rsidP="003942F7">
      <w:pPr>
        <w:ind w:firstLine="567"/>
        <w:jc w:val="both"/>
      </w:pPr>
      <w:r w:rsidRPr="00E70D68">
        <w:t>По функциональному назначению все склады делятся на пять разновидностей:</w:t>
      </w:r>
    </w:p>
    <w:p w:rsidR="003942F7" w:rsidRPr="00E70D68" w:rsidRDefault="003942F7" w:rsidP="00965E69">
      <w:pPr>
        <w:numPr>
          <w:ilvl w:val="0"/>
          <w:numId w:val="88"/>
        </w:numPr>
        <w:tabs>
          <w:tab w:val="clear" w:pos="360"/>
          <w:tab w:val="num" w:pos="993"/>
        </w:tabs>
        <w:autoSpaceDE w:val="0"/>
        <w:autoSpaceDN w:val="0"/>
        <w:ind w:left="0" w:firstLine="567"/>
        <w:jc w:val="both"/>
      </w:pPr>
      <w:r w:rsidRPr="00E70D68">
        <w:rPr>
          <w:i/>
          <w:iCs/>
        </w:rPr>
        <w:t>склады перевалки</w:t>
      </w:r>
      <w:r w:rsidRPr="00E70D68">
        <w:t xml:space="preserve"> (оборота) грузов в транспортных узлах при выполнении смешанных, комбинированных и других перевозок;</w:t>
      </w:r>
    </w:p>
    <w:p w:rsidR="003942F7" w:rsidRPr="00E70D68" w:rsidRDefault="003942F7" w:rsidP="00965E69">
      <w:pPr>
        <w:numPr>
          <w:ilvl w:val="0"/>
          <w:numId w:val="88"/>
        </w:numPr>
        <w:tabs>
          <w:tab w:val="clear" w:pos="360"/>
          <w:tab w:val="num" w:pos="993"/>
        </w:tabs>
        <w:autoSpaceDE w:val="0"/>
        <w:autoSpaceDN w:val="0"/>
        <w:ind w:left="0" w:firstLine="567"/>
        <w:jc w:val="both"/>
      </w:pPr>
      <w:r w:rsidRPr="00E70D68">
        <w:rPr>
          <w:i/>
          <w:iCs/>
        </w:rPr>
        <w:t xml:space="preserve">склады хранения, </w:t>
      </w:r>
      <w:r w:rsidRPr="00E70D68">
        <w:t>обеспечивающие концентрацию необходимых материалов и их хран</w:t>
      </w:r>
      <w:r w:rsidRPr="00E70D68">
        <w:t>е</w:t>
      </w:r>
      <w:r w:rsidRPr="00E70D68">
        <w:t>ние для соответствующего функционирования производства;</w:t>
      </w:r>
    </w:p>
    <w:p w:rsidR="003942F7" w:rsidRPr="00E70D68" w:rsidRDefault="003942F7" w:rsidP="00965E69">
      <w:pPr>
        <w:numPr>
          <w:ilvl w:val="0"/>
          <w:numId w:val="88"/>
        </w:numPr>
        <w:tabs>
          <w:tab w:val="clear" w:pos="360"/>
          <w:tab w:val="num" w:pos="993"/>
        </w:tabs>
        <w:autoSpaceDE w:val="0"/>
        <w:autoSpaceDN w:val="0"/>
        <w:ind w:left="0" w:firstLine="567"/>
        <w:jc w:val="both"/>
      </w:pPr>
      <w:r w:rsidRPr="00E70D68">
        <w:rPr>
          <w:i/>
          <w:iCs/>
        </w:rPr>
        <w:lastRenderedPageBreak/>
        <w:t>склады комиссионирования</w:t>
      </w:r>
      <w:r w:rsidRPr="00E70D68">
        <w:t>, предназначенные для формирования заказов в соответствии со специфическими требованиями клиентов;</w:t>
      </w:r>
    </w:p>
    <w:p w:rsidR="003942F7" w:rsidRPr="00E70D68" w:rsidRDefault="003942F7" w:rsidP="00965E69">
      <w:pPr>
        <w:numPr>
          <w:ilvl w:val="0"/>
          <w:numId w:val="88"/>
        </w:numPr>
        <w:tabs>
          <w:tab w:val="clear" w:pos="360"/>
          <w:tab w:val="num" w:pos="993"/>
        </w:tabs>
        <w:autoSpaceDE w:val="0"/>
        <w:autoSpaceDN w:val="0"/>
        <w:ind w:left="0" w:firstLine="567"/>
        <w:jc w:val="both"/>
      </w:pPr>
      <w:r w:rsidRPr="00E70D68">
        <w:rPr>
          <w:i/>
          <w:iCs/>
        </w:rPr>
        <w:t xml:space="preserve">склады сохранения, </w:t>
      </w:r>
      <w:r w:rsidRPr="00E70D68">
        <w:t>обеспечивающие сохранность и защиту складируемых изделий;</w:t>
      </w:r>
    </w:p>
    <w:p w:rsidR="003942F7" w:rsidRPr="00E70D68" w:rsidRDefault="003942F7" w:rsidP="00965E69">
      <w:pPr>
        <w:numPr>
          <w:ilvl w:val="0"/>
          <w:numId w:val="88"/>
        </w:numPr>
        <w:tabs>
          <w:tab w:val="clear" w:pos="360"/>
          <w:tab w:val="num" w:pos="993"/>
        </w:tabs>
        <w:autoSpaceDE w:val="0"/>
        <w:autoSpaceDN w:val="0"/>
        <w:ind w:left="0" w:firstLine="567"/>
        <w:jc w:val="both"/>
      </w:pPr>
      <w:r w:rsidRPr="00E70D68">
        <w:rPr>
          <w:i/>
          <w:iCs/>
        </w:rPr>
        <w:t xml:space="preserve">специальные склады </w:t>
      </w:r>
      <w:r w:rsidRPr="00E70D68">
        <w:t>(например, таможенные склады, склады временного хранения, тары, возвратных отходов и т.д.).</w:t>
      </w:r>
    </w:p>
    <w:p w:rsidR="003942F7" w:rsidRPr="00E70D68" w:rsidRDefault="003942F7" w:rsidP="003942F7">
      <w:pPr>
        <w:ind w:firstLine="567"/>
        <w:jc w:val="both"/>
      </w:pPr>
      <w:r w:rsidRPr="00E70D68">
        <w:t xml:space="preserve">По конструктивным особенностям склады подразделяются на </w:t>
      </w:r>
      <w:r w:rsidRPr="00E70D68">
        <w:rPr>
          <w:i/>
          <w:iCs/>
        </w:rPr>
        <w:t xml:space="preserve">закрытые, полузакрытые </w:t>
      </w:r>
      <w:r w:rsidRPr="00E70D68">
        <w:t xml:space="preserve">(имеющие только крышу или крышу и одну, две или три стены) и </w:t>
      </w:r>
      <w:r w:rsidRPr="00E70D68">
        <w:rPr>
          <w:i/>
          <w:iCs/>
        </w:rPr>
        <w:t>открытые площадки.</w:t>
      </w:r>
      <w:r w:rsidRPr="00E70D68">
        <w:t xml:space="preserve"> </w:t>
      </w:r>
    </w:p>
    <w:p w:rsidR="003942F7" w:rsidRPr="00E70D68" w:rsidRDefault="003942F7" w:rsidP="003942F7">
      <w:pPr>
        <w:ind w:firstLine="567"/>
        <w:jc w:val="both"/>
      </w:pPr>
      <w:r w:rsidRPr="00E70D68">
        <w:t xml:space="preserve">В зависимости от специфики и номенклатуры хранимых материалов склады подразделяются на </w:t>
      </w:r>
      <w:r w:rsidRPr="00E70D68">
        <w:rPr>
          <w:i/>
          <w:iCs/>
        </w:rPr>
        <w:t xml:space="preserve">универсальные </w:t>
      </w:r>
      <w:r w:rsidRPr="00E70D68">
        <w:t xml:space="preserve">и </w:t>
      </w:r>
      <w:r w:rsidRPr="00E70D68">
        <w:rPr>
          <w:i/>
          <w:iCs/>
        </w:rPr>
        <w:t>специализированные.</w:t>
      </w:r>
      <w:r w:rsidRPr="00E70D68">
        <w:t xml:space="preserve"> В универсальных складах хранятся материальные ресу</w:t>
      </w:r>
      <w:r w:rsidRPr="00E70D68">
        <w:t>р</w:t>
      </w:r>
      <w:r w:rsidRPr="00E70D68">
        <w:t>сы широкой номенклатуры. Специализированные склады предназначаются для хранения одн</w:t>
      </w:r>
      <w:r w:rsidRPr="00E70D68">
        <w:t>о</w:t>
      </w:r>
      <w:r w:rsidRPr="00E70D68">
        <w:t>родных материалов (например, склад чугуна, лакокрасочных материалов и т.д.).</w:t>
      </w:r>
    </w:p>
    <w:p w:rsidR="003942F7" w:rsidRPr="00E70D68" w:rsidRDefault="003942F7" w:rsidP="003942F7">
      <w:pPr>
        <w:ind w:firstLine="567"/>
        <w:jc w:val="both"/>
      </w:pPr>
      <w:r w:rsidRPr="00E70D68">
        <w:t xml:space="preserve">Различают склады и по степени механизации складских операций: </w:t>
      </w:r>
      <w:r w:rsidRPr="00E70D68">
        <w:rPr>
          <w:i/>
          <w:iCs/>
        </w:rPr>
        <w:t>немеханизированные, м</w:t>
      </w:r>
      <w:r w:rsidRPr="00E70D68">
        <w:rPr>
          <w:i/>
          <w:iCs/>
        </w:rPr>
        <w:t>е</w:t>
      </w:r>
      <w:r w:rsidRPr="00E70D68">
        <w:rPr>
          <w:i/>
          <w:iCs/>
        </w:rPr>
        <w:t>ханизированные, автоматизированные и автоматические.</w:t>
      </w:r>
      <w:r w:rsidRPr="00E70D68">
        <w:t xml:space="preserve">  </w:t>
      </w:r>
    </w:p>
    <w:p w:rsidR="003942F7" w:rsidRPr="00E70D68" w:rsidRDefault="003942F7" w:rsidP="003942F7">
      <w:pPr>
        <w:ind w:firstLine="567"/>
        <w:jc w:val="both"/>
      </w:pPr>
      <w:r w:rsidRPr="00E70D68">
        <w:rPr>
          <w:b/>
          <w:bCs/>
          <w:i/>
          <w:iCs/>
        </w:rPr>
        <w:t>Функции складов</w:t>
      </w:r>
      <w:r w:rsidRPr="00E70D68">
        <w:rPr>
          <w:i/>
          <w:iCs/>
        </w:rPr>
        <w:t>.</w:t>
      </w:r>
      <w:r w:rsidRPr="00E70D68">
        <w:t xml:space="preserve"> К основным функциям склада можно отнести следующие:</w:t>
      </w:r>
    </w:p>
    <w:p w:rsidR="003942F7" w:rsidRPr="00E70D68" w:rsidRDefault="003942F7" w:rsidP="003942F7">
      <w:pPr>
        <w:ind w:firstLine="567"/>
        <w:jc w:val="both"/>
      </w:pPr>
      <w:r w:rsidRPr="00E70D68">
        <w:rPr>
          <w:i/>
          <w:iCs/>
        </w:rPr>
        <w:t>1.</w:t>
      </w:r>
      <w:r w:rsidRPr="00E70D68">
        <w:t xml:space="preserve"> </w:t>
      </w:r>
      <w:r w:rsidRPr="00E70D68">
        <w:rPr>
          <w:i/>
          <w:iCs/>
        </w:rPr>
        <w:t>Создание необходимого ассортимента в соответствии с заказом потребителей.</w:t>
      </w:r>
      <w:r w:rsidRPr="00E70D68">
        <w:t xml:space="preserve"> В зак</w:t>
      </w:r>
      <w:r w:rsidRPr="00E70D68">
        <w:t>у</w:t>
      </w:r>
      <w:r w:rsidRPr="00E70D68">
        <w:t>почной и производственной логистике эта функция направлена на обеспечение необходимыми м</w:t>
      </w:r>
      <w:r w:rsidRPr="00E70D68">
        <w:t>а</w:t>
      </w:r>
      <w:r w:rsidRPr="00E70D68">
        <w:t>териально-техническими ресурсами (по количеству и качеству) различных фаз производства. В распределительной логистике данная функция имеет особое значение. Склады торговли осущес</w:t>
      </w:r>
      <w:r w:rsidRPr="00E70D68">
        <w:t>т</w:t>
      </w:r>
      <w:r w:rsidRPr="00E70D68">
        <w:t>вляют преобразование производственного ассортимента в потребительский в соответствии с зак</w:t>
      </w:r>
      <w:r w:rsidRPr="00E70D68">
        <w:t>а</w:t>
      </w:r>
      <w:r w:rsidRPr="00E70D68">
        <w:t>зом клиента. Создание нужного ассортимента на складе содействует эффективному выполнению заказов потребителей и осуществлению более частых поставок в том объеме, который требуется клиенту.</w:t>
      </w:r>
    </w:p>
    <w:p w:rsidR="003942F7" w:rsidRPr="00E70D68" w:rsidRDefault="003942F7" w:rsidP="003942F7">
      <w:pPr>
        <w:ind w:firstLine="567"/>
        <w:jc w:val="both"/>
      </w:pPr>
      <w:r w:rsidRPr="00E70D68">
        <w:rPr>
          <w:i/>
          <w:iCs/>
        </w:rPr>
        <w:t>2.</w:t>
      </w:r>
      <w:r w:rsidRPr="00E70D68">
        <w:t xml:space="preserve"> </w:t>
      </w:r>
      <w:r w:rsidRPr="00E70D68">
        <w:rPr>
          <w:i/>
          <w:iCs/>
        </w:rPr>
        <w:t xml:space="preserve">Складирование и хранение. </w:t>
      </w:r>
      <w:r w:rsidRPr="00E70D68">
        <w:t>Выполнение этой функции позволяет выравнивать временную разницу между выпуском продукции и ее потреблением, дает возможность на базе создаваемых запасов обеспечивать непрерывный производственный процесс и бесперебойное снабжение п</w:t>
      </w:r>
      <w:r w:rsidRPr="00E70D68">
        <w:t>о</w:t>
      </w:r>
      <w:r w:rsidRPr="00E70D68">
        <w:t>требителей. Хранение товаров в распределительной системе необходимо также и в связи с сезо</w:t>
      </w:r>
      <w:r w:rsidRPr="00E70D68">
        <w:t>н</w:t>
      </w:r>
      <w:r w:rsidRPr="00E70D68">
        <w:t>ным потреблением некоторых товаров.</w:t>
      </w:r>
    </w:p>
    <w:p w:rsidR="003942F7" w:rsidRPr="00E70D68" w:rsidRDefault="003942F7" w:rsidP="003942F7">
      <w:pPr>
        <w:ind w:firstLine="567"/>
        <w:jc w:val="both"/>
      </w:pPr>
      <w:r w:rsidRPr="00E70D68">
        <w:rPr>
          <w:i/>
          <w:iCs/>
        </w:rPr>
        <w:t>3.</w:t>
      </w:r>
      <w:r w:rsidRPr="00E70D68">
        <w:t xml:space="preserve"> </w:t>
      </w:r>
      <w:r w:rsidRPr="00E70D68">
        <w:rPr>
          <w:i/>
          <w:iCs/>
        </w:rPr>
        <w:t xml:space="preserve">Утилизация партий отгрузки и транспортировка грузов. </w:t>
      </w:r>
      <w:r w:rsidRPr="00E70D68">
        <w:t>Многие потребители заказывают со складов партии “меньше чем вагон” или “меньше чем трейлер”, что значительно увеличивает издержки, связанные с доставкой таких грузов. Для сокращения транспортных расходов склад может осуществлять функцию объединения (утилизацию) небольших партий грузов для нескол</w:t>
      </w:r>
      <w:r w:rsidRPr="00E70D68">
        <w:t>ь</w:t>
      </w:r>
      <w:r w:rsidRPr="00E70D68">
        <w:t>ких клиентов, до полной загрузки транспортного средства.</w:t>
      </w:r>
    </w:p>
    <w:p w:rsidR="003942F7" w:rsidRDefault="003942F7" w:rsidP="003942F7">
      <w:pPr>
        <w:ind w:firstLine="567"/>
        <w:jc w:val="both"/>
        <w:rPr>
          <w:b/>
          <w:bCs/>
          <w:sz w:val="28"/>
          <w:szCs w:val="28"/>
        </w:rPr>
      </w:pPr>
      <w:r w:rsidRPr="00E70D68">
        <w:rPr>
          <w:i/>
          <w:iCs/>
        </w:rPr>
        <w:t>4.</w:t>
      </w:r>
      <w:r w:rsidRPr="00E70D68">
        <w:t xml:space="preserve"> </w:t>
      </w:r>
      <w:r w:rsidRPr="00E70D68">
        <w:rPr>
          <w:i/>
          <w:iCs/>
        </w:rPr>
        <w:t xml:space="preserve">Предоставление услуг. </w:t>
      </w:r>
      <w:r w:rsidRPr="00E70D68">
        <w:t>С целью обеспечения более высокого уровня обслуживания потр</w:t>
      </w:r>
      <w:r w:rsidRPr="00E70D68">
        <w:t>е</w:t>
      </w:r>
      <w:r w:rsidRPr="00E70D68">
        <w:t>бителей склады могут оказывать клиентам различные услуги: подготовку товаров для продажи (фасовка продукции, заполнение контейнеров, распаковка и т.д.); проверку функционирования приборов и оборудования, монтаж; придание продукции товарного вида; транспортно-экспедиционные услуги и т.д.</w:t>
      </w:r>
    </w:p>
    <w:p w:rsidR="003942F7" w:rsidRPr="00E70D68" w:rsidRDefault="003942F7" w:rsidP="003942F7">
      <w:pPr>
        <w:spacing w:line="264" w:lineRule="auto"/>
        <w:ind w:firstLine="709"/>
        <w:jc w:val="both"/>
      </w:pPr>
      <w:r w:rsidRPr="003942F7">
        <w:rPr>
          <w:b/>
          <w:bCs/>
        </w:rPr>
        <w:t>3.Процесс складирования</w:t>
      </w:r>
      <w:r>
        <w:rPr>
          <w:b/>
          <w:bCs/>
        </w:rPr>
        <w:t xml:space="preserve">. </w:t>
      </w:r>
      <w:r w:rsidRPr="00E70D68">
        <w:rPr>
          <w:b/>
          <w:bCs/>
          <w:i/>
          <w:iCs/>
        </w:rPr>
        <w:t xml:space="preserve"> Характеристика складских операций. </w:t>
      </w:r>
      <w:r w:rsidRPr="00E70D68">
        <w:t>Комплекс складских операций представляет собой следующую последовательность:</w:t>
      </w:r>
    </w:p>
    <w:p w:rsidR="003942F7" w:rsidRPr="00E70D68" w:rsidRDefault="003942F7" w:rsidP="00965E69">
      <w:pPr>
        <w:numPr>
          <w:ilvl w:val="0"/>
          <w:numId w:val="83"/>
        </w:numPr>
        <w:tabs>
          <w:tab w:val="clear" w:pos="360"/>
          <w:tab w:val="num" w:pos="993"/>
        </w:tabs>
        <w:autoSpaceDE w:val="0"/>
        <w:autoSpaceDN w:val="0"/>
        <w:ind w:left="0" w:firstLine="567"/>
        <w:jc w:val="both"/>
      </w:pPr>
      <w:r w:rsidRPr="00E70D68">
        <w:t>разгрузка и приемка грузов;</w:t>
      </w:r>
    </w:p>
    <w:p w:rsidR="003942F7" w:rsidRPr="00E70D68" w:rsidRDefault="003942F7" w:rsidP="00965E69">
      <w:pPr>
        <w:numPr>
          <w:ilvl w:val="0"/>
          <w:numId w:val="83"/>
        </w:numPr>
        <w:tabs>
          <w:tab w:val="clear" w:pos="360"/>
          <w:tab w:val="num" w:pos="993"/>
        </w:tabs>
        <w:autoSpaceDE w:val="0"/>
        <w:autoSpaceDN w:val="0"/>
        <w:ind w:left="0" w:firstLine="567"/>
        <w:jc w:val="both"/>
      </w:pPr>
      <w:r w:rsidRPr="00E70D68">
        <w:t>размещение на хранение (укладка товаров в стеллажи, штабели);</w:t>
      </w:r>
    </w:p>
    <w:p w:rsidR="003942F7" w:rsidRPr="00E70D68" w:rsidRDefault="003942F7" w:rsidP="00965E69">
      <w:pPr>
        <w:numPr>
          <w:ilvl w:val="0"/>
          <w:numId w:val="83"/>
        </w:numPr>
        <w:tabs>
          <w:tab w:val="clear" w:pos="360"/>
          <w:tab w:val="num" w:pos="993"/>
        </w:tabs>
        <w:autoSpaceDE w:val="0"/>
        <w:autoSpaceDN w:val="0"/>
        <w:ind w:left="0" w:firstLine="567"/>
        <w:jc w:val="both"/>
      </w:pPr>
      <w:r w:rsidRPr="00E70D68">
        <w:t>комплектация и отгрузка товаров;</w:t>
      </w:r>
    </w:p>
    <w:p w:rsidR="003942F7" w:rsidRPr="00E70D68" w:rsidRDefault="003942F7" w:rsidP="00965E69">
      <w:pPr>
        <w:numPr>
          <w:ilvl w:val="0"/>
          <w:numId w:val="83"/>
        </w:numPr>
        <w:tabs>
          <w:tab w:val="clear" w:pos="360"/>
          <w:tab w:val="num" w:pos="993"/>
        </w:tabs>
        <w:autoSpaceDE w:val="0"/>
        <w:autoSpaceDN w:val="0"/>
        <w:ind w:left="0" w:firstLine="567"/>
        <w:jc w:val="both"/>
      </w:pPr>
      <w:r w:rsidRPr="00E70D68">
        <w:t>внутрискладская транспортировка грузов.</w:t>
      </w:r>
    </w:p>
    <w:p w:rsidR="003942F7" w:rsidRPr="00E70D68" w:rsidRDefault="003942F7" w:rsidP="003942F7">
      <w:pPr>
        <w:ind w:firstLine="567"/>
        <w:jc w:val="both"/>
      </w:pPr>
      <w:r w:rsidRPr="00E70D68">
        <w:rPr>
          <w:i/>
          <w:iCs/>
        </w:rPr>
        <w:t>Разгрузка и приемка грузов</w:t>
      </w:r>
      <w:r w:rsidRPr="00E70D68">
        <w:t xml:space="preserve"> производится в соответствии с условиями поставки заключенн</w:t>
      </w:r>
      <w:r w:rsidRPr="00E70D68">
        <w:t>о</w:t>
      </w:r>
      <w:r w:rsidRPr="00E70D68">
        <w:t>го договора. Технология выполнения указанных работ на складе зависит от характера груза (штучный, сыпучий), от типа транспортного средства (трейлер, контейнер), а также от вида и</w:t>
      </w:r>
      <w:r w:rsidRPr="00E70D68">
        <w:t>с</w:t>
      </w:r>
      <w:r w:rsidRPr="00E70D68">
        <w:t>пользуемых средств механизации. В процессе приемки происходит сверка фактических параме</w:t>
      </w:r>
      <w:r w:rsidRPr="00E70D68">
        <w:t>т</w:t>
      </w:r>
      <w:r w:rsidRPr="00E70D68">
        <w:lastRenderedPageBreak/>
        <w:t>ров прибывшего груза с данными товарно-сопроводительных документов, оформление прибывш</w:t>
      </w:r>
      <w:r w:rsidRPr="00E70D68">
        <w:t>е</w:t>
      </w:r>
      <w:r w:rsidRPr="00E70D68">
        <w:t>го груза через информационную систему и формирование складской грузовой единицы.</w:t>
      </w:r>
    </w:p>
    <w:p w:rsidR="003942F7" w:rsidRPr="00E70D68" w:rsidRDefault="003942F7" w:rsidP="003942F7">
      <w:pPr>
        <w:ind w:firstLine="567"/>
        <w:jc w:val="both"/>
      </w:pPr>
      <w:r w:rsidRPr="00E70D68">
        <w:t xml:space="preserve">На складе принятый по количеству и качеству груз перемещается в зону </w:t>
      </w:r>
      <w:r w:rsidRPr="00E70D68">
        <w:rPr>
          <w:i/>
          <w:iCs/>
        </w:rPr>
        <w:t>хранения.</w:t>
      </w:r>
      <w:r w:rsidRPr="00E70D68">
        <w:t xml:space="preserve"> Процесс хранения включает обеспечение соответствующих для этого условий и контроль за наличностью запасов на складе. Для упорядоченного хранения груза и экономичного его размещения испол</w:t>
      </w:r>
      <w:r w:rsidRPr="00E70D68">
        <w:t>ь</w:t>
      </w:r>
      <w:r w:rsidRPr="00E70D68">
        <w:t>зуют систему адресного хранения по принципу твердого (фиксированного) или свободного (груз размещается на любом свободном месте) выбора места складирования.</w:t>
      </w:r>
    </w:p>
    <w:p w:rsidR="003942F7" w:rsidRPr="00E70D68" w:rsidRDefault="003942F7" w:rsidP="003942F7">
      <w:pPr>
        <w:ind w:firstLine="567"/>
        <w:jc w:val="both"/>
      </w:pPr>
      <w:r w:rsidRPr="00E70D68">
        <w:t xml:space="preserve">Процесс </w:t>
      </w:r>
      <w:r w:rsidRPr="00E70D68">
        <w:rPr>
          <w:i/>
          <w:iCs/>
        </w:rPr>
        <w:t>комплектации</w:t>
      </w:r>
      <w:r w:rsidRPr="00E70D68">
        <w:t xml:space="preserve"> сводится к подготовке товаров в соответствии с заказами потребит</w:t>
      </w:r>
      <w:r w:rsidRPr="00E70D68">
        <w:t>е</w:t>
      </w:r>
      <w:r w:rsidRPr="00E70D68">
        <w:t>лей и включает отбор товара по заказу клиента, подготовку товара к отправке (укладывание в т</w:t>
      </w:r>
      <w:r w:rsidRPr="00E70D68">
        <w:t>а</w:t>
      </w:r>
      <w:r w:rsidRPr="00E70D68">
        <w:t>ру), объединение отдельных заказов в партию отправки и оформление транспортных накладных, погрузку грузов в транспортные средства.</w:t>
      </w:r>
    </w:p>
    <w:p w:rsidR="003942F7" w:rsidRPr="00E70D68" w:rsidRDefault="003942F7" w:rsidP="003942F7">
      <w:pPr>
        <w:ind w:firstLine="567"/>
        <w:jc w:val="both"/>
      </w:pPr>
      <w:r w:rsidRPr="00E70D68">
        <w:rPr>
          <w:i/>
          <w:iCs/>
        </w:rPr>
        <w:t>Внутрискладская транспортировка</w:t>
      </w:r>
      <w:r w:rsidRPr="00E70D68">
        <w:t xml:space="preserve"> предполагает перемещение грузов между различными зонами склада: с разгрузочной площадки в зону приемки, оттуда в зону хранения, комплектации и на погрузочную рампу. Транспортировка грузов внутри склада должна осуществляться по скво</w:t>
      </w:r>
      <w:r w:rsidRPr="00E70D68">
        <w:t>з</w:t>
      </w:r>
      <w:r w:rsidRPr="00E70D68">
        <w:t>ным прямоточным маршрутам. Это позволяет избежать повторного возвращения в любую из складских зон и неэффективного выполнения операций. Число перевалок (с одного вида оборуд</w:t>
      </w:r>
      <w:r w:rsidRPr="00E70D68">
        <w:t>о</w:t>
      </w:r>
      <w:r w:rsidRPr="00E70D68">
        <w:t>вания на другое) должно быть минимальным.</w:t>
      </w:r>
    </w:p>
    <w:p w:rsidR="003942F7" w:rsidRPr="00E70D68" w:rsidRDefault="003942F7" w:rsidP="003942F7">
      <w:pPr>
        <w:ind w:firstLine="567"/>
        <w:jc w:val="both"/>
      </w:pPr>
      <w:r w:rsidRPr="00E70D68">
        <w:t xml:space="preserve"> </w:t>
      </w:r>
      <w:r w:rsidRPr="00E70D68">
        <w:rPr>
          <w:b/>
          <w:bCs/>
          <w:i/>
          <w:iCs/>
        </w:rPr>
        <w:t>Организация работы складов промышленных предприятий.</w:t>
      </w:r>
      <w:r w:rsidRPr="00E70D68">
        <w:t xml:space="preserve"> Оперативно-производственная деятельность склада на предприятии включает работы по выгрузке, рассорт</w:t>
      </w:r>
      <w:r w:rsidRPr="00E70D68">
        <w:t>и</w:t>
      </w:r>
      <w:r w:rsidRPr="00E70D68">
        <w:t>ровке и приемке поступающих на склад материалов и изделий, их размещение и хранение, а также по отпуску и доставке потребителям.</w:t>
      </w:r>
    </w:p>
    <w:p w:rsidR="003942F7" w:rsidRPr="00E70D68" w:rsidRDefault="003942F7" w:rsidP="003942F7">
      <w:pPr>
        <w:ind w:firstLine="567"/>
        <w:jc w:val="both"/>
      </w:pPr>
      <w:r w:rsidRPr="00E70D68">
        <w:t>Доставка грузов на материальный склад производится в соответствии с планом завода. М</w:t>
      </w:r>
      <w:r w:rsidRPr="00E70D68">
        <w:t>а</w:t>
      </w:r>
      <w:r w:rsidRPr="00E70D68">
        <w:t>териалы и изделия на складе принимаются в соответствии с требованиями, изложенными в техн</w:t>
      </w:r>
      <w:r w:rsidRPr="00E70D68">
        <w:t>и</w:t>
      </w:r>
      <w:r w:rsidRPr="00E70D68">
        <w:t>ческой документации и инструкциях. Принятые материалы размещаются в отведенных для них местах хранения в установленном порядке – по маркам, сортам, размерам и т.п. Наиболее часто и в большом количестве потребляемые материалы размещаются ближе к отпускным площадкам, мало ходовые – в более удаленных местах хранения. Тяжелые громоздкие грузы хранятся в местах удобных для выполнения складских операций.</w:t>
      </w:r>
    </w:p>
    <w:p w:rsidR="003942F7" w:rsidRPr="00E70D68" w:rsidRDefault="003942F7" w:rsidP="003942F7">
      <w:pPr>
        <w:ind w:firstLine="567"/>
        <w:jc w:val="both"/>
      </w:pPr>
      <w:r w:rsidRPr="00E70D68">
        <w:t>С целью снижения трудоемкости работ по комплектации материалов перед выдачей их в производство и облегчением контроля за комплектным обеспечением производства материалами применяется групповой метод размещения хранимых материалов, при котором материалы, вход</w:t>
      </w:r>
      <w:r w:rsidRPr="00E70D68">
        <w:t>я</w:t>
      </w:r>
      <w:r w:rsidRPr="00E70D68">
        <w:t>щие в комплект, хранятся в непосредственной близости друг от друга. Ячейки стеллажей и другие мета хранения нумеруются и снабжаются табличками с названием и индексом материала. Подг</w:t>
      </w:r>
      <w:r w:rsidRPr="00E70D68">
        <w:t>о</w:t>
      </w:r>
      <w:r w:rsidRPr="00E70D68">
        <w:t>товка материалов к выдаче производится по особому плану или непосредственно после их посту</w:t>
      </w:r>
      <w:r w:rsidRPr="00E70D68">
        <w:t>п</w:t>
      </w:r>
      <w:r w:rsidRPr="00E70D68">
        <w:t>ления.</w:t>
      </w:r>
    </w:p>
    <w:p w:rsidR="003942F7" w:rsidRPr="00E70D68" w:rsidRDefault="003942F7" w:rsidP="003942F7">
      <w:pPr>
        <w:ind w:firstLine="567"/>
        <w:jc w:val="both"/>
      </w:pPr>
      <w:r w:rsidRPr="00E70D68">
        <w:t>Операции, связанные с отпуском материалов и изделий, включают отборку, комплектование и соответствующую подготовку материалов. Подготовка материалов к производственному п</w:t>
      </w:r>
      <w:r w:rsidRPr="00E70D68">
        <w:t>о</w:t>
      </w:r>
      <w:r w:rsidRPr="00E70D68">
        <w:t>треблению включает операции их очистки, резки на заготовки, раскрой листового материала и др.</w:t>
      </w:r>
    </w:p>
    <w:p w:rsidR="003942F7" w:rsidRPr="00E70D68" w:rsidRDefault="003942F7" w:rsidP="003942F7">
      <w:pPr>
        <w:ind w:firstLine="567"/>
        <w:jc w:val="both"/>
      </w:pPr>
      <w:r w:rsidRPr="00E70D68">
        <w:t>Учет движения запасов материалов на складе ведется с помощью специальной картотеки. Р</w:t>
      </w:r>
      <w:r w:rsidRPr="00E70D68">
        <w:t>е</w:t>
      </w:r>
      <w:r w:rsidRPr="00E70D68">
        <w:t>гулирование уровня запасов осуществляется по системе с фиксированным размером или пери</w:t>
      </w:r>
      <w:r w:rsidRPr="00E70D68">
        <w:t>о</w:t>
      </w:r>
      <w:r w:rsidRPr="00E70D68">
        <w:t>дичностью заказа.</w:t>
      </w:r>
    </w:p>
    <w:p w:rsidR="003942F7" w:rsidRPr="00E70D68" w:rsidRDefault="003942F7" w:rsidP="003942F7">
      <w:pPr>
        <w:ind w:firstLine="567"/>
        <w:jc w:val="both"/>
      </w:pPr>
      <w:r w:rsidRPr="00E70D68">
        <w:t>Штаты персонала складов определяются в зависимости от трудоемкости выполняемых складских операций, применяемых транспортных средств и степени механизации и автоматизации погрузочно-разгрузочных и других складских операций.</w:t>
      </w:r>
    </w:p>
    <w:p w:rsidR="003942F7" w:rsidRDefault="003942F7" w:rsidP="003942F7">
      <w:pPr>
        <w:ind w:firstLine="567"/>
        <w:jc w:val="both"/>
        <w:rPr>
          <w:b/>
          <w:bCs/>
        </w:rPr>
      </w:pPr>
      <w:r>
        <w:rPr>
          <w:b/>
          <w:bCs/>
        </w:rPr>
        <w:t>4.</w:t>
      </w:r>
      <w:r w:rsidRPr="00E70D68">
        <w:rPr>
          <w:b/>
          <w:bCs/>
        </w:rPr>
        <w:t>Формирование системы складировани</w:t>
      </w:r>
      <w:r>
        <w:rPr>
          <w:b/>
          <w:bCs/>
        </w:rPr>
        <w:t>я</w:t>
      </w:r>
      <w:r w:rsidR="00533F30" w:rsidRPr="00533F30">
        <w:rPr>
          <w:noProof/>
        </w:rPr>
        <w:pict>
          <v:rect id="_x0000_s1283" style="position:absolute;left:0;text-align:left;margin-left:-285.9pt;margin-top:17.3pt;width:14.4pt;height:14.4pt;z-index:6;mso-position-horizontal-relative:text;mso-position-vertical-relative:text" o:allowincell="f" fillcolor="black"/>
        </w:pict>
      </w:r>
    </w:p>
    <w:p w:rsidR="003942F7" w:rsidRPr="00E70D68" w:rsidRDefault="003942F7" w:rsidP="003942F7">
      <w:pPr>
        <w:ind w:firstLine="567"/>
        <w:jc w:val="both"/>
      </w:pPr>
      <w:r w:rsidRPr="00E70D68">
        <w:rPr>
          <w:b/>
          <w:bCs/>
        </w:rPr>
        <w:lastRenderedPageBreak/>
        <w:t xml:space="preserve"> </w:t>
      </w:r>
      <w:r w:rsidRPr="00E70D68">
        <w:rPr>
          <w:b/>
          <w:bCs/>
          <w:i/>
          <w:iCs/>
        </w:rPr>
        <w:t>Выбор формы складирования</w:t>
      </w:r>
      <w:r w:rsidRPr="00E70D68">
        <w:t xml:space="preserve"> связан с решением вопроса владения складом. Существует две основных альтернативы: приобретение складов собственность или использование складов о</w:t>
      </w:r>
      <w:r w:rsidRPr="00E70D68">
        <w:t>б</w:t>
      </w:r>
      <w:r w:rsidRPr="00E70D68">
        <w:t xml:space="preserve">щего пользования. </w:t>
      </w:r>
    </w:p>
    <w:p w:rsidR="003942F7" w:rsidRPr="00E70D68" w:rsidRDefault="003942F7" w:rsidP="003942F7">
      <w:pPr>
        <w:ind w:firstLine="567"/>
        <w:jc w:val="both"/>
      </w:pPr>
      <w:r w:rsidRPr="00E70D68">
        <w:rPr>
          <w:i/>
          <w:iCs/>
        </w:rPr>
        <w:t xml:space="preserve">Ключевой фактор выбора </w:t>
      </w:r>
      <w:r w:rsidRPr="00E70D68">
        <w:t xml:space="preserve">между этими вариантами или их комбинаций – </w:t>
      </w:r>
      <w:r w:rsidRPr="00E70D68">
        <w:rPr>
          <w:i/>
          <w:iCs/>
        </w:rPr>
        <w:t>объем складского товарооборота</w:t>
      </w:r>
      <w:r w:rsidRPr="00E70D68">
        <w:t>. Предпочтение собственному складу отдается при стабильно большом объеме складируемой продукции и высокой оборачиваемости. На собственных складах лучше поддерж</w:t>
      </w:r>
      <w:r w:rsidRPr="00E70D68">
        <w:t>и</w:t>
      </w:r>
      <w:r w:rsidRPr="00E70D68">
        <w:t>ваются условия хранения и контроля за продукцией, повышается качество предоставляемых кл</w:t>
      </w:r>
      <w:r w:rsidRPr="00E70D68">
        <w:t>и</w:t>
      </w:r>
      <w:r w:rsidRPr="00E70D68">
        <w:t>енту услуг и гибкость поставок.</w:t>
      </w:r>
    </w:p>
    <w:p w:rsidR="003942F7" w:rsidRPr="00E70D68" w:rsidRDefault="003942F7" w:rsidP="003942F7">
      <w:pPr>
        <w:pStyle w:val="21"/>
        <w:spacing w:after="0" w:line="240" w:lineRule="auto"/>
        <w:ind w:firstLine="567"/>
        <w:jc w:val="both"/>
      </w:pPr>
      <w:r w:rsidRPr="00E70D68">
        <w:t>Склады общего пользования целесообразно арендовать при низких объемах товарооборота или при хранении товара сезонного спроса. В закупочной и распределительной логистике (в тех случаях, когда на первое место выходят требования частой поставки мелкими партиями при стр</w:t>
      </w:r>
      <w:r w:rsidRPr="00E70D68">
        <w:t>о</w:t>
      </w:r>
      <w:r w:rsidRPr="00E70D68">
        <w:t>гой гарантии ее выполнения) многие предприятия стремятся воспользоваться услугами складов общего пользования, которые максимально приближены к потребителям. Склады общего польз</w:t>
      </w:r>
      <w:r w:rsidRPr="00E70D68">
        <w:t>о</w:t>
      </w:r>
      <w:r w:rsidRPr="00E70D68">
        <w:t>вания имеют следующие преимущества:</w:t>
      </w:r>
    </w:p>
    <w:p w:rsidR="003942F7" w:rsidRPr="00E70D68" w:rsidRDefault="003942F7" w:rsidP="00965E69">
      <w:pPr>
        <w:numPr>
          <w:ilvl w:val="0"/>
          <w:numId w:val="84"/>
        </w:numPr>
        <w:tabs>
          <w:tab w:val="clear" w:pos="360"/>
          <w:tab w:val="num" w:pos="993"/>
        </w:tabs>
        <w:autoSpaceDE w:val="0"/>
        <w:autoSpaceDN w:val="0"/>
        <w:ind w:left="0" w:firstLine="567"/>
        <w:jc w:val="both"/>
      </w:pPr>
      <w:r w:rsidRPr="00E70D68">
        <w:t>не требуются частые инвестиции в развитие складского хозяйства;</w:t>
      </w:r>
    </w:p>
    <w:p w:rsidR="003942F7" w:rsidRPr="00E70D68" w:rsidRDefault="003942F7" w:rsidP="00965E69">
      <w:pPr>
        <w:numPr>
          <w:ilvl w:val="0"/>
          <w:numId w:val="84"/>
        </w:numPr>
        <w:tabs>
          <w:tab w:val="clear" w:pos="360"/>
          <w:tab w:val="num" w:pos="993"/>
        </w:tabs>
        <w:autoSpaceDE w:val="0"/>
        <w:autoSpaceDN w:val="0"/>
        <w:ind w:left="0" w:firstLine="567"/>
        <w:jc w:val="both"/>
      </w:pPr>
      <w:r w:rsidRPr="00E70D68">
        <w:t>сокращаются финансовые риски;</w:t>
      </w:r>
    </w:p>
    <w:p w:rsidR="003942F7" w:rsidRPr="00E70D68" w:rsidRDefault="003942F7" w:rsidP="00965E69">
      <w:pPr>
        <w:numPr>
          <w:ilvl w:val="0"/>
          <w:numId w:val="84"/>
        </w:numPr>
        <w:tabs>
          <w:tab w:val="clear" w:pos="360"/>
          <w:tab w:val="num" w:pos="993"/>
        </w:tabs>
        <w:autoSpaceDE w:val="0"/>
        <w:autoSpaceDN w:val="0"/>
        <w:ind w:left="0" w:firstLine="567"/>
        <w:jc w:val="both"/>
      </w:pPr>
      <w:r w:rsidRPr="00E70D68">
        <w:t>повышается гибкость в использовании складских площадей (возможность изменения размера и срока их аренды);</w:t>
      </w:r>
    </w:p>
    <w:p w:rsidR="003942F7" w:rsidRPr="00E70D68" w:rsidRDefault="003942F7" w:rsidP="00965E69">
      <w:pPr>
        <w:numPr>
          <w:ilvl w:val="0"/>
          <w:numId w:val="84"/>
        </w:numPr>
        <w:tabs>
          <w:tab w:val="clear" w:pos="360"/>
          <w:tab w:val="num" w:pos="993"/>
        </w:tabs>
        <w:autoSpaceDE w:val="0"/>
        <w:autoSpaceDN w:val="0"/>
        <w:ind w:left="0" w:firstLine="567"/>
        <w:jc w:val="both"/>
      </w:pPr>
      <w:r w:rsidRPr="00E70D68">
        <w:t>снижается ответственность за поддержание рационального уровня и сохранность зап</w:t>
      </w:r>
      <w:r w:rsidRPr="00E70D68">
        <w:t>а</w:t>
      </w:r>
      <w:r w:rsidRPr="00E70D68">
        <w:t>сов.</w:t>
      </w:r>
    </w:p>
    <w:p w:rsidR="003942F7" w:rsidRPr="00E70D68" w:rsidRDefault="003942F7" w:rsidP="003942F7">
      <w:pPr>
        <w:ind w:firstLine="567"/>
        <w:jc w:val="both"/>
      </w:pPr>
      <w:r w:rsidRPr="00E70D68">
        <w:t xml:space="preserve"> </w:t>
      </w:r>
      <w:r w:rsidRPr="00E70D68">
        <w:rPr>
          <w:b/>
          <w:bCs/>
          <w:i/>
          <w:iCs/>
        </w:rPr>
        <w:t xml:space="preserve">Определение количества складов и размещение складской сети. </w:t>
      </w:r>
      <w:r w:rsidRPr="00E70D68">
        <w:t>Территориальное разм</w:t>
      </w:r>
      <w:r w:rsidRPr="00E70D68">
        <w:t>е</w:t>
      </w:r>
      <w:r w:rsidRPr="00E70D68">
        <w:t>щение складов и их количество определяются мощностью материальных потоков, спросом на рынке сбыта, размерами региона сбыта и концентрацией в нем потребителей, относительным ра</w:t>
      </w:r>
      <w:r w:rsidRPr="00E70D68">
        <w:t>с</w:t>
      </w:r>
      <w:r w:rsidRPr="00E70D68">
        <w:t>положением поставщиков и покупателей и т.д. Малые и средние предприятия, ограничивающие сбыт своей продукции одним или несколькими близлежащими регионами, имеют, как правило, один склад.</w:t>
      </w:r>
    </w:p>
    <w:p w:rsidR="003942F7" w:rsidRDefault="003942F7" w:rsidP="003942F7">
      <w:pPr>
        <w:ind w:firstLine="567"/>
        <w:jc w:val="both"/>
        <w:rPr>
          <w:sz w:val="28"/>
          <w:szCs w:val="28"/>
        </w:rPr>
      </w:pPr>
      <w:r w:rsidRPr="00E70D68">
        <w:t>Увеличение количества складов неизбежно ведет к изменению затрат (рис. 1).</w:t>
      </w:r>
    </w:p>
    <w:p w:rsidR="003942F7" w:rsidRPr="00E70D68" w:rsidRDefault="003942F7" w:rsidP="003942F7">
      <w:pPr>
        <w:pStyle w:val="21"/>
        <w:spacing w:after="0" w:line="240" w:lineRule="auto"/>
        <w:ind w:firstLine="567"/>
        <w:jc w:val="both"/>
      </w:pPr>
    </w:p>
    <w:p w:rsidR="003942F7" w:rsidRDefault="00533F30" w:rsidP="003942F7">
      <w:pPr>
        <w:spacing w:line="264" w:lineRule="auto"/>
        <w:ind w:firstLine="709"/>
        <w:jc w:val="both"/>
        <w:rPr>
          <w:sz w:val="28"/>
          <w:szCs w:val="28"/>
        </w:rPr>
      </w:pPr>
      <w:r w:rsidRPr="00533F30">
        <w:rPr>
          <w:noProof/>
        </w:rPr>
        <w:pict>
          <v:group id="_x0000_s1284" style="position:absolute;left:0;text-align:left;margin-left:44.3pt;margin-top:1.15pt;width:381.6pt;height:158.4pt;z-index:7" coordorigin="2304,9335" coordsize="7632,3168" o:allowincell="f">
            <v:shapetype id="_x0000_t202" coordsize="21600,21600" o:spt="202" path="m,l,21600r21600,l21600,xe">
              <v:stroke joinstyle="miter"/>
              <v:path gradientshapeok="t" o:connecttype="rect"/>
            </v:shapetype>
            <v:shape id="_x0000_s1285" type="#_x0000_t202" style="position:absolute;left:2304;top:9335;width:576;height:1296" o:allowincell="f" filled="f" stroked="f">
              <v:textbox style="layout-flow:vertical;mso-layout-flow-alt:bottom-to-top">
                <w:txbxContent>
                  <w:p w:rsidR="00C775F9" w:rsidRDefault="00C775F9" w:rsidP="003942F7">
                    <w:pPr>
                      <w:jc w:val="center"/>
                    </w:pPr>
                    <w:r>
                      <w:t xml:space="preserve">Затраты </w:t>
                    </w:r>
                  </w:p>
                </w:txbxContent>
              </v:textbox>
            </v:shape>
            <v:shape id="_x0000_s1286" type="#_x0000_t202" style="position:absolute;left:5472;top:9335;width:3168;height:576" o:allowincell="f" filled="f" stroked="f">
              <v:textbox>
                <w:txbxContent>
                  <w:p w:rsidR="00C775F9" w:rsidRDefault="00C775F9" w:rsidP="003942F7">
                    <w:pPr>
                      <w:pStyle w:val="26"/>
                    </w:pPr>
                    <w:r>
                      <w:t>Общие затраты</w:t>
                    </w:r>
                  </w:p>
                </w:txbxContent>
              </v:textbox>
            </v:shape>
            <v:group id="_x0000_s1287" style="position:absolute;left:3024;top:9479;width:6912;height:3024" coordorigin="3024,9479" coordsize="6912,3024" o:allowincell="f">
              <v:line id="_x0000_s1288" style="position:absolute;flip:y" from="3024,9479" to="3024,11927" o:allowincell="f">
                <v:stroke endarrow="block"/>
              </v:line>
              <v:line id="_x0000_s1289" style="position:absolute" from="3024,11927" to="7344,11927" o:allowincell="f">
                <v:stroke endarrow="block"/>
              </v:line>
              <v:shape id="_x0000_s1290" style="position:absolute;left:3474;top:9869;width:3294;height:1770" coordsize="3294,1770" o:allowincell="f" path="m,l75,420,300,810r285,345l855,1395r315,195l1455,1710r360,60l3294,1770e" filled="f" strokeweight="2.25pt">
                <v:path arrowok="t"/>
              </v:shape>
              <v:shape id="_x0000_s1291" style="position:absolute;left:3456;top:10055;width:2448;height:1728" coordsize="2448,1728" o:allowincell="f" path="m,1728l333,1389,633,1149,918,909,1188,729,1548,489,1953,204,2448,e" filled="f" strokeweight="2.25pt">
                <v:path arrowok="t"/>
              </v:shape>
              <v:shape id="_x0000_s1292" style="position:absolute;left:3312;top:9911;width:2304;height:1728" coordsize="2304,1728" o:allowincell="f" path="m,1728l312,1398,642,1098,987,843,1302,588,1617,363,1857,198,2304,e" filled="f" strokeweight="2.25pt">
                <v:path arrowok="t"/>
              </v:shape>
              <v:line id="_x0000_s1293" style="position:absolute" from="3312,10055" to="6768,10919" o:allowincell="f" strokeweight="2.25pt"/>
              <v:shape id="_x0000_s1294" style="position:absolute;left:3534;top:9689;width:1935;height:405" coordsize="1935,405" o:allowincell="f" path="m,l180,180r180,75l555,315r225,75l1050,405r225,-60l1605,255,1935,75e" filled="f" strokeweight="2.25pt">
                <v:path arrowok="t"/>
              </v:shape>
              <v:shape id="_x0000_s1295" type="#_x0000_t202" style="position:absolute;left:6480;top:11927;width:3168;height:576" o:allowincell="f" filled="f" stroked="f">
                <v:textbox>
                  <w:txbxContent>
                    <w:p w:rsidR="00C775F9" w:rsidRDefault="00C775F9" w:rsidP="003942F7">
                      <w:r>
                        <w:t>Количество складов</w:t>
                      </w:r>
                    </w:p>
                  </w:txbxContent>
                </v:textbox>
              </v:shape>
              <v:shape id="_x0000_s1296" type="#_x0000_t202" style="position:absolute;left:5904;top:9911;width:3168;height:576" o:allowincell="f" filled="f" stroked="f">
                <v:textbox>
                  <w:txbxContent>
                    <w:p w:rsidR="00C775F9" w:rsidRDefault="00C775F9" w:rsidP="003942F7">
                      <w:r>
                        <w:t>Затраты на хранение</w:t>
                      </w:r>
                    </w:p>
                  </w:txbxContent>
                </v:textbox>
              </v:shape>
              <v:shape id="_x0000_s1297" type="#_x0000_t202" style="position:absolute;left:5616;top:9623;width:4176;height:576" o:allowincell="f" filled="f" stroked="f">
                <v:textbox>
                  <w:txbxContent>
                    <w:p w:rsidR="00C775F9" w:rsidRDefault="00C775F9" w:rsidP="003942F7">
                      <w:r>
                        <w:t>Затраты на содержание складов</w:t>
                      </w:r>
                    </w:p>
                  </w:txbxContent>
                </v:textbox>
              </v:shape>
              <v:shape id="_x0000_s1298" type="#_x0000_t202" style="position:absolute;left:6768;top:10775;width:3168;height:576" o:allowincell="f" filled="f" stroked="f">
                <v:textbox>
                  <w:txbxContent>
                    <w:p w:rsidR="00C775F9" w:rsidRDefault="00C775F9" w:rsidP="003942F7">
                      <w:r>
                        <w:t>Транспортные затраты</w:t>
                      </w:r>
                    </w:p>
                  </w:txbxContent>
                </v:textbox>
              </v:shape>
              <v:shape id="_x0000_s1299" type="#_x0000_t202" style="position:absolute;left:6768;top:11207;width:3168;height:864" o:allowincell="f" filled="f" stroked="f">
                <v:textbox>
                  <w:txbxContent>
                    <w:p w:rsidR="00C775F9" w:rsidRDefault="00C775F9" w:rsidP="003942F7">
                      <w:r>
                        <w:t>Стоимость упущенных продаж</w:t>
                      </w:r>
                    </w:p>
                  </w:txbxContent>
                </v:textbox>
              </v:shape>
            </v:group>
          </v:group>
        </w:pict>
      </w:r>
    </w:p>
    <w:p w:rsidR="003942F7" w:rsidRDefault="003942F7" w:rsidP="003942F7">
      <w:pPr>
        <w:spacing w:line="264" w:lineRule="auto"/>
        <w:ind w:firstLine="709"/>
        <w:jc w:val="both"/>
        <w:rPr>
          <w:sz w:val="28"/>
          <w:szCs w:val="28"/>
        </w:rPr>
      </w:pPr>
    </w:p>
    <w:p w:rsidR="003942F7" w:rsidRDefault="003942F7" w:rsidP="003942F7">
      <w:pPr>
        <w:spacing w:line="264" w:lineRule="auto"/>
        <w:ind w:firstLine="709"/>
        <w:jc w:val="both"/>
        <w:rPr>
          <w:sz w:val="28"/>
          <w:szCs w:val="28"/>
        </w:rPr>
      </w:pPr>
    </w:p>
    <w:p w:rsidR="003942F7" w:rsidRDefault="003942F7" w:rsidP="003942F7">
      <w:pPr>
        <w:spacing w:line="264" w:lineRule="auto"/>
        <w:ind w:firstLine="709"/>
        <w:jc w:val="both"/>
        <w:rPr>
          <w:sz w:val="28"/>
          <w:szCs w:val="28"/>
        </w:rPr>
      </w:pPr>
    </w:p>
    <w:p w:rsidR="003942F7" w:rsidRDefault="003942F7" w:rsidP="003942F7">
      <w:pPr>
        <w:spacing w:line="264" w:lineRule="auto"/>
        <w:ind w:firstLine="709"/>
        <w:jc w:val="both"/>
        <w:rPr>
          <w:sz w:val="28"/>
          <w:szCs w:val="28"/>
        </w:rPr>
      </w:pPr>
    </w:p>
    <w:p w:rsidR="003942F7" w:rsidRDefault="003942F7" w:rsidP="003942F7">
      <w:pPr>
        <w:spacing w:line="264" w:lineRule="auto"/>
        <w:ind w:firstLine="709"/>
        <w:jc w:val="both"/>
        <w:rPr>
          <w:sz w:val="28"/>
          <w:szCs w:val="28"/>
        </w:rPr>
      </w:pPr>
    </w:p>
    <w:p w:rsidR="003942F7" w:rsidRDefault="003942F7" w:rsidP="003942F7">
      <w:pPr>
        <w:spacing w:line="264" w:lineRule="auto"/>
        <w:ind w:firstLine="709"/>
        <w:jc w:val="both"/>
        <w:rPr>
          <w:sz w:val="28"/>
          <w:szCs w:val="28"/>
        </w:rPr>
      </w:pPr>
    </w:p>
    <w:p w:rsidR="003942F7" w:rsidRDefault="003942F7" w:rsidP="003942F7">
      <w:pPr>
        <w:spacing w:line="264" w:lineRule="auto"/>
        <w:ind w:firstLine="709"/>
        <w:jc w:val="both"/>
        <w:rPr>
          <w:sz w:val="28"/>
          <w:szCs w:val="28"/>
        </w:rPr>
      </w:pPr>
    </w:p>
    <w:p w:rsidR="003942F7" w:rsidRDefault="003942F7" w:rsidP="003942F7">
      <w:pPr>
        <w:spacing w:line="264" w:lineRule="auto"/>
        <w:ind w:firstLine="709"/>
        <w:jc w:val="both"/>
        <w:rPr>
          <w:sz w:val="28"/>
          <w:szCs w:val="28"/>
        </w:rPr>
      </w:pPr>
    </w:p>
    <w:p w:rsidR="003942F7" w:rsidRPr="00B34DBE" w:rsidRDefault="003942F7" w:rsidP="003942F7">
      <w:pPr>
        <w:spacing w:line="264" w:lineRule="auto"/>
        <w:ind w:firstLine="709"/>
        <w:jc w:val="center"/>
      </w:pPr>
      <w:r w:rsidRPr="00B34DBE">
        <w:t xml:space="preserve">Рис. 1. Соотношение общих затрат и количества складов </w:t>
      </w:r>
    </w:p>
    <w:p w:rsidR="003942F7" w:rsidRDefault="003942F7" w:rsidP="003942F7">
      <w:pPr>
        <w:spacing w:line="264" w:lineRule="auto"/>
        <w:ind w:firstLine="709"/>
        <w:jc w:val="center"/>
      </w:pPr>
      <w:r w:rsidRPr="00B34DBE">
        <w:t xml:space="preserve">в логистической цепи </w:t>
      </w:r>
    </w:p>
    <w:p w:rsidR="001136E3" w:rsidRDefault="001136E3" w:rsidP="001136E3">
      <w:pPr>
        <w:pStyle w:val="21"/>
        <w:spacing w:after="0" w:line="240" w:lineRule="auto"/>
      </w:pPr>
      <w:r>
        <w:t xml:space="preserve">         </w:t>
      </w:r>
      <w:r w:rsidRPr="00E70D68">
        <w:t>Как видно на представленном графике, при увеличении числа складов в логистической си</w:t>
      </w:r>
      <w:r w:rsidRPr="00E70D68">
        <w:t>с</w:t>
      </w:r>
      <w:r w:rsidRPr="00E70D68">
        <w:t>теме уменьшаются транспортные затраты на доставку со склада конечному потребителю; одн</w:t>
      </w:r>
      <w:r w:rsidRPr="00E70D68">
        <w:t>о</w:t>
      </w:r>
      <w:r w:rsidRPr="00E70D68">
        <w:t>временно происходит увеличение расходов на содержание складов и хранение запасов в связи с ростом процента на капитал, вложенный в запасы. Максимальное приближение складов к потр</w:t>
      </w:r>
      <w:r w:rsidRPr="00E70D68">
        <w:t>е</w:t>
      </w:r>
      <w:r w:rsidRPr="00E70D68">
        <w:lastRenderedPageBreak/>
        <w:t>бителям дает возможность более четко и точно реагировать на изменение их требований, что п</w:t>
      </w:r>
      <w:r w:rsidRPr="00E70D68">
        <w:t>о</w:t>
      </w:r>
      <w:r w:rsidRPr="00E70D68">
        <w:t>зволяет сократить потери от упущенных продаж.</w:t>
      </w:r>
      <w:r w:rsidRPr="003942F7">
        <w:t xml:space="preserve"> </w:t>
      </w:r>
    </w:p>
    <w:p w:rsidR="001136E3" w:rsidRPr="00E70D68" w:rsidRDefault="001136E3" w:rsidP="001136E3">
      <w:pPr>
        <w:pStyle w:val="23"/>
        <w:jc w:val="both"/>
        <w:rPr>
          <w:sz w:val="24"/>
          <w:szCs w:val="24"/>
        </w:rPr>
      </w:pPr>
      <w:r w:rsidRPr="00E70D68">
        <w:rPr>
          <w:sz w:val="24"/>
          <w:szCs w:val="24"/>
        </w:rPr>
        <w:t>Принимая решение о количестве складов, предприятие должно исходить из условия минимизации общих суммарных издержек обращения.</w:t>
      </w:r>
    </w:p>
    <w:p w:rsidR="001136E3" w:rsidRPr="00E70D68" w:rsidRDefault="001136E3" w:rsidP="001136E3">
      <w:pPr>
        <w:ind w:firstLine="567"/>
        <w:jc w:val="both"/>
      </w:pPr>
      <w:r w:rsidRPr="00E70D68">
        <w:t>На практике используются два варианта формирования и размещения складской сети – це</w:t>
      </w:r>
      <w:r w:rsidRPr="00E70D68">
        <w:t>н</w:t>
      </w:r>
      <w:r w:rsidRPr="00E70D68">
        <w:t>трализованная система складов и децентрализованная.</w:t>
      </w:r>
    </w:p>
    <w:p w:rsidR="001136E3" w:rsidRPr="00E70D68" w:rsidRDefault="001136E3" w:rsidP="001136E3">
      <w:pPr>
        <w:ind w:firstLine="567"/>
        <w:jc w:val="both"/>
      </w:pPr>
      <w:r w:rsidRPr="00E70D68">
        <w:rPr>
          <w:i/>
          <w:iCs/>
        </w:rPr>
        <w:t>Централизованная система</w:t>
      </w:r>
      <w:r w:rsidRPr="00E70D68">
        <w:t xml:space="preserve"> складирования включает в себя один крупный центральный склад, где накапливается основная часть запасов и филиальные склады ( в их числе и склады о</w:t>
      </w:r>
      <w:r w:rsidRPr="00E70D68">
        <w:t>б</w:t>
      </w:r>
      <w:r w:rsidRPr="00E70D68">
        <w:t xml:space="preserve">щего пользования), располагающиеся в регионах сбыта. В </w:t>
      </w:r>
      <w:r w:rsidRPr="00E70D68">
        <w:rPr>
          <w:i/>
          <w:iCs/>
        </w:rPr>
        <w:t>децентрализованной систем</w:t>
      </w:r>
      <w:r w:rsidRPr="00E70D68">
        <w:t xml:space="preserve"> основная часть запасов концентрируется в сети складов, рассредоточенных в различных регионах в неп</w:t>
      </w:r>
      <w:r w:rsidRPr="00E70D68">
        <w:t>о</w:t>
      </w:r>
      <w:r w:rsidRPr="00E70D68">
        <w:t>средственной близости от потребителя. Такая схема размещения складов наиболее целесообразна в системе распределения, где основным клиентом выступает розничная сеть, осуществляющая з</w:t>
      </w:r>
      <w:r w:rsidRPr="00E70D68">
        <w:t>а</w:t>
      </w:r>
      <w:r w:rsidRPr="00E70D68">
        <w:t>казы мелкими партиями, но с более частой периодичностью поставки.</w:t>
      </w:r>
    </w:p>
    <w:p w:rsidR="001136E3" w:rsidRPr="00B34DBE" w:rsidRDefault="001136E3" w:rsidP="003942F7">
      <w:pPr>
        <w:spacing w:line="264" w:lineRule="auto"/>
        <w:ind w:firstLine="709"/>
        <w:jc w:val="center"/>
      </w:pPr>
    </w:p>
    <w:p w:rsidR="003942F7" w:rsidRPr="00E70D68" w:rsidRDefault="003942F7" w:rsidP="003942F7">
      <w:pPr>
        <w:ind w:firstLine="567"/>
        <w:jc w:val="both"/>
      </w:pPr>
      <w:r w:rsidRPr="00E70D68">
        <w:rPr>
          <w:b/>
          <w:bCs/>
          <w:i/>
          <w:iCs/>
        </w:rPr>
        <w:t>Расчет складских площадей.</w:t>
      </w:r>
      <w:r w:rsidRPr="00E70D68">
        <w:t xml:space="preserve"> </w:t>
      </w:r>
      <w:r w:rsidRPr="00E70D68">
        <w:rPr>
          <w:i/>
          <w:iCs/>
        </w:rPr>
        <w:t>Основным показателем</w:t>
      </w:r>
      <w:r w:rsidRPr="00E70D68">
        <w:t>, характеризующим то или иное скла</w:t>
      </w:r>
      <w:r w:rsidRPr="00E70D68">
        <w:t>д</w:t>
      </w:r>
      <w:r w:rsidRPr="00E70D68">
        <w:t xml:space="preserve">ское помещение, </w:t>
      </w:r>
      <w:r w:rsidRPr="00E70D68">
        <w:rPr>
          <w:i/>
          <w:iCs/>
        </w:rPr>
        <w:t>является размер общей площади склада</w:t>
      </w:r>
      <w:r w:rsidRPr="00E70D68">
        <w:t>.</w:t>
      </w:r>
    </w:p>
    <w:p w:rsidR="003942F7" w:rsidRPr="00E70D68" w:rsidRDefault="003942F7" w:rsidP="003942F7">
      <w:pPr>
        <w:ind w:firstLine="567"/>
        <w:jc w:val="both"/>
      </w:pPr>
      <w:r w:rsidRPr="00E70D68">
        <w:t>Площадь склада подразделяется на следующие составляющие:</w:t>
      </w:r>
    </w:p>
    <w:p w:rsidR="003942F7" w:rsidRPr="00E70D68" w:rsidRDefault="003942F7" w:rsidP="00965E69">
      <w:pPr>
        <w:numPr>
          <w:ilvl w:val="0"/>
          <w:numId w:val="85"/>
        </w:numPr>
        <w:tabs>
          <w:tab w:val="clear" w:pos="360"/>
          <w:tab w:val="num" w:pos="993"/>
        </w:tabs>
        <w:autoSpaceDE w:val="0"/>
        <w:autoSpaceDN w:val="0"/>
        <w:ind w:left="0" w:firstLine="567"/>
        <w:jc w:val="both"/>
      </w:pPr>
      <w:r w:rsidRPr="00E70D68">
        <w:rPr>
          <w:i/>
          <w:iCs/>
        </w:rPr>
        <w:t>грузовую или полную</w:t>
      </w:r>
      <w:r w:rsidRPr="00E70D68">
        <w:t>, занятую непосредственно материальными ценностями или устро</w:t>
      </w:r>
      <w:r w:rsidRPr="00E70D68">
        <w:t>й</w:t>
      </w:r>
      <w:r w:rsidRPr="00E70D68">
        <w:t>ствами для их хранения;</w:t>
      </w:r>
    </w:p>
    <w:p w:rsidR="003942F7" w:rsidRPr="00E70D68" w:rsidRDefault="003942F7" w:rsidP="00965E69">
      <w:pPr>
        <w:numPr>
          <w:ilvl w:val="0"/>
          <w:numId w:val="85"/>
        </w:numPr>
        <w:tabs>
          <w:tab w:val="clear" w:pos="360"/>
          <w:tab w:val="num" w:pos="993"/>
        </w:tabs>
        <w:autoSpaceDE w:val="0"/>
        <w:autoSpaceDN w:val="0"/>
        <w:ind w:left="0" w:firstLine="567"/>
        <w:jc w:val="both"/>
      </w:pPr>
      <w:r w:rsidRPr="00E70D68">
        <w:rPr>
          <w:i/>
          <w:iCs/>
        </w:rPr>
        <w:t xml:space="preserve">оперативную, </w:t>
      </w:r>
      <w:r w:rsidRPr="00E70D68">
        <w:t>занятую приемными, сортировочными, комплектовочными и отпускными площадками, а также штабелями и стеллажами;</w:t>
      </w:r>
    </w:p>
    <w:p w:rsidR="003942F7" w:rsidRPr="00E70D68" w:rsidRDefault="003942F7" w:rsidP="00965E69">
      <w:pPr>
        <w:numPr>
          <w:ilvl w:val="0"/>
          <w:numId w:val="85"/>
        </w:numPr>
        <w:tabs>
          <w:tab w:val="clear" w:pos="360"/>
          <w:tab w:val="num" w:pos="993"/>
        </w:tabs>
        <w:autoSpaceDE w:val="0"/>
        <w:autoSpaceDN w:val="0"/>
        <w:ind w:left="0" w:firstLine="567"/>
        <w:jc w:val="both"/>
      </w:pPr>
      <w:r w:rsidRPr="00E70D68">
        <w:t>конструктивную, занятую перегородками, колоннами, лестницами и т.п.</w:t>
      </w:r>
    </w:p>
    <w:p w:rsidR="003942F7" w:rsidRPr="00E70D68" w:rsidRDefault="003942F7" w:rsidP="00965E69">
      <w:pPr>
        <w:numPr>
          <w:ilvl w:val="0"/>
          <w:numId w:val="85"/>
        </w:numPr>
        <w:tabs>
          <w:tab w:val="clear" w:pos="360"/>
          <w:tab w:val="num" w:pos="993"/>
        </w:tabs>
        <w:autoSpaceDE w:val="0"/>
        <w:autoSpaceDN w:val="0"/>
        <w:ind w:left="0" w:firstLine="567"/>
        <w:jc w:val="both"/>
      </w:pPr>
      <w:r w:rsidRPr="00E70D68">
        <w:rPr>
          <w:i/>
          <w:iCs/>
        </w:rPr>
        <w:t>служебную</w:t>
      </w:r>
      <w:r w:rsidRPr="00E70D68">
        <w:t>, занятую под конторы и бытовые помещения.</w:t>
      </w:r>
    </w:p>
    <w:p w:rsidR="003942F7" w:rsidRPr="00E70D68" w:rsidRDefault="003942F7" w:rsidP="003942F7">
      <w:pPr>
        <w:pStyle w:val="21"/>
        <w:spacing w:after="0" w:line="240" w:lineRule="auto"/>
        <w:ind w:firstLine="567"/>
        <w:jc w:val="both"/>
      </w:pPr>
      <w:r w:rsidRPr="00E70D68">
        <w:t>Определение размера площади склада может производиться двумя методами:</w:t>
      </w:r>
    </w:p>
    <w:p w:rsidR="003942F7" w:rsidRPr="00E70D68" w:rsidRDefault="003942F7" w:rsidP="00965E69">
      <w:pPr>
        <w:numPr>
          <w:ilvl w:val="0"/>
          <w:numId w:val="86"/>
        </w:numPr>
        <w:autoSpaceDE w:val="0"/>
        <w:autoSpaceDN w:val="0"/>
        <w:ind w:left="0" w:firstLine="567"/>
        <w:jc w:val="both"/>
      </w:pPr>
      <w:r w:rsidRPr="00E70D68">
        <w:t>по удельным нагрузкам;</w:t>
      </w:r>
    </w:p>
    <w:p w:rsidR="003942F7" w:rsidRPr="00E70D68" w:rsidRDefault="003942F7" w:rsidP="00965E69">
      <w:pPr>
        <w:numPr>
          <w:ilvl w:val="0"/>
          <w:numId w:val="86"/>
        </w:numPr>
        <w:autoSpaceDE w:val="0"/>
        <w:autoSpaceDN w:val="0"/>
        <w:ind w:left="0" w:firstLine="567"/>
        <w:jc w:val="both"/>
      </w:pPr>
      <w:r w:rsidRPr="00E70D68">
        <w:t>с помощью объемных измерителей.</w:t>
      </w:r>
    </w:p>
    <w:p w:rsidR="003942F7" w:rsidRPr="00E70D68" w:rsidRDefault="003942F7" w:rsidP="003942F7">
      <w:pPr>
        <w:pStyle w:val="21"/>
        <w:spacing w:after="0" w:line="240" w:lineRule="auto"/>
        <w:ind w:firstLine="567"/>
        <w:jc w:val="both"/>
      </w:pPr>
      <w:r w:rsidRPr="00E70D68">
        <w:t>По первому методу размер полезной площади определяется по формуле</w:t>
      </w:r>
    </w:p>
    <w:p w:rsidR="003942F7" w:rsidRPr="00E70D68" w:rsidRDefault="003942F7" w:rsidP="003942F7">
      <w:pPr>
        <w:pStyle w:val="21"/>
        <w:spacing w:after="0" w:line="240" w:lineRule="auto"/>
        <w:ind w:firstLine="567"/>
        <w:jc w:val="both"/>
      </w:pPr>
    </w:p>
    <w:p w:rsidR="003942F7" w:rsidRDefault="003942F7" w:rsidP="003942F7">
      <w:pPr>
        <w:spacing w:line="264" w:lineRule="auto"/>
        <w:ind w:firstLine="709"/>
        <w:jc w:val="center"/>
      </w:pPr>
      <w:r w:rsidRPr="00C47E0C">
        <w:rPr>
          <w:position w:val="-38"/>
          <w:sz w:val="28"/>
          <w:szCs w:val="28"/>
        </w:rPr>
        <w:object w:dxaOrig="1560" w:dyaOrig="840">
          <v:shape id="_x0000_i1035" type="#_x0000_t75" style="width:77.85pt;height:41.85pt" o:ole="" fillcolor="window">
            <v:imagedata r:id="rId31" o:title=""/>
          </v:shape>
          <o:OLEObject Type="Embed" ProgID="Equation.3" ShapeID="_x0000_i1035" DrawAspect="Content" ObjectID="_1411547978" r:id="rId32"/>
        </w:object>
      </w:r>
      <w:r>
        <w:rPr>
          <w:sz w:val="28"/>
          <w:szCs w:val="28"/>
        </w:rPr>
        <w:t xml:space="preserve">, </w:t>
      </w:r>
      <w:r w:rsidRPr="003D2723">
        <w:t xml:space="preserve">где </w:t>
      </w:r>
    </w:p>
    <w:p w:rsidR="003942F7" w:rsidRDefault="003942F7" w:rsidP="003942F7">
      <w:pPr>
        <w:spacing w:line="264" w:lineRule="auto"/>
        <w:ind w:firstLine="709"/>
      </w:pPr>
      <w:r w:rsidRPr="003D2723">
        <w:rPr>
          <w:lang w:val="en-US"/>
        </w:rPr>
        <w:t>S</w:t>
      </w:r>
      <w:r w:rsidRPr="003D2723">
        <w:rPr>
          <w:vertAlign w:val="subscript"/>
        </w:rPr>
        <w:t>пол</w:t>
      </w:r>
      <w:r w:rsidRPr="003D2723">
        <w:t xml:space="preserve"> – полезная площадь склада, м</w:t>
      </w:r>
      <w:r w:rsidRPr="003D2723">
        <w:rPr>
          <w:vertAlign w:val="superscript"/>
        </w:rPr>
        <w:t>2</w:t>
      </w:r>
      <w:r w:rsidRPr="003D2723">
        <w:t xml:space="preserve">; </w:t>
      </w:r>
    </w:p>
    <w:p w:rsidR="003942F7" w:rsidRDefault="003942F7" w:rsidP="003942F7">
      <w:pPr>
        <w:spacing w:line="264" w:lineRule="auto"/>
        <w:ind w:firstLine="709"/>
      </w:pPr>
      <w:r w:rsidRPr="003D2723">
        <w:rPr>
          <w:lang w:val="en-US"/>
        </w:rPr>
        <w:t>Z</w:t>
      </w:r>
      <w:r w:rsidRPr="003D2723">
        <w:rPr>
          <w:vertAlign w:val="subscript"/>
          <w:lang w:val="en-US"/>
        </w:rPr>
        <w:t>max</w:t>
      </w:r>
      <w:r w:rsidRPr="003D2723">
        <w:t xml:space="preserve"> – максимальный размер запасов, подлежащих хранению, т; </w:t>
      </w:r>
    </w:p>
    <w:p w:rsidR="003942F7" w:rsidRDefault="003942F7" w:rsidP="003942F7">
      <w:pPr>
        <w:spacing w:line="264" w:lineRule="auto"/>
        <w:ind w:firstLine="709"/>
      </w:pPr>
      <w:r w:rsidRPr="003D2723">
        <w:rPr>
          <w:lang w:val="en-US"/>
        </w:rPr>
        <w:t>q</w:t>
      </w:r>
      <w:r w:rsidRPr="003D2723">
        <w:rPr>
          <w:vertAlign w:val="subscript"/>
        </w:rPr>
        <w:t xml:space="preserve">доп – </w:t>
      </w:r>
      <w:r w:rsidRPr="003D2723">
        <w:t>допустимая нагрузка на 1 м</w:t>
      </w:r>
      <w:r w:rsidRPr="003D2723">
        <w:rPr>
          <w:vertAlign w:val="superscript"/>
        </w:rPr>
        <w:t>2</w:t>
      </w:r>
      <w:r w:rsidRPr="003D2723">
        <w:t xml:space="preserve"> полезной площади склада, т.</w:t>
      </w:r>
    </w:p>
    <w:p w:rsidR="003942F7" w:rsidRPr="003D2723" w:rsidRDefault="003942F7" w:rsidP="003942F7">
      <w:pPr>
        <w:spacing w:line="264" w:lineRule="auto"/>
        <w:ind w:firstLine="709"/>
      </w:pPr>
      <w:r>
        <w:t xml:space="preserve"> </w:t>
      </w:r>
      <w:r w:rsidRPr="003D2723">
        <w:t xml:space="preserve">В этом случае общая площадь </w:t>
      </w:r>
      <w:r w:rsidRPr="003D2723">
        <w:rPr>
          <w:lang w:val="en-US"/>
        </w:rPr>
        <w:t>S</w:t>
      </w:r>
      <w:r w:rsidRPr="003D2723">
        <w:rPr>
          <w:vertAlign w:val="subscript"/>
        </w:rPr>
        <w:t>общ</w:t>
      </w:r>
      <w:r w:rsidRPr="003D2723">
        <w:t xml:space="preserve"> определяется по формуле</w:t>
      </w:r>
    </w:p>
    <w:p w:rsidR="003942F7" w:rsidRDefault="003942F7" w:rsidP="003942F7">
      <w:pPr>
        <w:spacing w:line="264" w:lineRule="auto"/>
        <w:ind w:left="567"/>
        <w:rPr>
          <w:sz w:val="28"/>
          <w:szCs w:val="28"/>
        </w:rPr>
      </w:pPr>
    </w:p>
    <w:p w:rsidR="003942F7" w:rsidRPr="003D2723" w:rsidRDefault="003942F7" w:rsidP="003942F7">
      <w:pPr>
        <w:spacing w:line="264" w:lineRule="auto"/>
        <w:ind w:left="567" w:firstLine="142"/>
        <w:jc w:val="center"/>
      </w:pPr>
      <w:r w:rsidRPr="003D2723">
        <w:rPr>
          <w:position w:val="-36"/>
          <w:sz w:val="28"/>
          <w:szCs w:val="28"/>
        </w:rPr>
        <w:object w:dxaOrig="1480" w:dyaOrig="820">
          <v:shape id="_x0000_i1036" type="#_x0000_t75" style="width:73.65pt;height:41pt" o:ole="" fillcolor="window">
            <v:imagedata r:id="rId33" o:title=""/>
          </v:shape>
          <o:OLEObject Type="Embed" ProgID="Equation.3" ShapeID="_x0000_i1036" DrawAspect="Content" ObjectID="_1411547979" r:id="rId34"/>
        </w:object>
      </w:r>
      <w:r w:rsidRPr="003D2723">
        <w:rPr>
          <w:sz w:val="28"/>
          <w:szCs w:val="28"/>
        </w:rPr>
        <w:t xml:space="preserve">, </w:t>
      </w:r>
      <w:r w:rsidRPr="003D2723">
        <w:t xml:space="preserve">где </w:t>
      </w:r>
    </w:p>
    <w:p w:rsidR="003942F7" w:rsidRPr="003D2723" w:rsidRDefault="003942F7" w:rsidP="003942F7">
      <w:pPr>
        <w:ind w:left="567" w:firstLine="142"/>
        <w:rPr>
          <w:sz w:val="28"/>
          <w:szCs w:val="28"/>
        </w:rPr>
      </w:pPr>
      <w:r w:rsidRPr="003D2723">
        <w:t xml:space="preserve"> К</w:t>
      </w:r>
      <w:r w:rsidRPr="003D2723">
        <w:rPr>
          <w:vertAlign w:val="subscript"/>
        </w:rPr>
        <w:t>и</w:t>
      </w:r>
      <w:r w:rsidRPr="003D2723">
        <w:t xml:space="preserve"> – коэффициент использования общей площади склада.</w:t>
      </w:r>
    </w:p>
    <w:p w:rsidR="003942F7" w:rsidRPr="003D2723" w:rsidRDefault="003942F7" w:rsidP="003942F7">
      <w:pPr>
        <w:pStyle w:val="21"/>
        <w:spacing w:after="0" w:line="240" w:lineRule="auto"/>
        <w:ind w:firstLine="567"/>
      </w:pPr>
      <w:r w:rsidRPr="003D2723">
        <w:t>Второй метод является более точным. Полезная площадь склада опреде</w:t>
      </w:r>
      <w:r>
        <w:t xml:space="preserve">ляется по </w:t>
      </w:r>
      <w:r w:rsidRPr="003D2723">
        <w:t>формуле</w:t>
      </w:r>
    </w:p>
    <w:p w:rsidR="003942F7" w:rsidRDefault="003942F7" w:rsidP="003942F7">
      <w:pPr>
        <w:spacing w:line="264" w:lineRule="auto"/>
        <w:ind w:firstLine="709"/>
        <w:jc w:val="center"/>
        <w:rPr>
          <w:sz w:val="28"/>
          <w:szCs w:val="28"/>
        </w:rPr>
      </w:pPr>
      <w:r w:rsidRPr="00C47E0C">
        <w:rPr>
          <w:position w:val="-34"/>
          <w:sz w:val="28"/>
          <w:szCs w:val="28"/>
        </w:rPr>
        <w:object w:dxaOrig="1980" w:dyaOrig="840">
          <v:shape id="_x0000_i1037" type="#_x0000_t75" style="width:98.8pt;height:41.85pt" o:ole="" fillcolor="window">
            <v:imagedata r:id="rId35" o:title=""/>
          </v:shape>
          <o:OLEObject Type="Embed" ProgID="Equation.3" ShapeID="_x0000_i1037" DrawAspect="Content" ObjectID="_1411547980" r:id="rId36"/>
        </w:object>
      </w:r>
      <w:r>
        <w:rPr>
          <w:sz w:val="28"/>
          <w:szCs w:val="28"/>
        </w:rPr>
        <w:t xml:space="preserve">, где </w:t>
      </w:r>
    </w:p>
    <w:p w:rsidR="003942F7" w:rsidRPr="003D2723" w:rsidRDefault="003942F7" w:rsidP="003942F7">
      <w:pPr>
        <w:jc w:val="both"/>
      </w:pPr>
      <w:r>
        <w:rPr>
          <w:sz w:val="28"/>
          <w:szCs w:val="28"/>
        </w:rPr>
        <w:t xml:space="preserve">       </w:t>
      </w:r>
      <w:r w:rsidRPr="003D2723">
        <w:rPr>
          <w:lang w:val="en-US"/>
        </w:rPr>
        <w:t>n</w:t>
      </w:r>
      <w:r w:rsidRPr="003D2723">
        <w:rPr>
          <w:vertAlign w:val="subscript"/>
        </w:rPr>
        <w:t>ст</w:t>
      </w:r>
      <w:r w:rsidRPr="003D2723">
        <w:t xml:space="preserve"> – количество </w:t>
      </w:r>
      <w:r w:rsidRPr="003D2723">
        <w:rPr>
          <w:lang w:val="en-US"/>
        </w:rPr>
        <w:t>i</w:t>
      </w:r>
      <w:r w:rsidRPr="003D2723">
        <w:t>-</w:t>
      </w:r>
      <w:r w:rsidRPr="003D2723">
        <w:rPr>
          <w:lang w:val="en-US"/>
        </w:rPr>
        <w:t>x</w:t>
      </w:r>
      <w:r w:rsidRPr="003D2723">
        <w:t xml:space="preserve"> стеллажей для хранения, шт; </w:t>
      </w:r>
    </w:p>
    <w:p w:rsidR="003942F7" w:rsidRPr="003D2723" w:rsidRDefault="003942F7" w:rsidP="003942F7">
      <w:pPr>
        <w:jc w:val="both"/>
      </w:pPr>
      <w:r w:rsidRPr="003D2723">
        <w:t xml:space="preserve">       </w:t>
      </w:r>
      <w:r w:rsidRPr="003D2723">
        <w:rPr>
          <w:lang w:val="en-US"/>
        </w:rPr>
        <w:t>m</w:t>
      </w:r>
      <w:r w:rsidRPr="003D2723">
        <w:t xml:space="preserve"> – количество видов стеллажей, группа; </w:t>
      </w:r>
    </w:p>
    <w:p w:rsidR="003942F7" w:rsidRPr="003D2723" w:rsidRDefault="003942F7" w:rsidP="003942F7">
      <w:pPr>
        <w:jc w:val="both"/>
      </w:pPr>
      <w:r w:rsidRPr="003D2723">
        <w:lastRenderedPageBreak/>
        <w:t xml:space="preserve">       </w:t>
      </w:r>
      <w:r w:rsidRPr="003D2723">
        <w:rPr>
          <w:lang w:val="en-US"/>
        </w:rPr>
        <w:t>S</w:t>
      </w:r>
      <w:r w:rsidRPr="003D2723">
        <w:rPr>
          <w:vertAlign w:val="subscript"/>
        </w:rPr>
        <w:t>ст</w:t>
      </w:r>
      <w:r w:rsidRPr="003D2723">
        <w:t xml:space="preserve"> – площадь, занимаемая одним стеллажом, м</w:t>
      </w:r>
      <w:r w:rsidRPr="003D2723">
        <w:rPr>
          <w:vertAlign w:val="superscript"/>
        </w:rPr>
        <w:t>2</w:t>
      </w:r>
      <w:r w:rsidRPr="003D2723">
        <w:t>.</w:t>
      </w:r>
    </w:p>
    <w:p w:rsidR="003942F7" w:rsidRDefault="003942F7" w:rsidP="003942F7">
      <w:pPr>
        <w:spacing w:line="264" w:lineRule="auto"/>
        <w:jc w:val="both"/>
        <w:rPr>
          <w:sz w:val="28"/>
          <w:szCs w:val="28"/>
        </w:rPr>
      </w:pPr>
    </w:p>
    <w:p w:rsidR="003942F7" w:rsidRDefault="003942F7" w:rsidP="003942F7">
      <w:pPr>
        <w:spacing w:line="264" w:lineRule="auto"/>
        <w:jc w:val="center"/>
        <w:rPr>
          <w:sz w:val="28"/>
          <w:szCs w:val="28"/>
        </w:rPr>
      </w:pPr>
      <w:r w:rsidRPr="00C47E0C">
        <w:rPr>
          <w:position w:val="-40"/>
          <w:sz w:val="28"/>
          <w:szCs w:val="28"/>
        </w:rPr>
        <w:object w:dxaOrig="1380" w:dyaOrig="920">
          <v:shape id="_x0000_i1038" type="#_x0000_t75" style="width:69.5pt;height:46.05pt" o:ole="" fillcolor="window">
            <v:imagedata r:id="rId37" o:title=""/>
          </v:shape>
          <o:OLEObject Type="Embed" ProgID="Equation.3" ShapeID="_x0000_i1038" DrawAspect="Content" ObjectID="_1411547981" r:id="rId38"/>
        </w:object>
      </w:r>
      <w:r>
        <w:rPr>
          <w:sz w:val="28"/>
          <w:szCs w:val="28"/>
        </w:rPr>
        <w:t xml:space="preserve">, где </w:t>
      </w:r>
    </w:p>
    <w:p w:rsidR="003942F7" w:rsidRPr="003D2723" w:rsidRDefault="003942F7" w:rsidP="003942F7">
      <w:pPr>
        <w:tabs>
          <w:tab w:val="left" w:pos="426"/>
        </w:tabs>
        <w:ind w:left="426"/>
        <w:jc w:val="both"/>
      </w:pPr>
      <w:r>
        <w:t xml:space="preserve"> </w:t>
      </w:r>
      <w:r w:rsidRPr="003D2723">
        <w:rPr>
          <w:lang w:val="en-US"/>
        </w:rPr>
        <w:t>n</w:t>
      </w:r>
      <w:r w:rsidRPr="003D2723">
        <w:rPr>
          <w:vertAlign w:val="subscript"/>
        </w:rPr>
        <w:t>я о</w:t>
      </w:r>
      <w:r w:rsidRPr="003D2723">
        <w:t xml:space="preserve">–общее количество ячеек стеллажей, потребное для хранения максимального </w:t>
      </w:r>
      <w:r>
        <w:t xml:space="preserve">       </w:t>
      </w:r>
      <w:r w:rsidRPr="003D2723">
        <w:t xml:space="preserve">запаса, шт; </w:t>
      </w:r>
    </w:p>
    <w:p w:rsidR="003942F7" w:rsidRPr="003D2723" w:rsidRDefault="003942F7" w:rsidP="003942F7">
      <w:pPr>
        <w:tabs>
          <w:tab w:val="left" w:pos="426"/>
        </w:tabs>
        <w:ind w:left="426"/>
        <w:jc w:val="both"/>
      </w:pPr>
      <w:r>
        <w:t xml:space="preserve"> </w:t>
      </w:r>
      <w:r w:rsidRPr="003D2723">
        <w:rPr>
          <w:lang w:val="en-US"/>
        </w:rPr>
        <w:t>n</w:t>
      </w:r>
      <w:r w:rsidRPr="003D2723">
        <w:rPr>
          <w:vertAlign w:val="subscript"/>
        </w:rPr>
        <w:t>я ст</w:t>
      </w:r>
      <w:r w:rsidRPr="003D2723">
        <w:t xml:space="preserve"> – количество ячеек в данном стеллаже, шт.</w:t>
      </w:r>
    </w:p>
    <w:p w:rsidR="003942F7" w:rsidRDefault="003942F7" w:rsidP="003942F7">
      <w:pPr>
        <w:tabs>
          <w:tab w:val="left" w:pos="426"/>
        </w:tabs>
        <w:spacing w:line="264" w:lineRule="auto"/>
        <w:ind w:left="426"/>
        <w:jc w:val="center"/>
        <w:rPr>
          <w:sz w:val="28"/>
          <w:szCs w:val="28"/>
        </w:rPr>
      </w:pPr>
    </w:p>
    <w:p w:rsidR="003942F7" w:rsidRDefault="003942F7" w:rsidP="003942F7">
      <w:pPr>
        <w:spacing w:line="264" w:lineRule="auto"/>
        <w:jc w:val="center"/>
        <w:rPr>
          <w:sz w:val="28"/>
          <w:szCs w:val="28"/>
        </w:rPr>
      </w:pPr>
      <w:r w:rsidRPr="00C47E0C">
        <w:rPr>
          <w:position w:val="-40"/>
          <w:sz w:val="28"/>
          <w:szCs w:val="28"/>
        </w:rPr>
        <w:object w:dxaOrig="1640" w:dyaOrig="859">
          <v:shape id="_x0000_i1039" type="#_x0000_t75" style="width:82.05pt;height:42.7pt" o:ole="" fillcolor="window">
            <v:imagedata r:id="rId39" o:title=""/>
          </v:shape>
          <o:OLEObject Type="Embed" ProgID="Equation.3" ShapeID="_x0000_i1039" DrawAspect="Content" ObjectID="_1411547982" r:id="rId40"/>
        </w:object>
      </w:r>
      <w:r>
        <w:rPr>
          <w:sz w:val="28"/>
          <w:szCs w:val="28"/>
        </w:rPr>
        <w:t>, где</w:t>
      </w:r>
    </w:p>
    <w:p w:rsidR="003942F7" w:rsidRPr="00DB4152" w:rsidRDefault="003942F7" w:rsidP="003942F7">
      <w:pPr>
        <w:spacing w:line="264" w:lineRule="auto"/>
        <w:jc w:val="both"/>
      </w:pPr>
      <w:r>
        <w:rPr>
          <w:sz w:val="28"/>
          <w:szCs w:val="28"/>
        </w:rPr>
        <w:t xml:space="preserve">       </w:t>
      </w:r>
      <w:r w:rsidRPr="00DB4152">
        <w:rPr>
          <w:lang w:val="en-US"/>
        </w:rPr>
        <w:t>V</w:t>
      </w:r>
      <w:r w:rsidRPr="00DB4152">
        <w:rPr>
          <w:vertAlign w:val="subscript"/>
        </w:rPr>
        <w:t>я</w:t>
      </w:r>
      <w:r w:rsidRPr="00DB4152">
        <w:t xml:space="preserve"> – объем ячейки стеллажа, м</w:t>
      </w:r>
      <w:r w:rsidRPr="00DB4152">
        <w:rPr>
          <w:vertAlign w:val="superscript"/>
        </w:rPr>
        <w:t>2</w:t>
      </w:r>
      <w:r w:rsidRPr="00DB4152">
        <w:t xml:space="preserve">; </w:t>
      </w:r>
    </w:p>
    <w:p w:rsidR="003942F7" w:rsidRPr="00DB4152" w:rsidRDefault="003942F7" w:rsidP="003942F7">
      <w:pPr>
        <w:spacing w:line="264" w:lineRule="auto"/>
        <w:jc w:val="both"/>
      </w:pPr>
      <w:r w:rsidRPr="00DB4152">
        <w:t xml:space="preserve">        </w:t>
      </w:r>
      <w:r w:rsidRPr="00DB4152">
        <w:sym w:font="Symbol" w:char="F067"/>
      </w:r>
      <w:r w:rsidRPr="00DB4152">
        <w:t xml:space="preserve"> - удельный вес хранимого материала, т/м</w:t>
      </w:r>
      <w:r w:rsidRPr="00DB4152">
        <w:rPr>
          <w:vertAlign w:val="superscript"/>
        </w:rPr>
        <w:t>3</w:t>
      </w:r>
      <w:r w:rsidRPr="00DB4152">
        <w:t xml:space="preserve">; </w:t>
      </w:r>
    </w:p>
    <w:p w:rsidR="003942F7" w:rsidRDefault="003942F7" w:rsidP="003942F7">
      <w:pPr>
        <w:spacing w:line="264" w:lineRule="auto"/>
        <w:jc w:val="both"/>
        <w:rPr>
          <w:sz w:val="28"/>
          <w:szCs w:val="28"/>
        </w:rPr>
      </w:pPr>
      <w:r w:rsidRPr="00DB4152">
        <w:t xml:space="preserve">        </w:t>
      </w:r>
      <w:r w:rsidRPr="00DB4152">
        <w:rPr>
          <w:lang w:val="en-US"/>
        </w:rPr>
        <w:t>k</w:t>
      </w:r>
      <w:r w:rsidRPr="00DB4152">
        <w:rPr>
          <w:vertAlign w:val="subscript"/>
        </w:rPr>
        <w:t>0</w:t>
      </w:r>
      <w:r w:rsidRPr="00DB4152">
        <w:t xml:space="preserve"> – коэффициент заполнения объединения ячейки.</w:t>
      </w:r>
    </w:p>
    <w:p w:rsidR="003942F7" w:rsidRPr="003D2723" w:rsidRDefault="003942F7" w:rsidP="003942F7">
      <w:pPr>
        <w:ind w:firstLine="567"/>
        <w:jc w:val="both"/>
      </w:pPr>
      <w:r w:rsidRPr="003D2723">
        <w:rPr>
          <w:b/>
          <w:bCs/>
        </w:rPr>
        <w:t>5.Оценка работы складов</w:t>
      </w:r>
    </w:p>
    <w:p w:rsidR="003942F7" w:rsidRPr="003D2723" w:rsidRDefault="003942F7" w:rsidP="003942F7">
      <w:pPr>
        <w:pStyle w:val="21"/>
        <w:spacing w:after="0" w:line="240" w:lineRule="auto"/>
        <w:ind w:firstLine="567"/>
        <w:jc w:val="both"/>
      </w:pPr>
      <w:r w:rsidRPr="003D2723">
        <w:t>Оценка работы действующих складов, а также выбор наиболее выгодного варианта стро</w:t>
      </w:r>
      <w:r w:rsidRPr="003D2723">
        <w:t>я</w:t>
      </w:r>
      <w:r w:rsidRPr="003D2723">
        <w:t>щихся и реконструируемых, производится по следующим группам технико-экономических пок</w:t>
      </w:r>
      <w:r w:rsidRPr="003D2723">
        <w:t>а</w:t>
      </w:r>
      <w:r w:rsidRPr="003D2723">
        <w:t>зателей:</w:t>
      </w:r>
    </w:p>
    <w:p w:rsidR="003942F7" w:rsidRPr="003D2723" w:rsidRDefault="003942F7" w:rsidP="00965E69">
      <w:pPr>
        <w:numPr>
          <w:ilvl w:val="0"/>
          <w:numId w:val="89"/>
        </w:numPr>
        <w:tabs>
          <w:tab w:val="clear" w:pos="1069"/>
          <w:tab w:val="num" w:pos="0"/>
          <w:tab w:val="left" w:pos="993"/>
        </w:tabs>
        <w:autoSpaceDE w:val="0"/>
        <w:autoSpaceDN w:val="0"/>
        <w:ind w:left="0" w:firstLine="567"/>
        <w:jc w:val="both"/>
      </w:pPr>
      <w:r w:rsidRPr="003D2723">
        <w:t>показатели, характеризующие интенсивность работы складов;</w:t>
      </w:r>
    </w:p>
    <w:p w:rsidR="003942F7" w:rsidRPr="003D2723" w:rsidRDefault="003942F7" w:rsidP="00965E69">
      <w:pPr>
        <w:numPr>
          <w:ilvl w:val="0"/>
          <w:numId w:val="89"/>
        </w:numPr>
        <w:tabs>
          <w:tab w:val="clear" w:pos="1069"/>
          <w:tab w:val="num" w:pos="0"/>
          <w:tab w:val="left" w:pos="993"/>
        </w:tabs>
        <w:autoSpaceDE w:val="0"/>
        <w:autoSpaceDN w:val="0"/>
        <w:ind w:left="0" w:firstLine="567"/>
        <w:jc w:val="both"/>
      </w:pPr>
      <w:r w:rsidRPr="003D2723">
        <w:t>показатели, характеризующие эффективность использования складских объемов и пл</w:t>
      </w:r>
      <w:r w:rsidRPr="003D2723">
        <w:t>о</w:t>
      </w:r>
      <w:r w:rsidRPr="003D2723">
        <w:t>щадей;</w:t>
      </w:r>
    </w:p>
    <w:p w:rsidR="003942F7" w:rsidRPr="003D2723" w:rsidRDefault="003942F7" w:rsidP="00965E69">
      <w:pPr>
        <w:numPr>
          <w:ilvl w:val="0"/>
          <w:numId w:val="89"/>
        </w:numPr>
        <w:tabs>
          <w:tab w:val="clear" w:pos="1069"/>
          <w:tab w:val="num" w:pos="0"/>
          <w:tab w:val="left" w:pos="993"/>
        </w:tabs>
        <w:autoSpaceDE w:val="0"/>
        <w:autoSpaceDN w:val="0"/>
        <w:ind w:left="0" w:firstLine="567"/>
        <w:jc w:val="both"/>
      </w:pPr>
      <w:r w:rsidRPr="003D2723">
        <w:t>показатели, характеризующие степень синхронизации складских работ.</w:t>
      </w:r>
    </w:p>
    <w:p w:rsidR="003942F7" w:rsidRPr="003D2723" w:rsidRDefault="003942F7" w:rsidP="003942F7">
      <w:pPr>
        <w:tabs>
          <w:tab w:val="num" w:pos="0"/>
          <w:tab w:val="left" w:pos="993"/>
        </w:tabs>
        <w:ind w:firstLine="567"/>
        <w:jc w:val="both"/>
      </w:pPr>
      <w:r w:rsidRPr="003D2723">
        <w:t xml:space="preserve"> </w:t>
      </w:r>
      <w:r w:rsidRPr="003D2723">
        <w:rPr>
          <w:b/>
          <w:bCs/>
          <w:i/>
          <w:iCs/>
        </w:rPr>
        <w:t xml:space="preserve">Показатели интенсивности работы складов </w:t>
      </w:r>
      <w:r w:rsidRPr="003D2723">
        <w:t>включают складской товарооборот и груз</w:t>
      </w:r>
      <w:r w:rsidRPr="003D2723">
        <w:t>о</w:t>
      </w:r>
      <w:r w:rsidRPr="003D2723">
        <w:t>оборот, а также показатели оборачиваемости материалов на складе.</w:t>
      </w:r>
    </w:p>
    <w:p w:rsidR="003942F7" w:rsidRPr="003D2723" w:rsidRDefault="003942F7" w:rsidP="003942F7">
      <w:pPr>
        <w:tabs>
          <w:tab w:val="num" w:pos="0"/>
          <w:tab w:val="left" w:pos="993"/>
        </w:tabs>
        <w:ind w:firstLine="567"/>
        <w:jc w:val="both"/>
      </w:pPr>
      <w:r w:rsidRPr="003D2723">
        <w:rPr>
          <w:i/>
          <w:iCs/>
        </w:rPr>
        <w:t>Складской товарооборот</w:t>
      </w:r>
      <w:r w:rsidRPr="003D2723">
        <w:t xml:space="preserve"> количество реализованной продукции за соответствующий период (месяц, квартал, год) с отдельных складов предприятия, торгово-посреднических организаций и т.д.</w:t>
      </w:r>
    </w:p>
    <w:p w:rsidR="003942F7" w:rsidRPr="003D2723" w:rsidRDefault="003942F7" w:rsidP="003942F7">
      <w:pPr>
        <w:tabs>
          <w:tab w:val="num" w:pos="0"/>
          <w:tab w:val="left" w:pos="993"/>
        </w:tabs>
        <w:ind w:firstLine="567"/>
        <w:jc w:val="both"/>
      </w:pPr>
      <w:r w:rsidRPr="003D2723">
        <w:rPr>
          <w:i/>
          <w:iCs/>
        </w:rPr>
        <w:t>Складской грузооборот</w:t>
      </w:r>
      <w:r w:rsidRPr="003D2723">
        <w:t xml:space="preserve"> – натуральный показатель, характеризующий объем работы складов. Исчисляется количеством отпущенных (отправленных) материалов в течение определенного вр</w:t>
      </w:r>
      <w:r w:rsidRPr="003D2723">
        <w:t>е</w:t>
      </w:r>
      <w:r w:rsidRPr="003D2723">
        <w:t>мени (односторонний грузооборот).</w:t>
      </w:r>
    </w:p>
    <w:p w:rsidR="003942F7" w:rsidRPr="003D2723" w:rsidRDefault="003942F7" w:rsidP="003942F7">
      <w:pPr>
        <w:tabs>
          <w:tab w:val="num" w:pos="0"/>
          <w:tab w:val="left" w:pos="993"/>
        </w:tabs>
        <w:ind w:firstLine="567"/>
        <w:jc w:val="both"/>
      </w:pPr>
      <w:r w:rsidRPr="003D2723">
        <w:rPr>
          <w:i/>
          <w:iCs/>
        </w:rPr>
        <w:t>Грузопоток</w:t>
      </w:r>
      <w:r w:rsidRPr="003D2723">
        <w:t xml:space="preserve"> – количество грузов, проходящих через участок в единицу времени.</w:t>
      </w:r>
    </w:p>
    <w:p w:rsidR="003942F7" w:rsidRPr="003D2723" w:rsidRDefault="003942F7" w:rsidP="003942F7">
      <w:pPr>
        <w:tabs>
          <w:tab w:val="num" w:pos="0"/>
          <w:tab w:val="left" w:pos="993"/>
        </w:tabs>
        <w:ind w:firstLine="567"/>
        <w:jc w:val="both"/>
      </w:pPr>
      <w:r w:rsidRPr="003D2723">
        <w:rPr>
          <w:i/>
          <w:iCs/>
        </w:rPr>
        <w:t>Грузопереработка</w:t>
      </w:r>
      <w:r w:rsidRPr="003D2723">
        <w:t xml:space="preserve"> включает количество перегрузок по ходу перемещения груза. Отношение грузопереработки к грузообороту склада характеризуется коэффициентом переработки, который может быть больше грузопотока в 2-5 раза. Снижение коэффициента грузопереработки говорит об улучшении технологии переработки грузов и внедрении комплексной механизации и автоматиз</w:t>
      </w:r>
      <w:r w:rsidRPr="003D2723">
        <w:t>а</w:t>
      </w:r>
      <w:r w:rsidRPr="003D2723">
        <w:t>ции на складе.</w:t>
      </w:r>
    </w:p>
    <w:p w:rsidR="003942F7" w:rsidRPr="003D2723" w:rsidRDefault="003942F7" w:rsidP="003942F7">
      <w:pPr>
        <w:tabs>
          <w:tab w:val="num" w:pos="0"/>
          <w:tab w:val="left" w:pos="993"/>
        </w:tabs>
        <w:ind w:firstLine="567"/>
        <w:jc w:val="both"/>
      </w:pPr>
      <w:r w:rsidRPr="003D2723">
        <w:rPr>
          <w:i/>
          <w:iCs/>
        </w:rPr>
        <w:t>Коэффициент оборачиваемости материалов</w:t>
      </w:r>
      <w:r w:rsidRPr="003D2723">
        <w:t xml:space="preserve"> – это отношение годового (полугодового, ква</w:t>
      </w:r>
      <w:r w:rsidRPr="003D2723">
        <w:t>р</w:t>
      </w:r>
      <w:r w:rsidRPr="003D2723">
        <w:t>тального) оборота материалов к среднему остатку его на складе за этот же период. Если обозн</w:t>
      </w:r>
      <w:r w:rsidRPr="003D2723">
        <w:t>а</w:t>
      </w:r>
      <w:r w:rsidRPr="003D2723">
        <w:t xml:space="preserve">чить </w:t>
      </w:r>
      <w:r w:rsidRPr="003D2723">
        <w:rPr>
          <w:lang w:val="en-US"/>
        </w:rPr>
        <w:t>Q</w:t>
      </w:r>
      <w:r w:rsidRPr="003D2723">
        <w:rPr>
          <w:vertAlign w:val="subscript"/>
        </w:rPr>
        <w:t>р</w:t>
      </w:r>
      <w:r w:rsidRPr="003D2723">
        <w:t xml:space="preserve"> – расход (отпуск) материала на складе за какой-либо календарный период (год, квартал, месяц); </w:t>
      </w:r>
      <w:r w:rsidRPr="003D2723">
        <w:rPr>
          <w:lang w:val="en-US"/>
        </w:rPr>
        <w:t>q</w:t>
      </w:r>
      <w:r w:rsidRPr="003D2723">
        <w:rPr>
          <w:vertAlign w:val="subscript"/>
        </w:rPr>
        <w:t>1</w:t>
      </w:r>
      <w:r w:rsidRPr="003D2723">
        <w:t xml:space="preserve"> – остаток материала на складе на 1-е число первого месяца; </w:t>
      </w:r>
      <w:r w:rsidRPr="003D2723">
        <w:rPr>
          <w:lang w:val="en-US"/>
        </w:rPr>
        <w:t>q</w:t>
      </w:r>
      <w:r w:rsidRPr="003D2723">
        <w:rPr>
          <w:vertAlign w:val="subscript"/>
        </w:rPr>
        <w:t>2</w:t>
      </w:r>
      <w:r w:rsidRPr="003D2723">
        <w:t xml:space="preserve"> – то же на 1-е число вт</w:t>
      </w:r>
      <w:r w:rsidRPr="003D2723">
        <w:t>о</w:t>
      </w:r>
      <w:r w:rsidRPr="003D2723">
        <w:t xml:space="preserve">рого месяца; </w:t>
      </w:r>
      <w:r w:rsidRPr="003D2723">
        <w:rPr>
          <w:lang w:val="en-US"/>
        </w:rPr>
        <w:t>q</w:t>
      </w:r>
      <w:r w:rsidRPr="003D2723">
        <w:rPr>
          <w:vertAlign w:val="subscript"/>
          <w:lang w:val="en-US"/>
        </w:rPr>
        <w:t>n</w:t>
      </w:r>
      <w:r w:rsidRPr="003D2723">
        <w:rPr>
          <w:vertAlign w:val="subscript"/>
        </w:rPr>
        <w:t>-1</w:t>
      </w:r>
      <w:r w:rsidRPr="003D2723">
        <w:t xml:space="preserve"> – то же на 1-е число предпоследнего месяца; </w:t>
      </w:r>
      <w:r w:rsidRPr="003D2723">
        <w:rPr>
          <w:lang w:val="en-US"/>
        </w:rPr>
        <w:t>q</w:t>
      </w:r>
      <w:r w:rsidRPr="003D2723">
        <w:rPr>
          <w:vertAlign w:val="subscript"/>
          <w:lang w:val="en-US"/>
        </w:rPr>
        <w:t>n</w:t>
      </w:r>
      <w:r w:rsidRPr="003D2723">
        <w:t xml:space="preserve"> – то же на конец последнего м</w:t>
      </w:r>
      <w:r w:rsidRPr="003D2723">
        <w:t>е</w:t>
      </w:r>
      <w:r w:rsidRPr="003D2723">
        <w:t>сяца, то скорость оборота материалов рассчитывается по формуле</w:t>
      </w:r>
    </w:p>
    <w:p w:rsidR="003942F7" w:rsidRDefault="003942F7" w:rsidP="003942F7">
      <w:pPr>
        <w:tabs>
          <w:tab w:val="num" w:pos="0"/>
          <w:tab w:val="left" w:pos="993"/>
        </w:tabs>
        <w:spacing w:line="264" w:lineRule="auto"/>
        <w:ind w:firstLine="709"/>
        <w:jc w:val="center"/>
        <w:rPr>
          <w:sz w:val="28"/>
          <w:szCs w:val="28"/>
        </w:rPr>
      </w:pPr>
      <w:r w:rsidRPr="00C47E0C">
        <w:rPr>
          <w:position w:val="-66"/>
          <w:sz w:val="28"/>
          <w:szCs w:val="28"/>
        </w:rPr>
        <w:object w:dxaOrig="2940" w:dyaOrig="1180">
          <v:shape id="_x0000_i1040" type="#_x0000_t75" style="width:146.5pt;height:58.6pt" o:ole="" fillcolor="window">
            <v:imagedata r:id="rId41" o:title=""/>
          </v:shape>
          <o:OLEObject Type="Embed" ProgID="Equation.3" ShapeID="_x0000_i1040" DrawAspect="Content" ObjectID="_1411547983" r:id="rId42"/>
        </w:object>
      </w:r>
      <w:r>
        <w:rPr>
          <w:sz w:val="28"/>
          <w:szCs w:val="28"/>
        </w:rPr>
        <w:t>, где</w:t>
      </w:r>
    </w:p>
    <w:p w:rsidR="003942F7" w:rsidRPr="003D2723" w:rsidRDefault="003942F7" w:rsidP="003942F7">
      <w:pPr>
        <w:tabs>
          <w:tab w:val="num" w:pos="0"/>
          <w:tab w:val="left" w:pos="993"/>
        </w:tabs>
        <w:ind w:firstLine="567"/>
        <w:jc w:val="both"/>
      </w:pPr>
      <w:r w:rsidRPr="003D2723">
        <w:t xml:space="preserve"> </w:t>
      </w:r>
      <w:r w:rsidRPr="003D2723">
        <w:rPr>
          <w:lang w:val="en-US"/>
        </w:rPr>
        <w:t>m</w:t>
      </w:r>
      <w:r w:rsidRPr="003D2723">
        <w:t xml:space="preserve"> – количество остатков, использованных для расчета.</w:t>
      </w:r>
    </w:p>
    <w:p w:rsidR="003942F7" w:rsidRPr="003D2723" w:rsidRDefault="003942F7" w:rsidP="003942F7">
      <w:pPr>
        <w:tabs>
          <w:tab w:val="num" w:pos="0"/>
          <w:tab w:val="left" w:pos="993"/>
        </w:tabs>
        <w:ind w:firstLine="567"/>
        <w:jc w:val="both"/>
      </w:pPr>
      <w:r w:rsidRPr="003D2723">
        <w:t>Величина К</w:t>
      </w:r>
      <w:r w:rsidRPr="003D2723">
        <w:rPr>
          <w:vertAlign w:val="subscript"/>
        </w:rPr>
        <w:t>об</w:t>
      </w:r>
      <w:r w:rsidRPr="003D2723">
        <w:t xml:space="preserve"> должна быть всегда больше единицы.</w:t>
      </w:r>
    </w:p>
    <w:p w:rsidR="003942F7" w:rsidRPr="003D2723" w:rsidRDefault="003942F7" w:rsidP="003942F7">
      <w:pPr>
        <w:tabs>
          <w:tab w:val="num" w:pos="0"/>
          <w:tab w:val="left" w:pos="993"/>
        </w:tabs>
        <w:ind w:firstLine="567"/>
        <w:jc w:val="both"/>
      </w:pPr>
      <w:r w:rsidRPr="003D2723">
        <w:rPr>
          <w:i/>
          <w:iCs/>
        </w:rPr>
        <w:t>Период оборачиваемости материалов</w:t>
      </w:r>
      <w:r w:rsidRPr="003D2723">
        <w:t xml:space="preserve"> в днях рассчитывается по формуле</w:t>
      </w:r>
    </w:p>
    <w:p w:rsidR="003942F7" w:rsidRPr="003D2723" w:rsidRDefault="003942F7" w:rsidP="003942F7">
      <w:pPr>
        <w:tabs>
          <w:tab w:val="num" w:pos="0"/>
          <w:tab w:val="left" w:pos="993"/>
        </w:tabs>
        <w:spacing w:line="264" w:lineRule="auto"/>
        <w:ind w:firstLine="709"/>
        <w:jc w:val="center"/>
        <w:rPr>
          <w:sz w:val="28"/>
          <w:szCs w:val="28"/>
        </w:rPr>
      </w:pPr>
      <w:r w:rsidRPr="00C47E0C">
        <w:rPr>
          <w:position w:val="-36"/>
          <w:sz w:val="28"/>
          <w:szCs w:val="28"/>
        </w:rPr>
        <w:object w:dxaOrig="1380" w:dyaOrig="820">
          <v:shape id="_x0000_i1041" type="#_x0000_t75" style="width:69.5pt;height:41pt" o:ole="" fillcolor="window">
            <v:imagedata r:id="rId43" o:title=""/>
          </v:shape>
          <o:OLEObject Type="Embed" ProgID="Equation.3" ShapeID="_x0000_i1041" DrawAspect="Content" ObjectID="_1411547984" r:id="rId44"/>
        </w:object>
      </w:r>
      <w:r>
        <w:rPr>
          <w:sz w:val="28"/>
          <w:szCs w:val="28"/>
        </w:rPr>
        <w:t xml:space="preserve">, </w:t>
      </w:r>
      <w:r w:rsidRPr="003D2723">
        <w:rPr>
          <w:szCs w:val="28"/>
        </w:rPr>
        <w:t xml:space="preserve">где </w:t>
      </w:r>
    </w:p>
    <w:p w:rsidR="003942F7" w:rsidRPr="003D2723" w:rsidRDefault="003942F7" w:rsidP="003942F7">
      <w:pPr>
        <w:tabs>
          <w:tab w:val="num" w:pos="0"/>
          <w:tab w:val="left" w:pos="993"/>
        </w:tabs>
        <w:ind w:firstLine="567"/>
        <w:jc w:val="both"/>
        <w:rPr>
          <w:szCs w:val="28"/>
        </w:rPr>
      </w:pPr>
      <w:r w:rsidRPr="003D2723">
        <w:rPr>
          <w:szCs w:val="28"/>
        </w:rPr>
        <w:t>Т – число дней календарного периода.</w:t>
      </w:r>
    </w:p>
    <w:p w:rsidR="003942F7" w:rsidRPr="003D2723" w:rsidRDefault="003942F7" w:rsidP="003942F7">
      <w:pPr>
        <w:tabs>
          <w:tab w:val="num" w:pos="0"/>
          <w:tab w:val="left" w:pos="993"/>
        </w:tabs>
        <w:ind w:firstLine="567"/>
        <w:jc w:val="both"/>
      </w:pPr>
      <w:r w:rsidRPr="003D2723">
        <w:rPr>
          <w:i/>
          <w:iCs/>
        </w:rPr>
        <w:t>Коэффициент неравномерности</w:t>
      </w:r>
      <w:r w:rsidRPr="003D2723">
        <w:t xml:space="preserve"> К</w:t>
      </w:r>
      <w:r w:rsidRPr="003D2723">
        <w:rPr>
          <w:vertAlign w:val="subscript"/>
        </w:rPr>
        <w:t>н</w:t>
      </w:r>
      <w:r w:rsidRPr="003D2723">
        <w:t xml:space="preserve"> поступления (отпуска0 грузов со склада определяется отношением максимального поступления (отпуска) груза в тоннах </w:t>
      </w:r>
      <w:r w:rsidRPr="003D2723">
        <w:rPr>
          <w:lang w:val="en-US"/>
        </w:rPr>
        <w:t>Q</w:t>
      </w:r>
      <w:r w:rsidRPr="003D2723">
        <w:rPr>
          <w:vertAlign w:val="subscript"/>
          <w:lang w:val="en-US"/>
        </w:rPr>
        <w:t>max</w:t>
      </w:r>
      <w:r w:rsidRPr="003D2723">
        <w:t xml:space="preserve"> за определенный период времени к среднему поступлению (отпуску) </w:t>
      </w:r>
      <w:r w:rsidRPr="003D2723">
        <w:rPr>
          <w:lang w:val="en-US"/>
        </w:rPr>
        <w:t>Q</w:t>
      </w:r>
      <w:r w:rsidRPr="003D2723">
        <w:rPr>
          <w:vertAlign w:val="subscript"/>
        </w:rPr>
        <w:t>ср</w:t>
      </w:r>
      <w:r w:rsidRPr="003D2723">
        <w:t>, то есть</w:t>
      </w:r>
    </w:p>
    <w:p w:rsidR="003942F7" w:rsidRDefault="003942F7" w:rsidP="003942F7">
      <w:pPr>
        <w:tabs>
          <w:tab w:val="num" w:pos="0"/>
          <w:tab w:val="left" w:pos="993"/>
        </w:tabs>
        <w:spacing w:line="264" w:lineRule="auto"/>
        <w:ind w:firstLine="709"/>
        <w:jc w:val="center"/>
        <w:rPr>
          <w:sz w:val="28"/>
          <w:szCs w:val="28"/>
        </w:rPr>
      </w:pPr>
      <w:r w:rsidRPr="00C47E0C">
        <w:rPr>
          <w:position w:val="-40"/>
          <w:sz w:val="28"/>
          <w:szCs w:val="28"/>
        </w:rPr>
        <w:object w:dxaOrig="1440" w:dyaOrig="859">
          <v:shape id="_x0000_i1042" type="#_x0000_t75" style="width:1in;height:42.7pt" o:ole="" fillcolor="window">
            <v:imagedata r:id="rId45" o:title=""/>
          </v:shape>
          <o:OLEObject Type="Embed" ProgID="Equation.3" ShapeID="_x0000_i1042" DrawAspect="Content" ObjectID="_1411547985" r:id="rId46"/>
        </w:object>
      </w:r>
      <w:r>
        <w:rPr>
          <w:sz w:val="28"/>
          <w:szCs w:val="28"/>
        </w:rPr>
        <w:t>.</w:t>
      </w:r>
    </w:p>
    <w:p w:rsidR="003942F7" w:rsidRPr="003D2723" w:rsidRDefault="003942F7" w:rsidP="003942F7">
      <w:pPr>
        <w:tabs>
          <w:tab w:val="num" w:pos="0"/>
          <w:tab w:val="left" w:pos="993"/>
        </w:tabs>
        <w:ind w:firstLine="567"/>
        <w:jc w:val="center"/>
      </w:pPr>
    </w:p>
    <w:p w:rsidR="003942F7" w:rsidRPr="003D2723" w:rsidRDefault="003942F7" w:rsidP="003942F7">
      <w:pPr>
        <w:tabs>
          <w:tab w:val="num" w:pos="0"/>
          <w:tab w:val="left" w:pos="993"/>
        </w:tabs>
        <w:ind w:firstLine="567"/>
        <w:jc w:val="both"/>
      </w:pPr>
      <w:r w:rsidRPr="003D2723">
        <w:t>Коэффициент неравномерности поступления (отпуска) грузов оказывает большое влияние на размеры приемочных (отпускных) площадок, работу подъемно-транспортных механизмов.</w:t>
      </w:r>
    </w:p>
    <w:p w:rsidR="003942F7" w:rsidRPr="003D2723" w:rsidRDefault="003942F7" w:rsidP="003942F7">
      <w:pPr>
        <w:tabs>
          <w:tab w:val="num" w:pos="0"/>
          <w:tab w:val="left" w:pos="993"/>
        </w:tabs>
        <w:ind w:firstLine="567"/>
        <w:jc w:val="both"/>
      </w:pPr>
      <w:r w:rsidRPr="003D2723">
        <w:rPr>
          <w:b/>
          <w:bCs/>
          <w:i/>
          <w:iCs/>
        </w:rPr>
        <w:t xml:space="preserve">Показатели эффективности использования основной площади склада. </w:t>
      </w:r>
      <w:r w:rsidRPr="003D2723">
        <w:t>К числу данной группы показателей могут быть отнесены:</w:t>
      </w:r>
    </w:p>
    <w:p w:rsidR="003942F7" w:rsidRPr="003D2723" w:rsidRDefault="003942F7" w:rsidP="00965E69">
      <w:pPr>
        <w:numPr>
          <w:ilvl w:val="0"/>
          <w:numId w:val="90"/>
        </w:numPr>
        <w:tabs>
          <w:tab w:val="clear" w:pos="360"/>
          <w:tab w:val="num" w:pos="993"/>
        </w:tabs>
        <w:autoSpaceDE w:val="0"/>
        <w:autoSpaceDN w:val="0"/>
        <w:ind w:left="0" w:firstLine="567"/>
        <w:jc w:val="both"/>
      </w:pPr>
      <w:r w:rsidRPr="003D2723">
        <w:t>коэффициент использования складской площади;</w:t>
      </w:r>
    </w:p>
    <w:p w:rsidR="003942F7" w:rsidRPr="003D2723" w:rsidRDefault="003942F7" w:rsidP="00965E69">
      <w:pPr>
        <w:numPr>
          <w:ilvl w:val="0"/>
          <w:numId w:val="90"/>
        </w:numPr>
        <w:tabs>
          <w:tab w:val="clear" w:pos="360"/>
          <w:tab w:val="num" w:pos="993"/>
        </w:tabs>
        <w:autoSpaceDE w:val="0"/>
        <w:autoSpaceDN w:val="0"/>
        <w:ind w:left="0" w:firstLine="567"/>
        <w:jc w:val="both"/>
      </w:pPr>
      <w:r w:rsidRPr="003D2723">
        <w:t>коэффициент использования объема;</w:t>
      </w:r>
    </w:p>
    <w:p w:rsidR="003942F7" w:rsidRPr="003D2723" w:rsidRDefault="003942F7" w:rsidP="00965E69">
      <w:pPr>
        <w:numPr>
          <w:ilvl w:val="0"/>
          <w:numId w:val="90"/>
        </w:numPr>
        <w:tabs>
          <w:tab w:val="clear" w:pos="360"/>
          <w:tab w:val="num" w:pos="993"/>
        </w:tabs>
        <w:autoSpaceDE w:val="0"/>
        <w:autoSpaceDN w:val="0"/>
        <w:ind w:left="0" w:firstLine="567"/>
        <w:jc w:val="both"/>
      </w:pPr>
      <w:r w:rsidRPr="003D2723">
        <w:t>удельная средняя нагрузка на 1 кв. м полезной площади;</w:t>
      </w:r>
    </w:p>
    <w:p w:rsidR="003942F7" w:rsidRPr="003D2723" w:rsidRDefault="003942F7" w:rsidP="00965E69">
      <w:pPr>
        <w:numPr>
          <w:ilvl w:val="0"/>
          <w:numId w:val="90"/>
        </w:numPr>
        <w:tabs>
          <w:tab w:val="clear" w:pos="360"/>
          <w:tab w:val="num" w:pos="993"/>
        </w:tabs>
        <w:autoSpaceDE w:val="0"/>
        <w:autoSpaceDN w:val="0"/>
        <w:ind w:left="0" w:firstLine="567"/>
        <w:jc w:val="both"/>
      </w:pPr>
      <w:r w:rsidRPr="003D2723">
        <w:t>грузонапряженность.</w:t>
      </w:r>
    </w:p>
    <w:p w:rsidR="003942F7" w:rsidRPr="003D2723" w:rsidRDefault="003942F7" w:rsidP="003942F7">
      <w:pPr>
        <w:tabs>
          <w:tab w:val="left" w:pos="993"/>
        </w:tabs>
        <w:ind w:firstLine="567"/>
        <w:jc w:val="both"/>
      </w:pPr>
      <w:r w:rsidRPr="003D2723">
        <w:rPr>
          <w:i/>
          <w:iCs/>
        </w:rPr>
        <w:t>Коэффициент использования складской площади</w:t>
      </w:r>
      <w:r w:rsidRPr="003D2723">
        <w:t xml:space="preserve"> К</w:t>
      </w:r>
      <w:r w:rsidRPr="003D2723">
        <w:rPr>
          <w:vertAlign w:val="subscript"/>
          <w:lang w:val="en-US"/>
        </w:rPr>
        <w:t>f</w:t>
      </w:r>
      <w:r w:rsidRPr="003D2723">
        <w:t xml:space="preserve"> представляет собой отношение грузовой (полезной) площади к общей площади склада:</w:t>
      </w:r>
    </w:p>
    <w:p w:rsidR="003942F7" w:rsidRDefault="003942F7" w:rsidP="003942F7">
      <w:pPr>
        <w:tabs>
          <w:tab w:val="left" w:pos="993"/>
        </w:tabs>
        <w:spacing w:line="264" w:lineRule="auto"/>
        <w:ind w:firstLine="709"/>
        <w:jc w:val="center"/>
        <w:rPr>
          <w:sz w:val="28"/>
          <w:szCs w:val="28"/>
        </w:rPr>
      </w:pPr>
      <w:r w:rsidRPr="00C47E0C">
        <w:rPr>
          <w:position w:val="-38"/>
          <w:sz w:val="28"/>
          <w:szCs w:val="28"/>
        </w:rPr>
        <w:object w:dxaOrig="1359" w:dyaOrig="840">
          <v:shape id="_x0000_i1043" type="#_x0000_t75" style="width:67.8pt;height:41.85pt" o:ole="" fillcolor="window">
            <v:imagedata r:id="rId47" o:title=""/>
          </v:shape>
          <o:OLEObject Type="Embed" ProgID="Equation.3" ShapeID="_x0000_i1043" DrawAspect="Content" ObjectID="_1411547986" r:id="rId48"/>
        </w:object>
      </w:r>
      <w:r>
        <w:rPr>
          <w:sz w:val="28"/>
          <w:szCs w:val="28"/>
        </w:rPr>
        <w:t>.</w:t>
      </w:r>
    </w:p>
    <w:p w:rsidR="003942F7" w:rsidRPr="00DB4152" w:rsidRDefault="003942F7" w:rsidP="003942F7">
      <w:pPr>
        <w:tabs>
          <w:tab w:val="left" w:pos="993"/>
        </w:tabs>
        <w:ind w:firstLine="567"/>
        <w:jc w:val="both"/>
      </w:pPr>
      <w:r w:rsidRPr="00DB4152">
        <w:rPr>
          <w:i/>
          <w:iCs/>
        </w:rPr>
        <w:t>Коэффициент использования объема склада</w:t>
      </w:r>
      <w:r w:rsidRPr="00DB4152">
        <w:t xml:space="preserve"> характеризует использование не только площ</w:t>
      </w:r>
      <w:r w:rsidRPr="00DB4152">
        <w:t>а</w:t>
      </w:r>
      <w:r w:rsidRPr="00DB4152">
        <w:t>ди, но и высоты складских помещений, устанавливается по формуле</w:t>
      </w:r>
    </w:p>
    <w:p w:rsidR="003942F7" w:rsidRDefault="003942F7" w:rsidP="003942F7">
      <w:pPr>
        <w:tabs>
          <w:tab w:val="left" w:pos="993"/>
        </w:tabs>
        <w:spacing w:line="264" w:lineRule="auto"/>
        <w:ind w:firstLine="709"/>
        <w:jc w:val="center"/>
        <w:rPr>
          <w:sz w:val="28"/>
          <w:szCs w:val="28"/>
        </w:rPr>
      </w:pPr>
      <w:r w:rsidRPr="00C47E0C">
        <w:rPr>
          <w:position w:val="-38"/>
          <w:sz w:val="28"/>
          <w:szCs w:val="28"/>
        </w:rPr>
        <w:object w:dxaOrig="1440" w:dyaOrig="840">
          <v:shape id="_x0000_i1044" type="#_x0000_t75" style="width:1in;height:41.85pt" o:ole="" fillcolor="window">
            <v:imagedata r:id="rId49" o:title=""/>
          </v:shape>
          <o:OLEObject Type="Embed" ProgID="Equation.3" ShapeID="_x0000_i1044" DrawAspect="Content" ObjectID="_1411547987" r:id="rId50"/>
        </w:object>
      </w:r>
      <w:r>
        <w:rPr>
          <w:sz w:val="28"/>
          <w:szCs w:val="28"/>
        </w:rPr>
        <w:t>, где</w:t>
      </w:r>
    </w:p>
    <w:p w:rsidR="003942F7" w:rsidRPr="00DB4152" w:rsidRDefault="003942F7" w:rsidP="003942F7">
      <w:pPr>
        <w:tabs>
          <w:tab w:val="left" w:pos="993"/>
        </w:tabs>
        <w:ind w:firstLine="567"/>
      </w:pPr>
      <w:r w:rsidRPr="00DB4152">
        <w:t xml:space="preserve"> </w:t>
      </w:r>
      <w:r w:rsidRPr="00DB4152">
        <w:rPr>
          <w:lang w:val="en-US"/>
        </w:rPr>
        <w:t>V</w:t>
      </w:r>
      <w:r w:rsidRPr="00DB4152">
        <w:rPr>
          <w:vertAlign w:val="subscript"/>
        </w:rPr>
        <w:t>пл</w:t>
      </w:r>
      <w:r w:rsidRPr="00DB4152">
        <w:t xml:space="preserve"> – полезный объем, определяемый произведением грузовой площади на полезную высоту (то есть высоту стеллажей, штабелей); </w:t>
      </w:r>
    </w:p>
    <w:p w:rsidR="003942F7" w:rsidRPr="00DB4152" w:rsidRDefault="003942F7" w:rsidP="003942F7">
      <w:pPr>
        <w:tabs>
          <w:tab w:val="left" w:pos="1276"/>
        </w:tabs>
        <w:ind w:firstLine="567"/>
        <w:jc w:val="both"/>
      </w:pPr>
      <w:r w:rsidRPr="00DB4152">
        <w:t xml:space="preserve"> </w:t>
      </w:r>
      <w:r w:rsidRPr="00DB4152">
        <w:rPr>
          <w:lang w:val="en-US"/>
        </w:rPr>
        <w:t>V</w:t>
      </w:r>
      <w:r w:rsidRPr="00DB4152">
        <w:rPr>
          <w:vertAlign w:val="subscript"/>
        </w:rPr>
        <w:t>общ</w:t>
      </w:r>
      <w:r w:rsidRPr="00DB4152">
        <w:t xml:space="preserve"> – общий объем склада, определяемый произведением общей площади на высоту (то есть высоту от пола склада до выступающих частей перекрытия, мешающих складированию гр</w:t>
      </w:r>
      <w:r w:rsidRPr="00DB4152">
        <w:t>у</w:t>
      </w:r>
      <w:r w:rsidRPr="00DB4152">
        <w:t>за).</w:t>
      </w:r>
    </w:p>
    <w:p w:rsidR="003942F7" w:rsidRPr="00DB4152" w:rsidRDefault="003942F7" w:rsidP="003942F7">
      <w:pPr>
        <w:tabs>
          <w:tab w:val="left" w:pos="993"/>
        </w:tabs>
        <w:ind w:firstLine="567"/>
        <w:jc w:val="both"/>
      </w:pPr>
      <w:r w:rsidRPr="00DB4152">
        <w:rPr>
          <w:i/>
          <w:iCs/>
        </w:rPr>
        <w:t>Удельная средняя нагрузка на 1 кв. м полезной площади</w:t>
      </w:r>
      <w:r w:rsidRPr="00DB4152">
        <w:t xml:space="preserve"> показывает, какое количество груза располагается одновременно на каждом квадратном метре полезной площади склада:</w:t>
      </w:r>
    </w:p>
    <w:p w:rsidR="003942F7" w:rsidRDefault="003942F7" w:rsidP="003942F7">
      <w:pPr>
        <w:tabs>
          <w:tab w:val="left" w:pos="993"/>
        </w:tabs>
        <w:spacing w:line="264" w:lineRule="auto"/>
        <w:jc w:val="center"/>
        <w:rPr>
          <w:sz w:val="28"/>
          <w:szCs w:val="28"/>
        </w:rPr>
      </w:pPr>
      <w:r w:rsidRPr="00C47E0C">
        <w:rPr>
          <w:position w:val="-28"/>
          <w:sz w:val="28"/>
          <w:szCs w:val="28"/>
        </w:rPr>
        <w:object w:dxaOrig="1160" w:dyaOrig="740">
          <v:shape id="_x0000_i1045" type="#_x0000_t75" style="width:57.75pt;height:37.65pt" o:ole="" fillcolor="window">
            <v:imagedata r:id="rId51" o:title=""/>
          </v:shape>
          <o:OLEObject Type="Embed" ProgID="Equation.3" ShapeID="_x0000_i1045" DrawAspect="Content" ObjectID="_1411547988" r:id="rId52"/>
        </w:object>
      </w:r>
      <w:r>
        <w:rPr>
          <w:sz w:val="28"/>
          <w:szCs w:val="28"/>
        </w:rPr>
        <w:t xml:space="preserve">, где </w:t>
      </w:r>
    </w:p>
    <w:p w:rsidR="003942F7" w:rsidRPr="00DB4152" w:rsidRDefault="003942F7" w:rsidP="003942F7">
      <w:pPr>
        <w:tabs>
          <w:tab w:val="left" w:pos="993"/>
        </w:tabs>
        <w:ind w:firstLine="567"/>
        <w:jc w:val="both"/>
      </w:pPr>
      <w:r w:rsidRPr="00DB4152">
        <w:rPr>
          <w:lang w:val="en-US"/>
        </w:rPr>
        <w:lastRenderedPageBreak/>
        <w:t>g</w:t>
      </w:r>
      <w:r w:rsidRPr="00DB4152">
        <w:t xml:space="preserve"> – удельная нагрузка на 1 кв. м полезной площади, т/кв.м; </w:t>
      </w:r>
    </w:p>
    <w:p w:rsidR="003942F7" w:rsidRPr="00DB4152" w:rsidRDefault="003942F7" w:rsidP="003942F7">
      <w:pPr>
        <w:ind w:firstLine="567"/>
        <w:jc w:val="both"/>
      </w:pPr>
      <w:r w:rsidRPr="00DB4152">
        <w:t>З</w:t>
      </w:r>
      <w:r w:rsidRPr="00DB4152">
        <w:rPr>
          <w:vertAlign w:val="subscript"/>
          <w:lang w:val="en-US"/>
        </w:rPr>
        <w:t>max</w:t>
      </w:r>
      <w:r w:rsidRPr="00DB4152">
        <w:t xml:space="preserve"> – количество единовременно хранимого груза или максимальный запас материалов, хр</w:t>
      </w:r>
      <w:r w:rsidRPr="00DB4152">
        <w:t>а</w:t>
      </w:r>
      <w:r w:rsidRPr="00DB4152">
        <w:t>нимый на складе, т;</w:t>
      </w:r>
    </w:p>
    <w:p w:rsidR="003942F7" w:rsidRPr="00DB4152" w:rsidRDefault="003942F7" w:rsidP="003942F7">
      <w:pPr>
        <w:tabs>
          <w:tab w:val="left" w:pos="993"/>
        </w:tabs>
        <w:ind w:firstLine="567"/>
        <w:jc w:val="both"/>
      </w:pPr>
      <w:r w:rsidRPr="00DB4152">
        <w:rPr>
          <w:lang w:val="en-US"/>
        </w:rPr>
        <w:t>F</w:t>
      </w:r>
      <w:r w:rsidRPr="00DB4152">
        <w:t xml:space="preserve"> – площадь, занятая под хранимым грузом (штабелями, стеллажами), кв.м.</w:t>
      </w:r>
    </w:p>
    <w:p w:rsidR="003942F7" w:rsidRPr="00DB4152" w:rsidRDefault="003942F7" w:rsidP="003942F7">
      <w:pPr>
        <w:tabs>
          <w:tab w:val="left" w:pos="993"/>
        </w:tabs>
        <w:ind w:firstLine="567"/>
        <w:jc w:val="both"/>
      </w:pPr>
      <w:r w:rsidRPr="00DB4152">
        <w:rPr>
          <w:i/>
          <w:iCs/>
        </w:rPr>
        <w:t>Грузонапряженность 1 кв. м общей площади склада</w:t>
      </w:r>
      <w:r w:rsidRPr="00DB4152">
        <w:t xml:space="preserve"> М в течение года устанавливается по формуле</w:t>
      </w:r>
    </w:p>
    <w:p w:rsidR="003942F7" w:rsidRDefault="003942F7" w:rsidP="003942F7">
      <w:pPr>
        <w:tabs>
          <w:tab w:val="left" w:pos="993"/>
        </w:tabs>
        <w:spacing w:line="264" w:lineRule="auto"/>
        <w:ind w:firstLine="709"/>
        <w:jc w:val="center"/>
        <w:rPr>
          <w:sz w:val="28"/>
          <w:szCs w:val="28"/>
        </w:rPr>
      </w:pPr>
      <w:r w:rsidRPr="00C47E0C">
        <w:rPr>
          <w:position w:val="-38"/>
          <w:sz w:val="28"/>
          <w:szCs w:val="28"/>
        </w:rPr>
        <w:object w:dxaOrig="1260" w:dyaOrig="840">
          <v:shape id="_x0000_i1046" type="#_x0000_t75" style="width:62.8pt;height:41.85pt" o:ole="" fillcolor="window">
            <v:imagedata r:id="rId53" o:title=""/>
          </v:shape>
          <o:OLEObject Type="Embed" ProgID="Equation.3" ShapeID="_x0000_i1046" DrawAspect="Content" ObjectID="_1411547989" r:id="rId54"/>
        </w:object>
      </w:r>
      <w:r>
        <w:rPr>
          <w:sz w:val="28"/>
          <w:szCs w:val="28"/>
        </w:rPr>
        <w:t xml:space="preserve">, где </w:t>
      </w:r>
    </w:p>
    <w:p w:rsidR="003942F7" w:rsidRPr="00DB4152" w:rsidRDefault="003942F7" w:rsidP="003942F7">
      <w:pPr>
        <w:tabs>
          <w:tab w:val="left" w:pos="993"/>
        </w:tabs>
        <w:ind w:firstLine="567"/>
        <w:jc w:val="both"/>
      </w:pPr>
      <w:r w:rsidRPr="00DB4152">
        <w:rPr>
          <w:lang w:val="en-US"/>
        </w:rPr>
        <w:t>Q</w:t>
      </w:r>
      <w:r w:rsidRPr="00DB4152">
        <w:rPr>
          <w:vertAlign w:val="subscript"/>
          <w:lang w:val="en-US"/>
        </w:rPr>
        <w:t>f</w:t>
      </w:r>
      <w:r w:rsidRPr="00DB4152">
        <w:t xml:space="preserve"> – годовой грузооборот склада, т</w:t>
      </w:r>
    </w:p>
    <w:p w:rsidR="003942F7" w:rsidRPr="00DB4152" w:rsidRDefault="003942F7" w:rsidP="003942F7">
      <w:pPr>
        <w:pStyle w:val="21"/>
        <w:tabs>
          <w:tab w:val="left" w:pos="993"/>
        </w:tabs>
        <w:spacing w:after="0" w:line="240" w:lineRule="auto"/>
        <w:ind w:firstLine="567"/>
        <w:jc w:val="both"/>
      </w:pPr>
      <w:r w:rsidRPr="00DB4152">
        <w:t>Коэффициент грузонапряженности дает возможность сравнить использование складских п</w:t>
      </w:r>
      <w:r w:rsidRPr="00DB4152">
        <w:t>о</w:t>
      </w:r>
      <w:r w:rsidRPr="00DB4152">
        <w:t>мещений и их пропускную способность за рассматриваемый период.</w:t>
      </w:r>
    </w:p>
    <w:p w:rsidR="003942F7" w:rsidRPr="00DB4152" w:rsidRDefault="003942F7" w:rsidP="003942F7">
      <w:pPr>
        <w:tabs>
          <w:tab w:val="left" w:pos="993"/>
        </w:tabs>
        <w:ind w:firstLine="567"/>
        <w:jc w:val="both"/>
      </w:pPr>
      <w:r w:rsidRPr="00DB4152">
        <w:t xml:space="preserve"> </w:t>
      </w:r>
      <w:r w:rsidRPr="00DB4152">
        <w:rPr>
          <w:b/>
          <w:bCs/>
          <w:i/>
          <w:iCs/>
        </w:rPr>
        <w:t>Показатели механизации складских работ</w:t>
      </w:r>
      <w:r w:rsidRPr="00DB4152">
        <w:t xml:space="preserve"> включают:</w:t>
      </w:r>
    </w:p>
    <w:p w:rsidR="003942F7" w:rsidRPr="00DB4152" w:rsidRDefault="003942F7" w:rsidP="00965E69">
      <w:pPr>
        <w:numPr>
          <w:ilvl w:val="0"/>
          <w:numId w:val="91"/>
        </w:numPr>
        <w:tabs>
          <w:tab w:val="clear" w:pos="360"/>
          <w:tab w:val="num" w:pos="993"/>
        </w:tabs>
        <w:autoSpaceDE w:val="0"/>
        <w:autoSpaceDN w:val="0"/>
        <w:ind w:left="0" w:firstLine="567"/>
        <w:jc w:val="both"/>
      </w:pPr>
      <w:r w:rsidRPr="00DB4152">
        <w:rPr>
          <w:i/>
          <w:iCs/>
        </w:rPr>
        <w:t>степень охвата рабочих механизированным трудом</w:t>
      </w:r>
      <w:r w:rsidRPr="00DB4152">
        <w:t xml:space="preserve"> определяется отношением числа р</w:t>
      </w:r>
      <w:r w:rsidRPr="00DB4152">
        <w:t>а</w:t>
      </w:r>
      <w:r w:rsidRPr="00DB4152">
        <w:t>бочих, выполняющих работу механизированным способом, к общему числу рабочих, занятых на складских работах;</w:t>
      </w:r>
    </w:p>
    <w:p w:rsidR="003942F7" w:rsidRPr="00DB4152" w:rsidRDefault="003942F7" w:rsidP="00965E69">
      <w:pPr>
        <w:numPr>
          <w:ilvl w:val="0"/>
          <w:numId w:val="91"/>
        </w:numPr>
        <w:tabs>
          <w:tab w:val="clear" w:pos="360"/>
          <w:tab w:val="num" w:pos="993"/>
        </w:tabs>
        <w:autoSpaceDE w:val="0"/>
        <w:autoSpaceDN w:val="0"/>
        <w:ind w:left="0" w:firstLine="567"/>
        <w:jc w:val="both"/>
      </w:pPr>
      <w:r w:rsidRPr="00DB4152">
        <w:rPr>
          <w:i/>
          <w:iCs/>
        </w:rPr>
        <w:t xml:space="preserve">уровень механизации складских работ </w:t>
      </w:r>
      <w:r w:rsidRPr="00DB4152">
        <w:t xml:space="preserve"> определяется отношением объема механизир</w:t>
      </w:r>
      <w:r w:rsidRPr="00DB4152">
        <w:t>о</w:t>
      </w:r>
      <w:r w:rsidRPr="00DB4152">
        <w:t>ванных работ к объему выполненных работ;</w:t>
      </w:r>
    </w:p>
    <w:p w:rsidR="003942F7" w:rsidRPr="00B34DBE" w:rsidRDefault="003942F7" w:rsidP="00965E69">
      <w:pPr>
        <w:numPr>
          <w:ilvl w:val="0"/>
          <w:numId w:val="91"/>
        </w:numPr>
        <w:tabs>
          <w:tab w:val="clear" w:pos="360"/>
          <w:tab w:val="num" w:pos="993"/>
        </w:tabs>
        <w:autoSpaceDE w:val="0"/>
        <w:autoSpaceDN w:val="0"/>
        <w:ind w:left="0" w:firstLine="567"/>
        <w:jc w:val="both"/>
        <w:rPr>
          <w:b/>
        </w:rPr>
      </w:pPr>
      <w:r w:rsidRPr="00B34DBE">
        <w:rPr>
          <w:i/>
          <w:iCs/>
        </w:rPr>
        <w:t>объем механизированных работ</w:t>
      </w:r>
      <w:r w:rsidRPr="00DB4152">
        <w:t xml:space="preserve"> определяется как произведение грузопотока, перераб</w:t>
      </w:r>
      <w:r w:rsidRPr="00DB4152">
        <w:t>а</w:t>
      </w:r>
      <w:r w:rsidRPr="00DB4152">
        <w:t>тываемого механизмами, на количество перевалок грузов механизмами.</w:t>
      </w:r>
    </w:p>
    <w:p w:rsidR="003942F7" w:rsidRDefault="002D7C6B" w:rsidP="003942F7">
      <w:pPr>
        <w:ind w:firstLine="567"/>
        <w:jc w:val="both"/>
        <w:rPr>
          <w:b/>
        </w:rPr>
      </w:pPr>
      <w:r w:rsidRPr="00E6357A">
        <w:rPr>
          <w:b/>
        </w:rPr>
        <w:t>ЛИТЕРАТУРА</w:t>
      </w:r>
      <w:r>
        <w:rPr>
          <w:b/>
        </w:rPr>
        <w:t>:</w:t>
      </w:r>
    </w:p>
    <w:p w:rsidR="003942F7" w:rsidRPr="00E6357A" w:rsidRDefault="003942F7" w:rsidP="003942F7">
      <w:pPr>
        <w:ind w:left="284" w:firstLine="567"/>
        <w:jc w:val="both"/>
        <w:rPr>
          <w:b/>
          <w:i/>
        </w:rPr>
      </w:pPr>
      <w:r w:rsidRPr="00E6357A">
        <w:rPr>
          <w:b/>
          <w:i/>
        </w:rPr>
        <w:t>Основная:</w:t>
      </w:r>
    </w:p>
    <w:p w:rsidR="003942F7" w:rsidRDefault="003942F7" w:rsidP="00965E69">
      <w:pPr>
        <w:pStyle w:val="11"/>
        <w:numPr>
          <w:ilvl w:val="0"/>
          <w:numId w:val="381"/>
        </w:numPr>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3942F7" w:rsidRDefault="003942F7" w:rsidP="00965E69">
      <w:pPr>
        <w:pStyle w:val="11"/>
        <w:numPr>
          <w:ilvl w:val="0"/>
          <w:numId w:val="381"/>
        </w:numPr>
        <w:jc w:val="both"/>
      </w:pPr>
      <w:r>
        <w:t>Тулембаева А.Н. Логистика. – Алматы: Триумф «Т», 2008.</w:t>
      </w:r>
    </w:p>
    <w:p w:rsidR="003942F7" w:rsidRDefault="003942F7" w:rsidP="00965E69">
      <w:pPr>
        <w:pStyle w:val="11"/>
        <w:numPr>
          <w:ilvl w:val="0"/>
          <w:numId w:val="381"/>
        </w:numPr>
        <w:jc w:val="both"/>
      </w:pPr>
      <w:r>
        <w:t>Аникина Б.А. Практикум по логистике. – Москва: Инфра-М, 2007.</w:t>
      </w:r>
    </w:p>
    <w:p w:rsidR="003942F7" w:rsidRPr="00BA3DF9" w:rsidRDefault="003942F7" w:rsidP="00965E69">
      <w:pPr>
        <w:pStyle w:val="11"/>
        <w:numPr>
          <w:ilvl w:val="0"/>
          <w:numId w:val="381"/>
        </w:numPr>
        <w:jc w:val="both"/>
      </w:pPr>
      <w:r>
        <w:t>Сербин В.Д. Основы логистики. – Таганрог: ТРТУ, 2004.</w:t>
      </w:r>
    </w:p>
    <w:p w:rsidR="003942F7" w:rsidRPr="00E6357A" w:rsidRDefault="003942F7" w:rsidP="003942F7">
      <w:pPr>
        <w:ind w:left="284" w:firstLine="567"/>
        <w:jc w:val="both"/>
        <w:rPr>
          <w:b/>
          <w:i/>
        </w:rPr>
      </w:pPr>
      <w:r w:rsidRPr="00E6357A">
        <w:rPr>
          <w:b/>
          <w:i/>
        </w:rPr>
        <w:t>Дополнительная:</w:t>
      </w:r>
    </w:p>
    <w:p w:rsidR="003942F7" w:rsidRPr="00192AB9" w:rsidRDefault="003942F7" w:rsidP="00965E69">
      <w:pPr>
        <w:widowControl w:val="0"/>
        <w:numPr>
          <w:ilvl w:val="0"/>
          <w:numId w:val="382"/>
        </w:numPr>
        <w:shd w:val="clear" w:color="auto" w:fill="FFFFFF"/>
        <w:tabs>
          <w:tab w:val="left" w:pos="355"/>
        </w:tabs>
        <w:autoSpaceDE w:val="0"/>
        <w:autoSpaceDN w:val="0"/>
        <w:adjustRightInd w:val="0"/>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3942F7" w:rsidRPr="00192AB9" w:rsidRDefault="003942F7" w:rsidP="00965E69">
      <w:pPr>
        <w:widowControl w:val="0"/>
        <w:numPr>
          <w:ilvl w:val="0"/>
          <w:numId w:val="382"/>
        </w:numPr>
        <w:shd w:val="clear" w:color="auto" w:fill="FFFFFF"/>
        <w:tabs>
          <w:tab w:val="left" w:pos="355"/>
        </w:tabs>
        <w:autoSpaceDE w:val="0"/>
        <w:autoSpaceDN w:val="0"/>
        <w:adjustRightInd w:val="0"/>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3942F7" w:rsidRPr="00192AB9" w:rsidRDefault="003942F7" w:rsidP="00965E69">
      <w:pPr>
        <w:widowControl w:val="0"/>
        <w:numPr>
          <w:ilvl w:val="0"/>
          <w:numId w:val="382"/>
        </w:numPr>
        <w:shd w:val="clear" w:color="auto" w:fill="FFFFFF"/>
        <w:tabs>
          <w:tab w:val="left" w:pos="355"/>
        </w:tabs>
        <w:autoSpaceDE w:val="0"/>
        <w:autoSpaceDN w:val="0"/>
        <w:adjustRightInd w:val="0"/>
        <w:jc w:val="both"/>
        <w:rPr>
          <w:color w:val="000000"/>
          <w:spacing w:val="-11"/>
        </w:rPr>
      </w:pPr>
      <w:r w:rsidRPr="00192AB9">
        <w:rPr>
          <w:color w:val="000000"/>
        </w:rPr>
        <w:t>Бауэрсокс Д. Дж., Клосс Д. Дж. Логистика</w:t>
      </w:r>
      <w:r>
        <w:rPr>
          <w:color w:val="000000"/>
        </w:rPr>
        <w:t>: интегрированная цепь поставок</w:t>
      </w:r>
      <w:r w:rsidRPr="00192AB9">
        <w:rPr>
          <w:color w:val="000000"/>
        </w:rPr>
        <w:t>/</w:t>
      </w:r>
      <w:r w:rsidRPr="00192AB9">
        <w:rPr>
          <w:color w:val="000000"/>
          <w:spacing w:val="1"/>
        </w:rPr>
        <w:t>Пер. с англ. - М.: Олимп-Бизнес, 2001.</w:t>
      </w:r>
    </w:p>
    <w:p w:rsidR="003942F7" w:rsidRPr="00192AB9" w:rsidRDefault="003942F7" w:rsidP="00965E69">
      <w:pPr>
        <w:widowControl w:val="0"/>
        <w:numPr>
          <w:ilvl w:val="0"/>
          <w:numId w:val="382"/>
        </w:numPr>
        <w:shd w:val="clear" w:color="auto" w:fill="FFFFFF"/>
        <w:tabs>
          <w:tab w:val="left" w:pos="355"/>
        </w:tabs>
        <w:autoSpaceDE w:val="0"/>
        <w:autoSpaceDN w:val="0"/>
        <w:adjustRightInd w:val="0"/>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3942F7" w:rsidRPr="00192AB9" w:rsidRDefault="003942F7" w:rsidP="00965E69">
      <w:pPr>
        <w:widowControl w:val="0"/>
        <w:numPr>
          <w:ilvl w:val="0"/>
          <w:numId w:val="382"/>
        </w:numPr>
        <w:shd w:val="clear" w:color="auto" w:fill="FFFFFF"/>
        <w:tabs>
          <w:tab w:val="left" w:pos="355"/>
        </w:tabs>
        <w:autoSpaceDE w:val="0"/>
        <w:autoSpaceDN w:val="0"/>
        <w:adjustRightInd w:val="0"/>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3942F7" w:rsidRPr="00192AB9" w:rsidRDefault="003942F7" w:rsidP="00965E69">
      <w:pPr>
        <w:widowControl w:val="0"/>
        <w:numPr>
          <w:ilvl w:val="0"/>
          <w:numId w:val="382"/>
        </w:numPr>
        <w:shd w:val="clear" w:color="auto" w:fill="FFFFFF"/>
        <w:tabs>
          <w:tab w:val="left" w:pos="355"/>
        </w:tabs>
        <w:autoSpaceDE w:val="0"/>
        <w:autoSpaceDN w:val="0"/>
        <w:adjustRightInd w:val="0"/>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Нико</w:t>
      </w:r>
      <w:r w:rsidRPr="00192AB9">
        <w:rPr>
          <w:color w:val="000000"/>
          <w:spacing w:val="2"/>
        </w:rPr>
        <w:t xml:space="preserve">лаева Д.С. и др. - М.: АНКИЛ, 1998. </w:t>
      </w:r>
    </w:p>
    <w:p w:rsidR="003942F7" w:rsidRPr="00192AB9" w:rsidRDefault="003942F7" w:rsidP="00965E69">
      <w:pPr>
        <w:widowControl w:val="0"/>
        <w:numPr>
          <w:ilvl w:val="0"/>
          <w:numId w:val="382"/>
        </w:numPr>
        <w:shd w:val="clear" w:color="auto" w:fill="FFFFFF"/>
        <w:tabs>
          <w:tab w:val="left" w:pos="355"/>
        </w:tabs>
        <w:autoSpaceDE w:val="0"/>
        <w:autoSpaceDN w:val="0"/>
        <w:adjustRightInd w:val="0"/>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3942F7" w:rsidRPr="00192AB9" w:rsidRDefault="003942F7" w:rsidP="00965E69">
      <w:pPr>
        <w:widowControl w:val="0"/>
        <w:numPr>
          <w:ilvl w:val="0"/>
          <w:numId w:val="382"/>
        </w:numPr>
        <w:shd w:val="clear" w:color="auto" w:fill="FFFFFF"/>
        <w:tabs>
          <w:tab w:val="left" w:pos="355"/>
        </w:tabs>
        <w:autoSpaceDE w:val="0"/>
        <w:autoSpaceDN w:val="0"/>
        <w:adjustRightInd w:val="0"/>
        <w:jc w:val="both"/>
        <w:rPr>
          <w:color w:val="000000"/>
          <w:spacing w:val="-11"/>
        </w:rPr>
      </w:pPr>
      <w:r w:rsidRPr="00192AB9">
        <w:rPr>
          <w:color w:val="000000"/>
          <w:spacing w:val="5"/>
        </w:rPr>
        <w:t>Гордон М.П., Карнаухов С.Б. Логистика товародвижения. - 2-е изд., пере</w:t>
      </w:r>
      <w:r w:rsidRPr="00192AB9">
        <w:rPr>
          <w:color w:val="000000"/>
          <w:spacing w:val="3"/>
        </w:rPr>
        <w:t xml:space="preserve">раб., доп. - М.: Центр экономики и маркетинга, 2001. </w:t>
      </w:r>
    </w:p>
    <w:p w:rsidR="003942F7" w:rsidRPr="00192AB9" w:rsidRDefault="003942F7" w:rsidP="00965E69">
      <w:pPr>
        <w:widowControl w:val="0"/>
        <w:numPr>
          <w:ilvl w:val="0"/>
          <w:numId w:val="382"/>
        </w:numPr>
        <w:shd w:val="clear" w:color="auto" w:fill="FFFFFF"/>
        <w:tabs>
          <w:tab w:val="left" w:pos="355"/>
        </w:tabs>
        <w:autoSpaceDE w:val="0"/>
        <w:autoSpaceDN w:val="0"/>
        <w:adjustRightInd w:val="0"/>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1136E3" w:rsidRDefault="001136E3" w:rsidP="001136E3">
      <w:pPr>
        <w:jc w:val="center"/>
      </w:pPr>
    </w:p>
    <w:p w:rsidR="001136E3" w:rsidRDefault="001136E3" w:rsidP="001136E3">
      <w:pPr>
        <w:jc w:val="center"/>
      </w:pPr>
    </w:p>
    <w:p w:rsidR="001136E3" w:rsidRDefault="001136E3" w:rsidP="001136E3">
      <w:pPr>
        <w:jc w:val="center"/>
      </w:pPr>
    </w:p>
    <w:p w:rsidR="001136E3" w:rsidRDefault="003942F7" w:rsidP="001136E3">
      <w:pPr>
        <w:jc w:val="center"/>
      </w:pPr>
      <w:r w:rsidRPr="000156AF">
        <w:lastRenderedPageBreak/>
        <w:t>КОНТРОЛЬ</w:t>
      </w:r>
      <w:r>
        <w:t xml:space="preserve"> ЗНАНИЙ ПО ТЕМЕ</w:t>
      </w:r>
      <w:r w:rsidRPr="000156AF">
        <w:t>:</w:t>
      </w:r>
    </w:p>
    <w:p w:rsidR="001136E3" w:rsidRPr="001136E3" w:rsidRDefault="001136E3" w:rsidP="001136E3">
      <w:pPr>
        <w:jc w:val="center"/>
      </w:pPr>
      <w:r w:rsidRPr="001136E3">
        <w:t xml:space="preserve"> ЛОГИСТИЧЕСКИЙ ПРОЦЕСС НА СКЛАДЕ. ВИДЫ, ФУНКЦИИ И КЛАССИФИКАЦИЯ СКЛАДОВ.</w:t>
      </w:r>
    </w:p>
    <w:p w:rsidR="003942F7" w:rsidRDefault="003942F7" w:rsidP="003942F7">
      <w:pPr>
        <w:ind w:firstLine="567"/>
        <w:jc w:val="center"/>
        <w:rPr>
          <w:b/>
        </w:rPr>
      </w:pPr>
    </w:p>
    <w:p w:rsidR="003942F7" w:rsidRDefault="003942F7" w:rsidP="003942F7">
      <w:pPr>
        <w:ind w:firstLine="567"/>
        <w:jc w:val="center"/>
        <w:rPr>
          <w:b/>
          <w:lang w:val="kk-KZ"/>
        </w:rPr>
      </w:pPr>
      <w:r w:rsidRPr="002B5114">
        <w:rPr>
          <w:b/>
        </w:rPr>
        <w:t>Карта №1.</w:t>
      </w:r>
    </w:p>
    <w:p w:rsidR="003942F7" w:rsidRPr="003942F7" w:rsidRDefault="003942F7" w:rsidP="00965E69">
      <w:pPr>
        <w:numPr>
          <w:ilvl w:val="0"/>
          <w:numId w:val="403"/>
        </w:numPr>
        <w:autoSpaceDE w:val="0"/>
        <w:autoSpaceDN w:val="0"/>
        <w:spacing w:line="264" w:lineRule="auto"/>
        <w:ind w:firstLine="567"/>
        <w:jc w:val="both"/>
        <w:rPr>
          <w:iCs/>
        </w:rPr>
      </w:pPr>
      <w:r w:rsidRPr="003942F7">
        <w:rPr>
          <w:iCs/>
        </w:rPr>
        <w:t>Дайте определение понятию склада.</w:t>
      </w:r>
    </w:p>
    <w:p w:rsidR="003942F7" w:rsidRPr="003942F7" w:rsidRDefault="003942F7" w:rsidP="00965E69">
      <w:pPr>
        <w:numPr>
          <w:ilvl w:val="0"/>
          <w:numId w:val="403"/>
        </w:numPr>
        <w:autoSpaceDE w:val="0"/>
        <w:autoSpaceDN w:val="0"/>
        <w:spacing w:line="264" w:lineRule="auto"/>
        <w:ind w:firstLine="567"/>
        <w:jc w:val="both"/>
        <w:rPr>
          <w:iCs/>
        </w:rPr>
      </w:pPr>
      <w:r w:rsidRPr="003942F7">
        <w:rPr>
          <w:iCs/>
        </w:rPr>
        <w:t>Каковы классификация и функции складов в логистике?</w:t>
      </w:r>
    </w:p>
    <w:p w:rsidR="003942F7" w:rsidRPr="003942F7" w:rsidRDefault="003942F7" w:rsidP="00CF09FE">
      <w:pPr>
        <w:ind w:firstLine="567"/>
        <w:jc w:val="both"/>
      </w:pPr>
    </w:p>
    <w:p w:rsidR="003942F7" w:rsidRPr="003942F7" w:rsidRDefault="003942F7" w:rsidP="00CF09FE">
      <w:pPr>
        <w:ind w:firstLine="567"/>
        <w:jc w:val="center"/>
        <w:rPr>
          <w:b/>
          <w:lang w:val="kk-KZ"/>
        </w:rPr>
      </w:pPr>
      <w:r w:rsidRPr="003942F7">
        <w:rPr>
          <w:b/>
        </w:rPr>
        <w:t>Карта №2</w:t>
      </w:r>
    </w:p>
    <w:p w:rsidR="003942F7" w:rsidRPr="003942F7" w:rsidRDefault="003942F7" w:rsidP="00965E69">
      <w:pPr>
        <w:numPr>
          <w:ilvl w:val="0"/>
          <w:numId w:val="402"/>
        </w:numPr>
        <w:autoSpaceDE w:val="0"/>
        <w:autoSpaceDN w:val="0"/>
        <w:spacing w:line="264" w:lineRule="auto"/>
        <w:ind w:firstLine="567"/>
        <w:jc w:val="both"/>
        <w:rPr>
          <w:iCs/>
        </w:rPr>
      </w:pPr>
      <w:r w:rsidRPr="003942F7">
        <w:rPr>
          <w:iCs/>
        </w:rPr>
        <w:t>Опишите организацию работы складов на предприятии.</w:t>
      </w:r>
    </w:p>
    <w:p w:rsidR="003942F7" w:rsidRPr="003942F7" w:rsidRDefault="003942F7" w:rsidP="00965E69">
      <w:pPr>
        <w:numPr>
          <w:ilvl w:val="0"/>
          <w:numId w:val="402"/>
        </w:numPr>
        <w:autoSpaceDE w:val="0"/>
        <w:autoSpaceDN w:val="0"/>
        <w:spacing w:line="264" w:lineRule="auto"/>
        <w:ind w:firstLine="567"/>
        <w:jc w:val="both"/>
        <w:rPr>
          <w:iCs/>
        </w:rPr>
      </w:pPr>
      <w:r w:rsidRPr="003942F7">
        <w:rPr>
          <w:iCs/>
        </w:rPr>
        <w:t>Выбор формы складирования.</w:t>
      </w:r>
    </w:p>
    <w:p w:rsidR="003942F7" w:rsidRPr="003942F7" w:rsidRDefault="003942F7" w:rsidP="00CF09FE">
      <w:pPr>
        <w:ind w:firstLine="567"/>
        <w:jc w:val="center"/>
        <w:rPr>
          <w:b/>
          <w:lang w:val="kk-KZ"/>
        </w:rPr>
      </w:pPr>
    </w:p>
    <w:p w:rsidR="003942F7" w:rsidRPr="003942F7" w:rsidRDefault="003942F7" w:rsidP="00CF09FE">
      <w:pPr>
        <w:ind w:firstLine="567"/>
        <w:jc w:val="center"/>
        <w:rPr>
          <w:b/>
        </w:rPr>
      </w:pPr>
      <w:r w:rsidRPr="003942F7">
        <w:rPr>
          <w:b/>
        </w:rPr>
        <w:t>Карта №3</w:t>
      </w:r>
    </w:p>
    <w:p w:rsidR="003942F7" w:rsidRPr="003942F7" w:rsidRDefault="003942F7" w:rsidP="00965E69">
      <w:pPr>
        <w:numPr>
          <w:ilvl w:val="0"/>
          <w:numId w:val="401"/>
        </w:numPr>
        <w:autoSpaceDE w:val="0"/>
        <w:autoSpaceDN w:val="0"/>
        <w:spacing w:line="264" w:lineRule="auto"/>
        <w:ind w:left="1560" w:firstLine="0"/>
        <w:jc w:val="both"/>
        <w:rPr>
          <w:iCs/>
        </w:rPr>
      </w:pPr>
      <w:r w:rsidRPr="003942F7">
        <w:rPr>
          <w:iCs/>
        </w:rPr>
        <w:t>Расчет складских площадей.</w:t>
      </w:r>
    </w:p>
    <w:p w:rsidR="003942F7" w:rsidRPr="003942F7" w:rsidRDefault="003942F7" w:rsidP="00965E69">
      <w:pPr>
        <w:numPr>
          <w:ilvl w:val="0"/>
          <w:numId w:val="401"/>
        </w:numPr>
        <w:spacing w:line="264" w:lineRule="auto"/>
        <w:ind w:left="1560" w:firstLine="0"/>
        <w:jc w:val="both"/>
        <w:rPr>
          <w:bCs/>
          <w:iCs/>
        </w:rPr>
      </w:pPr>
      <w:r w:rsidRPr="003942F7">
        <w:rPr>
          <w:iCs/>
        </w:rPr>
        <w:t>Показатели работы складов</w:t>
      </w:r>
      <w:r w:rsidR="00533F30" w:rsidRPr="00533F30">
        <w:rPr>
          <w:noProof/>
        </w:rPr>
        <w:pict>
          <v:rect id="_x0000_s1300" style="position:absolute;left:0;text-align:left;margin-left:-293.1pt;margin-top:15.65pt;width:14.4pt;height:14.4pt;z-index:8;mso-position-horizontal-relative:text;mso-position-vertical-relative:text" o:allowincell="f" fillcolor="black"/>
        </w:pict>
      </w:r>
      <w:r w:rsidRPr="003942F7">
        <w:rPr>
          <w:iCs/>
        </w:rPr>
        <w:t>.</w:t>
      </w:r>
      <w:r w:rsidRPr="003942F7">
        <w:t xml:space="preserve">     </w:t>
      </w:r>
      <w:r w:rsidRPr="003942F7">
        <w:rPr>
          <w:bCs/>
          <w:iCs/>
        </w:rPr>
        <w:t xml:space="preserve"> </w:t>
      </w:r>
    </w:p>
    <w:p w:rsidR="003942F7" w:rsidRPr="003942F7" w:rsidRDefault="003942F7" w:rsidP="00CF09FE">
      <w:pPr>
        <w:ind w:left="1560"/>
        <w:jc w:val="center"/>
        <w:rPr>
          <w:b/>
        </w:rPr>
      </w:pPr>
    </w:p>
    <w:p w:rsidR="003942F7" w:rsidRPr="003942F7" w:rsidRDefault="003942F7" w:rsidP="00CF09FE">
      <w:pPr>
        <w:ind w:left="1560"/>
        <w:jc w:val="center"/>
        <w:rPr>
          <w:b/>
          <w:lang w:val="kk-KZ"/>
        </w:rPr>
      </w:pPr>
      <w:r w:rsidRPr="003942F7">
        <w:rPr>
          <w:b/>
        </w:rPr>
        <w:t>Карта №4</w:t>
      </w:r>
    </w:p>
    <w:p w:rsidR="003942F7" w:rsidRPr="003942F7" w:rsidRDefault="003942F7" w:rsidP="00965E69">
      <w:pPr>
        <w:numPr>
          <w:ilvl w:val="0"/>
          <w:numId w:val="400"/>
        </w:numPr>
        <w:autoSpaceDE w:val="0"/>
        <w:autoSpaceDN w:val="0"/>
        <w:spacing w:line="264" w:lineRule="auto"/>
        <w:ind w:left="1560" w:firstLine="0"/>
        <w:jc w:val="both"/>
        <w:rPr>
          <w:iCs/>
        </w:rPr>
      </w:pPr>
      <w:r w:rsidRPr="003942F7">
        <w:rPr>
          <w:iCs/>
        </w:rPr>
        <w:t>Дайте определение понятию склада.</w:t>
      </w:r>
    </w:p>
    <w:p w:rsidR="003942F7" w:rsidRPr="003942F7" w:rsidRDefault="003942F7" w:rsidP="00965E69">
      <w:pPr>
        <w:numPr>
          <w:ilvl w:val="0"/>
          <w:numId w:val="400"/>
        </w:numPr>
        <w:spacing w:line="264" w:lineRule="auto"/>
        <w:ind w:left="1560" w:firstLine="0"/>
        <w:jc w:val="both"/>
        <w:rPr>
          <w:bCs/>
          <w:iCs/>
        </w:rPr>
      </w:pPr>
      <w:r w:rsidRPr="003942F7">
        <w:rPr>
          <w:iCs/>
        </w:rPr>
        <w:t>Показатели работы складов</w:t>
      </w:r>
      <w:r w:rsidR="00533F30" w:rsidRPr="00533F30">
        <w:rPr>
          <w:noProof/>
        </w:rPr>
        <w:pict>
          <v:rect id="_x0000_s1301" style="position:absolute;left:0;text-align:left;margin-left:-293.1pt;margin-top:15.65pt;width:14.4pt;height:14.4pt;z-index:9;mso-position-horizontal-relative:text;mso-position-vertical-relative:text" o:allowincell="f" fillcolor="black"/>
        </w:pict>
      </w:r>
      <w:r w:rsidRPr="003942F7">
        <w:rPr>
          <w:iCs/>
        </w:rPr>
        <w:t>.</w:t>
      </w:r>
      <w:r w:rsidRPr="003942F7">
        <w:t xml:space="preserve">     </w:t>
      </w:r>
      <w:r w:rsidRPr="003942F7">
        <w:rPr>
          <w:bCs/>
          <w:iCs/>
        </w:rPr>
        <w:t xml:space="preserve"> </w:t>
      </w:r>
    </w:p>
    <w:p w:rsidR="003942F7" w:rsidRPr="003942F7" w:rsidRDefault="003942F7" w:rsidP="00CF09FE">
      <w:pPr>
        <w:ind w:firstLine="567"/>
      </w:pPr>
    </w:p>
    <w:p w:rsidR="003942F7" w:rsidRPr="003942F7" w:rsidRDefault="003942F7" w:rsidP="00CF09FE">
      <w:pPr>
        <w:ind w:firstLine="567"/>
        <w:jc w:val="center"/>
        <w:rPr>
          <w:b/>
          <w:lang w:val="kk-KZ"/>
        </w:rPr>
      </w:pPr>
      <w:r w:rsidRPr="003942F7">
        <w:rPr>
          <w:b/>
        </w:rPr>
        <w:t>Карта №5</w:t>
      </w:r>
    </w:p>
    <w:p w:rsidR="003942F7" w:rsidRPr="003942F7" w:rsidRDefault="003942F7" w:rsidP="00965E69">
      <w:pPr>
        <w:numPr>
          <w:ilvl w:val="0"/>
          <w:numId w:val="399"/>
        </w:numPr>
        <w:autoSpaceDE w:val="0"/>
        <w:autoSpaceDN w:val="0"/>
        <w:spacing w:line="264" w:lineRule="auto"/>
        <w:ind w:firstLine="567"/>
        <w:jc w:val="both"/>
        <w:rPr>
          <w:iCs/>
        </w:rPr>
      </w:pPr>
      <w:r w:rsidRPr="003942F7">
        <w:rPr>
          <w:iCs/>
        </w:rPr>
        <w:t>Опишите организацию работы складов на предприятии.</w:t>
      </w:r>
    </w:p>
    <w:p w:rsidR="003942F7" w:rsidRPr="003942F7" w:rsidRDefault="003942F7" w:rsidP="00965E69">
      <w:pPr>
        <w:numPr>
          <w:ilvl w:val="0"/>
          <w:numId w:val="399"/>
        </w:numPr>
        <w:autoSpaceDE w:val="0"/>
        <w:autoSpaceDN w:val="0"/>
        <w:spacing w:line="264" w:lineRule="auto"/>
        <w:ind w:firstLine="567"/>
        <w:jc w:val="both"/>
        <w:rPr>
          <w:iCs/>
        </w:rPr>
      </w:pPr>
      <w:r w:rsidRPr="003942F7">
        <w:rPr>
          <w:iCs/>
        </w:rPr>
        <w:t>Выбор формы складирования.</w:t>
      </w:r>
    </w:p>
    <w:p w:rsidR="003942F7" w:rsidRPr="003942F7" w:rsidRDefault="003942F7" w:rsidP="00CF09FE">
      <w:pPr>
        <w:ind w:firstLine="567"/>
      </w:pPr>
    </w:p>
    <w:p w:rsidR="003942F7" w:rsidRPr="003942F7" w:rsidRDefault="003942F7" w:rsidP="00CF09FE">
      <w:pPr>
        <w:ind w:firstLine="567"/>
        <w:jc w:val="center"/>
        <w:rPr>
          <w:b/>
          <w:lang w:val="kk-KZ"/>
        </w:rPr>
      </w:pPr>
      <w:r w:rsidRPr="003942F7">
        <w:rPr>
          <w:b/>
        </w:rPr>
        <w:t>Карта №6</w:t>
      </w:r>
    </w:p>
    <w:p w:rsidR="003942F7" w:rsidRPr="003942F7" w:rsidRDefault="003942F7" w:rsidP="00965E69">
      <w:pPr>
        <w:numPr>
          <w:ilvl w:val="0"/>
          <w:numId w:val="398"/>
        </w:numPr>
        <w:autoSpaceDE w:val="0"/>
        <w:autoSpaceDN w:val="0"/>
        <w:spacing w:line="264" w:lineRule="auto"/>
        <w:ind w:firstLine="567"/>
        <w:jc w:val="both"/>
        <w:rPr>
          <w:iCs/>
        </w:rPr>
      </w:pPr>
      <w:r w:rsidRPr="003942F7">
        <w:rPr>
          <w:iCs/>
        </w:rPr>
        <w:t>Каковы классификация и функции складов в логистике?</w:t>
      </w:r>
    </w:p>
    <w:p w:rsidR="003942F7" w:rsidRPr="003942F7" w:rsidRDefault="003942F7" w:rsidP="00965E69">
      <w:pPr>
        <w:numPr>
          <w:ilvl w:val="0"/>
          <w:numId w:val="398"/>
        </w:numPr>
        <w:autoSpaceDE w:val="0"/>
        <w:autoSpaceDN w:val="0"/>
        <w:spacing w:line="264" w:lineRule="auto"/>
        <w:ind w:firstLine="567"/>
        <w:jc w:val="both"/>
        <w:rPr>
          <w:iCs/>
        </w:rPr>
      </w:pPr>
      <w:r w:rsidRPr="003942F7">
        <w:rPr>
          <w:iCs/>
        </w:rPr>
        <w:t>Расчет складских площадей.</w:t>
      </w:r>
    </w:p>
    <w:p w:rsidR="003942F7" w:rsidRPr="003942F7" w:rsidRDefault="003942F7" w:rsidP="00B33996">
      <w:pPr>
        <w:spacing w:line="264" w:lineRule="auto"/>
        <w:ind w:firstLine="567"/>
        <w:jc w:val="both"/>
      </w:pPr>
      <w:r w:rsidRPr="003942F7">
        <w:rPr>
          <w:b/>
          <w:bCs/>
          <w:iCs/>
        </w:rPr>
        <w:t xml:space="preserve"> </w:t>
      </w:r>
    </w:p>
    <w:p w:rsidR="003942F7" w:rsidRPr="003942F7" w:rsidRDefault="003942F7" w:rsidP="00CF09FE">
      <w:pPr>
        <w:ind w:firstLine="567"/>
        <w:jc w:val="center"/>
        <w:rPr>
          <w:b/>
          <w:lang w:val="kk-KZ"/>
        </w:rPr>
      </w:pPr>
      <w:r w:rsidRPr="003942F7">
        <w:rPr>
          <w:b/>
        </w:rPr>
        <w:t>Карта №7</w:t>
      </w:r>
    </w:p>
    <w:p w:rsidR="003942F7" w:rsidRPr="003942F7" w:rsidRDefault="003942F7" w:rsidP="00965E69">
      <w:pPr>
        <w:numPr>
          <w:ilvl w:val="0"/>
          <w:numId w:val="397"/>
        </w:numPr>
        <w:tabs>
          <w:tab w:val="left" w:pos="567"/>
        </w:tabs>
        <w:autoSpaceDE w:val="0"/>
        <w:autoSpaceDN w:val="0"/>
        <w:spacing w:line="264" w:lineRule="auto"/>
        <w:ind w:firstLine="120"/>
        <w:jc w:val="both"/>
        <w:rPr>
          <w:iCs/>
        </w:rPr>
      </w:pPr>
      <w:r w:rsidRPr="003942F7">
        <w:rPr>
          <w:iCs/>
        </w:rPr>
        <w:t>Выбор формы складирования.</w:t>
      </w:r>
    </w:p>
    <w:p w:rsidR="003942F7" w:rsidRPr="003942F7" w:rsidRDefault="003942F7" w:rsidP="00965E69">
      <w:pPr>
        <w:numPr>
          <w:ilvl w:val="0"/>
          <w:numId w:val="397"/>
        </w:numPr>
        <w:tabs>
          <w:tab w:val="left" w:pos="567"/>
        </w:tabs>
        <w:spacing w:line="264" w:lineRule="auto"/>
        <w:ind w:firstLine="120"/>
        <w:jc w:val="both"/>
        <w:rPr>
          <w:bCs/>
          <w:iCs/>
        </w:rPr>
      </w:pPr>
      <w:r w:rsidRPr="003942F7">
        <w:rPr>
          <w:iCs/>
        </w:rPr>
        <w:t>Показатели работы складов</w:t>
      </w:r>
      <w:r w:rsidR="00533F30" w:rsidRPr="00533F30">
        <w:rPr>
          <w:noProof/>
        </w:rPr>
        <w:pict>
          <v:rect id="_x0000_s1302" style="position:absolute;left:0;text-align:left;margin-left:-293.1pt;margin-top:15.65pt;width:14.4pt;height:14.4pt;z-index:10;mso-position-horizontal-relative:text;mso-position-vertical-relative:text" o:allowincell="f" fillcolor="black"/>
        </w:pict>
      </w:r>
      <w:r w:rsidRPr="003942F7">
        <w:rPr>
          <w:iCs/>
        </w:rPr>
        <w:t>.</w:t>
      </w:r>
      <w:r w:rsidRPr="003942F7">
        <w:t xml:space="preserve">     </w:t>
      </w:r>
      <w:r w:rsidRPr="003942F7">
        <w:rPr>
          <w:bCs/>
          <w:iCs/>
        </w:rPr>
        <w:t xml:space="preserve"> </w:t>
      </w:r>
    </w:p>
    <w:p w:rsidR="003942F7" w:rsidRPr="003942F7" w:rsidRDefault="003942F7" w:rsidP="00CF09FE">
      <w:pPr>
        <w:ind w:firstLine="120"/>
        <w:jc w:val="center"/>
        <w:rPr>
          <w:b/>
          <w:lang w:val="kk-KZ"/>
        </w:rPr>
      </w:pPr>
    </w:p>
    <w:p w:rsidR="003942F7" w:rsidRPr="003942F7" w:rsidRDefault="003942F7" w:rsidP="00CF09FE">
      <w:pPr>
        <w:ind w:firstLine="120"/>
        <w:jc w:val="center"/>
        <w:rPr>
          <w:b/>
        </w:rPr>
      </w:pPr>
      <w:r w:rsidRPr="003942F7">
        <w:rPr>
          <w:b/>
        </w:rPr>
        <w:t>Карта №8</w:t>
      </w:r>
    </w:p>
    <w:p w:rsidR="003942F7" w:rsidRPr="003942F7" w:rsidRDefault="003942F7" w:rsidP="00965E69">
      <w:pPr>
        <w:numPr>
          <w:ilvl w:val="0"/>
          <w:numId w:val="396"/>
        </w:numPr>
        <w:autoSpaceDE w:val="0"/>
        <w:autoSpaceDN w:val="0"/>
        <w:spacing w:line="264" w:lineRule="auto"/>
        <w:ind w:firstLine="120"/>
        <w:jc w:val="both"/>
        <w:rPr>
          <w:iCs/>
        </w:rPr>
      </w:pPr>
      <w:r w:rsidRPr="003942F7">
        <w:rPr>
          <w:iCs/>
        </w:rPr>
        <w:t>Дайте определение понятию склада.</w:t>
      </w:r>
    </w:p>
    <w:p w:rsidR="003942F7" w:rsidRPr="003942F7" w:rsidRDefault="003942F7" w:rsidP="00965E69">
      <w:pPr>
        <w:numPr>
          <w:ilvl w:val="0"/>
          <w:numId w:val="396"/>
        </w:numPr>
        <w:autoSpaceDE w:val="0"/>
        <w:autoSpaceDN w:val="0"/>
        <w:spacing w:line="264" w:lineRule="auto"/>
        <w:ind w:firstLine="120"/>
        <w:jc w:val="both"/>
        <w:rPr>
          <w:iCs/>
        </w:rPr>
      </w:pPr>
      <w:r w:rsidRPr="003942F7">
        <w:rPr>
          <w:iCs/>
        </w:rPr>
        <w:t>Выбор формы складирования.</w:t>
      </w:r>
    </w:p>
    <w:p w:rsidR="003942F7" w:rsidRPr="003942F7" w:rsidRDefault="003942F7" w:rsidP="00CF09FE">
      <w:pPr>
        <w:ind w:firstLine="120"/>
        <w:jc w:val="center"/>
        <w:rPr>
          <w:b/>
        </w:rPr>
      </w:pPr>
    </w:p>
    <w:p w:rsidR="003942F7" w:rsidRPr="003942F7" w:rsidRDefault="003942F7" w:rsidP="00CF09FE">
      <w:pPr>
        <w:ind w:firstLine="120"/>
        <w:jc w:val="center"/>
        <w:rPr>
          <w:b/>
        </w:rPr>
      </w:pPr>
    </w:p>
    <w:p w:rsidR="003942F7" w:rsidRPr="003942F7" w:rsidRDefault="003942F7" w:rsidP="00CF09FE">
      <w:pPr>
        <w:ind w:firstLine="120"/>
        <w:jc w:val="center"/>
        <w:rPr>
          <w:b/>
          <w:lang w:val="kk-KZ"/>
        </w:rPr>
      </w:pPr>
      <w:r w:rsidRPr="003942F7">
        <w:rPr>
          <w:b/>
        </w:rPr>
        <w:t>Карта №9</w:t>
      </w:r>
    </w:p>
    <w:p w:rsidR="003942F7" w:rsidRPr="003942F7" w:rsidRDefault="003942F7" w:rsidP="00965E69">
      <w:pPr>
        <w:numPr>
          <w:ilvl w:val="0"/>
          <w:numId w:val="395"/>
        </w:numPr>
        <w:autoSpaceDE w:val="0"/>
        <w:autoSpaceDN w:val="0"/>
        <w:spacing w:line="264" w:lineRule="auto"/>
        <w:ind w:firstLine="120"/>
        <w:jc w:val="both"/>
        <w:rPr>
          <w:iCs/>
        </w:rPr>
      </w:pPr>
      <w:r w:rsidRPr="003942F7">
        <w:rPr>
          <w:iCs/>
        </w:rPr>
        <w:t>Дайте определение понятию склада.</w:t>
      </w:r>
    </w:p>
    <w:p w:rsidR="003942F7" w:rsidRPr="003942F7" w:rsidRDefault="003942F7" w:rsidP="00965E69">
      <w:pPr>
        <w:numPr>
          <w:ilvl w:val="0"/>
          <w:numId w:val="395"/>
        </w:numPr>
        <w:autoSpaceDE w:val="0"/>
        <w:autoSpaceDN w:val="0"/>
        <w:spacing w:line="264" w:lineRule="auto"/>
        <w:ind w:firstLine="120"/>
        <w:jc w:val="both"/>
        <w:rPr>
          <w:iCs/>
        </w:rPr>
      </w:pPr>
      <w:r w:rsidRPr="003942F7">
        <w:rPr>
          <w:iCs/>
        </w:rPr>
        <w:t>Выбор формы складирования.</w:t>
      </w:r>
    </w:p>
    <w:p w:rsidR="003942F7" w:rsidRPr="003942F7" w:rsidRDefault="003942F7" w:rsidP="00CF09FE">
      <w:pPr>
        <w:ind w:firstLine="120"/>
      </w:pPr>
    </w:p>
    <w:p w:rsidR="003942F7" w:rsidRPr="003942F7" w:rsidRDefault="003942F7" w:rsidP="00CF09FE">
      <w:pPr>
        <w:ind w:firstLine="120"/>
        <w:jc w:val="center"/>
        <w:rPr>
          <w:b/>
          <w:lang w:val="kk-KZ"/>
        </w:rPr>
      </w:pPr>
      <w:r w:rsidRPr="003942F7">
        <w:rPr>
          <w:b/>
        </w:rPr>
        <w:t>Карта №10</w:t>
      </w:r>
    </w:p>
    <w:p w:rsidR="003942F7" w:rsidRPr="003942F7" w:rsidRDefault="003942F7" w:rsidP="00CF09FE">
      <w:pPr>
        <w:ind w:firstLine="120"/>
        <w:jc w:val="center"/>
        <w:rPr>
          <w:b/>
          <w:lang w:val="kk-KZ"/>
        </w:rPr>
      </w:pPr>
    </w:p>
    <w:p w:rsidR="003942F7" w:rsidRPr="003942F7" w:rsidRDefault="003942F7" w:rsidP="00965E69">
      <w:pPr>
        <w:numPr>
          <w:ilvl w:val="0"/>
          <w:numId w:val="394"/>
        </w:numPr>
        <w:autoSpaceDE w:val="0"/>
        <w:autoSpaceDN w:val="0"/>
        <w:spacing w:line="264" w:lineRule="auto"/>
        <w:ind w:firstLine="120"/>
        <w:jc w:val="both"/>
        <w:rPr>
          <w:iCs/>
        </w:rPr>
      </w:pPr>
      <w:r w:rsidRPr="003942F7">
        <w:rPr>
          <w:iCs/>
        </w:rPr>
        <w:t>Каковы классификация и функции складов в логистике?</w:t>
      </w:r>
    </w:p>
    <w:p w:rsidR="003942F7" w:rsidRPr="003942F7" w:rsidRDefault="003942F7" w:rsidP="00965E69">
      <w:pPr>
        <w:numPr>
          <w:ilvl w:val="0"/>
          <w:numId w:val="394"/>
        </w:numPr>
        <w:autoSpaceDE w:val="0"/>
        <w:autoSpaceDN w:val="0"/>
        <w:spacing w:line="264" w:lineRule="auto"/>
        <w:ind w:firstLine="120"/>
        <w:jc w:val="both"/>
        <w:rPr>
          <w:iCs/>
        </w:rPr>
      </w:pPr>
      <w:r w:rsidRPr="003942F7">
        <w:rPr>
          <w:iCs/>
        </w:rPr>
        <w:t>Расчет складских площадей.</w:t>
      </w:r>
    </w:p>
    <w:p w:rsidR="005329F4" w:rsidRDefault="001136E3" w:rsidP="0062360B">
      <w:pPr>
        <w:tabs>
          <w:tab w:val="left" w:pos="700"/>
        </w:tabs>
        <w:ind w:firstLine="567"/>
        <w:jc w:val="both"/>
        <w:rPr>
          <w:color w:val="C00000"/>
        </w:rPr>
      </w:pPr>
      <w:r>
        <w:rPr>
          <w:b/>
        </w:rPr>
        <w:lastRenderedPageBreak/>
        <w:t xml:space="preserve">ТЕМА: </w:t>
      </w:r>
      <w:r w:rsidRPr="00E803BF">
        <w:rPr>
          <w:b/>
        </w:rPr>
        <w:t xml:space="preserve">ОРГАНИЗАЦИЯ </w:t>
      </w:r>
      <w:r>
        <w:rPr>
          <w:b/>
        </w:rPr>
        <w:t xml:space="preserve">И </w:t>
      </w:r>
      <w:r w:rsidRPr="00E803BF">
        <w:rPr>
          <w:b/>
        </w:rPr>
        <w:t>ФУНКЦИОНИРОВАНИЕ СКЛАДА.</w:t>
      </w:r>
    </w:p>
    <w:p w:rsidR="005329F4" w:rsidRPr="00D33794" w:rsidRDefault="001136E3" w:rsidP="0062360B">
      <w:pPr>
        <w:tabs>
          <w:tab w:val="left" w:pos="700"/>
        </w:tabs>
        <w:ind w:firstLine="567"/>
        <w:jc w:val="both"/>
      </w:pPr>
      <w:r>
        <w:rPr>
          <w:b/>
        </w:rPr>
        <w:t xml:space="preserve">ЦЕЛЬ: </w:t>
      </w:r>
      <w:r>
        <w:t>формирование знаний студентов о сущности</w:t>
      </w:r>
      <w:r w:rsidR="005329F4">
        <w:t xml:space="preserve"> организации и функционирования скл</w:t>
      </w:r>
      <w:r w:rsidR="005329F4">
        <w:t>а</w:t>
      </w:r>
      <w:r w:rsidR="005329F4">
        <w:t>да.</w:t>
      </w:r>
    </w:p>
    <w:p w:rsidR="001136E3" w:rsidRDefault="001136E3" w:rsidP="0062360B">
      <w:pPr>
        <w:tabs>
          <w:tab w:val="left" w:pos="700"/>
        </w:tabs>
        <w:ind w:firstLine="567"/>
        <w:jc w:val="both"/>
      </w:pPr>
      <w:r>
        <w:rPr>
          <w:b/>
        </w:rPr>
        <w:t>ЗАДАЧИ ОБУЧЕНИЯ:</w:t>
      </w:r>
    </w:p>
    <w:p w:rsidR="001136E3" w:rsidRDefault="005329F4" w:rsidP="00965E69">
      <w:pPr>
        <w:numPr>
          <w:ilvl w:val="0"/>
          <w:numId w:val="383"/>
        </w:numPr>
        <w:tabs>
          <w:tab w:val="left" w:pos="700"/>
        </w:tabs>
        <w:jc w:val="both"/>
      </w:pPr>
      <w:r>
        <w:t xml:space="preserve">Дать понятие о сущности и характеристике организации склада. </w:t>
      </w:r>
    </w:p>
    <w:p w:rsidR="001136E3" w:rsidRDefault="005329F4" w:rsidP="00965E69">
      <w:pPr>
        <w:numPr>
          <w:ilvl w:val="0"/>
          <w:numId w:val="383"/>
        </w:numPr>
        <w:tabs>
          <w:tab w:val="left" w:pos="700"/>
        </w:tabs>
        <w:jc w:val="both"/>
      </w:pPr>
      <w:r>
        <w:t xml:space="preserve">Обучить задачам и функциям складского технологического процесса. </w:t>
      </w:r>
    </w:p>
    <w:p w:rsidR="005329F4" w:rsidRDefault="005329F4" w:rsidP="00965E69">
      <w:pPr>
        <w:numPr>
          <w:ilvl w:val="0"/>
          <w:numId w:val="383"/>
        </w:numPr>
        <w:tabs>
          <w:tab w:val="left" w:pos="700"/>
        </w:tabs>
        <w:jc w:val="both"/>
        <w:rPr>
          <w:b/>
        </w:rPr>
      </w:pPr>
      <w:r>
        <w:t>Ознакомить с основными задачами принятия решений на складской логистике.</w:t>
      </w:r>
    </w:p>
    <w:p w:rsidR="001136E3" w:rsidRPr="00096CDB" w:rsidRDefault="001136E3" w:rsidP="001136E3">
      <w:pPr>
        <w:ind w:left="567"/>
        <w:jc w:val="both"/>
      </w:pPr>
      <w:r>
        <w:rPr>
          <w:b/>
        </w:rPr>
        <w:t>ФОРМА ПРОВЕДЕНИЯ</w:t>
      </w:r>
      <w:r w:rsidRPr="00D33794">
        <w:rPr>
          <w:b/>
        </w:rPr>
        <w:t>:</w:t>
      </w:r>
      <w:r>
        <w:rPr>
          <w:b/>
        </w:rPr>
        <w:t xml:space="preserve"> </w:t>
      </w:r>
      <w:r w:rsidRPr="00096CDB">
        <w:t>выполнение заданий, обсуждение с преподавателем вопросов по теме занятия, решение ситуационных задач.</w:t>
      </w:r>
    </w:p>
    <w:p w:rsidR="001136E3" w:rsidRDefault="001136E3" w:rsidP="001136E3">
      <w:pPr>
        <w:ind w:left="567"/>
        <w:jc w:val="both"/>
        <w:rPr>
          <w:b/>
        </w:rPr>
      </w:pPr>
      <w:r>
        <w:rPr>
          <w:b/>
        </w:rPr>
        <w:t>ЗАДАНИЯ ПО ТЕМЕ:</w:t>
      </w:r>
    </w:p>
    <w:p w:rsidR="001136E3" w:rsidRPr="001136E3" w:rsidRDefault="001136E3" w:rsidP="001136E3">
      <w:pPr>
        <w:ind w:left="567"/>
        <w:jc w:val="both"/>
      </w:pPr>
      <w:r w:rsidRPr="001136E3">
        <w:t>Письменно в рабочей тетради ответьте на вопросы:</w:t>
      </w:r>
    </w:p>
    <w:p w:rsidR="005329F4" w:rsidRDefault="005329F4" w:rsidP="00965E69">
      <w:pPr>
        <w:numPr>
          <w:ilvl w:val="0"/>
          <w:numId w:val="9"/>
        </w:numPr>
        <w:ind w:firstLine="567"/>
        <w:jc w:val="both"/>
      </w:pPr>
      <w:r>
        <w:t>Дать определение термину «складской технологический процесс».</w:t>
      </w:r>
    </w:p>
    <w:p w:rsidR="005329F4" w:rsidRDefault="005329F4" w:rsidP="00965E69">
      <w:pPr>
        <w:numPr>
          <w:ilvl w:val="0"/>
          <w:numId w:val="9"/>
        </w:numPr>
        <w:ind w:firstLine="567"/>
        <w:jc w:val="both"/>
      </w:pPr>
      <w:r>
        <w:t>Что включает процесс складирования в логистике?</w:t>
      </w:r>
    </w:p>
    <w:p w:rsidR="005329F4" w:rsidRDefault="005329F4" w:rsidP="00965E69">
      <w:pPr>
        <w:numPr>
          <w:ilvl w:val="0"/>
          <w:numId w:val="9"/>
        </w:numPr>
        <w:ind w:firstLine="567"/>
        <w:jc w:val="both"/>
      </w:pPr>
      <w:r>
        <w:t>Перечислить основные функции складов.</w:t>
      </w:r>
    </w:p>
    <w:p w:rsidR="005329F4" w:rsidRDefault="005329F4" w:rsidP="00965E69">
      <w:pPr>
        <w:numPr>
          <w:ilvl w:val="0"/>
          <w:numId w:val="9"/>
        </w:numPr>
        <w:ind w:firstLine="567"/>
        <w:jc w:val="both"/>
      </w:pPr>
      <w:r>
        <w:t>Рассказать, как можно определить оптимальное количество складов в системе распределения.</w:t>
      </w:r>
    </w:p>
    <w:p w:rsidR="005329F4" w:rsidRDefault="005329F4" w:rsidP="00965E69">
      <w:pPr>
        <w:numPr>
          <w:ilvl w:val="0"/>
          <w:numId w:val="9"/>
        </w:numPr>
        <w:ind w:firstLine="567"/>
        <w:jc w:val="both"/>
      </w:pPr>
      <w:r>
        <w:t>Дать определение и классификацию складов.</w:t>
      </w:r>
    </w:p>
    <w:p w:rsidR="005329F4" w:rsidRDefault="005329F4" w:rsidP="00965E69">
      <w:pPr>
        <w:numPr>
          <w:ilvl w:val="0"/>
          <w:numId w:val="9"/>
        </w:numPr>
        <w:ind w:firstLine="567"/>
        <w:jc w:val="both"/>
      </w:pPr>
      <w:r>
        <w:t>Какие издержки исследуются при графическом методе определения опт</w:t>
      </w:r>
      <w:r>
        <w:t>и</w:t>
      </w:r>
      <w:r>
        <w:t>мального количества складов в системе распределения?</w:t>
      </w:r>
    </w:p>
    <w:p w:rsidR="005329F4" w:rsidRDefault="005329F4" w:rsidP="0062360B">
      <w:pPr>
        <w:tabs>
          <w:tab w:val="left" w:pos="6133"/>
        </w:tabs>
        <w:ind w:firstLine="567"/>
        <w:jc w:val="both"/>
      </w:pPr>
      <w:r>
        <w:tab/>
      </w:r>
    </w:p>
    <w:p w:rsidR="00CF09FE" w:rsidRDefault="00CF09FE" w:rsidP="00CF09FE">
      <w:pPr>
        <w:jc w:val="both"/>
        <w:rPr>
          <w:b/>
        </w:rPr>
      </w:pPr>
      <w:r>
        <w:t xml:space="preserve">        </w:t>
      </w:r>
      <w:r>
        <w:rPr>
          <w:b/>
        </w:rPr>
        <w:t xml:space="preserve">РАЗДАТОЧНЫЙ МАТЕРИАЛ: </w:t>
      </w:r>
    </w:p>
    <w:p w:rsidR="00CF09FE" w:rsidRPr="003942F7" w:rsidRDefault="00CF09FE" w:rsidP="00CF09FE">
      <w:pPr>
        <w:ind w:firstLine="567"/>
        <w:jc w:val="both"/>
      </w:pPr>
      <w:r w:rsidRPr="00B34DBE">
        <w:rPr>
          <w:b/>
          <w:bCs/>
        </w:rPr>
        <w:t>1</w:t>
      </w:r>
      <w:r w:rsidRPr="00E70D68">
        <w:rPr>
          <w:b/>
          <w:bCs/>
        </w:rPr>
        <w:t>.Роль складов в логистике</w:t>
      </w:r>
      <w:r>
        <w:t xml:space="preserve">. </w:t>
      </w:r>
      <w:r w:rsidRPr="00E70D68">
        <w:rPr>
          <w:b/>
          <w:bCs/>
          <w:i/>
          <w:iCs/>
        </w:rPr>
        <w:t>Понятие склада.</w:t>
      </w:r>
      <w:r w:rsidRPr="00E70D68">
        <w:rPr>
          <w:b/>
          <w:bCs/>
        </w:rPr>
        <w:t xml:space="preserve"> </w:t>
      </w:r>
      <w:r w:rsidRPr="00E70D68">
        <w:rPr>
          <w:b/>
          <w:bCs/>
          <w:i/>
          <w:iCs/>
        </w:rPr>
        <w:t xml:space="preserve"> </w:t>
      </w:r>
      <w:r w:rsidRPr="00E70D68">
        <w:rPr>
          <w:i/>
          <w:iCs/>
        </w:rPr>
        <w:t>Под складом понимаются здания, сооруж</w:t>
      </w:r>
      <w:r w:rsidRPr="00E70D68">
        <w:rPr>
          <w:i/>
          <w:iCs/>
        </w:rPr>
        <w:t>е</w:t>
      </w:r>
      <w:r w:rsidRPr="00E70D68">
        <w:rPr>
          <w:i/>
          <w:iCs/>
        </w:rPr>
        <w:t>ния и разнообразные устройства, оснащенные специальным технологическим оборудованием, для осуществления всего комплекса операций по приемке, хранению, размещению и распределению п</w:t>
      </w:r>
      <w:r w:rsidRPr="00E70D68">
        <w:rPr>
          <w:i/>
          <w:iCs/>
        </w:rPr>
        <w:t>о</w:t>
      </w:r>
      <w:r w:rsidRPr="00E70D68">
        <w:rPr>
          <w:i/>
          <w:iCs/>
        </w:rPr>
        <w:t>ступивших на них товаров.</w:t>
      </w:r>
    </w:p>
    <w:p w:rsidR="00CF09FE" w:rsidRPr="00E70D68" w:rsidRDefault="00CF09FE" w:rsidP="00CF09FE">
      <w:pPr>
        <w:ind w:firstLine="567"/>
        <w:jc w:val="both"/>
      </w:pPr>
      <w:r w:rsidRPr="00E70D68">
        <w:t>Основное назначение склада - концентрация запасов, их хранение и обеспечение беспер</w:t>
      </w:r>
      <w:r w:rsidRPr="00E70D68">
        <w:t>е</w:t>
      </w:r>
      <w:r w:rsidRPr="00E70D68">
        <w:t>бойного и ритмичного снабжения заказов потребителей.</w:t>
      </w:r>
    </w:p>
    <w:p w:rsidR="00CF09FE" w:rsidRPr="00E70D68" w:rsidRDefault="00CF09FE" w:rsidP="00CF09FE">
      <w:pPr>
        <w:ind w:firstLine="567"/>
        <w:jc w:val="both"/>
      </w:pPr>
      <w:r w:rsidRPr="00E70D68">
        <w:t>Склад или совокупность складов вместе с обслуживающей инфраструктурой образует скла</w:t>
      </w:r>
      <w:r w:rsidRPr="00E70D68">
        <w:t>д</w:t>
      </w:r>
      <w:r w:rsidRPr="00E70D68">
        <w:t>ское хозяйство. Основные задачи складского хозяйства на промышленном предприятии состоят в организации нормального питания производства соответствующими материальными ресурсами, в обеспечении их сохранности и максимальном сокращении затрат, связанных с осуществлением складских операций.</w:t>
      </w:r>
    </w:p>
    <w:p w:rsidR="00CF09FE" w:rsidRPr="00E70D68" w:rsidRDefault="00CF09FE" w:rsidP="00CF09FE">
      <w:pPr>
        <w:ind w:firstLine="567"/>
        <w:jc w:val="both"/>
      </w:pPr>
      <w:r w:rsidRPr="00E70D68">
        <w:rPr>
          <w:b/>
          <w:bCs/>
          <w:i/>
          <w:iCs/>
        </w:rPr>
        <w:t xml:space="preserve"> Место и роль складов в логистической системе.</w:t>
      </w:r>
      <w:r w:rsidRPr="00E70D68">
        <w:t xml:space="preserve"> Склады образуют одну из основных по</w:t>
      </w:r>
      <w:r w:rsidRPr="00E70D68">
        <w:t>д</w:t>
      </w:r>
      <w:r w:rsidRPr="00E70D68">
        <w:t>систем логистической цепи. Логистическая система формирует организационные и технико-экономические требования к складам, устанавливает цели и критерии оптимального функцион</w:t>
      </w:r>
      <w:r w:rsidRPr="00E70D68">
        <w:t>и</w:t>
      </w:r>
      <w:r w:rsidRPr="00E70D68">
        <w:t>рования складской системы, определяет условия переработки грузов. В свою очередь организация складирования материалов (выбор места расположения складов, способ хранения материалов и др.) оказывают существенное влияние на издержки обращения, размер и движение запасов на ра</w:t>
      </w:r>
      <w:r w:rsidRPr="00E70D68">
        <w:t>з</w:t>
      </w:r>
      <w:r w:rsidRPr="00E70D68">
        <w:t>личных участках логистической цепи.</w:t>
      </w:r>
    </w:p>
    <w:p w:rsidR="00CF09FE" w:rsidRPr="00E70D68" w:rsidRDefault="00CF09FE" w:rsidP="00CF09FE">
      <w:pPr>
        <w:ind w:firstLine="567"/>
        <w:jc w:val="both"/>
      </w:pPr>
      <w:r w:rsidRPr="00E70D68">
        <w:t>Склады в логистике играют как положительную, так и отрицательную роль. Негативной ст</w:t>
      </w:r>
      <w:r w:rsidRPr="00E70D68">
        <w:t>о</w:t>
      </w:r>
      <w:r w:rsidRPr="00E70D68">
        <w:t>роной складирования является увеличение стоимости товара за счет издержек по содержанию з</w:t>
      </w:r>
      <w:r w:rsidRPr="00E70D68">
        <w:t>а</w:t>
      </w:r>
      <w:r w:rsidRPr="00E70D68">
        <w:t>пасов на складах. Это - расходы на складские операции, аренду склада, текущие затраты по с</w:t>
      </w:r>
      <w:r w:rsidRPr="00E70D68">
        <w:t>о</w:t>
      </w:r>
      <w:r w:rsidRPr="00E70D68">
        <w:t>держанию складов. Кроме того, создание складских запасов приводит к иммобилизации (замор</w:t>
      </w:r>
      <w:r w:rsidRPr="00E70D68">
        <w:t>а</w:t>
      </w:r>
      <w:r w:rsidRPr="00E70D68">
        <w:t>живанию) значительных финансовых ресурсов, которые могли бы быть использованы организац</w:t>
      </w:r>
      <w:r w:rsidRPr="00E70D68">
        <w:t>и</w:t>
      </w:r>
      <w:r w:rsidRPr="00E70D68">
        <w:t>ей на другие цели. Поэтому складирование продукции оправдано только в том случае, если оно позволяет снизить издержки или улучшить качество логистического сервиса (достичь более быс</w:t>
      </w:r>
      <w:r w:rsidRPr="00E70D68">
        <w:t>т</w:t>
      </w:r>
      <w:r w:rsidRPr="00E70D68">
        <w:t>рого реагирования на спрос или экономии на превентивных закупках по более низким ценам).</w:t>
      </w:r>
    </w:p>
    <w:p w:rsidR="00CF09FE" w:rsidRPr="00E70D68" w:rsidRDefault="00CF09FE" w:rsidP="00CF09FE">
      <w:pPr>
        <w:ind w:firstLine="567"/>
        <w:jc w:val="both"/>
      </w:pPr>
      <w:r w:rsidRPr="00E70D68">
        <w:lastRenderedPageBreak/>
        <w:t>Положительная роль складирования заключается в том, что они обеспечивают выравнивание производства, создают необходимые технические и организационные условия для комплектации грузов, концентрации и распределения запасов.</w:t>
      </w:r>
    </w:p>
    <w:p w:rsidR="00CF09FE" w:rsidRPr="003942F7" w:rsidRDefault="00CF09FE" w:rsidP="00CF09FE">
      <w:pPr>
        <w:ind w:firstLine="567"/>
        <w:jc w:val="both"/>
        <w:rPr>
          <w:b/>
          <w:bCs/>
        </w:rPr>
      </w:pPr>
      <w:r>
        <w:rPr>
          <w:b/>
          <w:bCs/>
        </w:rPr>
        <w:t xml:space="preserve">2.Виды и функции складов. </w:t>
      </w:r>
      <w:r w:rsidRPr="00E70D68">
        <w:rPr>
          <w:b/>
          <w:bCs/>
          <w:i/>
          <w:iCs/>
        </w:rPr>
        <w:t>Классификация складов.</w:t>
      </w:r>
      <w:r w:rsidRPr="00E70D68">
        <w:rPr>
          <w:b/>
          <w:bCs/>
        </w:rPr>
        <w:t xml:space="preserve"> </w:t>
      </w:r>
      <w:r w:rsidRPr="00E70D68">
        <w:t>Объективная необходимость в сп</w:t>
      </w:r>
      <w:r w:rsidRPr="00E70D68">
        <w:t>е</w:t>
      </w:r>
      <w:r w:rsidRPr="00E70D68">
        <w:t>циально обустроенных местах  для содержания запасов существует на всех стадиях движения м</w:t>
      </w:r>
      <w:r w:rsidRPr="00E70D68">
        <w:t>а</w:t>
      </w:r>
      <w:r w:rsidRPr="00E70D68">
        <w:t>териальных потоков, начиная от первичного источника сырья и кончая конечным потреблением. Этим объясняется наличие большого количества видов складов.</w:t>
      </w:r>
    </w:p>
    <w:p w:rsidR="00CF09FE" w:rsidRPr="00E70D68" w:rsidRDefault="00CF09FE" w:rsidP="00CF09FE">
      <w:pPr>
        <w:ind w:firstLine="567"/>
        <w:jc w:val="both"/>
      </w:pPr>
      <w:r w:rsidRPr="00E70D68">
        <w:t>В зависимости от места в логистической цепи и роли в процессе товародвижения они разд</w:t>
      </w:r>
      <w:r w:rsidRPr="00E70D68">
        <w:t>е</w:t>
      </w:r>
      <w:r w:rsidRPr="00E70D68">
        <w:t>ляются на следующие группы:</w:t>
      </w:r>
    </w:p>
    <w:p w:rsidR="00CF09FE" w:rsidRPr="00E70D68" w:rsidRDefault="00CF09FE" w:rsidP="00965E69">
      <w:pPr>
        <w:numPr>
          <w:ilvl w:val="0"/>
          <w:numId w:val="87"/>
        </w:numPr>
        <w:tabs>
          <w:tab w:val="clear" w:pos="360"/>
          <w:tab w:val="num" w:pos="993"/>
        </w:tabs>
        <w:autoSpaceDE w:val="0"/>
        <w:autoSpaceDN w:val="0"/>
        <w:ind w:left="0" w:firstLine="567"/>
        <w:jc w:val="both"/>
      </w:pPr>
      <w:r w:rsidRPr="00E70D68">
        <w:t>склады предприятий-производителей продукции (в сфере снабжения);</w:t>
      </w:r>
    </w:p>
    <w:p w:rsidR="00CF09FE" w:rsidRPr="00E70D68" w:rsidRDefault="00CF09FE" w:rsidP="00965E69">
      <w:pPr>
        <w:numPr>
          <w:ilvl w:val="0"/>
          <w:numId w:val="87"/>
        </w:numPr>
        <w:tabs>
          <w:tab w:val="clear" w:pos="360"/>
          <w:tab w:val="num" w:pos="993"/>
        </w:tabs>
        <w:autoSpaceDE w:val="0"/>
        <w:autoSpaceDN w:val="0"/>
        <w:ind w:left="0" w:firstLine="567"/>
        <w:jc w:val="both"/>
      </w:pPr>
      <w:r w:rsidRPr="00E70D68">
        <w:t>склады потребителей продукции (в сфере производства);</w:t>
      </w:r>
    </w:p>
    <w:p w:rsidR="00CF09FE" w:rsidRPr="00E70D68" w:rsidRDefault="00CF09FE" w:rsidP="00965E69">
      <w:pPr>
        <w:numPr>
          <w:ilvl w:val="0"/>
          <w:numId w:val="87"/>
        </w:numPr>
        <w:tabs>
          <w:tab w:val="clear" w:pos="360"/>
          <w:tab w:val="num" w:pos="993"/>
        </w:tabs>
        <w:autoSpaceDE w:val="0"/>
        <w:autoSpaceDN w:val="0"/>
        <w:ind w:left="0" w:firstLine="567"/>
        <w:jc w:val="both"/>
      </w:pPr>
      <w:r w:rsidRPr="00E70D68">
        <w:t>слады сбытовых фирм (в сфере распределения);</w:t>
      </w:r>
    </w:p>
    <w:p w:rsidR="00CF09FE" w:rsidRPr="00E70D68" w:rsidRDefault="00CF09FE" w:rsidP="00965E69">
      <w:pPr>
        <w:numPr>
          <w:ilvl w:val="0"/>
          <w:numId w:val="87"/>
        </w:numPr>
        <w:tabs>
          <w:tab w:val="clear" w:pos="360"/>
          <w:tab w:val="num" w:pos="993"/>
        </w:tabs>
        <w:autoSpaceDE w:val="0"/>
        <w:autoSpaceDN w:val="0"/>
        <w:ind w:left="0" w:firstLine="567"/>
        <w:jc w:val="both"/>
      </w:pPr>
      <w:r w:rsidRPr="00E70D68">
        <w:t>склады посреднических организаций.</w:t>
      </w:r>
    </w:p>
    <w:p w:rsidR="00CF09FE" w:rsidRPr="00E70D68" w:rsidRDefault="00CF09FE" w:rsidP="00CF09FE">
      <w:pPr>
        <w:ind w:firstLine="567"/>
        <w:jc w:val="both"/>
      </w:pPr>
      <w:r w:rsidRPr="00E70D68">
        <w:rPr>
          <w:i/>
          <w:iCs/>
        </w:rPr>
        <w:t xml:space="preserve">Склады предприятий-производителей </w:t>
      </w:r>
      <w:r w:rsidRPr="00E70D68">
        <w:t>специализируются на хранении сырья, материалов, комплектующих и другой продукции производственного назначения и осуществляют снабжение (прежде всего) производящих потребителей.</w:t>
      </w:r>
    </w:p>
    <w:p w:rsidR="00CF09FE" w:rsidRPr="00E70D68" w:rsidRDefault="00CF09FE" w:rsidP="00CF09FE">
      <w:pPr>
        <w:ind w:firstLine="567"/>
        <w:jc w:val="both"/>
      </w:pPr>
      <w:r w:rsidRPr="00E70D68">
        <w:rPr>
          <w:i/>
          <w:iCs/>
        </w:rPr>
        <w:t xml:space="preserve">Склады в производстве </w:t>
      </w:r>
      <w:r w:rsidRPr="00E70D68">
        <w:t>предназначены для обеспечения непрерывности протекания технол</w:t>
      </w:r>
      <w:r w:rsidRPr="00E70D68">
        <w:t>о</w:t>
      </w:r>
      <w:r w:rsidRPr="00E70D68">
        <w:t>гических процессов. На этих складах хранятся запасы незавершенного производства, приборы, инструменты, запчасти и др. В зависимости от роли в процессе производства и подчиненности склады промышленных организаций разделяются на снабженческие (подчиняются отделу матер</w:t>
      </w:r>
      <w:r w:rsidRPr="00E70D68">
        <w:t>и</w:t>
      </w:r>
      <w:r w:rsidRPr="00E70D68">
        <w:t>ально-технического снабжения), питающие производство материалами, комплектующими изд</w:t>
      </w:r>
      <w:r w:rsidRPr="00E70D68">
        <w:t>е</w:t>
      </w:r>
      <w:r w:rsidRPr="00E70D68">
        <w:t>лиями, покупными полуфабрикатами и т.п.; производственные (подчиняются планово-производственному или планово-диспетчерскому отделу), предназначенные для хранения пол</w:t>
      </w:r>
      <w:r w:rsidRPr="00E70D68">
        <w:t>у</w:t>
      </w:r>
      <w:r w:rsidRPr="00E70D68">
        <w:t>фабрикатов собственного производства и технологической оснастки; сбытовые (подчиняются о</w:t>
      </w:r>
      <w:r w:rsidRPr="00E70D68">
        <w:t>т</w:t>
      </w:r>
      <w:r w:rsidRPr="00E70D68">
        <w:t>делу сбыта), в которых хранятся материальные ценности, подлежащие реализации. В зависимости от сферы обслуживания склады предприятий подразделяются на общезаводские (центральные), прицеховые (филиалы центральных складов) и цеховые, подчиняющиеся начальникам цехов.</w:t>
      </w:r>
    </w:p>
    <w:p w:rsidR="00CF09FE" w:rsidRPr="00E70D68" w:rsidRDefault="00CF09FE" w:rsidP="00CF09FE">
      <w:pPr>
        <w:ind w:firstLine="567"/>
        <w:jc w:val="both"/>
      </w:pPr>
      <w:r w:rsidRPr="00E70D68">
        <w:rPr>
          <w:i/>
          <w:iCs/>
        </w:rPr>
        <w:t xml:space="preserve">Склады сбытовых организаций </w:t>
      </w:r>
      <w:r w:rsidRPr="00E70D68">
        <w:t>служат для поддержания непрерывности движения товаров из сферы производства в сферу потребления. Основное их назначение заключается в преобразов</w:t>
      </w:r>
      <w:r w:rsidRPr="00E70D68">
        <w:t>а</w:t>
      </w:r>
      <w:r w:rsidRPr="00E70D68">
        <w:t>нии производственного ассортимента в торговый и в бесперебойном обеспечении различных п</w:t>
      </w:r>
      <w:r w:rsidRPr="00E70D68">
        <w:t>о</w:t>
      </w:r>
      <w:r w:rsidRPr="00E70D68">
        <w:t>требителей, включая розничную сеть.</w:t>
      </w:r>
    </w:p>
    <w:p w:rsidR="00CF09FE" w:rsidRPr="00E70D68" w:rsidRDefault="00CF09FE" w:rsidP="00CF09FE">
      <w:pPr>
        <w:ind w:firstLine="567"/>
        <w:jc w:val="both"/>
      </w:pPr>
      <w:r w:rsidRPr="00E70D68">
        <w:rPr>
          <w:i/>
          <w:iCs/>
        </w:rPr>
        <w:t xml:space="preserve">Склады посреднических (прежде всего транспортных) организаций </w:t>
      </w:r>
      <w:r w:rsidRPr="00E70D68">
        <w:t>предназначены для вр</w:t>
      </w:r>
      <w:r w:rsidRPr="00E70D68">
        <w:t>е</w:t>
      </w:r>
      <w:r w:rsidRPr="00E70D68">
        <w:t>менного складирования, связанного с экспедицией материальных ценностей. Сюда относятся: склады железнодорожных станций; грузовые терминалы автотранспорта, морских и речных по</w:t>
      </w:r>
      <w:r w:rsidRPr="00E70D68">
        <w:t>р</w:t>
      </w:r>
      <w:r w:rsidRPr="00E70D68">
        <w:t>тов; терминалы воздушного транспорта. По характеру выполняемых операций грузопереработки они относятся к транспортно-перевалочным. Группа этих складов может находиться как в рамках снабженческой, так и распределительной логистики.</w:t>
      </w:r>
    </w:p>
    <w:p w:rsidR="00CF09FE" w:rsidRPr="00E70D68" w:rsidRDefault="00CF09FE" w:rsidP="00CF09FE">
      <w:pPr>
        <w:ind w:firstLine="567"/>
        <w:jc w:val="both"/>
      </w:pPr>
      <w:r w:rsidRPr="00E70D68">
        <w:t>По функциональному назначению все склады делятся на пять разновидностей:</w:t>
      </w:r>
    </w:p>
    <w:p w:rsidR="00CF09FE" w:rsidRPr="00E70D68" w:rsidRDefault="00CF09FE" w:rsidP="00965E69">
      <w:pPr>
        <w:numPr>
          <w:ilvl w:val="0"/>
          <w:numId w:val="88"/>
        </w:numPr>
        <w:tabs>
          <w:tab w:val="clear" w:pos="360"/>
          <w:tab w:val="num" w:pos="993"/>
        </w:tabs>
        <w:autoSpaceDE w:val="0"/>
        <w:autoSpaceDN w:val="0"/>
        <w:ind w:left="0" w:firstLine="567"/>
        <w:jc w:val="both"/>
      </w:pPr>
      <w:r w:rsidRPr="00E70D68">
        <w:rPr>
          <w:i/>
          <w:iCs/>
        </w:rPr>
        <w:t>склады перевалки</w:t>
      </w:r>
      <w:r w:rsidRPr="00E70D68">
        <w:t xml:space="preserve"> (оборота) грузов в транспортных узлах при выполнении смешанных, комбинированных и других перевозок;</w:t>
      </w:r>
    </w:p>
    <w:p w:rsidR="00CF09FE" w:rsidRPr="00E70D68" w:rsidRDefault="00CF09FE" w:rsidP="00965E69">
      <w:pPr>
        <w:numPr>
          <w:ilvl w:val="0"/>
          <w:numId w:val="88"/>
        </w:numPr>
        <w:tabs>
          <w:tab w:val="clear" w:pos="360"/>
          <w:tab w:val="num" w:pos="993"/>
        </w:tabs>
        <w:autoSpaceDE w:val="0"/>
        <w:autoSpaceDN w:val="0"/>
        <w:ind w:left="0" w:firstLine="567"/>
        <w:jc w:val="both"/>
      </w:pPr>
      <w:r w:rsidRPr="00E70D68">
        <w:rPr>
          <w:i/>
          <w:iCs/>
        </w:rPr>
        <w:t xml:space="preserve">склады хранения, </w:t>
      </w:r>
      <w:r w:rsidRPr="00E70D68">
        <w:t>обеспечивающие концентрацию необходимых материалов и их хран</w:t>
      </w:r>
      <w:r w:rsidRPr="00E70D68">
        <w:t>е</w:t>
      </w:r>
      <w:r w:rsidRPr="00E70D68">
        <w:t>ние для соответствующего функционирования производства;</w:t>
      </w:r>
    </w:p>
    <w:p w:rsidR="00CF09FE" w:rsidRPr="00E70D68" w:rsidRDefault="00CF09FE" w:rsidP="00965E69">
      <w:pPr>
        <w:numPr>
          <w:ilvl w:val="0"/>
          <w:numId w:val="88"/>
        </w:numPr>
        <w:tabs>
          <w:tab w:val="clear" w:pos="360"/>
          <w:tab w:val="num" w:pos="993"/>
        </w:tabs>
        <w:autoSpaceDE w:val="0"/>
        <w:autoSpaceDN w:val="0"/>
        <w:ind w:left="0" w:firstLine="567"/>
        <w:jc w:val="both"/>
      </w:pPr>
      <w:r w:rsidRPr="00E70D68">
        <w:rPr>
          <w:i/>
          <w:iCs/>
        </w:rPr>
        <w:t>склады комиссионирования</w:t>
      </w:r>
      <w:r w:rsidRPr="00E70D68">
        <w:t>, предназначенные для формирования заказов в соответствии со специфическими требованиями клиентов;</w:t>
      </w:r>
    </w:p>
    <w:p w:rsidR="00CF09FE" w:rsidRPr="00E70D68" w:rsidRDefault="00CF09FE" w:rsidP="00965E69">
      <w:pPr>
        <w:numPr>
          <w:ilvl w:val="0"/>
          <w:numId w:val="88"/>
        </w:numPr>
        <w:tabs>
          <w:tab w:val="clear" w:pos="360"/>
          <w:tab w:val="num" w:pos="993"/>
        </w:tabs>
        <w:autoSpaceDE w:val="0"/>
        <w:autoSpaceDN w:val="0"/>
        <w:ind w:left="0" w:firstLine="567"/>
        <w:jc w:val="both"/>
      </w:pPr>
      <w:r w:rsidRPr="00E70D68">
        <w:rPr>
          <w:i/>
          <w:iCs/>
        </w:rPr>
        <w:t xml:space="preserve">склады сохранения, </w:t>
      </w:r>
      <w:r w:rsidRPr="00E70D68">
        <w:t>обеспечивающие сохранность и защиту складируемых изделий;</w:t>
      </w:r>
    </w:p>
    <w:p w:rsidR="00CF09FE" w:rsidRPr="00E70D68" w:rsidRDefault="00CF09FE" w:rsidP="00965E69">
      <w:pPr>
        <w:numPr>
          <w:ilvl w:val="0"/>
          <w:numId w:val="88"/>
        </w:numPr>
        <w:tabs>
          <w:tab w:val="clear" w:pos="360"/>
          <w:tab w:val="num" w:pos="993"/>
        </w:tabs>
        <w:autoSpaceDE w:val="0"/>
        <w:autoSpaceDN w:val="0"/>
        <w:ind w:left="0" w:firstLine="567"/>
        <w:jc w:val="both"/>
      </w:pPr>
      <w:r w:rsidRPr="00E70D68">
        <w:rPr>
          <w:i/>
          <w:iCs/>
        </w:rPr>
        <w:t xml:space="preserve">специальные склады </w:t>
      </w:r>
      <w:r w:rsidRPr="00E70D68">
        <w:t>(например, таможенные склады, склады временного хранения, тары, возвратных отходов и т.д.).</w:t>
      </w:r>
    </w:p>
    <w:p w:rsidR="00CF09FE" w:rsidRPr="00E70D68" w:rsidRDefault="00CF09FE" w:rsidP="00CF09FE">
      <w:pPr>
        <w:ind w:firstLine="567"/>
        <w:jc w:val="both"/>
      </w:pPr>
      <w:r w:rsidRPr="00E70D68">
        <w:lastRenderedPageBreak/>
        <w:t xml:space="preserve">По конструктивным особенностям склады подразделяются на </w:t>
      </w:r>
      <w:r w:rsidRPr="00E70D68">
        <w:rPr>
          <w:i/>
          <w:iCs/>
        </w:rPr>
        <w:t xml:space="preserve">закрытые, полузакрытые </w:t>
      </w:r>
      <w:r w:rsidRPr="00E70D68">
        <w:t xml:space="preserve">(имеющие только крышу или крышу и одну, две или три стены) и </w:t>
      </w:r>
      <w:r w:rsidRPr="00E70D68">
        <w:rPr>
          <w:i/>
          <w:iCs/>
        </w:rPr>
        <w:t>открытые площадки.</w:t>
      </w:r>
      <w:r w:rsidRPr="00E70D68">
        <w:t xml:space="preserve"> </w:t>
      </w:r>
    </w:p>
    <w:p w:rsidR="00CF09FE" w:rsidRPr="00E70D68" w:rsidRDefault="00CF09FE" w:rsidP="00CF09FE">
      <w:pPr>
        <w:ind w:firstLine="567"/>
        <w:jc w:val="both"/>
      </w:pPr>
      <w:r w:rsidRPr="00E70D68">
        <w:t xml:space="preserve">В зависимости от специфики и номенклатуры хранимых материалов склады подразделяются на </w:t>
      </w:r>
      <w:r w:rsidRPr="00E70D68">
        <w:rPr>
          <w:i/>
          <w:iCs/>
        </w:rPr>
        <w:t xml:space="preserve">универсальные </w:t>
      </w:r>
      <w:r w:rsidRPr="00E70D68">
        <w:t xml:space="preserve">и </w:t>
      </w:r>
      <w:r w:rsidRPr="00E70D68">
        <w:rPr>
          <w:i/>
          <w:iCs/>
        </w:rPr>
        <w:t>специализированные.</w:t>
      </w:r>
      <w:r w:rsidRPr="00E70D68">
        <w:t xml:space="preserve"> В универсальных складах хранятся материальные ресу</w:t>
      </w:r>
      <w:r w:rsidRPr="00E70D68">
        <w:t>р</w:t>
      </w:r>
      <w:r w:rsidRPr="00E70D68">
        <w:t>сы широкой номенклатуры. Специализированные склады предназначаются для хранения одн</w:t>
      </w:r>
      <w:r w:rsidRPr="00E70D68">
        <w:t>о</w:t>
      </w:r>
      <w:r w:rsidRPr="00E70D68">
        <w:t>родных материалов (например, склад чугуна, лакокрасочных материалов и т.д.).</w:t>
      </w:r>
    </w:p>
    <w:p w:rsidR="00CF09FE" w:rsidRPr="00E70D68" w:rsidRDefault="00CF09FE" w:rsidP="00CF09FE">
      <w:pPr>
        <w:ind w:firstLine="567"/>
        <w:jc w:val="both"/>
      </w:pPr>
      <w:r w:rsidRPr="00E70D68">
        <w:t xml:space="preserve">Различают склады и по степени механизации складских операций: </w:t>
      </w:r>
      <w:r w:rsidRPr="00E70D68">
        <w:rPr>
          <w:i/>
          <w:iCs/>
        </w:rPr>
        <w:t>немеханизированные, м</w:t>
      </w:r>
      <w:r w:rsidRPr="00E70D68">
        <w:rPr>
          <w:i/>
          <w:iCs/>
        </w:rPr>
        <w:t>е</w:t>
      </w:r>
      <w:r w:rsidRPr="00E70D68">
        <w:rPr>
          <w:i/>
          <w:iCs/>
        </w:rPr>
        <w:t>ханизированные, автоматизированные и автоматические.</w:t>
      </w:r>
      <w:r w:rsidRPr="00E70D68">
        <w:t xml:space="preserve">  </w:t>
      </w:r>
    </w:p>
    <w:p w:rsidR="00CF09FE" w:rsidRPr="00E70D68" w:rsidRDefault="00CF09FE" w:rsidP="00CF09FE">
      <w:pPr>
        <w:ind w:firstLine="567"/>
        <w:jc w:val="both"/>
      </w:pPr>
      <w:r w:rsidRPr="00E70D68">
        <w:rPr>
          <w:b/>
          <w:bCs/>
          <w:i/>
          <w:iCs/>
        </w:rPr>
        <w:t>Функции складов</w:t>
      </w:r>
      <w:r w:rsidRPr="00E70D68">
        <w:rPr>
          <w:i/>
          <w:iCs/>
        </w:rPr>
        <w:t>.</w:t>
      </w:r>
      <w:r w:rsidRPr="00E70D68">
        <w:t xml:space="preserve"> К основным функциям склада можно отнести следующие:</w:t>
      </w:r>
    </w:p>
    <w:p w:rsidR="00CF09FE" w:rsidRPr="00E70D68" w:rsidRDefault="00CF09FE" w:rsidP="00CF09FE">
      <w:pPr>
        <w:ind w:firstLine="567"/>
        <w:jc w:val="both"/>
      </w:pPr>
      <w:r w:rsidRPr="00E70D68">
        <w:rPr>
          <w:i/>
          <w:iCs/>
        </w:rPr>
        <w:t>1.</w:t>
      </w:r>
      <w:r w:rsidRPr="00E70D68">
        <w:t xml:space="preserve"> </w:t>
      </w:r>
      <w:r w:rsidRPr="00E70D68">
        <w:rPr>
          <w:i/>
          <w:iCs/>
        </w:rPr>
        <w:t>Создание необходимого ассортимента в соответствии с заказом потребителей.</w:t>
      </w:r>
      <w:r w:rsidRPr="00E70D68">
        <w:t xml:space="preserve"> В зак</w:t>
      </w:r>
      <w:r w:rsidRPr="00E70D68">
        <w:t>у</w:t>
      </w:r>
      <w:r w:rsidRPr="00E70D68">
        <w:t>почной и производственной логистике эта функция направлена на обеспечение необходимыми м</w:t>
      </w:r>
      <w:r w:rsidRPr="00E70D68">
        <w:t>а</w:t>
      </w:r>
      <w:r w:rsidRPr="00E70D68">
        <w:t>териально-техническими ресурсами (по количеству и качеству) различных фаз производства. В распределительной логистике данная функция имеет особое значение. Склады торговли осущес</w:t>
      </w:r>
      <w:r w:rsidRPr="00E70D68">
        <w:t>т</w:t>
      </w:r>
      <w:r w:rsidRPr="00E70D68">
        <w:t>вляют преобразование производственного ассортимента в потребительский в соответствии с зак</w:t>
      </w:r>
      <w:r w:rsidRPr="00E70D68">
        <w:t>а</w:t>
      </w:r>
      <w:r w:rsidRPr="00E70D68">
        <w:t>зом клиента. Создание нужного ассортимента на складе содействует эффективному выполнению заказов потребителей и осуществлению более частых поставок в том объеме, который требуется клиенту.</w:t>
      </w:r>
    </w:p>
    <w:p w:rsidR="00CF09FE" w:rsidRPr="00E70D68" w:rsidRDefault="00CF09FE" w:rsidP="00CF09FE">
      <w:pPr>
        <w:ind w:firstLine="567"/>
        <w:jc w:val="both"/>
      </w:pPr>
      <w:r w:rsidRPr="00E70D68">
        <w:rPr>
          <w:i/>
          <w:iCs/>
        </w:rPr>
        <w:t>2.</w:t>
      </w:r>
      <w:r w:rsidRPr="00E70D68">
        <w:t xml:space="preserve"> </w:t>
      </w:r>
      <w:r w:rsidRPr="00E70D68">
        <w:rPr>
          <w:i/>
          <w:iCs/>
        </w:rPr>
        <w:t xml:space="preserve">Складирование и хранение. </w:t>
      </w:r>
      <w:r w:rsidRPr="00E70D68">
        <w:t>Выполнение этой функции позволяет выравнивать временную разницу между выпуском продукции и ее потреблением, дает возможность на базе создаваемых запасов обеспечивать непрерывный производственный процесс и бесперебойное снабжение п</w:t>
      </w:r>
      <w:r w:rsidRPr="00E70D68">
        <w:t>о</w:t>
      </w:r>
      <w:r w:rsidRPr="00E70D68">
        <w:t>требителей. Хранение товаров в распределительной системе необходимо также и в связи с сезо</w:t>
      </w:r>
      <w:r w:rsidRPr="00E70D68">
        <w:t>н</w:t>
      </w:r>
      <w:r w:rsidRPr="00E70D68">
        <w:t>ным потреблением некоторых товаров.</w:t>
      </w:r>
    </w:p>
    <w:p w:rsidR="00CF09FE" w:rsidRPr="00E70D68" w:rsidRDefault="00CF09FE" w:rsidP="00CF09FE">
      <w:pPr>
        <w:ind w:firstLine="567"/>
        <w:jc w:val="both"/>
      </w:pPr>
      <w:r w:rsidRPr="00E70D68">
        <w:rPr>
          <w:i/>
          <w:iCs/>
        </w:rPr>
        <w:t>3.</w:t>
      </w:r>
      <w:r w:rsidRPr="00E70D68">
        <w:t xml:space="preserve"> </w:t>
      </w:r>
      <w:r w:rsidRPr="00E70D68">
        <w:rPr>
          <w:i/>
          <w:iCs/>
        </w:rPr>
        <w:t xml:space="preserve">Утилизация партий отгрузки и транспортировка грузов. </w:t>
      </w:r>
      <w:r w:rsidRPr="00E70D68">
        <w:t>Многие потребители заказывают со складов партии “меньше чем вагон” или “меньше чем трейлер”, что значительно увеличивает издержки, связанные с доставкой таких грузов. Для сокращения транспортных расходов склад может осуществлять функцию объединения (утилизацию) небольших партий грузов для нескол</w:t>
      </w:r>
      <w:r w:rsidRPr="00E70D68">
        <w:t>ь</w:t>
      </w:r>
      <w:r w:rsidRPr="00E70D68">
        <w:t>ких клиентов, до полной загрузки транспортного средства.</w:t>
      </w:r>
    </w:p>
    <w:p w:rsidR="00CF09FE" w:rsidRDefault="00CF09FE" w:rsidP="00CF09FE">
      <w:pPr>
        <w:ind w:firstLine="567"/>
        <w:jc w:val="both"/>
        <w:rPr>
          <w:b/>
          <w:bCs/>
          <w:sz w:val="28"/>
          <w:szCs w:val="28"/>
        </w:rPr>
      </w:pPr>
      <w:r w:rsidRPr="00E70D68">
        <w:rPr>
          <w:i/>
          <w:iCs/>
        </w:rPr>
        <w:t>4.</w:t>
      </w:r>
      <w:r w:rsidRPr="00E70D68">
        <w:t xml:space="preserve"> </w:t>
      </w:r>
      <w:r w:rsidRPr="00E70D68">
        <w:rPr>
          <w:i/>
          <w:iCs/>
        </w:rPr>
        <w:t xml:space="preserve">Предоставление услуг. </w:t>
      </w:r>
      <w:r w:rsidRPr="00E70D68">
        <w:t>С целью обеспечения более высокого уровня обслуживания потр</w:t>
      </w:r>
      <w:r w:rsidRPr="00E70D68">
        <w:t>е</w:t>
      </w:r>
      <w:r w:rsidRPr="00E70D68">
        <w:t>бителей склады могут оказывать клиентам различные услуги: подготовку товаров для продажи (фасовка продукции, заполнение контейнеров, распаковка и т.д.); проверку функционирования приборов и оборудования, монтаж; придание продукции товарного вида; транспортно-экспедиционные услуги и т.д.</w:t>
      </w:r>
    </w:p>
    <w:p w:rsidR="00CF09FE" w:rsidRPr="00E70D68" w:rsidRDefault="00CF09FE" w:rsidP="00CF09FE">
      <w:pPr>
        <w:spacing w:line="264" w:lineRule="auto"/>
        <w:ind w:firstLine="709"/>
        <w:jc w:val="both"/>
      </w:pPr>
      <w:r w:rsidRPr="003942F7">
        <w:rPr>
          <w:b/>
          <w:bCs/>
        </w:rPr>
        <w:t>3.Процесс складирования</w:t>
      </w:r>
      <w:r>
        <w:rPr>
          <w:b/>
          <w:bCs/>
        </w:rPr>
        <w:t xml:space="preserve">. </w:t>
      </w:r>
      <w:r w:rsidRPr="00E70D68">
        <w:rPr>
          <w:b/>
          <w:bCs/>
          <w:i/>
          <w:iCs/>
        </w:rPr>
        <w:t xml:space="preserve"> Характеристика складских операций. </w:t>
      </w:r>
      <w:r w:rsidRPr="00E70D68">
        <w:t>Комплекс складских операций представляет собой следующую последовательность:</w:t>
      </w:r>
    </w:p>
    <w:p w:rsidR="00CF09FE" w:rsidRPr="00E70D68" w:rsidRDefault="00CF09FE" w:rsidP="00965E69">
      <w:pPr>
        <w:numPr>
          <w:ilvl w:val="0"/>
          <w:numId w:val="83"/>
        </w:numPr>
        <w:tabs>
          <w:tab w:val="clear" w:pos="360"/>
          <w:tab w:val="num" w:pos="993"/>
        </w:tabs>
        <w:autoSpaceDE w:val="0"/>
        <w:autoSpaceDN w:val="0"/>
        <w:ind w:left="0" w:firstLine="567"/>
        <w:jc w:val="both"/>
      </w:pPr>
      <w:r w:rsidRPr="00E70D68">
        <w:t>разгрузка и приемка грузов;</w:t>
      </w:r>
    </w:p>
    <w:p w:rsidR="00CF09FE" w:rsidRPr="00E70D68" w:rsidRDefault="00CF09FE" w:rsidP="00965E69">
      <w:pPr>
        <w:numPr>
          <w:ilvl w:val="0"/>
          <w:numId w:val="83"/>
        </w:numPr>
        <w:tabs>
          <w:tab w:val="clear" w:pos="360"/>
          <w:tab w:val="num" w:pos="993"/>
        </w:tabs>
        <w:autoSpaceDE w:val="0"/>
        <w:autoSpaceDN w:val="0"/>
        <w:ind w:left="0" w:firstLine="567"/>
        <w:jc w:val="both"/>
      </w:pPr>
      <w:r w:rsidRPr="00E70D68">
        <w:t>размещение на хранение (укладка товаров в стеллажи, штабели);</w:t>
      </w:r>
    </w:p>
    <w:p w:rsidR="00CF09FE" w:rsidRPr="00E70D68" w:rsidRDefault="00CF09FE" w:rsidP="00965E69">
      <w:pPr>
        <w:numPr>
          <w:ilvl w:val="0"/>
          <w:numId w:val="83"/>
        </w:numPr>
        <w:tabs>
          <w:tab w:val="clear" w:pos="360"/>
          <w:tab w:val="num" w:pos="993"/>
        </w:tabs>
        <w:autoSpaceDE w:val="0"/>
        <w:autoSpaceDN w:val="0"/>
        <w:ind w:left="0" w:firstLine="567"/>
        <w:jc w:val="both"/>
      </w:pPr>
      <w:r w:rsidRPr="00E70D68">
        <w:t>комплектация и отгрузка товаров;</w:t>
      </w:r>
    </w:p>
    <w:p w:rsidR="00CF09FE" w:rsidRPr="00E70D68" w:rsidRDefault="00CF09FE" w:rsidP="00965E69">
      <w:pPr>
        <w:numPr>
          <w:ilvl w:val="0"/>
          <w:numId w:val="83"/>
        </w:numPr>
        <w:tabs>
          <w:tab w:val="clear" w:pos="360"/>
          <w:tab w:val="num" w:pos="993"/>
        </w:tabs>
        <w:autoSpaceDE w:val="0"/>
        <w:autoSpaceDN w:val="0"/>
        <w:ind w:left="0" w:firstLine="567"/>
        <w:jc w:val="both"/>
      </w:pPr>
      <w:r w:rsidRPr="00E70D68">
        <w:t>внутрискладская транспортировка грузов.</w:t>
      </w:r>
    </w:p>
    <w:p w:rsidR="00CF09FE" w:rsidRPr="00E70D68" w:rsidRDefault="00CF09FE" w:rsidP="00CF09FE">
      <w:pPr>
        <w:ind w:firstLine="567"/>
        <w:jc w:val="both"/>
      </w:pPr>
      <w:r w:rsidRPr="00E70D68">
        <w:rPr>
          <w:i/>
          <w:iCs/>
        </w:rPr>
        <w:t>Разгрузка и приемка грузов</w:t>
      </w:r>
      <w:r w:rsidRPr="00E70D68">
        <w:t xml:space="preserve"> производится в соответствии с условиями поставки заключенн</w:t>
      </w:r>
      <w:r w:rsidRPr="00E70D68">
        <w:t>о</w:t>
      </w:r>
      <w:r w:rsidRPr="00E70D68">
        <w:t>го договора. Технология выполнения указанных работ на складе зависит от характера груза (штучный, сыпучий), от типа транспортного средства (трейлер, контейнер), а также от вида и</w:t>
      </w:r>
      <w:r w:rsidRPr="00E70D68">
        <w:t>с</w:t>
      </w:r>
      <w:r w:rsidRPr="00E70D68">
        <w:t>пользуемых средств механизации. В процессе приемки происходит сверка фактических параме</w:t>
      </w:r>
      <w:r w:rsidRPr="00E70D68">
        <w:t>т</w:t>
      </w:r>
      <w:r w:rsidRPr="00E70D68">
        <w:t>ров прибывшего груза с данными товарно-сопроводительных документов, оформление прибывш</w:t>
      </w:r>
      <w:r w:rsidRPr="00E70D68">
        <w:t>е</w:t>
      </w:r>
      <w:r w:rsidRPr="00E70D68">
        <w:t>го груза через информационную систему и формирование складской грузовой единицы.</w:t>
      </w:r>
    </w:p>
    <w:p w:rsidR="00CF09FE" w:rsidRPr="00E70D68" w:rsidRDefault="00CF09FE" w:rsidP="00CF09FE">
      <w:pPr>
        <w:ind w:firstLine="567"/>
        <w:jc w:val="both"/>
      </w:pPr>
      <w:r w:rsidRPr="00E70D68">
        <w:t xml:space="preserve">На складе принятый по количеству и качеству груз перемещается в зону </w:t>
      </w:r>
      <w:r w:rsidRPr="00E70D68">
        <w:rPr>
          <w:i/>
          <w:iCs/>
        </w:rPr>
        <w:t>хранения.</w:t>
      </w:r>
      <w:r w:rsidRPr="00E70D68">
        <w:t xml:space="preserve"> Процесс хранения включает обеспечение соответствующих для этого условий и контроль за наличностью запасов на складе. Для упорядоченного хранения груза и экономичного его размещения испол</w:t>
      </w:r>
      <w:r w:rsidRPr="00E70D68">
        <w:t>ь</w:t>
      </w:r>
      <w:r w:rsidRPr="00E70D68">
        <w:lastRenderedPageBreak/>
        <w:t>зуют систему адресного хранения по принципу твердого (фиксированного) или свободного (груз размещается на любом свободном месте) выбора места складирования.</w:t>
      </w:r>
    </w:p>
    <w:p w:rsidR="00CF09FE" w:rsidRPr="00E70D68" w:rsidRDefault="00CF09FE" w:rsidP="00CF09FE">
      <w:pPr>
        <w:ind w:firstLine="567"/>
        <w:jc w:val="both"/>
      </w:pPr>
      <w:r w:rsidRPr="00E70D68">
        <w:t xml:space="preserve">Процесс </w:t>
      </w:r>
      <w:r w:rsidRPr="00E70D68">
        <w:rPr>
          <w:i/>
          <w:iCs/>
        </w:rPr>
        <w:t>комплектации</w:t>
      </w:r>
      <w:r w:rsidRPr="00E70D68">
        <w:t xml:space="preserve"> сводится к подготовке товаров в соответствии с заказами потребит</w:t>
      </w:r>
      <w:r w:rsidRPr="00E70D68">
        <w:t>е</w:t>
      </w:r>
      <w:r w:rsidRPr="00E70D68">
        <w:t>лей и включает отбор товара по заказу клиента, подготовку товара к отправке (укладывание в т</w:t>
      </w:r>
      <w:r w:rsidRPr="00E70D68">
        <w:t>а</w:t>
      </w:r>
      <w:r w:rsidRPr="00E70D68">
        <w:t>ру), объединение отдельных заказов в партию отправки и оформление транспортных накладных, погрузку грузов в транспортные средства.</w:t>
      </w:r>
    </w:p>
    <w:p w:rsidR="00CF09FE" w:rsidRPr="00E70D68" w:rsidRDefault="00CF09FE" w:rsidP="00CF09FE">
      <w:pPr>
        <w:ind w:firstLine="567"/>
        <w:jc w:val="both"/>
      </w:pPr>
      <w:r w:rsidRPr="00E70D68">
        <w:rPr>
          <w:i/>
          <w:iCs/>
        </w:rPr>
        <w:t>Внутрискладская транспортировка</w:t>
      </w:r>
      <w:r w:rsidRPr="00E70D68">
        <w:t xml:space="preserve"> предполагает перемещение грузов между различными зонами склада: с разгрузочной площадки в зону приемки, оттуда в зону хранения, комплектации и на погрузочную рампу. Транспортировка грузов внутри склада должна осуществляться по скво</w:t>
      </w:r>
      <w:r w:rsidRPr="00E70D68">
        <w:t>з</w:t>
      </w:r>
      <w:r w:rsidRPr="00E70D68">
        <w:t>ным прямоточным маршрутам. Это позволяет избежать повторного возвращения в любую из складских зон и неэффективного выполнения операций. Число перевалок (с одного вида оборуд</w:t>
      </w:r>
      <w:r w:rsidRPr="00E70D68">
        <w:t>о</w:t>
      </w:r>
      <w:r w:rsidRPr="00E70D68">
        <w:t>вания на другое) должно быть минимальным.</w:t>
      </w:r>
    </w:p>
    <w:p w:rsidR="00CF09FE" w:rsidRPr="00E70D68" w:rsidRDefault="00CF09FE" w:rsidP="00CF09FE">
      <w:pPr>
        <w:ind w:firstLine="567"/>
        <w:jc w:val="both"/>
      </w:pPr>
      <w:r w:rsidRPr="00E70D68">
        <w:t xml:space="preserve"> </w:t>
      </w:r>
      <w:r w:rsidRPr="00E70D68">
        <w:rPr>
          <w:b/>
          <w:bCs/>
          <w:i/>
          <w:iCs/>
        </w:rPr>
        <w:t>Организация работы складов промышленных предприятий.</w:t>
      </w:r>
      <w:r w:rsidRPr="00E70D68">
        <w:t xml:space="preserve"> Оперативно-производственная деятельность склада на предприятии включает работы по выгрузке, рассорт</w:t>
      </w:r>
      <w:r w:rsidRPr="00E70D68">
        <w:t>и</w:t>
      </w:r>
      <w:r w:rsidRPr="00E70D68">
        <w:t>ровке и приемке поступающих на склад материалов и изделий, их размещение и хранение, а также по отпуску и доставке потребителям.</w:t>
      </w:r>
    </w:p>
    <w:p w:rsidR="00CF09FE" w:rsidRPr="00E70D68" w:rsidRDefault="00CF09FE" w:rsidP="00CF09FE">
      <w:pPr>
        <w:ind w:firstLine="567"/>
        <w:jc w:val="both"/>
      </w:pPr>
      <w:r w:rsidRPr="00E70D68">
        <w:t>Доставка грузов на материальный склад производится в соответствии с планом завода. М</w:t>
      </w:r>
      <w:r w:rsidRPr="00E70D68">
        <w:t>а</w:t>
      </w:r>
      <w:r w:rsidRPr="00E70D68">
        <w:t>териалы и изделия на складе принимаются в соответствии с требованиями, изложенными в техн</w:t>
      </w:r>
      <w:r w:rsidRPr="00E70D68">
        <w:t>и</w:t>
      </w:r>
      <w:r w:rsidRPr="00E70D68">
        <w:t>ческой документации и инструкциях. Принятые материалы размещаются в отведенных для них местах хранения в установленном порядке – по маркам, сортам, размерам и т.п. Наиболее часто и в большом количестве потребляемые материалы размещаются ближе к отпускным площадкам, мало ходовые – в более удаленных местах хранения. Тяжелые громоздкие грузы хранятся в местах удобных для выполнения складских операций.</w:t>
      </w:r>
    </w:p>
    <w:p w:rsidR="00CF09FE" w:rsidRPr="00E70D68" w:rsidRDefault="00CF09FE" w:rsidP="00CF09FE">
      <w:pPr>
        <w:ind w:firstLine="567"/>
        <w:jc w:val="both"/>
      </w:pPr>
      <w:r w:rsidRPr="00E70D68">
        <w:t>С целью снижения трудоемкости работ по комплектации материалов перед выдачей их в производство и облегчением контроля за комплектным обеспечением производства материалами применяется групповой метод размещения хранимых материалов, при котором материалы, вход</w:t>
      </w:r>
      <w:r w:rsidRPr="00E70D68">
        <w:t>я</w:t>
      </w:r>
      <w:r w:rsidRPr="00E70D68">
        <w:t>щие в комплект, хранятся в непосредственной близости друг от друга. Ячейки стеллажей и другие мета хранения нумеруются и снабжаются табличками с названием и индексом материала. Подг</w:t>
      </w:r>
      <w:r w:rsidRPr="00E70D68">
        <w:t>о</w:t>
      </w:r>
      <w:r w:rsidRPr="00E70D68">
        <w:t>товка материалов к выдаче производится по особому плану или непосредственно после их посту</w:t>
      </w:r>
      <w:r w:rsidRPr="00E70D68">
        <w:t>п</w:t>
      </w:r>
      <w:r w:rsidRPr="00E70D68">
        <w:t>ления.</w:t>
      </w:r>
    </w:p>
    <w:p w:rsidR="00CF09FE" w:rsidRPr="00E70D68" w:rsidRDefault="00CF09FE" w:rsidP="00CF09FE">
      <w:pPr>
        <w:ind w:firstLine="567"/>
        <w:jc w:val="both"/>
      </w:pPr>
      <w:r w:rsidRPr="00E70D68">
        <w:t>Операции, связанные с отпуском материалов и изделий, включают отборку, комплектование и соответствующую подготовку материалов. Подготовка материалов к производственному п</w:t>
      </w:r>
      <w:r w:rsidRPr="00E70D68">
        <w:t>о</w:t>
      </w:r>
      <w:r w:rsidRPr="00E70D68">
        <w:t>треблению включает операции их очистки, резки на заготовки, раскрой листового материала и др.</w:t>
      </w:r>
    </w:p>
    <w:p w:rsidR="00CF09FE" w:rsidRPr="00E70D68" w:rsidRDefault="00CF09FE" w:rsidP="00CF09FE">
      <w:pPr>
        <w:ind w:firstLine="567"/>
        <w:jc w:val="both"/>
      </w:pPr>
      <w:r w:rsidRPr="00E70D68">
        <w:t>Учет движения запасов материалов на складе ведется с помощью специальной картотеки. Р</w:t>
      </w:r>
      <w:r w:rsidRPr="00E70D68">
        <w:t>е</w:t>
      </w:r>
      <w:r w:rsidRPr="00E70D68">
        <w:t>гулирование уровня запасов осуществляется по системе с фиксированным размером или пери</w:t>
      </w:r>
      <w:r w:rsidRPr="00E70D68">
        <w:t>о</w:t>
      </w:r>
      <w:r w:rsidRPr="00E70D68">
        <w:t>дичностью заказа.</w:t>
      </w:r>
    </w:p>
    <w:p w:rsidR="00CF09FE" w:rsidRPr="00E70D68" w:rsidRDefault="00CF09FE" w:rsidP="00CF09FE">
      <w:pPr>
        <w:ind w:firstLine="567"/>
        <w:jc w:val="both"/>
      </w:pPr>
      <w:r w:rsidRPr="00E70D68">
        <w:t>Штаты персонала складов определяются в зависимости от трудоемкости выполняемых складских операций, применяемых транспортных средств и степени механизации и автоматизации погрузочно-разгрузочных и других складских операций.</w:t>
      </w:r>
    </w:p>
    <w:p w:rsidR="00CF09FE" w:rsidRDefault="00CF09FE" w:rsidP="00CF09FE">
      <w:pPr>
        <w:ind w:firstLine="567"/>
        <w:jc w:val="both"/>
        <w:rPr>
          <w:b/>
          <w:bCs/>
        </w:rPr>
      </w:pPr>
      <w:r>
        <w:rPr>
          <w:b/>
          <w:bCs/>
        </w:rPr>
        <w:t>4.</w:t>
      </w:r>
      <w:r w:rsidRPr="00E70D68">
        <w:rPr>
          <w:b/>
          <w:bCs/>
        </w:rPr>
        <w:t>Формирование системы складировани</w:t>
      </w:r>
      <w:r>
        <w:rPr>
          <w:b/>
          <w:bCs/>
        </w:rPr>
        <w:t>я</w:t>
      </w:r>
      <w:r w:rsidR="00533F30" w:rsidRPr="00533F30">
        <w:rPr>
          <w:noProof/>
        </w:rPr>
        <w:pict>
          <v:rect id="_x0000_s1306" style="position:absolute;left:0;text-align:left;margin-left:-285.9pt;margin-top:17.3pt;width:14.4pt;height:14.4pt;z-index:14;mso-position-horizontal-relative:text;mso-position-vertical-relative:text" o:allowincell="f" fillcolor="black"/>
        </w:pict>
      </w:r>
    </w:p>
    <w:p w:rsidR="00CF09FE" w:rsidRPr="00E70D68" w:rsidRDefault="00CF09FE" w:rsidP="00CF09FE">
      <w:pPr>
        <w:ind w:firstLine="567"/>
        <w:jc w:val="both"/>
      </w:pPr>
      <w:r w:rsidRPr="00E70D68">
        <w:rPr>
          <w:b/>
          <w:bCs/>
        </w:rPr>
        <w:t xml:space="preserve"> </w:t>
      </w:r>
      <w:r w:rsidRPr="00E70D68">
        <w:rPr>
          <w:b/>
          <w:bCs/>
          <w:i/>
          <w:iCs/>
        </w:rPr>
        <w:t>Выбор формы складирования</w:t>
      </w:r>
      <w:r w:rsidRPr="00E70D68">
        <w:t xml:space="preserve"> связан с решением вопроса владения складом. Существует две основных альтернативы: приобретение складов собственность или использование складов о</w:t>
      </w:r>
      <w:r w:rsidRPr="00E70D68">
        <w:t>б</w:t>
      </w:r>
      <w:r w:rsidRPr="00E70D68">
        <w:t xml:space="preserve">щего пользования. </w:t>
      </w:r>
    </w:p>
    <w:p w:rsidR="00CF09FE" w:rsidRPr="00E70D68" w:rsidRDefault="00CF09FE" w:rsidP="00CF09FE">
      <w:pPr>
        <w:ind w:firstLine="567"/>
        <w:jc w:val="both"/>
      </w:pPr>
      <w:r w:rsidRPr="00E70D68">
        <w:rPr>
          <w:i/>
          <w:iCs/>
        </w:rPr>
        <w:t xml:space="preserve">Ключевой фактор выбора </w:t>
      </w:r>
      <w:r w:rsidRPr="00E70D68">
        <w:t xml:space="preserve">между этими вариантами или их комбинаций – </w:t>
      </w:r>
      <w:r w:rsidRPr="00E70D68">
        <w:rPr>
          <w:i/>
          <w:iCs/>
        </w:rPr>
        <w:t>объем складского товарооборота</w:t>
      </w:r>
      <w:r w:rsidRPr="00E70D68">
        <w:t>. Предпочтение собственному складу отдается при стабильно большом объеме складируемой продукции и высокой оборачиваемости. На собственных складах лучше поддерж</w:t>
      </w:r>
      <w:r w:rsidRPr="00E70D68">
        <w:t>и</w:t>
      </w:r>
      <w:r w:rsidRPr="00E70D68">
        <w:lastRenderedPageBreak/>
        <w:t>ваются условия хранения и контроля за продукцией, повышается качество предоставляемых кл</w:t>
      </w:r>
      <w:r w:rsidRPr="00E70D68">
        <w:t>и</w:t>
      </w:r>
      <w:r w:rsidRPr="00E70D68">
        <w:t>енту услуг и гибкость поставок.</w:t>
      </w:r>
    </w:p>
    <w:p w:rsidR="00CF09FE" w:rsidRPr="00E70D68" w:rsidRDefault="00CF09FE" w:rsidP="00CF09FE">
      <w:pPr>
        <w:pStyle w:val="21"/>
        <w:spacing w:after="0" w:line="240" w:lineRule="auto"/>
        <w:ind w:firstLine="567"/>
        <w:jc w:val="both"/>
      </w:pPr>
      <w:r w:rsidRPr="00E70D68">
        <w:t>Склады общего пользования целесообразно арендовать при низких объемах товарооборота или при хранении товара сезонного спроса. В закупочной и распределительной логистике (в тех случаях, когда на первое место выходят требования частой поставки мелкими партиями при стр</w:t>
      </w:r>
      <w:r w:rsidRPr="00E70D68">
        <w:t>о</w:t>
      </w:r>
      <w:r w:rsidRPr="00E70D68">
        <w:t>гой гарантии ее выполнения) многие предприятия стремятся воспользоваться услугами складов общего пользования, которые максимально приближены к потребителям. Склады общего польз</w:t>
      </w:r>
      <w:r w:rsidRPr="00E70D68">
        <w:t>о</w:t>
      </w:r>
      <w:r w:rsidRPr="00E70D68">
        <w:t>вания имеют следующие преимущества:</w:t>
      </w:r>
    </w:p>
    <w:p w:rsidR="00CF09FE" w:rsidRPr="00E70D68" w:rsidRDefault="00CF09FE" w:rsidP="00965E69">
      <w:pPr>
        <w:numPr>
          <w:ilvl w:val="0"/>
          <w:numId w:val="84"/>
        </w:numPr>
        <w:tabs>
          <w:tab w:val="clear" w:pos="360"/>
          <w:tab w:val="num" w:pos="993"/>
        </w:tabs>
        <w:autoSpaceDE w:val="0"/>
        <w:autoSpaceDN w:val="0"/>
        <w:ind w:left="0" w:firstLine="567"/>
        <w:jc w:val="both"/>
      </w:pPr>
      <w:r w:rsidRPr="00E70D68">
        <w:t>не требуются частые инвестиции в развитие складского хозяйства;</w:t>
      </w:r>
    </w:p>
    <w:p w:rsidR="00CF09FE" w:rsidRPr="00E70D68" w:rsidRDefault="00CF09FE" w:rsidP="00965E69">
      <w:pPr>
        <w:numPr>
          <w:ilvl w:val="0"/>
          <w:numId w:val="84"/>
        </w:numPr>
        <w:tabs>
          <w:tab w:val="clear" w:pos="360"/>
          <w:tab w:val="num" w:pos="993"/>
        </w:tabs>
        <w:autoSpaceDE w:val="0"/>
        <w:autoSpaceDN w:val="0"/>
        <w:ind w:left="0" w:firstLine="567"/>
        <w:jc w:val="both"/>
      </w:pPr>
      <w:r w:rsidRPr="00E70D68">
        <w:t>сокращаются финансовые риски;</w:t>
      </w:r>
    </w:p>
    <w:p w:rsidR="00CF09FE" w:rsidRPr="00E70D68" w:rsidRDefault="00CF09FE" w:rsidP="00965E69">
      <w:pPr>
        <w:numPr>
          <w:ilvl w:val="0"/>
          <w:numId w:val="84"/>
        </w:numPr>
        <w:tabs>
          <w:tab w:val="clear" w:pos="360"/>
          <w:tab w:val="num" w:pos="993"/>
        </w:tabs>
        <w:autoSpaceDE w:val="0"/>
        <w:autoSpaceDN w:val="0"/>
        <w:ind w:left="0" w:firstLine="567"/>
        <w:jc w:val="both"/>
      </w:pPr>
      <w:r w:rsidRPr="00E70D68">
        <w:t>повышается гибкость в использовании складских площадей (возможность изменения размера и срока их аренды);</w:t>
      </w:r>
    </w:p>
    <w:p w:rsidR="00CF09FE" w:rsidRPr="00E70D68" w:rsidRDefault="00CF09FE" w:rsidP="00965E69">
      <w:pPr>
        <w:numPr>
          <w:ilvl w:val="0"/>
          <w:numId w:val="84"/>
        </w:numPr>
        <w:tabs>
          <w:tab w:val="clear" w:pos="360"/>
          <w:tab w:val="num" w:pos="993"/>
        </w:tabs>
        <w:autoSpaceDE w:val="0"/>
        <w:autoSpaceDN w:val="0"/>
        <w:ind w:left="0" w:firstLine="567"/>
        <w:jc w:val="both"/>
      </w:pPr>
      <w:r w:rsidRPr="00E70D68">
        <w:t>снижается ответственность за поддержание рационального уровня и сохранность зап</w:t>
      </w:r>
      <w:r w:rsidRPr="00E70D68">
        <w:t>а</w:t>
      </w:r>
      <w:r w:rsidRPr="00E70D68">
        <w:t>сов.</w:t>
      </w:r>
    </w:p>
    <w:p w:rsidR="00CF09FE" w:rsidRPr="00E70D68" w:rsidRDefault="00CF09FE" w:rsidP="00CF09FE">
      <w:pPr>
        <w:ind w:firstLine="567"/>
        <w:jc w:val="both"/>
      </w:pPr>
      <w:r w:rsidRPr="00E70D68">
        <w:t xml:space="preserve"> </w:t>
      </w:r>
      <w:r w:rsidRPr="00E70D68">
        <w:rPr>
          <w:b/>
          <w:bCs/>
          <w:i/>
          <w:iCs/>
        </w:rPr>
        <w:t xml:space="preserve">Определение количества складов и размещение складской сети. </w:t>
      </w:r>
      <w:r w:rsidRPr="00E70D68">
        <w:t>Территориальное разм</w:t>
      </w:r>
      <w:r w:rsidRPr="00E70D68">
        <w:t>е</w:t>
      </w:r>
      <w:r w:rsidRPr="00E70D68">
        <w:t>щение складов и их количество определяются мощностью материальных потоков, спросом на рынке сбыта, размерами региона сбыта и концентрацией в нем потребителей, относительным ра</w:t>
      </w:r>
      <w:r w:rsidRPr="00E70D68">
        <w:t>с</w:t>
      </w:r>
      <w:r w:rsidRPr="00E70D68">
        <w:t>положением поставщиков и покупателей и т.д. Малые и средние предприятия, ограничивающие сбыт своей продукции одним или несколькими близлежащими регионами, имеют, как правило, один склад.</w:t>
      </w:r>
    </w:p>
    <w:p w:rsidR="00CF09FE" w:rsidRDefault="00CF09FE" w:rsidP="00CF09FE">
      <w:pPr>
        <w:ind w:firstLine="567"/>
        <w:jc w:val="both"/>
        <w:rPr>
          <w:sz w:val="28"/>
          <w:szCs w:val="28"/>
        </w:rPr>
      </w:pPr>
      <w:r w:rsidRPr="00E70D68">
        <w:t>Увеличение количества складов неизбежно ведет к изменению затрат (рис. 1).</w:t>
      </w:r>
    </w:p>
    <w:p w:rsidR="00CF09FE" w:rsidRPr="00E70D68" w:rsidRDefault="00CF09FE" w:rsidP="00CF09FE">
      <w:pPr>
        <w:pStyle w:val="21"/>
        <w:spacing w:after="0" w:line="240" w:lineRule="auto"/>
        <w:ind w:firstLine="567"/>
        <w:jc w:val="both"/>
      </w:pPr>
    </w:p>
    <w:p w:rsidR="00CF09FE" w:rsidRDefault="00533F30" w:rsidP="00CF09FE">
      <w:pPr>
        <w:spacing w:line="264" w:lineRule="auto"/>
        <w:ind w:firstLine="709"/>
        <w:jc w:val="both"/>
        <w:rPr>
          <w:sz w:val="28"/>
          <w:szCs w:val="28"/>
        </w:rPr>
      </w:pPr>
      <w:r w:rsidRPr="00533F30">
        <w:rPr>
          <w:noProof/>
        </w:rPr>
        <w:pict>
          <v:group id="_x0000_s1307" style="position:absolute;left:0;text-align:left;margin-left:44.3pt;margin-top:1.15pt;width:381.6pt;height:158.4pt;z-index:15" coordorigin="2304,9335" coordsize="7632,3168" o:allowincell="f">
            <v:shape id="_x0000_s1308" type="#_x0000_t202" style="position:absolute;left:2304;top:9335;width:576;height:1296" o:allowincell="f" filled="f" stroked="f">
              <v:textbox style="layout-flow:vertical;mso-layout-flow-alt:bottom-to-top">
                <w:txbxContent>
                  <w:p w:rsidR="00C775F9" w:rsidRDefault="00C775F9" w:rsidP="00CF09FE">
                    <w:pPr>
                      <w:jc w:val="center"/>
                    </w:pPr>
                    <w:r>
                      <w:t xml:space="preserve">Затраты </w:t>
                    </w:r>
                  </w:p>
                </w:txbxContent>
              </v:textbox>
            </v:shape>
            <v:shape id="_x0000_s1309" type="#_x0000_t202" style="position:absolute;left:5472;top:9335;width:3168;height:576" o:allowincell="f" filled="f" stroked="f">
              <v:textbox>
                <w:txbxContent>
                  <w:p w:rsidR="00C775F9" w:rsidRDefault="00C775F9" w:rsidP="00CF09FE">
                    <w:pPr>
                      <w:pStyle w:val="26"/>
                    </w:pPr>
                    <w:r>
                      <w:t>Общие затраты</w:t>
                    </w:r>
                  </w:p>
                </w:txbxContent>
              </v:textbox>
            </v:shape>
            <v:group id="_x0000_s1310" style="position:absolute;left:3024;top:9479;width:6912;height:3024" coordorigin="3024,9479" coordsize="6912,3024" o:allowincell="f">
              <v:line id="_x0000_s1311" style="position:absolute;flip:y" from="3024,9479" to="3024,11927" o:allowincell="f">
                <v:stroke endarrow="block"/>
              </v:line>
              <v:line id="_x0000_s1312" style="position:absolute" from="3024,11927" to="7344,11927" o:allowincell="f">
                <v:stroke endarrow="block"/>
              </v:line>
              <v:shape id="_x0000_s1313" style="position:absolute;left:3474;top:9869;width:3294;height:1770" coordsize="3294,1770" o:allowincell="f" path="m,l75,420,300,810r285,345l855,1395r315,195l1455,1710r360,60l3294,1770e" filled="f" strokeweight="2.25pt">
                <v:path arrowok="t"/>
              </v:shape>
              <v:shape id="_x0000_s1314" style="position:absolute;left:3456;top:10055;width:2448;height:1728" coordsize="2448,1728" o:allowincell="f" path="m,1728l333,1389,633,1149,918,909,1188,729,1548,489,1953,204,2448,e" filled="f" strokeweight="2.25pt">
                <v:path arrowok="t"/>
              </v:shape>
              <v:shape id="_x0000_s1315" style="position:absolute;left:3312;top:9911;width:2304;height:1728" coordsize="2304,1728" o:allowincell="f" path="m,1728l312,1398,642,1098,987,843,1302,588,1617,363,1857,198,2304,e" filled="f" strokeweight="2.25pt">
                <v:path arrowok="t"/>
              </v:shape>
              <v:line id="_x0000_s1316" style="position:absolute" from="3312,10055" to="6768,10919" o:allowincell="f" strokeweight="2.25pt"/>
              <v:shape id="_x0000_s1317" style="position:absolute;left:3534;top:9689;width:1935;height:405" coordsize="1935,405" o:allowincell="f" path="m,l180,180r180,75l555,315r225,75l1050,405r225,-60l1605,255,1935,75e" filled="f" strokeweight="2.25pt">
                <v:path arrowok="t"/>
              </v:shape>
              <v:shape id="_x0000_s1318" type="#_x0000_t202" style="position:absolute;left:6480;top:11927;width:3168;height:576" o:allowincell="f" filled="f" stroked="f">
                <v:textbox>
                  <w:txbxContent>
                    <w:p w:rsidR="00C775F9" w:rsidRDefault="00C775F9" w:rsidP="00CF09FE">
                      <w:r>
                        <w:t>Количество складов</w:t>
                      </w:r>
                    </w:p>
                  </w:txbxContent>
                </v:textbox>
              </v:shape>
              <v:shape id="_x0000_s1319" type="#_x0000_t202" style="position:absolute;left:5904;top:9911;width:3168;height:576" o:allowincell="f" filled="f" stroked="f">
                <v:textbox>
                  <w:txbxContent>
                    <w:p w:rsidR="00C775F9" w:rsidRDefault="00C775F9" w:rsidP="00CF09FE">
                      <w:r>
                        <w:t>Затраты на хранение</w:t>
                      </w:r>
                    </w:p>
                  </w:txbxContent>
                </v:textbox>
              </v:shape>
              <v:shape id="_x0000_s1320" type="#_x0000_t202" style="position:absolute;left:5616;top:9623;width:4176;height:576" o:allowincell="f" filled="f" stroked="f">
                <v:textbox>
                  <w:txbxContent>
                    <w:p w:rsidR="00C775F9" w:rsidRDefault="00C775F9" w:rsidP="00CF09FE">
                      <w:r>
                        <w:t>Затраты на содержание складов</w:t>
                      </w:r>
                    </w:p>
                  </w:txbxContent>
                </v:textbox>
              </v:shape>
              <v:shape id="_x0000_s1321" type="#_x0000_t202" style="position:absolute;left:6768;top:10775;width:3168;height:576" o:allowincell="f" filled="f" stroked="f">
                <v:textbox>
                  <w:txbxContent>
                    <w:p w:rsidR="00C775F9" w:rsidRDefault="00C775F9" w:rsidP="00CF09FE">
                      <w:r>
                        <w:t>Транспортные затраты</w:t>
                      </w:r>
                    </w:p>
                  </w:txbxContent>
                </v:textbox>
              </v:shape>
              <v:shape id="_x0000_s1322" type="#_x0000_t202" style="position:absolute;left:6768;top:11207;width:3168;height:864" o:allowincell="f" filled="f" stroked="f">
                <v:textbox>
                  <w:txbxContent>
                    <w:p w:rsidR="00C775F9" w:rsidRDefault="00C775F9" w:rsidP="00CF09FE">
                      <w:r>
                        <w:t>Стоимость упущенных продаж</w:t>
                      </w:r>
                    </w:p>
                  </w:txbxContent>
                </v:textbox>
              </v:shape>
            </v:group>
          </v:group>
        </w:pict>
      </w:r>
    </w:p>
    <w:p w:rsidR="00CF09FE" w:rsidRDefault="00CF09FE" w:rsidP="00CF09FE">
      <w:pPr>
        <w:spacing w:line="264" w:lineRule="auto"/>
        <w:ind w:firstLine="709"/>
        <w:jc w:val="both"/>
        <w:rPr>
          <w:sz w:val="28"/>
          <w:szCs w:val="28"/>
        </w:rPr>
      </w:pPr>
    </w:p>
    <w:p w:rsidR="00CF09FE" w:rsidRDefault="00CF09FE" w:rsidP="00CF09FE">
      <w:pPr>
        <w:spacing w:line="264" w:lineRule="auto"/>
        <w:ind w:firstLine="709"/>
        <w:jc w:val="both"/>
        <w:rPr>
          <w:sz w:val="28"/>
          <w:szCs w:val="28"/>
        </w:rPr>
      </w:pPr>
    </w:p>
    <w:p w:rsidR="00CF09FE" w:rsidRDefault="00CF09FE" w:rsidP="00CF09FE">
      <w:pPr>
        <w:spacing w:line="264" w:lineRule="auto"/>
        <w:ind w:firstLine="709"/>
        <w:jc w:val="both"/>
        <w:rPr>
          <w:sz w:val="28"/>
          <w:szCs w:val="28"/>
        </w:rPr>
      </w:pPr>
    </w:p>
    <w:p w:rsidR="00CF09FE" w:rsidRDefault="00CF09FE" w:rsidP="00CF09FE">
      <w:pPr>
        <w:spacing w:line="264" w:lineRule="auto"/>
        <w:ind w:firstLine="709"/>
        <w:jc w:val="both"/>
        <w:rPr>
          <w:sz w:val="28"/>
          <w:szCs w:val="28"/>
        </w:rPr>
      </w:pPr>
    </w:p>
    <w:p w:rsidR="00CF09FE" w:rsidRDefault="00CF09FE" w:rsidP="00CF09FE">
      <w:pPr>
        <w:spacing w:line="264" w:lineRule="auto"/>
        <w:ind w:firstLine="709"/>
        <w:jc w:val="both"/>
        <w:rPr>
          <w:sz w:val="28"/>
          <w:szCs w:val="28"/>
        </w:rPr>
      </w:pPr>
    </w:p>
    <w:p w:rsidR="00CF09FE" w:rsidRDefault="00CF09FE" w:rsidP="00CF09FE">
      <w:pPr>
        <w:spacing w:line="264" w:lineRule="auto"/>
        <w:ind w:firstLine="709"/>
        <w:jc w:val="both"/>
        <w:rPr>
          <w:sz w:val="28"/>
          <w:szCs w:val="28"/>
        </w:rPr>
      </w:pPr>
    </w:p>
    <w:p w:rsidR="00CF09FE" w:rsidRDefault="00CF09FE" w:rsidP="00CF09FE">
      <w:pPr>
        <w:spacing w:line="264" w:lineRule="auto"/>
        <w:ind w:firstLine="709"/>
        <w:jc w:val="both"/>
        <w:rPr>
          <w:sz w:val="28"/>
          <w:szCs w:val="28"/>
        </w:rPr>
      </w:pPr>
    </w:p>
    <w:p w:rsidR="00CF09FE" w:rsidRDefault="00CF09FE" w:rsidP="00CF09FE">
      <w:pPr>
        <w:spacing w:line="276" w:lineRule="auto"/>
      </w:pPr>
      <w:r>
        <w:rPr>
          <w:sz w:val="28"/>
          <w:szCs w:val="28"/>
        </w:rPr>
        <w:t xml:space="preserve">                </w:t>
      </w:r>
      <w:r w:rsidRPr="00B34DBE">
        <w:t xml:space="preserve">Рис. 1. Соотношение общих затрат и количества складов в логистической цепи </w:t>
      </w:r>
    </w:p>
    <w:p w:rsidR="00CF09FE" w:rsidRDefault="00CF09FE" w:rsidP="00CF09FE">
      <w:pPr>
        <w:pStyle w:val="21"/>
        <w:spacing w:after="0" w:line="240" w:lineRule="auto"/>
      </w:pPr>
      <w:r>
        <w:t xml:space="preserve">         </w:t>
      </w:r>
      <w:r w:rsidRPr="00E70D68">
        <w:t>Как видно на представленном графике, при увеличении числа складов в логистической си</w:t>
      </w:r>
      <w:r w:rsidRPr="00E70D68">
        <w:t>с</w:t>
      </w:r>
      <w:r w:rsidRPr="00E70D68">
        <w:t>теме уменьшаются транспортные затраты на доставку со склада конечному потребителю; одн</w:t>
      </w:r>
      <w:r w:rsidRPr="00E70D68">
        <w:t>о</w:t>
      </w:r>
      <w:r w:rsidRPr="00E70D68">
        <w:t>временно происходит увеличение расходов на содержание складов и хранение запасов в связи с ростом процента на капитал, вложенный в запасы. Максимальное приближение складов к потр</w:t>
      </w:r>
      <w:r w:rsidRPr="00E70D68">
        <w:t>е</w:t>
      </w:r>
      <w:r w:rsidRPr="00E70D68">
        <w:t>бителям дает возможность более четко и точно реагировать на изменение их требований, что п</w:t>
      </w:r>
      <w:r w:rsidRPr="00E70D68">
        <w:t>о</w:t>
      </w:r>
      <w:r w:rsidRPr="00E70D68">
        <w:t>зволяет сократить потери от упущенных продаж.</w:t>
      </w:r>
      <w:r w:rsidRPr="003942F7">
        <w:t xml:space="preserve"> </w:t>
      </w:r>
    </w:p>
    <w:p w:rsidR="00CF09FE" w:rsidRPr="00E70D68" w:rsidRDefault="00CF09FE" w:rsidP="00CF09FE">
      <w:pPr>
        <w:pStyle w:val="23"/>
        <w:jc w:val="both"/>
        <w:rPr>
          <w:sz w:val="24"/>
          <w:szCs w:val="24"/>
        </w:rPr>
      </w:pPr>
      <w:r w:rsidRPr="00E70D68">
        <w:rPr>
          <w:sz w:val="24"/>
          <w:szCs w:val="24"/>
        </w:rPr>
        <w:t>Принимая решение о количестве складов, предприятие должно исходить из условия минимизации общих суммарных издержек обращения.</w:t>
      </w:r>
    </w:p>
    <w:p w:rsidR="00CF09FE" w:rsidRPr="00E70D68" w:rsidRDefault="00CF09FE" w:rsidP="00CF09FE">
      <w:pPr>
        <w:ind w:firstLine="567"/>
        <w:jc w:val="both"/>
      </w:pPr>
      <w:r w:rsidRPr="00E70D68">
        <w:t>На практике используются два варианта формирования и размещения складской сети – це</w:t>
      </w:r>
      <w:r w:rsidRPr="00E70D68">
        <w:t>н</w:t>
      </w:r>
      <w:r w:rsidRPr="00E70D68">
        <w:t>трализованная система складов и децентрализованная.</w:t>
      </w:r>
    </w:p>
    <w:p w:rsidR="00CF09FE" w:rsidRPr="00E70D68" w:rsidRDefault="00CF09FE" w:rsidP="00CF09FE">
      <w:pPr>
        <w:ind w:firstLine="567"/>
        <w:jc w:val="both"/>
      </w:pPr>
      <w:r w:rsidRPr="00E70D68">
        <w:rPr>
          <w:i/>
          <w:iCs/>
        </w:rPr>
        <w:t>Централизованная система</w:t>
      </w:r>
      <w:r w:rsidRPr="00E70D68">
        <w:t xml:space="preserve"> складирования включает в себя один крупный центральный склад, где накапливается основная часть запасов и филиальные склады ( в их числе и склады о</w:t>
      </w:r>
      <w:r w:rsidRPr="00E70D68">
        <w:t>б</w:t>
      </w:r>
      <w:r w:rsidRPr="00E70D68">
        <w:t xml:space="preserve">щего пользования), располагающиеся в регионах сбыта. В </w:t>
      </w:r>
      <w:r w:rsidRPr="00E70D68">
        <w:rPr>
          <w:i/>
          <w:iCs/>
        </w:rPr>
        <w:t>децентрализованной систем</w:t>
      </w:r>
      <w:r w:rsidRPr="00E70D68">
        <w:t xml:space="preserve"> основная часть запасов концентрируется в сети складов, рассредоточенных в различных регионах в неп</w:t>
      </w:r>
      <w:r w:rsidRPr="00E70D68">
        <w:t>о</w:t>
      </w:r>
      <w:r w:rsidRPr="00E70D68">
        <w:lastRenderedPageBreak/>
        <w:t>средственной близости от потребителя. Такая схема размещения складов наиболее целесообразна в системе распределения, где основным клиентом выступает розничная сеть, осуществляющая з</w:t>
      </w:r>
      <w:r w:rsidRPr="00E70D68">
        <w:t>а</w:t>
      </w:r>
      <w:r w:rsidRPr="00E70D68">
        <w:t>казы мелкими партиями, но с более частой периодичностью поставки.</w:t>
      </w:r>
    </w:p>
    <w:p w:rsidR="00CF09FE" w:rsidRPr="00E70D68" w:rsidRDefault="00CF09FE" w:rsidP="00CF09FE">
      <w:pPr>
        <w:ind w:firstLine="567"/>
        <w:jc w:val="both"/>
      </w:pPr>
      <w:r w:rsidRPr="00E70D68">
        <w:rPr>
          <w:b/>
          <w:bCs/>
          <w:i/>
          <w:iCs/>
        </w:rPr>
        <w:t>Расчет складских площадей.</w:t>
      </w:r>
      <w:r w:rsidRPr="00E70D68">
        <w:t xml:space="preserve"> </w:t>
      </w:r>
      <w:r w:rsidRPr="00E70D68">
        <w:rPr>
          <w:i/>
          <w:iCs/>
        </w:rPr>
        <w:t>Основным показателем</w:t>
      </w:r>
      <w:r w:rsidRPr="00E70D68">
        <w:t>, характеризующим то или иное скла</w:t>
      </w:r>
      <w:r w:rsidRPr="00E70D68">
        <w:t>д</w:t>
      </w:r>
      <w:r w:rsidRPr="00E70D68">
        <w:t xml:space="preserve">ское помещение, </w:t>
      </w:r>
      <w:r w:rsidRPr="00E70D68">
        <w:rPr>
          <w:i/>
          <w:iCs/>
        </w:rPr>
        <w:t>является размер общей площади склада</w:t>
      </w:r>
      <w:r w:rsidRPr="00E70D68">
        <w:t>.</w:t>
      </w:r>
    </w:p>
    <w:p w:rsidR="00CF09FE" w:rsidRPr="00E70D68" w:rsidRDefault="00CF09FE" w:rsidP="00CF09FE">
      <w:pPr>
        <w:ind w:firstLine="567"/>
        <w:jc w:val="both"/>
      </w:pPr>
      <w:r w:rsidRPr="00E70D68">
        <w:t>Площадь склада подразделяется на следующие составляющие:</w:t>
      </w:r>
    </w:p>
    <w:p w:rsidR="00CF09FE" w:rsidRPr="00E70D68" w:rsidRDefault="00CF09FE" w:rsidP="00965E69">
      <w:pPr>
        <w:numPr>
          <w:ilvl w:val="0"/>
          <w:numId w:val="85"/>
        </w:numPr>
        <w:tabs>
          <w:tab w:val="clear" w:pos="360"/>
          <w:tab w:val="num" w:pos="993"/>
        </w:tabs>
        <w:autoSpaceDE w:val="0"/>
        <w:autoSpaceDN w:val="0"/>
        <w:ind w:left="0" w:firstLine="567"/>
        <w:jc w:val="both"/>
      </w:pPr>
      <w:r w:rsidRPr="00E70D68">
        <w:rPr>
          <w:i/>
          <w:iCs/>
        </w:rPr>
        <w:t>грузовую или полную</w:t>
      </w:r>
      <w:r w:rsidRPr="00E70D68">
        <w:t>, занятую непосредственно материальными ценностями или устро</w:t>
      </w:r>
      <w:r w:rsidRPr="00E70D68">
        <w:t>й</w:t>
      </w:r>
      <w:r w:rsidRPr="00E70D68">
        <w:t>ствами для их хранения;</w:t>
      </w:r>
    </w:p>
    <w:p w:rsidR="00CF09FE" w:rsidRPr="00E70D68" w:rsidRDefault="00CF09FE" w:rsidP="00965E69">
      <w:pPr>
        <w:numPr>
          <w:ilvl w:val="0"/>
          <w:numId w:val="85"/>
        </w:numPr>
        <w:tabs>
          <w:tab w:val="clear" w:pos="360"/>
          <w:tab w:val="num" w:pos="993"/>
        </w:tabs>
        <w:autoSpaceDE w:val="0"/>
        <w:autoSpaceDN w:val="0"/>
        <w:ind w:left="0" w:firstLine="567"/>
        <w:jc w:val="both"/>
      </w:pPr>
      <w:r w:rsidRPr="00E70D68">
        <w:rPr>
          <w:i/>
          <w:iCs/>
        </w:rPr>
        <w:t xml:space="preserve">оперативную, </w:t>
      </w:r>
      <w:r w:rsidRPr="00E70D68">
        <w:t>занятую приемными, сортировочными, комплектовочными и отпускными площадками, а также штабелями и стеллажами;</w:t>
      </w:r>
    </w:p>
    <w:p w:rsidR="00CF09FE" w:rsidRPr="00E70D68" w:rsidRDefault="00CF09FE" w:rsidP="00965E69">
      <w:pPr>
        <w:numPr>
          <w:ilvl w:val="0"/>
          <w:numId w:val="85"/>
        </w:numPr>
        <w:tabs>
          <w:tab w:val="clear" w:pos="360"/>
          <w:tab w:val="num" w:pos="993"/>
        </w:tabs>
        <w:autoSpaceDE w:val="0"/>
        <w:autoSpaceDN w:val="0"/>
        <w:ind w:left="0" w:firstLine="567"/>
        <w:jc w:val="both"/>
      </w:pPr>
      <w:r w:rsidRPr="00E70D68">
        <w:t>конструктивную, занятую перегородками, колоннами, лестницами и т.п.</w:t>
      </w:r>
    </w:p>
    <w:p w:rsidR="00CF09FE" w:rsidRPr="00E70D68" w:rsidRDefault="00CF09FE" w:rsidP="00965E69">
      <w:pPr>
        <w:numPr>
          <w:ilvl w:val="0"/>
          <w:numId w:val="85"/>
        </w:numPr>
        <w:tabs>
          <w:tab w:val="clear" w:pos="360"/>
          <w:tab w:val="num" w:pos="993"/>
        </w:tabs>
        <w:autoSpaceDE w:val="0"/>
        <w:autoSpaceDN w:val="0"/>
        <w:ind w:left="0" w:firstLine="567"/>
        <w:jc w:val="both"/>
      </w:pPr>
      <w:r w:rsidRPr="00E70D68">
        <w:rPr>
          <w:i/>
          <w:iCs/>
        </w:rPr>
        <w:t>служебную</w:t>
      </w:r>
      <w:r w:rsidRPr="00E70D68">
        <w:t>, занятую под конторы и бытовые помещения.</w:t>
      </w:r>
    </w:p>
    <w:p w:rsidR="00CF09FE" w:rsidRPr="00E70D68" w:rsidRDefault="00CF09FE" w:rsidP="00CF09FE">
      <w:pPr>
        <w:pStyle w:val="21"/>
        <w:spacing w:after="0" w:line="240" w:lineRule="auto"/>
        <w:ind w:firstLine="567"/>
        <w:jc w:val="both"/>
      </w:pPr>
      <w:r w:rsidRPr="00E70D68">
        <w:t>Определение размера площади склада может производиться двумя методами:</w:t>
      </w:r>
    </w:p>
    <w:p w:rsidR="00CF09FE" w:rsidRPr="00E70D68" w:rsidRDefault="00CF09FE" w:rsidP="00965E69">
      <w:pPr>
        <w:numPr>
          <w:ilvl w:val="0"/>
          <w:numId w:val="86"/>
        </w:numPr>
        <w:autoSpaceDE w:val="0"/>
        <w:autoSpaceDN w:val="0"/>
        <w:ind w:left="0" w:firstLine="567"/>
        <w:jc w:val="both"/>
      </w:pPr>
      <w:r w:rsidRPr="00E70D68">
        <w:t>по удельным нагрузкам;</w:t>
      </w:r>
    </w:p>
    <w:p w:rsidR="00CF09FE" w:rsidRPr="00E70D68" w:rsidRDefault="00CF09FE" w:rsidP="00965E69">
      <w:pPr>
        <w:numPr>
          <w:ilvl w:val="0"/>
          <w:numId w:val="86"/>
        </w:numPr>
        <w:autoSpaceDE w:val="0"/>
        <w:autoSpaceDN w:val="0"/>
        <w:ind w:left="0" w:firstLine="567"/>
        <w:jc w:val="both"/>
      </w:pPr>
      <w:r w:rsidRPr="00E70D68">
        <w:t>с помощью объемных измерителей.</w:t>
      </w:r>
    </w:p>
    <w:p w:rsidR="00CF09FE" w:rsidRPr="00E70D68" w:rsidRDefault="00CF09FE" w:rsidP="00CF09FE">
      <w:pPr>
        <w:pStyle w:val="21"/>
        <w:spacing w:after="0" w:line="240" w:lineRule="auto"/>
        <w:ind w:firstLine="567"/>
        <w:jc w:val="both"/>
      </w:pPr>
      <w:r w:rsidRPr="00E70D68">
        <w:t>По первому методу размер полезной площади определяется по формуле</w:t>
      </w:r>
    </w:p>
    <w:p w:rsidR="00CF09FE" w:rsidRPr="00E70D68" w:rsidRDefault="00CF09FE" w:rsidP="00CF09FE">
      <w:pPr>
        <w:pStyle w:val="21"/>
        <w:spacing w:after="0" w:line="240" w:lineRule="auto"/>
        <w:ind w:firstLine="567"/>
        <w:jc w:val="both"/>
      </w:pPr>
    </w:p>
    <w:p w:rsidR="00CF09FE" w:rsidRDefault="00CF09FE" w:rsidP="00CF09FE">
      <w:pPr>
        <w:spacing w:line="264" w:lineRule="auto"/>
        <w:ind w:firstLine="709"/>
        <w:jc w:val="center"/>
      </w:pPr>
      <w:r w:rsidRPr="00C47E0C">
        <w:rPr>
          <w:position w:val="-38"/>
          <w:sz w:val="28"/>
          <w:szCs w:val="28"/>
        </w:rPr>
        <w:object w:dxaOrig="1560" w:dyaOrig="840">
          <v:shape id="_x0000_i1047" type="#_x0000_t75" style="width:77.85pt;height:41.85pt" o:ole="" fillcolor="window">
            <v:imagedata r:id="rId31" o:title=""/>
          </v:shape>
          <o:OLEObject Type="Embed" ProgID="Equation.3" ShapeID="_x0000_i1047" DrawAspect="Content" ObjectID="_1411547990" r:id="rId55"/>
        </w:object>
      </w:r>
      <w:r>
        <w:rPr>
          <w:sz w:val="28"/>
          <w:szCs w:val="28"/>
        </w:rPr>
        <w:t xml:space="preserve">, </w:t>
      </w:r>
      <w:r w:rsidRPr="003D2723">
        <w:t xml:space="preserve">где </w:t>
      </w:r>
    </w:p>
    <w:p w:rsidR="00CF09FE" w:rsidRDefault="00CF09FE" w:rsidP="00CF09FE">
      <w:pPr>
        <w:spacing w:line="264" w:lineRule="auto"/>
        <w:ind w:firstLine="709"/>
      </w:pPr>
      <w:r w:rsidRPr="003D2723">
        <w:rPr>
          <w:lang w:val="en-US"/>
        </w:rPr>
        <w:t>S</w:t>
      </w:r>
      <w:r w:rsidRPr="003D2723">
        <w:rPr>
          <w:vertAlign w:val="subscript"/>
        </w:rPr>
        <w:t>пол</w:t>
      </w:r>
      <w:r w:rsidRPr="003D2723">
        <w:t xml:space="preserve"> – полезная площадь склада, м</w:t>
      </w:r>
      <w:r w:rsidRPr="003D2723">
        <w:rPr>
          <w:vertAlign w:val="superscript"/>
        </w:rPr>
        <w:t>2</w:t>
      </w:r>
      <w:r w:rsidRPr="003D2723">
        <w:t xml:space="preserve">; </w:t>
      </w:r>
    </w:p>
    <w:p w:rsidR="00CF09FE" w:rsidRDefault="00CF09FE" w:rsidP="00CF09FE">
      <w:pPr>
        <w:spacing w:line="264" w:lineRule="auto"/>
        <w:ind w:firstLine="709"/>
      </w:pPr>
      <w:r w:rsidRPr="003D2723">
        <w:rPr>
          <w:lang w:val="en-US"/>
        </w:rPr>
        <w:t>Z</w:t>
      </w:r>
      <w:r w:rsidRPr="003D2723">
        <w:rPr>
          <w:vertAlign w:val="subscript"/>
          <w:lang w:val="en-US"/>
        </w:rPr>
        <w:t>max</w:t>
      </w:r>
      <w:r w:rsidRPr="003D2723">
        <w:t xml:space="preserve"> – максимальный размер запасов, подлежащих хранению, т; </w:t>
      </w:r>
    </w:p>
    <w:p w:rsidR="00CF09FE" w:rsidRDefault="00CF09FE" w:rsidP="00CF09FE">
      <w:pPr>
        <w:spacing w:line="264" w:lineRule="auto"/>
        <w:ind w:firstLine="709"/>
      </w:pPr>
      <w:r w:rsidRPr="003D2723">
        <w:rPr>
          <w:lang w:val="en-US"/>
        </w:rPr>
        <w:t>q</w:t>
      </w:r>
      <w:r w:rsidRPr="003D2723">
        <w:rPr>
          <w:vertAlign w:val="subscript"/>
        </w:rPr>
        <w:t xml:space="preserve">доп – </w:t>
      </w:r>
      <w:r w:rsidRPr="003D2723">
        <w:t>допустимая нагрузка на 1 м</w:t>
      </w:r>
      <w:r w:rsidRPr="003D2723">
        <w:rPr>
          <w:vertAlign w:val="superscript"/>
        </w:rPr>
        <w:t>2</w:t>
      </w:r>
      <w:r w:rsidRPr="003D2723">
        <w:t xml:space="preserve"> полезной площади склада, т.</w:t>
      </w:r>
    </w:p>
    <w:p w:rsidR="00CF09FE" w:rsidRPr="003D2723" w:rsidRDefault="00CF09FE" w:rsidP="00CF09FE">
      <w:pPr>
        <w:spacing w:line="264" w:lineRule="auto"/>
        <w:ind w:firstLine="709"/>
      </w:pPr>
      <w:r>
        <w:t xml:space="preserve"> </w:t>
      </w:r>
      <w:r w:rsidRPr="003D2723">
        <w:t xml:space="preserve">В этом случае общая площадь </w:t>
      </w:r>
      <w:r w:rsidRPr="003D2723">
        <w:rPr>
          <w:lang w:val="en-US"/>
        </w:rPr>
        <w:t>S</w:t>
      </w:r>
      <w:r w:rsidRPr="003D2723">
        <w:rPr>
          <w:vertAlign w:val="subscript"/>
        </w:rPr>
        <w:t>общ</w:t>
      </w:r>
      <w:r w:rsidRPr="003D2723">
        <w:t xml:space="preserve"> определяется по формуле</w:t>
      </w:r>
    </w:p>
    <w:p w:rsidR="00CF09FE" w:rsidRDefault="00CF09FE" w:rsidP="00CF09FE">
      <w:pPr>
        <w:spacing w:line="264" w:lineRule="auto"/>
        <w:ind w:left="567"/>
        <w:rPr>
          <w:sz w:val="28"/>
          <w:szCs w:val="28"/>
        </w:rPr>
      </w:pPr>
    </w:p>
    <w:p w:rsidR="00CF09FE" w:rsidRPr="003D2723" w:rsidRDefault="00CF09FE" w:rsidP="00CF09FE">
      <w:pPr>
        <w:spacing w:line="264" w:lineRule="auto"/>
        <w:ind w:left="567" w:firstLine="142"/>
        <w:jc w:val="center"/>
      </w:pPr>
      <w:r w:rsidRPr="003D2723">
        <w:rPr>
          <w:position w:val="-36"/>
          <w:sz w:val="28"/>
          <w:szCs w:val="28"/>
        </w:rPr>
        <w:object w:dxaOrig="1480" w:dyaOrig="820">
          <v:shape id="_x0000_i1048" type="#_x0000_t75" style="width:73.65pt;height:41pt" o:ole="" fillcolor="window">
            <v:imagedata r:id="rId33" o:title=""/>
          </v:shape>
          <o:OLEObject Type="Embed" ProgID="Equation.3" ShapeID="_x0000_i1048" DrawAspect="Content" ObjectID="_1411547991" r:id="rId56"/>
        </w:object>
      </w:r>
      <w:r w:rsidRPr="003D2723">
        <w:rPr>
          <w:sz w:val="28"/>
          <w:szCs w:val="28"/>
        </w:rPr>
        <w:t xml:space="preserve">, </w:t>
      </w:r>
      <w:r w:rsidRPr="003D2723">
        <w:t xml:space="preserve">где </w:t>
      </w:r>
    </w:p>
    <w:p w:rsidR="00CF09FE" w:rsidRPr="003D2723" w:rsidRDefault="00CF09FE" w:rsidP="00CF09FE">
      <w:pPr>
        <w:ind w:left="567" w:firstLine="142"/>
        <w:rPr>
          <w:sz w:val="28"/>
          <w:szCs w:val="28"/>
        </w:rPr>
      </w:pPr>
      <w:r w:rsidRPr="003D2723">
        <w:t xml:space="preserve"> К</w:t>
      </w:r>
      <w:r w:rsidRPr="003D2723">
        <w:rPr>
          <w:vertAlign w:val="subscript"/>
        </w:rPr>
        <w:t>и</w:t>
      </w:r>
      <w:r w:rsidRPr="003D2723">
        <w:t xml:space="preserve"> – коэффициент использования общей площади склада.</w:t>
      </w:r>
    </w:p>
    <w:p w:rsidR="00CF09FE" w:rsidRPr="003D2723" w:rsidRDefault="00CF09FE" w:rsidP="00CF09FE">
      <w:pPr>
        <w:pStyle w:val="21"/>
        <w:spacing w:after="0" w:line="240" w:lineRule="auto"/>
        <w:ind w:firstLine="567"/>
      </w:pPr>
      <w:r w:rsidRPr="003D2723">
        <w:t>Второй метод является более точным. Полезная площадь склада опреде</w:t>
      </w:r>
      <w:r>
        <w:t xml:space="preserve">ляется по </w:t>
      </w:r>
      <w:r w:rsidRPr="003D2723">
        <w:t>формуле</w:t>
      </w:r>
    </w:p>
    <w:p w:rsidR="00CF09FE" w:rsidRDefault="00CF09FE" w:rsidP="00CF09FE">
      <w:pPr>
        <w:spacing w:line="264" w:lineRule="auto"/>
        <w:ind w:firstLine="709"/>
        <w:jc w:val="center"/>
        <w:rPr>
          <w:sz w:val="28"/>
          <w:szCs w:val="28"/>
        </w:rPr>
      </w:pPr>
      <w:r w:rsidRPr="00C47E0C">
        <w:rPr>
          <w:position w:val="-34"/>
          <w:sz w:val="28"/>
          <w:szCs w:val="28"/>
        </w:rPr>
        <w:object w:dxaOrig="1980" w:dyaOrig="840">
          <v:shape id="_x0000_i1049" type="#_x0000_t75" style="width:98.8pt;height:41.85pt" o:ole="" fillcolor="window">
            <v:imagedata r:id="rId35" o:title=""/>
          </v:shape>
          <o:OLEObject Type="Embed" ProgID="Equation.3" ShapeID="_x0000_i1049" DrawAspect="Content" ObjectID="_1411547992" r:id="rId57"/>
        </w:object>
      </w:r>
      <w:r>
        <w:rPr>
          <w:sz w:val="28"/>
          <w:szCs w:val="28"/>
        </w:rPr>
        <w:t xml:space="preserve">, где </w:t>
      </w:r>
    </w:p>
    <w:p w:rsidR="00CF09FE" w:rsidRPr="003D2723" w:rsidRDefault="00CF09FE" w:rsidP="00CF09FE">
      <w:pPr>
        <w:jc w:val="both"/>
      </w:pPr>
      <w:r>
        <w:rPr>
          <w:sz w:val="28"/>
          <w:szCs w:val="28"/>
        </w:rPr>
        <w:t xml:space="preserve">       </w:t>
      </w:r>
      <w:r w:rsidRPr="003D2723">
        <w:rPr>
          <w:lang w:val="en-US"/>
        </w:rPr>
        <w:t>n</w:t>
      </w:r>
      <w:r w:rsidRPr="003D2723">
        <w:rPr>
          <w:vertAlign w:val="subscript"/>
        </w:rPr>
        <w:t>ст</w:t>
      </w:r>
      <w:r w:rsidRPr="003D2723">
        <w:t xml:space="preserve"> – количество </w:t>
      </w:r>
      <w:r w:rsidRPr="003D2723">
        <w:rPr>
          <w:lang w:val="en-US"/>
        </w:rPr>
        <w:t>i</w:t>
      </w:r>
      <w:r w:rsidRPr="003D2723">
        <w:t>-</w:t>
      </w:r>
      <w:r w:rsidRPr="003D2723">
        <w:rPr>
          <w:lang w:val="en-US"/>
        </w:rPr>
        <w:t>x</w:t>
      </w:r>
      <w:r w:rsidRPr="003D2723">
        <w:t xml:space="preserve"> стеллажей для хранения, шт; </w:t>
      </w:r>
    </w:p>
    <w:p w:rsidR="00CF09FE" w:rsidRPr="003D2723" w:rsidRDefault="00CF09FE" w:rsidP="00CF09FE">
      <w:pPr>
        <w:jc w:val="both"/>
      </w:pPr>
      <w:r w:rsidRPr="003D2723">
        <w:t xml:space="preserve">       </w:t>
      </w:r>
      <w:r w:rsidRPr="003D2723">
        <w:rPr>
          <w:lang w:val="en-US"/>
        </w:rPr>
        <w:t>m</w:t>
      </w:r>
      <w:r w:rsidRPr="003D2723">
        <w:t xml:space="preserve"> – количество видов стеллажей, группа; </w:t>
      </w:r>
    </w:p>
    <w:p w:rsidR="00CF09FE" w:rsidRPr="003D2723" w:rsidRDefault="00CF09FE" w:rsidP="00CF09FE">
      <w:pPr>
        <w:jc w:val="both"/>
      </w:pPr>
      <w:r w:rsidRPr="003D2723">
        <w:t xml:space="preserve">       </w:t>
      </w:r>
      <w:r w:rsidRPr="003D2723">
        <w:rPr>
          <w:lang w:val="en-US"/>
        </w:rPr>
        <w:t>S</w:t>
      </w:r>
      <w:r w:rsidRPr="003D2723">
        <w:rPr>
          <w:vertAlign w:val="subscript"/>
        </w:rPr>
        <w:t>ст</w:t>
      </w:r>
      <w:r w:rsidRPr="003D2723">
        <w:t xml:space="preserve"> – площадь, занимаемая одним стеллажом, м</w:t>
      </w:r>
      <w:r w:rsidRPr="003D2723">
        <w:rPr>
          <w:vertAlign w:val="superscript"/>
        </w:rPr>
        <w:t>2</w:t>
      </w:r>
      <w:r w:rsidRPr="003D2723">
        <w:t>.</w:t>
      </w:r>
    </w:p>
    <w:p w:rsidR="00CF09FE" w:rsidRDefault="00CF09FE" w:rsidP="00CF09FE">
      <w:pPr>
        <w:spacing w:line="264" w:lineRule="auto"/>
        <w:jc w:val="both"/>
        <w:rPr>
          <w:sz w:val="28"/>
          <w:szCs w:val="28"/>
        </w:rPr>
      </w:pPr>
    </w:p>
    <w:p w:rsidR="00CF09FE" w:rsidRDefault="00CF09FE" w:rsidP="00CF09FE">
      <w:pPr>
        <w:spacing w:line="264" w:lineRule="auto"/>
        <w:jc w:val="center"/>
        <w:rPr>
          <w:sz w:val="28"/>
          <w:szCs w:val="28"/>
        </w:rPr>
      </w:pPr>
      <w:r w:rsidRPr="00C47E0C">
        <w:rPr>
          <w:position w:val="-40"/>
          <w:sz w:val="28"/>
          <w:szCs w:val="28"/>
        </w:rPr>
        <w:object w:dxaOrig="1380" w:dyaOrig="920">
          <v:shape id="_x0000_i1050" type="#_x0000_t75" style="width:69.5pt;height:46.05pt" o:ole="" fillcolor="window">
            <v:imagedata r:id="rId37" o:title=""/>
          </v:shape>
          <o:OLEObject Type="Embed" ProgID="Equation.3" ShapeID="_x0000_i1050" DrawAspect="Content" ObjectID="_1411547993" r:id="rId58"/>
        </w:object>
      </w:r>
      <w:r>
        <w:rPr>
          <w:sz w:val="28"/>
          <w:szCs w:val="28"/>
        </w:rPr>
        <w:t xml:space="preserve">, где </w:t>
      </w:r>
    </w:p>
    <w:p w:rsidR="00CF09FE" w:rsidRPr="003D2723" w:rsidRDefault="00CF09FE" w:rsidP="00CF09FE">
      <w:pPr>
        <w:tabs>
          <w:tab w:val="left" w:pos="426"/>
        </w:tabs>
        <w:ind w:left="426"/>
        <w:jc w:val="both"/>
      </w:pPr>
      <w:r>
        <w:t xml:space="preserve"> </w:t>
      </w:r>
      <w:r w:rsidRPr="003D2723">
        <w:rPr>
          <w:lang w:val="en-US"/>
        </w:rPr>
        <w:t>n</w:t>
      </w:r>
      <w:r w:rsidRPr="003D2723">
        <w:rPr>
          <w:vertAlign w:val="subscript"/>
        </w:rPr>
        <w:t>я о</w:t>
      </w:r>
      <w:r w:rsidRPr="003D2723">
        <w:t xml:space="preserve">–общее количество ячеек стеллажей, потребное для хранения максимального </w:t>
      </w:r>
      <w:r>
        <w:t xml:space="preserve">       </w:t>
      </w:r>
      <w:r w:rsidRPr="003D2723">
        <w:t xml:space="preserve">запаса, шт; </w:t>
      </w:r>
    </w:p>
    <w:p w:rsidR="00CF09FE" w:rsidRPr="003D2723" w:rsidRDefault="00CF09FE" w:rsidP="00CF09FE">
      <w:pPr>
        <w:tabs>
          <w:tab w:val="left" w:pos="426"/>
        </w:tabs>
        <w:ind w:left="426"/>
        <w:jc w:val="both"/>
      </w:pPr>
      <w:r>
        <w:t xml:space="preserve"> </w:t>
      </w:r>
      <w:r w:rsidRPr="003D2723">
        <w:rPr>
          <w:lang w:val="en-US"/>
        </w:rPr>
        <w:t>n</w:t>
      </w:r>
      <w:r w:rsidRPr="003D2723">
        <w:rPr>
          <w:vertAlign w:val="subscript"/>
        </w:rPr>
        <w:t>я ст</w:t>
      </w:r>
      <w:r w:rsidRPr="003D2723">
        <w:t xml:space="preserve"> – количество ячеек в данном стеллаже, шт.</w:t>
      </w:r>
    </w:p>
    <w:p w:rsidR="00CF09FE" w:rsidRDefault="00CF09FE" w:rsidP="00CF09FE">
      <w:pPr>
        <w:tabs>
          <w:tab w:val="left" w:pos="426"/>
        </w:tabs>
        <w:spacing w:line="264" w:lineRule="auto"/>
        <w:ind w:left="426"/>
        <w:jc w:val="center"/>
        <w:rPr>
          <w:sz w:val="28"/>
          <w:szCs w:val="28"/>
        </w:rPr>
      </w:pPr>
    </w:p>
    <w:p w:rsidR="00CF09FE" w:rsidRDefault="00CF09FE" w:rsidP="00CF09FE">
      <w:pPr>
        <w:spacing w:line="264" w:lineRule="auto"/>
        <w:jc w:val="center"/>
        <w:rPr>
          <w:sz w:val="28"/>
          <w:szCs w:val="28"/>
        </w:rPr>
      </w:pPr>
      <w:r w:rsidRPr="00C47E0C">
        <w:rPr>
          <w:position w:val="-40"/>
          <w:sz w:val="28"/>
          <w:szCs w:val="28"/>
        </w:rPr>
        <w:object w:dxaOrig="1640" w:dyaOrig="859">
          <v:shape id="_x0000_i1051" type="#_x0000_t75" style="width:82.05pt;height:42.7pt" o:ole="" fillcolor="window">
            <v:imagedata r:id="rId39" o:title=""/>
          </v:shape>
          <o:OLEObject Type="Embed" ProgID="Equation.3" ShapeID="_x0000_i1051" DrawAspect="Content" ObjectID="_1411547994" r:id="rId59"/>
        </w:object>
      </w:r>
      <w:r>
        <w:rPr>
          <w:sz w:val="28"/>
          <w:szCs w:val="28"/>
        </w:rPr>
        <w:t>, где</w:t>
      </w:r>
    </w:p>
    <w:p w:rsidR="00CF09FE" w:rsidRPr="00DB4152" w:rsidRDefault="00CF09FE" w:rsidP="00CF09FE">
      <w:pPr>
        <w:spacing w:line="264" w:lineRule="auto"/>
        <w:jc w:val="both"/>
      </w:pPr>
      <w:r>
        <w:rPr>
          <w:sz w:val="28"/>
          <w:szCs w:val="28"/>
        </w:rPr>
        <w:t xml:space="preserve">       </w:t>
      </w:r>
      <w:r w:rsidRPr="00DB4152">
        <w:rPr>
          <w:lang w:val="en-US"/>
        </w:rPr>
        <w:t>V</w:t>
      </w:r>
      <w:r w:rsidRPr="00DB4152">
        <w:rPr>
          <w:vertAlign w:val="subscript"/>
        </w:rPr>
        <w:t>я</w:t>
      </w:r>
      <w:r w:rsidRPr="00DB4152">
        <w:t xml:space="preserve"> – объем ячейки стеллажа, м</w:t>
      </w:r>
      <w:r w:rsidRPr="00DB4152">
        <w:rPr>
          <w:vertAlign w:val="superscript"/>
        </w:rPr>
        <w:t>2</w:t>
      </w:r>
      <w:r w:rsidRPr="00DB4152">
        <w:t xml:space="preserve">; </w:t>
      </w:r>
    </w:p>
    <w:p w:rsidR="00CF09FE" w:rsidRPr="00DB4152" w:rsidRDefault="00CF09FE" w:rsidP="00CF09FE">
      <w:pPr>
        <w:spacing w:line="264" w:lineRule="auto"/>
        <w:jc w:val="both"/>
      </w:pPr>
      <w:r w:rsidRPr="00DB4152">
        <w:t xml:space="preserve">        </w:t>
      </w:r>
      <w:r w:rsidRPr="00DB4152">
        <w:sym w:font="Symbol" w:char="F067"/>
      </w:r>
      <w:r w:rsidRPr="00DB4152">
        <w:t xml:space="preserve"> - удельный вес хранимого материала, т/м</w:t>
      </w:r>
      <w:r w:rsidRPr="00DB4152">
        <w:rPr>
          <w:vertAlign w:val="superscript"/>
        </w:rPr>
        <w:t>3</w:t>
      </w:r>
      <w:r w:rsidRPr="00DB4152">
        <w:t xml:space="preserve">; </w:t>
      </w:r>
    </w:p>
    <w:p w:rsidR="00CF09FE" w:rsidRDefault="00CF09FE" w:rsidP="00CF09FE">
      <w:pPr>
        <w:spacing w:line="264" w:lineRule="auto"/>
        <w:jc w:val="both"/>
        <w:rPr>
          <w:sz w:val="28"/>
          <w:szCs w:val="28"/>
        </w:rPr>
      </w:pPr>
      <w:r w:rsidRPr="00DB4152">
        <w:t xml:space="preserve">        </w:t>
      </w:r>
      <w:r w:rsidRPr="00DB4152">
        <w:rPr>
          <w:lang w:val="en-US"/>
        </w:rPr>
        <w:t>k</w:t>
      </w:r>
      <w:r w:rsidRPr="00DB4152">
        <w:rPr>
          <w:vertAlign w:val="subscript"/>
        </w:rPr>
        <w:t>0</w:t>
      </w:r>
      <w:r w:rsidRPr="00DB4152">
        <w:t xml:space="preserve"> – коэффициент заполнения объединения ячейки.</w:t>
      </w:r>
    </w:p>
    <w:p w:rsidR="00CF09FE" w:rsidRPr="003D2723" w:rsidRDefault="00CF09FE" w:rsidP="00CF09FE">
      <w:pPr>
        <w:ind w:firstLine="567"/>
        <w:jc w:val="both"/>
      </w:pPr>
      <w:r w:rsidRPr="003D2723">
        <w:rPr>
          <w:b/>
          <w:bCs/>
        </w:rPr>
        <w:t>5.Оценка работы складов</w:t>
      </w:r>
    </w:p>
    <w:p w:rsidR="00CF09FE" w:rsidRPr="003D2723" w:rsidRDefault="00CF09FE" w:rsidP="00CF09FE">
      <w:pPr>
        <w:pStyle w:val="21"/>
        <w:spacing w:after="0" w:line="240" w:lineRule="auto"/>
        <w:ind w:firstLine="567"/>
        <w:jc w:val="both"/>
      </w:pPr>
      <w:r w:rsidRPr="003D2723">
        <w:t>Оценка работы действующих складов, а также выбор наиболее выгодного варианта стро</w:t>
      </w:r>
      <w:r w:rsidRPr="003D2723">
        <w:t>я</w:t>
      </w:r>
      <w:r w:rsidRPr="003D2723">
        <w:t>щихся и реконструируемых, производится по следующим группам технико-экономических пок</w:t>
      </w:r>
      <w:r w:rsidRPr="003D2723">
        <w:t>а</w:t>
      </w:r>
      <w:r w:rsidRPr="003D2723">
        <w:t>зателей:</w:t>
      </w:r>
    </w:p>
    <w:p w:rsidR="00CF09FE" w:rsidRPr="003D2723" w:rsidRDefault="00CF09FE" w:rsidP="00965E69">
      <w:pPr>
        <w:numPr>
          <w:ilvl w:val="0"/>
          <w:numId w:val="89"/>
        </w:numPr>
        <w:tabs>
          <w:tab w:val="clear" w:pos="1069"/>
          <w:tab w:val="num" w:pos="0"/>
          <w:tab w:val="left" w:pos="993"/>
        </w:tabs>
        <w:autoSpaceDE w:val="0"/>
        <w:autoSpaceDN w:val="0"/>
        <w:ind w:left="0" w:firstLine="567"/>
        <w:jc w:val="both"/>
      </w:pPr>
      <w:r w:rsidRPr="003D2723">
        <w:t>показатели, характеризующие интенсивность работы складов;</w:t>
      </w:r>
    </w:p>
    <w:p w:rsidR="00CF09FE" w:rsidRPr="003D2723" w:rsidRDefault="00CF09FE" w:rsidP="00965E69">
      <w:pPr>
        <w:numPr>
          <w:ilvl w:val="0"/>
          <w:numId w:val="89"/>
        </w:numPr>
        <w:tabs>
          <w:tab w:val="clear" w:pos="1069"/>
          <w:tab w:val="num" w:pos="0"/>
          <w:tab w:val="left" w:pos="993"/>
        </w:tabs>
        <w:autoSpaceDE w:val="0"/>
        <w:autoSpaceDN w:val="0"/>
        <w:ind w:left="0" w:firstLine="567"/>
        <w:jc w:val="both"/>
      </w:pPr>
      <w:r w:rsidRPr="003D2723">
        <w:t>показатели, характеризующие эффективность использования складских объемов и пл</w:t>
      </w:r>
      <w:r w:rsidRPr="003D2723">
        <w:t>о</w:t>
      </w:r>
      <w:r w:rsidRPr="003D2723">
        <w:t>щадей;</w:t>
      </w:r>
    </w:p>
    <w:p w:rsidR="00CF09FE" w:rsidRPr="003D2723" w:rsidRDefault="00CF09FE" w:rsidP="00965E69">
      <w:pPr>
        <w:numPr>
          <w:ilvl w:val="0"/>
          <w:numId w:val="89"/>
        </w:numPr>
        <w:tabs>
          <w:tab w:val="clear" w:pos="1069"/>
          <w:tab w:val="num" w:pos="0"/>
          <w:tab w:val="left" w:pos="993"/>
        </w:tabs>
        <w:autoSpaceDE w:val="0"/>
        <w:autoSpaceDN w:val="0"/>
        <w:ind w:left="0" w:firstLine="567"/>
        <w:jc w:val="both"/>
      </w:pPr>
      <w:r w:rsidRPr="003D2723">
        <w:t>показатели, характеризующие степень синхронизации складских работ.</w:t>
      </w:r>
    </w:p>
    <w:p w:rsidR="00CF09FE" w:rsidRPr="003D2723" w:rsidRDefault="00CF09FE" w:rsidP="00CF09FE">
      <w:pPr>
        <w:tabs>
          <w:tab w:val="num" w:pos="0"/>
          <w:tab w:val="left" w:pos="993"/>
        </w:tabs>
        <w:ind w:firstLine="567"/>
        <w:jc w:val="both"/>
      </w:pPr>
      <w:r w:rsidRPr="003D2723">
        <w:t xml:space="preserve"> </w:t>
      </w:r>
      <w:r w:rsidRPr="003D2723">
        <w:rPr>
          <w:b/>
          <w:bCs/>
          <w:i/>
          <w:iCs/>
        </w:rPr>
        <w:t xml:space="preserve">Показатели интенсивности работы складов </w:t>
      </w:r>
      <w:r w:rsidRPr="003D2723">
        <w:t>включают складской товарооборот и груз</w:t>
      </w:r>
      <w:r w:rsidRPr="003D2723">
        <w:t>о</w:t>
      </w:r>
      <w:r w:rsidRPr="003D2723">
        <w:t>оборот, а также показатели оборачиваемости материалов на складе.</w:t>
      </w:r>
    </w:p>
    <w:p w:rsidR="00CF09FE" w:rsidRPr="003D2723" w:rsidRDefault="00CF09FE" w:rsidP="00CF09FE">
      <w:pPr>
        <w:tabs>
          <w:tab w:val="num" w:pos="0"/>
          <w:tab w:val="left" w:pos="993"/>
        </w:tabs>
        <w:ind w:firstLine="567"/>
        <w:jc w:val="both"/>
      </w:pPr>
      <w:r w:rsidRPr="003D2723">
        <w:rPr>
          <w:i/>
          <w:iCs/>
        </w:rPr>
        <w:t>Складской товарооборот</w:t>
      </w:r>
      <w:r w:rsidRPr="003D2723">
        <w:t xml:space="preserve"> количество реализованной продукции за соответствующий период (месяц, квартал, год) с отдельных складов предприятия, торгово-посреднических организаций и т.д.</w:t>
      </w:r>
    </w:p>
    <w:p w:rsidR="00CF09FE" w:rsidRPr="003D2723" w:rsidRDefault="00CF09FE" w:rsidP="00CF09FE">
      <w:pPr>
        <w:tabs>
          <w:tab w:val="num" w:pos="0"/>
          <w:tab w:val="left" w:pos="993"/>
        </w:tabs>
        <w:ind w:firstLine="567"/>
        <w:jc w:val="both"/>
      </w:pPr>
      <w:r w:rsidRPr="003D2723">
        <w:rPr>
          <w:i/>
          <w:iCs/>
        </w:rPr>
        <w:t>Складской грузооборот</w:t>
      </w:r>
      <w:r w:rsidRPr="003D2723">
        <w:t xml:space="preserve"> – натуральный показатель, характеризующий объем работы складов. Исчисляется количеством отпущенных (отправленных) материалов в течение определенного вр</w:t>
      </w:r>
      <w:r w:rsidRPr="003D2723">
        <w:t>е</w:t>
      </w:r>
      <w:r w:rsidRPr="003D2723">
        <w:t>мени (односторонний грузооборот).</w:t>
      </w:r>
    </w:p>
    <w:p w:rsidR="00CF09FE" w:rsidRPr="003D2723" w:rsidRDefault="00CF09FE" w:rsidP="00CF09FE">
      <w:pPr>
        <w:tabs>
          <w:tab w:val="num" w:pos="0"/>
          <w:tab w:val="left" w:pos="993"/>
        </w:tabs>
        <w:ind w:firstLine="567"/>
        <w:jc w:val="both"/>
      </w:pPr>
      <w:r w:rsidRPr="003D2723">
        <w:rPr>
          <w:i/>
          <w:iCs/>
        </w:rPr>
        <w:t>Грузопоток</w:t>
      </w:r>
      <w:r w:rsidRPr="003D2723">
        <w:t xml:space="preserve"> – количество грузов, проходящих через участок в единицу времени.</w:t>
      </w:r>
    </w:p>
    <w:p w:rsidR="00CF09FE" w:rsidRPr="003D2723" w:rsidRDefault="00CF09FE" w:rsidP="00CF09FE">
      <w:pPr>
        <w:tabs>
          <w:tab w:val="num" w:pos="0"/>
          <w:tab w:val="left" w:pos="993"/>
        </w:tabs>
        <w:ind w:firstLine="567"/>
        <w:jc w:val="both"/>
      </w:pPr>
      <w:r w:rsidRPr="003D2723">
        <w:rPr>
          <w:i/>
          <w:iCs/>
        </w:rPr>
        <w:t>Грузопереработка</w:t>
      </w:r>
      <w:r w:rsidRPr="003D2723">
        <w:t xml:space="preserve"> включает количество перегрузок по ходу перемещения груза. Отношение грузопереработки к грузообороту склада характеризуется коэффициентом переработки, который может быть больше грузопотока в 2-5 раза. Снижение коэффициента грузопереработки говорит об улучшении технологии переработки грузов и внедрении комплексной механизации и автоматиз</w:t>
      </w:r>
      <w:r w:rsidRPr="003D2723">
        <w:t>а</w:t>
      </w:r>
      <w:r w:rsidRPr="003D2723">
        <w:t>ции на складе.</w:t>
      </w:r>
    </w:p>
    <w:p w:rsidR="00CF09FE" w:rsidRPr="003D2723" w:rsidRDefault="00CF09FE" w:rsidP="00CF09FE">
      <w:pPr>
        <w:tabs>
          <w:tab w:val="num" w:pos="0"/>
          <w:tab w:val="left" w:pos="993"/>
        </w:tabs>
        <w:ind w:firstLine="567"/>
        <w:jc w:val="both"/>
      </w:pPr>
      <w:r w:rsidRPr="003D2723">
        <w:rPr>
          <w:i/>
          <w:iCs/>
        </w:rPr>
        <w:t>Коэффициент оборачиваемости материалов</w:t>
      </w:r>
      <w:r w:rsidRPr="003D2723">
        <w:t xml:space="preserve"> – это отношение годового (полугодового, ква</w:t>
      </w:r>
      <w:r w:rsidRPr="003D2723">
        <w:t>р</w:t>
      </w:r>
      <w:r w:rsidRPr="003D2723">
        <w:t>тального) оборота материалов к среднему остатку его на складе за этот же период. Если обозн</w:t>
      </w:r>
      <w:r w:rsidRPr="003D2723">
        <w:t>а</w:t>
      </w:r>
      <w:r w:rsidRPr="003D2723">
        <w:t xml:space="preserve">чить </w:t>
      </w:r>
      <w:r w:rsidRPr="003D2723">
        <w:rPr>
          <w:lang w:val="en-US"/>
        </w:rPr>
        <w:t>Q</w:t>
      </w:r>
      <w:r w:rsidRPr="003D2723">
        <w:rPr>
          <w:vertAlign w:val="subscript"/>
        </w:rPr>
        <w:t>р</w:t>
      </w:r>
      <w:r w:rsidRPr="003D2723">
        <w:t xml:space="preserve"> – расход (отпуск) материала на складе за какой-либо календарный период (год, квартал, месяц); </w:t>
      </w:r>
      <w:r w:rsidRPr="003D2723">
        <w:rPr>
          <w:lang w:val="en-US"/>
        </w:rPr>
        <w:t>q</w:t>
      </w:r>
      <w:r w:rsidRPr="003D2723">
        <w:rPr>
          <w:vertAlign w:val="subscript"/>
        </w:rPr>
        <w:t>1</w:t>
      </w:r>
      <w:r w:rsidRPr="003D2723">
        <w:t xml:space="preserve"> – остаток материала на складе на 1-е число первого месяца; </w:t>
      </w:r>
      <w:r w:rsidRPr="003D2723">
        <w:rPr>
          <w:lang w:val="en-US"/>
        </w:rPr>
        <w:t>q</w:t>
      </w:r>
      <w:r w:rsidRPr="003D2723">
        <w:rPr>
          <w:vertAlign w:val="subscript"/>
        </w:rPr>
        <w:t>2</w:t>
      </w:r>
      <w:r w:rsidRPr="003D2723">
        <w:t xml:space="preserve"> – то же на 1-е число вт</w:t>
      </w:r>
      <w:r w:rsidRPr="003D2723">
        <w:t>о</w:t>
      </w:r>
      <w:r w:rsidRPr="003D2723">
        <w:t xml:space="preserve">рого месяца; </w:t>
      </w:r>
      <w:r w:rsidRPr="003D2723">
        <w:rPr>
          <w:lang w:val="en-US"/>
        </w:rPr>
        <w:t>q</w:t>
      </w:r>
      <w:r w:rsidRPr="003D2723">
        <w:rPr>
          <w:vertAlign w:val="subscript"/>
          <w:lang w:val="en-US"/>
        </w:rPr>
        <w:t>n</w:t>
      </w:r>
      <w:r w:rsidRPr="003D2723">
        <w:rPr>
          <w:vertAlign w:val="subscript"/>
        </w:rPr>
        <w:t>-1</w:t>
      </w:r>
      <w:r w:rsidRPr="003D2723">
        <w:t xml:space="preserve"> – то же на 1-е число предпоследнего месяца; </w:t>
      </w:r>
      <w:r w:rsidRPr="003D2723">
        <w:rPr>
          <w:lang w:val="en-US"/>
        </w:rPr>
        <w:t>q</w:t>
      </w:r>
      <w:r w:rsidRPr="003D2723">
        <w:rPr>
          <w:vertAlign w:val="subscript"/>
          <w:lang w:val="en-US"/>
        </w:rPr>
        <w:t>n</w:t>
      </w:r>
      <w:r w:rsidRPr="003D2723">
        <w:t xml:space="preserve"> – то же на конец последнего м</w:t>
      </w:r>
      <w:r w:rsidRPr="003D2723">
        <w:t>е</w:t>
      </w:r>
      <w:r w:rsidRPr="003D2723">
        <w:t>сяца, то скорость оборота материалов рассчитывается по формуле</w:t>
      </w:r>
    </w:p>
    <w:p w:rsidR="00CF09FE" w:rsidRDefault="00CF09FE" w:rsidP="00CF09FE">
      <w:pPr>
        <w:tabs>
          <w:tab w:val="num" w:pos="0"/>
          <w:tab w:val="left" w:pos="993"/>
        </w:tabs>
        <w:spacing w:line="264" w:lineRule="auto"/>
        <w:ind w:firstLine="709"/>
        <w:jc w:val="center"/>
        <w:rPr>
          <w:sz w:val="28"/>
          <w:szCs w:val="28"/>
        </w:rPr>
      </w:pPr>
      <w:r w:rsidRPr="00C47E0C">
        <w:rPr>
          <w:position w:val="-66"/>
          <w:sz w:val="28"/>
          <w:szCs w:val="28"/>
        </w:rPr>
        <w:object w:dxaOrig="2940" w:dyaOrig="1180">
          <v:shape id="_x0000_i1052" type="#_x0000_t75" style="width:146.5pt;height:58.6pt" o:ole="" fillcolor="window">
            <v:imagedata r:id="rId41" o:title=""/>
          </v:shape>
          <o:OLEObject Type="Embed" ProgID="Equation.3" ShapeID="_x0000_i1052" DrawAspect="Content" ObjectID="_1411547995" r:id="rId60"/>
        </w:object>
      </w:r>
      <w:r>
        <w:rPr>
          <w:sz w:val="28"/>
          <w:szCs w:val="28"/>
        </w:rPr>
        <w:t>, где</w:t>
      </w:r>
    </w:p>
    <w:p w:rsidR="00CF09FE" w:rsidRPr="003D2723" w:rsidRDefault="00CF09FE" w:rsidP="00CF09FE">
      <w:pPr>
        <w:tabs>
          <w:tab w:val="num" w:pos="0"/>
          <w:tab w:val="left" w:pos="993"/>
        </w:tabs>
        <w:ind w:firstLine="567"/>
        <w:jc w:val="both"/>
      </w:pPr>
      <w:r w:rsidRPr="003D2723">
        <w:t xml:space="preserve"> </w:t>
      </w:r>
      <w:r w:rsidRPr="003D2723">
        <w:rPr>
          <w:lang w:val="en-US"/>
        </w:rPr>
        <w:t>m</w:t>
      </w:r>
      <w:r w:rsidRPr="003D2723">
        <w:t xml:space="preserve"> – количество остатков, использованных для расчета.</w:t>
      </w:r>
    </w:p>
    <w:p w:rsidR="00CF09FE" w:rsidRPr="003D2723" w:rsidRDefault="00CF09FE" w:rsidP="00CF09FE">
      <w:pPr>
        <w:tabs>
          <w:tab w:val="num" w:pos="0"/>
          <w:tab w:val="left" w:pos="993"/>
        </w:tabs>
        <w:ind w:firstLine="567"/>
        <w:jc w:val="both"/>
      </w:pPr>
      <w:r w:rsidRPr="003D2723">
        <w:t>Величина К</w:t>
      </w:r>
      <w:r w:rsidRPr="003D2723">
        <w:rPr>
          <w:vertAlign w:val="subscript"/>
        </w:rPr>
        <w:t>об</w:t>
      </w:r>
      <w:r w:rsidRPr="003D2723">
        <w:t xml:space="preserve"> должна быть всегда больше единицы.</w:t>
      </w:r>
    </w:p>
    <w:p w:rsidR="00CF09FE" w:rsidRPr="003D2723" w:rsidRDefault="00CF09FE" w:rsidP="00CF09FE">
      <w:pPr>
        <w:tabs>
          <w:tab w:val="num" w:pos="0"/>
          <w:tab w:val="left" w:pos="993"/>
        </w:tabs>
        <w:ind w:firstLine="567"/>
        <w:jc w:val="both"/>
      </w:pPr>
      <w:r w:rsidRPr="003D2723">
        <w:rPr>
          <w:i/>
          <w:iCs/>
        </w:rPr>
        <w:t>Период оборачиваемости материалов</w:t>
      </w:r>
      <w:r w:rsidRPr="003D2723">
        <w:t xml:space="preserve"> в днях рассчитывается по формуле</w:t>
      </w:r>
    </w:p>
    <w:p w:rsidR="00CF09FE" w:rsidRPr="003D2723" w:rsidRDefault="00CF09FE" w:rsidP="00CF09FE">
      <w:pPr>
        <w:tabs>
          <w:tab w:val="num" w:pos="0"/>
          <w:tab w:val="left" w:pos="993"/>
        </w:tabs>
        <w:spacing w:line="264" w:lineRule="auto"/>
        <w:ind w:firstLine="709"/>
        <w:jc w:val="center"/>
        <w:rPr>
          <w:sz w:val="28"/>
          <w:szCs w:val="28"/>
        </w:rPr>
      </w:pPr>
      <w:r w:rsidRPr="00C47E0C">
        <w:rPr>
          <w:position w:val="-36"/>
          <w:sz w:val="28"/>
          <w:szCs w:val="28"/>
        </w:rPr>
        <w:object w:dxaOrig="1380" w:dyaOrig="820">
          <v:shape id="_x0000_i1053" type="#_x0000_t75" style="width:69.5pt;height:41pt" o:ole="" fillcolor="window">
            <v:imagedata r:id="rId43" o:title=""/>
          </v:shape>
          <o:OLEObject Type="Embed" ProgID="Equation.3" ShapeID="_x0000_i1053" DrawAspect="Content" ObjectID="_1411547996" r:id="rId61"/>
        </w:object>
      </w:r>
      <w:r>
        <w:rPr>
          <w:sz w:val="28"/>
          <w:szCs w:val="28"/>
        </w:rPr>
        <w:t xml:space="preserve">, </w:t>
      </w:r>
      <w:r w:rsidRPr="003D2723">
        <w:rPr>
          <w:szCs w:val="28"/>
        </w:rPr>
        <w:t xml:space="preserve">где </w:t>
      </w:r>
    </w:p>
    <w:p w:rsidR="00CF09FE" w:rsidRPr="003D2723" w:rsidRDefault="00CF09FE" w:rsidP="00CF09FE">
      <w:pPr>
        <w:tabs>
          <w:tab w:val="num" w:pos="0"/>
          <w:tab w:val="left" w:pos="993"/>
        </w:tabs>
        <w:ind w:firstLine="567"/>
        <w:jc w:val="both"/>
        <w:rPr>
          <w:szCs w:val="28"/>
        </w:rPr>
      </w:pPr>
      <w:r w:rsidRPr="003D2723">
        <w:rPr>
          <w:szCs w:val="28"/>
        </w:rPr>
        <w:t>Т – число дней календарного периода.</w:t>
      </w:r>
    </w:p>
    <w:p w:rsidR="00CF09FE" w:rsidRPr="003D2723" w:rsidRDefault="00CF09FE" w:rsidP="00CF09FE">
      <w:pPr>
        <w:tabs>
          <w:tab w:val="num" w:pos="0"/>
          <w:tab w:val="left" w:pos="993"/>
        </w:tabs>
        <w:ind w:firstLine="567"/>
        <w:jc w:val="both"/>
      </w:pPr>
      <w:r w:rsidRPr="003D2723">
        <w:rPr>
          <w:i/>
          <w:iCs/>
        </w:rPr>
        <w:lastRenderedPageBreak/>
        <w:t>Коэффициент неравномерности</w:t>
      </w:r>
      <w:r w:rsidRPr="003D2723">
        <w:t xml:space="preserve"> К</w:t>
      </w:r>
      <w:r w:rsidRPr="003D2723">
        <w:rPr>
          <w:vertAlign w:val="subscript"/>
        </w:rPr>
        <w:t>н</w:t>
      </w:r>
      <w:r w:rsidRPr="003D2723">
        <w:t xml:space="preserve"> поступления (отпуска0 грузов со склада определяется отношением максимального поступления (отпуска) груза в тоннах </w:t>
      </w:r>
      <w:r w:rsidRPr="003D2723">
        <w:rPr>
          <w:lang w:val="en-US"/>
        </w:rPr>
        <w:t>Q</w:t>
      </w:r>
      <w:r w:rsidRPr="003D2723">
        <w:rPr>
          <w:vertAlign w:val="subscript"/>
          <w:lang w:val="en-US"/>
        </w:rPr>
        <w:t>max</w:t>
      </w:r>
      <w:r w:rsidRPr="003D2723">
        <w:t xml:space="preserve"> за определенный период времени к среднему поступлению (отпуску) </w:t>
      </w:r>
      <w:r w:rsidRPr="003D2723">
        <w:rPr>
          <w:lang w:val="en-US"/>
        </w:rPr>
        <w:t>Q</w:t>
      </w:r>
      <w:r w:rsidRPr="003D2723">
        <w:rPr>
          <w:vertAlign w:val="subscript"/>
        </w:rPr>
        <w:t>ср</w:t>
      </w:r>
      <w:r w:rsidRPr="003D2723">
        <w:t>, то есть</w:t>
      </w:r>
    </w:p>
    <w:p w:rsidR="00CF09FE" w:rsidRDefault="00CF09FE" w:rsidP="00CF09FE">
      <w:pPr>
        <w:tabs>
          <w:tab w:val="num" w:pos="0"/>
          <w:tab w:val="left" w:pos="993"/>
        </w:tabs>
        <w:spacing w:line="264" w:lineRule="auto"/>
        <w:ind w:firstLine="709"/>
        <w:jc w:val="center"/>
        <w:rPr>
          <w:sz w:val="28"/>
          <w:szCs w:val="28"/>
        </w:rPr>
      </w:pPr>
      <w:r w:rsidRPr="00C47E0C">
        <w:rPr>
          <w:position w:val="-40"/>
          <w:sz w:val="28"/>
          <w:szCs w:val="28"/>
        </w:rPr>
        <w:object w:dxaOrig="1440" w:dyaOrig="859">
          <v:shape id="_x0000_i1054" type="#_x0000_t75" style="width:1in;height:42.7pt" o:ole="" fillcolor="window">
            <v:imagedata r:id="rId45" o:title=""/>
          </v:shape>
          <o:OLEObject Type="Embed" ProgID="Equation.3" ShapeID="_x0000_i1054" DrawAspect="Content" ObjectID="_1411547997" r:id="rId62"/>
        </w:object>
      </w:r>
      <w:r>
        <w:rPr>
          <w:sz w:val="28"/>
          <w:szCs w:val="28"/>
        </w:rPr>
        <w:t>.</w:t>
      </w:r>
    </w:p>
    <w:p w:rsidR="00CF09FE" w:rsidRPr="003D2723" w:rsidRDefault="00CF09FE" w:rsidP="00CF09FE">
      <w:pPr>
        <w:tabs>
          <w:tab w:val="num" w:pos="0"/>
          <w:tab w:val="left" w:pos="993"/>
        </w:tabs>
        <w:ind w:firstLine="567"/>
        <w:jc w:val="center"/>
      </w:pPr>
    </w:p>
    <w:p w:rsidR="00CF09FE" w:rsidRPr="003D2723" w:rsidRDefault="00CF09FE" w:rsidP="00CF09FE">
      <w:pPr>
        <w:tabs>
          <w:tab w:val="num" w:pos="0"/>
          <w:tab w:val="left" w:pos="993"/>
        </w:tabs>
        <w:ind w:firstLine="567"/>
        <w:jc w:val="both"/>
      </w:pPr>
      <w:r w:rsidRPr="003D2723">
        <w:t>Коэффициент неравномерности поступления (отпуска) грузов оказывает большое влияние на размеры приемочных (отпускных) площадок, работу подъемно-транспортных механизмов.</w:t>
      </w:r>
    </w:p>
    <w:p w:rsidR="00CF09FE" w:rsidRPr="003D2723" w:rsidRDefault="00CF09FE" w:rsidP="00CF09FE">
      <w:pPr>
        <w:tabs>
          <w:tab w:val="num" w:pos="0"/>
          <w:tab w:val="left" w:pos="993"/>
        </w:tabs>
        <w:ind w:firstLine="567"/>
        <w:jc w:val="both"/>
      </w:pPr>
      <w:r w:rsidRPr="003D2723">
        <w:rPr>
          <w:b/>
          <w:bCs/>
          <w:i/>
          <w:iCs/>
        </w:rPr>
        <w:t xml:space="preserve">Показатели эффективности использования основной площади склада. </w:t>
      </w:r>
      <w:r w:rsidRPr="003D2723">
        <w:t>К числу данной группы показателей могут быть отнесены:</w:t>
      </w:r>
    </w:p>
    <w:p w:rsidR="00CF09FE" w:rsidRPr="003D2723" w:rsidRDefault="00CF09FE" w:rsidP="00965E69">
      <w:pPr>
        <w:numPr>
          <w:ilvl w:val="0"/>
          <w:numId w:val="90"/>
        </w:numPr>
        <w:tabs>
          <w:tab w:val="clear" w:pos="360"/>
          <w:tab w:val="num" w:pos="993"/>
        </w:tabs>
        <w:autoSpaceDE w:val="0"/>
        <w:autoSpaceDN w:val="0"/>
        <w:ind w:left="0" w:firstLine="567"/>
        <w:jc w:val="both"/>
      </w:pPr>
      <w:r w:rsidRPr="003D2723">
        <w:t>коэффициент использования складской площади;</w:t>
      </w:r>
    </w:p>
    <w:p w:rsidR="00CF09FE" w:rsidRPr="003D2723" w:rsidRDefault="00CF09FE" w:rsidP="00965E69">
      <w:pPr>
        <w:numPr>
          <w:ilvl w:val="0"/>
          <w:numId w:val="90"/>
        </w:numPr>
        <w:tabs>
          <w:tab w:val="clear" w:pos="360"/>
          <w:tab w:val="num" w:pos="993"/>
        </w:tabs>
        <w:autoSpaceDE w:val="0"/>
        <w:autoSpaceDN w:val="0"/>
        <w:ind w:left="0" w:firstLine="567"/>
        <w:jc w:val="both"/>
      </w:pPr>
      <w:r w:rsidRPr="003D2723">
        <w:t>коэффициент использования объема;</w:t>
      </w:r>
    </w:p>
    <w:p w:rsidR="00CF09FE" w:rsidRPr="003D2723" w:rsidRDefault="00CF09FE" w:rsidP="00965E69">
      <w:pPr>
        <w:numPr>
          <w:ilvl w:val="0"/>
          <w:numId w:val="90"/>
        </w:numPr>
        <w:tabs>
          <w:tab w:val="clear" w:pos="360"/>
          <w:tab w:val="num" w:pos="993"/>
        </w:tabs>
        <w:autoSpaceDE w:val="0"/>
        <w:autoSpaceDN w:val="0"/>
        <w:ind w:left="0" w:firstLine="567"/>
        <w:jc w:val="both"/>
      </w:pPr>
      <w:r w:rsidRPr="003D2723">
        <w:t>удельная средняя нагрузка на 1 кв. м полезной площади;</w:t>
      </w:r>
    </w:p>
    <w:p w:rsidR="00CF09FE" w:rsidRPr="003D2723" w:rsidRDefault="00CF09FE" w:rsidP="00965E69">
      <w:pPr>
        <w:numPr>
          <w:ilvl w:val="0"/>
          <w:numId w:val="90"/>
        </w:numPr>
        <w:tabs>
          <w:tab w:val="clear" w:pos="360"/>
          <w:tab w:val="num" w:pos="993"/>
        </w:tabs>
        <w:autoSpaceDE w:val="0"/>
        <w:autoSpaceDN w:val="0"/>
        <w:ind w:left="0" w:firstLine="567"/>
        <w:jc w:val="both"/>
      </w:pPr>
      <w:r w:rsidRPr="003D2723">
        <w:t>грузонапряженность.</w:t>
      </w:r>
    </w:p>
    <w:p w:rsidR="00CF09FE" w:rsidRPr="003D2723" w:rsidRDefault="00CF09FE" w:rsidP="00CF09FE">
      <w:pPr>
        <w:tabs>
          <w:tab w:val="left" w:pos="993"/>
        </w:tabs>
        <w:ind w:firstLine="567"/>
        <w:jc w:val="both"/>
      </w:pPr>
      <w:r w:rsidRPr="003D2723">
        <w:rPr>
          <w:i/>
          <w:iCs/>
        </w:rPr>
        <w:t>Коэффициент использования складской площади</w:t>
      </w:r>
      <w:r w:rsidRPr="003D2723">
        <w:t xml:space="preserve"> К</w:t>
      </w:r>
      <w:r w:rsidRPr="003D2723">
        <w:rPr>
          <w:vertAlign w:val="subscript"/>
          <w:lang w:val="en-US"/>
        </w:rPr>
        <w:t>f</w:t>
      </w:r>
      <w:r w:rsidRPr="003D2723">
        <w:t xml:space="preserve"> представляет собой отношение грузовой (полезной) площади к общей площади склада:</w:t>
      </w:r>
    </w:p>
    <w:p w:rsidR="00CF09FE" w:rsidRDefault="00CF09FE" w:rsidP="00CF09FE">
      <w:pPr>
        <w:tabs>
          <w:tab w:val="left" w:pos="993"/>
        </w:tabs>
        <w:spacing w:line="264" w:lineRule="auto"/>
        <w:ind w:firstLine="709"/>
        <w:jc w:val="center"/>
        <w:rPr>
          <w:sz w:val="28"/>
          <w:szCs w:val="28"/>
        </w:rPr>
      </w:pPr>
      <w:r w:rsidRPr="00C47E0C">
        <w:rPr>
          <w:position w:val="-38"/>
          <w:sz w:val="28"/>
          <w:szCs w:val="28"/>
        </w:rPr>
        <w:object w:dxaOrig="1359" w:dyaOrig="840">
          <v:shape id="_x0000_i1055" type="#_x0000_t75" style="width:67.8pt;height:41.85pt" o:ole="" fillcolor="window">
            <v:imagedata r:id="rId47" o:title=""/>
          </v:shape>
          <o:OLEObject Type="Embed" ProgID="Equation.3" ShapeID="_x0000_i1055" DrawAspect="Content" ObjectID="_1411547998" r:id="rId63"/>
        </w:object>
      </w:r>
      <w:r>
        <w:rPr>
          <w:sz w:val="28"/>
          <w:szCs w:val="28"/>
        </w:rPr>
        <w:t>.</w:t>
      </w:r>
    </w:p>
    <w:p w:rsidR="00CF09FE" w:rsidRPr="00DB4152" w:rsidRDefault="00CF09FE" w:rsidP="00CF09FE">
      <w:pPr>
        <w:tabs>
          <w:tab w:val="left" w:pos="993"/>
        </w:tabs>
        <w:ind w:firstLine="567"/>
        <w:jc w:val="both"/>
      </w:pPr>
      <w:r w:rsidRPr="00DB4152">
        <w:rPr>
          <w:i/>
          <w:iCs/>
        </w:rPr>
        <w:t>Коэффициент использования объема склада</w:t>
      </w:r>
      <w:r w:rsidRPr="00DB4152">
        <w:t xml:space="preserve"> характеризует использование не только площ</w:t>
      </w:r>
      <w:r w:rsidRPr="00DB4152">
        <w:t>а</w:t>
      </w:r>
      <w:r w:rsidRPr="00DB4152">
        <w:t>ди, но и высоты складских помещений, устанавливается по формуле</w:t>
      </w:r>
    </w:p>
    <w:p w:rsidR="00CF09FE" w:rsidRDefault="00CF09FE" w:rsidP="00CF09FE">
      <w:pPr>
        <w:tabs>
          <w:tab w:val="left" w:pos="993"/>
        </w:tabs>
        <w:spacing w:line="264" w:lineRule="auto"/>
        <w:ind w:firstLine="709"/>
        <w:jc w:val="center"/>
        <w:rPr>
          <w:sz w:val="28"/>
          <w:szCs w:val="28"/>
        </w:rPr>
      </w:pPr>
      <w:r w:rsidRPr="00C47E0C">
        <w:rPr>
          <w:position w:val="-38"/>
          <w:sz w:val="28"/>
          <w:szCs w:val="28"/>
        </w:rPr>
        <w:object w:dxaOrig="1440" w:dyaOrig="840">
          <v:shape id="_x0000_i1056" type="#_x0000_t75" style="width:1in;height:41.85pt" o:ole="" fillcolor="window">
            <v:imagedata r:id="rId49" o:title=""/>
          </v:shape>
          <o:OLEObject Type="Embed" ProgID="Equation.3" ShapeID="_x0000_i1056" DrawAspect="Content" ObjectID="_1411547999" r:id="rId64"/>
        </w:object>
      </w:r>
      <w:r>
        <w:rPr>
          <w:sz w:val="28"/>
          <w:szCs w:val="28"/>
        </w:rPr>
        <w:t>, где</w:t>
      </w:r>
    </w:p>
    <w:p w:rsidR="00CF09FE" w:rsidRPr="00DB4152" w:rsidRDefault="00CF09FE" w:rsidP="00CF09FE">
      <w:pPr>
        <w:tabs>
          <w:tab w:val="left" w:pos="993"/>
        </w:tabs>
        <w:ind w:firstLine="567"/>
      </w:pPr>
      <w:r w:rsidRPr="00DB4152">
        <w:t xml:space="preserve"> </w:t>
      </w:r>
      <w:r w:rsidRPr="00DB4152">
        <w:rPr>
          <w:lang w:val="en-US"/>
        </w:rPr>
        <w:t>V</w:t>
      </w:r>
      <w:r w:rsidRPr="00DB4152">
        <w:rPr>
          <w:vertAlign w:val="subscript"/>
        </w:rPr>
        <w:t>пл</w:t>
      </w:r>
      <w:r w:rsidRPr="00DB4152">
        <w:t xml:space="preserve"> – полезный объем, определяемый произведением грузовой площади на полезную высоту (то есть высоту стеллажей, штабелей); </w:t>
      </w:r>
    </w:p>
    <w:p w:rsidR="00CF09FE" w:rsidRPr="00DB4152" w:rsidRDefault="00CF09FE" w:rsidP="00CF09FE">
      <w:pPr>
        <w:tabs>
          <w:tab w:val="left" w:pos="1276"/>
        </w:tabs>
        <w:ind w:firstLine="567"/>
        <w:jc w:val="both"/>
      </w:pPr>
      <w:r w:rsidRPr="00DB4152">
        <w:t xml:space="preserve"> </w:t>
      </w:r>
      <w:r w:rsidRPr="00DB4152">
        <w:rPr>
          <w:lang w:val="en-US"/>
        </w:rPr>
        <w:t>V</w:t>
      </w:r>
      <w:r w:rsidRPr="00DB4152">
        <w:rPr>
          <w:vertAlign w:val="subscript"/>
        </w:rPr>
        <w:t>общ</w:t>
      </w:r>
      <w:r w:rsidRPr="00DB4152">
        <w:t xml:space="preserve"> – общий объем склада, определяемый произведением общей площади на высоту (то есть высоту от пола склада до выступающих частей перекрытия, мешающих складированию гр</w:t>
      </w:r>
      <w:r w:rsidRPr="00DB4152">
        <w:t>у</w:t>
      </w:r>
      <w:r w:rsidRPr="00DB4152">
        <w:t>за).</w:t>
      </w:r>
    </w:p>
    <w:p w:rsidR="00CF09FE" w:rsidRPr="00DB4152" w:rsidRDefault="00CF09FE" w:rsidP="00CF09FE">
      <w:pPr>
        <w:tabs>
          <w:tab w:val="left" w:pos="993"/>
        </w:tabs>
        <w:ind w:firstLine="567"/>
        <w:jc w:val="both"/>
      </w:pPr>
      <w:r w:rsidRPr="00DB4152">
        <w:rPr>
          <w:i/>
          <w:iCs/>
        </w:rPr>
        <w:t>Удельная средняя нагрузка на 1 кв. м полезной площади</w:t>
      </w:r>
      <w:r w:rsidRPr="00DB4152">
        <w:t xml:space="preserve"> показывает, какое количество груза располагается одновременно на каждом квадратном метре полезной площади склада:</w:t>
      </w:r>
    </w:p>
    <w:p w:rsidR="00CF09FE" w:rsidRDefault="00CF09FE" w:rsidP="00CF09FE">
      <w:pPr>
        <w:tabs>
          <w:tab w:val="left" w:pos="993"/>
        </w:tabs>
        <w:spacing w:line="264" w:lineRule="auto"/>
        <w:jc w:val="center"/>
        <w:rPr>
          <w:sz w:val="28"/>
          <w:szCs w:val="28"/>
        </w:rPr>
      </w:pPr>
      <w:r w:rsidRPr="00C47E0C">
        <w:rPr>
          <w:position w:val="-28"/>
          <w:sz w:val="28"/>
          <w:szCs w:val="28"/>
        </w:rPr>
        <w:object w:dxaOrig="1160" w:dyaOrig="740">
          <v:shape id="_x0000_i1057" type="#_x0000_t75" style="width:57.75pt;height:37.65pt" o:ole="" fillcolor="window">
            <v:imagedata r:id="rId51" o:title=""/>
          </v:shape>
          <o:OLEObject Type="Embed" ProgID="Equation.3" ShapeID="_x0000_i1057" DrawAspect="Content" ObjectID="_1411548000" r:id="rId65"/>
        </w:object>
      </w:r>
      <w:r>
        <w:rPr>
          <w:sz w:val="28"/>
          <w:szCs w:val="28"/>
        </w:rPr>
        <w:t xml:space="preserve">, где </w:t>
      </w:r>
    </w:p>
    <w:p w:rsidR="00CF09FE" w:rsidRPr="00DB4152" w:rsidRDefault="00CF09FE" w:rsidP="00CF09FE">
      <w:pPr>
        <w:tabs>
          <w:tab w:val="left" w:pos="993"/>
        </w:tabs>
        <w:ind w:firstLine="567"/>
        <w:jc w:val="both"/>
      </w:pPr>
      <w:r w:rsidRPr="00DB4152">
        <w:rPr>
          <w:lang w:val="en-US"/>
        </w:rPr>
        <w:t>g</w:t>
      </w:r>
      <w:r w:rsidRPr="00DB4152">
        <w:t xml:space="preserve"> – удельная нагрузка на 1 кв. м полезной площади, т/кв.м; </w:t>
      </w:r>
    </w:p>
    <w:p w:rsidR="00CF09FE" w:rsidRPr="00DB4152" w:rsidRDefault="00CF09FE" w:rsidP="00CF09FE">
      <w:pPr>
        <w:ind w:firstLine="567"/>
        <w:jc w:val="both"/>
      </w:pPr>
      <w:r w:rsidRPr="00DB4152">
        <w:t>З</w:t>
      </w:r>
      <w:r w:rsidRPr="00DB4152">
        <w:rPr>
          <w:vertAlign w:val="subscript"/>
          <w:lang w:val="en-US"/>
        </w:rPr>
        <w:t>max</w:t>
      </w:r>
      <w:r w:rsidRPr="00DB4152">
        <w:t xml:space="preserve"> – количество единовременно хранимого груза или максимальный запас материалов, хр</w:t>
      </w:r>
      <w:r w:rsidRPr="00DB4152">
        <w:t>а</w:t>
      </w:r>
      <w:r w:rsidRPr="00DB4152">
        <w:t>нимый на складе, т;</w:t>
      </w:r>
    </w:p>
    <w:p w:rsidR="00CF09FE" w:rsidRPr="00DB4152" w:rsidRDefault="00CF09FE" w:rsidP="00CF09FE">
      <w:pPr>
        <w:tabs>
          <w:tab w:val="left" w:pos="993"/>
        </w:tabs>
        <w:ind w:firstLine="567"/>
        <w:jc w:val="both"/>
      </w:pPr>
      <w:r w:rsidRPr="00DB4152">
        <w:rPr>
          <w:lang w:val="en-US"/>
        </w:rPr>
        <w:t>F</w:t>
      </w:r>
      <w:r w:rsidRPr="00DB4152">
        <w:t xml:space="preserve"> – площадь, занятая под хранимым грузом (штабелями, стеллажами), кв.м.</w:t>
      </w:r>
    </w:p>
    <w:p w:rsidR="00CF09FE" w:rsidRPr="00DB4152" w:rsidRDefault="00CF09FE" w:rsidP="00CF09FE">
      <w:pPr>
        <w:tabs>
          <w:tab w:val="left" w:pos="993"/>
        </w:tabs>
        <w:ind w:firstLine="567"/>
        <w:jc w:val="both"/>
      </w:pPr>
      <w:r w:rsidRPr="00DB4152">
        <w:rPr>
          <w:i/>
          <w:iCs/>
        </w:rPr>
        <w:t>Грузонапряженность 1 кв. м общей площади склада</w:t>
      </w:r>
      <w:r w:rsidRPr="00DB4152">
        <w:t xml:space="preserve"> М в течение года устанавливается по формуле</w:t>
      </w:r>
    </w:p>
    <w:p w:rsidR="00CF09FE" w:rsidRDefault="00CF09FE" w:rsidP="00CF09FE">
      <w:pPr>
        <w:tabs>
          <w:tab w:val="left" w:pos="993"/>
        </w:tabs>
        <w:spacing w:line="264" w:lineRule="auto"/>
        <w:ind w:firstLine="709"/>
        <w:jc w:val="center"/>
        <w:rPr>
          <w:sz w:val="28"/>
          <w:szCs w:val="28"/>
        </w:rPr>
      </w:pPr>
      <w:r w:rsidRPr="00C47E0C">
        <w:rPr>
          <w:position w:val="-38"/>
          <w:sz w:val="28"/>
          <w:szCs w:val="28"/>
        </w:rPr>
        <w:object w:dxaOrig="1260" w:dyaOrig="840">
          <v:shape id="_x0000_i1058" type="#_x0000_t75" style="width:62.8pt;height:41.85pt" o:ole="" fillcolor="window">
            <v:imagedata r:id="rId53" o:title=""/>
          </v:shape>
          <o:OLEObject Type="Embed" ProgID="Equation.3" ShapeID="_x0000_i1058" DrawAspect="Content" ObjectID="_1411548001" r:id="rId66"/>
        </w:object>
      </w:r>
      <w:r>
        <w:rPr>
          <w:sz w:val="28"/>
          <w:szCs w:val="28"/>
        </w:rPr>
        <w:t xml:space="preserve">, где </w:t>
      </w:r>
    </w:p>
    <w:p w:rsidR="00CF09FE" w:rsidRPr="00DB4152" w:rsidRDefault="00CF09FE" w:rsidP="00CF09FE">
      <w:pPr>
        <w:tabs>
          <w:tab w:val="left" w:pos="993"/>
        </w:tabs>
        <w:ind w:firstLine="567"/>
        <w:jc w:val="both"/>
      </w:pPr>
      <w:r w:rsidRPr="00DB4152">
        <w:rPr>
          <w:lang w:val="en-US"/>
        </w:rPr>
        <w:t>Q</w:t>
      </w:r>
      <w:r w:rsidRPr="00DB4152">
        <w:rPr>
          <w:vertAlign w:val="subscript"/>
          <w:lang w:val="en-US"/>
        </w:rPr>
        <w:t>f</w:t>
      </w:r>
      <w:r w:rsidRPr="00DB4152">
        <w:t xml:space="preserve"> – годовой грузооборот склада, т</w:t>
      </w:r>
    </w:p>
    <w:p w:rsidR="00CF09FE" w:rsidRPr="00DB4152" w:rsidRDefault="00CF09FE" w:rsidP="00CF09FE">
      <w:pPr>
        <w:pStyle w:val="21"/>
        <w:tabs>
          <w:tab w:val="left" w:pos="993"/>
        </w:tabs>
        <w:spacing w:after="0" w:line="240" w:lineRule="auto"/>
        <w:ind w:firstLine="567"/>
        <w:jc w:val="both"/>
      </w:pPr>
      <w:r w:rsidRPr="00DB4152">
        <w:lastRenderedPageBreak/>
        <w:t>Коэффициент грузонапряженности дает возможность сравнить использование складских п</w:t>
      </w:r>
      <w:r w:rsidRPr="00DB4152">
        <w:t>о</w:t>
      </w:r>
      <w:r w:rsidRPr="00DB4152">
        <w:t>мещений и их пропускную способность за рассматриваемый период.</w:t>
      </w:r>
    </w:p>
    <w:p w:rsidR="00CF09FE" w:rsidRPr="00DB4152" w:rsidRDefault="00CF09FE" w:rsidP="00CF09FE">
      <w:pPr>
        <w:tabs>
          <w:tab w:val="left" w:pos="993"/>
        </w:tabs>
        <w:ind w:firstLine="567"/>
        <w:jc w:val="both"/>
      </w:pPr>
      <w:r w:rsidRPr="00DB4152">
        <w:t xml:space="preserve"> </w:t>
      </w:r>
      <w:r w:rsidRPr="00DB4152">
        <w:rPr>
          <w:b/>
          <w:bCs/>
          <w:i/>
          <w:iCs/>
        </w:rPr>
        <w:t>Показатели механизации складских работ</w:t>
      </w:r>
      <w:r w:rsidRPr="00DB4152">
        <w:t xml:space="preserve"> включают:</w:t>
      </w:r>
    </w:p>
    <w:p w:rsidR="00CF09FE" w:rsidRPr="00DB4152" w:rsidRDefault="00CF09FE" w:rsidP="00965E69">
      <w:pPr>
        <w:numPr>
          <w:ilvl w:val="0"/>
          <w:numId w:val="91"/>
        </w:numPr>
        <w:tabs>
          <w:tab w:val="clear" w:pos="360"/>
          <w:tab w:val="num" w:pos="993"/>
        </w:tabs>
        <w:autoSpaceDE w:val="0"/>
        <w:autoSpaceDN w:val="0"/>
        <w:ind w:left="0" w:firstLine="567"/>
        <w:jc w:val="both"/>
      </w:pPr>
      <w:r w:rsidRPr="00DB4152">
        <w:rPr>
          <w:i/>
          <w:iCs/>
        </w:rPr>
        <w:t>степень охвата рабочих механизированным трудом</w:t>
      </w:r>
      <w:r w:rsidRPr="00DB4152">
        <w:t xml:space="preserve"> определяется отношением числа р</w:t>
      </w:r>
      <w:r w:rsidRPr="00DB4152">
        <w:t>а</w:t>
      </w:r>
      <w:r w:rsidRPr="00DB4152">
        <w:t>бочих, выполняющих работу механизированным способом, к общему числу рабочих, занятых на складских работах;</w:t>
      </w:r>
    </w:p>
    <w:p w:rsidR="00CF09FE" w:rsidRPr="00DB4152" w:rsidRDefault="00CF09FE" w:rsidP="00965E69">
      <w:pPr>
        <w:numPr>
          <w:ilvl w:val="0"/>
          <w:numId w:val="91"/>
        </w:numPr>
        <w:tabs>
          <w:tab w:val="clear" w:pos="360"/>
          <w:tab w:val="num" w:pos="993"/>
        </w:tabs>
        <w:autoSpaceDE w:val="0"/>
        <w:autoSpaceDN w:val="0"/>
        <w:ind w:left="0" w:firstLine="567"/>
        <w:jc w:val="both"/>
      </w:pPr>
      <w:r w:rsidRPr="00DB4152">
        <w:rPr>
          <w:i/>
          <w:iCs/>
        </w:rPr>
        <w:t xml:space="preserve">уровень механизации складских работ </w:t>
      </w:r>
      <w:r w:rsidRPr="00DB4152">
        <w:t xml:space="preserve"> определяется отношением объема механизир</w:t>
      </w:r>
      <w:r w:rsidRPr="00DB4152">
        <w:t>о</w:t>
      </w:r>
      <w:r w:rsidRPr="00DB4152">
        <w:t>ванных работ к объему выполненных работ;</w:t>
      </w:r>
    </w:p>
    <w:p w:rsidR="00CF09FE" w:rsidRPr="00B34DBE" w:rsidRDefault="00CF09FE" w:rsidP="00965E69">
      <w:pPr>
        <w:numPr>
          <w:ilvl w:val="0"/>
          <w:numId w:val="91"/>
        </w:numPr>
        <w:tabs>
          <w:tab w:val="clear" w:pos="360"/>
          <w:tab w:val="num" w:pos="993"/>
        </w:tabs>
        <w:autoSpaceDE w:val="0"/>
        <w:autoSpaceDN w:val="0"/>
        <w:ind w:left="0" w:firstLine="567"/>
        <w:jc w:val="both"/>
        <w:rPr>
          <w:b/>
        </w:rPr>
      </w:pPr>
      <w:r w:rsidRPr="00B34DBE">
        <w:rPr>
          <w:i/>
          <w:iCs/>
        </w:rPr>
        <w:t>объем механизированных работ</w:t>
      </w:r>
      <w:r w:rsidRPr="00DB4152">
        <w:t xml:space="preserve"> определяется как произведение грузопотока, перераб</w:t>
      </w:r>
      <w:r w:rsidRPr="00DB4152">
        <w:t>а</w:t>
      </w:r>
      <w:r w:rsidRPr="00DB4152">
        <w:t>тываемого механизмами, на количество перевалок грузов механизмами.</w:t>
      </w:r>
    </w:p>
    <w:p w:rsidR="005329F4" w:rsidRDefault="002D7C6B" w:rsidP="0062360B">
      <w:pPr>
        <w:ind w:firstLine="567"/>
        <w:jc w:val="both"/>
        <w:rPr>
          <w:b/>
        </w:rPr>
      </w:pPr>
      <w:r w:rsidRPr="00E6357A">
        <w:rPr>
          <w:b/>
        </w:rPr>
        <w:t>ЛИТЕРАТУРА</w:t>
      </w:r>
      <w:r>
        <w:rPr>
          <w:b/>
        </w:rPr>
        <w:t>:</w:t>
      </w:r>
    </w:p>
    <w:p w:rsidR="005329F4" w:rsidRPr="00E6357A" w:rsidRDefault="005329F4" w:rsidP="0062360B">
      <w:pPr>
        <w:ind w:left="284" w:firstLine="567"/>
        <w:jc w:val="both"/>
        <w:rPr>
          <w:b/>
          <w:i/>
        </w:rPr>
      </w:pPr>
      <w:r w:rsidRPr="00E6357A">
        <w:rPr>
          <w:b/>
          <w:i/>
        </w:rPr>
        <w:t>Основная:</w:t>
      </w:r>
    </w:p>
    <w:p w:rsidR="005329F4" w:rsidRDefault="005329F4" w:rsidP="00965E69">
      <w:pPr>
        <w:pStyle w:val="11"/>
        <w:numPr>
          <w:ilvl w:val="0"/>
          <w:numId w:val="10"/>
        </w:numPr>
        <w:ind w:firstLine="567"/>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5329F4" w:rsidRDefault="005329F4" w:rsidP="00965E69">
      <w:pPr>
        <w:pStyle w:val="11"/>
        <w:numPr>
          <w:ilvl w:val="0"/>
          <w:numId w:val="10"/>
        </w:numPr>
        <w:ind w:firstLine="567"/>
        <w:jc w:val="both"/>
      </w:pPr>
      <w:r>
        <w:t>Тулембаева А.Н. Логистика. – Алматы: Триумф «Т», 2008.</w:t>
      </w:r>
    </w:p>
    <w:p w:rsidR="005329F4" w:rsidRDefault="005329F4" w:rsidP="00965E69">
      <w:pPr>
        <w:pStyle w:val="11"/>
        <w:numPr>
          <w:ilvl w:val="0"/>
          <w:numId w:val="10"/>
        </w:numPr>
        <w:ind w:firstLine="567"/>
        <w:jc w:val="both"/>
      </w:pPr>
      <w:r>
        <w:t>Аникина Б.А. Практикум по логистике. – Москва: Инфра-М, 2007.</w:t>
      </w:r>
    </w:p>
    <w:p w:rsidR="005329F4" w:rsidRPr="00BA3DF9" w:rsidRDefault="005329F4" w:rsidP="00965E69">
      <w:pPr>
        <w:pStyle w:val="11"/>
        <w:numPr>
          <w:ilvl w:val="0"/>
          <w:numId w:val="10"/>
        </w:numPr>
        <w:ind w:firstLine="567"/>
        <w:jc w:val="both"/>
      </w:pPr>
      <w:r>
        <w:t>Сербин В.Д. Основы логистики. – Таганрог: ТРТУ, 2004.</w:t>
      </w:r>
    </w:p>
    <w:p w:rsidR="005329F4" w:rsidRPr="00BA3DF9" w:rsidRDefault="005329F4" w:rsidP="0062360B">
      <w:pPr>
        <w:ind w:left="360" w:firstLine="567"/>
        <w:jc w:val="both"/>
        <w:rPr>
          <w:b/>
          <w:i/>
        </w:rPr>
      </w:pPr>
    </w:p>
    <w:p w:rsidR="005329F4" w:rsidRPr="00E6357A" w:rsidRDefault="005329F4" w:rsidP="0062360B">
      <w:pPr>
        <w:ind w:left="284" w:firstLine="567"/>
        <w:jc w:val="both"/>
        <w:rPr>
          <w:b/>
          <w:i/>
        </w:rPr>
      </w:pPr>
      <w:r w:rsidRPr="00E6357A">
        <w:rPr>
          <w:b/>
          <w:i/>
        </w:rPr>
        <w:t>Дополнительная:</w:t>
      </w:r>
    </w:p>
    <w:p w:rsidR="005329F4" w:rsidRPr="00192AB9" w:rsidRDefault="005329F4" w:rsidP="00965E69">
      <w:pPr>
        <w:widowControl w:val="0"/>
        <w:numPr>
          <w:ilvl w:val="0"/>
          <w:numId w:val="11"/>
        </w:numPr>
        <w:shd w:val="clear" w:color="auto" w:fill="FFFFFF"/>
        <w:tabs>
          <w:tab w:val="left" w:pos="355"/>
        </w:tabs>
        <w:autoSpaceDE w:val="0"/>
        <w:autoSpaceDN w:val="0"/>
        <w:adjustRightInd w:val="0"/>
        <w:ind w:firstLine="567"/>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5329F4" w:rsidRPr="00192AB9" w:rsidRDefault="005329F4" w:rsidP="00965E69">
      <w:pPr>
        <w:widowControl w:val="0"/>
        <w:numPr>
          <w:ilvl w:val="0"/>
          <w:numId w:val="11"/>
        </w:numPr>
        <w:shd w:val="clear" w:color="auto" w:fill="FFFFFF"/>
        <w:tabs>
          <w:tab w:val="left" w:pos="355"/>
        </w:tabs>
        <w:autoSpaceDE w:val="0"/>
        <w:autoSpaceDN w:val="0"/>
        <w:adjustRightInd w:val="0"/>
        <w:ind w:firstLine="567"/>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5329F4" w:rsidRPr="00192AB9" w:rsidRDefault="005329F4" w:rsidP="00965E69">
      <w:pPr>
        <w:widowControl w:val="0"/>
        <w:numPr>
          <w:ilvl w:val="0"/>
          <w:numId w:val="11"/>
        </w:numPr>
        <w:shd w:val="clear" w:color="auto" w:fill="FFFFFF"/>
        <w:tabs>
          <w:tab w:val="left" w:pos="355"/>
        </w:tabs>
        <w:autoSpaceDE w:val="0"/>
        <w:autoSpaceDN w:val="0"/>
        <w:adjustRightInd w:val="0"/>
        <w:ind w:firstLine="567"/>
        <w:jc w:val="both"/>
        <w:rPr>
          <w:color w:val="000000"/>
          <w:spacing w:val="-11"/>
        </w:rPr>
      </w:pPr>
      <w:r w:rsidRPr="00192AB9">
        <w:rPr>
          <w:color w:val="000000"/>
        </w:rPr>
        <w:t>Бауэрсокс Д. Дж., Клосс Д. Дж. Логистика</w:t>
      </w:r>
      <w:r>
        <w:rPr>
          <w:color w:val="000000"/>
        </w:rPr>
        <w:t>: интегрированная цепь пост</w:t>
      </w:r>
      <w:r>
        <w:rPr>
          <w:color w:val="000000"/>
        </w:rPr>
        <w:t>а</w:t>
      </w:r>
      <w:r>
        <w:rPr>
          <w:color w:val="000000"/>
        </w:rPr>
        <w:t>вок</w:t>
      </w:r>
      <w:r w:rsidRPr="00192AB9">
        <w:rPr>
          <w:color w:val="000000"/>
        </w:rPr>
        <w:t>/</w:t>
      </w:r>
      <w:r w:rsidRPr="00192AB9">
        <w:rPr>
          <w:color w:val="000000"/>
          <w:spacing w:val="1"/>
        </w:rPr>
        <w:t>Пер. с англ. - М.: Олимп-Бизнес, 2001.</w:t>
      </w:r>
    </w:p>
    <w:p w:rsidR="005329F4" w:rsidRPr="00192AB9" w:rsidRDefault="005329F4" w:rsidP="00965E69">
      <w:pPr>
        <w:widowControl w:val="0"/>
        <w:numPr>
          <w:ilvl w:val="0"/>
          <w:numId w:val="11"/>
        </w:numPr>
        <w:shd w:val="clear" w:color="auto" w:fill="FFFFFF"/>
        <w:tabs>
          <w:tab w:val="left" w:pos="355"/>
        </w:tabs>
        <w:autoSpaceDE w:val="0"/>
        <w:autoSpaceDN w:val="0"/>
        <w:adjustRightInd w:val="0"/>
        <w:ind w:firstLine="567"/>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5329F4" w:rsidRPr="00192AB9" w:rsidRDefault="005329F4" w:rsidP="00965E69">
      <w:pPr>
        <w:widowControl w:val="0"/>
        <w:numPr>
          <w:ilvl w:val="0"/>
          <w:numId w:val="11"/>
        </w:numPr>
        <w:shd w:val="clear" w:color="auto" w:fill="FFFFFF"/>
        <w:tabs>
          <w:tab w:val="left" w:pos="355"/>
        </w:tabs>
        <w:autoSpaceDE w:val="0"/>
        <w:autoSpaceDN w:val="0"/>
        <w:adjustRightInd w:val="0"/>
        <w:ind w:firstLine="567"/>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5329F4" w:rsidRPr="00192AB9" w:rsidRDefault="005329F4" w:rsidP="00965E69">
      <w:pPr>
        <w:widowControl w:val="0"/>
        <w:numPr>
          <w:ilvl w:val="0"/>
          <w:numId w:val="11"/>
        </w:numPr>
        <w:shd w:val="clear" w:color="auto" w:fill="FFFFFF"/>
        <w:tabs>
          <w:tab w:val="left" w:pos="355"/>
        </w:tabs>
        <w:autoSpaceDE w:val="0"/>
        <w:autoSpaceDN w:val="0"/>
        <w:adjustRightInd w:val="0"/>
        <w:ind w:firstLine="567"/>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w:t>
      </w:r>
      <w:r w:rsidRPr="00192AB9">
        <w:rPr>
          <w:color w:val="000000"/>
          <w:spacing w:val="3"/>
        </w:rPr>
        <w:t>о</w:t>
      </w:r>
      <w:r w:rsidRPr="00192AB9">
        <w:rPr>
          <w:color w:val="000000"/>
          <w:spacing w:val="2"/>
        </w:rPr>
        <w:t xml:space="preserve">лаева Д.С. и др. - М.: АНКИЛ, 1998. </w:t>
      </w:r>
    </w:p>
    <w:p w:rsidR="005329F4" w:rsidRPr="00192AB9" w:rsidRDefault="005329F4" w:rsidP="00965E69">
      <w:pPr>
        <w:widowControl w:val="0"/>
        <w:numPr>
          <w:ilvl w:val="0"/>
          <w:numId w:val="11"/>
        </w:numPr>
        <w:shd w:val="clear" w:color="auto" w:fill="FFFFFF"/>
        <w:tabs>
          <w:tab w:val="left" w:pos="355"/>
        </w:tabs>
        <w:autoSpaceDE w:val="0"/>
        <w:autoSpaceDN w:val="0"/>
        <w:adjustRightInd w:val="0"/>
        <w:ind w:firstLine="567"/>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5329F4" w:rsidRPr="00192AB9" w:rsidRDefault="005329F4" w:rsidP="00965E69">
      <w:pPr>
        <w:widowControl w:val="0"/>
        <w:numPr>
          <w:ilvl w:val="0"/>
          <w:numId w:val="11"/>
        </w:numPr>
        <w:shd w:val="clear" w:color="auto" w:fill="FFFFFF"/>
        <w:tabs>
          <w:tab w:val="left" w:pos="355"/>
        </w:tabs>
        <w:autoSpaceDE w:val="0"/>
        <w:autoSpaceDN w:val="0"/>
        <w:adjustRightInd w:val="0"/>
        <w:ind w:firstLine="567"/>
        <w:jc w:val="both"/>
        <w:rPr>
          <w:color w:val="000000"/>
          <w:spacing w:val="-11"/>
        </w:rPr>
      </w:pPr>
      <w:r w:rsidRPr="00192AB9">
        <w:rPr>
          <w:color w:val="000000"/>
          <w:spacing w:val="5"/>
        </w:rPr>
        <w:t>Гордон М.П., Карнаухов С.Б. Логистика товародвижения. - 2-е изд., пер</w:t>
      </w:r>
      <w:r w:rsidRPr="00192AB9">
        <w:rPr>
          <w:color w:val="000000"/>
          <w:spacing w:val="5"/>
        </w:rPr>
        <w:t>е</w:t>
      </w:r>
      <w:r w:rsidRPr="00192AB9">
        <w:rPr>
          <w:color w:val="000000"/>
          <w:spacing w:val="3"/>
        </w:rPr>
        <w:t xml:space="preserve">раб., доп. - М.: Центр экономики и маркетинга, 2001. </w:t>
      </w:r>
    </w:p>
    <w:p w:rsidR="005329F4" w:rsidRPr="009A70DE" w:rsidRDefault="005329F4" w:rsidP="00965E69">
      <w:pPr>
        <w:widowControl w:val="0"/>
        <w:numPr>
          <w:ilvl w:val="0"/>
          <w:numId w:val="11"/>
        </w:numPr>
        <w:shd w:val="clear" w:color="auto" w:fill="FFFFFF"/>
        <w:tabs>
          <w:tab w:val="left" w:pos="355"/>
        </w:tabs>
        <w:autoSpaceDE w:val="0"/>
        <w:autoSpaceDN w:val="0"/>
        <w:adjustRightInd w:val="0"/>
        <w:ind w:firstLine="567"/>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1136E3" w:rsidRPr="001136E3" w:rsidRDefault="001136E3" w:rsidP="001136E3">
      <w:pPr>
        <w:jc w:val="center"/>
      </w:pPr>
      <w:r w:rsidRPr="000156AF">
        <w:t>КОНТРОЛЬ</w:t>
      </w:r>
      <w:r>
        <w:t xml:space="preserve"> ЗНАНИЙ ПО ТЕМЕ</w:t>
      </w:r>
      <w:r w:rsidRPr="000156AF">
        <w:t>:</w:t>
      </w:r>
    </w:p>
    <w:p w:rsidR="001136E3" w:rsidRPr="001136E3" w:rsidRDefault="001136E3" w:rsidP="001136E3">
      <w:pPr>
        <w:jc w:val="center"/>
      </w:pPr>
      <w:r w:rsidRPr="001136E3">
        <w:t xml:space="preserve"> ОРГАНИЗАЦИЯ И ФУНКЦИОНИРОВАНИЕ СКЛАДА.</w:t>
      </w:r>
    </w:p>
    <w:p w:rsidR="001136E3" w:rsidRDefault="001136E3" w:rsidP="001136E3">
      <w:pPr>
        <w:ind w:firstLine="567"/>
        <w:jc w:val="center"/>
        <w:rPr>
          <w:b/>
        </w:rPr>
      </w:pPr>
    </w:p>
    <w:p w:rsidR="001136E3" w:rsidRDefault="001136E3" w:rsidP="001136E3">
      <w:pPr>
        <w:ind w:firstLine="567"/>
        <w:jc w:val="center"/>
        <w:rPr>
          <w:b/>
          <w:lang w:val="kk-KZ"/>
        </w:rPr>
      </w:pPr>
      <w:r w:rsidRPr="002B5114">
        <w:rPr>
          <w:b/>
        </w:rPr>
        <w:t>Карта №1.</w:t>
      </w:r>
    </w:p>
    <w:p w:rsidR="001136E3" w:rsidRPr="001B2D4F" w:rsidRDefault="001136E3" w:rsidP="001136E3">
      <w:pPr>
        <w:ind w:firstLine="567"/>
        <w:jc w:val="center"/>
        <w:rPr>
          <w:b/>
          <w:lang w:val="kk-KZ"/>
        </w:rPr>
      </w:pPr>
    </w:p>
    <w:p w:rsidR="001136E3" w:rsidRPr="003942F7" w:rsidRDefault="001136E3" w:rsidP="00965E69">
      <w:pPr>
        <w:numPr>
          <w:ilvl w:val="0"/>
          <w:numId w:val="384"/>
        </w:numPr>
        <w:autoSpaceDE w:val="0"/>
        <w:autoSpaceDN w:val="0"/>
        <w:spacing w:line="264" w:lineRule="auto"/>
        <w:jc w:val="both"/>
        <w:rPr>
          <w:iCs/>
        </w:rPr>
      </w:pPr>
      <w:r w:rsidRPr="003942F7">
        <w:rPr>
          <w:iCs/>
        </w:rPr>
        <w:t>Дайте определение понятию склада.</w:t>
      </w:r>
    </w:p>
    <w:p w:rsidR="001136E3" w:rsidRPr="003942F7" w:rsidRDefault="001136E3" w:rsidP="00965E69">
      <w:pPr>
        <w:numPr>
          <w:ilvl w:val="0"/>
          <w:numId w:val="384"/>
        </w:numPr>
        <w:autoSpaceDE w:val="0"/>
        <w:autoSpaceDN w:val="0"/>
        <w:spacing w:line="264" w:lineRule="auto"/>
        <w:jc w:val="both"/>
        <w:rPr>
          <w:iCs/>
        </w:rPr>
      </w:pPr>
      <w:r w:rsidRPr="003942F7">
        <w:rPr>
          <w:iCs/>
        </w:rPr>
        <w:t>Каковы классификация и функции складов в логистике?</w:t>
      </w:r>
    </w:p>
    <w:p w:rsidR="001136E3" w:rsidRPr="003942F7" w:rsidRDefault="001136E3" w:rsidP="001136E3">
      <w:pPr>
        <w:ind w:firstLine="273"/>
        <w:jc w:val="both"/>
      </w:pPr>
    </w:p>
    <w:p w:rsidR="001136E3" w:rsidRPr="003942F7" w:rsidRDefault="001136E3" w:rsidP="001136E3">
      <w:pPr>
        <w:ind w:firstLine="273"/>
        <w:jc w:val="center"/>
        <w:rPr>
          <w:b/>
          <w:lang w:val="kk-KZ"/>
        </w:rPr>
      </w:pPr>
      <w:r w:rsidRPr="003942F7">
        <w:rPr>
          <w:b/>
        </w:rPr>
        <w:t>Карта №2</w:t>
      </w:r>
    </w:p>
    <w:p w:rsidR="001136E3" w:rsidRPr="003942F7" w:rsidRDefault="001136E3" w:rsidP="001136E3">
      <w:pPr>
        <w:ind w:firstLine="273"/>
        <w:jc w:val="center"/>
        <w:rPr>
          <w:b/>
          <w:lang w:val="kk-KZ"/>
        </w:rPr>
      </w:pPr>
    </w:p>
    <w:p w:rsidR="001136E3" w:rsidRPr="003942F7" w:rsidRDefault="001136E3" w:rsidP="00965E69">
      <w:pPr>
        <w:numPr>
          <w:ilvl w:val="0"/>
          <w:numId w:val="385"/>
        </w:numPr>
        <w:autoSpaceDE w:val="0"/>
        <w:autoSpaceDN w:val="0"/>
        <w:spacing w:line="264" w:lineRule="auto"/>
        <w:jc w:val="both"/>
        <w:rPr>
          <w:iCs/>
        </w:rPr>
      </w:pPr>
      <w:r w:rsidRPr="003942F7">
        <w:rPr>
          <w:iCs/>
        </w:rPr>
        <w:t>Опишите организацию работы складов на предприятии.</w:t>
      </w:r>
    </w:p>
    <w:p w:rsidR="001136E3" w:rsidRPr="003942F7" w:rsidRDefault="001136E3" w:rsidP="00965E69">
      <w:pPr>
        <w:numPr>
          <w:ilvl w:val="0"/>
          <w:numId w:val="385"/>
        </w:numPr>
        <w:autoSpaceDE w:val="0"/>
        <w:autoSpaceDN w:val="0"/>
        <w:spacing w:line="264" w:lineRule="auto"/>
        <w:jc w:val="both"/>
        <w:rPr>
          <w:iCs/>
        </w:rPr>
      </w:pPr>
      <w:r w:rsidRPr="003942F7">
        <w:rPr>
          <w:iCs/>
        </w:rPr>
        <w:lastRenderedPageBreak/>
        <w:t>Выбор формы складирования.</w:t>
      </w:r>
    </w:p>
    <w:p w:rsidR="001136E3" w:rsidRPr="003942F7" w:rsidRDefault="001136E3" w:rsidP="001136E3">
      <w:pPr>
        <w:ind w:firstLine="273"/>
        <w:jc w:val="center"/>
        <w:rPr>
          <w:b/>
          <w:lang w:val="kk-KZ"/>
        </w:rPr>
      </w:pPr>
    </w:p>
    <w:p w:rsidR="001136E3" w:rsidRPr="003942F7" w:rsidRDefault="001136E3" w:rsidP="001136E3">
      <w:pPr>
        <w:ind w:firstLine="273"/>
        <w:jc w:val="center"/>
        <w:rPr>
          <w:b/>
        </w:rPr>
      </w:pPr>
      <w:r w:rsidRPr="003942F7">
        <w:rPr>
          <w:b/>
        </w:rPr>
        <w:t>Карта №3</w:t>
      </w:r>
    </w:p>
    <w:p w:rsidR="001136E3" w:rsidRPr="003942F7" w:rsidRDefault="001136E3" w:rsidP="001136E3">
      <w:pPr>
        <w:ind w:firstLine="273"/>
        <w:jc w:val="center"/>
      </w:pPr>
    </w:p>
    <w:p w:rsidR="001136E3" w:rsidRPr="003942F7" w:rsidRDefault="001136E3" w:rsidP="00965E69">
      <w:pPr>
        <w:numPr>
          <w:ilvl w:val="0"/>
          <w:numId w:val="386"/>
        </w:numPr>
        <w:autoSpaceDE w:val="0"/>
        <w:autoSpaceDN w:val="0"/>
        <w:spacing w:line="264" w:lineRule="auto"/>
        <w:ind w:firstLine="414"/>
        <w:jc w:val="both"/>
        <w:rPr>
          <w:iCs/>
        </w:rPr>
      </w:pPr>
      <w:r w:rsidRPr="003942F7">
        <w:rPr>
          <w:iCs/>
        </w:rPr>
        <w:t>Расчет складских площадей.</w:t>
      </w:r>
    </w:p>
    <w:p w:rsidR="001136E3" w:rsidRPr="003942F7" w:rsidRDefault="001136E3" w:rsidP="00965E69">
      <w:pPr>
        <w:numPr>
          <w:ilvl w:val="0"/>
          <w:numId w:val="386"/>
        </w:numPr>
        <w:spacing w:line="264" w:lineRule="auto"/>
        <w:ind w:firstLine="414"/>
        <w:jc w:val="both"/>
        <w:rPr>
          <w:bCs/>
          <w:iCs/>
        </w:rPr>
      </w:pPr>
      <w:r w:rsidRPr="003942F7">
        <w:rPr>
          <w:iCs/>
        </w:rPr>
        <w:t>Показатели работы складов</w:t>
      </w:r>
      <w:r w:rsidR="00533F30" w:rsidRPr="00533F30">
        <w:rPr>
          <w:noProof/>
        </w:rPr>
        <w:pict>
          <v:rect id="_x0000_s1303" style="position:absolute;left:0;text-align:left;margin-left:-293.1pt;margin-top:15.65pt;width:14.4pt;height:14.4pt;z-index:11;mso-position-horizontal-relative:text;mso-position-vertical-relative:text" o:allowincell="f" fillcolor="black"/>
        </w:pict>
      </w:r>
      <w:r w:rsidRPr="003942F7">
        <w:rPr>
          <w:iCs/>
        </w:rPr>
        <w:t>.</w:t>
      </w:r>
      <w:r w:rsidRPr="003942F7">
        <w:t xml:space="preserve">     </w:t>
      </w:r>
      <w:r w:rsidRPr="003942F7">
        <w:rPr>
          <w:bCs/>
          <w:iCs/>
        </w:rPr>
        <w:t xml:space="preserve"> </w:t>
      </w:r>
    </w:p>
    <w:p w:rsidR="001136E3" w:rsidRPr="003942F7" w:rsidRDefault="001136E3" w:rsidP="001136E3">
      <w:pPr>
        <w:ind w:firstLine="273"/>
        <w:jc w:val="center"/>
        <w:rPr>
          <w:b/>
        </w:rPr>
      </w:pPr>
    </w:p>
    <w:p w:rsidR="001136E3" w:rsidRPr="003942F7" w:rsidRDefault="001136E3" w:rsidP="001136E3">
      <w:pPr>
        <w:ind w:firstLine="273"/>
        <w:jc w:val="center"/>
        <w:rPr>
          <w:b/>
          <w:lang w:val="kk-KZ"/>
        </w:rPr>
      </w:pPr>
      <w:r w:rsidRPr="003942F7">
        <w:rPr>
          <w:b/>
        </w:rPr>
        <w:t>Карта №4</w:t>
      </w:r>
    </w:p>
    <w:p w:rsidR="001136E3" w:rsidRPr="003942F7" w:rsidRDefault="001136E3" w:rsidP="001136E3">
      <w:pPr>
        <w:ind w:firstLine="273"/>
        <w:jc w:val="center"/>
        <w:rPr>
          <w:b/>
          <w:lang w:val="kk-KZ"/>
        </w:rPr>
      </w:pPr>
    </w:p>
    <w:p w:rsidR="001136E3" w:rsidRPr="003942F7" w:rsidRDefault="001136E3" w:rsidP="00965E69">
      <w:pPr>
        <w:numPr>
          <w:ilvl w:val="0"/>
          <w:numId w:val="387"/>
        </w:numPr>
        <w:autoSpaceDE w:val="0"/>
        <w:autoSpaceDN w:val="0"/>
        <w:spacing w:line="264" w:lineRule="auto"/>
        <w:ind w:firstLine="273"/>
        <w:jc w:val="both"/>
        <w:rPr>
          <w:iCs/>
        </w:rPr>
      </w:pPr>
      <w:r w:rsidRPr="003942F7">
        <w:rPr>
          <w:iCs/>
        </w:rPr>
        <w:t>Дайте определение понятию склада.</w:t>
      </w:r>
    </w:p>
    <w:p w:rsidR="001136E3" w:rsidRPr="003942F7" w:rsidRDefault="001136E3" w:rsidP="00965E69">
      <w:pPr>
        <w:numPr>
          <w:ilvl w:val="0"/>
          <w:numId w:val="387"/>
        </w:numPr>
        <w:spacing w:line="264" w:lineRule="auto"/>
        <w:ind w:firstLine="273"/>
        <w:jc w:val="both"/>
        <w:rPr>
          <w:bCs/>
          <w:iCs/>
        </w:rPr>
      </w:pPr>
      <w:r w:rsidRPr="003942F7">
        <w:rPr>
          <w:iCs/>
        </w:rPr>
        <w:t>Показатели работы складов</w:t>
      </w:r>
      <w:r w:rsidR="00533F30" w:rsidRPr="00533F30">
        <w:rPr>
          <w:noProof/>
        </w:rPr>
        <w:pict>
          <v:rect id="_x0000_s1304" style="position:absolute;left:0;text-align:left;margin-left:-293.1pt;margin-top:15.65pt;width:14.4pt;height:14.4pt;z-index:12;mso-position-horizontal-relative:text;mso-position-vertical-relative:text" o:allowincell="f" fillcolor="black"/>
        </w:pict>
      </w:r>
      <w:r w:rsidRPr="003942F7">
        <w:rPr>
          <w:iCs/>
        </w:rPr>
        <w:t>.</w:t>
      </w:r>
      <w:r w:rsidRPr="003942F7">
        <w:t xml:space="preserve">     </w:t>
      </w:r>
      <w:r w:rsidRPr="003942F7">
        <w:rPr>
          <w:bCs/>
          <w:iCs/>
        </w:rPr>
        <w:t xml:space="preserve"> </w:t>
      </w:r>
    </w:p>
    <w:p w:rsidR="001136E3" w:rsidRPr="003942F7" w:rsidRDefault="001136E3" w:rsidP="001136E3">
      <w:pPr>
        <w:ind w:firstLine="273"/>
      </w:pPr>
    </w:p>
    <w:p w:rsidR="001136E3" w:rsidRPr="003942F7" w:rsidRDefault="001136E3" w:rsidP="001136E3">
      <w:pPr>
        <w:ind w:firstLine="273"/>
        <w:jc w:val="center"/>
        <w:rPr>
          <w:b/>
          <w:lang w:val="kk-KZ"/>
        </w:rPr>
      </w:pPr>
      <w:r w:rsidRPr="003942F7">
        <w:rPr>
          <w:b/>
        </w:rPr>
        <w:t>Карта №5</w:t>
      </w:r>
    </w:p>
    <w:p w:rsidR="001136E3" w:rsidRPr="003942F7" w:rsidRDefault="001136E3" w:rsidP="001136E3">
      <w:pPr>
        <w:ind w:firstLine="273"/>
        <w:jc w:val="center"/>
        <w:rPr>
          <w:b/>
          <w:lang w:val="kk-KZ"/>
        </w:rPr>
      </w:pPr>
    </w:p>
    <w:p w:rsidR="001136E3" w:rsidRPr="003942F7" w:rsidRDefault="001136E3" w:rsidP="00965E69">
      <w:pPr>
        <w:numPr>
          <w:ilvl w:val="0"/>
          <w:numId w:val="388"/>
        </w:numPr>
        <w:autoSpaceDE w:val="0"/>
        <w:autoSpaceDN w:val="0"/>
        <w:spacing w:line="264" w:lineRule="auto"/>
        <w:ind w:firstLine="273"/>
        <w:jc w:val="both"/>
        <w:rPr>
          <w:iCs/>
        </w:rPr>
      </w:pPr>
      <w:r w:rsidRPr="003942F7">
        <w:rPr>
          <w:iCs/>
        </w:rPr>
        <w:t>Опишите организацию работы складов на предприятии.</w:t>
      </w:r>
    </w:p>
    <w:p w:rsidR="001136E3" w:rsidRPr="003942F7" w:rsidRDefault="001136E3" w:rsidP="00965E69">
      <w:pPr>
        <w:numPr>
          <w:ilvl w:val="0"/>
          <w:numId w:val="388"/>
        </w:numPr>
        <w:autoSpaceDE w:val="0"/>
        <w:autoSpaceDN w:val="0"/>
        <w:spacing w:line="264" w:lineRule="auto"/>
        <w:ind w:firstLine="273"/>
        <w:jc w:val="both"/>
        <w:rPr>
          <w:iCs/>
        </w:rPr>
      </w:pPr>
      <w:r w:rsidRPr="003942F7">
        <w:rPr>
          <w:iCs/>
        </w:rPr>
        <w:t>Выбор формы складирования.</w:t>
      </w:r>
    </w:p>
    <w:p w:rsidR="001136E3" w:rsidRPr="003942F7" w:rsidRDefault="001136E3" w:rsidP="001136E3">
      <w:pPr>
        <w:ind w:firstLine="273"/>
      </w:pPr>
    </w:p>
    <w:p w:rsidR="001136E3" w:rsidRPr="003942F7" w:rsidRDefault="001136E3" w:rsidP="001136E3">
      <w:pPr>
        <w:ind w:firstLine="273"/>
        <w:jc w:val="center"/>
        <w:rPr>
          <w:b/>
          <w:lang w:val="kk-KZ"/>
        </w:rPr>
      </w:pPr>
      <w:r w:rsidRPr="003942F7">
        <w:rPr>
          <w:b/>
        </w:rPr>
        <w:t>Карта №6</w:t>
      </w:r>
    </w:p>
    <w:p w:rsidR="001136E3" w:rsidRPr="003942F7" w:rsidRDefault="001136E3" w:rsidP="001136E3">
      <w:pPr>
        <w:ind w:firstLine="273"/>
        <w:jc w:val="center"/>
        <w:rPr>
          <w:b/>
          <w:lang w:val="kk-KZ"/>
        </w:rPr>
      </w:pPr>
    </w:p>
    <w:p w:rsidR="001136E3" w:rsidRPr="003942F7" w:rsidRDefault="001136E3" w:rsidP="00965E69">
      <w:pPr>
        <w:numPr>
          <w:ilvl w:val="0"/>
          <w:numId w:val="389"/>
        </w:numPr>
        <w:autoSpaceDE w:val="0"/>
        <w:autoSpaceDN w:val="0"/>
        <w:spacing w:line="264" w:lineRule="auto"/>
        <w:ind w:firstLine="273"/>
        <w:jc w:val="both"/>
        <w:rPr>
          <w:iCs/>
        </w:rPr>
      </w:pPr>
      <w:r w:rsidRPr="003942F7">
        <w:rPr>
          <w:iCs/>
        </w:rPr>
        <w:t>Каковы классификация и функции складов в логистике?</w:t>
      </w:r>
    </w:p>
    <w:p w:rsidR="001136E3" w:rsidRPr="003942F7" w:rsidRDefault="001136E3" w:rsidP="00965E69">
      <w:pPr>
        <w:numPr>
          <w:ilvl w:val="0"/>
          <w:numId w:val="389"/>
        </w:numPr>
        <w:autoSpaceDE w:val="0"/>
        <w:autoSpaceDN w:val="0"/>
        <w:spacing w:line="264" w:lineRule="auto"/>
        <w:ind w:firstLine="273"/>
        <w:jc w:val="both"/>
        <w:rPr>
          <w:iCs/>
        </w:rPr>
      </w:pPr>
      <w:r w:rsidRPr="003942F7">
        <w:rPr>
          <w:iCs/>
        </w:rPr>
        <w:t>Расчет складских площадей.</w:t>
      </w:r>
    </w:p>
    <w:p w:rsidR="001136E3" w:rsidRPr="003942F7" w:rsidRDefault="001136E3" w:rsidP="001136E3">
      <w:pPr>
        <w:spacing w:line="264" w:lineRule="auto"/>
        <w:ind w:firstLine="709"/>
        <w:jc w:val="both"/>
        <w:rPr>
          <w:b/>
          <w:bCs/>
          <w:iCs/>
        </w:rPr>
      </w:pPr>
      <w:r w:rsidRPr="003942F7">
        <w:rPr>
          <w:b/>
          <w:bCs/>
          <w:iCs/>
        </w:rPr>
        <w:t xml:space="preserve"> </w:t>
      </w:r>
    </w:p>
    <w:p w:rsidR="001136E3" w:rsidRPr="003942F7" w:rsidRDefault="001136E3" w:rsidP="001136E3">
      <w:pPr>
        <w:ind w:firstLine="273"/>
        <w:jc w:val="both"/>
      </w:pPr>
    </w:p>
    <w:p w:rsidR="001136E3" w:rsidRPr="003942F7" w:rsidRDefault="001136E3" w:rsidP="001136E3">
      <w:pPr>
        <w:ind w:firstLine="273"/>
        <w:jc w:val="center"/>
        <w:rPr>
          <w:b/>
          <w:lang w:val="kk-KZ"/>
        </w:rPr>
      </w:pPr>
      <w:r w:rsidRPr="003942F7">
        <w:rPr>
          <w:b/>
        </w:rPr>
        <w:t>Карта №7</w:t>
      </w:r>
    </w:p>
    <w:p w:rsidR="001136E3" w:rsidRPr="003942F7" w:rsidRDefault="001136E3" w:rsidP="001136E3">
      <w:pPr>
        <w:tabs>
          <w:tab w:val="left" w:pos="567"/>
        </w:tabs>
        <w:ind w:hanging="142"/>
        <w:jc w:val="center"/>
        <w:rPr>
          <w:b/>
          <w:lang w:val="kk-KZ"/>
        </w:rPr>
      </w:pPr>
    </w:p>
    <w:p w:rsidR="001136E3" w:rsidRPr="003942F7" w:rsidRDefault="001136E3" w:rsidP="00965E69">
      <w:pPr>
        <w:numPr>
          <w:ilvl w:val="1"/>
          <w:numId w:val="393"/>
        </w:numPr>
        <w:tabs>
          <w:tab w:val="left" w:pos="567"/>
        </w:tabs>
        <w:autoSpaceDE w:val="0"/>
        <w:autoSpaceDN w:val="0"/>
        <w:spacing w:line="264" w:lineRule="auto"/>
        <w:jc w:val="both"/>
        <w:rPr>
          <w:iCs/>
        </w:rPr>
      </w:pPr>
      <w:r w:rsidRPr="003942F7">
        <w:rPr>
          <w:iCs/>
        </w:rPr>
        <w:t>Выбор формы складирования.</w:t>
      </w:r>
    </w:p>
    <w:p w:rsidR="001136E3" w:rsidRPr="003942F7" w:rsidRDefault="001136E3" w:rsidP="00965E69">
      <w:pPr>
        <w:numPr>
          <w:ilvl w:val="1"/>
          <w:numId w:val="393"/>
        </w:numPr>
        <w:tabs>
          <w:tab w:val="left" w:pos="567"/>
        </w:tabs>
        <w:spacing w:line="264" w:lineRule="auto"/>
        <w:jc w:val="both"/>
        <w:rPr>
          <w:bCs/>
          <w:iCs/>
        </w:rPr>
      </w:pPr>
      <w:r w:rsidRPr="003942F7">
        <w:rPr>
          <w:iCs/>
        </w:rPr>
        <w:t>Показатели работы складов</w:t>
      </w:r>
      <w:r w:rsidR="00533F30" w:rsidRPr="00533F30">
        <w:rPr>
          <w:noProof/>
        </w:rPr>
        <w:pict>
          <v:rect id="_x0000_s1305" style="position:absolute;left:0;text-align:left;margin-left:-293.1pt;margin-top:15.65pt;width:14.4pt;height:14.4pt;z-index:13;mso-position-horizontal-relative:text;mso-position-vertical-relative:text" o:allowincell="f" fillcolor="black"/>
        </w:pict>
      </w:r>
      <w:r w:rsidRPr="003942F7">
        <w:rPr>
          <w:iCs/>
        </w:rPr>
        <w:t>.</w:t>
      </w:r>
      <w:r w:rsidRPr="003942F7">
        <w:t xml:space="preserve">     </w:t>
      </w:r>
      <w:r w:rsidRPr="003942F7">
        <w:rPr>
          <w:bCs/>
          <w:iCs/>
        </w:rPr>
        <w:t xml:space="preserve"> </w:t>
      </w:r>
    </w:p>
    <w:p w:rsidR="001136E3" w:rsidRPr="003942F7" w:rsidRDefault="001136E3" w:rsidP="001136E3">
      <w:pPr>
        <w:ind w:firstLine="273"/>
        <w:jc w:val="center"/>
        <w:rPr>
          <w:b/>
          <w:lang w:val="kk-KZ"/>
        </w:rPr>
      </w:pPr>
    </w:p>
    <w:p w:rsidR="001136E3" w:rsidRPr="003942F7" w:rsidRDefault="001136E3" w:rsidP="001136E3">
      <w:pPr>
        <w:ind w:firstLine="273"/>
        <w:jc w:val="center"/>
        <w:rPr>
          <w:b/>
        </w:rPr>
      </w:pPr>
      <w:r w:rsidRPr="003942F7">
        <w:rPr>
          <w:b/>
        </w:rPr>
        <w:t>Карта №8</w:t>
      </w:r>
    </w:p>
    <w:p w:rsidR="001136E3" w:rsidRPr="003942F7" w:rsidRDefault="001136E3" w:rsidP="001136E3">
      <w:pPr>
        <w:ind w:firstLine="273"/>
        <w:jc w:val="center"/>
      </w:pPr>
    </w:p>
    <w:p w:rsidR="001136E3" w:rsidRPr="003942F7" w:rsidRDefault="001136E3" w:rsidP="00965E69">
      <w:pPr>
        <w:numPr>
          <w:ilvl w:val="0"/>
          <w:numId w:val="392"/>
        </w:numPr>
        <w:autoSpaceDE w:val="0"/>
        <w:autoSpaceDN w:val="0"/>
        <w:spacing w:line="264" w:lineRule="auto"/>
        <w:jc w:val="both"/>
        <w:rPr>
          <w:iCs/>
        </w:rPr>
      </w:pPr>
      <w:r w:rsidRPr="003942F7">
        <w:rPr>
          <w:iCs/>
        </w:rPr>
        <w:t>Дайте определение понятию склада.</w:t>
      </w:r>
    </w:p>
    <w:p w:rsidR="001136E3" w:rsidRPr="003942F7" w:rsidRDefault="001136E3" w:rsidP="00965E69">
      <w:pPr>
        <w:numPr>
          <w:ilvl w:val="0"/>
          <w:numId w:val="392"/>
        </w:numPr>
        <w:autoSpaceDE w:val="0"/>
        <w:autoSpaceDN w:val="0"/>
        <w:spacing w:line="264" w:lineRule="auto"/>
        <w:jc w:val="both"/>
        <w:rPr>
          <w:iCs/>
        </w:rPr>
      </w:pPr>
      <w:r w:rsidRPr="003942F7">
        <w:rPr>
          <w:iCs/>
        </w:rPr>
        <w:t>Выбор формы складирования.</w:t>
      </w:r>
    </w:p>
    <w:p w:rsidR="001136E3" w:rsidRPr="003942F7" w:rsidRDefault="001136E3" w:rsidP="001136E3">
      <w:pPr>
        <w:ind w:firstLine="273"/>
        <w:jc w:val="center"/>
        <w:rPr>
          <w:b/>
        </w:rPr>
      </w:pPr>
    </w:p>
    <w:p w:rsidR="001136E3" w:rsidRPr="003942F7" w:rsidRDefault="001136E3" w:rsidP="001136E3">
      <w:pPr>
        <w:ind w:firstLine="273"/>
        <w:jc w:val="center"/>
        <w:rPr>
          <w:b/>
        </w:rPr>
      </w:pPr>
    </w:p>
    <w:p w:rsidR="001136E3" w:rsidRPr="003942F7" w:rsidRDefault="001136E3" w:rsidP="001136E3">
      <w:pPr>
        <w:ind w:firstLine="273"/>
        <w:jc w:val="center"/>
        <w:rPr>
          <w:b/>
          <w:lang w:val="kk-KZ"/>
        </w:rPr>
      </w:pPr>
      <w:r w:rsidRPr="003942F7">
        <w:rPr>
          <w:b/>
        </w:rPr>
        <w:t>Карта №9</w:t>
      </w:r>
    </w:p>
    <w:p w:rsidR="001136E3" w:rsidRPr="003942F7" w:rsidRDefault="001136E3" w:rsidP="001136E3">
      <w:pPr>
        <w:ind w:firstLine="273"/>
        <w:jc w:val="center"/>
        <w:rPr>
          <w:b/>
          <w:lang w:val="kk-KZ"/>
        </w:rPr>
      </w:pPr>
    </w:p>
    <w:p w:rsidR="001136E3" w:rsidRPr="003942F7" w:rsidRDefault="001136E3" w:rsidP="00965E69">
      <w:pPr>
        <w:numPr>
          <w:ilvl w:val="0"/>
          <w:numId w:val="391"/>
        </w:numPr>
        <w:autoSpaceDE w:val="0"/>
        <w:autoSpaceDN w:val="0"/>
        <w:spacing w:line="264" w:lineRule="auto"/>
        <w:jc w:val="both"/>
        <w:rPr>
          <w:iCs/>
        </w:rPr>
      </w:pPr>
      <w:r w:rsidRPr="003942F7">
        <w:rPr>
          <w:iCs/>
        </w:rPr>
        <w:t>Дайте определение понятию склада.</w:t>
      </w:r>
    </w:p>
    <w:p w:rsidR="001136E3" w:rsidRPr="003942F7" w:rsidRDefault="001136E3" w:rsidP="00965E69">
      <w:pPr>
        <w:numPr>
          <w:ilvl w:val="0"/>
          <w:numId w:val="391"/>
        </w:numPr>
        <w:autoSpaceDE w:val="0"/>
        <w:autoSpaceDN w:val="0"/>
        <w:spacing w:line="264" w:lineRule="auto"/>
        <w:jc w:val="both"/>
        <w:rPr>
          <w:iCs/>
        </w:rPr>
      </w:pPr>
      <w:r w:rsidRPr="003942F7">
        <w:rPr>
          <w:iCs/>
        </w:rPr>
        <w:t>Выбор формы складирования.</w:t>
      </w:r>
    </w:p>
    <w:p w:rsidR="001136E3" w:rsidRPr="003942F7" w:rsidRDefault="001136E3" w:rsidP="001136E3">
      <w:pPr>
        <w:ind w:firstLine="273"/>
      </w:pPr>
    </w:p>
    <w:p w:rsidR="001136E3" w:rsidRPr="003942F7" w:rsidRDefault="001136E3" w:rsidP="001136E3">
      <w:pPr>
        <w:ind w:firstLine="273"/>
        <w:jc w:val="center"/>
        <w:rPr>
          <w:b/>
          <w:lang w:val="kk-KZ"/>
        </w:rPr>
      </w:pPr>
      <w:r w:rsidRPr="003942F7">
        <w:rPr>
          <w:b/>
        </w:rPr>
        <w:t>Карта №10</w:t>
      </w:r>
    </w:p>
    <w:p w:rsidR="001136E3" w:rsidRPr="003942F7" w:rsidRDefault="001136E3" w:rsidP="001136E3">
      <w:pPr>
        <w:ind w:firstLine="273"/>
        <w:jc w:val="center"/>
        <w:rPr>
          <w:b/>
          <w:lang w:val="kk-KZ"/>
        </w:rPr>
      </w:pPr>
    </w:p>
    <w:p w:rsidR="001136E3" w:rsidRPr="003942F7" w:rsidRDefault="001136E3" w:rsidP="00965E69">
      <w:pPr>
        <w:numPr>
          <w:ilvl w:val="0"/>
          <w:numId w:val="390"/>
        </w:numPr>
        <w:autoSpaceDE w:val="0"/>
        <w:autoSpaceDN w:val="0"/>
        <w:spacing w:line="264" w:lineRule="auto"/>
        <w:jc w:val="both"/>
        <w:rPr>
          <w:iCs/>
        </w:rPr>
      </w:pPr>
      <w:r w:rsidRPr="003942F7">
        <w:rPr>
          <w:iCs/>
        </w:rPr>
        <w:t>Каковы классификация и функции складов в логистике?</w:t>
      </w:r>
    </w:p>
    <w:p w:rsidR="001136E3" w:rsidRPr="003942F7" w:rsidRDefault="001136E3" w:rsidP="00965E69">
      <w:pPr>
        <w:numPr>
          <w:ilvl w:val="0"/>
          <w:numId w:val="390"/>
        </w:numPr>
        <w:autoSpaceDE w:val="0"/>
        <w:autoSpaceDN w:val="0"/>
        <w:spacing w:line="264" w:lineRule="auto"/>
        <w:jc w:val="both"/>
        <w:rPr>
          <w:iCs/>
        </w:rPr>
      </w:pPr>
      <w:r w:rsidRPr="003942F7">
        <w:rPr>
          <w:iCs/>
        </w:rPr>
        <w:t>Расчет складских площадей.</w:t>
      </w:r>
    </w:p>
    <w:p w:rsidR="005329F4" w:rsidRDefault="005329F4" w:rsidP="0062360B">
      <w:pPr>
        <w:widowControl w:val="0"/>
        <w:shd w:val="clear" w:color="auto" w:fill="FFFFFF"/>
        <w:tabs>
          <w:tab w:val="left" w:pos="355"/>
        </w:tabs>
        <w:autoSpaceDE w:val="0"/>
        <w:autoSpaceDN w:val="0"/>
        <w:adjustRightInd w:val="0"/>
        <w:ind w:firstLine="567"/>
        <w:jc w:val="both"/>
        <w:rPr>
          <w:color w:val="000000"/>
          <w:spacing w:val="2"/>
        </w:rPr>
      </w:pPr>
    </w:p>
    <w:p w:rsidR="005329F4" w:rsidRDefault="005329F4" w:rsidP="0062360B">
      <w:pPr>
        <w:widowControl w:val="0"/>
        <w:shd w:val="clear" w:color="auto" w:fill="FFFFFF"/>
        <w:tabs>
          <w:tab w:val="left" w:pos="355"/>
        </w:tabs>
        <w:autoSpaceDE w:val="0"/>
        <w:autoSpaceDN w:val="0"/>
        <w:adjustRightInd w:val="0"/>
        <w:ind w:firstLine="567"/>
        <w:jc w:val="both"/>
        <w:rPr>
          <w:color w:val="000000"/>
          <w:spacing w:val="2"/>
        </w:rPr>
      </w:pPr>
    </w:p>
    <w:p w:rsidR="005329F4" w:rsidRPr="00E803BF" w:rsidRDefault="00CF09FE" w:rsidP="0062360B">
      <w:pPr>
        <w:tabs>
          <w:tab w:val="left" w:pos="700"/>
        </w:tabs>
        <w:ind w:firstLine="567"/>
        <w:jc w:val="both"/>
        <w:rPr>
          <w:b/>
        </w:rPr>
      </w:pPr>
      <w:r>
        <w:rPr>
          <w:b/>
        </w:rPr>
        <w:lastRenderedPageBreak/>
        <w:t xml:space="preserve">ТЕМА: </w:t>
      </w:r>
      <w:r w:rsidRPr="00E803BF">
        <w:rPr>
          <w:b/>
        </w:rPr>
        <w:t xml:space="preserve">РАСЧЕТ КОЛИЧЕСТВА ОБОРУДОВАНИЯ ДЛЯ ХРАНЕНИЯ </w:t>
      </w:r>
      <w:r>
        <w:rPr>
          <w:b/>
        </w:rPr>
        <w:t xml:space="preserve">И </w:t>
      </w:r>
      <w:r w:rsidRPr="00E803BF">
        <w:rPr>
          <w:b/>
        </w:rPr>
        <w:t>МОЩНОСТИ СКЛАДА</w:t>
      </w:r>
      <w:r>
        <w:rPr>
          <w:b/>
        </w:rPr>
        <w:t>.</w:t>
      </w:r>
      <w:r w:rsidRPr="00E803BF">
        <w:rPr>
          <w:b/>
        </w:rPr>
        <w:t xml:space="preserve"> </w:t>
      </w:r>
    </w:p>
    <w:p w:rsidR="005329F4" w:rsidRDefault="00CF09FE" w:rsidP="0062360B">
      <w:pPr>
        <w:tabs>
          <w:tab w:val="left" w:pos="700"/>
        </w:tabs>
        <w:ind w:firstLine="567"/>
        <w:jc w:val="both"/>
      </w:pPr>
      <w:r>
        <w:rPr>
          <w:b/>
        </w:rPr>
        <w:t xml:space="preserve">ЦЕЛЬ: </w:t>
      </w:r>
      <w:r>
        <w:t>Формирование знаний</w:t>
      </w:r>
      <w:r w:rsidR="005329F4">
        <w:t xml:space="preserve"> </w:t>
      </w:r>
      <w:r w:rsidR="0062360B">
        <w:t>студентов</w:t>
      </w:r>
      <w:r>
        <w:t xml:space="preserve"> о сущности</w:t>
      </w:r>
      <w:r w:rsidR="005329F4">
        <w:t xml:space="preserve"> расчета количества оборудования для хранения и мощности склада.</w:t>
      </w:r>
    </w:p>
    <w:p w:rsidR="00CF09FE" w:rsidRDefault="00CF09FE" w:rsidP="0062360B">
      <w:pPr>
        <w:tabs>
          <w:tab w:val="left" w:pos="700"/>
        </w:tabs>
        <w:ind w:firstLine="567"/>
        <w:jc w:val="both"/>
      </w:pPr>
      <w:r>
        <w:rPr>
          <w:b/>
        </w:rPr>
        <w:t>ЗАДАЧИ ОБУЧЕНИЯ</w:t>
      </w:r>
      <w:r w:rsidR="005329F4">
        <w:rPr>
          <w:b/>
        </w:rPr>
        <w:t>:</w:t>
      </w:r>
      <w:r w:rsidR="005329F4" w:rsidRPr="00D33794">
        <w:t xml:space="preserve"> </w:t>
      </w:r>
    </w:p>
    <w:p w:rsidR="00CF09FE" w:rsidRDefault="005329F4" w:rsidP="00965E69">
      <w:pPr>
        <w:numPr>
          <w:ilvl w:val="0"/>
          <w:numId w:val="404"/>
        </w:numPr>
        <w:tabs>
          <w:tab w:val="left" w:pos="700"/>
        </w:tabs>
        <w:jc w:val="both"/>
      </w:pPr>
      <w:r>
        <w:t xml:space="preserve">Дать понятие об основных параметрах складских зон. </w:t>
      </w:r>
    </w:p>
    <w:p w:rsidR="005329F4" w:rsidRDefault="005329F4" w:rsidP="00965E69">
      <w:pPr>
        <w:numPr>
          <w:ilvl w:val="0"/>
          <w:numId w:val="404"/>
        </w:numPr>
        <w:tabs>
          <w:tab w:val="left" w:pos="700"/>
        </w:tabs>
        <w:jc w:val="both"/>
        <w:rPr>
          <w:b/>
        </w:rPr>
      </w:pPr>
      <w:r>
        <w:t>Ознакомить с расчетом количества оборудования для хранения и мощности склада.</w:t>
      </w:r>
    </w:p>
    <w:p w:rsidR="00CF09FE" w:rsidRPr="00096CDB" w:rsidRDefault="00CF09FE" w:rsidP="00CF09FE">
      <w:pPr>
        <w:ind w:left="567"/>
        <w:jc w:val="both"/>
      </w:pPr>
      <w:r>
        <w:rPr>
          <w:b/>
        </w:rPr>
        <w:t>ФОРМА ПРОВЕДЕНИЯ</w:t>
      </w:r>
      <w:r w:rsidRPr="00D33794">
        <w:rPr>
          <w:b/>
        </w:rPr>
        <w:t>:</w:t>
      </w:r>
      <w:r>
        <w:rPr>
          <w:b/>
        </w:rPr>
        <w:t xml:space="preserve"> </w:t>
      </w:r>
      <w:r w:rsidRPr="00096CDB">
        <w:t>выполнение заданий, обсуждение с преподавателем вопросов по теме занятия, решение ситуационных задач.</w:t>
      </w:r>
    </w:p>
    <w:p w:rsidR="00CF09FE" w:rsidRDefault="00CF09FE" w:rsidP="00CF09FE">
      <w:pPr>
        <w:ind w:left="567"/>
        <w:jc w:val="both"/>
        <w:rPr>
          <w:b/>
        </w:rPr>
      </w:pPr>
      <w:r>
        <w:rPr>
          <w:b/>
        </w:rPr>
        <w:t>ЗАДАНИЯ ПО ТЕМЕ:</w:t>
      </w:r>
    </w:p>
    <w:p w:rsidR="00CF09FE" w:rsidRPr="00CF09FE" w:rsidRDefault="00CF09FE" w:rsidP="0062360B">
      <w:pPr>
        <w:ind w:firstLine="567"/>
        <w:jc w:val="both"/>
      </w:pPr>
      <w:r w:rsidRPr="00CF09FE">
        <w:t>Письменно ответьте на вопросы:</w:t>
      </w:r>
    </w:p>
    <w:p w:rsidR="005329F4" w:rsidRDefault="005329F4" w:rsidP="00965E69">
      <w:pPr>
        <w:numPr>
          <w:ilvl w:val="0"/>
          <w:numId w:val="12"/>
        </w:numPr>
        <w:ind w:firstLine="567"/>
        <w:jc w:val="both"/>
      </w:pPr>
      <w:r>
        <w:t>Основные критерии эффективности функционирования склада.</w:t>
      </w:r>
    </w:p>
    <w:p w:rsidR="005329F4" w:rsidRPr="006F0441" w:rsidRDefault="005329F4" w:rsidP="00965E69">
      <w:pPr>
        <w:pStyle w:val="11"/>
        <w:numPr>
          <w:ilvl w:val="0"/>
          <w:numId w:val="12"/>
        </w:numPr>
        <w:shd w:val="clear" w:color="auto" w:fill="FFFFFF"/>
        <w:ind w:right="77" w:firstLine="567"/>
        <w:jc w:val="both"/>
      </w:pPr>
      <w:r w:rsidRPr="006F0441">
        <w:rPr>
          <w:bCs/>
        </w:rPr>
        <w:t>Определение необходимого количества механизмов для осуществления пер</w:t>
      </w:r>
      <w:r w:rsidRPr="006F0441">
        <w:rPr>
          <w:bCs/>
        </w:rPr>
        <w:t>е</w:t>
      </w:r>
      <w:r w:rsidRPr="006F0441">
        <w:rPr>
          <w:bCs/>
        </w:rPr>
        <w:t>грузочно-транспортных работ</w:t>
      </w:r>
      <w:r>
        <w:rPr>
          <w:bCs/>
        </w:rPr>
        <w:t>.</w:t>
      </w:r>
    </w:p>
    <w:p w:rsidR="005329F4" w:rsidRDefault="005329F4" w:rsidP="00965E69">
      <w:pPr>
        <w:numPr>
          <w:ilvl w:val="0"/>
          <w:numId w:val="12"/>
        </w:numPr>
        <w:ind w:firstLine="567"/>
        <w:jc w:val="both"/>
      </w:pPr>
      <w:r>
        <w:t>Основные формулы для расчета необходимого количества оборудования на складах.</w:t>
      </w:r>
    </w:p>
    <w:p w:rsidR="005329F4" w:rsidRDefault="005329F4" w:rsidP="00965E69">
      <w:pPr>
        <w:numPr>
          <w:ilvl w:val="0"/>
          <w:numId w:val="12"/>
        </w:numPr>
        <w:ind w:firstLine="567"/>
        <w:jc w:val="both"/>
      </w:pPr>
      <w:r>
        <w:t>Расчет площадей и служебных помещений склада.</w:t>
      </w:r>
    </w:p>
    <w:p w:rsidR="005329F4" w:rsidRDefault="005329F4" w:rsidP="00965E69">
      <w:pPr>
        <w:numPr>
          <w:ilvl w:val="0"/>
          <w:numId w:val="12"/>
        </w:numPr>
        <w:ind w:firstLine="567"/>
        <w:jc w:val="both"/>
      </w:pPr>
      <w:r>
        <w:t>Основные параметры складских зон.</w:t>
      </w:r>
    </w:p>
    <w:p w:rsidR="00CF09FE" w:rsidRDefault="00CF09FE" w:rsidP="00CF09FE">
      <w:pPr>
        <w:jc w:val="both"/>
        <w:rPr>
          <w:b/>
        </w:rPr>
      </w:pPr>
      <w:r>
        <w:t xml:space="preserve">        </w:t>
      </w:r>
      <w:r>
        <w:rPr>
          <w:b/>
        </w:rPr>
        <w:t xml:space="preserve">РАЗДАТОЧНЫЙ МАТЕРИАЛ: </w:t>
      </w:r>
    </w:p>
    <w:p w:rsidR="00CF09FE" w:rsidRPr="003942F7" w:rsidRDefault="00CF09FE" w:rsidP="00CF09FE">
      <w:pPr>
        <w:ind w:firstLine="567"/>
        <w:jc w:val="both"/>
      </w:pPr>
      <w:r w:rsidRPr="00B34DBE">
        <w:rPr>
          <w:b/>
          <w:bCs/>
        </w:rPr>
        <w:t>1</w:t>
      </w:r>
      <w:r w:rsidRPr="00E70D68">
        <w:rPr>
          <w:b/>
          <w:bCs/>
        </w:rPr>
        <w:t>.Роль складов в логистике</w:t>
      </w:r>
      <w:r>
        <w:t xml:space="preserve">. </w:t>
      </w:r>
      <w:r w:rsidRPr="00E70D68">
        <w:rPr>
          <w:b/>
          <w:bCs/>
          <w:i/>
          <w:iCs/>
        </w:rPr>
        <w:t>Понятие склада.</w:t>
      </w:r>
      <w:r w:rsidRPr="00E70D68">
        <w:rPr>
          <w:b/>
          <w:bCs/>
        </w:rPr>
        <w:t xml:space="preserve"> </w:t>
      </w:r>
      <w:r w:rsidRPr="00E70D68">
        <w:rPr>
          <w:b/>
          <w:bCs/>
          <w:i/>
          <w:iCs/>
        </w:rPr>
        <w:t xml:space="preserve"> </w:t>
      </w:r>
      <w:r w:rsidRPr="00E70D68">
        <w:rPr>
          <w:i/>
          <w:iCs/>
        </w:rPr>
        <w:t>Под складом понимаются здания, сооруж</w:t>
      </w:r>
      <w:r w:rsidRPr="00E70D68">
        <w:rPr>
          <w:i/>
          <w:iCs/>
        </w:rPr>
        <w:t>е</w:t>
      </w:r>
      <w:r w:rsidRPr="00E70D68">
        <w:rPr>
          <w:i/>
          <w:iCs/>
        </w:rPr>
        <w:t>ния и разнообразные устройства, оснащенные специальным технологическим оборудованием, для осуществления всего комплекса операций по приемке, хранению, размещению и распределению п</w:t>
      </w:r>
      <w:r w:rsidRPr="00E70D68">
        <w:rPr>
          <w:i/>
          <w:iCs/>
        </w:rPr>
        <w:t>о</w:t>
      </w:r>
      <w:r w:rsidRPr="00E70D68">
        <w:rPr>
          <w:i/>
          <w:iCs/>
        </w:rPr>
        <w:t>ступивших на них товаров.</w:t>
      </w:r>
    </w:p>
    <w:p w:rsidR="00CF09FE" w:rsidRPr="00E70D68" w:rsidRDefault="00CF09FE" w:rsidP="00CF09FE">
      <w:pPr>
        <w:ind w:firstLine="567"/>
        <w:jc w:val="both"/>
      </w:pPr>
      <w:r w:rsidRPr="00E70D68">
        <w:t>Основное назначение склада - концентрация запасов, их хранение и обеспечение беспер</w:t>
      </w:r>
      <w:r w:rsidRPr="00E70D68">
        <w:t>е</w:t>
      </w:r>
      <w:r w:rsidRPr="00E70D68">
        <w:t>бойного и ритмичного снабжения заказов потребителей.</w:t>
      </w:r>
    </w:p>
    <w:p w:rsidR="00CF09FE" w:rsidRPr="00E70D68" w:rsidRDefault="00CF09FE" w:rsidP="00CF09FE">
      <w:pPr>
        <w:ind w:firstLine="567"/>
        <w:jc w:val="both"/>
      </w:pPr>
      <w:r w:rsidRPr="00E70D68">
        <w:t>Склад или совокупность складов вместе с обслуживающей инфраструктурой образует скла</w:t>
      </w:r>
      <w:r w:rsidRPr="00E70D68">
        <w:t>д</w:t>
      </w:r>
      <w:r w:rsidRPr="00E70D68">
        <w:t>ское хозяйство. Основные задачи складского хозяйства на промышленном предприятии состоят в организации нормального питания производства соответствующими материальными ресурсами, в обеспечении их сохранности и максимальном сокращении затрат, связанных с осуществлением складских операций.</w:t>
      </w:r>
    </w:p>
    <w:p w:rsidR="00CF09FE" w:rsidRPr="00E70D68" w:rsidRDefault="00CF09FE" w:rsidP="00CF09FE">
      <w:pPr>
        <w:ind w:firstLine="567"/>
        <w:jc w:val="both"/>
      </w:pPr>
      <w:r w:rsidRPr="00E70D68">
        <w:rPr>
          <w:b/>
          <w:bCs/>
          <w:i/>
          <w:iCs/>
        </w:rPr>
        <w:t xml:space="preserve"> Место и роль складов в логистической системе.</w:t>
      </w:r>
      <w:r w:rsidRPr="00E70D68">
        <w:t xml:space="preserve"> Склады образуют одну из основных по</w:t>
      </w:r>
      <w:r w:rsidRPr="00E70D68">
        <w:t>д</w:t>
      </w:r>
      <w:r w:rsidRPr="00E70D68">
        <w:t>систем логистической цепи. Логистическая система формирует организационные и технико-экономические требования к складам, устанавливает цели и критерии оптимального функцион</w:t>
      </w:r>
      <w:r w:rsidRPr="00E70D68">
        <w:t>и</w:t>
      </w:r>
      <w:r w:rsidRPr="00E70D68">
        <w:t>рования складской системы, определяет условия переработки грузов. В свою очередь организация складирования материалов (выбор места расположения складов, способ хранения материалов и др.) оказывают существенное влияние на издержки обращения, размер и движение запасов на ра</w:t>
      </w:r>
      <w:r w:rsidRPr="00E70D68">
        <w:t>з</w:t>
      </w:r>
      <w:r w:rsidRPr="00E70D68">
        <w:t>личных участках логистической цепи.</w:t>
      </w:r>
    </w:p>
    <w:p w:rsidR="00CF09FE" w:rsidRPr="00E70D68" w:rsidRDefault="00CF09FE" w:rsidP="00CF09FE">
      <w:pPr>
        <w:ind w:firstLine="567"/>
        <w:jc w:val="both"/>
      </w:pPr>
      <w:r w:rsidRPr="00E70D68">
        <w:t>Склады в логистике играют как положительную, так и отрицательную роль. Негативной ст</w:t>
      </w:r>
      <w:r w:rsidRPr="00E70D68">
        <w:t>о</w:t>
      </w:r>
      <w:r w:rsidRPr="00E70D68">
        <w:t>роной складирования является увеличение стоимости товара за счет издержек по содержанию з</w:t>
      </w:r>
      <w:r w:rsidRPr="00E70D68">
        <w:t>а</w:t>
      </w:r>
      <w:r w:rsidRPr="00E70D68">
        <w:t>пасов на складах. Это - расходы на складские операции, аренду склада, текущие затраты по с</w:t>
      </w:r>
      <w:r w:rsidRPr="00E70D68">
        <w:t>о</w:t>
      </w:r>
      <w:r w:rsidRPr="00E70D68">
        <w:t>держанию складов. Кроме того, создание складских запасов приводит к иммобилизации (замор</w:t>
      </w:r>
      <w:r w:rsidRPr="00E70D68">
        <w:t>а</w:t>
      </w:r>
      <w:r w:rsidRPr="00E70D68">
        <w:t>живанию) значительных финансовых ресурсов, которые могли бы быть использованы организац</w:t>
      </w:r>
      <w:r w:rsidRPr="00E70D68">
        <w:t>и</w:t>
      </w:r>
      <w:r w:rsidRPr="00E70D68">
        <w:t>ей на другие цели. Поэтому складирование продукции оправдано только в том случае, если оно позволяет снизить издержки или улучшить качество логистического сервиса (достичь более быс</w:t>
      </w:r>
      <w:r w:rsidRPr="00E70D68">
        <w:t>т</w:t>
      </w:r>
      <w:r w:rsidRPr="00E70D68">
        <w:t>рого реагирования на спрос или экономии на превентивных закупках по более низким ценам).</w:t>
      </w:r>
    </w:p>
    <w:p w:rsidR="00CF09FE" w:rsidRPr="00E70D68" w:rsidRDefault="00CF09FE" w:rsidP="00CF09FE">
      <w:pPr>
        <w:ind w:firstLine="567"/>
        <w:jc w:val="both"/>
      </w:pPr>
      <w:r w:rsidRPr="00E70D68">
        <w:lastRenderedPageBreak/>
        <w:t>Положительная роль складирования заключается в том, что они обеспечивают выравнивание производства, создают необходимые технические и организационные условия для комплектации грузов, концентрации и распределения запасов.</w:t>
      </w:r>
    </w:p>
    <w:p w:rsidR="00CF09FE" w:rsidRPr="003942F7" w:rsidRDefault="00CF09FE" w:rsidP="00CF09FE">
      <w:pPr>
        <w:ind w:firstLine="567"/>
        <w:jc w:val="both"/>
        <w:rPr>
          <w:b/>
          <w:bCs/>
        </w:rPr>
      </w:pPr>
      <w:r>
        <w:rPr>
          <w:b/>
          <w:bCs/>
        </w:rPr>
        <w:t xml:space="preserve">2.Виды и функции складов. </w:t>
      </w:r>
      <w:r w:rsidRPr="00E70D68">
        <w:rPr>
          <w:b/>
          <w:bCs/>
          <w:i/>
          <w:iCs/>
        </w:rPr>
        <w:t>Классификация складов.</w:t>
      </w:r>
      <w:r w:rsidRPr="00E70D68">
        <w:rPr>
          <w:b/>
          <w:bCs/>
        </w:rPr>
        <w:t xml:space="preserve"> </w:t>
      </w:r>
      <w:r w:rsidRPr="00E70D68">
        <w:t>Объективная необходимость в сп</w:t>
      </w:r>
      <w:r w:rsidRPr="00E70D68">
        <w:t>е</w:t>
      </w:r>
      <w:r w:rsidRPr="00E70D68">
        <w:t>циально обустроенных местах  для содержания запасов существует на всех стадиях движения м</w:t>
      </w:r>
      <w:r w:rsidRPr="00E70D68">
        <w:t>а</w:t>
      </w:r>
      <w:r w:rsidRPr="00E70D68">
        <w:t>териальных потоков, начиная от первичного источника сырья и кончая конечным потреблением. Этим объясняется наличие большого количества видов складов.</w:t>
      </w:r>
    </w:p>
    <w:p w:rsidR="00CF09FE" w:rsidRPr="00E70D68" w:rsidRDefault="00CF09FE" w:rsidP="00CF09FE">
      <w:pPr>
        <w:ind w:firstLine="567"/>
        <w:jc w:val="both"/>
      </w:pPr>
      <w:r w:rsidRPr="00E70D68">
        <w:t>В зависимости от места в логистической цепи и роли в процессе товародвижения они разд</w:t>
      </w:r>
      <w:r w:rsidRPr="00E70D68">
        <w:t>е</w:t>
      </w:r>
      <w:r w:rsidRPr="00E70D68">
        <w:t>ляются на следующие группы:</w:t>
      </w:r>
    </w:p>
    <w:p w:rsidR="00CF09FE" w:rsidRPr="00E70D68" w:rsidRDefault="00CF09FE" w:rsidP="00965E69">
      <w:pPr>
        <w:numPr>
          <w:ilvl w:val="0"/>
          <w:numId w:val="87"/>
        </w:numPr>
        <w:tabs>
          <w:tab w:val="clear" w:pos="360"/>
          <w:tab w:val="num" w:pos="993"/>
        </w:tabs>
        <w:autoSpaceDE w:val="0"/>
        <w:autoSpaceDN w:val="0"/>
        <w:ind w:left="0" w:firstLine="567"/>
        <w:jc w:val="both"/>
      </w:pPr>
      <w:r w:rsidRPr="00E70D68">
        <w:t>склады предприятий-производителей продукции (в сфере снабжения);</w:t>
      </w:r>
    </w:p>
    <w:p w:rsidR="00CF09FE" w:rsidRPr="00E70D68" w:rsidRDefault="00CF09FE" w:rsidP="00965E69">
      <w:pPr>
        <w:numPr>
          <w:ilvl w:val="0"/>
          <w:numId w:val="87"/>
        </w:numPr>
        <w:tabs>
          <w:tab w:val="clear" w:pos="360"/>
          <w:tab w:val="num" w:pos="993"/>
        </w:tabs>
        <w:autoSpaceDE w:val="0"/>
        <w:autoSpaceDN w:val="0"/>
        <w:ind w:left="0" w:firstLine="567"/>
        <w:jc w:val="both"/>
      </w:pPr>
      <w:r w:rsidRPr="00E70D68">
        <w:t>склады потребителей продукции (в сфере производства);</w:t>
      </w:r>
    </w:p>
    <w:p w:rsidR="00CF09FE" w:rsidRPr="00E70D68" w:rsidRDefault="00CF09FE" w:rsidP="00965E69">
      <w:pPr>
        <w:numPr>
          <w:ilvl w:val="0"/>
          <w:numId w:val="87"/>
        </w:numPr>
        <w:tabs>
          <w:tab w:val="clear" w:pos="360"/>
          <w:tab w:val="num" w:pos="993"/>
        </w:tabs>
        <w:autoSpaceDE w:val="0"/>
        <w:autoSpaceDN w:val="0"/>
        <w:ind w:left="0" w:firstLine="567"/>
        <w:jc w:val="both"/>
      </w:pPr>
      <w:r w:rsidRPr="00E70D68">
        <w:t>слады сбытовых фирм (в сфере распределения);</w:t>
      </w:r>
    </w:p>
    <w:p w:rsidR="00CF09FE" w:rsidRPr="00E70D68" w:rsidRDefault="00CF09FE" w:rsidP="00965E69">
      <w:pPr>
        <w:numPr>
          <w:ilvl w:val="0"/>
          <w:numId w:val="87"/>
        </w:numPr>
        <w:tabs>
          <w:tab w:val="clear" w:pos="360"/>
          <w:tab w:val="num" w:pos="993"/>
        </w:tabs>
        <w:autoSpaceDE w:val="0"/>
        <w:autoSpaceDN w:val="0"/>
        <w:ind w:left="0" w:firstLine="567"/>
        <w:jc w:val="both"/>
      </w:pPr>
      <w:r w:rsidRPr="00E70D68">
        <w:t>склады посреднических организаций.</w:t>
      </w:r>
    </w:p>
    <w:p w:rsidR="00CF09FE" w:rsidRPr="00E70D68" w:rsidRDefault="00CF09FE" w:rsidP="00CF09FE">
      <w:pPr>
        <w:ind w:firstLine="567"/>
        <w:jc w:val="both"/>
      </w:pPr>
      <w:r w:rsidRPr="00E70D68">
        <w:rPr>
          <w:i/>
          <w:iCs/>
        </w:rPr>
        <w:t xml:space="preserve">Склады предприятий-производителей </w:t>
      </w:r>
      <w:r w:rsidRPr="00E70D68">
        <w:t>специализируются на хранении сырья, материалов, комплектующих и другой продукции производственного назначения и осуществляют снабжение (прежде всего) производящих потребителей.</w:t>
      </w:r>
    </w:p>
    <w:p w:rsidR="00CF09FE" w:rsidRPr="00E70D68" w:rsidRDefault="00CF09FE" w:rsidP="00CF09FE">
      <w:pPr>
        <w:ind w:firstLine="567"/>
        <w:jc w:val="both"/>
      </w:pPr>
      <w:r w:rsidRPr="00E70D68">
        <w:rPr>
          <w:i/>
          <w:iCs/>
        </w:rPr>
        <w:t xml:space="preserve">Склады в производстве </w:t>
      </w:r>
      <w:r w:rsidRPr="00E70D68">
        <w:t>предназначены для обеспечения непрерывности протекания технол</w:t>
      </w:r>
      <w:r w:rsidRPr="00E70D68">
        <w:t>о</w:t>
      </w:r>
      <w:r w:rsidRPr="00E70D68">
        <w:t>гических процессов. На этих складах хранятся запасы незавершенного производства, приборы, инструменты, запчасти и др. В зависимости от роли в процессе производства и подчиненности склады промышленных организаций разделяются на снабженческие (подчиняются отделу матер</w:t>
      </w:r>
      <w:r w:rsidRPr="00E70D68">
        <w:t>и</w:t>
      </w:r>
      <w:r w:rsidRPr="00E70D68">
        <w:t>ально-технического снабжения), питающие производство материалами, комплектующими изд</w:t>
      </w:r>
      <w:r w:rsidRPr="00E70D68">
        <w:t>е</w:t>
      </w:r>
      <w:r w:rsidRPr="00E70D68">
        <w:t>лиями, покупными полуфабрикатами и т.п.; производственные (подчиняются планово-производственному или планово-диспетчерскому отделу), предназначенные для хранения пол</w:t>
      </w:r>
      <w:r w:rsidRPr="00E70D68">
        <w:t>у</w:t>
      </w:r>
      <w:r w:rsidRPr="00E70D68">
        <w:t>фабрикатов собственного производства и технологической оснастки; сбытовые (подчиняются о</w:t>
      </w:r>
      <w:r w:rsidRPr="00E70D68">
        <w:t>т</w:t>
      </w:r>
      <w:r w:rsidRPr="00E70D68">
        <w:t>делу сбыта), в которых хранятся материальные ценности, подлежащие реализации. В зависимости от сферы обслуживания склады предприятий подразделяются на общезаводские (центральные), прицеховые (филиалы центральных складов) и цеховые, подчиняющиеся начальникам цехов.</w:t>
      </w:r>
    </w:p>
    <w:p w:rsidR="00CF09FE" w:rsidRPr="00E70D68" w:rsidRDefault="00CF09FE" w:rsidP="00CF09FE">
      <w:pPr>
        <w:ind w:firstLine="567"/>
        <w:jc w:val="both"/>
      </w:pPr>
      <w:r w:rsidRPr="00E70D68">
        <w:rPr>
          <w:i/>
          <w:iCs/>
        </w:rPr>
        <w:t xml:space="preserve">Склады сбытовых организаций </w:t>
      </w:r>
      <w:r w:rsidRPr="00E70D68">
        <w:t>служат для поддержания непрерывности движения товаров из сферы производства в сферу потребления. Основное их назначение заключается в преобразов</w:t>
      </w:r>
      <w:r w:rsidRPr="00E70D68">
        <w:t>а</w:t>
      </w:r>
      <w:r w:rsidRPr="00E70D68">
        <w:t>нии производственного ассортимента в торговый и в бесперебойном обеспечении различных п</w:t>
      </w:r>
      <w:r w:rsidRPr="00E70D68">
        <w:t>о</w:t>
      </w:r>
      <w:r w:rsidRPr="00E70D68">
        <w:t>требителей, включая розничную сеть.</w:t>
      </w:r>
    </w:p>
    <w:p w:rsidR="00CF09FE" w:rsidRPr="00E70D68" w:rsidRDefault="00CF09FE" w:rsidP="00CF09FE">
      <w:pPr>
        <w:ind w:firstLine="567"/>
        <w:jc w:val="both"/>
      </w:pPr>
      <w:r w:rsidRPr="00E70D68">
        <w:rPr>
          <w:i/>
          <w:iCs/>
        </w:rPr>
        <w:t xml:space="preserve">Склады посреднических (прежде всего транспортных) организаций </w:t>
      </w:r>
      <w:r w:rsidRPr="00E70D68">
        <w:t>предназначены для вр</w:t>
      </w:r>
      <w:r w:rsidRPr="00E70D68">
        <w:t>е</w:t>
      </w:r>
      <w:r w:rsidRPr="00E70D68">
        <w:t>менного складирования, связанного с экспедицией материальных ценностей. Сюда относятся: склады железнодорожных станций; грузовые терминалы автотранспорта, морских и речных по</w:t>
      </w:r>
      <w:r w:rsidRPr="00E70D68">
        <w:t>р</w:t>
      </w:r>
      <w:r w:rsidRPr="00E70D68">
        <w:t>тов; терминалы воздушного транспорта. По характеру выполняемых операций грузопереработки они относятся к транспортно-перевалочным. Группа этих складов может находиться как в рамках снабженческой, так и распределительной логистики.</w:t>
      </w:r>
    </w:p>
    <w:p w:rsidR="00CF09FE" w:rsidRPr="00E70D68" w:rsidRDefault="00CF09FE" w:rsidP="00CF09FE">
      <w:pPr>
        <w:ind w:firstLine="567"/>
        <w:jc w:val="both"/>
      </w:pPr>
      <w:r w:rsidRPr="00E70D68">
        <w:t>По функциональному назначению все склады делятся на пять разновидностей:</w:t>
      </w:r>
    </w:p>
    <w:p w:rsidR="00CF09FE" w:rsidRPr="00E70D68" w:rsidRDefault="00CF09FE" w:rsidP="00965E69">
      <w:pPr>
        <w:numPr>
          <w:ilvl w:val="0"/>
          <w:numId w:val="88"/>
        </w:numPr>
        <w:tabs>
          <w:tab w:val="clear" w:pos="360"/>
          <w:tab w:val="num" w:pos="993"/>
        </w:tabs>
        <w:autoSpaceDE w:val="0"/>
        <w:autoSpaceDN w:val="0"/>
        <w:ind w:left="0" w:firstLine="567"/>
        <w:jc w:val="both"/>
      </w:pPr>
      <w:r w:rsidRPr="00E70D68">
        <w:rPr>
          <w:i/>
          <w:iCs/>
        </w:rPr>
        <w:t>склады перевалки</w:t>
      </w:r>
      <w:r w:rsidRPr="00E70D68">
        <w:t xml:space="preserve"> (оборота) грузов в транспортных узлах при выполнении смешанных, комбинированных и других перевозок;</w:t>
      </w:r>
    </w:p>
    <w:p w:rsidR="00CF09FE" w:rsidRPr="00E70D68" w:rsidRDefault="00CF09FE" w:rsidP="00965E69">
      <w:pPr>
        <w:numPr>
          <w:ilvl w:val="0"/>
          <w:numId w:val="88"/>
        </w:numPr>
        <w:tabs>
          <w:tab w:val="clear" w:pos="360"/>
          <w:tab w:val="num" w:pos="993"/>
        </w:tabs>
        <w:autoSpaceDE w:val="0"/>
        <w:autoSpaceDN w:val="0"/>
        <w:ind w:left="0" w:firstLine="567"/>
        <w:jc w:val="both"/>
      </w:pPr>
      <w:r w:rsidRPr="00E70D68">
        <w:rPr>
          <w:i/>
          <w:iCs/>
        </w:rPr>
        <w:t xml:space="preserve">склады хранения, </w:t>
      </w:r>
      <w:r w:rsidRPr="00E70D68">
        <w:t>обеспечивающие концентрацию необходимых материалов и их хран</w:t>
      </w:r>
      <w:r w:rsidRPr="00E70D68">
        <w:t>е</w:t>
      </w:r>
      <w:r w:rsidRPr="00E70D68">
        <w:t>ние для соответствующего функционирования производства;</w:t>
      </w:r>
    </w:p>
    <w:p w:rsidR="00CF09FE" w:rsidRPr="00E70D68" w:rsidRDefault="00CF09FE" w:rsidP="00965E69">
      <w:pPr>
        <w:numPr>
          <w:ilvl w:val="0"/>
          <w:numId w:val="88"/>
        </w:numPr>
        <w:tabs>
          <w:tab w:val="clear" w:pos="360"/>
          <w:tab w:val="num" w:pos="993"/>
        </w:tabs>
        <w:autoSpaceDE w:val="0"/>
        <w:autoSpaceDN w:val="0"/>
        <w:ind w:left="0" w:firstLine="567"/>
        <w:jc w:val="both"/>
      </w:pPr>
      <w:r w:rsidRPr="00E70D68">
        <w:rPr>
          <w:i/>
          <w:iCs/>
        </w:rPr>
        <w:t>склады комиссионирования</w:t>
      </w:r>
      <w:r w:rsidRPr="00E70D68">
        <w:t>, предназначенные для формирования заказов в соответствии со специфическими требованиями клиентов;</w:t>
      </w:r>
    </w:p>
    <w:p w:rsidR="00CF09FE" w:rsidRPr="00E70D68" w:rsidRDefault="00CF09FE" w:rsidP="00965E69">
      <w:pPr>
        <w:numPr>
          <w:ilvl w:val="0"/>
          <w:numId w:val="88"/>
        </w:numPr>
        <w:tabs>
          <w:tab w:val="clear" w:pos="360"/>
          <w:tab w:val="num" w:pos="993"/>
        </w:tabs>
        <w:autoSpaceDE w:val="0"/>
        <w:autoSpaceDN w:val="0"/>
        <w:ind w:left="0" w:firstLine="567"/>
        <w:jc w:val="both"/>
      </w:pPr>
      <w:r w:rsidRPr="00E70D68">
        <w:rPr>
          <w:i/>
          <w:iCs/>
        </w:rPr>
        <w:t xml:space="preserve">склады сохранения, </w:t>
      </w:r>
      <w:r w:rsidRPr="00E70D68">
        <w:t>обеспечивающие сохранность и защиту складируемых изделий;</w:t>
      </w:r>
    </w:p>
    <w:p w:rsidR="00CF09FE" w:rsidRPr="00E70D68" w:rsidRDefault="00CF09FE" w:rsidP="00965E69">
      <w:pPr>
        <w:numPr>
          <w:ilvl w:val="0"/>
          <w:numId w:val="88"/>
        </w:numPr>
        <w:tabs>
          <w:tab w:val="clear" w:pos="360"/>
          <w:tab w:val="num" w:pos="993"/>
        </w:tabs>
        <w:autoSpaceDE w:val="0"/>
        <w:autoSpaceDN w:val="0"/>
        <w:ind w:left="0" w:firstLine="567"/>
        <w:jc w:val="both"/>
      </w:pPr>
      <w:r w:rsidRPr="00E70D68">
        <w:rPr>
          <w:i/>
          <w:iCs/>
        </w:rPr>
        <w:t xml:space="preserve">специальные склады </w:t>
      </w:r>
      <w:r w:rsidRPr="00E70D68">
        <w:t>(например, таможенные склады, склады временного хранения, тары, возвратных отходов и т.д.).</w:t>
      </w:r>
    </w:p>
    <w:p w:rsidR="00CF09FE" w:rsidRPr="00E70D68" w:rsidRDefault="00CF09FE" w:rsidP="00CF09FE">
      <w:pPr>
        <w:ind w:firstLine="567"/>
        <w:jc w:val="both"/>
      </w:pPr>
      <w:r w:rsidRPr="00E70D68">
        <w:lastRenderedPageBreak/>
        <w:t xml:space="preserve">По конструктивным особенностям склады подразделяются на </w:t>
      </w:r>
      <w:r w:rsidRPr="00E70D68">
        <w:rPr>
          <w:i/>
          <w:iCs/>
        </w:rPr>
        <w:t xml:space="preserve">закрытые, полузакрытые </w:t>
      </w:r>
      <w:r w:rsidRPr="00E70D68">
        <w:t xml:space="preserve">(имеющие только крышу или крышу и одну, две или три стены) и </w:t>
      </w:r>
      <w:r w:rsidRPr="00E70D68">
        <w:rPr>
          <w:i/>
          <w:iCs/>
        </w:rPr>
        <w:t>открытые площадки.</w:t>
      </w:r>
      <w:r w:rsidRPr="00E70D68">
        <w:t xml:space="preserve"> </w:t>
      </w:r>
    </w:p>
    <w:p w:rsidR="00CF09FE" w:rsidRPr="00E70D68" w:rsidRDefault="00CF09FE" w:rsidP="00CF09FE">
      <w:pPr>
        <w:ind w:firstLine="567"/>
        <w:jc w:val="both"/>
      </w:pPr>
      <w:r w:rsidRPr="00E70D68">
        <w:t xml:space="preserve">В зависимости от специфики и номенклатуры хранимых материалов склады подразделяются на </w:t>
      </w:r>
      <w:r w:rsidRPr="00E70D68">
        <w:rPr>
          <w:i/>
          <w:iCs/>
        </w:rPr>
        <w:t xml:space="preserve">универсальные </w:t>
      </w:r>
      <w:r w:rsidRPr="00E70D68">
        <w:t xml:space="preserve">и </w:t>
      </w:r>
      <w:r w:rsidRPr="00E70D68">
        <w:rPr>
          <w:i/>
          <w:iCs/>
        </w:rPr>
        <w:t>специализированные.</w:t>
      </w:r>
      <w:r w:rsidRPr="00E70D68">
        <w:t xml:space="preserve"> В универсальных складах хранятся материальные ресу</w:t>
      </w:r>
      <w:r w:rsidRPr="00E70D68">
        <w:t>р</w:t>
      </w:r>
      <w:r w:rsidRPr="00E70D68">
        <w:t>сы широкой номенклатуры. Специализированные склады предназначаются для хранения одн</w:t>
      </w:r>
      <w:r w:rsidRPr="00E70D68">
        <w:t>о</w:t>
      </w:r>
      <w:r w:rsidRPr="00E70D68">
        <w:t>родных материалов (например, склад чугуна, лакокрасочных материалов и т.д.).</w:t>
      </w:r>
    </w:p>
    <w:p w:rsidR="00CF09FE" w:rsidRPr="00E70D68" w:rsidRDefault="00CF09FE" w:rsidP="00CF09FE">
      <w:pPr>
        <w:ind w:firstLine="567"/>
        <w:jc w:val="both"/>
      </w:pPr>
      <w:r w:rsidRPr="00E70D68">
        <w:t xml:space="preserve">Различают склады и по степени механизации складских операций: </w:t>
      </w:r>
      <w:r w:rsidRPr="00E70D68">
        <w:rPr>
          <w:i/>
          <w:iCs/>
        </w:rPr>
        <w:t>немеханизированные, м</w:t>
      </w:r>
      <w:r w:rsidRPr="00E70D68">
        <w:rPr>
          <w:i/>
          <w:iCs/>
        </w:rPr>
        <w:t>е</w:t>
      </w:r>
      <w:r w:rsidRPr="00E70D68">
        <w:rPr>
          <w:i/>
          <w:iCs/>
        </w:rPr>
        <w:t>ханизированные, автоматизированные и автоматические.</w:t>
      </w:r>
      <w:r w:rsidRPr="00E70D68">
        <w:t xml:space="preserve">  </w:t>
      </w:r>
    </w:p>
    <w:p w:rsidR="00CF09FE" w:rsidRPr="00E70D68" w:rsidRDefault="00CF09FE" w:rsidP="00CF09FE">
      <w:pPr>
        <w:ind w:firstLine="567"/>
        <w:jc w:val="both"/>
      </w:pPr>
      <w:r w:rsidRPr="00E70D68">
        <w:rPr>
          <w:b/>
          <w:bCs/>
          <w:i/>
          <w:iCs/>
        </w:rPr>
        <w:t>Функции складов</w:t>
      </w:r>
      <w:r w:rsidRPr="00E70D68">
        <w:rPr>
          <w:i/>
          <w:iCs/>
        </w:rPr>
        <w:t>.</w:t>
      </w:r>
      <w:r w:rsidRPr="00E70D68">
        <w:t xml:space="preserve"> К основным функциям склада можно отнести следующие:</w:t>
      </w:r>
    </w:p>
    <w:p w:rsidR="00CF09FE" w:rsidRPr="00E70D68" w:rsidRDefault="00CF09FE" w:rsidP="00CF09FE">
      <w:pPr>
        <w:ind w:firstLine="567"/>
        <w:jc w:val="both"/>
      </w:pPr>
      <w:r w:rsidRPr="00E70D68">
        <w:rPr>
          <w:i/>
          <w:iCs/>
        </w:rPr>
        <w:t>1.</w:t>
      </w:r>
      <w:r w:rsidRPr="00E70D68">
        <w:t xml:space="preserve"> </w:t>
      </w:r>
      <w:r w:rsidRPr="00E70D68">
        <w:rPr>
          <w:i/>
          <w:iCs/>
        </w:rPr>
        <w:t>Создание необходимого ассортимента в соответствии с заказом потребителей.</w:t>
      </w:r>
      <w:r w:rsidRPr="00E70D68">
        <w:t xml:space="preserve"> В зак</w:t>
      </w:r>
      <w:r w:rsidRPr="00E70D68">
        <w:t>у</w:t>
      </w:r>
      <w:r w:rsidRPr="00E70D68">
        <w:t>почной и производственной логистике эта функция направлена на обеспечение необходимыми м</w:t>
      </w:r>
      <w:r w:rsidRPr="00E70D68">
        <w:t>а</w:t>
      </w:r>
      <w:r w:rsidRPr="00E70D68">
        <w:t>териально-техническими ресурсами (по количеству и качеству) различных фаз производства. В распределительной логистике данная функция имеет особое значение. Склады торговли осущес</w:t>
      </w:r>
      <w:r w:rsidRPr="00E70D68">
        <w:t>т</w:t>
      </w:r>
      <w:r w:rsidRPr="00E70D68">
        <w:t>вляют преобразование производственного ассортимента в потребительский в соответствии с зак</w:t>
      </w:r>
      <w:r w:rsidRPr="00E70D68">
        <w:t>а</w:t>
      </w:r>
      <w:r w:rsidRPr="00E70D68">
        <w:t>зом клиента. Создание нужного ассортимента на складе содействует эффективному выполнению заказов потребителей и осуществлению более частых поставок в том объеме, который требуется клиенту.</w:t>
      </w:r>
    </w:p>
    <w:p w:rsidR="00CF09FE" w:rsidRPr="00E70D68" w:rsidRDefault="00CF09FE" w:rsidP="00CF09FE">
      <w:pPr>
        <w:ind w:firstLine="567"/>
        <w:jc w:val="both"/>
      </w:pPr>
      <w:r w:rsidRPr="00E70D68">
        <w:rPr>
          <w:i/>
          <w:iCs/>
        </w:rPr>
        <w:t>2.</w:t>
      </w:r>
      <w:r w:rsidRPr="00E70D68">
        <w:t xml:space="preserve"> </w:t>
      </w:r>
      <w:r w:rsidRPr="00E70D68">
        <w:rPr>
          <w:i/>
          <w:iCs/>
        </w:rPr>
        <w:t xml:space="preserve">Складирование и хранение. </w:t>
      </w:r>
      <w:r w:rsidRPr="00E70D68">
        <w:t>Выполнение этой функции позволяет выравнивать временную разницу между выпуском продукции и ее потреблением, дает возможность на базе создаваемых запасов обеспечивать непрерывный производственный процесс и бесперебойное снабжение п</w:t>
      </w:r>
      <w:r w:rsidRPr="00E70D68">
        <w:t>о</w:t>
      </w:r>
      <w:r w:rsidRPr="00E70D68">
        <w:t>требителей. Хранение товаров в распределительной системе необходимо также и в связи с сезо</w:t>
      </w:r>
      <w:r w:rsidRPr="00E70D68">
        <w:t>н</w:t>
      </w:r>
      <w:r w:rsidRPr="00E70D68">
        <w:t>ным потреблением некоторых товаров.</w:t>
      </w:r>
    </w:p>
    <w:p w:rsidR="00CF09FE" w:rsidRPr="00E70D68" w:rsidRDefault="00CF09FE" w:rsidP="00CF09FE">
      <w:pPr>
        <w:ind w:firstLine="567"/>
        <w:jc w:val="both"/>
      </w:pPr>
      <w:r w:rsidRPr="00E70D68">
        <w:rPr>
          <w:i/>
          <w:iCs/>
        </w:rPr>
        <w:t>3.</w:t>
      </w:r>
      <w:r w:rsidRPr="00E70D68">
        <w:t xml:space="preserve"> </w:t>
      </w:r>
      <w:r w:rsidRPr="00E70D68">
        <w:rPr>
          <w:i/>
          <w:iCs/>
        </w:rPr>
        <w:t xml:space="preserve">Утилизация партий отгрузки и транспортировка грузов. </w:t>
      </w:r>
      <w:r w:rsidRPr="00E70D68">
        <w:t>Многие потребители заказывают со складов партии “меньше чем вагон” или “меньше чем трейлер”, что значительно увеличивает издержки, связанные с доставкой таких грузов. Для сокращения транспортных расходов склад может осуществлять функцию объединения (утилизацию) небольших партий грузов для нескол</w:t>
      </w:r>
      <w:r w:rsidRPr="00E70D68">
        <w:t>ь</w:t>
      </w:r>
      <w:r w:rsidRPr="00E70D68">
        <w:t>ких клиентов, до полной загрузки транспортного средства.</w:t>
      </w:r>
    </w:p>
    <w:p w:rsidR="00CF09FE" w:rsidRDefault="00CF09FE" w:rsidP="00CF09FE">
      <w:pPr>
        <w:ind w:firstLine="567"/>
        <w:jc w:val="both"/>
        <w:rPr>
          <w:b/>
          <w:bCs/>
          <w:sz w:val="28"/>
          <w:szCs w:val="28"/>
        </w:rPr>
      </w:pPr>
      <w:r w:rsidRPr="00E70D68">
        <w:rPr>
          <w:i/>
          <w:iCs/>
        </w:rPr>
        <w:t>4.</w:t>
      </w:r>
      <w:r w:rsidRPr="00E70D68">
        <w:t xml:space="preserve"> </w:t>
      </w:r>
      <w:r w:rsidRPr="00E70D68">
        <w:rPr>
          <w:i/>
          <w:iCs/>
        </w:rPr>
        <w:t xml:space="preserve">Предоставление услуг. </w:t>
      </w:r>
      <w:r w:rsidRPr="00E70D68">
        <w:t>С целью обеспечения более высокого уровня обслуживания потр</w:t>
      </w:r>
      <w:r w:rsidRPr="00E70D68">
        <w:t>е</w:t>
      </w:r>
      <w:r w:rsidRPr="00E70D68">
        <w:t>бителей склады могут оказывать клиентам различные услуги: подготовку товаров для продажи (фасовка продукции, заполнение контейнеров, распаковка и т.д.); проверку функционирования приборов и оборудования, монтаж; придание продукции товарного вида; транспортно-экспедиционные услуги и т.д.</w:t>
      </w:r>
    </w:p>
    <w:p w:rsidR="00CF09FE" w:rsidRPr="00E70D68" w:rsidRDefault="00CF09FE" w:rsidP="00CF09FE">
      <w:pPr>
        <w:spacing w:line="264" w:lineRule="auto"/>
        <w:ind w:firstLine="709"/>
        <w:jc w:val="both"/>
      </w:pPr>
      <w:r w:rsidRPr="003942F7">
        <w:rPr>
          <w:b/>
          <w:bCs/>
        </w:rPr>
        <w:t>3.Процесс складирования</w:t>
      </w:r>
      <w:r>
        <w:rPr>
          <w:b/>
          <w:bCs/>
        </w:rPr>
        <w:t xml:space="preserve">. </w:t>
      </w:r>
      <w:r w:rsidRPr="00E70D68">
        <w:rPr>
          <w:b/>
          <w:bCs/>
          <w:i/>
          <w:iCs/>
        </w:rPr>
        <w:t xml:space="preserve"> Характеристика складских операций. </w:t>
      </w:r>
      <w:r w:rsidRPr="00E70D68">
        <w:t>Комплекс складских операций представляет собой следующую последовательность:</w:t>
      </w:r>
    </w:p>
    <w:p w:rsidR="00CF09FE" w:rsidRPr="00E70D68" w:rsidRDefault="00CF09FE" w:rsidP="00965E69">
      <w:pPr>
        <w:numPr>
          <w:ilvl w:val="0"/>
          <w:numId w:val="83"/>
        </w:numPr>
        <w:tabs>
          <w:tab w:val="clear" w:pos="360"/>
          <w:tab w:val="num" w:pos="993"/>
        </w:tabs>
        <w:autoSpaceDE w:val="0"/>
        <w:autoSpaceDN w:val="0"/>
        <w:ind w:left="0" w:firstLine="567"/>
        <w:jc w:val="both"/>
      </w:pPr>
      <w:r w:rsidRPr="00E70D68">
        <w:t>разгрузка и приемка грузов;</w:t>
      </w:r>
    </w:p>
    <w:p w:rsidR="00CF09FE" w:rsidRPr="00E70D68" w:rsidRDefault="00CF09FE" w:rsidP="00965E69">
      <w:pPr>
        <w:numPr>
          <w:ilvl w:val="0"/>
          <w:numId w:val="83"/>
        </w:numPr>
        <w:tabs>
          <w:tab w:val="clear" w:pos="360"/>
          <w:tab w:val="num" w:pos="993"/>
        </w:tabs>
        <w:autoSpaceDE w:val="0"/>
        <w:autoSpaceDN w:val="0"/>
        <w:ind w:left="0" w:firstLine="567"/>
        <w:jc w:val="both"/>
      </w:pPr>
      <w:r w:rsidRPr="00E70D68">
        <w:t>размещение на хранение (укладка товаров в стеллажи, штабели);</w:t>
      </w:r>
    </w:p>
    <w:p w:rsidR="00CF09FE" w:rsidRPr="00E70D68" w:rsidRDefault="00CF09FE" w:rsidP="00965E69">
      <w:pPr>
        <w:numPr>
          <w:ilvl w:val="0"/>
          <w:numId w:val="83"/>
        </w:numPr>
        <w:tabs>
          <w:tab w:val="clear" w:pos="360"/>
          <w:tab w:val="num" w:pos="993"/>
        </w:tabs>
        <w:autoSpaceDE w:val="0"/>
        <w:autoSpaceDN w:val="0"/>
        <w:ind w:left="0" w:firstLine="567"/>
        <w:jc w:val="both"/>
      </w:pPr>
      <w:r w:rsidRPr="00E70D68">
        <w:t>комплектация и отгрузка товаров;</w:t>
      </w:r>
    </w:p>
    <w:p w:rsidR="00CF09FE" w:rsidRPr="00E70D68" w:rsidRDefault="00CF09FE" w:rsidP="00965E69">
      <w:pPr>
        <w:numPr>
          <w:ilvl w:val="0"/>
          <w:numId w:val="83"/>
        </w:numPr>
        <w:tabs>
          <w:tab w:val="clear" w:pos="360"/>
          <w:tab w:val="num" w:pos="993"/>
        </w:tabs>
        <w:autoSpaceDE w:val="0"/>
        <w:autoSpaceDN w:val="0"/>
        <w:ind w:left="0" w:firstLine="567"/>
        <w:jc w:val="both"/>
      </w:pPr>
      <w:r w:rsidRPr="00E70D68">
        <w:t>внутрискладская транспортировка грузов.</w:t>
      </w:r>
    </w:p>
    <w:p w:rsidR="00CF09FE" w:rsidRPr="00E70D68" w:rsidRDefault="00CF09FE" w:rsidP="00CF09FE">
      <w:pPr>
        <w:ind w:firstLine="567"/>
        <w:jc w:val="both"/>
      </w:pPr>
      <w:r w:rsidRPr="00E70D68">
        <w:rPr>
          <w:i/>
          <w:iCs/>
        </w:rPr>
        <w:t>Разгрузка и приемка грузов</w:t>
      </w:r>
      <w:r w:rsidRPr="00E70D68">
        <w:t xml:space="preserve"> производится в соответствии с условиями поставки заключенн</w:t>
      </w:r>
      <w:r w:rsidRPr="00E70D68">
        <w:t>о</w:t>
      </w:r>
      <w:r w:rsidRPr="00E70D68">
        <w:t>го договора. Технология выполнения указанных работ на складе зависит от характера груза (штучный, сыпучий), от типа транспортного средства (трейлер, контейнер), а также от вида и</w:t>
      </w:r>
      <w:r w:rsidRPr="00E70D68">
        <w:t>с</w:t>
      </w:r>
      <w:r w:rsidRPr="00E70D68">
        <w:t>пользуемых средств механизации. В процессе приемки происходит сверка фактических параме</w:t>
      </w:r>
      <w:r w:rsidRPr="00E70D68">
        <w:t>т</w:t>
      </w:r>
      <w:r w:rsidRPr="00E70D68">
        <w:t>ров прибывшего груза с данными товарно-сопроводительных документов, оформление прибывш</w:t>
      </w:r>
      <w:r w:rsidRPr="00E70D68">
        <w:t>е</w:t>
      </w:r>
      <w:r w:rsidRPr="00E70D68">
        <w:t>го груза через информационную систему и формирование складской грузовой единицы.</w:t>
      </w:r>
    </w:p>
    <w:p w:rsidR="00CF09FE" w:rsidRPr="00E70D68" w:rsidRDefault="00CF09FE" w:rsidP="00CF09FE">
      <w:pPr>
        <w:ind w:firstLine="567"/>
        <w:jc w:val="both"/>
      </w:pPr>
      <w:r w:rsidRPr="00E70D68">
        <w:t xml:space="preserve">На складе принятый по количеству и качеству груз перемещается в зону </w:t>
      </w:r>
      <w:r w:rsidRPr="00E70D68">
        <w:rPr>
          <w:i/>
          <w:iCs/>
        </w:rPr>
        <w:t>хранения.</w:t>
      </w:r>
      <w:r w:rsidRPr="00E70D68">
        <w:t xml:space="preserve"> Процесс хранения включает обеспечение соответствующих для этого условий и контроль за наличностью запасов на складе. Для упорядоченного хранения груза и экономичного его размещения испол</w:t>
      </w:r>
      <w:r w:rsidRPr="00E70D68">
        <w:t>ь</w:t>
      </w:r>
      <w:r w:rsidRPr="00E70D68">
        <w:lastRenderedPageBreak/>
        <w:t>зуют систему адресного хранения по принципу твердого (фиксированного) или свободного (груз размещается на любом свободном месте) выбора места складирования.</w:t>
      </w:r>
    </w:p>
    <w:p w:rsidR="00CF09FE" w:rsidRPr="00E70D68" w:rsidRDefault="00CF09FE" w:rsidP="00CF09FE">
      <w:pPr>
        <w:ind w:firstLine="567"/>
        <w:jc w:val="both"/>
      </w:pPr>
      <w:r w:rsidRPr="00E70D68">
        <w:t xml:space="preserve">Процесс </w:t>
      </w:r>
      <w:r w:rsidRPr="00E70D68">
        <w:rPr>
          <w:i/>
          <w:iCs/>
        </w:rPr>
        <w:t>комплектации</w:t>
      </w:r>
      <w:r w:rsidRPr="00E70D68">
        <w:t xml:space="preserve"> сводится к подготовке товаров в соответствии с заказами потребит</w:t>
      </w:r>
      <w:r w:rsidRPr="00E70D68">
        <w:t>е</w:t>
      </w:r>
      <w:r w:rsidRPr="00E70D68">
        <w:t>лей и включает отбор товара по заказу клиента, подготовку товара к отправке (укладывание в т</w:t>
      </w:r>
      <w:r w:rsidRPr="00E70D68">
        <w:t>а</w:t>
      </w:r>
      <w:r w:rsidRPr="00E70D68">
        <w:t>ру), объединение отдельных заказов в партию отправки и оформление транспортных накладных, погрузку грузов в транспортные средства.</w:t>
      </w:r>
    </w:p>
    <w:p w:rsidR="00CF09FE" w:rsidRPr="00E70D68" w:rsidRDefault="00CF09FE" w:rsidP="00CF09FE">
      <w:pPr>
        <w:ind w:firstLine="567"/>
        <w:jc w:val="both"/>
      </w:pPr>
      <w:r w:rsidRPr="00E70D68">
        <w:rPr>
          <w:i/>
          <w:iCs/>
        </w:rPr>
        <w:t>Внутрискладская транспортировка</w:t>
      </w:r>
      <w:r w:rsidRPr="00E70D68">
        <w:t xml:space="preserve"> предполагает перемещение грузов между различными зонами склада: с разгрузочной площадки в зону приемки, оттуда в зону хранения, комплектации и на погрузочную рампу. Транспортировка грузов внутри склада должна осуществляться по скво</w:t>
      </w:r>
      <w:r w:rsidRPr="00E70D68">
        <w:t>з</w:t>
      </w:r>
      <w:r w:rsidRPr="00E70D68">
        <w:t>ным прямоточным маршрутам. Это позволяет избежать повторного возвращения в любую из складских зон и неэффективного выполнения операций. Число перевалок (с одного вида оборуд</w:t>
      </w:r>
      <w:r w:rsidRPr="00E70D68">
        <w:t>о</w:t>
      </w:r>
      <w:r w:rsidRPr="00E70D68">
        <w:t>вания на другое) должно быть минимальным.</w:t>
      </w:r>
    </w:p>
    <w:p w:rsidR="00CF09FE" w:rsidRPr="00E70D68" w:rsidRDefault="00CF09FE" w:rsidP="00CF09FE">
      <w:pPr>
        <w:ind w:firstLine="567"/>
        <w:jc w:val="both"/>
      </w:pPr>
      <w:r w:rsidRPr="00E70D68">
        <w:t xml:space="preserve"> </w:t>
      </w:r>
      <w:r w:rsidRPr="00E70D68">
        <w:rPr>
          <w:b/>
          <w:bCs/>
          <w:i/>
          <w:iCs/>
        </w:rPr>
        <w:t>Организация работы складов промышленных предприятий.</w:t>
      </w:r>
      <w:r w:rsidRPr="00E70D68">
        <w:t xml:space="preserve"> Оперативно-производственная деятельность склада на предприятии включает работы по выгрузке, рассорт</w:t>
      </w:r>
      <w:r w:rsidRPr="00E70D68">
        <w:t>и</w:t>
      </w:r>
      <w:r w:rsidRPr="00E70D68">
        <w:t>ровке и приемке поступающих на склад материалов и изделий, их размещение и хранение, а также по отпуску и доставке потребителям.</w:t>
      </w:r>
    </w:p>
    <w:p w:rsidR="00CF09FE" w:rsidRPr="00E70D68" w:rsidRDefault="00CF09FE" w:rsidP="00CF09FE">
      <w:pPr>
        <w:ind w:firstLine="567"/>
        <w:jc w:val="both"/>
      </w:pPr>
      <w:r w:rsidRPr="00E70D68">
        <w:t>Доставка грузов на материальный склад производится в соответствии с планом завода. М</w:t>
      </w:r>
      <w:r w:rsidRPr="00E70D68">
        <w:t>а</w:t>
      </w:r>
      <w:r w:rsidRPr="00E70D68">
        <w:t>териалы и изделия на складе принимаются в соответствии с требованиями, изложенными в техн</w:t>
      </w:r>
      <w:r w:rsidRPr="00E70D68">
        <w:t>и</w:t>
      </w:r>
      <w:r w:rsidRPr="00E70D68">
        <w:t>ческой документации и инструкциях. Принятые материалы размещаются в отведенных для них местах хранения в установленном порядке – по маркам, сортам, размерам и т.п. Наиболее часто и в большом количестве потребляемые материалы размещаются ближе к отпускным площадкам, мало ходовые – в более удаленных местах хранения. Тяжелые громоздкие грузы хранятся в местах удобных для выполнения складских операций.</w:t>
      </w:r>
    </w:p>
    <w:p w:rsidR="00CF09FE" w:rsidRPr="00E70D68" w:rsidRDefault="00CF09FE" w:rsidP="00CF09FE">
      <w:pPr>
        <w:ind w:firstLine="567"/>
        <w:jc w:val="both"/>
      </w:pPr>
      <w:r w:rsidRPr="00E70D68">
        <w:t>С целью снижения трудоемкости работ по комплектации материалов перед выдачей их в производство и облегчением контроля за комплектным обеспечением производства материалами применяется групповой метод размещения хранимых материалов, при котором материалы, вход</w:t>
      </w:r>
      <w:r w:rsidRPr="00E70D68">
        <w:t>я</w:t>
      </w:r>
      <w:r w:rsidRPr="00E70D68">
        <w:t>щие в комплект, хранятся в непосредственной близости друг от друга. Ячейки стеллажей и другие мета хранения нумеруются и снабжаются табличками с названием и индексом материала. Подг</w:t>
      </w:r>
      <w:r w:rsidRPr="00E70D68">
        <w:t>о</w:t>
      </w:r>
      <w:r w:rsidRPr="00E70D68">
        <w:t>товка материалов к выдаче производится по особому плану или непосредственно после их посту</w:t>
      </w:r>
      <w:r w:rsidRPr="00E70D68">
        <w:t>п</w:t>
      </w:r>
      <w:r w:rsidRPr="00E70D68">
        <w:t>ления.</w:t>
      </w:r>
    </w:p>
    <w:p w:rsidR="00CF09FE" w:rsidRPr="00E70D68" w:rsidRDefault="00CF09FE" w:rsidP="00CF09FE">
      <w:pPr>
        <w:ind w:firstLine="567"/>
        <w:jc w:val="both"/>
      </w:pPr>
      <w:r w:rsidRPr="00E70D68">
        <w:t>Операции, связанные с отпуском материалов и изделий, включают отборку, комплектование и соответствующую подготовку материалов. Подготовка материалов к производственному п</w:t>
      </w:r>
      <w:r w:rsidRPr="00E70D68">
        <w:t>о</w:t>
      </w:r>
      <w:r w:rsidRPr="00E70D68">
        <w:t>треблению включает операции их очистки, резки на заготовки, раскрой листового материала и др.</w:t>
      </w:r>
    </w:p>
    <w:p w:rsidR="00CF09FE" w:rsidRPr="00E70D68" w:rsidRDefault="00CF09FE" w:rsidP="00CF09FE">
      <w:pPr>
        <w:ind w:firstLine="567"/>
        <w:jc w:val="both"/>
      </w:pPr>
      <w:r w:rsidRPr="00E70D68">
        <w:t>Учет движения запасов материалов на складе ведется с помощью специальной картотеки. Р</w:t>
      </w:r>
      <w:r w:rsidRPr="00E70D68">
        <w:t>е</w:t>
      </w:r>
      <w:r w:rsidRPr="00E70D68">
        <w:t>гулирование уровня запасов осуществляется по системе с фиксированным размером или пери</w:t>
      </w:r>
      <w:r w:rsidRPr="00E70D68">
        <w:t>о</w:t>
      </w:r>
      <w:r w:rsidRPr="00E70D68">
        <w:t>дичностью заказа.</w:t>
      </w:r>
    </w:p>
    <w:p w:rsidR="00CF09FE" w:rsidRPr="00E70D68" w:rsidRDefault="00CF09FE" w:rsidP="00CF09FE">
      <w:pPr>
        <w:ind w:firstLine="567"/>
        <w:jc w:val="both"/>
      </w:pPr>
      <w:r w:rsidRPr="00E70D68">
        <w:t>Штаты персонала складов определяются в зависимости от трудоемкости выполняемых складских операций, применяемых транспортных средств и степени механизации и автоматизации погрузочно-разгрузочных и других складских операций.</w:t>
      </w:r>
    </w:p>
    <w:p w:rsidR="00CF09FE" w:rsidRDefault="00CF09FE" w:rsidP="00CF09FE">
      <w:pPr>
        <w:ind w:firstLine="567"/>
        <w:jc w:val="both"/>
        <w:rPr>
          <w:b/>
          <w:bCs/>
        </w:rPr>
      </w:pPr>
      <w:r>
        <w:rPr>
          <w:b/>
          <w:bCs/>
        </w:rPr>
        <w:t>4.</w:t>
      </w:r>
      <w:r w:rsidRPr="00E70D68">
        <w:rPr>
          <w:b/>
          <w:bCs/>
        </w:rPr>
        <w:t>Формирование системы складировани</w:t>
      </w:r>
      <w:r>
        <w:rPr>
          <w:b/>
          <w:bCs/>
        </w:rPr>
        <w:t>я</w:t>
      </w:r>
      <w:r w:rsidR="00533F30" w:rsidRPr="00533F30">
        <w:rPr>
          <w:noProof/>
        </w:rPr>
        <w:pict>
          <v:rect id="_x0000_s1323" style="position:absolute;left:0;text-align:left;margin-left:-285.9pt;margin-top:17.3pt;width:14.4pt;height:14.4pt;z-index:16;mso-position-horizontal-relative:text;mso-position-vertical-relative:text" o:allowincell="f" fillcolor="black"/>
        </w:pict>
      </w:r>
    </w:p>
    <w:p w:rsidR="00CF09FE" w:rsidRPr="00E70D68" w:rsidRDefault="00CF09FE" w:rsidP="00CF09FE">
      <w:pPr>
        <w:ind w:firstLine="567"/>
        <w:jc w:val="both"/>
      </w:pPr>
      <w:r w:rsidRPr="00E70D68">
        <w:rPr>
          <w:b/>
          <w:bCs/>
        </w:rPr>
        <w:t xml:space="preserve"> </w:t>
      </w:r>
      <w:r w:rsidRPr="00E70D68">
        <w:rPr>
          <w:b/>
          <w:bCs/>
          <w:i/>
          <w:iCs/>
        </w:rPr>
        <w:t>Выбор формы складирования</w:t>
      </w:r>
      <w:r w:rsidRPr="00E70D68">
        <w:t xml:space="preserve"> связан с решением вопроса владения складом. Существует две основных альтернативы: приобретение складов собственность или использование складов о</w:t>
      </w:r>
      <w:r w:rsidRPr="00E70D68">
        <w:t>б</w:t>
      </w:r>
      <w:r w:rsidRPr="00E70D68">
        <w:t xml:space="preserve">щего пользования. </w:t>
      </w:r>
    </w:p>
    <w:p w:rsidR="00CF09FE" w:rsidRPr="00E70D68" w:rsidRDefault="00CF09FE" w:rsidP="00CF09FE">
      <w:pPr>
        <w:ind w:firstLine="567"/>
        <w:jc w:val="both"/>
      </w:pPr>
      <w:r w:rsidRPr="00E70D68">
        <w:rPr>
          <w:i/>
          <w:iCs/>
        </w:rPr>
        <w:t xml:space="preserve">Ключевой фактор выбора </w:t>
      </w:r>
      <w:r w:rsidRPr="00E70D68">
        <w:t xml:space="preserve">между этими вариантами или их комбинаций – </w:t>
      </w:r>
      <w:r w:rsidRPr="00E70D68">
        <w:rPr>
          <w:i/>
          <w:iCs/>
        </w:rPr>
        <w:t>объем складского товарооборота</w:t>
      </w:r>
      <w:r w:rsidRPr="00E70D68">
        <w:t>. Предпочтение собственному складу отдается при стабильно большом объеме складируемой продукции и высокой оборачиваемости. На собственных складах лучше поддерж</w:t>
      </w:r>
      <w:r w:rsidRPr="00E70D68">
        <w:t>и</w:t>
      </w:r>
      <w:r w:rsidRPr="00E70D68">
        <w:lastRenderedPageBreak/>
        <w:t>ваются условия хранения и контроля за продукцией, повышается качество предоставляемых кл</w:t>
      </w:r>
      <w:r w:rsidRPr="00E70D68">
        <w:t>и</w:t>
      </w:r>
      <w:r w:rsidRPr="00E70D68">
        <w:t>енту услуг и гибкость поставок.</w:t>
      </w:r>
    </w:p>
    <w:p w:rsidR="00CF09FE" w:rsidRPr="00E70D68" w:rsidRDefault="00CF09FE" w:rsidP="00CF09FE">
      <w:pPr>
        <w:pStyle w:val="21"/>
        <w:spacing w:after="0" w:line="240" w:lineRule="auto"/>
        <w:ind w:firstLine="567"/>
        <w:jc w:val="both"/>
      </w:pPr>
      <w:r w:rsidRPr="00E70D68">
        <w:t>Склады общего пользования целесообразно арендовать при низких объемах товарооборота или при хранении товара сезонного спроса. В закупочной и распределительной логистике (в тех случаях, когда на первое место выходят требования частой поставки мелкими партиями при стр</w:t>
      </w:r>
      <w:r w:rsidRPr="00E70D68">
        <w:t>о</w:t>
      </w:r>
      <w:r w:rsidRPr="00E70D68">
        <w:t>гой гарантии ее выполнения) многие предприятия стремятся воспользоваться услугами складов общего пользования, которые максимально приближены к потребителям. Склады общего польз</w:t>
      </w:r>
      <w:r w:rsidRPr="00E70D68">
        <w:t>о</w:t>
      </w:r>
      <w:r w:rsidRPr="00E70D68">
        <w:t>вания имеют следующие преимущества:</w:t>
      </w:r>
    </w:p>
    <w:p w:rsidR="00CF09FE" w:rsidRPr="00E70D68" w:rsidRDefault="00CF09FE" w:rsidP="00965E69">
      <w:pPr>
        <w:numPr>
          <w:ilvl w:val="0"/>
          <w:numId w:val="84"/>
        </w:numPr>
        <w:tabs>
          <w:tab w:val="clear" w:pos="360"/>
          <w:tab w:val="num" w:pos="993"/>
        </w:tabs>
        <w:autoSpaceDE w:val="0"/>
        <w:autoSpaceDN w:val="0"/>
        <w:ind w:left="0" w:firstLine="567"/>
        <w:jc w:val="both"/>
      </w:pPr>
      <w:r w:rsidRPr="00E70D68">
        <w:t>не требуются частые инвестиции в развитие складского хозяйства;</w:t>
      </w:r>
    </w:p>
    <w:p w:rsidR="00CF09FE" w:rsidRPr="00E70D68" w:rsidRDefault="00CF09FE" w:rsidP="00965E69">
      <w:pPr>
        <w:numPr>
          <w:ilvl w:val="0"/>
          <w:numId w:val="84"/>
        </w:numPr>
        <w:tabs>
          <w:tab w:val="clear" w:pos="360"/>
          <w:tab w:val="num" w:pos="993"/>
        </w:tabs>
        <w:autoSpaceDE w:val="0"/>
        <w:autoSpaceDN w:val="0"/>
        <w:ind w:left="0" w:firstLine="567"/>
        <w:jc w:val="both"/>
      </w:pPr>
      <w:r w:rsidRPr="00E70D68">
        <w:t>сокращаются финансовые риски;</w:t>
      </w:r>
    </w:p>
    <w:p w:rsidR="00CF09FE" w:rsidRPr="00E70D68" w:rsidRDefault="00CF09FE" w:rsidP="00965E69">
      <w:pPr>
        <w:numPr>
          <w:ilvl w:val="0"/>
          <w:numId w:val="84"/>
        </w:numPr>
        <w:tabs>
          <w:tab w:val="clear" w:pos="360"/>
          <w:tab w:val="num" w:pos="993"/>
        </w:tabs>
        <w:autoSpaceDE w:val="0"/>
        <w:autoSpaceDN w:val="0"/>
        <w:ind w:left="0" w:firstLine="567"/>
        <w:jc w:val="both"/>
      </w:pPr>
      <w:r w:rsidRPr="00E70D68">
        <w:t>повышается гибкость в использовании складских площадей (возможность изменения размера и срока их аренды);</w:t>
      </w:r>
    </w:p>
    <w:p w:rsidR="00CF09FE" w:rsidRPr="00E70D68" w:rsidRDefault="00CF09FE" w:rsidP="00965E69">
      <w:pPr>
        <w:numPr>
          <w:ilvl w:val="0"/>
          <w:numId w:val="84"/>
        </w:numPr>
        <w:tabs>
          <w:tab w:val="clear" w:pos="360"/>
          <w:tab w:val="num" w:pos="993"/>
        </w:tabs>
        <w:autoSpaceDE w:val="0"/>
        <w:autoSpaceDN w:val="0"/>
        <w:ind w:left="0" w:firstLine="567"/>
        <w:jc w:val="both"/>
      </w:pPr>
      <w:r w:rsidRPr="00E70D68">
        <w:t>снижается ответственность за поддержание рационального уровня и сохранность зап</w:t>
      </w:r>
      <w:r w:rsidRPr="00E70D68">
        <w:t>а</w:t>
      </w:r>
      <w:r w:rsidRPr="00E70D68">
        <w:t>сов.</w:t>
      </w:r>
    </w:p>
    <w:p w:rsidR="00CF09FE" w:rsidRPr="00E70D68" w:rsidRDefault="00CF09FE" w:rsidP="00CF09FE">
      <w:pPr>
        <w:ind w:firstLine="567"/>
        <w:jc w:val="both"/>
      </w:pPr>
      <w:r w:rsidRPr="00E70D68">
        <w:t xml:space="preserve"> </w:t>
      </w:r>
      <w:r w:rsidRPr="00E70D68">
        <w:rPr>
          <w:b/>
          <w:bCs/>
          <w:i/>
          <w:iCs/>
        </w:rPr>
        <w:t xml:space="preserve">Определение количества складов и размещение складской сети. </w:t>
      </w:r>
      <w:r w:rsidRPr="00E70D68">
        <w:t>Территориальное разм</w:t>
      </w:r>
      <w:r w:rsidRPr="00E70D68">
        <w:t>е</w:t>
      </w:r>
      <w:r w:rsidRPr="00E70D68">
        <w:t>щение складов и их количество определяются мощностью материальных потоков, спросом на рынке сбыта, размерами региона сбыта и концентрацией в нем потребителей, относительным ра</w:t>
      </w:r>
      <w:r w:rsidRPr="00E70D68">
        <w:t>с</w:t>
      </w:r>
      <w:r w:rsidRPr="00E70D68">
        <w:t>положением поставщиков и покупателей и т.д. Малые и средние предприятия, ограничивающие сбыт своей продукции одним или несколькими близлежащими регионами, имеют, как правило, один склад.</w:t>
      </w:r>
    </w:p>
    <w:p w:rsidR="00CF09FE" w:rsidRDefault="00CF09FE" w:rsidP="00CF09FE">
      <w:pPr>
        <w:ind w:firstLine="567"/>
        <w:jc w:val="both"/>
        <w:rPr>
          <w:sz w:val="28"/>
          <w:szCs w:val="28"/>
        </w:rPr>
      </w:pPr>
      <w:r w:rsidRPr="00E70D68">
        <w:t>Увеличение количества складов неизбежно ведет к изменению затрат (рис. 1).</w:t>
      </w:r>
    </w:p>
    <w:p w:rsidR="00CF09FE" w:rsidRPr="00E70D68" w:rsidRDefault="00CF09FE" w:rsidP="00CF09FE">
      <w:pPr>
        <w:pStyle w:val="21"/>
        <w:spacing w:after="0" w:line="240" w:lineRule="auto"/>
        <w:ind w:firstLine="567"/>
        <w:jc w:val="both"/>
      </w:pPr>
    </w:p>
    <w:p w:rsidR="00CF09FE" w:rsidRDefault="00533F30" w:rsidP="00CF09FE">
      <w:pPr>
        <w:spacing w:line="264" w:lineRule="auto"/>
        <w:ind w:firstLine="709"/>
        <w:jc w:val="both"/>
        <w:rPr>
          <w:sz w:val="28"/>
          <w:szCs w:val="28"/>
        </w:rPr>
      </w:pPr>
      <w:r w:rsidRPr="00533F30">
        <w:rPr>
          <w:noProof/>
        </w:rPr>
        <w:pict>
          <v:group id="_x0000_s1324" style="position:absolute;left:0;text-align:left;margin-left:44.3pt;margin-top:1.15pt;width:381.6pt;height:158.4pt;z-index:17" coordorigin="2304,9335" coordsize="7632,3168" o:allowincell="f">
            <v:shape id="_x0000_s1325" type="#_x0000_t202" style="position:absolute;left:2304;top:9335;width:576;height:1296" o:allowincell="f" filled="f" stroked="f">
              <v:textbox style="layout-flow:vertical;mso-layout-flow-alt:bottom-to-top">
                <w:txbxContent>
                  <w:p w:rsidR="00C775F9" w:rsidRDefault="00C775F9" w:rsidP="00CF09FE">
                    <w:pPr>
                      <w:jc w:val="center"/>
                    </w:pPr>
                    <w:r>
                      <w:t xml:space="preserve">Затраты </w:t>
                    </w:r>
                  </w:p>
                </w:txbxContent>
              </v:textbox>
            </v:shape>
            <v:shape id="_x0000_s1326" type="#_x0000_t202" style="position:absolute;left:5472;top:9335;width:3168;height:576" o:allowincell="f" filled="f" stroked="f">
              <v:textbox>
                <w:txbxContent>
                  <w:p w:rsidR="00C775F9" w:rsidRDefault="00C775F9" w:rsidP="00CF09FE">
                    <w:pPr>
                      <w:pStyle w:val="26"/>
                    </w:pPr>
                    <w:r>
                      <w:t>Общие затраты</w:t>
                    </w:r>
                  </w:p>
                </w:txbxContent>
              </v:textbox>
            </v:shape>
            <v:group id="_x0000_s1327" style="position:absolute;left:3024;top:9479;width:6912;height:3024" coordorigin="3024,9479" coordsize="6912,3024" o:allowincell="f">
              <v:line id="_x0000_s1328" style="position:absolute;flip:y" from="3024,9479" to="3024,11927" o:allowincell="f">
                <v:stroke endarrow="block"/>
              </v:line>
              <v:line id="_x0000_s1329" style="position:absolute" from="3024,11927" to="7344,11927" o:allowincell="f">
                <v:stroke endarrow="block"/>
              </v:line>
              <v:shape id="_x0000_s1330" style="position:absolute;left:3474;top:9869;width:3294;height:1770" coordsize="3294,1770" o:allowincell="f" path="m,l75,420,300,810r285,345l855,1395r315,195l1455,1710r360,60l3294,1770e" filled="f" strokeweight="2.25pt">
                <v:path arrowok="t"/>
              </v:shape>
              <v:shape id="_x0000_s1331" style="position:absolute;left:3456;top:10055;width:2448;height:1728" coordsize="2448,1728" o:allowincell="f" path="m,1728l333,1389,633,1149,918,909,1188,729,1548,489,1953,204,2448,e" filled="f" strokeweight="2.25pt">
                <v:path arrowok="t"/>
              </v:shape>
              <v:shape id="_x0000_s1332" style="position:absolute;left:3312;top:9911;width:2304;height:1728" coordsize="2304,1728" o:allowincell="f" path="m,1728l312,1398,642,1098,987,843,1302,588,1617,363,1857,198,2304,e" filled="f" strokeweight="2.25pt">
                <v:path arrowok="t"/>
              </v:shape>
              <v:line id="_x0000_s1333" style="position:absolute" from="3312,10055" to="6768,10919" o:allowincell="f" strokeweight="2.25pt"/>
              <v:shape id="_x0000_s1334" style="position:absolute;left:3534;top:9689;width:1935;height:405" coordsize="1935,405" o:allowincell="f" path="m,l180,180r180,75l555,315r225,75l1050,405r225,-60l1605,255,1935,75e" filled="f" strokeweight="2.25pt">
                <v:path arrowok="t"/>
              </v:shape>
              <v:shape id="_x0000_s1335" type="#_x0000_t202" style="position:absolute;left:6480;top:11927;width:3168;height:576" o:allowincell="f" filled="f" stroked="f">
                <v:textbox>
                  <w:txbxContent>
                    <w:p w:rsidR="00C775F9" w:rsidRDefault="00C775F9" w:rsidP="00CF09FE">
                      <w:r>
                        <w:t>Количество складов</w:t>
                      </w:r>
                    </w:p>
                  </w:txbxContent>
                </v:textbox>
              </v:shape>
              <v:shape id="_x0000_s1336" type="#_x0000_t202" style="position:absolute;left:5904;top:9911;width:3168;height:576" o:allowincell="f" filled="f" stroked="f">
                <v:textbox>
                  <w:txbxContent>
                    <w:p w:rsidR="00C775F9" w:rsidRDefault="00C775F9" w:rsidP="00CF09FE">
                      <w:r>
                        <w:t>Затраты на хранение</w:t>
                      </w:r>
                    </w:p>
                  </w:txbxContent>
                </v:textbox>
              </v:shape>
              <v:shape id="_x0000_s1337" type="#_x0000_t202" style="position:absolute;left:5616;top:9623;width:4176;height:576" o:allowincell="f" filled="f" stroked="f">
                <v:textbox>
                  <w:txbxContent>
                    <w:p w:rsidR="00C775F9" w:rsidRDefault="00C775F9" w:rsidP="00CF09FE">
                      <w:r>
                        <w:t>Затраты на содержание складов</w:t>
                      </w:r>
                    </w:p>
                  </w:txbxContent>
                </v:textbox>
              </v:shape>
              <v:shape id="_x0000_s1338" type="#_x0000_t202" style="position:absolute;left:6768;top:10775;width:3168;height:576" o:allowincell="f" filled="f" stroked="f">
                <v:textbox>
                  <w:txbxContent>
                    <w:p w:rsidR="00C775F9" w:rsidRDefault="00C775F9" w:rsidP="00CF09FE">
                      <w:r>
                        <w:t>Транспортные затраты</w:t>
                      </w:r>
                    </w:p>
                  </w:txbxContent>
                </v:textbox>
              </v:shape>
              <v:shape id="_x0000_s1339" type="#_x0000_t202" style="position:absolute;left:6768;top:11207;width:3168;height:864" o:allowincell="f" filled="f" stroked="f">
                <v:textbox>
                  <w:txbxContent>
                    <w:p w:rsidR="00C775F9" w:rsidRDefault="00C775F9" w:rsidP="00CF09FE">
                      <w:r>
                        <w:t>Стоимость упущенных продаж</w:t>
                      </w:r>
                    </w:p>
                  </w:txbxContent>
                </v:textbox>
              </v:shape>
            </v:group>
          </v:group>
        </w:pict>
      </w:r>
    </w:p>
    <w:p w:rsidR="00CF09FE" w:rsidRDefault="00CF09FE" w:rsidP="00CF09FE">
      <w:pPr>
        <w:spacing w:line="264" w:lineRule="auto"/>
        <w:ind w:firstLine="709"/>
        <w:jc w:val="both"/>
        <w:rPr>
          <w:sz w:val="28"/>
          <w:szCs w:val="28"/>
        </w:rPr>
      </w:pPr>
    </w:p>
    <w:p w:rsidR="00CF09FE" w:rsidRDefault="00CF09FE" w:rsidP="00CF09FE">
      <w:pPr>
        <w:spacing w:line="264" w:lineRule="auto"/>
        <w:ind w:firstLine="709"/>
        <w:jc w:val="both"/>
        <w:rPr>
          <w:sz w:val="28"/>
          <w:szCs w:val="28"/>
        </w:rPr>
      </w:pPr>
    </w:p>
    <w:p w:rsidR="00CF09FE" w:rsidRDefault="00CF09FE" w:rsidP="00CF09FE">
      <w:pPr>
        <w:spacing w:line="264" w:lineRule="auto"/>
        <w:ind w:firstLine="709"/>
        <w:jc w:val="both"/>
        <w:rPr>
          <w:sz w:val="28"/>
          <w:szCs w:val="28"/>
        </w:rPr>
      </w:pPr>
    </w:p>
    <w:p w:rsidR="00CF09FE" w:rsidRDefault="00CF09FE" w:rsidP="00CF09FE">
      <w:pPr>
        <w:spacing w:line="264" w:lineRule="auto"/>
        <w:ind w:firstLine="709"/>
        <w:jc w:val="both"/>
        <w:rPr>
          <w:sz w:val="28"/>
          <w:szCs w:val="28"/>
        </w:rPr>
      </w:pPr>
    </w:p>
    <w:p w:rsidR="00CF09FE" w:rsidRDefault="00CF09FE" w:rsidP="00CF09FE">
      <w:pPr>
        <w:spacing w:line="264" w:lineRule="auto"/>
        <w:ind w:firstLine="709"/>
        <w:jc w:val="both"/>
        <w:rPr>
          <w:sz w:val="28"/>
          <w:szCs w:val="28"/>
        </w:rPr>
      </w:pPr>
    </w:p>
    <w:p w:rsidR="00CF09FE" w:rsidRDefault="00CF09FE" w:rsidP="00CF09FE">
      <w:pPr>
        <w:spacing w:line="264" w:lineRule="auto"/>
        <w:ind w:firstLine="709"/>
        <w:jc w:val="both"/>
        <w:rPr>
          <w:sz w:val="28"/>
          <w:szCs w:val="28"/>
        </w:rPr>
      </w:pPr>
    </w:p>
    <w:p w:rsidR="00CF09FE" w:rsidRDefault="00CF09FE" w:rsidP="00CF09FE">
      <w:pPr>
        <w:spacing w:line="264" w:lineRule="auto"/>
        <w:ind w:firstLine="709"/>
        <w:jc w:val="both"/>
        <w:rPr>
          <w:sz w:val="28"/>
          <w:szCs w:val="28"/>
        </w:rPr>
      </w:pPr>
    </w:p>
    <w:p w:rsidR="00CF09FE" w:rsidRDefault="00CF09FE" w:rsidP="00CB69B6">
      <w:pPr>
        <w:spacing w:line="264" w:lineRule="auto"/>
      </w:pPr>
      <w:r w:rsidRPr="00B34DBE">
        <w:t xml:space="preserve">Рис. 1. Соотношение общих затрат и количества складов в логистической цепи </w:t>
      </w:r>
    </w:p>
    <w:p w:rsidR="00CF09FE" w:rsidRDefault="00CF09FE" w:rsidP="00CF09FE">
      <w:pPr>
        <w:pStyle w:val="21"/>
        <w:spacing w:after="0" w:line="240" w:lineRule="auto"/>
      </w:pPr>
      <w:r>
        <w:t xml:space="preserve">         </w:t>
      </w:r>
      <w:r w:rsidRPr="00E70D68">
        <w:t>Как видно на представленном графике, при увеличении числа складов в логистической си</w:t>
      </w:r>
      <w:r w:rsidRPr="00E70D68">
        <w:t>с</w:t>
      </w:r>
      <w:r w:rsidRPr="00E70D68">
        <w:t>теме уменьшаются транспортные затраты на доставку со склада конечному потребителю; одн</w:t>
      </w:r>
      <w:r w:rsidRPr="00E70D68">
        <w:t>о</w:t>
      </w:r>
      <w:r w:rsidRPr="00E70D68">
        <w:t>временно происходит увеличение расходов на содержание складов и хранение запасов в связи с ростом процента на капитал, вложенный в запасы. Максимальное приближение складов к потр</w:t>
      </w:r>
      <w:r w:rsidRPr="00E70D68">
        <w:t>е</w:t>
      </w:r>
      <w:r w:rsidRPr="00E70D68">
        <w:t>бителям дает возможность более четко и точно реагировать на изменение их требований, что п</w:t>
      </w:r>
      <w:r w:rsidRPr="00E70D68">
        <w:t>о</w:t>
      </w:r>
      <w:r w:rsidRPr="00E70D68">
        <w:t>зволяет сократить потери от упущенных продаж.</w:t>
      </w:r>
      <w:r w:rsidRPr="003942F7">
        <w:t xml:space="preserve"> </w:t>
      </w:r>
    </w:p>
    <w:p w:rsidR="00CF09FE" w:rsidRPr="00E70D68" w:rsidRDefault="00CF09FE" w:rsidP="00CF09FE">
      <w:pPr>
        <w:pStyle w:val="23"/>
        <w:jc w:val="both"/>
        <w:rPr>
          <w:sz w:val="24"/>
          <w:szCs w:val="24"/>
        </w:rPr>
      </w:pPr>
      <w:r w:rsidRPr="00E70D68">
        <w:rPr>
          <w:sz w:val="24"/>
          <w:szCs w:val="24"/>
        </w:rPr>
        <w:t>Принимая решение о количестве складов, предприятие должно исходить из условия минимизации общих суммарных издержек обращения.</w:t>
      </w:r>
    </w:p>
    <w:p w:rsidR="00CF09FE" w:rsidRPr="00E70D68" w:rsidRDefault="00CF09FE" w:rsidP="00CF09FE">
      <w:pPr>
        <w:ind w:firstLine="567"/>
        <w:jc w:val="both"/>
      </w:pPr>
      <w:r w:rsidRPr="00E70D68">
        <w:t>На практике используются два варианта формирования и размещения складской сети – це</w:t>
      </w:r>
      <w:r w:rsidRPr="00E70D68">
        <w:t>н</w:t>
      </w:r>
      <w:r w:rsidRPr="00E70D68">
        <w:t>трализованная система складов и децентрализованная.</w:t>
      </w:r>
    </w:p>
    <w:p w:rsidR="00CF09FE" w:rsidRPr="00E70D68" w:rsidRDefault="00CF09FE" w:rsidP="00CF09FE">
      <w:pPr>
        <w:ind w:firstLine="567"/>
        <w:jc w:val="both"/>
      </w:pPr>
      <w:r w:rsidRPr="00E70D68">
        <w:rPr>
          <w:i/>
          <w:iCs/>
        </w:rPr>
        <w:t>Централизованная система</w:t>
      </w:r>
      <w:r w:rsidRPr="00E70D68">
        <w:t xml:space="preserve"> складирования включает в себя один крупный центральный склад, где накапливается основная часть запасов и филиальные склады ( в их числе и склады о</w:t>
      </w:r>
      <w:r w:rsidRPr="00E70D68">
        <w:t>б</w:t>
      </w:r>
      <w:r w:rsidRPr="00E70D68">
        <w:t xml:space="preserve">щего пользования), располагающиеся в регионах сбыта. В </w:t>
      </w:r>
      <w:r w:rsidRPr="00E70D68">
        <w:rPr>
          <w:i/>
          <w:iCs/>
        </w:rPr>
        <w:t>децентрализованной систем</w:t>
      </w:r>
      <w:r w:rsidRPr="00E70D68">
        <w:t xml:space="preserve"> основная часть запасов концентрируется в сети складов, рассредоточенных в различных регионах в неп</w:t>
      </w:r>
      <w:r w:rsidRPr="00E70D68">
        <w:t>о</w:t>
      </w:r>
      <w:r w:rsidRPr="00E70D68">
        <w:lastRenderedPageBreak/>
        <w:t>средственной близости от потребителя. Такая схема размещения складов наиболее целесообразна в системе распределения, где основным клиентом выступает розничная сеть, осуществляющая з</w:t>
      </w:r>
      <w:r w:rsidRPr="00E70D68">
        <w:t>а</w:t>
      </w:r>
      <w:r w:rsidRPr="00E70D68">
        <w:t>казы мелкими партиями, но с более частой периодичностью поставки.</w:t>
      </w:r>
    </w:p>
    <w:p w:rsidR="00CF09FE" w:rsidRPr="00E70D68" w:rsidRDefault="00CF09FE" w:rsidP="00CF09FE">
      <w:pPr>
        <w:ind w:firstLine="567"/>
        <w:jc w:val="both"/>
      </w:pPr>
      <w:r w:rsidRPr="00E70D68">
        <w:rPr>
          <w:b/>
          <w:bCs/>
          <w:i/>
          <w:iCs/>
        </w:rPr>
        <w:t>Расчет складских площадей.</w:t>
      </w:r>
      <w:r w:rsidRPr="00E70D68">
        <w:t xml:space="preserve"> </w:t>
      </w:r>
      <w:r w:rsidRPr="00E70D68">
        <w:rPr>
          <w:i/>
          <w:iCs/>
        </w:rPr>
        <w:t>Основным показателем</w:t>
      </w:r>
      <w:r w:rsidRPr="00E70D68">
        <w:t>, характеризующим то или иное скла</w:t>
      </w:r>
      <w:r w:rsidRPr="00E70D68">
        <w:t>д</w:t>
      </w:r>
      <w:r w:rsidRPr="00E70D68">
        <w:t xml:space="preserve">ское помещение, </w:t>
      </w:r>
      <w:r w:rsidRPr="00E70D68">
        <w:rPr>
          <w:i/>
          <w:iCs/>
        </w:rPr>
        <w:t>является размер общей площади склада</w:t>
      </w:r>
      <w:r w:rsidRPr="00E70D68">
        <w:t>.</w:t>
      </w:r>
    </w:p>
    <w:p w:rsidR="00CF09FE" w:rsidRPr="00E70D68" w:rsidRDefault="00CF09FE" w:rsidP="00CF09FE">
      <w:pPr>
        <w:ind w:firstLine="567"/>
        <w:jc w:val="both"/>
      </w:pPr>
      <w:r w:rsidRPr="00E70D68">
        <w:t>Площадь склада подразделяется на следующие составляющие:</w:t>
      </w:r>
    </w:p>
    <w:p w:rsidR="00CF09FE" w:rsidRPr="00E70D68" w:rsidRDefault="00CF09FE" w:rsidP="00965E69">
      <w:pPr>
        <w:numPr>
          <w:ilvl w:val="0"/>
          <w:numId w:val="85"/>
        </w:numPr>
        <w:tabs>
          <w:tab w:val="clear" w:pos="360"/>
          <w:tab w:val="num" w:pos="993"/>
        </w:tabs>
        <w:autoSpaceDE w:val="0"/>
        <w:autoSpaceDN w:val="0"/>
        <w:ind w:left="0" w:firstLine="567"/>
        <w:jc w:val="both"/>
      </w:pPr>
      <w:r w:rsidRPr="00E70D68">
        <w:rPr>
          <w:i/>
          <w:iCs/>
        </w:rPr>
        <w:t>грузовую или полную</w:t>
      </w:r>
      <w:r w:rsidRPr="00E70D68">
        <w:t>, занятую непосредственно материальными ценностями или устро</w:t>
      </w:r>
      <w:r w:rsidRPr="00E70D68">
        <w:t>й</w:t>
      </w:r>
      <w:r w:rsidRPr="00E70D68">
        <w:t>ствами для их хранения;</w:t>
      </w:r>
    </w:p>
    <w:p w:rsidR="00CF09FE" w:rsidRPr="00E70D68" w:rsidRDefault="00CF09FE" w:rsidP="00965E69">
      <w:pPr>
        <w:numPr>
          <w:ilvl w:val="0"/>
          <w:numId w:val="85"/>
        </w:numPr>
        <w:tabs>
          <w:tab w:val="clear" w:pos="360"/>
          <w:tab w:val="num" w:pos="993"/>
        </w:tabs>
        <w:autoSpaceDE w:val="0"/>
        <w:autoSpaceDN w:val="0"/>
        <w:ind w:left="0" w:firstLine="567"/>
        <w:jc w:val="both"/>
      </w:pPr>
      <w:r w:rsidRPr="00E70D68">
        <w:rPr>
          <w:i/>
          <w:iCs/>
        </w:rPr>
        <w:t xml:space="preserve">оперативную, </w:t>
      </w:r>
      <w:r w:rsidRPr="00E70D68">
        <w:t>занятую приемными, сортировочными, комплектовочными и отпускными площадками, а также штабелями и стеллажами;</w:t>
      </w:r>
    </w:p>
    <w:p w:rsidR="00CF09FE" w:rsidRPr="00E70D68" w:rsidRDefault="00CF09FE" w:rsidP="00965E69">
      <w:pPr>
        <w:numPr>
          <w:ilvl w:val="0"/>
          <w:numId w:val="85"/>
        </w:numPr>
        <w:tabs>
          <w:tab w:val="clear" w:pos="360"/>
          <w:tab w:val="num" w:pos="993"/>
        </w:tabs>
        <w:autoSpaceDE w:val="0"/>
        <w:autoSpaceDN w:val="0"/>
        <w:ind w:left="0" w:firstLine="567"/>
        <w:jc w:val="both"/>
      </w:pPr>
      <w:r w:rsidRPr="00E70D68">
        <w:t>конструктивную, занятую перегородками, колоннами, лестницами и т.п.</w:t>
      </w:r>
    </w:p>
    <w:p w:rsidR="00CF09FE" w:rsidRPr="00E70D68" w:rsidRDefault="00CF09FE" w:rsidP="00965E69">
      <w:pPr>
        <w:numPr>
          <w:ilvl w:val="0"/>
          <w:numId w:val="85"/>
        </w:numPr>
        <w:tabs>
          <w:tab w:val="clear" w:pos="360"/>
          <w:tab w:val="num" w:pos="993"/>
        </w:tabs>
        <w:autoSpaceDE w:val="0"/>
        <w:autoSpaceDN w:val="0"/>
        <w:ind w:left="0" w:firstLine="567"/>
        <w:jc w:val="both"/>
      </w:pPr>
      <w:r w:rsidRPr="00E70D68">
        <w:rPr>
          <w:i/>
          <w:iCs/>
        </w:rPr>
        <w:t>служебную</w:t>
      </w:r>
      <w:r w:rsidRPr="00E70D68">
        <w:t>, занятую под конторы и бытовые помещения.</w:t>
      </w:r>
    </w:p>
    <w:p w:rsidR="00CF09FE" w:rsidRPr="00E70D68" w:rsidRDefault="00CF09FE" w:rsidP="00CF09FE">
      <w:pPr>
        <w:pStyle w:val="21"/>
        <w:spacing w:after="0" w:line="240" w:lineRule="auto"/>
        <w:ind w:firstLine="567"/>
        <w:jc w:val="both"/>
      </w:pPr>
      <w:r w:rsidRPr="00E70D68">
        <w:t>Определение размера площади склада может производиться двумя методами:</w:t>
      </w:r>
    </w:p>
    <w:p w:rsidR="00CF09FE" w:rsidRPr="00E70D68" w:rsidRDefault="00CF09FE" w:rsidP="00965E69">
      <w:pPr>
        <w:numPr>
          <w:ilvl w:val="0"/>
          <w:numId w:val="86"/>
        </w:numPr>
        <w:autoSpaceDE w:val="0"/>
        <w:autoSpaceDN w:val="0"/>
        <w:ind w:left="0" w:firstLine="567"/>
        <w:jc w:val="both"/>
      </w:pPr>
      <w:r w:rsidRPr="00E70D68">
        <w:t>по удельным нагрузкам;</w:t>
      </w:r>
    </w:p>
    <w:p w:rsidR="00CF09FE" w:rsidRPr="00E70D68" w:rsidRDefault="00CF09FE" w:rsidP="00965E69">
      <w:pPr>
        <w:numPr>
          <w:ilvl w:val="0"/>
          <w:numId w:val="86"/>
        </w:numPr>
        <w:autoSpaceDE w:val="0"/>
        <w:autoSpaceDN w:val="0"/>
        <w:ind w:left="0" w:firstLine="567"/>
        <w:jc w:val="both"/>
      </w:pPr>
      <w:r w:rsidRPr="00E70D68">
        <w:t>с помощью объемных измерителей.</w:t>
      </w:r>
    </w:p>
    <w:p w:rsidR="00CF09FE" w:rsidRPr="00E70D68" w:rsidRDefault="00CF09FE" w:rsidP="00CF09FE">
      <w:pPr>
        <w:pStyle w:val="21"/>
        <w:spacing w:after="0" w:line="240" w:lineRule="auto"/>
        <w:ind w:firstLine="567"/>
        <w:jc w:val="both"/>
      </w:pPr>
      <w:r w:rsidRPr="00E70D68">
        <w:t>По первому методу размер полезной площади определяется по формуле</w:t>
      </w:r>
    </w:p>
    <w:p w:rsidR="00CF09FE" w:rsidRPr="00E70D68" w:rsidRDefault="00CF09FE" w:rsidP="00CF09FE">
      <w:pPr>
        <w:pStyle w:val="21"/>
        <w:spacing w:after="0" w:line="240" w:lineRule="auto"/>
        <w:ind w:firstLine="567"/>
        <w:jc w:val="both"/>
      </w:pPr>
    </w:p>
    <w:p w:rsidR="00CF09FE" w:rsidRDefault="00CF09FE" w:rsidP="00CF09FE">
      <w:pPr>
        <w:spacing w:line="264" w:lineRule="auto"/>
        <w:ind w:firstLine="709"/>
        <w:jc w:val="center"/>
      </w:pPr>
      <w:r w:rsidRPr="00C47E0C">
        <w:rPr>
          <w:position w:val="-38"/>
          <w:sz w:val="28"/>
          <w:szCs w:val="28"/>
        </w:rPr>
        <w:object w:dxaOrig="1560" w:dyaOrig="840">
          <v:shape id="_x0000_i1059" type="#_x0000_t75" style="width:77.85pt;height:41.85pt" o:ole="" fillcolor="window">
            <v:imagedata r:id="rId31" o:title=""/>
          </v:shape>
          <o:OLEObject Type="Embed" ProgID="Equation.3" ShapeID="_x0000_i1059" DrawAspect="Content" ObjectID="_1411548002" r:id="rId67"/>
        </w:object>
      </w:r>
      <w:r>
        <w:rPr>
          <w:sz w:val="28"/>
          <w:szCs w:val="28"/>
        </w:rPr>
        <w:t xml:space="preserve">, </w:t>
      </w:r>
      <w:r w:rsidRPr="003D2723">
        <w:t xml:space="preserve">где </w:t>
      </w:r>
    </w:p>
    <w:p w:rsidR="00CF09FE" w:rsidRDefault="00CF09FE" w:rsidP="00CF09FE">
      <w:pPr>
        <w:spacing w:line="264" w:lineRule="auto"/>
        <w:ind w:firstLine="709"/>
      </w:pPr>
      <w:r w:rsidRPr="003D2723">
        <w:rPr>
          <w:lang w:val="en-US"/>
        </w:rPr>
        <w:t>S</w:t>
      </w:r>
      <w:r w:rsidRPr="003D2723">
        <w:rPr>
          <w:vertAlign w:val="subscript"/>
        </w:rPr>
        <w:t>пол</w:t>
      </w:r>
      <w:r w:rsidRPr="003D2723">
        <w:t xml:space="preserve"> – полезная площадь склада, м</w:t>
      </w:r>
      <w:r w:rsidRPr="003D2723">
        <w:rPr>
          <w:vertAlign w:val="superscript"/>
        </w:rPr>
        <w:t>2</w:t>
      </w:r>
      <w:r w:rsidRPr="003D2723">
        <w:t xml:space="preserve">; </w:t>
      </w:r>
    </w:p>
    <w:p w:rsidR="00CF09FE" w:rsidRDefault="00CF09FE" w:rsidP="00CF09FE">
      <w:pPr>
        <w:spacing w:line="264" w:lineRule="auto"/>
        <w:ind w:firstLine="709"/>
      </w:pPr>
      <w:r w:rsidRPr="003D2723">
        <w:rPr>
          <w:lang w:val="en-US"/>
        </w:rPr>
        <w:t>Z</w:t>
      </w:r>
      <w:r w:rsidRPr="003D2723">
        <w:rPr>
          <w:vertAlign w:val="subscript"/>
          <w:lang w:val="en-US"/>
        </w:rPr>
        <w:t>max</w:t>
      </w:r>
      <w:r w:rsidRPr="003D2723">
        <w:t xml:space="preserve"> – максимальный размер запасов, подлежащих хранению, т; </w:t>
      </w:r>
    </w:p>
    <w:p w:rsidR="00CF09FE" w:rsidRDefault="00CF09FE" w:rsidP="00CF09FE">
      <w:pPr>
        <w:spacing w:line="264" w:lineRule="auto"/>
        <w:ind w:firstLine="709"/>
      </w:pPr>
      <w:r w:rsidRPr="003D2723">
        <w:rPr>
          <w:lang w:val="en-US"/>
        </w:rPr>
        <w:t>q</w:t>
      </w:r>
      <w:r w:rsidRPr="003D2723">
        <w:rPr>
          <w:vertAlign w:val="subscript"/>
        </w:rPr>
        <w:t xml:space="preserve">доп – </w:t>
      </w:r>
      <w:r w:rsidRPr="003D2723">
        <w:t>допустимая нагрузка на 1 м</w:t>
      </w:r>
      <w:r w:rsidRPr="003D2723">
        <w:rPr>
          <w:vertAlign w:val="superscript"/>
        </w:rPr>
        <w:t>2</w:t>
      </w:r>
      <w:r w:rsidRPr="003D2723">
        <w:t xml:space="preserve"> полезной площади склада, т.</w:t>
      </w:r>
    </w:p>
    <w:p w:rsidR="00CF09FE" w:rsidRPr="003D2723" w:rsidRDefault="00CF09FE" w:rsidP="00CF09FE">
      <w:pPr>
        <w:spacing w:line="264" w:lineRule="auto"/>
        <w:ind w:firstLine="709"/>
      </w:pPr>
      <w:r>
        <w:t xml:space="preserve"> </w:t>
      </w:r>
      <w:r w:rsidRPr="003D2723">
        <w:t xml:space="preserve">В этом случае общая площадь </w:t>
      </w:r>
      <w:r w:rsidRPr="003D2723">
        <w:rPr>
          <w:lang w:val="en-US"/>
        </w:rPr>
        <w:t>S</w:t>
      </w:r>
      <w:r w:rsidRPr="003D2723">
        <w:rPr>
          <w:vertAlign w:val="subscript"/>
        </w:rPr>
        <w:t>общ</w:t>
      </w:r>
      <w:r w:rsidRPr="003D2723">
        <w:t xml:space="preserve"> определяется по формуле</w:t>
      </w:r>
    </w:p>
    <w:p w:rsidR="00CF09FE" w:rsidRDefault="00CF09FE" w:rsidP="00CF09FE">
      <w:pPr>
        <w:spacing w:line="264" w:lineRule="auto"/>
        <w:ind w:left="567"/>
        <w:rPr>
          <w:sz w:val="28"/>
          <w:szCs w:val="28"/>
        </w:rPr>
      </w:pPr>
    </w:p>
    <w:p w:rsidR="00CF09FE" w:rsidRPr="003D2723" w:rsidRDefault="00CF09FE" w:rsidP="00CF09FE">
      <w:pPr>
        <w:spacing w:line="264" w:lineRule="auto"/>
        <w:ind w:left="567" w:firstLine="142"/>
        <w:jc w:val="center"/>
      </w:pPr>
      <w:r w:rsidRPr="003D2723">
        <w:rPr>
          <w:position w:val="-36"/>
          <w:sz w:val="28"/>
          <w:szCs w:val="28"/>
        </w:rPr>
        <w:object w:dxaOrig="1480" w:dyaOrig="820">
          <v:shape id="_x0000_i1060" type="#_x0000_t75" style="width:73.65pt;height:41pt" o:ole="" fillcolor="window">
            <v:imagedata r:id="rId33" o:title=""/>
          </v:shape>
          <o:OLEObject Type="Embed" ProgID="Equation.3" ShapeID="_x0000_i1060" DrawAspect="Content" ObjectID="_1411548003" r:id="rId68"/>
        </w:object>
      </w:r>
      <w:r w:rsidRPr="003D2723">
        <w:rPr>
          <w:sz w:val="28"/>
          <w:szCs w:val="28"/>
        </w:rPr>
        <w:t xml:space="preserve">, </w:t>
      </w:r>
      <w:r w:rsidRPr="003D2723">
        <w:t xml:space="preserve">где </w:t>
      </w:r>
    </w:p>
    <w:p w:rsidR="00CF09FE" w:rsidRPr="003D2723" w:rsidRDefault="00CF09FE" w:rsidP="00CF09FE">
      <w:pPr>
        <w:ind w:left="567" w:firstLine="142"/>
        <w:rPr>
          <w:sz w:val="28"/>
          <w:szCs w:val="28"/>
        </w:rPr>
      </w:pPr>
      <w:r w:rsidRPr="003D2723">
        <w:t xml:space="preserve"> К</w:t>
      </w:r>
      <w:r w:rsidRPr="003D2723">
        <w:rPr>
          <w:vertAlign w:val="subscript"/>
        </w:rPr>
        <w:t>и</w:t>
      </w:r>
      <w:r w:rsidRPr="003D2723">
        <w:t xml:space="preserve"> – коэффициент использования общей площади склада.</w:t>
      </w:r>
    </w:p>
    <w:p w:rsidR="00CF09FE" w:rsidRPr="003D2723" w:rsidRDefault="00CF09FE" w:rsidP="00CF09FE">
      <w:pPr>
        <w:pStyle w:val="21"/>
        <w:spacing w:after="0" w:line="240" w:lineRule="auto"/>
        <w:ind w:firstLine="567"/>
      </w:pPr>
      <w:r w:rsidRPr="003D2723">
        <w:t>Второй метод является более точным. Полезная площадь склада опреде</w:t>
      </w:r>
      <w:r>
        <w:t xml:space="preserve">ляется по </w:t>
      </w:r>
      <w:r w:rsidRPr="003D2723">
        <w:t>формуле</w:t>
      </w:r>
    </w:p>
    <w:p w:rsidR="00CF09FE" w:rsidRDefault="00CF09FE" w:rsidP="00CF09FE">
      <w:pPr>
        <w:spacing w:line="264" w:lineRule="auto"/>
        <w:ind w:firstLine="709"/>
        <w:jc w:val="center"/>
        <w:rPr>
          <w:sz w:val="28"/>
          <w:szCs w:val="28"/>
        </w:rPr>
      </w:pPr>
      <w:r w:rsidRPr="00C47E0C">
        <w:rPr>
          <w:position w:val="-34"/>
          <w:sz w:val="28"/>
          <w:szCs w:val="28"/>
        </w:rPr>
        <w:object w:dxaOrig="1980" w:dyaOrig="840">
          <v:shape id="_x0000_i1061" type="#_x0000_t75" style="width:98.8pt;height:41.85pt" o:ole="" fillcolor="window">
            <v:imagedata r:id="rId35" o:title=""/>
          </v:shape>
          <o:OLEObject Type="Embed" ProgID="Equation.3" ShapeID="_x0000_i1061" DrawAspect="Content" ObjectID="_1411548004" r:id="rId69"/>
        </w:object>
      </w:r>
      <w:r>
        <w:rPr>
          <w:sz w:val="28"/>
          <w:szCs w:val="28"/>
        </w:rPr>
        <w:t xml:space="preserve">, где </w:t>
      </w:r>
    </w:p>
    <w:p w:rsidR="00CF09FE" w:rsidRPr="003D2723" w:rsidRDefault="00CF09FE" w:rsidP="00CF09FE">
      <w:pPr>
        <w:jc w:val="both"/>
      </w:pPr>
      <w:r>
        <w:rPr>
          <w:sz w:val="28"/>
          <w:szCs w:val="28"/>
        </w:rPr>
        <w:t xml:space="preserve">       </w:t>
      </w:r>
      <w:r w:rsidRPr="003D2723">
        <w:rPr>
          <w:lang w:val="en-US"/>
        </w:rPr>
        <w:t>n</w:t>
      </w:r>
      <w:r w:rsidRPr="003D2723">
        <w:rPr>
          <w:vertAlign w:val="subscript"/>
        </w:rPr>
        <w:t>ст</w:t>
      </w:r>
      <w:r w:rsidRPr="003D2723">
        <w:t xml:space="preserve"> – количество </w:t>
      </w:r>
      <w:r w:rsidRPr="003D2723">
        <w:rPr>
          <w:lang w:val="en-US"/>
        </w:rPr>
        <w:t>i</w:t>
      </w:r>
      <w:r w:rsidRPr="003D2723">
        <w:t>-</w:t>
      </w:r>
      <w:r w:rsidRPr="003D2723">
        <w:rPr>
          <w:lang w:val="en-US"/>
        </w:rPr>
        <w:t>x</w:t>
      </w:r>
      <w:r w:rsidRPr="003D2723">
        <w:t xml:space="preserve"> стеллажей для хранения, шт; </w:t>
      </w:r>
    </w:p>
    <w:p w:rsidR="00CF09FE" w:rsidRPr="003D2723" w:rsidRDefault="00CF09FE" w:rsidP="00CF09FE">
      <w:pPr>
        <w:jc w:val="both"/>
      </w:pPr>
      <w:r w:rsidRPr="003D2723">
        <w:t xml:space="preserve">       </w:t>
      </w:r>
      <w:r w:rsidRPr="003D2723">
        <w:rPr>
          <w:lang w:val="en-US"/>
        </w:rPr>
        <w:t>m</w:t>
      </w:r>
      <w:r w:rsidRPr="003D2723">
        <w:t xml:space="preserve"> – количество видов стеллажей, группа; </w:t>
      </w:r>
    </w:p>
    <w:p w:rsidR="00CF09FE" w:rsidRPr="003D2723" w:rsidRDefault="00CF09FE" w:rsidP="00CF09FE">
      <w:pPr>
        <w:jc w:val="both"/>
      </w:pPr>
      <w:r w:rsidRPr="003D2723">
        <w:t xml:space="preserve">       </w:t>
      </w:r>
      <w:r w:rsidRPr="003D2723">
        <w:rPr>
          <w:lang w:val="en-US"/>
        </w:rPr>
        <w:t>S</w:t>
      </w:r>
      <w:r w:rsidRPr="003D2723">
        <w:rPr>
          <w:vertAlign w:val="subscript"/>
        </w:rPr>
        <w:t>ст</w:t>
      </w:r>
      <w:r w:rsidRPr="003D2723">
        <w:t xml:space="preserve"> – площадь, занимаемая одним стеллажом, м</w:t>
      </w:r>
      <w:r w:rsidRPr="003D2723">
        <w:rPr>
          <w:vertAlign w:val="superscript"/>
        </w:rPr>
        <w:t>2</w:t>
      </w:r>
      <w:r w:rsidRPr="003D2723">
        <w:t>.</w:t>
      </w:r>
    </w:p>
    <w:p w:rsidR="00CF09FE" w:rsidRDefault="00CF09FE" w:rsidP="00CF09FE">
      <w:pPr>
        <w:spacing w:line="264" w:lineRule="auto"/>
        <w:jc w:val="both"/>
        <w:rPr>
          <w:sz w:val="28"/>
          <w:szCs w:val="28"/>
        </w:rPr>
      </w:pPr>
    </w:p>
    <w:p w:rsidR="00CF09FE" w:rsidRDefault="00CF09FE" w:rsidP="00CF09FE">
      <w:pPr>
        <w:spacing w:line="264" w:lineRule="auto"/>
        <w:jc w:val="center"/>
        <w:rPr>
          <w:sz w:val="28"/>
          <w:szCs w:val="28"/>
        </w:rPr>
      </w:pPr>
      <w:r w:rsidRPr="00C47E0C">
        <w:rPr>
          <w:position w:val="-40"/>
          <w:sz w:val="28"/>
          <w:szCs w:val="28"/>
        </w:rPr>
        <w:object w:dxaOrig="1380" w:dyaOrig="920">
          <v:shape id="_x0000_i1062" type="#_x0000_t75" style="width:69.5pt;height:46.05pt" o:ole="" fillcolor="window">
            <v:imagedata r:id="rId37" o:title=""/>
          </v:shape>
          <o:OLEObject Type="Embed" ProgID="Equation.3" ShapeID="_x0000_i1062" DrawAspect="Content" ObjectID="_1411548005" r:id="rId70"/>
        </w:object>
      </w:r>
      <w:r>
        <w:rPr>
          <w:sz w:val="28"/>
          <w:szCs w:val="28"/>
        </w:rPr>
        <w:t xml:space="preserve">, где </w:t>
      </w:r>
    </w:p>
    <w:p w:rsidR="00CF09FE" w:rsidRPr="003D2723" w:rsidRDefault="00CF09FE" w:rsidP="00CF09FE">
      <w:pPr>
        <w:tabs>
          <w:tab w:val="left" w:pos="426"/>
        </w:tabs>
        <w:ind w:left="426"/>
        <w:jc w:val="both"/>
      </w:pPr>
      <w:r>
        <w:t xml:space="preserve"> </w:t>
      </w:r>
      <w:r w:rsidRPr="003D2723">
        <w:rPr>
          <w:lang w:val="en-US"/>
        </w:rPr>
        <w:t>n</w:t>
      </w:r>
      <w:r w:rsidRPr="003D2723">
        <w:rPr>
          <w:vertAlign w:val="subscript"/>
        </w:rPr>
        <w:t>я о</w:t>
      </w:r>
      <w:r w:rsidRPr="003D2723">
        <w:t xml:space="preserve">–общее количество ячеек стеллажей, потребное для хранения максимального </w:t>
      </w:r>
      <w:r>
        <w:t xml:space="preserve">       </w:t>
      </w:r>
      <w:r w:rsidRPr="003D2723">
        <w:t xml:space="preserve">запаса, шт; </w:t>
      </w:r>
    </w:p>
    <w:p w:rsidR="00CF09FE" w:rsidRPr="003D2723" w:rsidRDefault="00CF09FE" w:rsidP="00CF09FE">
      <w:pPr>
        <w:tabs>
          <w:tab w:val="left" w:pos="426"/>
        </w:tabs>
        <w:ind w:left="426"/>
        <w:jc w:val="both"/>
      </w:pPr>
      <w:r>
        <w:t xml:space="preserve"> </w:t>
      </w:r>
      <w:r w:rsidRPr="003D2723">
        <w:rPr>
          <w:lang w:val="en-US"/>
        </w:rPr>
        <w:t>n</w:t>
      </w:r>
      <w:r w:rsidRPr="003D2723">
        <w:rPr>
          <w:vertAlign w:val="subscript"/>
        </w:rPr>
        <w:t>я ст</w:t>
      </w:r>
      <w:r w:rsidRPr="003D2723">
        <w:t xml:space="preserve"> – количество ячеек в данном стеллаже, шт.</w:t>
      </w:r>
    </w:p>
    <w:p w:rsidR="00CF09FE" w:rsidRDefault="00CF09FE" w:rsidP="00CF09FE">
      <w:pPr>
        <w:tabs>
          <w:tab w:val="left" w:pos="426"/>
        </w:tabs>
        <w:spacing w:line="264" w:lineRule="auto"/>
        <w:ind w:left="426"/>
        <w:jc w:val="center"/>
        <w:rPr>
          <w:sz w:val="28"/>
          <w:szCs w:val="28"/>
        </w:rPr>
      </w:pPr>
    </w:p>
    <w:p w:rsidR="00CF09FE" w:rsidRDefault="00CF09FE" w:rsidP="00CF09FE">
      <w:pPr>
        <w:spacing w:line="264" w:lineRule="auto"/>
        <w:jc w:val="center"/>
        <w:rPr>
          <w:sz w:val="28"/>
          <w:szCs w:val="28"/>
        </w:rPr>
      </w:pPr>
      <w:r w:rsidRPr="00C47E0C">
        <w:rPr>
          <w:position w:val="-40"/>
          <w:sz w:val="28"/>
          <w:szCs w:val="28"/>
        </w:rPr>
        <w:object w:dxaOrig="1640" w:dyaOrig="859">
          <v:shape id="_x0000_i1063" type="#_x0000_t75" style="width:82.05pt;height:42.7pt" o:ole="" fillcolor="window">
            <v:imagedata r:id="rId39" o:title=""/>
          </v:shape>
          <o:OLEObject Type="Embed" ProgID="Equation.3" ShapeID="_x0000_i1063" DrawAspect="Content" ObjectID="_1411548006" r:id="rId71"/>
        </w:object>
      </w:r>
      <w:r>
        <w:rPr>
          <w:sz w:val="28"/>
          <w:szCs w:val="28"/>
        </w:rPr>
        <w:t>, где</w:t>
      </w:r>
    </w:p>
    <w:p w:rsidR="00CF09FE" w:rsidRPr="00DB4152" w:rsidRDefault="00CF09FE" w:rsidP="00CF09FE">
      <w:pPr>
        <w:spacing w:line="264" w:lineRule="auto"/>
        <w:jc w:val="both"/>
      </w:pPr>
      <w:r>
        <w:rPr>
          <w:sz w:val="28"/>
          <w:szCs w:val="28"/>
        </w:rPr>
        <w:t xml:space="preserve">       </w:t>
      </w:r>
      <w:r w:rsidRPr="00DB4152">
        <w:rPr>
          <w:lang w:val="en-US"/>
        </w:rPr>
        <w:t>V</w:t>
      </w:r>
      <w:r w:rsidRPr="00DB4152">
        <w:rPr>
          <w:vertAlign w:val="subscript"/>
        </w:rPr>
        <w:t>я</w:t>
      </w:r>
      <w:r w:rsidRPr="00DB4152">
        <w:t xml:space="preserve"> – объем ячейки стеллажа, м</w:t>
      </w:r>
      <w:r w:rsidRPr="00DB4152">
        <w:rPr>
          <w:vertAlign w:val="superscript"/>
        </w:rPr>
        <w:t>2</w:t>
      </w:r>
      <w:r w:rsidRPr="00DB4152">
        <w:t xml:space="preserve">; </w:t>
      </w:r>
    </w:p>
    <w:p w:rsidR="00CF09FE" w:rsidRPr="00DB4152" w:rsidRDefault="00CF09FE" w:rsidP="00CF09FE">
      <w:pPr>
        <w:spacing w:line="264" w:lineRule="auto"/>
        <w:jc w:val="both"/>
      </w:pPr>
      <w:r w:rsidRPr="00DB4152">
        <w:t xml:space="preserve">        </w:t>
      </w:r>
      <w:r w:rsidRPr="00DB4152">
        <w:sym w:font="Symbol" w:char="F067"/>
      </w:r>
      <w:r w:rsidRPr="00DB4152">
        <w:t xml:space="preserve"> - удельный вес хранимого материала, т/м</w:t>
      </w:r>
      <w:r w:rsidRPr="00DB4152">
        <w:rPr>
          <w:vertAlign w:val="superscript"/>
        </w:rPr>
        <w:t>3</w:t>
      </w:r>
      <w:r w:rsidRPr="00DB4152">
        <w:t xml:space="preserve">; </w:t>
      </w:r>
    </w:p>
    <w:p w:rsidR="00CF09FE" w:rsidRDefault="00CF09FE" w:rsidP="00CF09FE">
      <w:pPr>
        <w:spacing w:line="264" w:lineRule="auto"/>
        <w:jc w:val="both"/>
        <w:rPr>
          <w:sz w:val="28"/>
          <w:szCs w:val="28"/>
        </w:rPr>
      </w:pPr>
      <w:r w:rsidRPr="00DB4152">
        <w:t xml:space="preserve">        </w:t>
      </w:r>
      <w:r w:rsidRPr="00DB4152">
        <w:rPr>
          <w:lang w:val="en-US"/>
        </w:rPr>
        <w:t>k</w:t>
      </w:r>
      <w:r w:rsidRPr="00DB4152">
        <w:rPr>
          <w:vertAlign w:val="subscript"/>
        </w:rPr>
        <w:t>0</w:t>
      </w:r>
      <w:r w:rsidRPr="00DB4152">
        <w:t xml:space="preserve"> – коэффициент заполнения объединения ячейки.</w:t>
      </w:r>
    </w:p>
    <w:p w:rsidR="00CF09FE" w:rsidRPr="003D2723" w:rsidRDefault="00CF09FE" w:rsidP="00CF09FE">
      <w:pPr>
        <w:ind w:firstLine="567"/>
        <w:jc w:val="both"/>
      </w:pPr>
      <w:r w:rsidRPr="003D2723">
        <w:rPr>
          <w:b/>
          <w:bCs/>
        </w:rPr>
        <w:t>5.Оценка работы складов</w:t>
      </w:r>
    </w:p>
    <w:p w:rsidR="00CF09FE" w:rsidRPr="003D2723" w:rsidRDefault="00CF09FE" w:rsidP="00CF09FE">
      <w:pPr>
        <w:pStyle w:val="21"/>
        <w:spacing w:after="0" w:line="240" w:lineRule="auto"/>
        <w:ind w:firstLine="567"/>
        <w:jc w:val="both"/>
      </w:pPr>
      <w:r w:rsidRPr="003D2723">
        <w:t>Оценка работы действующих складов, а также выбор наиболее выгодного варианта стро</w:t>
      </w:r>
      <w:r w:rsidRPr="003D2723">
        <w:t>я</w:t>
      </w:r>
      <w:r w:rsidRPr="003D2723">
        <w:t>щихся и реконструируемых, производится по следующим группам технико-экономических пок</w:t>
      </w:r>
      <w:r w:rsidRPr="003D2723">
        <w:t>а</w:t>
      </w:r>
      <w:r w:rsidRPr="003D2723">
        <w:t>зателей:</w:t>
      </w:r>
    </w:p>
    <w:p w:rsidR="00CF09FE" w:rsidRPr="003D2723" w:rsidRDefault="00CF09FE" w:rsidP="00965E69">
      <w:pPr>
        <w:numPr>
          <w:ilvl w:val="0"/>
          <w:numId w:val="89"/>
        </w:numPr>
        <w:tabs>
          <w:tab w:val="clear" w:pos="1069"/>
          <w:tab w:val="num" w:pos="0"/>
          <w:tab w:val="left" w:pos="993"/>
        </w:tabs>
        <w:autoSpaceDE w:val="0"/>
        <w:autoSpaceDN w:val="0"/>
        <w:ind w:left="0" w:firstLine="567"/>
        <w:jc w:val="both"/>
      </w:pPr>
      <w:r w:rsidRPr="003D2723">
        <w:t>показатели, характеризующие интенсивность работы складов;</w:t>
      </w:r>
    </w:p>
    <w:p w:rsidR="00CF09FE" w:rsidRPr="003D2723" w:rsidRDefault="00CF09FE" w:rsidP="00965E69">
      <w:pPr>
        <w:numPr>
          <w:ilvl w:val="0"/>
          <w:numId w:val="89"/>
        </w:numPr>
        <w:tabs>
          <w:tab w:val="clear" w:pos="1069"/>
          <w:tab w:val="num" w:pos="0"/>
          <w:tab w:val="left" w:pos="993"/>
        </w:tabs>
        <w:autoSpaceDE w:val="0"/>
        <w:autoSpaceDN w:val="0"/>
        <w:ind w:left="0" w:firstLine="567"/>
        <w:jc w:val="both"/>
      </w:pPr>
      <w:r w:rsidRPr="003D2723">
        <w:t>показатели, характеризующие эффективность использования складских объемов и пл</w:t>
      </w:r>
      <w:r w:rsidRPr="003D2723">
        <w:t>о</w:t>
      </w:r>
      <w:r w:rsidRPr="003D2723">
        <w:t>щадей;</w:t>
      </w:r>
    </w:p>
    <w:p w:rsidR="00CF09FE" w:rsidRPr="003D2723" w:rsidRDefault="00CF09FE" w:rsidP="00965E69">
      <w:pPr>
        <w:numPr>
          <w:ilvl w:val="0"/>
          <w:numId w:val="89"/>
        </w:numPr>
        <w:tabs>
          <w:tab w:val="clear" w:pos="1069"/>
          <w:tab w:val="num" w:pos="0"/>
          <w:tab w:val="left" w:pos="993"/>
        </w:tabs>
        <w:autoSpaceDE w:val="0"/>
        <w:autoSpaceDN w:val="0"/>
        <w:ind w:left="0" w:firstLine="567"/>
        <w:jc w:val="both"/>
      </w:pPr>
      <w:r w:rsidRPr="003D2723">
        <w:t>показатели, характеризующие степень синхронизации складских работ.</w:t>
      </w:r>
    </w:p>
    <w:p w:rsidR="00CF09FE" w:rsidRPr="003D2723" w:rsidRDefault="00CF09FE" w:rsidP="00CF09FE">
      <w:pPr>
        <w:tabs>
          <w:tab w:val="num" w:pos="0"/>
          <w:tab w:val="left" w:pos="993"/>
        </w:tabs>
        <w:ind w:firstLine="567"/>
        <w:jc w:val="both"/>
      </w:pPr>
      <w:r w:rsidRPr="003D2723">
        <w:t xml:space="preserve"> </w:t>
      </w:r>
      <w:r w:rsidRPr="003D2723">
        <w:rPr>
          <w:b/>
          <w:bCs/>
          <w:i/>
          <w:iCs/>
        </w:rPr>
        <w:t xml:space="preserve">Показатели интенсивности работы складов </w:t>
      </w:r>
      <w:r w:rsidRPr="003D2723">
        <w:t>включают складской товарооборот и груз</w:t>
      </w:r>
      <w:r w:rsidRPr="003D2723">
        <w:t>о</w:t>
      </w:r>
      <w:r w:rsidRPr="003D2723">
        <w:t>оборот, а также показатели оборачиваемости материалов на складе.</w:t>
      </w:r>
    </w:p>
    <w:p w:rsidR="00CF09FE" w:rsidRPr="003D2723" w:rsidRDefault="00CF09FE" w:rsidP="00CF09FE">
      <w:pPr>
        <w:tabs>
          <w:tab w:val="num" w:pos="0"/>
          <w:tab w:val="left" w:pos="993"/>
        </w:tabs>
        <w:ind w:firstLine="567"/>
        <w:jc w:val="both"/>
      </w:pPr>
      <w:r w:rsidRPr="003D2723">
        <w:rPr>
          <w:i/>
          <w:iCs/>
        </w:rPr>
        <w:t>Складской товарооборот</w:t>
      </w:r>
      <w:r w:rsidRPr="003D2723">
        <w:t xml:space="preserve"> количество реализованной продукции за соответствующий период (месяц, квартал, год) с отдельных складов предприятия, торгово-посреднических организаций и т.д.</w:t>
      </w:r>
    </w:p>
    <w:p w:rsidR="00CF09FE" w:rsidRPr="003D2723" w:rsidRDefault="00CF09FE" w:rsidP="00CF09FE">
      <w:pPr>
        <w:tabs>
          <w:tab w:val="num" w:pos="0"/>
          <w:tab w:val="left" w:pos="993"/>
        </w:tabs>
        <w:ind w:firstLine="567"/>
        <w:jc w:val="both"/>
      </w:pPr>
      <w:r w:rsidRPr="003D2723">
        <w:rPr>
          <w:i/>
          <w:iCs/>
        </w:rPr>
        <w:t>Складской грузооборот</w:t>
      </w:r>
      <w:r w:rsidRPr="003D2723">
        <w:t xml:space="preserve"> – натуральный показатель, характеризующий объем работы складов. Исчисляется количеством отпущенных (отправленных) материалов в течение определенного вр</w:t>
      </w:r>
      <w:r w:rsidRPr="003D2723">
        <w:t>е</w:t>
      </w:r>
      <w:r w:rsidRPr="003D2723">
        <w:t>мени (односторонний грузооборот).</w:t>
      </w:r>
    </w:p>
    <w:p w:rsidR="00CF09FE" w:rsidRPr="003D2723" w:rsidRDefault="00CF09FE" w:rsidP="00CF09FE">
      <w:pPr>
        <w:tabs>
          <w:tab w:val="num" w:pos="0"/>
          <w:tab w:val="left" w:pos="993"/>
        </w:tabs>
        <w:ind w:firstLine="567"/>
        <w:jc w:val="both"/>
      </w:pPr>
      <w:r w:rsidRPr="003D2723">
        <w:rPr>
          <w:i/>
          <w:iCs/>
        </w:rPr>
        <w:t>Грузопоток</w:t>
      </w:r>
      <w:r w:rsidRPr="003D2723">
        <w:t xml:space="preserve"> – количество грузов, проходящих через участок в единицу времени.</w:t>
      </w:r>
    </w:p>
    <w:p w:rsidR="00CF09FE" w:rsidRPr="003D2723" w:rsidRDefault="00CF09FE" w:rsidP="00CF09FE">
      <w:pPr>
        <w:tabs>
          <w:tab w:val="num" w:pos="0"/>
          <w:tab w:val="left" w:pos="993"/>
        </w:tabs>
        <w:ind w:firstLine="567"/>
        <w:jc w:val="both"/>
      </w:pPr>
      <w:r w:rsidRPr="003D2723">
        <w:rPr>
          <w:i/>
          <w:iCs/>
        </w:rPr>
        <w:t>Грузопереработка</w:t>
      </w:r>
      <w:r w:rsidRPr="003D2723">
        <w:t xml:space="preserve"> включает количество перегрузок по ходу перемещения груза. Отношение грузопереработки к грузообороту склада характеризуется коэффициентом переработки, который может быть больше грузопотока в 2-5 раза. Снижение коэффициента грузопереработки говорит об улучшении технологии переработки грузов и внедрении комплексной механизации и автоматиз</w:t>
      </w:r>
      <w:r w:rsidRPr="003D2723">
        <w:t>а</w:t>
      </w:r>
      <w:r w:rsidRPr="003D2723">
        <w:t>ции на складе.</w:t>
      </w:r>
    </w:p>
    <w:p w:rsidR="00CF09FE" w:rsidRPr="003D2723" w:rsidRDefault="00CF09FE" w:rsidP="00CF09FE">
      <w:pPr>
        <w:tabs>
          <w:tab w:val="num" w:pos="0"/>
          <w:tab w:val="left" w:pos="993"/>
        </w:tabs>
        <w:ind w:firstLine="567"/>
        <w:jc w:val="both"/>
      </w:pPr>
      <w:r w:rsidRPr="003D2723">
        <w:rPr>
          <w:i/>
          <w:iCs/>
        </w:rPr>
        <w:t>Коэффициент оборачиваемости материалов</w:t>
      </w:r>
      <w:r w:rsidRPr="003D2723">
        <w:t xml:space="preserve"> – это отношение годового (полугодового, ква</w:t>
      </w:r>
      <w:r w:rsidRPr="003D2723">
        <w:t>р</w:t>
      </w:r>
      <w:r w:rsidRPr="003D2723">
        <w:t>тального) оборота материалов к среднему остатку его на складе за этот же период. Если обозн</w:t>
      </w:r>
      <w:r w:rsidRPr="003D2723">
        <w:t>а</w:t>
      </w:r>
      <w:r w:rsidRPr="003D2723">
        <w:t xml:space="preserve">чить </w:t>
      </w:r>
      <w:r w:rsidRPr="003D2723">
        <w:rPr>
          <w:lang w:val="en-US"/>
        </w:rPr>
        <w:t>Q</w:t>
      </w:r>
      <w:r w:rsidRPr="003D2723">
        <w:rPr>
          <w:vertAlign w:val="subscript"/>
        </w:rPr>
        <w:t>р</w:t>
      </w:r>
      <w:r w:rsidRPr="003D2723">
        <w:t xml:space="preserve"> – расход (отпуск) материала на складе за какой-либо календарный период (год, квартал, месяц); </w:t>
      </w:r>
      <w:r w:rsidRPr="003D2723">
        <w:rPr>
          <w:lang w:val="en-US"/>
        </w:rPr>
        <w:t>q</w:t>
      </w:r>
      <w:r w:rsidRPr="003D2723">
        <w:rPr>
          <w:vertAlign w:val="subscript"/>
        </w:rPr>
        <w:t>1</w:t>
      </w:r>
      <w:r w:rsidRPr="003D2723">
        <w:t xml:space="preserve"> – остаток материала на складе на 1-е число первого месяца; </w:t>
      </w:r>
      <w:r w:rsidRPr="003D2723">
        <w:rPr>
          <w:lang w:val="en-US"/>
        </w:rPr>
        <w:t>q</w:t>
      </w:r>
      <w:r w:rsidRPr="003D2723">
        <w:rPr>
          <w:vertAlign w:val="subscript"/>
        </w:rPr>
        <w:t>2</w:t>
      </w:r>
      <w:r w:rsidRPr="003D2723">
        <w:t xml:space="preserve"> – то же на 1-е число вт</w:t>
      </w:r>
      <w:r w:rsidRPr="003D2723">
        <w:t>о</w:t>
      </w:r>
      <w:r w:rsidRPr="003D2723">
        <w:t xml:space="preserve">рого месяца; </w:t>
      </w:r>
      <w:r w:rsidRPr="003D2723">
        <w:rPr>
          <w:lang w:val="en-US"/>
        </w:rPr>
        <w:t>q</w:t>
      </w:r>
      <w:r w:rsidRPr="003D2723">
        <w:rPr>
          <w:vertAlign w:val="subscript"/>
          <w:lang w:val="en-US"/>
        </w:rPr>
        <w:t>n</w:t>
      </w:r>
      <w:r w:rsidRPr="003D2723">
        <w:rPr>
          <w:vertAlign w:val="subscript"/>
        </w:rPr>
        <w:t>-1</w:t>
      </w:r>
      <w:r w:rsidRPr="003D2723">
        <w:t xml:space="preserve"> – то же на 1-е число предпоследнего месяца; </w:t>
      </w:r>
      <w:r w:rsidRPr="003D2723">
        <w:rPr>
          <w:lang w:val="en-US"/>
        </w:rPr>
        <w:t>q</w:t>
      </w:r>
      <w:r w:rsidRPr="003D2723">
        <w:rPr>
          <w:vertAlign w:val="subscript"/>
          <w:lang w:val="en-US"/>
        </w:rPr>
        <w:t>n</w:t>
      </w:r>
      <w:r w:rsidRPr="003D2723">
        <w:t xml:space="preserve"> – то же на конец последнего м</w:t>
      </w:r>
      <w:r w:rsidRPr="003D2723">
        <w:t>е</w:t>
      </w:r>
      <w:r w:rsidRPr="003D2723">
        <w:t>сяца, то скорость оборота материалов рассчитывается по формуле</w:t>
      </w:r>
    </w:p>
    <w:p w:rsidR="00CF09FE" w:rsidRDefault="00CF09FE" w:rsidP="00CF09FE">
      <w:pPr>
        <w:tabs>
          <w:tab w:val="num" w:pos="0"/>
          <w:tab w:val="left" w:pos="993"/>
        </w:tabs>
        <w:spacing w:line="264" w:lineRule="auto"/>
        <w:ind w:firstLine="709"/>
        <w:jc w:val="center"/>
        <w:rPr>
          <w:sz w:val="28"/>
          <w:szCs w:val="28"/>
        </w:rPr>
      </w:pPr>
      <w:r w:rsidRPr="00C47E0C">
        <w:rPr>
          <w:position w:val="-66"/>
          <w:sz w:val="28"/>
          <w:szCs w:val="28"/>
        </w:rPr>
        <w:object w:dxaOrig="2940" w:dyaOrig="1180">
          <v:shape id="_x0000_i1064" type="#_x0000_t75" style="width:146.5pt;height:58.6pt" o:ole="" fillcolor="window">
            <v:imagedata r:id="rId41" o:title=""/>
          </v:shape>
          <o:OLEObject Type="Embed" ProgID="Equation.3" ShapeID="_x0000_i1064" DrawAspect="Content" ObjectID="_1411548007" r:id="rId72"/>
        </w:object>
      </w:r>
      <w:r>
        <w:rPr>
          <w:sz w:val="28"/>
          <w:szCs w:val="28"/>
        </w:rPr>
        <w:t>, где</w:t>
      </w:r>
    </w:p>
    <w:p w:rsidR="00CF09FE" w:rsidRPr="003D2723" w:rsidRDefault="00CF09FE" w:rsidP="00CF09FE">
      <w:pPr>
        <w:tabs>
          <w:tab w:val="num" w:pos="0"/>
          <w:tab w:val="left" w:pos="993"/>
        </w:tabs>
        <w:ind w:firstLine="567"/>
        <w:jc w:val="both"/>
      </w:pPr>
      <w:r w:rsidRPr="003D2723">
        <w:t xml:space="preserve"> </w:t>
      </w:r>
      <w:r w:rsidRPr="003D2723">
        <w:rPr>
          <w:lang w:val="en-US"/>
        </w:rPr>
        <w:t>m</w:t>
      </w:r>
      <w:r w:rsidRPr="003D2723">
        <w:t xml:space="preserve"> – количество остатков, использованных для расчета.</w:t>
      </w:r>
    </w:p>
    <w:p w:rsidR="00CF09FE" w:rsidRPr="003D2723" w:rsidRDefault="00CF09FE" w:rsidP="00CF09FE">
      <w:pPr>
        <w:tabs>
          <w:tab w:val="num" w:pos="0"/>
          <w:tab w:val="left" w:pos="993"/>
        </w:tabs>
        <w:ind w:firstLine="567"/>
        <w:jc w:val="both"/>
      </w:pPr>
      <w:r w:rsidRPr="003D2723">
        <w:t>Величина К</w:t>
      </w:r>
      <w:r w:rsidRPr="003D2723">
        <w:rPr>
          <w:vertAlign w:val="subscript"/>
        </w:rPr>
        <w:t>об</w:t>
      </w:r>
      <w:r w:rsidRPr="003D2723">
        <w:t xml:space="preserve"> должна быть всегда больше единицы.</w:t>
      </w:r>
    </w:p>
    <w:p w:rsidR="00CF09FE" w:rsidRPr="003D2723" w:rsidRDefault="00CF09FE" w:rsidP="00CF09FE">
      <w:pPr>
        <w:tabs>
          <w:tab w:val="num" w:pos="0"/>
          <w:tab w:val="left" w:pos="993"/>
        </w:tabs>
        <w:ind w:firstLine="567"/>
        <w:jc w:val="both"/>
      </w:pPr>
      <w:r w:rsidRPr="003D2723">
        <w:rPr>
          <w:i/>
          <w:iCs/>
        </w:rPr>
        <w:t>Период оборачиваемости материалов</w:t>
      </w:r>
      <w:r w:rsidRPr="003D2723">
        <w:t xml:space="preserve"> в днях рассчитывается по формуле</w:t>
      </w:r>
    </w:p>
    <w:p w:rsidR="00CF09FE" w:rsidRPr="003D2723" w:rsidRDefault="00CF09FE" w:rsidP="00CF09FE">
      <w:pPr>
        <w:tabs>
          <w:tab w:val="num" w:pos="0"/>
          <w:tab w:val="left" w:pos="993"/>
        </w:tabs>
        <w:spacing w:line="264" w:lineRule="auto"/>
        <w:ind w:firstLine="709"/>
        <w:jc w:val="center"/>
        <w:rPr>
          <w:sz w:val="28"/>
          <w:szCs w:val="28"/>
        </w:rPr>
      </w:pPr>
      <w:r w:rsidRPr="00C47E0C">
        <w:rPr>
          <w:position w:val="-36"/>
          <w:sz w:val="28"/>
          <w:szCs w:val="28"/>
        </w:rPr>
        <w:object w:dxaOrig="1380" w:dyaOrig="820">
          <v:shape id="_x0000_i1065" type="#_x0000_t75" style="width:69.5pt;height:41pt" o:ole="" fillcolor="window">
            <v:imagedata r:id="rId43" o:title=""/>
          </v:shape>
          <o:OLEObject Type="Embed" ProgID="Equation.3" ShapeID="_x0000_i1065" DrawAspect="Content" ObjectID="_1411548008" r:id="rId73"/>
        </w:object>
      </w:r>
      <w:r>
        <w:rPr>
          <w:sz w:val="28"/>
          <w:szCs w:val="28"/>
        </w:rPr>
        <w:t xml:space="preserve">, </w:t>
      </w:r>
      <w:r w:rsidRPr="003D2723">
        <w:rPr>
          <w:szCs w:val="28"/>
        </w:rPr>
        <w:t xml:space="preserve">где </w:t>
      </w:r>
    </w:p>
    <w:p w:rsidR="00CF09FE" w:rsidRPr="003D2723" w:rsidRDefault="00CF09FE" w:rsidP="00CF09FE">
      <w:pPr>
        <w:tabs>
          <w:tab w:val="num" w:pos="0"/>
          <w:tab w:val="left" w:pos="993"/>
        </w:tabs>
        <w:ind w:firstLine="567"/>
        <w:jc w:val="both"/>
        <w:rPr>
          <w:szCs w:val="28"/>
        </w:rPr>
      </w:pPr>
      <w:r w:rsidRPr="003D2723">
        <w:rPr>
          <w:szCs w:val="28"/>
        </w:rPr>
        <w:t>Т – число дней календарного периода.</w:t>
      </w:r>
    </w:p>
    <w:p w:rsidR="00CF09FE" w:rsidRPr="003D2723" w:rsidRDefault="00CF09FE" w:rsidP="00CF09FE">
      <w:pPr>
        <w:tabs>
          <w:tab w:val="num" w:pos="0"/>
          <w:tab w:val="left" w:pos="993"/>
        </w:tabs>
        <w:ind w:firstLine="567"/>
        <w:jc w:val="both"/>
      </w:pPr>
      <w:r w:rsidRPr="003D2723">
        <w:rPr>
          <w:i/>
          <w:iCs/>
        </w:rPr>
        <w:lastRenderedPageBreak/>
        <w:t>Коэффициент неравномерности</w:t>
      </w:r>
      <w:r w:rsidRPr="003D2723">
        <w:t xml:space="preserve"> К</w:t>
      </w:r>
      <w:r w:rsidRPr="003D2723">
        <w:rPr>
          <w:vertAlign w:val="subscript"/>
        </w:rPr>
        <w:t>н</w:t>
      </w:r>
      <w:r w:rsidRPr="003D2723">
        <w:t xml:space="preserve"> поступления (отпуска0 грузов со склада определяется отношением максимального поступления (отпуска) груза в тоннах </w:t>
      </w:r>
      <w:r w:rsidRPr="003D2723">
        <w:rPr>
          <w:lang w:val="en-US"/>
        </w:rPr>
        <w:t>Q</w:t>
      </w:r>
      <w:r w:rsidRPr="003D2723">
        <w:rPr>
          <w:vertAlign w:val="subscript"/>
          <w:lang w:val="en-US"/>
        </w:rPr>
        <w:t>max</w:t>
      </w:r>
      <w:r w:rsidRPr="003D2723">
        <w:t xml:space="preserve"> за определенный период времени к среднему поступлению (отпуску) </w:t>
      </w:r>
      <w:r w:rsidRPr="003D2723">
        <w:rPr>
          <w:lang w:val="en-US"/>
        </w:rPr>
        <w:t>Q</w:t>
      </w:r>
      <w:r w:rsidRPr="003D2723">
        <w:rPr>
          <w:vertAlign w:val="subscript"/>
        </w:rPr>
        <w:t>ср</w:t>
      </w:r>
      <w:r w:rsidRPr="003D2723">
        <w:t>, то есть</w:t>
      </w:r>
    </w:p>
    <w:p w:rsidR="00CF09FE" w:rsidRDefault="00CF09FE" w:rsidP="00CF09FE">
      <w:pPr>
        <w:tabs>
          <w:tab w:val="num" w:pos="0"/>
          <w:tab w:val="left" w:pos="993"/>
        </w:tabs>
        <w:spacing w:line="264" w:lineRule="auto"/>
        <w:ind w:firstLine="709"/>
        <w:jc w:val="center"/>
        <w:rPr>
          <w:sz w:val="28"/>
          <w:szCs w:val="28"/>
        </w:rPr>
      </w:pPr>
      <w:r w:rsidRPr="00C47E0C">
        <w:rPr>
          <w:position w:val="-40"/>
          <w:sz w:val="28"/>
          <w:szCs w:val="28"/>
        </w:rPr>
        <w:object w:dxaOrig="1440" w:dyaOrig="859">
          <v:shape id="_x0000_i1066" type="#_x0000_t75" style="width:1in;height:42.7pt" o:ole="" fillcolor="window">
            <v:imagedata r:id="rId45" o:title=""/>
          </v:shape>
          <o:OLEObject Type="Embed" ProgID="Equation.3" ShapeID="_x0000_i1066" DrawAspect="Content" ObjectID="_1411548009" r:id="rId74"/>
        </w:object>
      </w:r>
      <w:r>
        <w:rPr>
          <w:sz w:val="28"/>
          <w:szCs w:val="28"/>
        </w:rPr>
        <w:t>.</w:t>
      </w:r>
    </w:p>
    <w:p w:rsidR="00CF09FE" w:rsidRPr="003D2723" w:rsidRDefault="00CF09FE" w:rsidP="00CF09FE">
      <w:pPr>
        <w:tabs>
          <w:tab w:val="num" w:pos="0"/>
          <w:tab w:val="left" w:pos="993"/>
        </w:tabs>
        <w:ind w:firstLine="567"/>
        <w:jc w:val="center"/>
      </w:pPr>
    </w:p>
    <w:p w:rsidR="00CF09FE" w:rsidRPr="003D2723" w:rsidRDefault="00CF09FE" w:rsidP="00CF09FE">
      <w:pPr>
        <w:tabs>
          <w:tab w:val="num" w:pos="0"/>
          <w:tab w:val="left" w:pos="993"/>
        </w:tabs>
        <w:ind w:firstLine="567"/>
        <w:jc w:val="both"/>
      </w:pPr>
      <w:r w:rsidRPr="003D2723">
        <w:t>Коэффициент неравномерности поступления (отпуска) грузов оказывает большое влияние на размеры приемочных (отпускных) площадок, работу подъемно-транспортных механизмов.</w:t>
      </w:r>
    </w:p>
    <w:p w:rsidR="00CF09FE" w:rsidRPr="003D2723" w:rsidRDefault="00CF09FE" w:rsidP="00CF09FE">
      <w:pPr>
        <w:tabs>
          <w:tab w:val="num" w:pos="0"/>
          <w:tab w:val="left" w:pos="993"/>
        </w:tabs>
        <w:ind w:firstLine="567"/>
        <w:jc w:val="both"/>
      </w:pPr>
      <w:r w:rsidRPr="003D2723">
        <w:rPr>
          <w:b/>
          <w:bCs/>
          <w:i/>
          <w:iCs/>
        </w:rPr>
        <w:t xml:space="preserve">Показатели эффективности использования основной площади склада. </w:t>
      </w:r>
      <w:r w:rsidRPr="003D2723">
        <w:t>К числу данной группы показателей могут быть отнесены:</w:t>
      </w:r>
    </w:p>
    <w:p w:rsidR="00CF09FE" w:rsidRPr="003D2723" w:rsidRDefault="00CF09FE" w:rsidP="00965E69">
      <w:pPr>
        <w:numPr>
          <w:ilvl w:val="0"/>
          <w:numId w:val="90"/>
        </w:numPr>
        <w:tabs>
          <w:tab w:val="clear" w:pos="360"/>
          <w:tab w:val="num" w:pos="993"/>
        </w:tabs>
        <w:autoSpaceDE w:val="0"/>
        <w:autoSpaceDN w:val="0"/>
        <w:ind w:left="0" w:firstLine="567"/>
        <w:jc w:val="both"/>
      </w:pPr>
      <w:r w:rsidRPr="003D2723">
        <w:t>коэффициент использования складской площади;</w:t>
      </w:r>
    </w:p>
    <w:p w:rsidR="00CF09FE" w:rsidRPr="003D2723" w:rsidRDefault="00CF09FE" w:rsidP="00965E69">
      <w:pPr>
        <w:numPr>
          <w:ilvl w:val="0"/>
          <w:numId w:val="90"/>
        </w:numPr>
        <w:tabs>
          <w:tab w:val="clear" w:pos="360"/>
          <w:tab w:val="num" w:pos="993"/>
        </w:tabs>
        <w:autoSpaceDE w:val="0"/>
        <w:autoSpaceDN w:val="0"/>
        <w:ind w:left="0" w:firstLine="567"/>
        <w:jc w:val="both"/>
      </w:pPr>
      <w:r w:rsidRPr="003D2723">
        <w:t>коэффициент использования объема;</w:t>
      </w:r>
    </w:p>
    <w:p w:rsidR="00CF09FE" w:rsidRPr="003D2723" w:rsidRDefault="00CF09FE" w:rsidP="00965E69">
      <w:pPr>
        <w:numPr>
          <w:ilvl w:val="0"/>
          <w:numId w:val="90"/>
        </w:numPr>
        <w:tabs>
          <w:tab w:val="clear" w:pos="360"/>
          <w:tab w:val="num" w:pos="993"/>
        </w:tabs>
        <w:autoSpaceDE w:val="0"/>
        <w:autoSpaceDN w:val="0"/>
        <w:ind w:left="0" w:firstLine="567"/>
        <w:jc w:val="both"/>
      </w:pPr>
      <w:r w:rsidRPr="003D2723">
        <w:t>удельная средняя нагрузка на 1 кв. м полезной площади;</w:t>
      </w:r>
    </w:p>
    <w:p w:rsidR="00CF09FE" w:rsidRPr="003D2723" w:rsidRDefault="00CF09FE" w:rsidP="00965E69">
      <w:pPr>
        <w:numPr>
          <w:ilvl w:val="0"/>
          <w:numId w:val="90"/>
        </w:numPr>
        <w:tabs>
          <w:tab w:val="clear" w:pos="360"/>
          <w:tab w:val="num" w:pos="993"/>
        </w:tabs>
        <w:autoSpaceDE w:val="0"/>
        <w:autoSpaceDN w:val="0"/>
        <w:ind w:left="0" w:firstLine="567"/>
        <w:jc w:val="both"/>
      </w:pPr>
      <w:r w:rsidRPr="003D2723">
        <w:t>грузонапряженность.</w:t>
      </w:r>
    </w:p>
    <w:p w:rsidR="00CF09FE" w:rsidRPr="003D2723" w:rsidRDefault="00CF09FE" w:rsidP="00CF09FE">
      <w:pPr>
        <w:tabs>
          <w:tab w:val="left" w:pos="993"/>
        </w:tabs>
        <w:ind w:firstLine="567"/>
        <w:jc w:val="both"/>
      </w:pPr>
      <w:r w:rsidRPr="003D2723">
        <w:rPr>
          <w:i/>
          <w:iCs/>
        </w:rPr>
        <w:t>Коэффициент использования складской площади</w:t>
      </w:r>
      <w:r w:rsidRPr="003D2723">
        <w:t xml:space="preserve"> К</w:t>
      </w:r>
      <w:r w:rsidRPr="003D2723">
        <w:rPr>
          <w:vertAlign w:val="subscript"/>
          <w:lang w:val="en-US"/>
        </w:rPr>
        <w:t>f</w:t>
      </w:r>
      <w:r w:rsidRPr="003D2723">
        <w:t xml:space="preserve"> представляет собой отношение грузовой (полезной) площади к общей площади склада:</w:t>
      </w:r>
    </w:p>
    <w:p w:rsidR="00CF09FE" w:rsidRDefault="00CF09FE" w:rsidP="00CF09FE">
      <w:pPr>
        <w:tabs>
          <w:tab w:val="left" w:pos="993"/>
        </w:tabs>
        <w:spacing w:line="264" w:lineRule="auto"/>
        <w:ind w:firstLine="709"/>
        <w:jc w:val="center"/>
        <w:rPr>
          <w:sz w:val="28"/>
          <w:szCs w:val="28"/>
        </w:rPr>
      </w:pPr>
      <w:r w:rsidRPr="00C47E0C">
        <w:rPr>
          <w:position w:val="-38"/>
          <w:sz w:val="28"/>
          <w:szCs w:val="28"/>
        </w:rPr>
        <w:object w:dxaOrig="1359" w:dyaOrig="840">
          <v:shape id="_x0000_i1067" type="#_x0000_t75" style="width:67.8pt;height:41.85pt" o:ole="" fillcolor="window">
            <v:imagedata r:id="rId47" o:title=""/>
          </v:shape>
          <o:OLEObject Type="Embed" ProgID="Equation.3" ShapeID="_x0000_i1067" DrawAspect="Content" ObjectID="_1411548010" r:id="rId75"/>
        </w:object>
      </w:r>
      <w:r>
        <w:rPr>
          <w:sz w:val="28"/>
          <w:szCs w:val="28"/>
        </w:rPr>
        <w:t>.</w:t>
      </w:r>
    </w:p>
    <w:p w:rsidR="00CF09FE" w:rsidRPr="00DB4152" w:rsidRDefault="00CF09FE" w:rsidP="00CF09FE">
      <w:pPr>
        <w:tabs>
          <w:tab w:val="left" w:pos="993"/>
        </w:tabs>
        <w:ind w:firstLine="567"/>
        <w:jc w:val="both"/>
      </w:pPr>
      <w:r w:rsidRPr="00DB4152">
        <w:rPr>
          <w:i/>
          <w:iCs/>
        </w:rPr>
        <w:t>Коэффициент использования объема склада</w:t>
      </w:r>
      <w:r w:rsidRPr="00DB4152">
        <w:t xml:space="preserve"> характеризует использование не только площ</w:t>
      </w:r>
      <w:r w:rsidRPr="00DB4152">
        <w:t>а</w:t>
      </w:r>
      <w:r w:rsidRPr="00DB4152">
        <w:t>ди, но и высоты складских помещений, устанавливается по формуле</w:t>
      </w:r>
    </w:p>
    <w:p w:rsidR="00CF09FE" w:rsidRDefault="00CF09FE" w:rsidP="00CF09FE">
      <w:pPr>
        <w:tabs>
          <w:tab w:val="left" w:pos="993"/>
        </w:tabs>
        <w:spacing w:line="264" w:lineRule="auto"/>
        <w:ind w:firstLine="709"/>
        <w:jc w:val="center"/>
        <w:rPr>
          <w:sz w:val="28"/>
          <w:szCs w:val="28"/>
        </w:rPr>
      </w:pPr>
      <w:r w:rsidRPr="00C47E0C">
        <w:rPr>
          <w:position w:val="-38"/>
          <w:sz w:val="28"/>
          <w:szCs w:val="28"/>
        </w:rPr>
        <w:object w:dxaOrig="1440" w:dyaOrig="840">
          <v:shape id="_x0000_i1068" type="#_x0000_t75" style="width:1in;height:41.85pt" o:ole="" fillcolor="window">
            <v:imagedata r:id="rId49" o:title=""/>
          </v:shape>
          <o:OLEObject Type="Embed" ProgID="Equation.3" ShapeID="_x0000_i1068" DrawAspect="Content" ObjectID="_1411548011" r:id="rId76"/>
        </w:object>
      </w:r>
      <w:r>
        <w:rPr>
          <w:sz w:val="28"/>
          <w:szCs w:val="28"/>
        </w:rPr>
        <w:t>, где</w:t>
      </w:r>
    </w:p>
    <w:p w:rsidR="00CF09FE" w:rsidRPr="00DB4152" w:rsidRDefault="00CF09FE" w:rsidP="00CF09FE">
      <w:pPr>
        <w:tabs>
          <w:tab w:val="left" w:pos="993"/>
        </w:tabs>
        <w:ind w:firstLine="567"/>
      </w:pPr>
      <w:r w:rsidRPr="00DB4152">
        <w:t xml:space="preserve"> </w:t>
      </w:r>
      <w:r w:rsidRPr="00DB4152">
        <w:rPr>
          <w:lang w:val="en-US"/>
        </w:rPr>
        <w:t>V</w:t>
      </w:r>
      <w:r w:rsidRPr="00DB4152">
        <w:rPr>
          <w:vertAlign w:val="subscript"/>
        </w:rPr>
        <w:t>пл</w:t>
      </w:r>
      <w:r w:rsidRPr="00DB4152">
        <w:t xml:space="preserve"> – полезный объем, определяемый произведением грузовой площади на полезную высоту (то есть высоту стеллажей, штабелей); </w:t>
      </w:r>
    </w:p>
    <w:p w:rsidR="00CF09FE" w:rsidRPr="00DB4152" w:rsidRDefault="00CF09FE" w:rsidP="00CF09FE">
      <w:pPr>
        <w:tabs>
          <w:tab w:val="left" w:pos="1276"/>
        </w:tabs>
        <w:ind w:firstLine="567"/>
        <w:jc w:val="both"/>
      </w:pPr>
      <w:r w:rsidRPr="00DB4152">
        <w:t xml:space="preserve"> </w:t>
      </w:r>
      <w:r w:rsidRPr="00DB4152">
        <w:rPr>
          <w:lang w:val="en-US"/>
        </w:rPr>
        <w:t>V</w:t>
      </w:r>
      <w:r w:rsidRPr="00DB4152">
        <w:rPr>
          <w:vertAlign w:val="subscript"/>
        </w:rPr>
        <w:t>общ</w:t>
      </w:r>
      <w:r w:rsidRPr="00DB4152">
        <w:t xml:space="preserve"> – общий объем склада, определяемый произведением общей площади на высоту (то есть высоту от пола склада до выступающих частей перекрытия, мешающих складированию гр</w:t>
      </w:r>
      <w:r w:rsidRPr="00DB4152">
        <w:t>у</w:t>
      </w:r>
      <w:r w:rsidRPr="00DB4152">
        <w:t>за).</w:t>
      </w:r>
    </w:p>
    <w:p w:rsidR="00CF09FE" w:rsidRPr="00DB4152" w:rsidRDefault="00CF09FE" w:rsidP="00CF09FE">
      <w:pPr>
        <w:tabs>
          <w:tab w:val="left" w:pos="993"/>
        </w:tabs>
        <w:ind w:firstLine="567"/>
        <w:jc w:val="both"/>
      </w:pPr>
      <w:r w:rsidRPr="00DB4152">
        <w:rPr>
          <w:i/>
          <w:iCs/>
        </w:rPr>
        <w:t>Удельная средняя нагрузка на 1 кв. м полезной площади</w:t>
      </w:r>
      <w:r w:rsidRPr="00DB4152">
        <w:t xml:space="preserve"> показывает, какое количество груза располагается одновременно на каждом квадратном метре полезной площади склада:</w:t>
      </w:r>
    </w:p>
    <w:p w:rsidR="00CF09FE" w:rsidRDefault="00CF09FE" w:rsidP="00CF09FE">
      <w:pPr>
        <w:tabs>
          <w:tab w:val="left" w:pos="993"/>
        </w:tabs>
        <w:spacing w:line="264" w:lineRule="auto"/>
        <w:jc w:val="center"/>
        <w:rPr>
          <w:sz w:val="28"/>
          <w:szCs w:val="28"/>
        </w:rPr>
      </w:pPr>
      <w:r w:rsidRPr="00C47E0C">
        <w:rPr>
          <w:position w:val="-28"/>
          <w:sz w:val="28"/>
          <w:szCs w:val="28"/>
        </w:rPr>
        <w:object w:dxaOrig="1160" w:dyaOrig="740">
          <v:shape id="_x0000_i1069" type="#_x0000_t75" style="width:57.75pt;height:37.65pt" o:ole="" fillcolor="window">
            <v:imagedata r:id="rId51" o:title=""/>
          </v:shape>
          <o:OLEObject Type="Embed" ProgID="Equation.3" ShapeID="_x0000_i1069" DrawAspect="Content" ObjectID="_1411548012" r:id="rId77"/>
        </w:object>
      </w:r>
      <w:r>
        <w:rPr>
          <w:sz w:val="28"/>
          <w:szCs w:val="28"/>
        </w:rPr>
        <w:t xml:space="preserve">, где </w:t>
      </w:r>
    </w:p>
    <w:p w:rsidR="00CF09FE" w:rsidRPr="00DB4152" w:rsidRDefault="00CF09FE" w:rsidP="00CF09FE">
      <w:pPr>
        <w:tabs>
          <w:tab w:val="left" w:pos="993"/>
        </w:tabs>
        <w:ind w:firstLine="567"/>
        <w:jc w:val="both"/>
      </w:pPr>
      <w:r w:rsidRPr="00DB4152">
        <w:rPr>
          <w:lang w:val="en-US"/>
        </w:rPr>
        <w:t>g</w:t>
      </w:r>
      <w:r w:rsidRPr="00DB4152">
        <w:t xml:space="preserve"> – удельная нагрузка на 1 кв. м полезной площади, т/кв.м; </w:t>
      </w:r>
    </w:p>
    <w:p w:rsidR="00CF09FE" w:rsidRPr="00DB4152" w:rsidRDefault="00CF09FE" w:rsidP="00CF09FE">
      <w:pPr>
        <w:ind w:firstLine="567"/>
        <w:jc w:val="both"/>
      </w:pPr>
      <w:r w:rsidRPr="00DB4152">
        <w:t>З</w:t>
      </w:r>
      <w:r w:rsidRPr="00DB4152">
        <w:rPr>
          <w:vertAlign w:val="subscript"/>
          <w:lang w:val="en-US"/>
        </w:rPr>
        <w:t>max</w:t>
      </w:r>
      <w:r w:rsidRPr="00DB4152">
        <w:t xml:space="preserve"> – количество единовременно хранимого груза или максимальный запас материалов, хр</w:t>
      </w:r>
      <w:r w:rsidRPr="00DB4152">
        <w:t>а</w:t>
      </w:r>
      <w:r w:rsidRPr="00DB4152">
        <w:t>нимый на складе, т;</w:t>
      </w:r>
    </w:p>
    <w:p w:rsidR="00CF09FE" w:rsidRPr="00DB4152" w:rsidRDefault="00CF09FE" w:rsidP="00CF09FE">
      <w:pPr>
        <w:tabs>
          <w:tab w:val="left" w:pos="993"/>
        </w:tabs>
        <w:ind w:firstLine="567"/>
        <w:jc w:val="both"/>
      </w:pPr>
      <w:r w:rsidRPr="00DB4152">
        <w:rPr>
          <w:lang w:val="en-US"/>
        </w:rPr>
        <w:t>F</w:t>
      </w:r>
      <w:r w:rsidRPr="00DB4152">
        <w:t xml:space="preserve"> – площадь, занятая под хранимым грузом (штабелями, стеллажами), кв.м.</w:t>
      </w:r>
    </w:p>
    <w:p w:rsidR="00CF09FE" w:rsidRPr="00DB4152" w:rsidRDefault="00CF09FE" w:rsidP="00CF09FE">
      <w:pPr>
        <w:tabs>
          <w:tab w:val="left" w:pos="993"/>
        </w:tabs>
        <w:ind w:firstLine="567"/>
        <w:jc w:val="both"/>
      </w:pPr>
      <w:r w:rsidRPr="00DB4152">
        <w:rPr>
          <w:i/>
          <w:iCs/>
        </w:rPr>
        <w:t>Грузонапряженность 1 кв. м общей площади склада</w:t>
      </w:r>
      <w:r w:rsidRPr="00DB4152">
        <w:t xml:space="preserve"> М в течение года устанавливается по формуле</w:t>
      </w:r>
    </w:p>
    <w:p w:rsidR="00CF09FE" w:rsidRDefault="00CF09FE" w:rsidP="00CF09FE">
      <w:pPr>
        <w:tabs>
          <w:tab w:val="left" w:pos="993"/>
        </w:tabs>
        <w:spacing w:line="264" w:lineRule="auto"/>
        <w:ind w:firstLine="709"/>
        <w:jc w:val="center"/>
        <w:rPr>
          <w:sz w:val="28"/>
          <w:szCs w:val="28"/>
        </w:rPr>
      </w:pPr>
      <w:r w:rsidRPr="00C47E0C">
        <w:rPr>
          <w:position w:val="-38"/>
          <w:sz w:val="28"/>
          <w:szCs w:val="28"/>
        </w:rPr>
        <w:object w:dxaOrig="1260" w:dyaOrig="840">
          <v:shape id="_x0000_i1070" type="#_x0000_t75" style="width:62.8pt;height:41.85pt" o:ole="" fillcolor="window">
            <v:imagedata r:id="rId53" o:title=""/>
          </v:shape>
          <o:OLEObject Type="Embed" ProgID="Equation.3" ShapeID="_x0000_i1070" DrawAspect="Content" ObjectID="_1411548013" r:id="rId78"/>
        </w:object>
      </w:r>
      <w:r>
        <w:rPr>
          <w:sz w:val="28"/>
          <w:szCs w:val="28"/>
        </w:rPr>
        <w:t xml:space="preserve">, где </w:t>
      </w:r>
    </w:p>
    <w:p w:rsidR="00CF09FE" w:rsidRPr="00DB4152" w:rsidRDefault="00CF09FE" w:rsidP="00CF09FE">
      <w:pPr>
        <w:tabs>
          <w:tab w:val="left" w:pos="993"/>
        </w:tabs>
        <w:ind w:firstLine="567"/>
        <w:jc w:val="both"/>
      </w:pPr>
      <w:r w:rsidRPr="00DB4152">
        <w:rPr>
          <w:lang w:val="en-US"/>
        </w:rPr>
        <w:t>Q</w:t>
      </w:r>
      <w:r w:rsidRPr="00DB4152">
        <w:rPr>
          <w:vertAlign w:val="subscript"/>
          <w:lang w:val="en-US"/>
        </w:rPr>
        <w:t>f</w:t>
      </w:r>
      <w:r w:rsidRPr="00DB4152">
        <w:t xml:space="preserve"> – годовой грузооборот склада, т</w:t>
      </w:r>
    </w:p>
    <w:p w:rsidR="00CF09FE" w:rsidRPr="00DB4152" w:rsidRDefault="00CF09FE" w:rsidP="00CF09FE">
      <w:pPr>
        <w:pStyle w:val="21"/>
        <w:tabs>
          <w:tab w:val="left" w:pos="993"/>
        </w:tabs>
        <w:spacing w:after="0" w:line="240" w:lineRule="auto"/>
        <w:ind w:firstLine="567"/>
        <w:jc w:val="both"/>
      </w:pPr>
      <w:r w:rsidRPr="00DB4152">
        <w:lastRenderedPageBreak/>
        <w:t>Коэффициент грузонапряженности дает возможность сравнить использование складских п</w:t>
      </w:r>
      <w:r w:rsidRPr="00DB4152">
        <w:t>о</w:t>
      </w:r>
      <w:r w:rsidRPr="00DB4152">
        <w:t>мещений и их пропускную способность за рассматриваемый период.</w:t>
      </w:r>
    </w:p>
    <w:p w:rsidR="00CF09FE" w:rsidRPr="00DB4152" w:rsidRDefault="00CF09FE" w:rsidP="00CF09FE">
      <w:pPr>
        <w:tabs>
          <w:tab w:val="left" w:pos="993"/>
        </w:tabs>
        <w:ind w:firstLine="567"/>
        <w:jc w:val="both"/>
      </w:pPr>
      <w:r w:rsidRPr="00DB4152">
        <w:t xml:space="preserve"> </w:t>
      </w:r>
      <w:r w:rsidRPr="00DB4152">
        <w:rPr>
          <w:b/>
          <w:bCs/>
          <w:i/>
          <w:iCs/>
        </w:rPr>
        <w:t>Показатели механизации складских работ</w:t>
      </w:r>
      <w:r w:rsidRPr="00DB4152">
        <w:t xml:space="preserve"> включают:</w:t>
      </w:r>
    </w:p>
    <w:p w:rsidR="00CF09FE" w:rsidRPr="00DB4152" w:rsidRDefault="00CF09FE" w:rsidP="00965E69">
      <w:pPr>
        <w:numPr>
          <w:ilvl w:val="0"/>
          <w:numId w:val="91"/>
        </w:numPr>
        <w:tabs>
          <w:tab w:val="clear" w:pos="360"/>
          <w:tab w:val="num" w:pos="993"/>
        </w:tabs>
        <w:autoSpaceDE w:val="0"/>
        <w:autoSpaceDN w:val="0"/>
        <w:ind w:left="0" w:firstLine="567"/>
        <w:jc w:val="both"/>
      </w:pPr>
      <w:r w:rsidRPr="00DB4152">
        <w:rPr>
          <w:i/>
          <w:iCs/>
        </w:rPr>
        <w:t>степень охвата рабочих механизированным трудом</w:t>
      </w:r>
      <w:r w:rsidRPr="00DB4152">
        <w:t xml:space="preserve"> определяется отношением числа р</w:t>
      </w:r>
      <w:r w:rsidRPr="00DB4152">
        <w:t>а</w:t>
      </w:r>
      <w:r w:rsidRPr="00DB4152">
        <w:t>бочих, выполняющих работу механизированным способом, к общему числу рабочих, занятых на складских работах;</w:t>
      </w:r>
    </w:p>
    <w:p w:rsidR="00CF09FE" w:rsidRPr="00DB4152" w:rsidRDefault="00CF09FE" w:rsidP="00965E69">
      <w:pPr>
        <w:numPr>
          <w:ilvl w:val="0"/>
          <w:numId w:val="91"/>
        </w:numPr>
        <w:tabs>
          <w:tab w:val="clear" w:pos="360"/>
          <w:tab w:val="num" w:pos="993"/>
        </w:tabs>
        <w:autoSpaceDE w:val="0"/>
        <w:autoSpaceDN w:val="0"/>
        <w:ind w:left="0" w:firstLine="567"/>
        <w:jc w:val="both"/>
      </w:pPr>
      <w:r w:rsidRPr="00DB4152">
        <w:rPr>
          <w:i/>
          <w:iCs/>
        </w:rPr>
        <w:t xml:space="preserve">уровень механизации складских работ </w:t>
      </w:r>
      <w:r w:rsidRPr="00DB4152">
        <w:t xml:space="preserve"> определяется отношением объема механизир</w:t>
      </w:r>
      <w:r w:rsidRPr="00DB4152">
        <w:t>о</w:t>
      </w:r>
      <w:r w:rsidRPr="00DB4152">
        <w:t>ванных работ к объему выполненных работ;</w:t>
      </w:r>
    </w:p>
    <w:p w:rsidR="00CF09FE" w:rsidRPr="00B34DBE" w:rsidRDefault="00CF09FE" w:rsidP="00965E69">
      <w:pPr>
        <w:numPr>
          <w:ilvl w:val="0"/>
          <w:numId w:val="91"/>
        </w:numPr>
        <w:tabs>
          <w:tab w:val="clear" w:pos="360"/>
          <w:tab w:val="num" w:pos="993"/>
        </w:tabs>
        <w:autoSpaceDE w:val="0"/>
        <w:autoSpaceDN w:val="0"/>
        <w:ind w:left="0" w:firstLine="567"/>
        <w:jc w:val="both"/>
        <w:rPr>
          <w:b/>
        </w:rPr>
      </w:pPr>
      <w:r w:rsidRPr="00B34DBE">
        <w:rPr>
          <w:i/>
          <w:iCs/>
        </w:rPr>
        <w:t>объем механизированных работ</w:t>
      </w:r>
      <w:r w:rsidRPr="00DB4152">
        <w:t xml:space="preserve"> определяется как произведение грузопотока, перераб</w:t>
      </w:r>
      <w:r w:rsidRPr="00DB4152">
        <w:t>а</w:t>
      </w:r>
      <w:r w:rsidRPr="00DB4152">
        <w:t>тываемого механизмами, на количество перевалок грузов механизмами.</w:t>
      </w:r>
    </w:p>
    <w:p w:rsidR="005329F4" w:rsidRDefault="002D7C6B" w:rsidP="0062360B">
      <w:pPr>
        <w:ind w:firstLine="567"/>
        <w:jc w:val="both"/>
        <w:rPr>
          <w:b/>
        </w:rPr>
      </w:pPr>
      <w:r w:rsidRPr="00E6357A">
        <w:rPr>
          <w:b/>
        </w:rPr>
        <w:t>ЛИТЕРАТУРА</w:t>
      </w:r>
      <w:r>
        <w:rPr>
          <w:b/>
        </w:rPr>
        <w:t>:</w:t>
      </w:r>
    </w:p>
    <w:p w:rsidR="005329F4" w:rsidRPr="00E6357A" w:rsidRDefault="005329F4" w:rsidP="0062360B">
      <w:pPr>
        <w:ind w:left="284" w:firstLine="567"/>
        <w:jc w:val="both"/>
        <w:rPr>
          <w:b/>
          <w:i/>
        </w:rPr>
      </w:pPr>
      <w:r w:rsidRPr="00E6357A">
        <w:rPr>
          <w:b/>
          <w:i/>
        </w:rPr>
        <w:t>Основная:</w:t>
      </w:r>
    </w:p>
    <w:p w:rsidR="005329F4" w:rsidRDefault="005329F4" w:rsidP="00965E69">
      <w:pPr>
        <w:pStyle w:val="11"/>
        <w:numPr>
          <w:ilvl w:val="0"/>
          <w:numId w:val="13"/>
        </w:numPr>
        <w:ind w:firstLine="567"/>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5329F4" w:rsidRDefault="005329F4" w:rsidP="00965E69">
      <w:pPr>
        <w:pStyle w:val="11"/>
        <w:numPr>
          <w:ilvl w:val="0"/>
          <w:numId w:val="13"/>
        </w:numPr>
        <w:ind w:firstLine="567"/>
        <w:jc w:val="both"/>
      </w:pPr>
      <w:r>
        <w:t>Тулембаева А.Н. Логистика. – Алматы: Триумф «Т», 2008.</w:t>
      </w:r>
    </w:p>
    <w:p w:rsidR="005329F4" w:rsidRDefault="005329F4" w:rsidP="00965E69">
      <w:pPr>
        <w:pStyle w:val="11"/>
        <w:numPr>
          <w:ilvl w:val="0"/>
          <w:numId w:val="13"/>
        </w:numPr>
        <w:ind w:firstLine="567"/>
        <w:jc w:val="both"/>
      </w:pPr>
      <w:r>
        <w:t>Аникина Б.А. Практикум по логистике. – Москва: Инфра-М, 2007.</w:t>
      </w:r>
    </w:p>
    <w:p w:rsidR="005329F4" w:rsidRPr="00BA3DF9" w:rsidRDefault="005329F4" w:rsidP="00965E69">
      <w:pPr>
        <w:pStyle w:val="11"/>
        <w:numPr>
          <w:ilvl w:val="0"/>
          <w:numId w:val="13"/>
        </w:numPr>
        <w:ind w:firstLine="567"/>
        <w:jc w:val="both"/>
      </w:pPr>
      <w:r>
        <w:t>Сербин В.Д. Основы логистики. – Таганрог: ТРТУ, 2004.</w:t>
      </w:r>
    </w:p>
    <w:p w:rsidR="005329F4" w:rsidRPr="00BA3DF9" w:rsidRDefault="005329F4" w:rsidP="0062360B">
      <w:pPr>
        <w:ind w:left="360" w:firstLine="567"/>
        <w:jc w:val="both"/>
        <w:rPr>
          <w:b/>
          <w:i/>
        </w:rPr>
      </w:pPr>
    </w:p>
    <w:p w:rsidR="005329F4" w:rsidRPr="00E6357A" w:rsidRDefault="005329F4" w:rsidP="0062360B">
      <w:pPr>
        <w:ind w:left="284" w:firstLine="567"/>
        <w:jc w:val="both"/>
        <w:rPr>
          <w:b/>
          <w:i/>
        </w:rPr>
      </w:pPr>
      <w:r w:rsidRPr="00E6357A">
        <w:rPr>
          <w:b/>
          <w:i/>
        </w:rPr>
        <w:t>Дополнительная:</w:t>
      </w:r>
    </w:p>
    <w:p w:rsidR="005329F4" w:rsidRPr="00192AB9" w:rsidRDefault="005329F4" w:rsidP="00965E69">
      <w:pPr>
        <w:widowControl w:val="0"/>
        <w:numPr>
          <w:ilvl w:val="0"/>
          <w:numId w:val="14"/>
        </w:numPr>
        <w:shd w:val="clear" w:color="auto" w:fill="FFFFFF"/>
        <w:tabs>
          <w:tab w:val="left" w:pos="355"/>
        </w:tabs>
        <w:autoSpaceDE w:val="0"/>
        <w:autoSpaceDN w:val="0"/>
        <w:adjustRightInd w:val="0"/>
        <w:ind w:firstLine="567"/>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5329F4" w:rsidRPr="00192AB9" w:rsidRDefault="005329F4" w:rsidP="00965E69">
      <w:pPr>
        <w:widowControl w:val="0"/>
        <w:numPr>
          <w:ilvl w:val="0"/>
          <w:numId w:val="14"/>
        </w:numPr>
        <w:shd w:val="clear" w:color="auto" w:fill="FFFFFF"/>
        <w:tabs>
          <w:tab w:val="left" w:pos="355"/>
        </w:tabs>
        <w:autoSpaceDE w:val="0"/>
        <w:autoSpaceDN w:val="0"/>
        <w:adjustRightInd w:val="0"/>
        <w:ind w:firstLine="567"/>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5329F4" w:rsidRPr="00192AB9" w:rsidRDefault="005329F4" w:rsidP="00965E69">
      <w:pPr>
        <w:widowControl w:val="0"/>
        <w:numPr>
          <w:ilvl w:val="0"/>
          <w:numId w:val="14"/>
        </w:numPr>
        <w:shd w:val="clear" w:color="auto" w:fill="FFFFFF"/>
        <w:tabs>
          <w:tab w:val="left" w:pos="355"/>
        </w:tabs>
        <w:autoSpaceDE w:val="0"/>
        <w:autoSpaceDN w:val="0"/>
        <w:adjustRightInd w:val="0"/>
        <w:ind w:firstLine="567"/>
        <w:jc w:val="both"/>
        <w:rPr>
          <w:color w:val="000000"/>
          <w:spacing w:val="-11"/>
        </w:rPr>
      </w:pPr>
      <w:r w:rsidRPr="00192AB9">
        <w:rPr>
          <w:color w:val="000000"/>
        </w:rPr>
        <w:t>Бауэрсокс Д. Дж., Клосс Д. Дж. Логистика</w:t>
      </w:r>
      <w:r>
        <w:rPr>
          <w:color w:val="000000"/>
        </w:rPr>
        <w:t>: интегрированная цепь пост</w:t>
      </w:r>
      <w:r>
        <w:rPr>
          <w:color w:val="000000"/>
        </w:rPr>
        <w:t>а</w:t>
      </w:r>
      <w:r>
        <w:rPr>
          <w:color w:val="000000"/>
        </w:rPr>
        <w:t>вок</w:t>
      </w:r>
      <w:r w:rsidRPr="00192AB9">
        <w:rPr>
          <w:color w:val="000000"/>
        </w:rPr>
        <w:t>/</w:t>
      </w:r>
      <w:r w:rsidRPr="00192AB9">
        <w:rPr>
          <w:color w:val="000000"/>
          <w:spacing w:val="1"/>
        </w:rPr>
        <w:t>Пер. с англ. - М.: Олимп-Бизнес, 2001.</w:t>
      </w:r>
    </w:p>
    <w:p w:rsidR="005329F4" w:rsidRPr="00192AB9" w:rsidRDefault="005329F4" w:rsidP="00965E69">
      <w:pPr>
        <w:widowControl w:val="0"/>
        <w:numPr>
          <w:ilvl w:val="0"/>
          <w:numId w:val="14"/>
        </w:numPr>
        <w:shd w:val="clear" w:color="auto" w:fill="FFFFFF"/>
        <w:tabs>
          <w:tab w:val="left" w:pos="355"/>
        </w:tabs>
        <w:autoSpaceDE w:val="0"/>
        <w:autoSpaceDN w:val="0"/>
        <w:adjustRightInd w:val="0"/>
        <w:ind w:firstLine="567"/>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5329F4" w:rsidRPr="00192AB9" w:rsidRDefault="005329F4" w:rsidP="00965E69">
      <w:pPr>
        <w:widowControl w:val="0"/>
        <w:numPr>
          <w:ilvl w:val="0"/>
          <w:numId w:val="14"/>
        </w:numPr>
        <w:shd w:val="clear" w:color="auto" w:fill="FFFFFF"/>
        <w:tabs>
          <w:tab w:val="left" w:pos="355"/>
        </w:tabs>
        <w:autoSpaceDE w:val="0"/>
        <w:autoSpaceDN w:val="0"/>
        <w:adjustRightInd w:val="0"/>
        <w:ind w:firstLine="567"/>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5329F4" w:rsidRPr="00192AB9" w:rsidRDefault="005329F4" w:rsidP="00965E69">
      <w:pPr>
        <w:widowControl w:val="0"/>
        <w:numPr>
          <w:ilvl w:val="0"/>
          <w:numId w:val="14"/>
        </w:numPr>
        <w:shd w:val="clear" w:color="auto" w:fill="FFFFFF"/>
        <w:tabs>
          <w:tab w:val="left" w:pos="355"/>
        </w:tabs>
        <w:autoSpaceDE w:val="0"/>
        <w:autoSpaceDN w:val="0"/>
        <w:adjustRightInd w:val="0"/>
        <w:ind w:firstLine="567"/>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w:t>
      </w:r>
      <w:r w:rsidRPr="00192AB9">
        <w:rPr>
          <w:color w:val="000000"/>
          <w:spacing w:val="3"/>
        </w:rPr>
        <w:t>о</w:t>
      </w:r>
      <w:r w:rsidRPr="00192AB9">
        <w:rPr>
          <w:color w:val="000000"/>
          <w:spacing w:val="2"/>
        </w:rPr>
        <w:t xml:space="preserve">лаева Д.С. и др. - М.: АНКИЛ, 1998. </w:t>
      </w:r>
    </w:p>
    <w:p w:rsidR="005329F4" w:rsidRPr="00192AB9" w:rsidRDefault="005329F4" w:rsidP="00965E69">
      <w:pPr>
        <w:widowControl w:val="0"/>
        <w:numPr>
          <w:ilvl w:val="0"/>
          <w:numId w:val="14"/>
        </w:numPr>
        <w:shd w:val="clear" w:color="auto" w:fill="FFFFFF"/>
        <w:tabs>
          <w:tab w:val="left" w:pos="355"/>
        </w:tabs>
        <w:autoSpaceDE w:val="0"/>
        <w:autoSpaceDN w:val="0"/>
        <w:adjustRightInd w:val="0"/>
        <w:ind w:firstLine="567"/>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5329F4" w:rsidRPr="00192AB9" w:rsidRDefault="005329F4" w:rsidP="00965E69">
      <w:pPr>
        <w:widowControl w:val="0"/>
        <w:numPr>
          <w:ilvl w:val="0"/>
          <w:numId w:val="14"/>
        </w:numPr>
        <w:shd w:val="clear" w:color="auto" w:fill="FFFFFF"/>
        <w:tabs>
          <w:tab w:val="left" w:pos="355"/>
        </w:tabs>
        <w:autoSpaceDE w:val="0"/>
        <w:autoSpaceDN w:val="0"/>
        <w:adjustRightInd w:val="0"/>
        <w:ind w:firstLine="567"/>
        <w:jc w:val="both"/>
        <w:rPr>
          <w:color w:val="000000"/>
          <w:spacing w:val="-11"/>
        </w:rPr>
      </w:pPr>
      <w:r w:rsidRPr="00192AB9">
        <w:rPr>
          <w:color w:val="000000"/>
          <w:spacing w:val="5"/>
        </w:rPr>
        <w:t>Гордон М.П., Карнаухов С.Б. Логистика товародвижения. - 2-е изд., пер</w:t>
      </w:r>
      <w:r w:rsidRPr="00192AB9">
        <w:rPr>
          <w:color w:val="000000"/>
          <w:spacing w:val="5"/>
        </w:rPr>
        <w:t>е</w:t>
      </w:r>
      <w:r w:rsidRPr="00192AB9">
        <w:rPr>
          <w:color w:val="000000"/>
          <w:spacing w:val="3"/>
        </w:rPr>
        <w:t xml:space="preserve">раб., доп. - М.: Центр экономики и маркетинга, 2001. </w:t>
      </w:r>
    </w:p>
    <w:p w:rsidR="005329F4" w:rsidRPr="00CF09FE" w:rsidRDefault="005329F4" w:rsidP="00965E69">
      <w:pPr>
        <w:widowControl w:val="0"/>
        <w:numPr>
          <w:ilvl w:val="0"/>
          <w:numId w:val="14"/>
        </w:numPr>
        <w:shd w:val="clear" w:color="auto" w:fill="FFFFFF"/>
        <w:tabs>
          <w:tab w:val="left" w:pos="355"/>
        </w:tabs>
        <w:autoSpaceDE w:val="0"/>
        <w:autoSpaceDN w:val="0"/>
        <w:adjustRightInd w:val="0"/>
        <w:ind w:firstLine="567"/>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CB69B6" w:rsidRPr="001136E3" w:rsidRDefault="00CB69B6" w:rsidP="00CB69B6">
      <w:pPr>
        <w:jc w:val="center"/>
      </w:pPr>
      <w:r w:rsidRPr="000156AF">
        <w:t>КОНТРОЛЬ</w:t>
      </w:r>
      <w:r>
        <w:t xml:space="preserve"> ЗНАНИЙ ПО ТЕМЕ</w:t>
      </w:r>
      <w:r w:rsidRPr="000156AF">
        <w:t>:</w:t>
      </w:r>
    </w:p>
    <w:p w:rsidR="00CB69B6" w:rsidRPr="00CB69B6" w:rsidRDefault="00CB69B6" w:rsidP="00CB69B6">
      <w:pPr>
        <w:jc w:val="center"/>
      </w:pPr>
      <w:r w:rsidRPr="001136E3">
        <w:t xml:space="preserve"> </w:t>
      </w:r>
      <w:r w:rsidRPr="00CB69B6">
        <w:t>РАСЧЕТ КОЛИЧЕСТВА ОБОРУДОВАНИЯ ДЛЯ ХРАНЕНИЯ И МОЩНОСТИ СКЛАДА.</w:t>
      </w:r>
    </w:p>
    <w:p w:rsidR="00CB69B6" w:rsidRDefault="00CB69B6" w:rsidP="00CB69B6">
      <w:pPr>
        <w:ind w:firstLine="567"/>
        <w:jc w:val="center"/>
        <w:rPr>
          <w:b/>
        </w:rPr>
      </w:pPr>
    </w:p>
    <w:p w:rsidR="00CB69B6" w:rsidRDefault="00CB69B6" w:rsidP="00CB69B6">
      <w:pPr>
        <w:ind w:firstLine="567"/>
        <w:jc w:val="center"/>
        <w:rPr>
          <w:b/>
          <w:lang w:val="kk-KZ"/>
        </w:rPr>
      </w:pPr>
      <w:r>
        <w:rPr>
          <w:b/>
        </w:rPr>
        <w:t>Карта №1</w:t>
      </w:r>
    </w:p>
    <w:p w:rsidR="00CB69B6" w:rsidRPr="001B2D4F" w:rsidRDefault="00CB69B6" w:rsidP="00CB69B6">
      <w:pPr>
        <w:ind w:firstLine="567"/>
        <w:jc w:val="center"/>
        <w:rPr>
          <w:b/>
          <w:lang w:val="kk-KZ"/>
        </w:rPr>
      </w:pPr>
    </w:p>
    <w:p w:rsidR="00CB69B6" w:rsidRDefault="00CB69B6" w:rsidP="00965E69">
      <w:pPr>
        <w:numPr>
          <w:ilvl w:val="0"/>
          <w:numId w:val="409"/>
        </w:numPr>
        <w:jc w:val="both"/>
      </w:pPr>
      <w:r>
        <w:t>Основные критерии эффективности функционирования склада.</w:t>
      </w:r>
    </w:p>
    <w:p w:rsidR="00CB69B6" w:rsidRPr="006F0441" w:rsidRDefault="00CB69B6" w:rsidP="00965E69">
      <w:pPr>
        <w:pStyle w:val="11"/>
        <w:numPr>
          <w:ilvl w:val="0"/>
          <w:numId w:val="409"/>
        </w:numPr>
        <w:shd w:val="clear" w:color="auto" w:fill="FFFFFF"/>
        <w:ind w:right="77"/>
        <w:jc w:val="both"/>
      </w:pPr>
      <w:r w:rsidRPr="006F0441">
        <w:rPr>
          <w:bCs/>
        </w:rPr>
        <w:t>Определение необходимого количества механизмов для осуществления перегрузочно-транспортных работ</w:t>
      </w:r>
      <w:r>
        <w:rPr>
          <w:bCs/>
        </w:rPr>
        <w:t>.</w:t>
      </w:r>
    </w:p>
    <w:p w:rsidR="00CB69B6" w:rsidRPr="003942F7" w:rsidRDefault="00CB69B6" w:rsidP="00CB69B6">
      <w:pPr>
        <w:ind w:firstLine="273"/>
        <w:jc w:val="both"/>
      </w:pPr>
    </w:p>
    <w:p w:rsidR="00CB69B6" w:rsidRPr="003942F7" w:rsidRDefault="00CB69B6" w:rsidP="00CB69B6">
      <w:pPr>
        <w:ind w:firstLine="273"/>
        <w:jc w:val="center"/>
        <w:rPr>
          <w:b/>
          <w:lang w:val="kk-KZ"/>
        </w:rPr>
      </w:pPr>
      <w:r w:rsidRPr="003942F7">
        <w:rPr>
          <w:b/>
        </w:rPr>
        <w:t>Карта №2</w:t>
      </w:r>
    </w:p>
    <w:p w:rsidR="00CB69B6" w:rsidRPr="003942F7" w:rsidRDefault="00CB69B6" w:rsidP="00CB69B6">
      <w:pPr>
        <w:ind w:firstLine="273"/>
        <w:jc w:val="center"/>
        <w:rPr>
          <w:b/>
          <w:lang w:val="kk-KZ"/>
        </w:rPr>
      </w:pPr>
    </w:p>
    <w:p w:rsidR="00CB69B6" w:rsidRDefault="00CB69B6" w:rsidP="00965E69">
      <w:pPr>
        <w:numPr>
          <w:ilvl w:val="0"/>
          <w:numId w:val="405"/>
        </w:numPr>
        <w:jc w:val="both"/>
      </w:pPr>
      <w:r>
        <w:lastRenderedPageBreak/>
        <w:t>Основные формулы для расчета необходимого количества оборудования на складах.</w:t>
      </w:r>
    </w:p>
    <w:p w:rsidR="00CB69B6" w:rsidRDefault="00CB69B6" w:rsidP="00965E69">
      <w:pPr>
        <w:numPr>
          <w:ilvl w:val="0"/>
          <w:numId w:val="405"/>
        </w:numPr>
        <w:jc w:val="both"/>
      </w:pPr>
      <w:r>
        <w:t>Расчет площадей и служебных помещений склада.</w:t>
      </w:r>
    </w:p>
    <w:p w:rsidR="00CB69B6" w:rsidRPr="003942F7" w:rsidRDefault="00CB69B6" w:rsidP="00CB69B6">
      <w:pPr>
        <w:ind w:firstLine="273"/>
        <w:jc w:val="center"/>
        <w:rPr>
          <w:b/>
          <w:lang w:val="kk-KZ"/>
        </w:rPr>
      </w:pPr>
    </w:p>
    <w:p w:rsidR="00CB69B6" w:rsidRPr="003942F7" w:rsidRDefault="00CB69B6" w:rsidP="00CB69B6">
      <w:pPr>
        <w:ind w:firstLine="273"/>
        <w:jc w:val="center"/>
        <w:rPr>
          <w:b/>
        </w:rPr>
      </w:pPr>
      <w:r w:rsidRPr="003942F7">
        <w:rPr>
          <w:b/>
        </w:rPr>
        <w:t>Карта №3</w:t>
      </w:r>
    </w:p>
    <w:p w:rsidR="00CB69B6" w:rsidRPr="003942F7" w:rsidRDefault="00CB69B6" w:rsidP="00CB69B6">
      <w:pPr>
        <w:ind w:firstLine="273"/>
        <w:jc w:val="center"/>
      </w:pPr>
    </w:p>
    <w:p w:rsidR="00CB69B6" w:rsidRDefault="00CB69B6" w:rsidP="00965E69">
      <w:pPr>
        <w:numPr>
          <w:ilvl w:val="0"/>
          <w:numId w:val="406"/>
        </w:numPr>
        <w:jc w:val="both"/>
      </w:pPr>
      <w:r>
        <w:t>Основные параметры складских зон.</w:t>
      </w:r>
    </w:p>
    <w:p w:rsidR="00CB69B6" w:rsidRDefault="00CB69B6" w:rsidP="00965E69">
      <w:pPr>
        <w:numPr>
          <w:ilvl w:val="0"/>
          <w:numId w:val="406"/>
        </w:numPr>
        <w:jc w:val="both"/>
      </w:pPr>
      <w:r>
        <w:t>Основные критерии эффективности функционирования склада.</w:t>
      </w:r>
    </w:p>
    <w:p w:rsidR="00CB69B6" w:rsidRDefault="00CB69B6" w:rsidP="00CB69B6">
      <w:pPr>
        <w:ind w:left="720"/>
        <w:jc w:val="both"/>
      </w:pPr>
    </w:p>
    <w:p w:rsidR="00CB69B6" w:rsidRPr="003942F7" w:rsidRDefault="00CB69B6" w:rsidP="00CB69B6">
      <w:pPr>
        <w:ind w:firstLine="273"/>
        <w:jc w:val="center"/>
        <w:rPr>
          <w:b/>
        </w:rPr>
      </w:pPr>
    </w:p>
    <w:p w:rsidR="00CB69B6" w:rsidRPr="003942F7" w:rsidRDefault="00CB69B6" w:rsidP="00CB69B6">
      <w:pPr>
        <w:ind w:firstLine="273"/>
        <w:jc w:val="center"/>
        <w:rPr>
          <w:b/>
          <w:lang w:val="kk-KZ"/>
        </w:rPr>
      </w:pPr>
      <w:r w:rsidRPr="003942F7">
        <w:rPr>
          <w:b/>
        </w:rPr>
        <w:t>Карта №4</w:t>
      </w:r>
    </w:p>
    <w:p w:rsidR="00CB69B6" w:rsidRPr="003942F7" w:rsidRDefault="00CB69B6" w:rsidP="00CB69B6">
      <w:pPr>
        <w:ind w:firstLine="273"/>
        <w:jc w:val="center"/>
        <w:rPr>
          <w:b/>
          <w:lang w:val="kk-KZ"/>
        </w:rPr>
      </w:pPr>
    </w:p>
    <w:p w:rsidR="00CB69B6" w:rsidRPr="006F0441" w:rsidRDefault="00CB69B6" w:rsidP="00965E69">
      <w:pPr>
        <w:pStyle w:val="11"/>
        <w:numPr>
          <w:ilvl w:val="0"/>
          <w:numId w:val="407"/>
        </w:numPr>
        <w:shd w:val="clear" w:color="auto" w:fill="FFFFFF"/>
        <w:ind w:right="77"/>
        <w:jc w:val="both"/>
      </w:pPr>
      <w:r w:rsidRPr="006F0441">
        <w:rPr>
          <w:bCs/>
        </w:rPr>
        <w:t>Определение необходимого количества механизмов для осуществления перегрузочно-транспортных работ</w:t>
      </w:r>
      <w:r>
        <w:rPr>
          <w:bCs/>
        </w:rPr>
        <w:t>.</w:t>
      </w:r>
    </w:p>
    <w:p w:rsidR="00CB69B6" w:rsidRDefault="00CB69B6" w:rsidP="00965E69">
      <w:pPr>
        <w:numPr>
          <w:ilvl w:val="0"/>
          <w:numId w:val="407"/>
        </w:numPr>
        <w:jc w:val="both"/>
      </w:pPr>
      <w:r>
        <w:t>Основные формулы для расчета необходимого количества оборудования на складах.</w:t>
      </w:r>
    </w:p>
    <w:p w:rsidR="00CB69B6" w:rsidRPr="003942F7" w:rsidRDefault="00CB69B6" w:rsidP="00CB69B6">
      <w:pPr>
        <w:ind w:firstLine="273"/>
      </w:pPr>
    </w:p>
    <w:p w:rsidR="00CB69B6" w:rsidRPr="003942F7" w:rsidRDefault="00CB69B6" w:rsidP="00CB69B6">
      <w:pPr>
        <w:ind w:firstLine="273"/>
        <w:jc w:val="center"/>
        <w:rPr>
          <w:b/>
          <w:lang w:val="kk-KZ"/>
        </w:rPr>
      </w:pPr>
      <w:r w:rsidRPr="003942F7">
        <w:rPr>
          <w:b/>
        </w:rPr>
        <w:t>Карта №5</w:t>
      </w:r>
    </w:p>
    <w:p w:rsidR="00CB69B6" w:rsidRPr="003942F7" w:rsidRDefault="00CB69B6" w:rsidP="00CB69B6">
      <w:pPr>
        <w:ind w:firstLine="273"/>
        <w:jc w:val="center"/>
        <w:rPr>
          <w:b/>
          <w:lang w:val="kk-KZ"/>
        </w:rPr>
      </w:pPr>
    </w:p>
    <w:p w:rsidR="00CB69B6" w:rsidRDefault="00CB69B6" w:rsidP="00965E69">
      <w:pPr>
        <w:numPr>
          <w:ilvl w:val="0"/>
          <w:numId w:val="408"/>
        </w:numPr>
        <w:jc w:val="both"/>
      </w:pPr>
      <w:r>
        <w:t>Расчет площадей и служебных помещений склада.</w:t>
      </w:r>
    </w:p>
    <w:p w:rsidR="00CB69B6" w:rsidRDefault="00CB69B6" w:rsidP="00965E69">
      <w:pPr>
        <w:numPr>
          <w:ilvl w:val="0"/>
          <w:numId w:val="408"/>
        </w:numPr>
        <w:jc w:val="both"/>
      </w:pPr>
      <w:r>
        <w:t>Основные параметры складских зон.</w:t>
      </w:r>
    </w:p>
    <w:p w:rsidR="00CB69B6" w:rsidRPr="003942F7" w:rsidRDefault="00CB69B6" w:rsidP="00CB69B6">
      <w:pPr>
        <w:ind w:firstLine="273"/>
      </w:pPr>
    </w:p>
    <w:p w:rsidR="00CB69B6" w:rsidRDefault="00CB69B6" w:rsidP="00CB69B6">
      <w:pPr>
        <w:ind w:firstLine="567"/>
        <w:jc w:val="center"/>
        <w:rPr>
          <w:b/>
          <w:lang w:val="kk-KZ"/>
        </w:rPr>
      </w:pPr>
      <w:r>
        <w:rPr>
          <w:b/>
        </w:rPr>
        <w:t>Карта №6</w:t>
      </w:r>
    </w:p>
    <w:p w:rsidR="00CB69B6" w:rsidRPr="001B2D4F" w:rsidRDefault="00CB69B6" w:rsidP="00CB69B6">
      <w:pPr>
        <w:ind w:firstLine="567"/>
        <w:jc w:val="center"/>
        <w:rPr>
          <w:b/>
          <w:lang w:val="kk-KZ"/>
        </w:rPr>
      </w:pPr>
    </w:p>
    <w:p w:rsidR="00CB69B6" w:rsidRDefault="00CB69B6" w:rsidP="00965E69">
      <w:pPr>
        <w:numPr>
          <w:ilvl w:val="0"/>
          <w:numId w:val="411"/>
        </w:numPr>
        <w:jc w:val="both"/>
      </w:pPr>
      <w:r>
        <w:t>Основные критерии эффективности функционирования склада.</w:t>
      </w:r>
    </w:p>
    <w:p w:rsidR="00CB69B6" w:rsidRPr="006F0441" w:rsidRDefault="00CB69B6" w:rsidP="00965E69">
      <w:pPr>
        <w:pStyle w:val="11"/>
        <w:numPr>
          <w:ilvl w:val="0"/>
          <w:numId w:val="411"/>
        </w:numPr>
        <w:shd w:val="clear" w:color="auto" w:fill="FFFFFF"/>
        <w:ind w:right="77"/>
        <w:jc w:val="both"/>
      </w:pPr>
      <w:r w:rsidRPr="006F0441">
        <w:rPr>
          <w:bCs/>
        </w:rPr>
        <w:t>Определение необходимого количества механизмов для осуществления перегрузочно-транспортных работ</w:t>
      </w:r>
      <w:r>
        <w:rPr>
          <w:bCs/>
        </w:rPr>
        <w:t>.</w:t>
      </w:r>
    </w:p>
    <w:p w:rsidR="00CB69B6" w:rsidRPr="003942F7" w:rsidRDefault="00CB69B6" w:rsidP="00CB69B6">
      <w:pPr>
        <w:ind w:firstLine="273"/>
        <w:jc w:val="both"/>
      </w:pPr>
    </w:p>
    <w:p w:rsidR="00CB69B6" w:rsidRPr="003942F7" w:rsidRDefault="00CB69B6" w:rsidP="00CB69B6">
      <w:pPr>
        <w:ind w:firstLine="273"/>
        <w:jc w:val="center"/>
        <w:rPr>
          <w:b/>
          <w:lang w:val="kk-KZ"/>
        </w:rPr>
      </w:pPr>
      <w:r>
        <w:rPr>
          <w:b/>
        </w:rPr>
        <w:t>Карта №7</w:t>
      </w:r>
    </w:p>
    <w:p w:rsidR="00CB69B6" w:rsidRPr="003942F7" w:rsidRDefault="00CB69B6" w:rsidP="00CB69B6">
      <w:pPr>
        <w:ind w:firstLine="273"/>
        <w:jc w:val="center"/>
        <w:rPr>
          <w:b/>
          <w:lang w:val="kk-KZ"/>
        </w:rPr>
      </w:pPr>
    </w:p>
    <w:p w:rsidR="00CB69B6" w:rsidRDefault="00CB69B6" w:rsidP="00965E69">
      <w:pPr>
        <w:numPr>
          <w:ilvl w:val="0"/>
          <w:numId w:val="412"/>
        </w:numPr>
        <w:jc w:val="both"/>
      </w:pPr>
      <w:r>
        <w:t>Основные формулы для расчета необходимого количества оборудования на складах.</w:t>
      </w:r>
    </w:p>
    <w:p w:rsidR="00CB69B6" w:rsidRDefault="00CB69B6" w:rsidP="00965E69">
      <w:pPr>
        <w:numPr>
          <w:ilvl w:val="0"/>
          <w:numId w:val="412"/>
        </w:numPr>
        <w:jc w:val="both"/>
      </w:pPr>
      <w:r>
        <w:t>Расчет площадей и служебных помещений склада.</w:t>
      </w:r>
    </w:p>
    <w:p w:rsidR="00CB69B6" w:rsidRPr="003942F7" w:rsidRDefault="00CB69B6" w:rsidP="00CB69B6">
      <w:pPr>
        <w:ind w:firstLine="273"/>
        <w:jc w:val="center"/>
        <w:rPr>
          <w:b/>
          <w:lang w:val="kk-KZ"/>
        </w:rPr>
      </w:pPr>
    </w:p>
    <w:p w:rsidR="00CB69B6" w:rsidRPr="003942F7" w:rsidRDefault="00CB69B6" w:rsidP="00CB69B6">
      <w:pPr>
        <w:ind w:firstLine="273"/>
        <w:jc w:val="center"/>
        <w:rPr>
          <w:b/>
        </w:rPr>
      </w:pPr>
      <w:r>
        <w:rPr>
          <w:b/>
        </w:rPr>
        <w:t>Карта №8</w:t>
      </w:r>
    </w:p>
    <w:p w:rsidR="00CB69B6" w:rsidRPr="003942F7" w:rsidRDefault="00CB69B6" w:rsidP="00CB69B6">
      <w:pPr>
        <w:ind w:firstLine="273"/>
        <w:jc w:val="center"/>
      </w:pPr>
    </w:p>
    <w:p w:rsidR="00CB69B6" w:rsidRDefault="00CB69B6" w:rsidP="00965E69">
      <w:pPr>
        <w:numPr>
          <w:ilvl w:val="0"/>
          <w:numId w:val="413"/>
        </w:numPr>
        <w:jc w:val="both"/>
      </w:pPr>
      <w:r>
        <w:t>Основные параметры складских зон.</w:t>
      </w:r>
    </w:p>
    <w:p w:rsidR="00CB69B6" w:rsidRDefault="00CB69B6" w:rsidP="00965E69">
      <w:pPr>
        <w:numPr>
          <w:ilvl w:val="0"/>
          <w:numId w:val="413"/>
        </w:numPr>
        <w:jc w:val="both"/>
      </w:pPr>
      <w:r>
        <w:t>Основные критерии эффективности функционирования склада.</w:t>
      </w:r>
    </w:p>
    <w:p w:rsidR="00CB69B6" w:rsidRDefault="00CB69B6" w:rsidP="00CB69B6">
      <w:pPr>
        <w:ind w:left="720"/>
        <w:jc w:val="both"/>
      </w:pPr>
    </w:p>
    <w:p w:rsidR="00CB69B6" w:rsidRPr="003942F7" w:rsidRDefault="00CB69B6" w:rsidP="00CB69B6">
      <w:pPr>
        <w:ind w:firstLine="273"/>
        <w:jc w:val="center"/>
        <w:rPr>
          <w:b/>
        </w:rPr>
      </w:pPr>
    </w:p>
    <w:p w:rsidR="00CB69B6" w:rsidRPr="003942F7" w:rsidRDefault="00CB69B6" w:rsidP="00CB69B6">
      <w:pPr>
        <w:ind w:firstLine="273"/>
        <w:jc w:val="center"/>
        <w:rPr>
          <w:b/>
          <w:lang w:val="kk-KZ"/>
        </w:rPr>
      </w:pPr>
      <w:r>
        <w:rPr>
          <w:b/>
        </w:rPr>
        <w:t>Карта №9</w:t>
      </w:r>
    </w:p>
    <w:p w:rsidR="00CB69B6" w:rsidRPr="003942F7" w:rsidRDefault="00CB69B6" w:rsidP="00CB69B6">
      <w:pPr>
        <w:ind w:firstLine="273"/>
        <w:jc w:val="center"/>
        <w:rPr>
          <w:b/>
          <w:lang w:val="kk-KZ"/>
        </w:rPr>
      </w:pPr>
    </w:p>
    <w:p w:rsidR="00CB69B6" w:rsidRPr="006F0441" w:rsidRDefault="00CB69B6" w:rsidP="00965E69">
      <w:pPr>
        <w:pStyle w:val="11"/>
        <w:numPr>
          <w:ilvl w:val="0"/>
          <w:numId w:val="414"/>
        </w:numPr>
        <w:shd w:val="clear" w:color="auto" w:fill="FFFFFF"/>
        <w:ind w:right="77"/>
        <w:jc w:val="both"/>
      </w:pPr>
      <w:r w:rsidRPr="006F0441">
        <w:rPr>
          <w:bCs/>
        </w:rPr>
        <w:t>Определение необходимого количества механизмов для осуществления перегрузочно-транспортных работ</w:t>
      </w:r>
      <w:r>
        <w:rPr>
          <w:bCs/>
        </w:rPr>
        <w:t>.</w:t>
      </w:r>
    </w:p>
    <w:p w:rsidR="00CB69B6" w:rsidRDefault="00CB69B6" w:rsidP="00965E69">
      <w:pPr>
        <w:numPr>
          <w:ilvl w:val="0"/>
          <w:numId w:val="414"/>
        </w:numPr>
        <w:jc w:val="both"/>
      </w:pPr>
      <w:r>
        <w:t>Основные формулы для расчета необходимого количества оборудования на складах.</w:t>
      </w:r>
    </w:p>
    <w:p w:rsidR="00CB69B6" w:rsidRPr="003942F7" w:rsidRDefault="00CB69B6" w:rsidP="00CB69B6">
      <w:pPr>
        <w:ind w:firstLine="273"/>
      </w:pPr>
    </w:p>
    <w:p w:rsidR="00CB69B6" w:rsidRPr="003942F7" w:rsidRDefault="00CB69B6" w:rsidP="00CB69B6">
      <w:pPr>
        <w:ind w:firstLine="273"/>
        <w:jc w:val="center"/>
        <w:rPr>
          <w:b/>
          <w:lang w:val="kk-KZ"/>
        </w:rPr>
      </w:pPr>
      <w:r>
        <w:rPr>
          <w:b/>
        </w:rPr>
        <w:t>Карта №10</w:t>
      </w:r>
    </w:p>
    <w:p w:rsidR="00CB69B6" w:rsidRPr="003942F7" w:rsidRDefault="00CB69B6" w:rsidP="00CB69B6">
      <w:pPr>
        <w:ind w:firstLine="273"/>
        <w:jc w:val="center"/>
        <w:rPr>
          <w:b/>
          <w:lang w:val="kk-KZ"/>
        </w:rPr>
      </w:pPr>
    </w:p>
    <w:p w:rsidR="00CB69B6" w:rsidRDefault="00CB69B6" w:rsidP="00965E69">
      <w:pPr>
        <w:numPr>
          <w:ilvl w:val="0"/>
          <w:numId w:val="415"/>
        </w:numPr>
        <w:jc w:val="both"/>
      </w:pPr>
      <w:r>
        <w:t>Расчет площадей и служебных помещений склада.</w:t>
      </w:r>
    </w:p>
    <w:p w:rsidR="00CB69B6" w:rsidRDefault="00CB69B6" w:rsidP="00965E69">
      <w:pPr>
        <w:numPr>
          <w:ilvl w:val="0"/>
          <w:numId w:val="415"/>
        </w:numPr>
        <w:jc w:val="both"/>
      </w:pPr>
      <w:r>
        <w:t>Основные параметры складских зон.</w:t>
      </w:r>
    </w:p>
    <w:p w:rsidR="005329F4" w:rsidRPr="00D01913" w:rsidRDefault="002D7C6B" w:rsidP="0062360B">
      <w:pPr>
        <w:ind w:firstLine="567"/>
        <w:jc w:val="both"/>
        <w:rPr>
          <w:color w:val="C00000"/>
        </w:rPr>
      </w:pPr>
      <w:r>
        <w:rPr>
          <w:b/>
        </w:rPr>
        <w:lastRenderedPageBreak/>
        <w:t xml:space="preserve">ТЕМА: </w:t>
      </w:r>
      <w:r w:rsidRPr="006F0441">
        <w:rPr>
          <w:b/>
        </w:rPr>
        <w:t>СИСТЕМА СБЫТА ФАРМАЦЕВТИЧЕСКОЙ ПРОДУКЦИИ</w:t>
      </w:r>
      <w:r>
        <w:rPr>
          <w:b/>
        </w:rPr>
        <w:t>.</w:t>
      </w:r>
      <w:r w:rsidRPr="006F0441">
        <w:rPr>
          <w:b/>
        </w:rPr>
        <w:t xml:space="preserve"> ОСОБЕННОСТИ ОПТОВОЙ ТОРГОВЛИ ЛЕКАРСТВЕННЫМИ СРЕДСТВАМИ.</w:t>
      </w:r>
    </w:p>
    <w:p w:rsidR="005329F4" w:rsidRPr="00D33794" w:rsidRDefault="002D7C6B" w:rsidP="0062360B">
      <w:pPr>
        <w:tabs>
          <w:tab w:val="left" w:pos="700"/>
        </w:tabs>
        <w:ind w:firstLine="567"/>
        <w:jc w:val="both"/>
      </w:pPr>
      <w:r>
        <w:rPr>
          <w:b/>
        </w:rPr>
        <w:t xml:space="preserve">ЦЕЛЬ: </w:t>
      </w:r>
      <w:r w:rsidR="005329F4">
        <w:t xml:space="preserve">Ознакомить </w:t>
      </w:r>
      <w:r w:rsidR="0062360B">
        <w:t>студентов</w:t>
      </w:r>
      <w:r w:rsidR="005329F4">
        <w:t xml:space="preserve"> с сущностью системы сбыта лекарственных средств.</w:t>
      </w:r>
    </w:p>
    <w:p w:rsidR="002D7C6B" w:rsidRDefault="002D7C6B" w:rsidP="0062360B">
      <w:pPr>
        <w:tabs>
          <w:tab w:val="left" w:pos="700"/>
        </w:tabs>
        <w:ind w:firstLine="567"/>
        <w:jc w:val="both"/>
      </w:pPr>
      <w:r>
        <w:rPr>
          <w:b/>
        </w:rPr>
        <w:t>ЗАДАЧИ ОБУЧЕНИЯ:</w:t>
      </w:r>
      <w:r w:rsidRPr="00D33794">
        <w:t xml:space="preserve"> </w:t>
      </w:r>
    </w:p>
    <w:p w:rsidR="002D7C6B" w:rsidRDefault="005329F4" w:rsidP="00965E69">
      <w:pPr>
        <w:numPr>
          <w:ilvl w:val="0"/>
          <w:numId w:val="410"/>
        </w:numPr>
        <w:tabs>
          <w:tab w:val="left" w:pos="700"/>
        </w:tabs>
        <w:jc w:val="both"/>
      </w:pPr>
      <w:r>
        <w:t>Дать понятие о предмете и характеристике оптовой торговли лекарственными средс</w:t>
      </w:r>
      <w:r>
        <w:t>т</w:t>
      </w:r>
      <w:r>
        <w:t xml:space="preserve">вами. </w:t>
      </w:r>
    </w:p>
    <w:p w:rsidR="005329F4" w:rsidRDefault="005329F4" w:rsidP="00965E69">
      <w:pPr>
        <w:numPr>
          <w:ilvl w:val="0"/>
          <w:numId w:val="410"/>
        </w:numPr>
        <w:tabs>
          <w:tab w:val="left" w:pos="700"/>
        </w:tabs>
        <w:jc w:val="both"/>
        <w:rPr>
          <w:b/>
        </w:rPr>
      </w:pPr>
      <w:r>
        <w:t xml:space="preserve">Ознакомить с основными понятиями систем сбыта фармацевтической продукции.  </w:t>
      </w:r>
    </w:p>
    <w:p w:rsidR="00CB69B6" w:rsidRPr="00096CDB" w:rsidRDefault="00CB69B6" w:rsidP="00CB69B6">
      <w:pPr>
        <w:ind w:left="360"/>
        <w:jc w:val="both"/>
      </w:pPr>
      <w:r>
        <w:rPr>
          <w:b/>
        </w:rPr>
        <w:t>ФОРМА ПРОВЕДЕНИЯ</w:t>
      </w:r>
      <w:r w:rsidRPr="00D33794">
        <w:rPr>
          <w:b/>
        </w:rPr>
        <w:t>:</w:t>
      </w:r>
      <w:r>
        <w:rPr>
          <w:b/>
        </w:rPr>
        <w:t xml:space="preserve"> </w:t>
      </w:r>
      <w:r w:rsidRPr="00096CDB">
        <w:t>выполнение заданий, обсуждение с преподавателем вопросов по теме занятия, решение ситуационных задач.</w:t>
      </w:r>
    </w:p>
    <w:p w:rsidR="00CB69B6" w:rsidRDefault="00CB69B6" w:rsidP="00CB69B6">
      <w:pPr>
        <w:ind w:left="360"/>
        <w:jc w:val="both"/>
        <w:rPr>
          <w:b/>
        </w:rPr>
      </w:pPr>
      <w:r>
        <w:rPr>
          <w:b/>
        </w:rPr>
        <w:t>ЗАДАНИЯ ПО ТЕМЕ:</w:t>
      </w:r>
    </w:p>
    <w:p w:rsidR="00CB69B6" w:rsidRPr="00CF09FE" w:rsidRDefault="00CB69B6" w:rsidP="00CB69B6">
      <w:pPr>
        <w:ind w:left="360"/>
        <w:jc w:val="both"/>
      </w:pPr>
      <w:r w:rsidRPr="00CF09FE">
        <w:t>Письменно ответьте на вопросы:</w:t>
      </w:r>
    </w:p>
    <w:p w:rsidR="005329F4" w:rsidRDefault="005329F4" w:rsidP="00965E69">
      <w:pPr>
        <w:numPr>
          <w:ilvl w:val="0"/>
          <w:numId w:val="15"/>
        </w:numPr>
        <w:ind w:firstLine="567"/>
        <w:jc w:val="both"/>
      </w:pPr>
      <w:r>
        <w:t>Объяснить сущность системы сбыта лекарственных средств.</w:t>
      </w:r>
    </w:p>
    <w:p w:rsidR="005329F4" w:rsidRDefault="005329F4" w:rsidP="00965E69">
      <w:pPr>
        <w:numPr>
          <w:ilvl w:val="0"/>
          <w:numId w:val="15"/>
        </w:numPr>
        <w:ind w:firstLine="567"/>
        <w:jc w:val="both"/>
      </w:pPr>
      <w:r>
        <w:t>Рассказать об особенностях фармацевтической продукции, как объекта то</w:t>
      </w:r>
      <w:r>
        <w:t>р</w:t>
      </w:r>
      <w:r>
        <w:t>говли.</w:t>
      </w:r>
    </w:p>
    <w:p w:rsidR="005329F4" w:rsidRDefault="005329F4" w:rsidP="00965E69">
      <w:pPr>
        <w:numPr>
          <w:ilvl w:val="0"/>
          <w:numId w:val="15"/>
        </w:numPr>
        <w:ind w:firstLine="567"/>
        <w:jc w:val="both"/>
      </w:pPr>
      <w:r>
        <w:t>Перечислить основные задачи системы сбыта.</w:t>
      </w:r>
    </w:p>
    <w:p w:rsidR="005329F4" w:rsidRDefault="005329F4" w:rsidP="00965E69">
      <w:pPr>
        <w:numPr>
          <w:ilvl w:val="0"/>
          <w:numId w:val="15"/>
        </w:numPr>
        <w:ind w:firstLine="567"/>
        <w:jc w:val="both"/>
      </w:pPr>
      <w:r>
        <w:t>Каковы основные этапы процесса сбыта на предприятии?</w:t>
      </w:r>
    </w:p>
    <w:p w:rsidR="005329F4" w:rsidRDefault="005329F4" w:rsidP="00965E69">
      <w:pPr>
        <w:numPr>
          <w:ilvl w:val="0"/>
          <w:numId w:val="15"/>
        </w:numPr>
        <w:ind w:firstLine="567"/>
        <w:jc w:val="both"/>
      </w:pPr>
      <w:r>
        <w:t>Охарактеризовать систему сбыта фармацевтической продукции.</w:t>
      </w:r>
    </w:p>
    <w:p w:rsidR="005329F4" w:rsidRDefault="005329F4" w:rsidP="0062360B">
      <w:pPr>
        <w:tabs>
          <w:tab w:val="left" w:pos="6133"/>
        </w:tabs>
        <w:ind w:firstLine="567"/>
        <w:jc w:val="both"/>
      </w:pPr>
      <w:r>
        <w:tab/>
      </w:r>
    </w:p>
    <w:p w:rsidR="00F8733F" w:rsidRDefault="00F8733F" w:rsidP="0062360B">
      <w:pPr>
        <w:ind w:firstLine="567"/>
        <w:jc w:val="both"/>
        <w:rPr>
          <w:b/>
        </w:rPr>
      </w:pPr>
      <w:r>
        <w:rPr>
          <w:b/>
        </w:rPr>
        <w:t xml:space="preserve">РАЗДАТОЧНЫЙ МАТЕРИАЛ: </w:t>
      </w:r>
    </w:p>
    <w:p w:rsidR="00F8733F" w:rsidRPr="00F8733F" w:rsidRDefault="00F8733F" w:rsidP="00F8733F">
      <w:pPr>
        <w:pStyle w:val="1"/>
        <w:jc w:val="both"/>
        <w:rPr>
          <w:sz w:val="24"/>
          <w:szCs w:val="24"/>
        </w:rPr>
      </w:pPr>
      <w:r w:rsidRPr="00F8733F">
        <w:rPr>
          <w:sz w:val="24"/>
          <w:szCs w:val="24"/>
        </w:rPr>
        <w:t>Оптовая и розничная реализация лекарственных средств, изделий медицинского назначения и медицинской техники</w:t>
      </w:r>
    </w:p>
    <w:p w:rsidR="00F8733F" w:rsidRPr="00F8733F" w:rsidRDefault="00F8733F" w:rsidP="00F8733F">
      <w:pPr>
        <w:ind w:firstLine="400"/>
        <w:jc w:val="both"/>
      </w:pPr>
      <w:r w:rsidRPr="00F8733F">
        <w:rPr>
          <w:rStyle w:val="s0"/>
        </w:rPr>
        <w:t>1. Оптовая реализация лекарственных средств, изделий медицинского назначения и медици</w:t>
      </w:r>
      <w:r w:rsidRPr="00F8733F">
        <w:rPr>
          <w:rStyle w:val="s0"/>
        </w:rPr>
        <w:t>н</w:t>
      </w:r>
      <w:r w:rsidRPr="00F8733F">
        <w:rPr>
          <w:rStyle w:val="s0"/>
        </w:rPr>
        <w:t>ской техники осуществляется субъектами в сфере обращения лекарственных средств, изделий м</w:t>
      </w:r>
      <w:r w:rsidRPr="00F8733F">
        <w:rPr>
          <w:rStyle w:val="s0"/>
        </w:rPr>
        <w:t>е</w:t>
      </w:r>
      <w:r w:rsidRPr="00F8733F">
        <w:rPr>
          <w:rStyle w:val="s0"/>
        </w:rPr>
        <w:t>дицинского назначения и медицинской техники, получившими соответствующую лицензию на оптовую реализацию в аптечных складах, складах изделий медицинского назначения и медици</w:t>
      </w:r>
      <w:r w:rsidRPr="00F8733F">
        <w:rPr>
          <w:rStyle w:val="s0"/>
        </w:rPr>
        <w:t>н</w:t>
      </w:r>
      <w:r w:rsidRPr="00F8733F">
        <w:rPr>
          <w:rStyle w:val="s0"/>
        </w:rPr>
        <w:t>ской техники.</w:t>
      </w:r>
    </w:p>
    <w:p w:rsidR="00F8733F" w:rsidRPr="00F8733F" w:rsidRDefault="00F8733F" w:rsidP="00F8733F">
      <w:pPr>
        <w:ind w:firstLine="400"/>
        <w:jc w:val="both"/>
      </w:pPr>
      <w:bookmarkStart w:id="4" w:name="SUB690200"/>
      <w:bookmarkEnd w:id="4"/>
      <w:r w:rsidRPr="00F8733F">
        <w:rPr>
          <w:rStyle w:val="s0"/>
        </w:rPr>
        <w:t>2. Розничная реализация лекарственных средств, изделий медицинского назначения и мед</w:t>
      </w:r>
      <w:r w:rsidRPr="00F8733F">
        <w:rPr>
          <w:rStyle w:val="s0"/>
        </w:rPr>
        <w:t>и</w:t>
      </w:r>
      <w:r w:rsidRPr="00F8733F">
        <w:rPr>
          <w:rStyle w:val="s0"/>
        </w:rPr>
        <w:t>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аптеках, аптечных пунктах, передвижных аптечных пунктах, магазинах оптики, магазинах медицинской техники и изделий медицинского назначения.</w:t>
      </w:r>
    </w:p>
    <w:p w:rsidR="00F8733F" w:rsidRPr="00F8733F" w:rsidRDefault="00F8733F" w:rsidP="00F8733F">
      <w:pPr>
        <w:ind w:firstLine="400"/>
        <w:jc w:val="both"/>
      </w:pPr>
      <w:bookmarkStart w:id="5" w:name="SUB690300"/>
      <w:bookmarkEnd w:id="5"/>
      <w:r w:rsidRPr="00F8733F">
        <w:rPr>
          <w:rStyle w:val="s0"/>
        </w:rPr>
        <w:t xml:space="preserve">3. Оптовая и розничная реализация лекарственных средств, изделий медицинского назначения и медицинской техники осуществляется в </w:t>
      </w:r>
      <w:hyperlink r:id="rId79" w:history="1">
        <w:r w:rsidRPr="00F8733F">
          <w:rPr>
            <w:rStyle w:val="af7"/>
            <w:color w:val="auto"/>
          </w:rPr>
          <w:t>порядке</w:t>
        </w:r>
      </w:hyperlink>
      <w:r w:rsidRPr="00F8733F">
        <w:rPr>
          <w:rStyle w:val="s0"/>
        </w:rPr>
        <w:t>, определяемом Правительством Республики К</w:t>
      </w:r>
      <w:r w:rsidRPr="00F8733F">
        <w:rPr>
          <w:rStyle w:val="s0"/>
        </w:rPr>
        <w:t>а</w:t>
      </w:r>
      <w:r w:rsidRPr="00F8733F">
        <w:rPr>
          <w:rStyle w:val="s0"/>
        </w:rPr>
        <w:t>захстан.</w:t>
      </w:r>
    </w:p>
    <w:p w:rsidR="00F8733F" w:rsidRPr="00F8733F" w:rsidRDefault="00F8733F" w:rsidP="00F8733F">
      <w:pPr>
        <w:ind w:firstLine="400"/>
        <w:jc w:val="both"/>
      </w:pPr>
      <w:bookmarkStart w:id="6" w:name="SUB690400"/>
      <w:bookmarkEnd w:id="6"/>
      <w:r w:rsidRPr="00F8733F">
        <w:rPr>
          <w:rStyle w:val="s0"/>
        </w:rPr>
        <w:t>4. Запрещается оптовая и розничная реализация лекарственных средств, изделий медицинск</w:t>
      </w:r>
      <w:r w:rsidRPr="00F8733F">
        <w:rPr>
          <w:rStyle w:val="s0"/>
        </w:rPr>
        <w:t>о</w:t>
      </w:r>
      <w:r w:rsidRPr="00F8733F">
        <w:rPr>
          <w:rStyle w:val="s0"/>
        </w:rPr>
        <w:t>го назначения и медицинской техники:</w:t>
      </w:r>
    </w:p>
    <w:p w:rsidR="00F8733F" w:rsidRPr="00F8733F" w:rsidRDefault="00F8733F" w:rsidP="00F8733F">
      <w:pPr>
        <w:ind w:firstLine="400"/>
        <w:jc w:val="both"/>
      </w:pPr>
      <w:bookmarkStart w:id="7" w:name="SUB690401"/>
      <w:bookmarkEnd w:id="7"/>
      <w:r w:rsidRPr="00F8733F">
        <w:rPr>
          <w:rStyle w:val="s0"/>
        </w:rPr>
        <w:t>1) не прошедших государственную регистрацию в Республике Казахстан, за исключением л</w:t>
      </w:r>
      <w:r w:rsidRPr="00F8733F">
        <w:rPr>
          <w:rStyle w:val="s0"/>
        </w:rPr>
        <w:t>е</w:t>
      </w:r>
      <w:r w:rsidRPr="00F8733F">
        <w:rPr>
          <w:rStyle w:val="s0"/>
        </w:rPr>
        <w:t xml:space="preserve">карственных субстанций, произведенных в условиях </w:t>
      </w:r>
      <w:hyperlink r:id="rId80" w:history="1">
        <w:r w:rsidRPr="00F8733F">
          <w:rPr>
            <w:rStyle w:val="af7"/>
            <w:color w:val="auto"/>
          </w:rPr>
          <w:t>Надлежащей производственной практики</w:t>
        </w:r>
      </w:hyperlink>
      <w:r w:rsidRPr="00F8733F">
        <w:rPr>
          <w:rStyle w:val="s0"/>
        </w:rPr>
        <w:t>;</w:t>
      </w:r>
    </w:p>
    <w:p w:rsidR="00F8733F" w:rsidRPr="00F8733F" w:rsidRDefault="00F8733F" w:rsidP="00F8733F">
      <w:pPr>
        <w:ind w:firstLine="400"/>
        <w:jc w:val="both"/>
      </w:pPr>
      <w:bookmarkStart w:id="8" w:name="SUB690402"/>
      <w:bookmarkEnd w:id="8"/>
      <w:r w:rsidRPr="00F8733F">
        <w:rPr>
          <w:rStyle w:val="s0"/>
        </w:rPr>
        <w:t>2) качество которых не подтверждено сертификатом соответствия в порядке, установленном законодательством Республики Казахстан;</w:t>
      </w:r>
    </w:p>
    <w:p w:rsidR="00F8733F" w:rsidRPr="00F8733F" w:rsidRDefault="00F8733F" w:rsidP="00F8733F">
      <w:pPr>
        <w:ind w:firstLine="400"/>
        <w:jc w:val="both"/>
      </w:pPr>
      <w:bookmarkStart w:id="9" w:name="SUB690403"/>
      <w:bookmarkEnd w:id="9"/>
      <w:r w:rsidRPr="00F8733F">
        <w:rPr>
          <w:rStyle w:val="s0"/>
        </w:rPr>
        <w:t>3) не соответствующих требованиям законодательства Республики Казахстан;</w:t>
      </w:r>
    </w:p>
    <w:p w:rsidR="00F8733F" w:rsidRPr="00F8733F" w:rsidRDefault="00F8733F" w:rsidP="00F8733F">
      <w:pPr>
        <w:ind w:firstLine="400"/>
        <w:jc w:val="both"/>
      </w:pPr>
      <w:bookmarkStart w:id="10" w:name="SUB690404"/>
      <w:bookmarkEnd w:id="10"/>
      <w:r w:rsidRPr="00F8733F">
        <w:rPr>
          <w:rStyle w:val="s0"/>
        </w:rPr>
        <w:t>4) с истекшим сроком годности;</w:t>
      </w:r>
    </w:p>
    <w:p w:rsidR="00F8733F" w:rsidRPr="00F8733F" w:rsidRDefault="00F8733F" w:rsidP="00F8733F">
      <w:pPr>
        <w:ind w:firstLine="400"/>
        <w:jc w:val="both"/>
      </w:pPr>
      <w:bookmarkStart w:id="11" w:name="SUB690405"/>
      <w:bookmarkEnd w:id="11"/>
      <w:r w:rsidRPr="00F8733F">
        <w:rPr>
          <w:rStyle w:val="s0"/>
        </w:rPr>
        <w:t>5) медицинскими работниками в медицинских организациях, за исключением случаев, пред</w:t>
      </w:r>
      <w:r w:rsidRPr="00F8733F">
        <w:rPr>
          <w:rStyle w:val="s0"/>
        </w:rPr>
        <w:t>у</w:t>
      </w:r>
      <w:r w:rsidRPr="00F8733F">
        <w:rPr>
          <w:rStyle w:val="s0"/>
        </w:rPr>
        <w:t xml:space="preserve">смотренных в </w:t>
      </w:r>
      <w:hyperlink r:id="rId81" w:history="1">
        <w:r w:rsidRPr="00F8733F">
          <w:rPr>
            <w:rStyle w:val="af7"/>
            <w:color w:val="auto"/>
          </w:rPr>
          <w:t>пункте 6</w:t>
        </w:r>
      </w:hyperlink>
      <w:r w:rsidRPr="00F8733F">
        <w:rPr>
          <w:rStyle w:val="s0"/>
        </w:rPr>
        <w:t xml:space="preserve"> настоящей статьи;</w:t>
      </w:r>
    </w:p>
    <w:p w:rsidR="00F8733F" w:rsidRPr="00F8733F" w:rsidRDefault="00F8733F" w:rsidP="00F8733F">
      <w:pPr>
        <w:ind w:firstLine="400"/>
        <w:jc w:val="both"/>
      </w:pPr>
      <w:bookmarkStart w:id="12" w:name="SUB690406"/>
      <w:bookmarkEnd w:id="12"/>
      <w:r w:rsidRPr="00F8733F">
        <w:rPr>
          <w:rStyle w:val="s0"/>
        </w:rPr>
        <w:t>6) через склады временного хранения лекарственных средств, изделий медицинского назнач</w:t>
      </w:r>
      <w:r w:rsidRPr="00F8733F">
        <w:rPr>
          <w:rStyle w:val="s0"/>
        </w:rPr>
        <w:t>е</w:t>
      </w:r>
      <w:r w:rsidRPr="00F8733F">
        <w:rPr>
          <w:rStyle w:val="s0"/>
        </w:rPr>
        <w:t>ния и медицинской техники.</w:t>
      </w:r>
    </w:p>
    <w:p w:rsidR="00F8733F" w:rsidRPr="00F8733F" w:rsidRDefault="00F8733F" w:rsidP="00F8733F">
      <w:pPr>
        <w:ind w:firstLine="400"/>
        <w:jc w:val="both"/>
      </w:pPr>
      <w:bookmarkStart w:id="13" w:name="SUB690500"/>
      <w:bookmarkEnd w:id="13"/>
      <w:r w:rsidRPr="00F8733F">
        <w:rPr>
          <w:rStyle w:val="s0"/>
        </w:rPr>
        <w:lastRenderedPageBreak/>
        <w:t>5. Запрещается безрецептурная реализация лекарственных средств, предназначенных для о</w:t>
      </w:r>
      <w:r w:rsidRPr="00F8733F">
        <w:rPr>
          <w:rStyle w:val="s0"/>
        </w:rPr>
        <w:t>т</w:t>
      </w:r>
      <w:r w:rsidRPr="00F8733F">
        <w:rPr>
          <w:rStyle w:val="s0"/>
        </w:rPr>
        <w:t>пуска по рецепту врача.</w:t>
      </w:r>
    </w:p>
    <w:p w:rsidR="00F8733F" w:rsidRPr="00F8733F" w:rsidRDefault="00533F30" w:rsidP="00F8733F">
      <w:pPr>
        <w:ind w:firstLine="400"/>
        <w:jc w:val="both"/>
      </w:pPr>
      <w:hyperlink r:id="rId82" w:history="1">
        <w:r w:rsidR="00F8733F" w:rsidRPr="00F8733F">
          <w:rPr>
            <w:rStyle w:val="af7"/>
            <w:color w:val="auto"/>
          </w:rPr>
          <w:t>Правила отнесения лекарственных средств к рецептурному или безрецептурному отпуску</w:t>
        </w:r>
      </w:hyperlink>
      <w:r w:rsidR="00F8733F" w:rsidRPr="00F8733F">
        <w:rPr>
          <w:rStyle w:val="s0"/>
        </w:rPr>
        <w:t xml:space="preserve"> у</w:t>
      </w:r>
      <w:r w:rsidR="00F8733F" w:rsidRPr="00F8733F">
        <w:rPr>
          <w:rStyle w:val="s0"/>
        </w:rPr>
        <w:t>с</w:t>
      </w:r>
      <w:r w:rsidR="00F8733F" w:rsidRPr="00F8733F">
        <w:rPr>
          <w:rStyle w:val="s0"/>
        </w:rPr>
        <w:t>танавливаются Правительством Республики Казахстан.</w:t>
      </w:r>
    </w:p>
    <w:p w:rsidR="00F8733F" w:rsidRPr="00F8733F" w:rsidRDefault="00F8733F" w:rsidP="00F8733F">
      <w:pPr>
        <w:ind w:firstLine="400"/>
        <w:jc w:val="both"/>
      </w:pPr>
      <w:bookmarkStart w:id="14" w:name="SUB690600"/>
      <w:bookmarkEnd w:id="14"/>
      <w:r w:rsidRPr="00F8733F">
        <w:rPr>
          <w:rStyle w:val="s0"/>
        </w:rPr>
        <w:t>6. В отдаленных от районного центра населенных пунктах, где отсутствуют аптеки, реализ</w:t>
      </w:r>
      <w:r w:rsidRPr="00F8733F">
        <w:rPr>
          <w:rStyle w:val="s0"/>
        </w:rPr>
        <w:t>а</w:t>
      </w:r>
      <w:r w:rsidRPr="00F8733F">
        <w:rPr>
          <w:rStyle w:val="s0"/>
        </w:rPr>
        <w:t>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w:t>
      </w:r>
      <w:r w:rsidRPr="00F8733F">
        <w:rPr>
          <w:rStyle w:val="s0"/>
        </w:rPr>
        <w:t>р</w:t>
      </w:r>
      <w:r w:rsidRPr="00F8733F">
        <w:rPr>
          <w:rStyle w:val="s0"/>
        </w:rPr>
        <w:t>вичную медико-санитарную, консультативно-диагностическую помощь, и передвижные аптечные пункты.</w:t>
      </w:r>
    </w:p>
    <w:p w:rsidR="00F8733F" w:rsidRPr="00F8733F" w:rsidRDefault="00F8733F" w:rsidP="00F8733F">
      <w:pPr>
        <w:ind w:firstLine="400"/>
        <w:jc w:val="both"/>
      </w:pPr>
      <w:r w:rsidRPr="00F8733F">
        <w:rPr>
          <w:rStyle w:val="s0"/>
        </w:rPr>
        <w:t>При этом сохранность качества, безопасность и эффективность лекарственных средств, изд</w:t>
      </w:r>
      <w:r w:rsidRPr="00F8733F">
        <w:rPr>
          <w:rStyle w:val="s0"/>
        </w:rPr>
        <w:t>е</w:t>
      </w:r>
      <w:r w:rsidRPr="00F8733F">
        <w:rPr>
          <w:rStyle w:val="s0"/>
        </w:rPr>
        <w:t>лий медицинского назначения в случае отсутствия специалистов с фармацевтическим образован</w:t>
      </w:r>
      <w:r w:rsidRPr="00F8733F">
        <w:rPr>
          <w:rStyle w:val="s0"/>
        </w:rPr>
        <w:t>и</w:t>
      </w:r>
      <w:r w:rsidRPr="00F8733F">
        <w:rPr>
          <w:rStyle w:val="s0"/>
        </w:rPr>
        <w:t xml:space="preserve">ем обеспечивают специалисты с медицинским образованием, аттестованные в </w:t>
      </w:r>
      <w:hyperlink r:id="rId83" w:history="1">
        <w:r w:rsidRPr="00F8733F">
          <w:rPr>
            <w:rStyle w:val="af7"/>
            <w:color w:val="auto"/>
          </w:rPr>
          <w:t>порядке, опред</w:t>
        </w:r>
        <w:r w:rsidRPr="00F8733F">
          <w:rPr>
            <w:rStyle w:val="af7"/>
            <w:color w:val="auto"/>
          </w:rPr>
          <w:t>е</w:t>
        </w:r>
        <w:r w:rsidRPr="00F8733F">
          <w:rPr>
            <w:rStyle w:val="af7"/>
            <w:color w:val="auto"/>
          </w:rPr>
          <w:t>ленном уполномоченным органом</w:t>
        </w:r>
      </w:hyperlink>
      <w:r w:rsidRPr="00F8733F">
        <w:rPr>
          <w:rStyle w:val="s0"/>
        </w:rPr>
        <w:t>.</w:t>
      </w:r>
    </w:p>
    <w:p w:rsidR="00F8733F" w:rsidRPr="00F8733F" w:rsidRDefault="00F8733F" w:rsidP="00F8733F">
      <w:pPr>
        <w:ind w:firstLine="400"/>
        <w:jc w:val="both"/>
      </w:pPr>
      <w:bookmarkStart w:id="15" w:name="SUB690700"/>
      <w:bookmarkEnd w:id="15"/>
      <w:r w:rsidRPr="00F8733F">
        <w:rPr>
          <w:rStyle w:val="s0"/>
        </w:rPr>
        <w:t>7. Ввезенные и произведенные на территории Республики Казахстан до истечения срока рег</w:t>
      </w:r>
      <w:r w:rsidRPr="00F8733F">
        <w:rPr>
          <w:rStyle w:val="s0"/>
        </w:rPr>
        <w:t>и</w:t>
      </w:r>
      <w:r w:rsidRPr="00F8733F">
        <w:rPr>
          <w:rStyle w:val="s0"/>
        </w:rPr>
        <w:t>страционного удостоверения лекарственные средства, изделия медицинского назначения и мед</w:t>
      </w:r>
      <w:r w:rsidRPr="00F8733F">
        <w:rPr>
          <w:rStyle w:val="s0"/>
        </w:rPr>
        <w:t>и</w:t>
      </w:r>
      <w:r w:rsidRPr="00F8733F">
        <w:rPr>
          <w:rStyle w:val="s0"/>
        </w:rPr>
        <w:t>цинская техника применяются, обращаются и эксплуатируются на территории Республики Каза</w:t>
      </w:r>
      <w:r w:rsidRPr="00F8733F">
        <w:rPr>
          <w:rStyle w:val="s0"/>
        </w:rPr>
        <w:t>х</w:t>
      </w:r>
      <w:r w:rsidRPr="00F8733F">
        <w:rPr>
          <w:rStyle w:val="s0"/>
        </w:rPr>
        <w:t xml:space="preserve">стан без </w:t>
      </w:r>
      <w:r w:rsidRPr="00F8733F">
        <w:t>ограничений.</w:t>
      </w:r>
    </w:p>
    <w:p w:rsidR="005329F4" w:rsidRDefault="00F8733F" w:rsidP="0062360B">
      <w:pPr>
        <w:ind w:firstLine="567"/>
        <w:jc w:val="both"/>
        <w:rPr>
          <w:b/>
        </w:rPr>
      </w:pPr>
      <w:r w:rsidRPr="00E6357A">
        <w:rPr>
          <w:b/>
        </w:rPr>
        <w:t>ЛИТЕРАТУРА</w:t>
      </w:r>
      <w:r>
        <w:rPr>
          <w:b/>
        </w:rPr>
        <w:t>:</w:t>
      </w:r>
    </w:p>
    <w:p w:rsidR="005329F4" w:rsidRPr="00E6357A" w:rsidRDefault="005329F4" w:rsidP="0062360B">
      <w:pPr>
        <w:ind w:left="284" w:firstLine="567"/>
        <w:jc w:val="both"/>
        <w:rPr>
          <w:b/>
          <w:i/>
        </w:rPr>
      </w:pPr>
      <w:r w:rsidRPr="00E6357A">
        <w:rPr>
          <w:b/>
          <w:i/>
        </w:rPr>
        <w:t>Основная:</w:t>
      </w:r>
    </w:p>
    <w:p w:rsidR="005329F4" w:rsidRDefault="005329F4" w:rsidP="00965E69">
      <w:pPr>
        <w:pStyle w:val="11"/>
        <w:numPr>
          <w:ilvl w:val="0"/>
          <w:numId w:val="16"/>
        </w:numPr>
        <w:ind w:firstLine="567"/>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5329F4" w:rsidRDefault="005329F4" w:rsidP="00965E69">
      <w:pPr>
        <w:pStyle w:val="11"/>
        <w:numPr>
          <w:ilvl w:val="0"/>
          <w:numId w:val="16"/>
        </w:numPr>
        <w:ind w:firstLine="567"/>
        <w:jc w:val="both"/>
      </w:pPr>
      <w:r>
        <w:t>Тулембаева А.Н. Логистика. – Алматы: Триумф «Т», 2008.</w:t>
      </w:r>
    </w:p>
    <w:p w:rsidR="005329F4" w:rsidRDefault="005329F4" w:rsidP="00965E69">
      <w:pPr>
        <w:pStyle w:val="11"/>
        <w:numPr>
          <w:ilvl w:val="0"/>
          <w:numId w:val="16"/>
        </w:numPr>
        <w:ind w:firstLine="567"/>
        <w:jc w:val="both"/>
      </w:pPr>
      <w:r>
        <w:t>Аникина Б.А. Практикум по логистике. – Москва: Инфра-М, 2007.</w:t>
      </w:r>
    </w:p>
    <w:p w:rsidR="005329F4" w:rsidRPr="00BA3DF9" w:rsidRDefault="005329F4" w:rsidP="00965E69">
      <w:pPr>
        <w:pStyle w:val="11"/>
        <w:numPr>
          <w:ilvl w:val="0"/>
          <w:numId w:val="16"/>
        </w:numPr>
        <w:ind w:firstLine="567"/>
        <w:jc w:val="both"/>
      </w:pPr>
      <w:r>
        <w:t>Сербин В.Д. Основы логистики. – Таганрог: ТРТУ, 2004.</w:t>
      </w:r>
    </w:p>
    <w:p w:rsidR="005329F4" w:rsidRPr="00BA3DF9" w:rsidRDefault="005329F4" w:rsidP="0062360B">
      <w:pPr>
        <w:ind w:left="360" w:firstLine="567"/>
        <w:jc w:val="both"/>
        <w:rPr>
          <w:b/>
          <w:i/>
        </w:rPr>
      </w:pPr>
    </w:p>
    <w:p w:rsidR="005329F4" w:rsidRPr="00E6357A" w:rsidRDefault="005329F4" w:rsidP="0062360B">
      <w:pPr>
        <w:ind w:left="284" w:firstLine="567"/>
        <w:jc w:val="both"/>
        <w:rPr>
          <w:b/>
          <w:i/>
        </w:rPr>
      </w:pPr>
      <w:r w:rsidRPr="00E6357A">
        <w:rPr>
          <w:b/>
          <w:i/>
        </w:rPr>
        <w:t>Дополнительная:</w:t>
      </w:r>
    </w:p>
    <w:p w:rsidR="005329F4" w:rsidRPr="00192AB9" w:rsidRDefault="005329F4" w:rsidP="00965E69">
      <w:pPr>
        <w:widowControl w:val="0"/>
        <w:numPr>
          <w:ilvl w:val="0"/>
          <w:numId w:val="17"/>
        </w:numPr>
        <w:shd w:val="clear" w:color="auto" w:fill="FFFFFF"/>
        <w:tabs>
          <w:tab w:val="left" w:pos="355"/>
        </w:tabs>
        <w:autoSpaceDE w:val="0"/>
        <w:autoSpaceDN w:val="0"/>
        <w:adjustRightInd w:val="0"/>
        <w:ind w:firstLine="567"/>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5329F4" w:rsidRPr="00192AB9" w:rsidRDefault="005329F4" w:rsidP="00965E69">
      <w:pPr>
        <w:widowControl w:val="0"/>
        <w:numPr>
          <w:ilvl w:val="0"/>
          <w:numId w:val="17"/>
        </w:numPr>
        <w:shd w:val="clear" w:color="auto" w:fill="FFFFFF"/>
        <w:tabs>
          <w:tab w:val="left" w:pos="355"/>
        </w:tabs>
        <w:autoSpaceDE w:val="0"/>
        <w:autoSpaceDN w:val="0"/>
        <w:adjustRightInd w:val="0"/>
        <w:ind w:firstLine="567"/>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5329F4" w:rsidRPr="00192AB9" w:rsidRDefault="005329F4" w:rsidP="00965E69">
      <w:pPr>
        <w:widowControl w:val="0"/>
        <w:numPr>
          <w:ilvl w:val="0"/>
          <w:numId w:val="17"/>
        </w:numPr>
        <w:shd w:val="clear" w:color="auto" w:fill="FFFFFF"/>
        <w:tabs>
          <w:tab w:val="left" w:pos="355"/>
        </w:tabs>
        <w:autoSpaceDE w:val="0"/>
        <w:autoSpaceDN w:val="0"/>
        <w:adjustRightInd w:val="0"/>
        <w:ind w:firstLine="567"/>
        <w:jc w:val="both"/>
        <w:rPr>
          <w:color w:val="000000"/>
          <w:spacing w:val="-11"/>
        </w:rPr>
      </w:pPr>
      <w:r w:rsidRPr="00192AB9">
        <w:rPr>
          <w:color w:val="000000"/>
        </w:rPr>
        <w:t>Бауэрсокс Д. Дж., Клосс Д. Дж. Логистика</w:t>
      </w:r>
      <w:r>
        <w:rPr>
          <w:color w:val="000000"/>
        </w:rPr>
        <w:t>: интегрированная цепь пост</w:t>
      </w:r>
      <w:r>
        <w:rPr>
          <w:color w:val="000000"/>
        </w:rPr>
        <w:t>а</w:t>
      </w:r>
      <w:r>
        <w:rPr>
          <w:color w:val="000000"/>
        </w:rPr>
        <w:t>вок</w:t>
      </w:r>
      <w:r w:rsidRPr="00192AB9">
        <w:rPr>
          <w:color w:val="000000"/>
        </w:rPr>
        <w:t>/</w:t>
      </w:r>
      <w:r w:rsidRPr="00192AB9">
        <w:rPr>
          <w:color w:val="000000"/>
          <w:spacing w:val="1"/>
        </w:rPr>
        <w:t>Пер. с англ. - М.: Олимп-Бизнес, 2001.</w:t>
      </w:r>
    </w:p>
    <w:p w:rsidR="005329F4" w:rsidRPr="00192AB9" w:rsidRDefault="005329F4" w:rsidP="00965E69">
      <w:pPr>
        <w:widowControl w:val="0"/>
        <w:numPr>
          <w:ilvl w:val="0"/>
          <w:numId w:val="17"/>
        </w:numPr>
        <w:shd w:val="clear" w:color="auto" w:fill="FFFFFF"/>
        <w:tabs>
          <w:tab w:val="left" w:pos="355"/>
        </w:tabs>
        <w:autoSpaceDE w:val="0"/>
        <w:autoSpaceDN w:val="0"/>
        <w:adjustRightInd w:val="0"/>
        <w:ind w:firstLine="567"/>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5329F4" w:rsidRPr="00192AB9" w:rsidRDefault="005329F4" w:rsidP="00965E69">
      <w:pPr>
        <w:widowControl w:val="0"/>
        <w:numPr>
          <w:ilvl w:val="0"/>
          <w:numId w:val="17"/>
        </w:numPr>
        <w:shd w:val="clear" w:color="auto" w:fill="FFFFFF"/>
        <w:tabs>
          <w:tab w:val="left" w:pos="355"/>
        </w:tabs>
        <w:autoSpaceDE w:val="0"/>
        <w:autoSpaceDN w:val="0"/>
        <w:adjustRightInd w:val="0"/>
        <w:ind w:firstLine="567"/>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5329F4" w:rsidRPr="00192AB9" w:rsidRDefault="005329F4" w:rsidP="00965E69">
      <w:pPr>
        <w:widowControl w:val="0"/>
        <w:numPr>
          <w:ilvl w:val="0"/>
          <w:numId w:val="17"/>
        </w:numPr>
        <w:shd w:val="clear" w:color="auto" w:fill="FFFFFF"/>
        <w:tabs>
          <w:tab w:val="left" w:pos="355"/>
        </w:tabs>
        <w:autoSpaceDE w:val="0"/>
        <w:autoSpaceDN w:val="0"/>
        <w:adjustRightInd w:val="0"/>
        <w:ind w:firstLine="567"/>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w:t>
      </w:r>
      <w:r w:rsidRPr="00192AB9">
        <w:rPr>
          <w:color w:val="000000"/>
          <w:spacing w:val="3"/>
        </w:rPr>
        <w:t>о</w:t>
      </w:r>
      <w:r w:rsidRPr="00192AB9">
        <w:rPr>
          <w:color w:val="000000"/>
          <w:spacing w:val="2"/>
        </w:rPr>
        <w:t xml:space="preserve">лаева Д.С. и др. - М.: АНКИЛ, 1998. </w:t>
      </w:r>
    </w:p>
    <w:p w:rsidR="005329F4" w:rsidRPr="00192AB9" w:rsidRDefault="005329F4" w:rsidP="00965E69">
      <w:pPr>
        <w:widowControl w:val="0"/>
        <w:numPr>
          <w:ilvl w:val="0"/>
          <w:numId w:val="17"/>
        </w:numPr>
        <w:shd w:val="clear" w:color="auto" w:fill="FFFFFF"/>
        <w:tabs>
          <w:tab w:val="left" w:pos="355"/>
        </w:tabs>
        <w:autoSpaceDE w:val="0"/>
        <w:autoSpaceDN w:val="0"/>
        <w:adjustRightInd w:val="0"/>
        <w:ind w:firstLine="567"/>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5329F4" w:rsidRPr="00192AB9" w:rsidRDefault="005329F4" w:rsidP="00965E69">
      <w:pPr>
        <w:widowControl w:val="0"/>
        <w:numPr>
          <w:ilvl w:val="0"/>
          <w:numId w:val="17"/>
        </w:numPr>
        <w:shd w:val="clear" w:color="auto" w:fill="FFFFFF"/>
        <w:tabs>
          <w:tab w:val="left" w:pos="355"/>
        </w:tabs>
        <w:autoSpaceDE w:val="0"/>
        <w:autoSpaceDN w:val="0"/>
        <w:adjustRightInd w:val="0"/>
        <w:ind w:firstLine="567"/>
        <w:jc w:val="both"/>
        <w:rPr>
          <w:color w:val="000000"/>
          <w:spacing w:val="-11"/>
        </w:rPr>
      </w:pPr>
      <w:r w:rsidRPr="00192AB9">
        <w:rPr>
          <w:color w:val="000000"/>
          <w:spacing w:val="5"/>
        </w:rPr>
        <w:t>Гордон М.П., Карнаухов С.Б. Логистика товародвижения. - 2-е изд., пер</w:t>
      </w:r>
      <w:r w:rsidRPr="00192AB9">
        <w:rPr>
          <w:color w:val="000000"/>
          <w:spacing w:val="5"/>
        </w:rPr>
        <w:t>е</w:t>
      </w:r>
      <w:r w:rsidRPr="00192AB9">
        <w:rPr>
          <w:color w:val="000000"/>
          <w:spacing w:val="3"/>
        </w:rPr>
        <w:t xml:space="preserve">раб., доп. - М.: Центр экономики и маркетинга, 2001. </w:t>
      </w:r>
    </w:p>
    <w:p w:rsidR="005329F4" w:rsidRPr="00192AB9" w:rsidRDefault="005329F4" w:rsidP="00965E69">
      <w:pPr>
        <w:widowControl w:val="0"/>
        <w:numPr>
          <w:ilvl w:val="0"/>
          <w:numId w:val="17"/>
        </w:numPr>
        <w:shd w:val="clear" w:color="auto" w:fill="FFFFFF"/>
        <w:tabs>
          <w:tab w:val="left" w:pos="355"/>
        </w:tabs>
        <w:autoSpaceDE w:val="0"/>
        <w:autoSpaceDN w:val="0"/>
        <w:adjustRightInd w:val="0"/>
        <w:ind w:firstLine="567"/>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2D7C6B" w:rsidRPr="001136E3" w:rsidRDefault="002D7C6B" w:rsidP="002D7C6B">
      <w:pPr>
        <w:jc w:val="center"/>
      </w:pPr>
      <w:r w:rsidRPr="000156AF">
        <w:t>КОНТРОЛЬ</w:t>
      </w:r>
      <w:r>
        <w:t xml:space="preserve"> ЗНАНИЙ ПО ТЕМЕ</w:t>
      </w:r>
      <w:r w:rsidRPr="000156AF">
        <w:t>:</w:t>
      </w:r>
    </w:p>
    <w:p w:rsidR="002D7C6B" w:rsidRPr="00F8733F" w:rsidRDefault="002D7C6B" w:rsidP="00F8733F">
      <w:pPr>
        <w:ind w:firstLine="567"/>
        <w:jc w:val="center"/>
        <w:rPr>
          <w:color w:val="C00000"/>
        </w:rPr>
      </w:pPr>
      <w:r w:rsidRPr="002D7C6B">
        <w:t>СИСТЕМА СБЫТА ФАРМАЦЕВТИЧЕСКОЙ ПРОДУКЦИИ. ОСОБЕННОСТИ ОПТОВОЙ ТОРГОВЛИ ЛЕКАРСТВЕННЫМИ СРЕДСТВАМИ.</w:t>
      </w:r>
    </w:p>
    <w:p w:rsidR="002D7C6B" w:rsidRDefault="002D7C6B" w:rsidP="002D7C6B">
      <w:pPr>
        <w:ind w:firstLine="567"/>
        <w:jc w:val="center"/>
        <w:rPr>
          <w:b/>
        </w:rPr>
      </w:pPr>
    </w:p>
    <w:p w:rsidR="002D7C6B" w:rsidRDefault="002D7C6B" w:rsidP="00F8733F">
      <w:pPr>
        <w:ind w:firstLine="567"/>
        <w:jc w:val="center"/>
        <w:rPr>
          <w:b/>
          <w:lang w:val="kk-KZ"/>
        </w:rPr>
      </w:pPr>
      <w:r>
        <w:rPr>
          <w:b/>
        </w:rPr>
        <w:lastRenderedPageBreak/>
        <w:t>Карта №1</w:t>
      </w:r>
    </w:p>
    <w:p w:rsidR="002D7C6B" w:rsidRPr="001B2D4F" w:rsidRDefault="002D7C6B" w:rsidP="002D7C6B">
      <w:pPr>
        <w:ind w:firstLine="567"/>
        <w:jc w:val="center"/>
        <w:rPr>
          <w:b/>
          <w:lang w:val="kk-KZ"/>
        </w:rPr>
      </w:pPr>
    </w:p>
    <w:p w:rsidR="002D7C6B" w:rsidRDefault="002D7C6B" w:rsidP="00965E69">
      <w:pPr>
        <w:numPr>
          <w:ilvl w:val="0"/>
          <w:numId w:val="420"/>
        </w:numPr>
        <w:jc w:val="both"/>
      </w:pPr>
      <w:r>
        <w:t>Объяснить сущность системы сбыта лекарственных средств.</w:t>
      </w:r>
    </w:p>
    <w:p w:rsidR="002D7C6B" w:rsidRDefault="002D7C6B" w:rsidP="00965E69">
      <w:pPr>
        <w:numPr>
          <w:ilvl w:val="0"/>
          <w:numId w:val="420"/>
        </w:numPr>
        <w:jc w:val="both"/>
      </w:pPr>
      <w:r>
        <w:t>Рассказать об особенностях фармацевтической продукции, как объекта торговли.</w:t>
      </w:r>
    </w:p>
    <w:p w:rsidR="002D7C6B" w:rsidRPr="003942F7" w:rsidRDefault="002D7C6B" w:rsidP="002D7C6B">
      <w:pPr>
        <w:ind w:firstLine="273"/>
        <w:jc w:val="both"/>
      </w:pPr>
    </w:p>
    <w:p w:rsidR="002D7C6B" w:rsidRPr="003942F7" w:rsidRDefault="002D7C6B" w:rsidP="002D7C6B">
      <w:pPr>
        <w:ind w:firstLine="273"/>
        <w:jc w:val="center"/>
        <w:rPr>
          <w:b/>
          <w:lang w:val="kk-KZ"/>
        </w:rPr>
      </w:pPr>
      <w:r w:rsidRPr="003942F7">
        <w:rPr>
          <w:b/>
        </w:rPr>
        <w:t>Карта №2</w:t>
      </w:r>
    </w:p>
    <w:p w:rsidR="002D7C6B" w:rsidRPr="003942F7" w:rsidRDefault="002D7C6B" w:rsidP="002D7C6B">
      <w:pPr>
        <w:ind w:firstLine="273"/>
        <w:jc w:val="center"/>
        <w:rPr>
          <w:b/>
          <w:lang w:val="kk-KZ"/>
        </w:rPr>
      </w:pPr>
    </w:p>
    <w:p w:rsidR="00F8733F" w:rsidRDefault="00F8733F" w:rsidP="00965E69">
      <w:pPr>
        <w:numPr>
          <w:ilvl w:val="0"/>
          <w:numId w:val="416"/>
        </w:numPr>
        <w:ind w:hanging="436"/>
        <w:jc w:val="both"/>
      </w:pPr>
      <w:r>
        <w:t>Перечислить основные задачи системы сбыта.</w:t>
      </w:r>
    </w:p>
    <w:p w:rsidR="00F8733F" w:rsidRDefault="00F8733F" w:rsidP="00965E69">
      <w:pPr>
        <w:numPr>
          <w:ilvl w:val="0"/>
          <w:numId w:val="416"/>
        </w:numPr>
        <w:ind w:hanging="436"/>
        <w:jc w:val="both"/>
      </w:pPr>
      <w:r>
        <w:t>Каковы основные этапы процесса сбыта на предприятии?</w:t>
      </w:r>
    </w:p>
    <w:p w:rsidR="00F8733F" w:rsidRDefault="00F8733F" w:rsidP="002D7C6B">
      <w:pPr>
        <w:ind w:firstLine="273"/>
        <w:jc w:val="center"/>
        <w:rPr>
          <w:b/>
        </w:rPr>
      </w:pPr>
    </w:p>
    <w:p w:rsidR="002D7C6B" w:rsidRPr="003942F7" w:rsidRDefault="002D7C6B" w:rsidP="002D7C6B">
      <w:pPr>
        <w:ind w:firstLine="273"/>
        <w:jc w:val="center"/>
        <w:rPr>
          <w:b/>
        </w:rPr>
      </w:pPr>
      <w:r w:rsidRPr="003942F7">
        <w:rPr>
          <w:b/>
        </w:rPr>
        <w:t>Карта №3</w:t>
      </w:r>
    </w:p>
    <w:p w:rsidR="002D7C6B" w:rsidRPr="003942F7" w:rsidRDefault="002D7C6B" w:rsidP="002D7C6B">
      <w:pPr>
        <w:ind w:firstLine="273"/>
        <w:jc w:val="center"/>
      </w:pPr>
    </w:p>
    <w:p w:rsidR="00F8733F" w:rsidRDefault="00F8733F" w:rsidP="00965E69">
      <w:pPr>
        <w:numPr>
          <w:ilvl w:val="0"/>
          <w:numId w:val="417"/>
        </w:numPr>
        <w:tabs>
          <w:tab w:val="clear" w:pos="720"/>
        </w:tabs>
        <w:jc w:val="both"/>
      </w:pPr>
      <w:r>
        <w:t>Объяснить сущность системы сбыта лекарственных средств.</w:t>
      </w:r>
    </w:p>
    <w:p w:rsidR="00F8733F" w:rsidRDefault="00F8733F" w:rsidP="00965E69">
      <w:pPr>
        <w:numPr>
          <w:ilvl w:val="0"/>
          <w:numId w:val="417"/>
        </w:numPr>
        <w:tabs>
          <w:tab w:val="clear" w:pos="720"/>
        </w:tabs>
        <w:jc w:val="both"/>
      </w:pPr>
      <w:r>
        <w:t>Перечислить основные задачи системы сбыта.</w:t>
      </w:r>
    </w:p>
    <w:p w:rsidR="002D7C6B" w:rsidRPr="003942F7" w:rsidRDefault="002D7C6B" w:rsidP="002D7C6B">
      <w:pPr>
        <w:ind w:firstLine="273"/>
        <w:jc w:val="center"/>
        <w:rPr>
          <w:b/>
        </w:rPr>
      </w:pPr>
    </w:p>
    <w:p w:rsidR="002D7C6B" w:rsidRPr="003942F7" w:rsidRDefault="002D7C6B" w:rsidP="002D7C6B">
      <w:pPr>
        <w:ind w:firstLine="273"/>
        <w:jc w:val="center"/>
        <w:rPr>
          <w:b/>
          <w:lang w:val="kk-KZ"/>
        </w:rPr>
      </w:pPr>
      <w:r w:rsidRPr="003942F7">
        <w:rPr>
          <w:b/>
        </w:rPr>
        <w:t>Карта №4</w:t>
      </w:r>
    </w:p>
    <w:p w:rsidR="002D7C6B" w:rsidRPr="003942F7" w:rsidRDefault="002D7C6B" w:rsidP="002D7C6B">
      <w:pPr>
        <w:ind w:firstLine="273"/>
        <w:jc w:val="center"/>
        <w:rPr>
          <w:b/>
          <w:lang w:val="kk-KZ"/>
        </w:rPr>
      </w:pPr>
    </w:p>
    <w:p w:rsidR="00F8733F" w:rsidRDefault="00F8733F" w:rsidP="00965E69">
      <w:pPr>
        <w:numPr>
          <w:ilvl w:val="0"/>
          <w:numId w:val="418"/>
        </w:numPr>
        <w:ind w:hanging="436"/>
        <w:jc w:val="both"/>
      </w:pPr>
      <w:r>
        <w:t>Перечислить основные задачи системы сбыта.</w:t>
      </w:r>
    </w:p>
    <w:p w:rsidR="00F8733F" w:rsidRDefault="00F8733F" w:rsidP="00965E69">
      <w:pPr>
        <w:numPr>
          <w:ilvl w:val="0"/>
          <w:numId w:val="418"/>
        </w:numPr>
        <w:ind w:hanging="436"/>
        <w:jc w:val="both"/>
      </w:pPr>
      <w:r>
        <w:t>Охарактеризовать систему сбыта фармацевтической продукции.</w:t>
      </w:r>
    </w:p>
    <w:p w:rsidR="002D7C6B" w:rsidRPr="003942F7" w:rsidRDefault="002D7C6B" w:rsidP="002D7C6B">
      <w:pPr>
        <w:ind w:firstLine="273"/>
      </w:pPr>
    </w:p>
    <w:p w:rsidR="002D7C6B" w:rsidRPr="003942F7" w:rsidRDefault="002D7C6B" w:rsidP="002D7C6B">
      <w:pPr>
        <w:ind w:firstLine="273"/>
        <w:jc w:val="center"/>
        <w:rPr>
          <w:b/>
          <w:lang w:val="kk-KZ"/>
        </w:rPr>
      </w:pPr>
      <w:r w:rsidRPr="003942F7">
        <w:rPr>
          <w:b/>
        </w:rPr>
        <w:t>Карта №5</w:t>
      </w:r>
    </w:p>
    <w:p w:rsidR="002D7C6B" w:rsidRPr="003942F7" w:rsidRDefault="002D7C6B" w:rsidP="002D7C6B">
      <w:pPr>
        <w:ind w:firstLine="273"/>
        <w:jc w:val="center"/>
        <w:rPr>
          <w:b/>
          <w:lang w:val="kk-KZ"/>
        </w:rPr>
      </w:pPr>
    </w:p>
    <w:p w:rsidR="00F8733F" w:rsidRDefault="00F8733F" w:rsidP="00965E69">
      <w:pPr>
        <w:numPr>
          <w:ilvl w:val="0"/>
          <w:numId w:val="419"/>
        </w:numPr>
        <w:jc w:val="both"/>
      </w:pPr>
      <w:r>
        <w:t>Объяснить сущность системы сбыта лекарственных средств.</w:t>
      </w:r>
    </w:p>
    <w:p w:rsidR="00F8733F" w:rsidRDefault="00F8733F" w:rsidP="00965E69">
      <w:pPr>
        <w:numPr>
          <w:ilvl w:val="0"/>
          <w:numId w:val="419"/>
        </w:numPr>
        <w:jc w:val="both"/>
      </w:pPr>
      <w:r>
        <w:t>Охарактеризовать систему сбыта фармацевтической продукции.</w:t>
      </w:r>
    </w:p>
    <w:p w:rsidR="00F8733F" w:rsidRDefault="00F8733F" w:rsidP="00F8733F">
      <w:pPr>
        <w:ind w:firstLine="567"/>
        <w:jc w:val="center"/>
        <w:rPr>
          <w:b/>
        </w:rPr>
      </w:pPr>
    </w:p>
    <w:p w:rsidR="00F8733F" w:rsidRDefault="00F8733F" w:rsidP="00F8733F">
      <w:pPr>
        <w:ind w:firstLine="567"/>
        <w:jc w:val="center"/>
        <w:rPr>
          <w:b/>
          <w:lang w:val="kk-KZ"/>
        </w:rPr>
      </w:pPr>
      <w:r>
        <w:rPr>
          <w:b/>
        </w:rPr>
        <w:t>Карта №6</w:t>
      </w:r>
    </w:p>
    <w:p w:rsidR="00F8733F" w:rsidRPr="001B2D4F" w:rsidRDefault="00F8733F" w:rsidP="00F8733F">
      <w:pPr>
        <w:ind w:firstLine="567"/>
        <w:jc w:val="center"/>
        <w:rPr>
          <w:b/>
          <w:lang w:val="kk-KZ"/>
        </w:rPr>
      </w:pPr>
    </w:p>
    <w:p w:rsidR="00F8733F" w:rsidRDefault="00F8733F" w:rsidP="00965E69">
      <w:pPr>
        <w:numPr>
          <w:ilvl w:val="0"/>
          <w:numId w:val="425"/>
        </w:numPr>
        <w:jc w:val="both"/>
      </w:pPr>
      <w:r>
        <w:t>Объяснить сущность системы сбыта лекарственных средств.</w:t>
      </w:r>
    </w:p>
    <w:p w:rsidR="00F8733F" w:rsidRDefault="00F8733F" w:rsidP="00965E69">
      <w:pPr>
        <w:numPr>
          <w:ilvl w:val="0"/>
          <w:numId w:val="425"/>
        </w:numPr>
        <w:jc w:val="both"/>
      </w:pPr>
      <w:r>
        <w:t>Рассказать об особенностях фармацевтической продукции, как объекта торговли.</w:t>
      </w:r>
    </w:p>
    <w:p w:rsidR="00F8733F" w:rsidRPr="003942F7" w:rsidRDefault="00F8733F" w:rsidP="00F8733F">
      <w:pPr>
        <w:ind w:firstLine="273"/>
        <w:jc w:val="both"/>
      </w:pPr>
    </w:p>
    <w:p w:rsidR="00F8733F" w:rsidRPr="003942F7" w:rsidRDefault="00F8733F" w:rsidP="00F8733F">
      <w:pPr>
        <w:ind w:firstLine="273"/>
        <w:jc w:val="center"/>
        <w:rPr>
          <w:b/>
          <w:lang w:val="kk-KZ"/>
        </w:rPr>
      </w:pPr>
      <w:r>
        <w:rPr>
          <w:b/>
        </w:rPr>
        <w:t>Карта №7</w:t>
      </w:r>
    </w:p>
    <w:p w:rsidR="00F8733F" w:rsidRPr="003942F7" w:rsidRDefault="00F8733F" w:rsidP="00F8733F">
      <w:pPr>
        <w:ind w:firstLine="273"/>
        <w:jc w:val="center"/>
        <w:rPr>
          <w:b/>
          <w:lang w:val="kk-KZ"/>
        </w:rPr>
      </w:pPr>
    </w:p>
    <w:p w:rsidR="00F8733F" w:rsidRDefault="00F8733F" w:rsidP="00965E69">
      <w:pPr>
        <w:numPr>
          <w:ilvl w:val="0"/>
          <w:numId w:val="424"/>
        </w:numPr>
        <w:jc w:val="both"/>
      </w:pPr>
      <w:r>
        <w:t>Перечислить основные задачи системы сбыта.</w:t>
      </w:r>
    </w:p>
    <w:p w:rsidR="00F8733F" w:rsidRDefault="00F8733F" w:rsidP="00965E69">
      <w:pPr>
        <w:numPr>
          <w:ilvl w:val="0"/>
          <w:numId w:val="424"/>
        </w:numPr>
        <w:jc w:val="both"/>
      </w:pPr>
      <w:r>
        <w:t>Каковы основные этапы процесса сбыта на предприятии?</w:t>
      </w:r>
    </w:p>
    <w:p w:rsidR="00F8733F" w:rsidRDefault="00F8733F" w:rsidP="00F8733F">
      <w:pPr>
        <w:ind w:firstLine="273"/>
        <w:jc w:val="center"/>
        <w:rPr>
          <w:b/>
        </w:rPr>
      </w:pPr>
    </w:p>
    <w:p w:rsidR="00F8733F" w:rsidRPr="003942F7" w:rsidRDefault="00F8733F" w:rsidP="00F8733F">
      <w:pPr>
        <w:ind w:firstLine="273"/>
        <w:jc w:val="center"/>
        <w:rPr>
          <w:b/>
        </w:rPr>
      </w:pPr>
      <w:r>
        <w:rPr>
          <w:b/>
        </w:rPr>
        <w:t>Карта №8</w:t>
      </w:r>
    </w:p>
    <w:p w:rsidR="00F8733F" w:rsidRPr="003942F7" w:rsidRDefault="00F8733F" w:rsidP="00F8733F">
      <w:pPr>
        <w:ind w:firstLine="273"/>
        <w:jc w:val="center"/>
      </w:pPr>
    </w:p>
    <w:p w:rsidR="00F8733F" w:rsidRDefault="00F8733F" w:rsidP="00965E69">
      <w:pPr>
        <w:numPr>
          <w:ilvl w:val="0"/>
          <w:numId w:val="423"/>
        </w:numPr>
        <w:jc w:val="both"/>
      </w:pPr>
      <w:r>
        <w:t>Объяснить сущность системы сбыта лекарственных средств.</w:t>
      </w:r>
    </w:p>
    <w:p w:rsidR="00F8733F" w:rsidRDefault="00F8733F" w:rsidP="00965E69">
      <w:pPr>
        <w:numPr>
          <w:ilvl w:val="0"/>
          <w:numId w:val="423"/>
        </w:numPr>
        <w:jc w:val="both"/>
      </w:pPr>
      <w:r>
        <w:t>Перечислить основные задачи системы сбыта.</w:t>
      </w:r>
    </w:p>
    <w:p w:rsidR="00F8733F" w:rsidRPr="003942F7" w:rsidRDefault="00F8733F" w:rsidP="00F8733F">
      <w:pPr>
        <w:ind w:firstLine="273"/>
        <w:jc w:val="center"/>
        <w:rPr>
          <w:b/>
        </w:rPr>
      </w:pPr>
    </w:p>
    <w:p w:rsidR="00F8733F" w:rsidRPr="003942F7" w:rsidRDefault="00F8733F" w:rsidP="00F8733F">
      <w:pPr>
        <w:ind w:firstLine="273"/>
        <w:jc w:val="center"/>
        <w:rPr>
          <w:b/>
          <w:lang w:val="kk-KZ"/>
        </w:rPr>
      </w:pPr>
      <w:r>
        <w:rPr>
          <w:b/>
        </w:rPr>
        <w:t>Карта №9</w:t>
      </w:r>
    </w:p>
    <w:p w:rsidR="00F8733F" w:rsidRPr="003942F7" w:rsidRDefault="00F8733F" w:rsidP="00F8733F">
      <w:pPr>
        <w:ind w:firstLine="273"/>
        <w:jc w:val="center"/>
        <w:rPr>
          <w:b/>
          <w:lang w:val="kk-KZ"/>
        </w:rPr>
      </w:pPr>
    </w:p>
    <w:p w:rsidR="00F8733F" w:rsidRDefault="00F8733F" w:rsidP="00965E69">
      <w:pPr>
        <w:numPr>
          <w:ilvl w:val="0"/>
          <w:numId w:val="422"/>
        </w:numPr>
        <w:jc w:val="both"/>
      </w:pPr>
      <w:r>
        <w:t>Перечислить основные задачи системы сбыта.</w:t>
      </w:r>
    </w:p>
    <w:p w:rsidR="00F8733F" w:rsidRDefault="00F8733F" w:rsidP="00965E69">
      <w:pPr>
        <w:numPr>
          <w:ilvl w:val="0"/>
          <w:numId w:val="422"/>
        </w:numPr>
        <w:jc w:val="both"/>
      </w:pPr>
      <w:r>
        <w:t>Охарактеризовать систему сбыта фармацевтической продукции.</w:t>
      </w:r>
    </w:p>
    <w:p w:rsidR="00F8733F" w:rsidRPr="003942F7" w:rsidRDefault="00F8733F" w:rsidP="00F8733F">
      <w:pPr>
        <w:ind w:firstLine="273"/>
      </w:pPr>
    </w:p>
    <w:p w:rsidR="00F8733F" w:rsidRPr="003942F7" w:rsidRDefault="00F8733F" w:rsidP="00F8733F">
      <w:pPr>
        <w:ind w:firstLine="273"/>
        <w:jc w:val="center"/>
        <w:rPr>
          <w:b/>
          <w:lang w:val="kk-KZ"/>
        </w:rPr>
      </w:pPr>
      <w:r>
        <w:rPr>
          <w:b/>
        </w:rPr>
        <w:t>Карта №10</w:t>
      </w:r>
    </w:p>
    <w:p w:rsidR="00F8733F" w:rsidRPr="003942F7" w:rsidRDefault="00F8733F" w:rsidP="00F8733F">
      <w:pPr>
        <w:ind w:firstLine="273"/>
        <w:jc w:val="center"/>
        <w:rPr>
          <w:b/>
          <w:lang w:val="kk-KZ"/>
        </w:rPr>
      </w:pPr>
    </w:p>
    <w:p w:rsidR="00F8733F" w:rsidRDefault="00F8733F" w:rsidP="00965E69">
      <w:pPr>
        <w:numPr>
          <w:ilvl w:val="0"/>
          <w:numId w:val="421"/>
        </w:numPr>
        <w:jc w:val="both"/>
      </w:pPr>
      <w:r>
        <w:lastRenderedPageBreak/>
        <w:t>Объяснить сущность системы сбыта лекарственных средств.</w:t>
      </w:r>
    </w:p>
    <w:p w:rsidR="00F8733F" w:rsidRDefault="00F8733F" w:rsidP="00965E69">
      <w:pPr>
        <w:numPr>
          <w:ilvl w:val="0"/>
          <w:numId w:val="421"/>
        </w:numPr>
        <w:jc w:val="both"/>
      </w:pPr>
      <w:r>
        <w:t>Охарактеризовать систему сбыта фармацевтической продукции.</w:t>
      </w:r>
    </w:p>
    <w:p w:rsidR="00F8733F" w:rsidRDefault="00F8733F" w:rsidP="00F8733F">
      <w:pPr>
        <w:ind w:left="1287"/>
        <w:jc w:val="both"/>
      </w:pPr>
    </w:p>
    <w:p w:rsidR="005329F4" w:rsidRDefault="005329F4" w:rsidP="0062360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EF401A" w:rsidRDefault="00EF401A" w:rsidP="002D7C6B">
      <w:pPr>
        <w:pStyle w:val="ListParagraph1"/>
        <w:ind w:left="0" w:firstLine="567"/>
        <w:jc w:val="both"/>
        <w:rPr>
          <w:b/>
        </w:rPr>
      </w:pPr>
    </w:p>
    <w:p w:rsidR="002D7C6B" w:rsidRDefault="002D7C6B" w:rsidP="002D7C6B">
      <w:pPr>
        <w:pStyle w:val="ListParagraph1"/>
        <w:ind w:left="0" w:firstLine="567"/>
        <w:jc w:val="both"/>
      </w:pPr>
      <w:r w:rsidRPr="00105B6B">
        <w:rPr>
          <w:b/>
        </w:rPr>
        <w:lastRenderedPageBreak/>
        <w:t xml:space="preserve">ТЕМА  – </w:t>
      </w:r>
      <w:r>
        <w:rPr>
          <w:b/>
        </w:rPr>
        <w:t xml:space="preserve"> </w:t>
      </w:r>
      <w:r w:rsidRPr="00105B6B">
        <w:rPr>
          <w:b/>
        </w:rPr>
        <w:t xml:space="preserve">РУБЕЖНЫЙ КОНТРОЛЬ </w:t>
      </w:r>
      <w:r>
        <w:rPr>
          <w:b/>
        </w:rPr>
        <w:t>№1</w:t>
      </w:r>
    </w:p>
    <w:p w:rsidR="002D7C6B" w:rsidRDefault="002D7C6B" w:rsidP="002D7C6B">
      <w:pPr>
        <w:pStyle w:val="ListParagraph1"/>
        <w:ind w:left="0" w:firstLine="567"/>
        <w:jc w:val="both"/>
      </w:pPr>
      <w:r w:rsidRPr="00105B6B">
        <w:rPr>
          <w:b/>
        </w:rPr>
        <w:t xml:space="preserve">ЦЕЛЬ: </w:t>
      </w:r>
      <w:r w:rsidR="005329F4">
        <w:t xml:space="preserve">Проверка усвоения </w:t>
      </w:r>
      <w:r w:rsidR="0062360B">
        <w:t>студента</w:t>
      </w:r>
      <w:r w:rsidR="005329F4">
        <w:t>ми</w:t>
      </w:r>
      <w:r w:rsidR="005329F4" w:rsidRPr="00105B6B">
        <w:t xml:space="preserve"> программного материала по перечисленным темам.</w:t>
      </w:r>
    </w:p>
    <w:p w:rsidR="005329F4" w:rsidRPr="002D7C6B" w:rsidRDefault="002D7C6B" w:rsidP="002D7C6B">
      <w:pPr>
        <w:pStyle w:val="ListParagraph1"/>
        <w:ind w:left="0" w:firstLine="567"/>
        <w:jc w:val="both"/>
      </w:pPr>
      <w:r w:rsidRPr="00105B6B">
        <w:rPr>
          <w:b/>
        </w:rPr>
        <w:t xml:space="preserve">ФОРМА ПРОВЕДЕНИЯ: </w:t>
      </w:r>
      <w:r w:rsidR="005329F4" w:rsidRPr="00105B6B">
        <w:t>консультации преподавателя, презентации тем рефератов, сам</w:t>
      </w:r>
      <w:r w:rsidR="005329F4" w:rsidRPr="00105B6B">
        <w:t>о</w:t>
      </w:r>
      <w:r w:rsidR="005329F4" w:rsidRPr="00105B6B">
        <w:t>стоятельное изучение студентами тем дисциплины</w:t>
      </w:r>
      <w:r w:rsidR="005329F4">
        <w:t>.</w:t>
      </w:r>
      <w:r w:rsidR="005329F4" w:rsidRPr="00105B6B">
        <w:t xml:space="preserve"> Контроль по вариантам вопросов</w:t>
      </w:r>
      <w:r w:rsidR="005329F4">
        <w:t>.</w:t>
      </w:r>
    </w:p>
    <w:p w:rsidR="005329F4" w:rsidRDefault="002D7C6B" w:rsidP="0062360B">
      <w:pPr>
        <w:ind w:firstLine="567"/>
        <w:jc w:val="both"/>
        <w:rPr>
          <w:lang w:val="kk-KZ"/>
        </w:rPr>
      </w:pPr>
      <w:r w:rsidRPr="00105B6B">
        <w:rPr>
          <w:b/>
        </w:rPr>
        <w:t>КОНТРОЛЬНЫЕ ВОПРОСЫ</w:t>
      </w:r>
      <w:r>
        <w:rPr>
          <w:b/>
        </w:rPr>
        <w:t>:</w:t>
      </w:r>
    </w:p>
    <w:p w:rsidR="005329F4" w:rsidRPr="00FC1048" w:rsidRDefault="005329F4" w:rsidP="0062360B">
      <w:pPr>
        <w:ind w:firstLine="567"/>
        <w:jc w:val="both"/>
        <w:rPr>
          <w:b/>
        </w:rPr>
      </w:pPr>
      <w:r>
        <w:rPr>
          <w:b/>
        </w:rPr>
        <w:t xml:space="preserve">Вариант </w:t>
      </w:r>
      <w:r w:rsidRPr="00FC1048">
        <w:rPr>
          <w:b/>
        </w:rPr>
        <w:t>1</w:t>
      </w:r>
    </w:p>
    <w:p w:rsidR="005329F4" w:rsidRDefault="005329F4" w:rsidP="00965E69">
      <w:pPr>
        <w:numPr>
          <w:ilvl w:val="0"/>
          <w:numId w:val="37"/>
        </w:numPr>
        <w:tabs>
          <w:tab w:val="left" w:pos="993"/>
        </w:tabs>
        <w:ind w:left="1134" w:firstLine="0"/>
        <w:jc w:val="both"/>
      </w:pPr>
      <w:r>
        <w:t>Особенности системного подхода при формировании логистических систем.</w:t>
      </w:r>
    </w:p>
    <w:p w:rsidR="005329F4" w:rsidRDefault="005329F4" w:rsidP="00965E69">
      <w:pPr>
        <w:numPr>
          <w:ilvl w:val="0"/>
          <w:numId w:val="37"/>
        </w:numPr>
        <w:tabs>
          <w:tab w:val="left" w:pos="993"/>
        </w:tabs>
        <w:ind w:left="1134" w:firstLine="0"/>
        <w:jc w:val="both"/>
      </w:pPr>
      <w:r>
        <w:t>Затраты на обработку заказа.</w:t>
      </w:r>
    </w:p>
    <w:p w:rsidR="005329F4" w:rsidRDefault="002D7C6B" w:rsidP="002D7C6B">
      <w:pPr>
        <w:tabs>
          <w:tab w:val="left" w:pos="993"/>
        </w:tabs>
        <w:ind w:left="1134"/>
        <w:jc w:val="both"/>
      </w:pPr>
      <w:r>
        <w:t xml:space="preserve">3.  </w:t>
      </w:r>
      <w:r w:rsidR="005329F4">
        <w:t>Основные виды затрат, связанных с отсутствием запасов.</w:t>
      </w:r>
    </w:p>
    <w:p w:rsidR="005329F4" w:rsidRDefault="005329F4" w:rsidP="002D7C6B">
      <w:pPr>
        <w:tabs>
          <w:tab w:val="left" w:pos="993"/>
        </w:tabs>
        <w:ind w:left="1134"/>
        <w:jc w:val="both"/>
        <w:rPr>
          <w:b/>
        </w:rPr>
      </w:pPr>
    </w:p>
    <w:p w:rsidR="005329F4" w:rsidRPr="00FC1048" w:rsidRDefault="005329F4" w:rsidP="0062360B">
      <w:pPr>
        <w:ind w:firstLine="567"/>
        <w:jc w:val="both"/>
        <w:rPr>
          <w:b/>
        </w:rPr>
      </w:pPr>
      <w:r>
        <w:rPr>
          <w:b/>
        </w:rPr>
        <w:t xml:space="preserve">Вариант </w:t>
      </w:r>
      <w:r w:rsidRPr="00FC1048">
        <w:rPr>
          <w:b/>
        </w:rPr>
        <w:t>2</w:t>
      </w:r>
    </w:p>
    <w:p w:rsidR="005329F4" w:rsidRDefault="005329F4" w:rsidP="00965E69">
      <w:pPr>
        <w:numPr>
          <w:ilvl w:val="0"/>
          <w:numId w:val="38"/>
        </w:numPr>
        <w:ind w:left="426" w:firstLine="567"/>
        <w:jc w:val="both"/>
      </w:pPr>
      <w:r>
        <w:t>Виды логистических систем.</w:t>
      </w:r>
    </w:p>
    <w:p w:rsidR="005329F4" w:rsidRDefault="005329F4" w:rsidP="00965E69">
      <w:pPr>
        <w:numPr>
          <w:ilvl w:val="0"/>
          <w:numId w:val="38"/>
        </w:numPr>
        <w:ind w:left="426" w:firstLine="567"/>
        <w:jc w:val="both"/>
      </w:pPr>
      <w:r>
        <w:t>Характеристика информационной логистики.</w:t>
      </w:r>
    </w:p>
    <w:p w:rsidR="005329F4" w:rsidRDefault="00190473" w:rsidP="00965E69">
      <w:pPr>
        <w:numPr>
          <w:ilvl w:val="0"/>
          <w:numId w:val="38"/>
        </w:numPr>
        <w:ind w:left="426" w:firstLine="567"/>
        <w:jc w:val="both"/>
      </w:pPr>
      <w:r>
        <w:t>Организаци</w:t>
      </w:r>
      <w:r w:rsidR="005329F4">
        <w:t>я сервисного обслуживания в аптечных складах.</w:t>
      </w:r>
    </w:p>
    <w:p w:rsidR="005329F4" w:rsidRDefault="005329F4" w:rsidP="0062360B">
      <w:pPr>
        <w:ind w:left="426" w:firstLine="567"/>
        <w:jc w:val="both"/>
      </w:pPr>
    </w:p>
    <w:p w:rsidR="005329F4" w:rsidRPr="00FC1048" w:rsidRDefault="005329F4" w:rsidP="0062360B">
      <w:pPr>
        <w:ind w:firstLine="567"/>
        <w:jc w:val="both"/>
        <w:rPr>
          <w:b/>
        </w:rPr>
      </w:pPr>
      <w:r>
        <w:rPr>
          <w:b/>
        </w:rPr>
        <w:t xml:space="preserve">Вариант </w:t>
      </w:r>
      <w:r w:rsidRPr="00FC1048">
        <w:rPr>
          <w:b/>
        </w:rPr>
        <w:t>3</w:t>
      </w:r>
    </w:p>
    <w:p w:rsidR="005329F4" w:rsidRDefault="005329F4" w:rsidP="00965E69">
      <w:pPr>
        <w:numPr>
          <w:ilvl w:val="0"/>
          <w:numId w:val="39"/>
        </w:numPr>
        <w:ind w:left="426" w:firstLine="567"/>
        <w:jc w:val="both"/>
      </w:pPr>
      <w:r>
        <w:t>Характеристика функциональных областей логистики.</w:t>
      </w:r>
    </w:p>
    <w:p w:rsidR="005329F4" w:rsidRDefault="005329F4" w:rsidP="00965E69">
      <w:pPr>
        <w:numPr>
          <w:ilvl w:val="0"/>
          <w:numId w:val="39"/>
        </w:numPr>
        <w:ind w:left="426" w:firstLine="567"/>
        <w:jc w:val="both"/>
      </w:pPr>
      <w:r>
        <w:t>Классификация информационных потоков.</w:t>
      </w:r>
    </w:p>
    <w:p w:rsidR="005329F4" w:rsidRDefault="005329F4" w:rsidP="00965E69">
      <w:pPr>
        <w:numPr>
          <w:ilvl w:val="0"/>
          <w:numId w:val="39"/>
        </w:numPr>
        <w:ind w:left="426" w:firstLine="567"/>
        <w:jc w:val="both"/>
      </w:pPr>
      <w:r>
        <w:t>Логистические центры в оптовой торговле.</w:t>
      </w:r>
    </w:p>
    <w:p w:rsidR="005329F4" w:rsidRDefault="005329F4" w:rsidP="0062360B">
      <w:pPr>
        <w:pStyle w:val="12"/>
        <w:ind w:left="426" w:firstLine="567"/>
        <w:rPr>
          <w:b/>
        </w:rPr>
      </w:pPr>
    </w:p>
    <w:p w:rsidR="005329F4" w:rsidRPr="00FC1048" w:rsidRDefault="005329F4" w:rsidP="0062360B">
      <w:pPr>
        <w:ind w:firstLine="567"/>
        <w:jc w:val="both"/>
        <w:rPr>
          <w:b/>
        </w:rPr>
      </w:pPr>
      <w:r>
        <w:rPr>
          <w:b/>
        </w:rPr>
        <w:t xml:space="preserve">Вариант </w:t>
      </w:r>
      <w:r w:rsidRPr="00FC1048">
        <w:rPr>
          <w:b/>
        </w:rPr>
        <w:t>4</w:t>
      </w:r>
    </w:p>
    <w:p w:rsidR="005329F4" w:rsidRDefault="005329F4" w:rsidP="00965E69">
      <w:pPr>
        <w:numPr>
          <w:ilvl w:val="0"/>
          <w:numId w:val="40"/>
        </w:numPr>
        <w:ind w:left="426" w:firstLine="567"/>
        <w:jc w:val="both"/>
      </w:pPr>
      <w:r>
        <w:t>Логистические центры</w:t>
      </w:r>
    </w:p>
    <w:p w:rsidR="005329F4" w:rsidRDefault="005329F4" w:rsidP="00965E69">
      <w:pPr>
        <w:numPr>
          <w:ilvl w:val="0"/>
          <w:numId w:val="40"/>
        </w:numPr>
        <w:ind w:left="426" w:firstLine="567"/>
        <w:jc w:val="both"/>
      </w:pPr>
      <w:r>
        <w:t>Понятия «маршрута движения информационного потока (документа)» и «информ</w:t>
      </w:r>
      <w:r>
        <w:t>а</w:t>
      </w:r>
      <w:r>
        <w:t>ционная готовность».</w:t>
      </w:r>
    </w:p>
    <w:p w:rsidR="005329F4" w:rsidRDefault="005329F4" w:rsidP="00965E69">
      <w:pPr>
        <w:numPr>
          <w:ilvl w:val="0"/>
          <w:numId w:val="40"/>
        </w:numPr>
        <w:ind w:left="426" w:firstLine="567"/>
        <w:jc w:val="both"/>
      </w:pPr>
      <w:r>
        <w:t>Понятие и система логистического сервиса.</w:t>
      </w:r>
    </w:p>
    <w:p w:rsidR="005329F4" w:rsidRDefault="005329F4" w:rsidP="0062360B">
      <w:pPr>
        <w:ind w:firstLine="567"/>
        <w:jc w:val="both"/>
      </w:pPr>
    </w:p>
    <w:p w:rsidR="005329F4" w:rsidRPr="00FC1048" w:rsidRDefault="005329F4" w:rsidP="0062360B">
      <w:pPr>
        <w:ind w:firstLine="567"/>
        <w:jc w:val="both"/>
        <w:rPr>
          <w:b/>
        </w:rPr>
      </w:pPr>
      <w:r>
        <w:rPr>
          <w:b/>
        </w:rPr>
        <w:t xml:space="preserve">Вариант </w:t>
      </w:r>
      <w:r w:rsidRPr="00FC1048">
        <w:rPr>
          <w:b/>
        </w:rPr>
        <w:t>5</w:t>
      </w:r>
    </w:p>
    <w:p w:rsidR="005329F4" w:rsidRDefault="005329F4" w:rsidP="00965E69">
      <w:pPr>
        <w:numPr>
          <w:ilvl w:val="0"/>
          <w:numId w:val="41"/>
        </w:numPr>
        <w:ind w:left="426" w:firstLine="567"/>
        <w:jc w:val="both"/>
      </w:pPr>
      <w:r>
        <w:t>Функции службы снабжения и требования, предъявляемые к ним.</w:t>
      </w:r>
    </w:p>
    <w:p w:rsidR="005329F4" w:rsidRPr="00230CFF" w:rsidRDefault="005329F4" w:rsidP="00965E69">
      <w:pPr>
        <w:numPr>
          <w:ilvl w:val="0"/>
          <w:numId w:val="41"/>
        </w:numPr>
        <w:ind w:left="426" w:firstLine="567"/>
        <w:jc w:val="both"/>
      </w:pPr>
      <w:r w:rsidRPr="00230CFF">
        <w:t>Информационные системы в логистике. Ключевые элементы.</w:t>
      </w:r>
    </w:p>
    <w:p w:rsidR="005329F4" w:rsidRPr="00230CFF" w:rsidRDefault="005329F4" w:rsidP="00965E69">
      <w:pPr>
        <w:numPr>
          <w:ilvl w:val="0"/>
          <w:numId w:val="41"/>
        </w:numPr>
        <w:ind w:left="426" w:firstLine="567"/>
        <w:jc w:val="both"/>
      </w:pPr>
      <w:r w:rsidRPr="00230CFF">
        <w:t>Логистические системы в розничной торговле.</w:t>
      </w:r>
    </w:p>
    <w:p w:rsidR="005329F4" w:rsidRPr="001031EA" w:rsidRDefault="005329F4" w:rsidP="0062360B">
      <w:pPr>
        <w:ind w:firstLine="567"/>
        <w:jc w:val="both"/>
        <w:rPr>
          <w:b/>
        </w:rPr>
      </w:pPr>
    </w:p>
    <w:p w:rsidR="005329F4" w:rsidRPr="00FC1048" w:rsidRDefault="005329F4" w:rsidP="0062360B">
      <w:pPr>
        <w:ind w:firstLine="567"/>
        <w:jc w:val="both"/>
        <w:rPr>
          <w:b/>
        </w:rPr>
      </w:pPr>
      <w:r>
        <w:rPr>
          <w:b/>
        </w:rPr>
        <w:t xml:space="preserve">Вариант </w:t>
      </w:r>
      <w:r w:rsidRPr="00FC1048">
        <w:rPr>
          <w:b/>
        </w:rPr>
        <w:t>6</w:t>
      </w:r>
    </w:p>
    <w:p w:rsidR="005329F4" w:rsidRDefault="005329F4" w:rsidP="00965E69">
      <w:pPr>
        <w:numPr>
          <w:ilvl w:val="0"/>
          <w:numId w:val="42"/>
        </w:numPr>
        <w:ind w:left="426" w:firstLine="567"/>
        <w:jc w:val="both"/>
      </w:pPr>
      <w:r>
        <w:t>Затраты на запасы</w:t>
      </w:r>
    </w:p>
    <w:p w:rsidR="005329F4" w:rsidRDefault="005329F4" w:rsidP="00965E69">
      <w:pPr>
        <w:numPr>
          <w:ilvl w:val="0"/>
          <w:numId w:val="42"/>
        </w:numPr>
        <w:ind w:left="426" w:firstLine="567"/>
        <w:jc w:val="both"/>
      </w:pPr>
      <w:r>
        <w:t>Функциональная структура логистической информационной системы.</w:t>
      </w:r>
    </w:p>
    <w:p w:rsidR="005329F4" w:rsidRDefault="002D7C6B" w:rsidP="0062360B">
      <w:pPr>
        <w:tabs>
          <w:tab w:val="left" w:pos="284"/>
        </w:tabs>
        <w:ind w:firstLine="567"/>
        <w:jc w:val="both"/>
      </w:pPr>
      <w:r>
        <w:t xml:space="preserve">      </w:t>
      </w:r>
      <w:r w:rsidR="005329F4">
        <w:t xml:space="preserve">3.    Основные виды затрат, связанных с созданием и содержанием запасов. </w:t>
      </w:r>
    </w:p>
    <w:p w:rsidR="005329F4" w:rsidRDefault="005329F4" w:rsidP="0062360B">
      <w:pPr>
        <w:ind w:left="426" w:firstLine="567"/>
        <w:jc w:val="both"/>
      </w:pPr>
    </w:p>
    <w:p w:rsidR="005329F4" w:rsidRPr="00FC1048" w:rsidRDefault="005329F4" w:rsidP="0062360B">
      <w:pPr>
        <w:ind w:firstLine="567"/>
        <w:jc w:val="both"/>
        <w:rPr>
          <w:b/>
        </w:rPr>
      </w:pPr>
      <w:r>
        <w:rPr>
          <w:b/>
        </w:rPr>
        <w:t xml:space="preserve">Вариант </w:t>
      </w:r>
      <w:r w:rsidRPr="00FC1048">
        <w:rPr>
          <w:b/>
        </w:rPr>
        <w:t>7</w:t>
      </w:r>
    </w:p>
    <w:p w:rsidR="005329F4" w:rsidRDefault="005329F4" w:rsidP="00965E69">
      <w:pPr>
        <w:numPr>
          <w:ilvl w:val="0"/>
          <w:numId w:val="43"/>
        </w:numPr>
        <w:ind w:left="426" w:firstLine="567"/>
        <w:jc w:val="both"/>
      </w:pPr>
      <w:r>
        <w:t>Затраты на снабжение.</w:t>
      </w:r>
    </w:p>
    <w:p w:rsidR="005329F4" w:rsidRDefault="005329F4" w:rsidP="00965E69">
      <w:pPr>
        <w:numPr>
          <w:ilvl w:val="0"/>
          <w:numId w:val="43"/>
        </w:numPr>
        <w:ind w:left="426" w:firstLine="567"/>
        <w:jc w:val="both"/>
      </w:pPr>
      <w:r>
        <w:t>Основные задачи функционирования логистических информационных систем.</w:t>
      </w:r>
    </w:p>
    <w:p w:rsidR="005329F4" w:rsidRDefault="005329F4" w:rsidP="00965E69">
      <w:pPr>
        <w:numPr>
          <w:ilvl w:val="0"/>
          <w:numId w:val="43"/>
        </w:numPr>
        <w:ind w:left="426" w:firstLine="567"/>
        <w:jc w:val="both"/>
      </w:pPr>
      <w:r>
        <w:t>Особенности логистического сервиса.</w:t>
      </w:r>
    </w:p>
    <w:p w:rsidR="005329F4" w:rsidRDefault="005329F4" w:rsidP="00965E69">
      <w:pPr>
        <w:numPr>
          <w:ilvl w:val="0"/>
          <w:numId w:val="43"/>
        </w:numPr>
        <w:ind w:left="426" w:firstLine="567"/>
        <w:jc w:val="both"/>
      </w:pPr>
    </w:p>
    <w:p w:rsidR="005329F4" w:rsidRPr="00FC1048" w:rsidRDefault="005329F4" w:rsidP="0062360B">
      <w:pPr>
        <w:ind w:firstLine="567"/>
        <w:jc w:val="both"/>
        <w:rPr>
          <w:b/>
        </w:rPr>
      </w:pPr>
      <w:r>
        <w:rPr>
          <w:b/>
        </w:rPr>
        <w:t xml:space="preserve">Вариант </w:t>
      </w:r>
      <w:r w:rsidRPr="00FC1048">
        <w:rPr>
          <w:b/>
        </w:rPr>
        <w:t>8</w:t>
      </w:r>
    </w:p>
    <w:p w:rsidR="005329F4" w:rsidRPr="00A07457" w:rsidRDefault="005329F4" w:rsidP="00965E69">
      <w:pPr>
        <w:numPr>
          <w:ilvl w:val="0"/>
          <w:numId w:val="44"/>
        </w:numPr>
        <w:ind w:left="426" w:firstLine="567"/>
        <w:jc w:val="both"/>
      </w:pPr>
      <w:r>
        <w:t>Классификация затрат. Логистические затраты.</w:t>
      </w:r>
    </w:p>
    <w:p w:rsidR="005329F4" w:rsidRDefault="005329F4" w:rsidP="00965E69">
      <w:pPr>
        <w:numPr>
          <w:ilvl w:val="0"/>
          <w:numId w:val="44"/>
        </w:numPr>
        <w:ind w:left="426" w:firstLine="567"/>
        <w:jc w:val="both"/>
      </w:pPr>
      <w:r>
        <w:t>Правила для эффективного решения задач логистической информационной системы.</w:t>
      </w:r>
    </w:p>
    <w:p w:rsidR="005329F4" w:rsidRDefault="005329F4" w:rsidP="00965E69">
      <w:pPr>
        <w:numPr>
          <w:ilvl w:val="0"/>
          <w:numId w:val="44"/>
        </w:numPr>
        <w:ind w:left="426" w:firstLine="567"/>
        <w:jc w:val="both"/>
      </w:pPr>
      <w:r>
        <w:t>Компоненты (параметры) измерения качества сервиса.</w:t>
      </w:r>
    </w:p>
    <w:p w:rsidR="005329F4" w:rsidRDefault="005329F4" w:rsidP="0062360B">
      <w:pPr>
        <w:ind w:left="426" w:firstLine="567"/>
        <w:jc w:val="both"/>
      </w:pPr>
    </w:p>
    <w:p w:rsidR="005329F4" w:rsidRDefault="005329F4" w:rsidP="0062360B">
      <w:pPr>
        <w:ind w:left="426" w:firstLine="567"/>
        <w:jc w:val="both"/>
      </w:pPr>
    </w:p>
    <w:p w:rsidR="005329F4" w:rsidRPr="00FC1048" w:rsidRDefault="005329F4" w:rsidP="0062360B">
      <w:pPr>
        <w:ind w:firstLine="567"/>
        <w:jc w:val="both"/>
        <w:rPr>
          <w:b/>
        </w:rPr>
      </w:pPr>
      <w:r>
        <w:rPr>
          <w:b/>
        </w:rPr>
        <w:lastRenderedPageBreak/>
        <w:t xml:space="preserve">Вариант </w:t>
      </w:r>
      <w:r w:rsidRPr="00FC1048">
        <w:rPr>
          <w:b/>
        </w:rPr>
        <w:t>9</w:t>
      </w:r>
    </w:p>
    <w:p w:rsidR="005329F4" w:rsidRDefault="005329F4" w:rsidP="00965E69">
      <w:pPr>
        <w:numPr>
          <w:ilvl w:val="0"/>
          <w:numId w:val="45"/>
        </w:numPr>
        <w:ind w:left="426" w:firstLine="567"/>
        <w:jc w:val="both"/>
      </w:pPr>
      <w:r>
        <w:t>Правовые основы закупок в Казахстане. Основные моменты договора поставки пр</w:t>
      </w:r>
      <w:r>
        <w:t>о</w:t>
      </w:r>
      <w:r>
        <w:t>дукции.</w:t>
      </w:r>
    </w:p>
    <w:p w:rsidR="005329F4" w:rsidRDefault="005329F4" w:rsidP="00965E69">
      <w:pPr>
        <w:numPr>
          <w:ilvl w:val="0"/>
          <w:numId w:val="45"/>
        </w:numPr>
        <w:ind w:left="426" w:firstLine="567"/>
        <w:jc w:val="both"/>
      </w:pPr>
      <w:r>
        <w:t>Логистика сервисного обслуживания.</w:t>
      </w:r>
    </w:p>
    <w:p w:rsidR="005329F4" w:rsidRDefault="005329F4" w:rsidP="00965E69">
      <w:pPr>
        <w:numPr>
          <w:ilvl w:val="0"/>
          <w:numId w:val="45"/>
        </w:numPr>
        <w:ind w:left="426" w:firstLine="567"/>
        <w:jc w:val="both"/>
      </w:pPr>
      <w:r>
        <w:t>Организационно-функциональная структура логистической системы.</w:t>
      </w:r>
    </w:p>
    <w:p w:rsidR="005329F4" w:rsidRDefault="005329F4" w:rsidP="0062360B">
      <w:pPr>
        <w:ind w:left="426" w:firstLine="567"/>
        <w:jc w:val="both"/>
      </w:pPr>
    </w:p>
    <w:p w:rsidR="005329F4" w:rsidRPr="00FC1048" w:rsidRDefault="005329F4" w:rsidP="0062360B">
      <w:pPr>
        <w:ind w:firstLine="567"/>
        <w:jc w:val="both"/>
        <w:rPr>
          <w:b/>
        </w:rPr>
      </w:pPr>
      <w:r>
        <w:rPr>
          <w:b/>
        </w:rPr>
        <w:t>Вариант 1</w:t>
      </w:r>
      <w:r w:rsidRPr="00FC1048">
        <w:rPr>
          <w:b/>
        </w:rPr>
        <w:t>0</w:t>
      </w:r>
    </w:p>
    <w:p w:rsidR="005329F4" w:rsidRDefault="005329F4" w:rsidP="00965E69">
      <w:pPr>
        <w:numPr>
          <w:ilvl w:val="0"/>
          <w:numId w:val="46"/>
        </w:numPr>
        <w:ind w:left="426" w:firstLine="567"/>
        <w:jc w:val="both"/>
      </w:pPr>
      <w:r>
        <w:t>Управление затратами в логистике.</w:t>
      </w:r>
    </w:p>
    <w:p w:rsidR="005329F4" w:rsidRDefault="005329F4" w:rsidP="00965E69">
      <w:pPr>
        <w:numPr>
          <w:ilvl w:val="0"/>
          <w:numId w:val="46"/>
        </w:numPr>
        <w:ind w:left="426" w:firstLine="567"/>
        <w:jc w:val="both"/>
      </w:pPr>
      <w:r>
        <w:t>Информационно-компьютерные технологии в логистике.</w:t>
      </w:r>
    </w:p>
    <w:p w:rsidR="005329F4" w:rsidRDefault="005329F4" w:rsidP="00965E69">
      <w:pPr>
        <w:numPr>
          <w:ilvl w:val="0"/>
          <w:numId w:val="46"/>
        </w:numPr>
        <w:ind w:left="426" w:firstLine="567"/>
        <w:jc w:val="both"/>
      </w:pPr>
      <w:r>
        <w:t>Основные задачи стратегического, тактического и оперативного логистического анализа.</w:t>
      </w:r>
    </w:p>
    <w:p w:rsidR="005329F4" w:rsidRDefault="005329F4" w:rsidP="0062360B">
      <w:pPr>
        <w:pStyle w:val="ListParagraph1"/>
        <w:shd w:val="clear" w:color="auto" w:fill="FFFFFF"/>
        <w:ind w:left="0" w:firstLine="567"/>
        <w:jc w:val="both"/>
        <w:rPr>
          <w:lang w:val="kk-KZ"/>
        </w:rPr>
      </w:pPr>
    </w:p>
    <w:p w:rsidR="005329F4" w:rsidRPr="00105B6B" w:rsidRDefault="002D7C6B" w:rsidP="0062360B">
      <w:pPr>
        <w:pStyle w:val="ListParagraph1"/>
        <w:shd w:val="clear" w:color="auto" w:fill="FFFFFF"/>
        <w:ind w:left="0" w:firstLine="567"/>
        <w:jc w:val="both"/>
        <w:rPr>
          <w:b/>
        </w:rPr>
      </w:pPr>
      <w:r w:rsidRPr="00105B6B">
        <w:rPr>
          <w:b/>
        </w:rPr>
        <w:t>ЛИТЕРАТУРА</w:t>
      </w:r>
    </w:p>
    <w:p w:rsidR="005329F4" w:rsidRPr="00E6357A" w:rsidRDefault="005329F4" w:rsidP="0062360B">
      <w:pPr>
        <w:ind w:left="284" w:firstLine="567"/>
        <w:jc w:val="both"/>
        <w:rPr>
          <w:b/>
          <w:i/>
        </w:rPr>
      </w:pPr>
      <w:r w:rsidRPr="00E6357A">
        <w:rPr>
          <w:b/>
          <w:i/>
        </w:rPr>
        <w:t>Основная:</w:t>
      </w:r>
    </w:p>
    <w:p w:rsidR="005329F4" w:rsidRDefault="005329F4" w:rsidP="00965E69">
      <w:pPr>
        <w:pStyle w:val="11"/>
        <w:numPr>
          <w:ilvl w:val="0"/>
          <w:numId w:val="427"/>
        </w:numPr>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5329F4" w:rsidRDefault="005329F4" w:rsidP="00965E69">
      <w:pPr>
        <w:pStyle w:val="11"/>
        <w:numPr>
          <w:ilvl w:val="0"/>
          <w:numId w:val="427"/>
        </w:numPr>
        <w:jc w:val="both"/>
      </w:pPr>
      <w:r>
        <w:t>Тулембаева А.Н. Логистика. – Алматы: Триумф «Т», 2008.</w:t>
      </w:r>
    </w:p>
    <w:p w:rsidR="005329F4" w:rsidRDefault="005329F4" w:rsidP="00965E69">
      <w:pPr>
        <w:pStyle w:val="11"/>
        <w:numPr>
          <w:ilvl w:val="0"/>
          <w:numId w:val="427"/>
        </w:numPr>
        <w:jc w:val="both"/>
      </w:pPr>
      <w:r>
        <w:t>Аникина Б.А. Практикум по логистике. – Москва: Инфра-М, 2007.</w:t>
      </w:r>
    </w:p>
    <w:p w:rsidR="005329F4" w:rsidRPr="00BA3DF9" w:rsidRDefault="005329F4" w:rsidP="00965E69">
      <w:pPr>
        <w:pStyle w:val="11"/>
        <w:numPr>
          <w:ilvl w:val="0"/>
          <w:numId w:val="427"/>
        </w:numPr>
        <w:jc w:val="both"/>
      </w:pPr>
      <w:r>
        <w:t>Сербин В.Д. Основы логистики. – Таганрог: ТРТУ, 2004.</w:t>
      </w:r>
    </w:p>
    <w:p w:rsidR="005329F4" w:rsidRPr="00BA3DF9" w:rsidRDefault="005329F4" w:rsidP="0062360B">
      <w:pPr>
        <w:ind w:left="360" w:firstLine="567"/>
        <w:jc w:val="both"/>
        <w:rPr>
          <w:b/>
          <w:i/>
        </w:rPr>
      </w:pPr>
    </w:p>
    <w:p w:rsidR="005329F4" w:rsidRPr="00E6357A" w:rsidRDefault="005329F4" w:rsidP="0062360B">
      <w:pPr>
        <w:ind w:left="284" w:firstLine="567"/>
        <w:jc w:val="both"/>
        <w:rPr>
          <w:b/>
          <w:i/>
        </w:rPr>
      </w:pPr>
      <w:r w:rsidRPr="00E6357A">
        <w:rPr>
          <w:b/>
          <w:i/>
        </w:rPr>
        <w:t>Дополнительная:</w:t>
      </w:r>
    </w:p>
    <w:p w:rsidR="005329F4" w:rsidRPr="00192AB9" w:rsidRDefault="005329F4" w:rsidP="00965E69">
      <w:pPr>
        <w:widowControl w:val="0"/>
        <w:numPr>
          <w:ilvl w:val="0"/>
          <w:numId w:val="428"/>
        </w:numPr>
        <w:shd w:val="clear" w:color="auto" w:fill="FFFFFF"/>
        <w:tabs>
          <w:tab w:val="left" w:pos="355"/>
        </w:tabs>
        <w:autoSpaceDE w:val="0"/>
        <w:autoSpaceDN w:val="0"/>
        <w:adjustRightInd w:val="0"/>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5329F4" w:rsidRPr="00192AB9" w:rsidRDefault="005329F4" w:rsidP="00965E69">
      <w:pPr>
        <w:widowControl w:val="0"/>
        <w:numPr>
          <w:ilvl w:val="0"/>
          <w:numId w:val="428"/>
        </w:numPr>
        <w:shd w:val="clear" w:color="auto" w:fill="FFFFFF"/>
        <w:tabs>
          <w:tab w:val="left" w:pos="355"/>
        </w:tabs>
        <w:autoSpaceDE w:val="0"/>
        <w:autoSpaceDN w:val="0"/>
        <w:adjustRightInd w:val="0"/>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5329F4" w:rsidRPr="00192AB9" w:rsidRDefault="005329F4" w:rsidP="00965E69">
      <w:pPr>
        <w:widowControl w:val="0"/>
        <w:numPr>
          <w:ilvl w:val="0"/>
          <w:numId w:val="428"/>
        </w:numPr>
        <w:shd w:val="clear" w:color="auto" w:fill="FFFFFF"/>
        <w:tabs>
          <w:tab w:val="left" w:pos="355"/>
        </w:tabs>
        <w:autoSpaceDE w:val="0"/>
        <w:autoSpaceDN w:val="0"/>
        <w:adjustRightInd w:val="0"/>
        <w:jc w:val="both"/>
        <w:rPr>
          <w:color w:val="000000"/>
          <w:spacing w:val="-11"/>
        </w:rPr>
      </w:pPr>
      <w:r w:rsidRPr="00192AB9">
        <w:rPr>
          <w:color w:val="000000"/>
        </w:rPr>
        <w:t>Бауэрсокс Д. Дж., Клосс Д. Дж. Логистика</w:t>
      </w:r>
      <w:r>
        <w:rPr>
          <w:color w:val="000000"/>
        </w:rPr>
        <w:t>: интегрированная цепь поставок</w:t>
      </w:r>
      <w:r w:rsidRPr="00192AB9">
        <w:rPr>
          <w:color w:val="000000"/>
        </w:rPr>
        <w:t>/</w:t>
      </w:r>
      <w:r w:rsidRPr="00192AB9">
        <w:rPr>
          <w:color w:val="000000"/>
          <w:spacing w:val="1"/>
        </w:rPr>
        <w:t>Пер. с англ. - М.: Олимп-Бизнес, 2001.</w:t>
      </w:r>
    </w:p>
    <w:p w:rsidR="005329F4" w:rsidRPr="00192AB9" w:rsidRDefault="005329F4" w:rsidP="00965E69">
      <w:pPr>
        <w:widowControl w:val="0"/>
        <w:numPr>
          <w:ilvl w:val="0"/>
          <w:numId w:val="428"/>
        </w:numPr>
        <w:shd w:val="clear" w:color="auto" w:fill="FFFFFF"/>
        <w:tabs>
          <w:tab w:val="left" w:pos="355"/>
        </w:tabs>
        <w:autoSpaceDE w:val="0"/>
        <w:autoSpaceDN w:val="0"/>
        <w:adjustRightInd w:val="0"/>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5329F4" w:rsidRPr="00192AB9" w:rsidRDefault="005329F4" w:rsidP="00965E69">
      <w:pPr>
        <w:widowControl w:val="0"/>
        <w:numPr>
          <w:ilvl w:val="0"/>
          <w:numId w:val="428"/>
        </w:numPr>
        <w:shd w:val="clear" w:color="auto" w:fill="FFFFFF"/>
        <w:tabs>
          <w:tab w:val="left" w:pos="355"/>
        </w:tabs>
        <w:autoSpaceDE w:val="0"/>
        <w:autoSpaceDN w:val="0"/>
        <w:adjustRightInd w:val="0"/>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5329F4" w:rsidRPr="00192AB9" w:rsidRDefault="005329F4" w:rsidP="00965E69">
      <w:pPr>
        <w:widowControl w:val="0"/>
        <w:numPr>
          <w:ilvl w:val="0"/>
          <w:numId w:val="428"/>
        </w:numPr>
        <w:shd w:val="clear" w:color="auto" w:fill="FFFFFF"/>
        <w:tabs>
          <w:tab w:val="left" w:pos="355"/>
        </w:tabs>
        <w:autoSpaceDE w:val="0"/>
        <w:autoSpaceDN w:val="0"/>
        <w:adjustRightInd w:val="0"/>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Нико</w:t>
      </w:r>
      <w:r w:rsidRPr="00192AB9">
        <w:rPr>
          <w:color w:val="000000"/>
          <w:spacing w:val="2"/>
        </w:rPr>
        <w:t xml:space="preserve">лаева Д.С. и др. - М.: АНКИЛ, 1998. </w:t>
      </w:r>
    </w:p>
    <w:p w:rsidR="005329F4" w:rsidRPr="00192AB9" w:rsidRDefault="005329F4" w:rsidP="00965E69">
      <w:pPr>
        <w:widowControl w:val="0"/>
        <w:numPr>
          <w:ilvl w:val="0"/>
          <w:numId w:val="428"/>
        </w:numPr>
        <w:shd w:val="clear" w:color="auto" w:fill="FFFFFF"/>
        <w:tabs>
          <w:tab w:val="left" w:pos="355"/>
        </w:tabs>
        <w:autoSpaceDE w:val="0"/>
        <w:autoSpaceDN w:val="0"/>
        <w:adjustRightInd w:val="0"/>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5329F4" w:rsidRPr="00192AB9" w:rsidRDefault="005329F4" w:rsidP="00965E69">
      <w:pPr>
        <w:widowControl w:val="0"/>
        <w:numPr>
          <w:ilvl w:val="0"/>
          <w:numId w:val="428"/>
        </w:numPr>
        <w:shd w:val="clear" w:color="auto" w:fill="FFFFFF"/>
        <w:tabs>
          <w:tab w:val="left" w:pos="355"/>
        </w:tabs>
        <w:autoSpaceDE w:val="0"/>
        <w:autoSpaceDN w:val="0"/>
        <w:adjustRightInd w:val="0"/>
        <w:jc w:val="both"/>
        <w:rPr>
          <w:color w:val="000000"/>
          <w:spacing w:val="-11"/>
        </w:rPr>
      </w:pPr>
      <w:r w:rsidRPr="00192AB9">
        <w:rPr>
          <w:color w:val="000000"/>
          <w:spacing w:val="5"/>
        </w:rPr>
        <w:t>Гордон М.П., Карнаухов С.Б. Логистика товародвижения. - 2-е изд., пере</w:t>
      </w:r>
      <w:r w:rsidRPr="00192AB9">
        <w:rPr>
          <w:color w:val="000000"/>
          <w:spacing w:val="3"/>
        </w:rPr>
        <w:t xml:space="preserve">раб., доп. - М.: Центр экономики и маркетинга, 2001. </w:t>
      </w:r>
    </w:p>
    <w:p w:rsidR="005329F4" w:rsidRPr="00192AB9" w:rsidRDefault="005329F4" w:rsidP="00965E69">
      <w:pPr>
        <w:widowControl w:val="0"/>
        <w:numPr>
          <w:ilvl w:val="0"/>
          <w:numId w:val="428"/>
        </w:numPr>
        <w:shd w:val="clear" w:color="auto" w:fill="FFFFFF"/>
        <w:tabs>
          <w:tab w:val="left" w:pos="355"/>
        </w:tabs>
        <w:autoSpaceDE w:val="0"/>
        <w:autoSpaceDN w:val="0"/>
        <w:adjustRightInd w:val="0"/>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5329F4" w:rsidRPr="00D02763" w:rsidRDefault="005329F4" w:rsidP="00965E69">
      <w:pPr>
        <w:pStyle w:val="ListParagraph1"/>
        <w:numPr>
          <w:ilvl w:val="0"/>
          <w:numId w:val="428"/>
        </w:numPr>
        <w:jc w:val="both"/>
        <w:rPr>
          <w:rStyle w:val="af6"/>
          <w:b w:val="0"/>
          <w:lang w:val="kk-KZ"/>
        </w:rPr>
      </w:pPr>
      <w:r w:rsidRPr="00D02763">
        <w:rPr>
          <w:lang w:val="kk-KZ"/>
        </w:rPr>
        <w:t>Г</w:t>
      </w:r>
      <w:r w:rsidRPr="00D02763">
        <w:rPr>
          <w:rStyle w:val="af6"/>
          <w:b w:val="0"/>
        </w:rPr>
        <w:t>осударственный стандарт Республики Казахстан «Надлежащая аптечная практика</w:t>
      </w:r>
      <w:r>
        <w:rPr>
          <w:rStyle w:val="af6"/>
          <w:b w:val="0"/>
        </w:rPr>
        <w:t xml:space="preserve"> </w:t>
      </w:r>
      <w:r w:rsidRPr="00D02763">
        <w:rPr>
          <w:rStyle w:val="af6"/>
          <w:b w:val="0"/>
        </w:rPr>
        <w:t>осно</w:t>
      </w:r>
      <w:r w:rsidRPr="00D02763">
        <w:rPr>
          <w:rStyle w:val="af6"/>
          <w:b w:val="0"/>
        </w:rPr>
        <w:t>в</w:t>
      </w:r>
      <w:r w:rsidRPr="00D02763">
        <w:rPr>
          <w:rStyle w:val="af6"/>
          <w:b w:val="0"/>
        </w:rPr>
        <w:t xml:space="preserve">ные положения».  СТ РК 1615-2006. </w:t>
      </w:r>
    </w:p>
    <w:p w:rsidR="005329F4" w:rsidRDefault="005329F4" w:rsidP="0062360B">
      <w:pPr>
        <w:tabs>
          <w:tab w:val="left" w:pos="700"/>
        </w:tabs>
        <w:ind w:firstLine="567"/>
        <w:jc w:val="both"/>
        <w:rPr>
          <w:b/>
        </w:rPr>
      </w:pPr>
    </w:p>
    <w:p w:rsidR="00EF401A" w:rsidRDefault="00EF401A" w:rsidP="00EF401A">
      <w:pPr>
        <w:tabs>
          <w:tab w:val="left" w:pos="1560"/>
        </w:tabs>
        <w:ind w:firstLine="567"/>
        <w:jc w:val="both"/>
        <w:rPr>
          <w:b/>
        </w:rPr>
      </w:pPr>
    </w:p>
    <w:p w:rsidR="001961C1" w:rsidRDefault="001961C1" w:rsidP="00EF401A">
      <w:pPr>
        <w:tabs>
          <w:tab w:val="left" w:pos="1560"/>
        </w:tabs>
        <w:ind w:firstLine="567"/>
        <w:jc w:val="both"/>
        <w:rPr>
          <w:b/>
        </w:rPr>
      </w:pPr>
    </w:p>
    <w:p w:rsidR="001961C1" w:rsidRDefault="001961C1" w:rsidP="00EF401A">
      <w:pPr>
        <w:tabs>
          <w:tab w:val="left" w:pos="1560"/>
        </w:tabs>
        <w:ind w:firstLine="567"/>
        <w:jc w:val="both"/>
        <w:rPr>
          <w:b/>
        </w:rPr>
      </w:pPr>
    </w:p>
    <w:p w:rsidR="001961C1" w:rsidRDefault="001961C1" w:rsidP="00EF401A">
      <w:pPr>
        <w:tabs>
          <w:tab w:val="left" w:pos="1560"/>
        </w:tabs>
        <w:ind w:firstLine="567"/>
        <w:jc w:val="both"/>
        <w:rPr>
          <w:b/>
        </w:rPr>
      </w:pPr>
    </w:p>
    <w:p w:rsidR="001961C1" w:rsidRDefault="001961C1" w:rsidP="00EF401A">
      <w:pPr>
        <w:tabs>
          <w:tab w:val="left" w:pos="1560"/>
        </w:tabs>
        <w:ind w:firstLine="567"/>
        <w:jc w:val="both"/>
        <w:rPr>
          <w:b/>
        </w:rPr>
      </w:pPr>
    </w:p>
    <w:p w:rsidR="005329F4" w:rsidRDefault="00B26F06" w:rsidP="00EF401A">
      <w:pPr>
        <w:tabs>
          <w:tab w:val="left" w:pos="851"/>
          <w:tab w:val="left" w:pos="1134"/>
          <w:tab w:val="left" w:pos="1418"/>
        </w:tabs>
        <w:ind w:firstLine="567"/>
        <w:jc w:val="both"/>
      </w:pPr>
      <w:r>
        <w:rPr>
          <w:b/>
        </w:rPr>
        <w:lastRenderedPageBreak/>
        <w:t>ТЕМА:</w:t>
      </w:r>
      <w:r w:rsidR="001961C1">
        <w:rPr>
          <w:b/>
        </w:rPr>
        <w:t xml:space="preserve"> </w:t>
      </w:r>
      <w:r>
        <w:rPr>
          <w:b/>
        </w:rPr>
        <w:t>ИНФОРМАЦИОННАЯ ЛОГИСТИКА</w:t>
      </w:r>
      <w:r w:rsidRPr="00BA3DF9">
        <w:t>.</w:t>
      </w:r>
      <w:r>
        <w:t xml:space="preserve"> </w:t>
      </w:r>
      <w:r w:rsidRPr="002C4B44">
        <w:rPr>
          <w:b/>
        </w:rPr>
        <w:t>ПОСТРОЕНИЕ ИНФОРМАЦИОННЫХ СИСТЕМ В ЛОГИСТИКЕ. УПРАВЛЕНИЕ ИНФОРМАЦИОННОЙ СИСТЕМОЙ С ОБРАТНОЙ СВЯЗЬЮ</w:t>
      </w:r>
    </w:p>
    <w:p w:rsidR="005329F4" w:rsidRPr="00D33794" w:rsidRDefault="00B26F06" w:rsidP="0062360B">
      <w:pPr>
        <w:tabs>
          <w:tab w:val="left" w:pos="700"/>
        </w:tabs>
        <w:ind w:firstLine="567"/>
        <w:jc w:val="both"/>
      </w:pPr>
      <w:r>
        <w:rPr>
          <w:b/>
        </w:rPr>
        <w:t xml:space="preserve">ЦЕЛЬ: </w:t>
      </w:r>
      <w:r>
        <w:t>Формирование знаний студентов  о сущности</w:t>
      </w:r>
      <w:r w:rsidR="005329F4">
        <w:t xml:space="preserve"> функциональной области </w:t>
      </w:r>
      <w:r>
        <w:t>логистики -</w:t>
      </w:r>
      <w:r w:rsidR="005329F4">
        <w:t>информационной логистики.</w:t>
      </w:r>
    </w:p>
    <w:p w:rsidR="00B26F06" w:rsidRDefault="00B26F06" w:rsidP="0062360B">
      <w:pPr>
        <w:tabs>
          <w:tab w:val="left" w:pos="700"/>
        </w:tabs>
        <w:ind w:firstLine="567"/>
        <w:jc w:val="both"/>
      </w:pPr>
      <w:r>
        <w:rPr>
          <w:b/>
        </w:rPr>
        <w:t>ЗАДАЧИ ОБУЧЕНИЯ:</w:t>
      </w:r>
      <w:r w:rsidRPr="00D33794">
        <w:t xml:space="preserve"> </w:t>
      </w:r>
    </w:p>
    <w:p w:rsidR="00B26F06" w:rsidRDefault="005329F4" w:rsidP="00965E69">
      <w:pPr>
        <w:numPr>
          <w:ilvl w:val="0"/>
          <w:numId w:val="426"/>
        </w:numPr>
        <w:tabs>
          <w:tab w:val="left" w:pos="700"/>
        </w:tabs>
        <w:jc w:val="both"/>
      </w:pPr>
      <w:r>
        <w:t xml:space="preserve">Дать понятие о предмете и характеристике информационной логистики. </w:t>
      </w:r>
    </w:p>
    <w:p w:rsidR="00B26F06" w:rsidRDefault="005329F4" w:rsidP="00965E69">
      <w:pPr>
        <w:numPr>
          <w:ilvl w:val="0"/>
          <w:numId w:val="426"/>
        </w:numPr>
        <w:tabs>
          <w:tab w:val="left" w:pos="700"/>
        </w:tabs>
        <w:jc w:val="both"/>
      </w:pPr>
      <w:r>
        <w:t>Ознакомить с понятиями информационных потоков и информационных систем в л</w:t>
      </w:r>
      <w:r>
        <w:t>о</w:t>
      </w:r>
      <w:r>
        <w:t>гисти</w:t>
      </w:r>
      <w:r w:rsidR="00B26F06">
        <w:t>ке.</w:t>
      </w:r>
    </w:p>
    <w:p w:rsidR="00B26F06" w:rsidRDefault="005329F4" w:rsidP="00965E69">
      <w:pPr>
        <w:numPr>
          <w:ilvl w:val="0"/>
          <w:numId w:val="426"/>
        </w:numPr>
        <w:tabs>
          <w:tab w:val="left" w:pos="700"/>
        </w:tabs>
        <w:jc w:val="both"/>
      </w:pPr>
      <w:r>
        <w:t xml:space="preserve">Дать представление о информационно-компьютерных технологиях в логистике. </w:t>
      </w:r>
    </w:p>
    <w:p w:rsidR="005329F4" w:rsidRDefault="005329F4" w:rsidP="00965E69">
      <w:pPr>
        <w:numPr>
          <w:ilvl w:val="0"/>
          <w:numId w:val="426"/>
        </w:numPr>
        <w:tabs>
          <w:tab w:val="left" w:pos="700"/>
        </w:tabs>
        <w:jc w:val="both"/>
        <w:rPr>
          <w:b/>
        </w:rPr>
      </w:pPr>
      <w:r>
        <w:t xml:space="preserve">Обучить классификации информационных систем. </w:t>
      </w:r>
    </w:p>
    <w:p w:rsidR="00B26F06" w:rsidRPr="00096CDB" w:rsidRDefault="00B26F06" w:rsidP="00B26F06">
      <w:pPr>
        <w:ind w:left="567"/>
        <w:jc w:val="both"/>
      </w:pPr>
      <w:r>
        <w:rPr>
          <w:b/>
        </w:rPr>
        <w:t>ФОРМА ПРОВЕДЕНИЯ</w:t>
      </w:r>
      <w:r w:rsidRPr="00D33794">
        <w:rPr>
          <w:b/>
        </w:rPr>
        <w:t>:</w:t>
      </w:r>
      <w:r>
        <w:rPr>
          <w:b/>
        </w:rPr>
        <w:t xml:space="preserve"> </w:t>
      </w:r>
      <w:r w:rsidRPr="00096CDB">
        <w:t>выполнение заданий, обсуждение с преподавателем вопросов по теме занятия, решение ситуационных задач.</w:t>
      </w:r>
    </w:p>
    <w:p w:rsidR="00B26F06" w:rsidRDefault="00B26F06" w:rsidP="00B26F06">
      <w:pPr>
        <w:ind w:left="567"/>
        <w:jc w:val="both"/>
        <w:rPr>
          <w:b/>
        </w:rPr>
      </w:pPr>
      <w:r>
        <w:rPr>
          <w:b/>
        </w:rPr>
        <w:t>ЗАДАНИЯ ПО ТЕМЕ:</w:t>
      </w:r>
    </w:p>
    <w:p w:rsidR="005329F4" w:rsidRDefault="00B26F06" w:rsidP="00B26F06">
      <w:pPr>
        <w:ind w:left="567"/>
        <w:jc w:val="both"/>
        <w:rPr>
          <w:b/>
        </w:rPr>
      </w:pPr>
      <w:r w:rsidRPr="00CF09FE">
        <w:t>Письменно ответьте на вопросы:</w:t>
      </w:r>
    </w:p>
    <w:p w:rsidR="005329F4" w:rsidRDefault="005329F4" w:rsidP="00965E69">
      <w:pPr>
        <w:numPr>
          <w:ilvl w:val="0"/>
          <w:numId w:val="4"/>
        </w:numPr>
        <w:ind w:firstLine="567"/>
        <w:jc w:val="both"/>
      </w:pPr>
      <w:r>
        <w:t>Дать определение термину «информационная логистика».</w:t>
      </w:r>
    </w:p>
    <w:p w:rsidR="005329F4" w:rsidRDefault="005329F4" w:rsidP="00965E69">
      <w:pPr>
        <w:numPr>
          <w:ilvl w:val="0"/>
          <w:numId w:val="4"/>
        </w:numPr>
        <w:ind w:firstLine="567"/>
        <w:jc w:val="both"/>
      </w:pPr>
      <w:r>
        <w:t>Дать определения понятиям «информационный поток» и «информационное обеспечение».</w:t>
      </w:r>
    </w:p>
    <w:p w:rsidR="005329F4" w:rsidRDefault="005329F4" w:rsidP="00965E69">
      <w:pPr>
        <w:numPr>
          <w:ilvl w:val="0"/>
          <w:numId w:val="4"/>
        </w:numPr>
        <w:ind w:firstLine="567"/>
        <w:jc w:val="both"/>
      </w:pPr>
      <w:r>
        <w:t>Охарактеризовать классификацию информационных потоков.</w:t>
      </w:r>
    </w:p>
    <w:p w:rsidR="005329F4" w:rsidRDefault="005329F4" w:rsidP="00965E69">
      <w:pPr>
        <w:numPr>
          <w:ilvl w:val="0"/>
          <w:numId w:val="4"/>
        </w:numPr>
        <w:ind w:firstLine="567"/>
        <w:jc w:val="both"/>
      </w:pPr>
      <w:r>
        <w:t>Перечислить основные задачи информационной логистики.</w:t>
      </w:r>
    </w:p>
    <w:p w:rsidR="005329F4" w:rsidRDefault="005329F4" w:rsidP="00965E69">
      <w:pPr>
        <w:numPr>
          <w:ilvl w:val="0"/>
          <w:numId w:val="4"/>
        </w:numPr>
        <w:ind w:firstLine="567"/>
        <w:jc w:val="both"/>
      </w:pPr>
      <w:r>
        <w:t>Перечислить основные функции и принципы информационной логистики.</w:t>
      </w:r>
    </w:p>
    <w:p w:rsidR="005329F4" w:rsidRDefault="005329F4" w:rsidP="00965E69">
      <w:pPr>
        <w:numPr>
          <w:ilvl w:val="0"/>
          <w:numId w:val="4"/>
        </w:numPr>
        <w:ind w:firstLine="567"/>
        <w:jc w:val="both"/>
      </w:pPr>
      <w:r>
        <w:t>Дать определения понятиям «маршрут движения информационного потока» и «информационная готовность».</w:t>
      </w:r>
    </w:p>
    <w:p w:rsidR="005329F4" w:rsidRDefault="005329F4" w:rsidP="00965E69">
      <w:pPr>
        <w:numPr>
          <w:ilvl w:val="0"/>
          <w:numId w:val="4"/>
        </w:numPr>
        <w:ind w:firstLine="567"/>
        <w:jc w:val="both"/>
      </w:pPr>
      <w:r>
        <w:t>Охарактеризовать логистическую информационную систему, описать ее по</w:t>
      </w:r>
      <w:r>
        <w:t>д</w:t>
      </w:r>
      <w:r>
        <w:t>системы.</w:t>
      </w:r>
    </w:p>
    <w:p w:rsidR="005329F4" w:rsidRDefault="005329F4" w:rsidP="00965E69">
      <w:pPr>
        <w:numPr>
          <w:ilvl w:val="0"/>
          <w:numId w:val="4"/>
        </w:numPr>
        <w:ind w:firstLine="567"/>
        <w:jc w:val="both"/>
      </w:pPr>
      <w:r>
        <w:t>Перечислить требования, предъявляемые к автоматизированным информац</w:t>
      </w:r>
      <w:r>
        <w:t>и</w:t>
      </w:r>
      <w:r>
        <w:t xml:space="preserve">онным системам. </w:t>
      </w:r>
    </w:p>
    <w:p w:rsidR="00A25352" w:rsidRDefault="00B26F06" w:rsidP="0062360B">
      <w:pPr>
        <w:ind w:firstLine="567"/>
        <w:jc w:val="both"/>
        <w:rPr>
          <w:b/>
        </w:rPr>
      </w:pPr>
      <w:r>
        <w:rPr>
          <w:b/>
        </w:rPr>
        <w:t xml:space="preserve">РАЗДАТОЧНЫЙ МАТЕРИАЛ: </w:t>
      </w:r>
    </w:p>
    <w:p w:rsidR="008156F3" w:rsidRPr="008156F3" w:rsidRDefault="008156F3" w:rsidP="008156F3">
      <w:pPr>
        <w:ind w:left="709" w:firstLine="567"/>
        <w:jc w:val="both"/>
        <w:rPr>
          <w:b/>
          <w:bCs/>
        </w:rPr>
      </w:pPr>
      <w:r w:rsidRPr="008156F3">
        <w:rPr>
          <w:b/>
          <w:bCs/>
        </w:rPr>
        <w:t>Значение и задачи информации в логистике</w:t>
      </w:r>
      <w:r>
        <w:rPr>
          <w:b/>
          <w:bCs/>
        </w:rPr>
        <w:t>.</w:t>
      </w:r>
    </w:p>
    <w:p w:rsidR="008156F3" w:rsidRPr="008156F3" w:rsidRDefault="00533F30" w:rsidP="008156F3">
      <w:pPr>
        <w:ind w:left="709" w:firstLine="567"/>
        <w:jc w:val="both"/>
        <w:rPr>
          <w:b/>
          <w:bCs/>
        </w:rPr>
      </w:pPr>
      <w:r w:rsidRPr="00533F30">
        <w:rPr>
          <w:noProof/>
        </w:rPr>
        <w:pict>
          <v:rect id="_x0000_s1343" style="position:absolute;left:0;text-align:left;margin-left:-293.1pt;margin-top:15.15pt;width:14.4pt;height:14.4pt;z-index:18" o:allowincell="f" fillcolor="black"/>
        </w:pict>
      </w:r>
    </w:p>
    <w:p w:rsidR="008156F3" w:rsidRPr="008156F3" w:rsidRDefault="008156F3" w:rsidP="008156F3">
      <w:pPr>
        <w:tabs>
          <w:tab w:val="left" w:pos="567"/>
        </w:tabs>
        <w:ind w:firstLine="567"/>
        <w:jc w:val="both"/>
      </w:pPr>
      <w:r w:rsidRPr="008156F3">
        <w:rPr>
          <w:b/>
          <w:bCs/>
          <w:i/>
          <w:iCs/>
        </w:rPr>
        <w:t xml:space="preserve">Понятие и задачи информационной логистики. </w:t>
      </w:r>
      <w:r w:rsidRPr="008156F3">
        <w:t>Достижение целей логистики требует п</w:t>
      </w:r>
      <w:r w:rsidRPr="008156F3">
        <w:t>о</w:t>
      </w:r>
      <w:r w:rsidRPr="008156F3">
        <w:t>стоянного наблюдения и воздействия на логистические процессы посредством управления. Управление в этом случае направлено на координацию деятельности всех подразделений, занятых работой по производству и реализации продукции. Инструментом подобного объединения служит информационное обеспечение.</w:t>
      </w:r>
    </w:p>
    <w:p w:rsidR="008156F3" w:rsidRPr="008156F3" w:rsidRDefault="008156F3" w:rsidP="008156F3">
      <w:pPr>
        <w:ind w:firstLine="567"/>
        <w:jc w:val="both"/>
      </w:pPr>
      <w:r w:rsidRPr="008156F3">
        <w:t>Потоки информации являются теми связующими “нитями”, которые соединяют все элеме</w:t>
      </w:r>
      <w:r w:rsidRPr="008156F3">
        <w:t>н</w:t>
      </w:r>
      <w:r w:rsidRPr="008156F3">
        <w:t>ты логистической системы. Информация возникает при выполнении различных логистических операций и сопровождает материальный поток на всех этапах его продвижения. Информация и</w:t>
      </w:r>
      <w:r w:rsidRPr="008156F3">
        <w:t>с</w:t>
      </w:r>
      <w:r w:rsidRPr="008156F3">
        <w:t>пользуется при выработке и принятии управленческих решений в логистической системе.</w:t>
      </w:r>
    </w:p>
    <w:p w:rsidR="008156F3" w:rsidRPr="008156F3" w:rsidRDefault="008156F3" w:rsidP="008156F3">
      <w:pPr>
        <w:ind w:firstLine="567"/>
        <w:jc w:val="both"/>
        <w:rPr>
          <w:i/>
          <w:iCs/>
        </w:rPr>
      </w:pPr>
      <w:r w:rsidRPr="008156F3">
        <w:rPr>
          <w:i/>
          <w:iCs/>
        </w:rPr>
        <w:t>Информационная логистика организует поток данных, сопровождающих материальный поток и является тем существенным для предприятия звеном, которое связывает снабжение, производство и сбыт.</w:t>
      </w:r>
    </w:p>
    <w:p w:rsidR="008156F3" w:rsidRPr="008156F3" w:rsidRDefault="008156F3" w:rsidP="008156F3">
      <w:pPr>
        <w:ind w:firstLine="567"/>
        <w:jc w:val="both"/>
      </w:pPr>
      <w:r w:rsidRPr="008156F3">
        <w:t>Задачей информационной логистики является обеспечение высокой степени наполнения и</w:t>
      </w:r>
      <w:r w:rsidRPr="008156F3">
        <w:t>н</w:t>
      </w:r>
      <w:r w:rsidRPr="008156F3">
        <w:t>формацией системы управления, а также предоставление каждому уровню иерархии управления логистической системы необходимой ему информации должного качества и в необходимые сроки.</w:t>
      </w:r>
    </w:p>
    <w:p w:rsidR="008156F3" w:rsidRPr="008156F3" w:rsidRDefault="008156F3" w:rsidP="008156F3">
      <w:pPr>
        <w:ind w:firstLine="567"/>
        <w:jc w:val="both"/>
      </w:pPr>
      <w:r w:rsidRPr="008156F3">
        <w:lastRenderedPageBreak/>
        <w:t xml:space="preserve"> </w:t>
      </w:r>
      <w:r w:rsidRPr="008156F3">
        <w:rPr>
          <w:b/>
          <w:bCs/>
          <w:i/>
          <w:iCs/>
        </w:rPr>
        <w:t xml:space="preserve">Основные функции информационного процесса в логистике. </w:t>
      </w:r>
      <w:r w:rsidRPr="008156F3">
        <w:t>Информационная логистика организует информационные потоки и реализует информационные процессы, протекающие в л</w:t>
      </w:r>
      <w:r w:rsidRPr="008156F3">
        <w:t>о</w:t>
      </w:r>
      <w:r w:rsidRPr="008156F3">
        <w:t>гистической системе.</w:t>
      </w:r>
    </w:p>
    <w:p w:rsidR="008156F3" w:rsidRPr="008156F3" w:rsidRDefault="008156F3" w:rsidP="008156F3">
      <w:pPr>
        <w:ind w:firstLine="567"/>
        <w:jc w:val="both"/>
      </w:pPr>
      <w:r w:rsidRPr="008156F3">
        <w:rPr>
          <w:i/>
          <w:iCs/>
        </w:rPr>
        <w:t>Информационный поток</w:t>
      </w:r>
      <w:r w:rsidRPr="008156F3">
        <w:rPr>
          <w:b/>
          <w:bCs/>
        </w:rPr>
        <w:t xml:space="preserve"> – </w:t>
      </w:r>
      <w:r w:rsidRPr="008156F3">
        <w:t>это информация, находящаяся в упорядоченном движении по з</w:t>
      </w:r>
      <w:r w:rsidRPr="008156F3">
        <w:t>а</w:t>
      </w:r>
      <w:r w:rsidRPr="008156F3">
        <w:t>данным направлениям с фиксированными начальными, промежуточными и конечными точками.</w:t>
      </w:r>
    </w:p>
    <w:p w:rsidR="008156F3" w:rsidRPr="008156F3" w:rsidRDefault="008156F3" w:rsidP="008156F3">
      <w:pPr>
        <w:ind w:firstLine="567"/>
        <w:jc w:val="both"/>
      </w:pPr>
      <w:r w:rsidRPr="008156F3">
        <w:rPr>
          <w:i/>
          <w:iCs/>
        </w:rPr>
        <w:t>Информационный процесс –</w:t>
      </w:r>
      <w:r w:rsidRPr="008156F3">
        <w:rPr>
          <w:b/>
          <w:bCs/>
        </w:rPr>
        <w:t xml:space="preserve"> </w:t>
      </w:r>
      <w:r w:rsidRPr="008156F3">
        <w:t>это процесс, в котором информация рассматривается в качестве основного объекта с определенной последовательностью изменений. При этом, имеет место сбор, анализ, преобразование, хранение, поиск и распространение информации.</w:t>
      </w:r>
    </w:p>
    <w:p w:rsidR="008156F3" w:rsidRPr="008156F3" w:rsidRDefault="008156F3" w:rsidP="008156F3">
      <w:pPr>
        <w:ind w:firstLine="567"/>
        <w:jc w:val="both"/>
      </w:pPr>
      <w:r w:rsidRPr="008156F3">
        <w:t>В ходе информационного процесса, протекающего в логистической системе, реализуются следующие функции:</w:t>
      </w:r>
    </w:p>
    <w:p w:rsidR="008156F3" w:rsidRPr="008156F3" w:rsidRDefault="008156F3" w:rsidP="00965E69">
      <w:pPr>
        <w:numPr>
          <w:ilvl w:val="0"/>
          <w:numId w:val="73"/>
        </w:numPr>
        <w:tabs>
          <w:tab w:val="clear" w:pos="360"/>
          <w:tab w:val="left" w:pos="993"/>
        </w:tabs>
        <w:autoSpaceDE w:val="0"/>
        <w:autoSpaceDN w:val="0"/>
        <w:ind w:left="0" w:firstLine="567"/>
        <w:jc w:val="both"/>
      </w:pPr>
      <w:r w:rsidRPr="008156F3">
        <w:t>сбор информации в местах ее возникновения;</w:t>
      </w:r>
    </w:p>
    <w:p w:rsidR="008156F3" w:rsidRPr="008156F3" w:rsidRDefault="008156F3" w:rsidP="00965E69">
      <w:pPr>
        <w:numPr>
          <w:ilvl w:val="0"/>
          <w:numId w:val="73"/>
        </w:numPr>
        <w:tabs>
          <w:tab w:val="clear" w:pos="360"/>
          <w:tab w:val="left" w:pos="993"/>
        </w:tabs>
        <w:autoSpaceDE w:val="0"/>
        <w:autoSpaceDN w:val="0"/>
        <w:ind w:left="0" w:firstLine="567"/>
        <w:jc w:val="both"/>
      </w:pPr>
      <w:r w:rsidRPr="008156F3">
        <w:t>анализ информации и ее преобразование;</w:t>
      </w:r>
    </w:p>
    <w:p w:rsidR="008156F3" w:rsidRPr="008156F3" w:rsidRDefault="008156F3" w:rsidP="00965E69">
      <w:pPr>
        <w:numPr>
          <w:ilvl w:val="0"/>
          <w:numId w:val="73"/>
        </w:numPr>
        <w:tabs>
          <w:tab w:val="clear" w:pos="360"/>
          <w:tab w:val="left" w:pos="993"/>
        </w:tabs>
        <w:autoSpaceDE w:val="0"/>
        <w:autoSpaceDN w:val="0"/>
        <w:ind w:left="0" w:firstLine="567"/>
        <w:jc w:val="both"/>
      </w:pPr>
      <w:r w:rsidRPr="008156F3">
        <w:t>накопление информации и ее хранение;</w:t>
      </w:r>
    </w:p>
    <w:p w:rsidR="008156F3" w:rsidRPr="008156F3" w:rsidRDefault="008156F3" w:rsidP="00965E69">
      <w:pPr>
        <w:numPr>
          <w:ilvl w:val="0"/>
          <w:numId w:val="73"/>
        </w:numPr>
        <w:tabs>
          <w:tab w:val="clear" w:pos="360"/>
          <w:tab w:val="left" w:pos="993"/>
        </w:tabs>
        <w:autoSpaceDE w:val="0"/>
        <w:autoSpaceDN w:val="0"/>
        <w:ind w:left="0" w:firstLine="567"/>
        <w:jc w:val="both"/>
      </w:pPr>
      <w:r w:rsidRPr="008156F3">
        <w:t>транспортировка информации;</w:t>
      </w:r>
    </w:p>
    <w:p w:rsidR="008156F3" w:rsidRPr="008156F3" w:rsidRDefault="008156F3" w:rsidP="00965E69">
      <w:pPr>
        <w:numPr>
          <w:ilvl w:val="0"/>
          <w:numId w:val="73"/>
        </w:numPr>
        <w:tabs>
          <w:tab w:val="clear" w:pos="360"/>
          <w:tab w:val="left" w:pos="993"/>
        </w:tabs>
        <w:autoSpaceDE w:val="0"/>
        <w:autoSpaceDN w:val="0"/>
        <w:ind w:left="0" w:firstLine="567"/>
        <w:jc w:val="both"/>
      </w:pPr>
      <w:r w:rsidRPr="008156F3">
        <w:t>фильтрация потока информации, то есть отбор необходимых для того или иного уровня управления данных и документов;</w:t>
      </w:r>
    </w:p>
    <w:p w:rsidR="008156F3" w:rsidRPr="008156F3" w:rsidRDefault="008156F3" w:rsidP="00965E69">
      <w:pPr>
        <w:numPr>
          <w:ilvl w:val="0"/>
          <w:numId w:val="73"/>
        </w:numPr>
        <w:tabs>
          <w:tab w:val="clear" w:pos="360"/>
          <w:tab w:val="left" w:pos="993"/>
        </w:tabs>
        <w:autoSpaceDE w:val="0"/>
        <w:autoSpaceDN w:val="0"/>
        <w:ind w:left="0" w:firstLine="567"/>
        <w:jc w:val="both"/>
      </w:pPr>
      <w:r w:rsidRPr="008156F3">
        <w:t>объединение и разделение информационных потоков;</w:t>
      </w:r>
    </w:p>
    <w:p w:rsidR="008156F3" w:rsidRPr="008156F3" w:rsidRDefault="008156F3" w:rsidP="00965E69">
      <w:pPr>
        <w:numPr>
          <w:ilvl w:val="0"/>
          <w:numId w:val="73"/>
        </w:numPr>
        <w:tabs>
          <w:tab w:val="clear" w:pos="360"/>
          <w:tab w:val="left" w:pos="993"/>
        </w:tabs>
        <w:autoSpaceDE w:val="0"/>
        <w:autoSpaceDN w:val="0"/>
        <w:ind w:left="0" w:firstLine="567"/>
        <w:jc w:val="both"/>
      </w:pPr>
      <w:r w:rsidRPr="008156F3">
        <w:t>выполнение элементарно-информационных преобразований;</w:t>
      </w:r>
    </w:p>
    <w:p w:rsidR="008156F3" w:rsidRPr="008156F3" w:rsidRDefault="008156F3" w:rsidP="00965E69">
      <w:pPr>
        <w:numPr>
          <w:ilvl w:val="0"/>
          <w:numId w:val="73"/>
        </w:numPr>
        <w:tabs>
          <w:tab w:val="clear" w:pos="360"/>
          <w:tab w:val="left" w:pos="993"/>
        </w:tabs>
        <w:autoSpaceDE w:val="0"/>
        <w:autoSpaceDN w:val="0"/>
        <w:ind w:left="0" w:firstLine="567"/>
        <w:jc w:val="both"/>
      </w:pPr>
      <w:r w:rsidRPr="008156F3">
        <w:t>управление информационным потоком.</w:t>
      </w:r>
    </w:p>
    <w:p w:rsidR="008156F3" w:rsidRPr="008156F3" w:rsidRDefault="008156F3" w:rsidP="008156F3">
      <w:pPr>
        <w:tabs>
          <w:tab w:val="left" w:pos="851"/>
        </w:tabs>
        <w:ind w:firstLine="567"/>
        <w:jc w:val="both"/>
      </w:pPr>
      <w:r w:rsidRPr="008156F3">
        <w:rPr>
          <w:b/>
          <w:bCs/>
          <w:i/>
          <w:iCs/>
        </w:rPr>
        <w:t xml:space="preserve">Роль информационных потоков в логистике. </w:t>
      </w:r>
      <w:r w:rsidRPr="008156F3">
        <w:t>Весь процесс логистики характеризуется те</w:t>
      </w:r>
      <w:r w:rsidRPr="008156F3">
        <w:t>с</w:t>
      </w:r>
      <w:r w:rsidRPr="008156F3">
        <w:t>ной связью материальных и информационных потоков. В логистической системе информация и</w:t>
      </w:r>
      <w:r w:rsidRPr="008156F3">
        <w:t>с</w:t>
      </w:r>
      <w:r w:rsidRPr="008156F3">
        <w:t>пользуется при управлении, контроле и регулировании материальных потоков.</w:t>
      </w:r>
    </w:p>
    <w:p w:rsidR="008156F3" w:rsidRPr="008156F3" w:rsidRDefault="008156F3" w:rsidP="008156F3">
      <w:pPr>
        <w:tabs>
          <w:tab w:val="left" w:pos="851"/>
        </w:tabs>
        <w:ind w:firstLine="567"/>
        <w:jc w:val="both"/>
      </w:pPr>
      <w:r w:rsidRPr="008156F3">
        <w:t>Различают три варианта взаимодействия материальных и информационных потоков.</w:t>
      </w:r>
    </w:p>
    <w:p w:rsidR="008156F3" w:rsidRPr="008156F3" w:rsidRDefault="008156F3" w:rsidP="008156F3">
      <w:pPr>
        <w:tabs>
          <w:tab w:val="left" w:pos="851"/>
        </w:tabs>
        <w:ind w:firstLine="567"/>
        <w:jc w:val="both"/>
      </w:pPr>
      <w:r w:rsidRPr="008156F3">
        <w:t>1. Когда информация опережает материальный поток. В этом случае от информационного потока поступают сведения о движении материальных потоков (прямое направление) или соде</w:t>
      </w:r>
      <w:r w:rsidRPr="008156F3">
        <w:t>р</w:t>
      </w:r>
      <w:r w:rsidRPr="008156F3">
        <w:t>жит сведения о заказе (встречное направление).</w:t>
      </w:r>
    </w:p>
    <w:p w:rsidR="008156F3" w:rsidRPr="008156F3" w:rsidRDefault="008156F3" w:rsidP="008156F3">
      <w:pPr>
        <w:tabs>
          <w:tab w:val="left" w:pos="851"/>
        </w:tabs>
        <w:ind w:firstLine="567"/>
        <w:jc w:val="both"/>
      </w:pPr>
      <w:r w:rsidRPr="008156F3">
        <w:t>2. Когда информация сопровождает материальный поток, движется одновременно с ним. Этим потоком идут сведения о количественных и качественных параметрах материальных пот</w:t>
      </w:r>
      <w:r w:rsidRPr="008156F3">
        <w:t>о</w:t>
      </w:r>
      <w:r w:rsidRPr="008156F3">
        <w:t>ков, что позволяет правильно и быстро оценивать их состояние и принимать необходимые регул</w:t>
      </w:r>
      <w:r w:rsidRPr="008156F3">
        <w:t>и</w:t>
      </w:r>
      <w:r w:rsidRPr="008156F3">
        <w:t>рующие решения.</w:t>
      </w:r>
    </w:p>
    <w:p w:rsidR="008156F3" w:rsidRDefault="008156F3" w:rsidP="008156F3">
      <w:pPr>
        <w:tabs>
          <w:tab w:val="left" w:pos="851"/>
        </w:tabs>
        <w:ind w:firstLine="567"/>
        <w:jc w:val="both"/>
      </w:pPr>
      <w:r w:rsidRPr="008156F3">
        <w:t>3. Когда информационный поток идет с отставанием от материальных потоков. В этом сл</w:t>
      </w:r>
      <w:r w:rsidRPr="008156F3">
        <w:t>у</w:t>
      </w:r>
      <w:r w:rsidRPr="008156F3">
        <w:t>чае, информация служит только для оценки результатов.</w:t>
      </w:r>
    </w:p>
    <w:p w:rsidR="008156F3" w:rsidRPr="008156F3" w:rsidRDefault="008156F3" w:rsidP="008156F3">
      <w:pPr>
        <w:tabs>
          <w:tab w:val="left" w:pos="851"/>
        </w:tabs>
        <w:ind w:firstLine="567"/>
        <w:jc w:val="both"/>
      </w:pPr>
      <w:r w:rsidRPr="008156F3">
        <w:rPr>
          <w:b/>
          <w:bCs/>
        </w:rPr>
        <w:t>Информационные логистические системы.</w:t>
      </w:r>
    </w:p>
    <w:p w:rsidR="008156F3" w:rsidRPr="008156F3" w:rsidRDefault="008156F3" w:rsidP="008156F3">
      <w:pPr>
        <w:tabs>
          <w:tab w:val="left" w:pos="851"/>
        </w:tabs>
        <w:ind w:firstLine="567"/>
        <w:jc w:val="both"/>
      </w:pPr>
      <w:r w:rsidRPr="008156F3">
        <w:rPr>
          <w:b/>
          <w:bCs/>
          <w:i/>
          <w:iCs/>
        </w:rPr>
        <w:t xml:space="preserve">Структура информационной логистической системы. </w:t>
      </w:r>
      <w:r w:rsidRPr="008156F3">
        <w:t>В современных условиях управл</w:t>
      </w:r>
      <w:r w:rsidRPr="008156F3">
        <w:t>е</w:t>
      </w:r>
      <w:r w:rsidRPr="008156F3">
        <w:t>ние материальными потоками осуществляется с использованием информационных логистических систем, которые представляют собой автоматизированные системы управления материальными потоками. Наиболее часто в них выделяется две подсистемы: функциональная и обеспечивающая.</w:t>
      </w:r>
    </w:p>
    <w:p w:rsidR="008156F3" w:rsidRPr="008156F3" w:rsidRDefault="008156F3" w:rsidP="008156F3">
      <w:pPr>
        <w:tabs>
          <w:tab w:val="left" w:pos="851"/>
        </w:tabs>
        <w:ind w:firstLine="567"/>
        <w:jc w:val="both"/>
      </w:pPr>
      <w:r w:rsidRPr="008156F3">
        <w:rPr>
          <w:i/>
          <w:iCs/>
        </w:rPr>
        <w:t>Функциональная подсистема</w:t>
      </w:r>
      <w:r w:rsidRPr="008156F3">
        <w:t xml:space="preserve"> включает в себя совокупность задач, сгруппированных по пр</w:t>
      </w:r>
      <w:r w:rsidRPr="008156F3">
        <w:t>и</w:t>
      </w:r>
      <w:r w:rsidRPr="008156F3">
        <w:t>знаку цели. Эти задачи ориентированы на основные цели логистической системы:  реализация н</w:t>
      </w:r>
      <w:r w:rsidRPr="008156F3">
        <w:t>е</w:t>
      </w:r>
      <w:r w:rsidRPr="008156F3">
        <w:t>обходимых объемов доставки продукции в нужное место и в установленные сроки, обеспечение необходимого качества услуг, поддержание на должном уровне запасов и т.д.</w:t>
      </w:r>
    </w:p>
    <w:p w:rsidR="008156F3" w:rsidRPr="008156F3" w:rsidRDefault="008156F3" w:rsidP="008156F3">
      <w:pPr>
        <w:tabs>
          <w:tab w:val="left" w:pos="851"/>
        </w:tabs>
        <w:ind w:firstLine="567"/>
        <w:jc w:val="both"/>
      </w:pPr>
      <w:r w:rsidRPr="008156F3">
        <w:rPr>
          <w:i/>
          <w:iCs/>
        </w:rPr>
        <w:t>Обеспечивающая подсистема</w:t>
      </w:r>
      <w:r w:rsidRPr="008156F3">
        <w:t xml:space="preserve"> включает в себя следующие элементы:</w:t>
      </w:r>
    </w:p>
    <w:p w:rsidR="008156F3" w:rsidRPr="008156F3" w:rsidRDefault="008156F3" w:rsidP="00965E69">
      <w:pPr>
        <w:numPr>
          <w:ilvl w:val="0"/>
          <w:numId w:val="74"/>
        </w:numPr>
        <w:tabs>
          <w:tab w:val="clear" w:pos="360"/>
          <w:tab w:val="num" w:pos="142"/>
          <w:tab w:val="left" w:pos="993"/>
        </w:tabs>
        <w:autoSpaceDE w:val="0"/>
        <w:autoSpaceDN w:val="0"/>
        <w:ind w:left="0" w:firstLine="567"/>
        <w:jc w:val="both"/>
      </w:pPr>
      <w:r w:rsidRPr="008156F3">
        <w:t>техническое обеспечение, т.е. комплекс технических средств, обеспечивающих обрабо</w:t>
      </w:r>
      <w:r w:rsidRPr="008156F3">
        <w:t>т</w:t>
      </w:r>
      <w:r w:rsidRPr="008156F3">
        <w:t>ку и передачу информации;</w:t>
      </w:r>
    </w:p>
    <w:p w:rsidR="008156F3" w:rsidRPr="008156F3" w:rsidRDefault="008156F3" w:rsidP="00965E69">
      <w:pPr>
        <w:numPr>
          <w:ilvl w:val="0"/>
          <w:numId w:val="74"/>
        </w:numPr>
        <w:tabs>
          <w:tab w:val="clear" w:pos="360"/>
          <w:tab w:val="num" w:pos="142"/>
          <w:tab w:val="left" w:pos="993"/>
        </w:tabs>
        <w:autoSpaceDE w:val="0"/>
        <w:autoSpaceDN w:val="0"/>
        <w:ind w:left="0" w:firstLine="567"/>
        <w:jc w:val="both"/>
      </w:pPr>
      <w:r w:rsidRPr="008156F3">
        <w:t>информационное обеспечение  - справочники, классификаторы, кодификатор и т.д;</w:t>
      </w:r>
    </w:p>
    <w:p w:rsidR="008156F3" w:rsidRPr="008156F3" w:rsidRDefault="008156F3" w:rsidP="00965E69">
      <w:pPr>
        <w:numPr>
          <w:ilvl w:val="0"/>
          <w:numId w:val="74"/>
        </w:numPr>
        <w:tabs>
          <w:tab w:val="clear" w:pos="360"/>
          <w:tab w:val="num" w:pos="142"/>
          <w:tab w:val="left" w:pos="993"/>
        </w:tabs>
        <w:autoSpaceDE w:val="0"/>
        <w:autoSpaceDN w:val="0"/>
        <w:ind w:left="0" w:firstLine="567"/>
        <w:jc w:val="both"/>
      </w:pPr>
      <w:r w:rsidRPr="008156F3">
        <w:t>математическое обеспечение – совокупность методов решения функциональных задач и программное обеспечение.</w:t>
      </w:r>
    </w:p>
    <w:p w:rsidR="008156F3" w:rsidRPr="008156F3" w:rsidRDefault="008156F3" w:rsidP="008156F3">
      <w:pPr>
        <w:pStyle w:val="23"/>
        <w:tabs>
          <w:tab w:val="left" w:pos="993"/>
        </w:tabs>
        <w:jc w:val="both"/>
        <w:rPr>
          <w:sz w:val="24"/>
          <w:szCs w:val="24"/>
        </w:rPr>
      </w:pPr>
      <w:r w:rsidRPr="008156F3">
        <w:rPr>
          <w:sz w:val="24"/>
          <w:szCs w:val="24"/>
        </w:rPr>
        <w:lastRenderedPageBreak/>
        <w:t>Информационные логистические системы должны обеспечивать всестороннюю инт</w:t>
      </w:r>
      <w:r w:rsidRPr="008156F3">
        <w:rPr>
          <w:sz w:val="24"/>
          <w:szCs w:val="24"/>
        </w:rPr>
        <w:t>е</w:t>
      </w:r>
      <w:r w:rsidRPr="008156F3">
        <w:rPr>
          <w:sz w:val="24"/>
          <w:szCs w:val="24"/>
        </w:rPr>
        <w:t>грацию всех элементов управления материальным потоком, их оперативное и надежное взаимодействие.  В связи с этим к информационным сис</w:t>
      </w:r>
      <w:r>
        <w:rPr>
          <w:sz w:val="24"/>
          <w:szCs w:val="24"/>
        </w:rPr>
        <w:t xml:space="preserve">темам в логистике предъявляются </w:t>
      </w:r>
      <w:r w:rsidRPr="008156F3">
        <w:rPr>
          <w:sz w:val="24"/>
          <w:szCs w:val="24"/>
        </w:rPr>
        <w:t>следующие требования:</w:t>
      </w:r>
    </w:p>
    <w:p w:rsidR="008156F3" w:rsidRPr="008156F3" w:rsidRDefault="008156F3" w:rsidP="00965E69">
      <w:pPr>
        <w:numPr>
          <w:ilvl w:val="0"/>
          <w:numId w:val="75"/>
        </w:numPr>
        <w:tabs>
          <w:tab w:val="clear" w:pos="360"/>
          <w:tab w:val="left" w:pos="993"/>
        </w:tabs>
        <w:autoSpaceDE w:val="0"/>
        <w:autoSpaceDN w:val="0"/>
        <w:ind w:left="0" w:firstLine="567"/>
        <w:jc w:val="both"/>
      </w:pPr>
      <w:r w:rsidRPr="008156F3">
        <w:t>актуальность информации;</w:t>
      </w:r>
    </w:p>
    <w:p w:rsidR="008156F3" w:rsidRPr="008156F3" w:rsidRDefault="008156F3" w:rsidP="00965E69">
      <w:pPr>
        <w:numPr>
          <w:ilvl w:val="0"/>
          <w:numId w:val="75"/>
        </w:numPr>
        <w:tabs>
          <w:tab w:val="clear" w:pos="360"/>
          <w:tab w:val="left" w:pos="993"/>
        </w:tabs>
        <w:autoSpaceDE w:val="0"/>
        <w:autoSpaceDN w:val="0"/>
        <w:ind w:left="0" w:firstLine="567"/>
        <w:jc w:val="both"/>
      </w:pPr>
      <w:r w:rsidRPr="008156F3">
        <w:t>обеспечение информационной потребности руководителей;</w:t>
      </w:r>
    </w:p>
    <w:p w:rsidR="008156F3" w:rsidRPr="008156F3" w:rsidRDefault="008156F3" w:rsidP="00965E69">
      <w:pPr>
        <w:numPr>
          <w:ilvl w:val="0"/>
          <w:numId w:val="75"/>
        </w:numPr>
        <w:tabs>
          <w:tab w:val="clear" w:pos="360"/>
          <w:tab w:val="left" w:pos="851"/>
          <w:tab w:val="left" w:pos="993"/>
        </w:tabs>
        <w:autoSpaceDE w:val="0"/>
        <w:autoSpaceDN w:val="0"/>
        <w:ind w:left="0" w:firstLine="567"/>
        <w:jc w:val="both"/>
      </w:pPr>
      <w:r w:rsidRPr="008156F3">
        <w:t xml:space="preserve">  необходимость и достаточность информации;</w:t>
      </w:r>
    </w:p>
    <w:p w:rsidR="008156F3" w:rsidRPr="008156F3" w:rsidRDefault="008156F3" w:rsidP="00965E69">
      <w:pPr>
        <w:numPr>
          <w:ilvl w:val="0"/>
          <w:numId w:val="75"/>
        </w:numPr>
        <w:tabs>
          <w:tab w:val="clear" w:pos="360"/>
          <w:tab w:val="left" w:pos="851"/>
          <w:tab w:val="left" w:pos="993"/>
        </w:tabs>
        <w:autoSpaceDE w:val="0"/>
        <w:autoSpaceDN w:val="0"/>
        <w:ind w:left="0" w:firstLine="567"/>
        <w:jc w:val="both"/>
      </w:pPr>
      <w:r w:rsidRPr="008156F3">
        <w:t xml:space="preserve">  обеспечение информационной связи между подразделениями;</w:t>
      </w:r>
    </w:p>
    <w:p w:rsidR="008156F3" w:rsidRPr="008156F3" w:rsidRDefault="008156F3" w:rsidP="00965E69">
      <w:pPr>
        <w:numPr>
          <w:ilvl w:val="0"/>
          <w:numId w:val="75"/>
        </w:numPr>
        <w:tabs>
          <w:tab w:val="clear" w:pos="360"/>
          <w:tab w:val="left" w:pos="851"/>
          <w:tab w:val="left" w:pos="993"/>
        </w:tabs>
        <w:autoSpaceDE w:val="0"/>
        <w:autoSpaceDN w:val="0"/>
        <w:ind w:left="0" w:firstLine="567"/>
        <w:jc w:val="both"/>
      </w:pPr>
      <w:r w:rsidRPr="008156F3">
        <w:t xml:space="preserve">  обязательность передачи информации.</w:t>
      </w:r>
    </w:p>
    <w:p w:rsidR="008156F3" w:rsidRPr="008156F3" w:rsidRDefault="008156F3" w:rsidP="008156F3">
      <w:pPr>
        <w:tabs>
          <w:tab w:val="left" w:pos="851"/>
        </w:tabs>
        <w:ind w:firstLine="567"/>
        <w:jc w:val="both"/>
      </w:pPr>
      <w:r w:rsidRPr="008156F3">
        <w:t xml:space="preserve"> </w:t>
      </w:r>
      <w:r w:rsidRPr="008156F3">
        <w:rPr>
          <w:b/>
          <w:bCs/>
          <w:i/>
          <w:iCs/>
        </w:rPr>
        <w:t xml:space="preserve">Виды логистических информационных систем. </w:t>
      </w:r>
      <w:r w:rsidRPr="008156F3">
        <w:t>На уровне отдельного предприятия и</w:t>
      </w:r>
      <w:r w:rsidRPr="008156F3">
        <w:t>н</w:t>
      </w:r>
      <w:r w:rsidRPr="008156F3">
        <w:t xml:space="preserve">формационные логистические системы подразделяются на три группы. </w:t>
      </w:r>
    </w:p>
    <w:p w:rsidR="008156F3" w:rsidRPr="008156F3" w:rsidRDefault="008156F3" w:rsidP="008156F3">
      <w:pPr>
        <w:tabs>
          <w:tab w:val="left" w:pos="851"/>
        </w:tabs>
        <w:ind w:firstLine="567"/>
        <w:jc w:val="both"/>
      </w:pPr>
      <w:r w:rsidRPr="008156F3">
        <w:rPr>
          <w:i/>
          <w:iCs/>
        </w:rPr>
        <w:t>Плановые информационные</w:t>
      </w:r>
      <w:r w:rsidRPr="008156F3">
        <w:t xml:space="preserve"> </w:t>
      </w:r>
      <w:r w:rsidRPr="008156F3">
        <w:rPr>
          <w:i/>
          <w:iCs/>
        </w:rPr>
        <w:t>системы</w:t>
      </w:r>
      <w:r w:rsidRPr="008156F3">
        <w:t xml:space="preserve"> создаются на высшем уровне управления логистич</w:t>
      </w:r>
      <w:r w:rsidRPr="008156F3">
        <w:t>е</w:t>
      </w:r>
      <w:r w:rsidRPr="008156F3">
        <w:t>ских систем и служат для подготовки и принятия решений стратегического характера: создание и оптимизация звеньев логистической цепи, планирование производства, общее управление запас</w:t>
      </w:r>
      <w:r w:rsidRPr="008156F3">
        <w:t>а</w:t>
      </w:r>
      <w:r w:rsidRPr="008156F3">
        <w:t>ми и резервами и т.д.</w:t>
      </w:r>
    </w:p>
    <w:p w:rsidR="008156F3" w:rsidRPr="008156F3" w:rsidRDefault="008156F3" w:rsidP="008156F3">
      <w:pPr>
        <w:pStyle w:val="31"/>
        <w:rPr>
          <w:sz w:val="24"/>
          <w:szCs w:val="24"/>
        </w:rPr>
      </w:pPr>
      <w:r w:rsidRPr="008156F3">
        <w:rPr>
          <w:i/>
          <w:iCs/>
          <w:sz w:val="24"/>
          <w:szCs w:val="24"/>
        </w:rPr>
        <w:t>Диспозитивные или диспетчерские системы</w:t>
      </w:r>
      <w:r w:rsidRPr="008156F3">
        <w:rPr>
          <w:sz w:val="24"/>
          <w:szCs w:val="24"/>
        </w:rPr>
        <w:t xml:space="preserve"> создаются для управления складом или цехом с целью обеспечения отлаженной работы этих логистических систем. Здесь решаются задачи: управление запасами на складах и в цехах, управление транспортом, отбор  и комплектование гр</w:t>
      </w:r>
      <w:r w:rsidRPr="008156F3">
        <w:rPr>
          <w:sz w:val="24"/>
          <w:szCs w:val="24"/>
        </w:rPr>
        <w:t>у</w:t>
      </w:r>
      <w:r w:rsidRPr="008156F3">
        <w:rPr>
          <w:sz w:val="24"/>
          <w:szCs w:val="24"/>
        </w:rPr>
        <w:t>зов, учет отправленных товаров и другие.</w:t>
      </w:r>
    </w:p>
    <w:p w:rsidR="008156F3" w:rsidRPr="008156F3" w:rsidRDefault="008156F3" w:rsidP="008156F3">
      <w:pPr>
        <w:tabs>
          <w:tab w:val="left" w:pos="851"/>
        </w:tabs>
        <w:ind w:firstLine="567"/>
        <w:jc w:val="both"/>
      </w:pPr>
      <w:r w:rsidRPr="008156F3">
        <w:rPr>
          <w:i/>
          <w:iCs/>
        </w:rPr>
        <w:t>Исполнительные или оперативные системы</w:t>
      </w:r>
      <w:r w:rsidRPr="008156F3">
        <w:t xml:space="preserve"> создаются на базе тех или иных органов упра</w:t>
      </w:r>
      <w:r w:rsidRPr="008156F3">
        <w:t>в</w:t>
      </w:r>
      <w:r w:rsidRPr="008156F3">
        <w:t>ления и решают задачи, связанные с оперативным управлением материальными потоками, ко</w:t>
      </w:r>
      <w:r w:rsidRPr="008156F3">
        <w:t>н</w:t>
      </w:r>
      <w:r w:rsidRPr="008156F3">
        <w:t>тролем выполнения планов и графиков их движения, управлением перемещениями грузов и др</w:t>
      </w:r>
      <w:r w:rsidRPr="008156F3">
        <w:t>у</w:t>
      </w:r>
      <w:r w:rsidRPr="008156F3">
        <w:t>гие.</w:t>
      </w:r>
    </w:p>
    <w:p w:rsidR="008156F3" w:rsidRPr="008156F3" w:rsidRDefault="008156F3" w:rsidP="008156F3">
      <w:pPr>
        <w:pStyle w:val="23"/>
        <w:jc w:val="left"/>
        <w:rPr>
          <w:sz w:val="24"/>
          <w:szCs w:val="24"/>
        </w:rPr>
      </w:pPr>
      <w:r w:rsidRPr="008156F3">
        <w:rPr>
          <w:sz w:val="24"/>
          <w:szCs w:val="24"/>
        </w:rPr>
        <w:t>Информационная логистическая система соответствует иерархической структуре си</w:t>
      </w:r>
      <w:r w:rsidRPr="008156F3">
        <w:rPr>
          <w:sz w:val="24"/>
          <w:szCs w:val="24"/>
        </w:rPr>
        <w:t>с</w:t>
      </w:r>
      <w:r w:rsidRPr="008156F3">
        <w:rPr>
          <w:sz w:val="24"/>
          <w:szCs w:val="24"/>
        </w:rPr>
        <w:t>темы управления предприятием и включает три уровня.</w:t>
      </w:r>
    </w:p>
    <w:p w:rsidR="008156F3" w:rsidRPr="008156F3" w:rsidRDefault="008156F3" w:rsidP="008156F3">
      <w:pPr>
        <w:tabs>
          <w:tab w:val="left" w:pos="851"/>
        </w:tabs>
        <w:ind w:firstLine="567"/>
        <w:jc w:val="both"/>
      </w:pPr>
      <w:r w:rsidRPr="008156F3">
        <w:rPr>
          <w:i/>
          <w:iCs/>
        </w:rPr>
        <w:t>Первый уровень</w:t>
      </w:r>
      <w:r w:rsidRPr="008156F3">
        <w:t xml:space="preserve"> – рабочее место, на котором осуществляется логистическая операция.</w:t>
      </w:r>
    </w:p>
    <w:p w:rsidR="008156F3" w:rsidRPr="008156F3" w:rsidRDefault="008156F3" w:rsidP="008156F3">
      <w:pPr>
        <w:tabs>
          <w:tab w:val="left" w:pos="851"/>
        </w:tabs>
        <w:ind w:firstLine="567"/>
        <w:jc w:val="both"/>
      </w:pPr>
      <w:r w:rsidRPr="008156F3">
        <w:rPr>
          <w:i/>
          <w:iCs/>
        </w:rPr>
        <w:t>Второй уровень</w:t>
      </w:r>
      <w:r w:rsidRPr="008156F3">
        <w:t xml:space="preserve"> – участок, цех, склад, где размещаются рабочие места и происходит тран</w:t>
      </w:r>
      <w:r w:rsidRPr="008156F3">
        <w:t>с</w:t>
      </w:r>
      <w:r w:rsidRPr="008156F3">
        <w:t>портировка грузов.</w:t>
      </w:r>
    </w:p>
    <w:p w:rsidR="008156F3" w:rsidRPr="008156F3" w:rsidRDefault="008156F3" w:rsidP="008156F3">
      <w:pPr>
        <w:tabs>
          <w:tab w:val="left" w:pos="851"/>
        </w:tabs>
        <w:ind w:firstLine="567"/>
        <w:jc w:val="both"/>
      </w:pPr>
      <w:r w:rsidRPr="008156F3">
        <w:rPr>
          <w:i/>
          <w:iCs/>
        </w:rPr>
        <w:t>Третий уровень</w:t>
      </w:r>
      <w:r w:rsidRPr="008156F3">
        <w:t xml:space="preserve"> – система транспорта и перемещения грузов, охватывающая цепь событий от отгрузки сырья до поставки готовой продукции.</w:t>
      </w:r>
    </w:p>
    <w:p w:rsidR="008156F3" w:rsidRPr="008156F3" w:rsidRDefault="008156F3" w:rsidP="008156F3">
      <w:pPr>
        <w:pStyle w:val="23"/>
        <w:jc w:val="left"/>
        <w:rPr>
          <w:sz w:val="24"/>
          <w:szCs w:val="24"/>
        </w:rPr>
      </w:pPr>
      <w:r w:rsidRPr="008156F3">
        <w:rPr>
          <w:sz w:val="24"/>
          <w:szCs w:val="24"/>
        </w:rPr>
        <w:t>Информация, поступающая из этих трех уровней, интегрируется в единую информац</w:t>
      </w:r>
      <w:r w:rsidRPr="008156F3">
        <w:rPr>
          <w:sz w:val="24"/>
          <w:szCs w:val="24"/>
        </w:rPr>
        <w:t>и</w:t>
      </w:r>
      <w:r w:rsidRPr="008156F3">
        <w:rPr>
          <w:sz w:val="24"/>
          <w:szCs w:val="24"/>
        </w:rPr>
        <w:t>онную систему. Различают вертикальную и горизонтальную интеграцию.</w:t>
      </w:r>
    </w:p>
    <w:p w:rsidR="008156F3" w:rsidRPr="008156F3" w:rsidRDefault="008156F3" w:rsidP="008156F3">
      <w:pPr>
        <w:tabs>
          <w:tab w:val="left" w:pos="851"/>
        </w:tabs>
        <w:ind w:firstLine="567"/>
        <w:jc w:val="both"/>
      </w:pPr>
      <w:r w:rsidRPr="008156F3">
        <w:rPr>
          <w:i/>
          <w:iCs/>
        </w:rPr>
        <w:t>Вертикальная интеграция</w:t>
      </w:r>
      <w:r w:rsidRPr="008156F3">
        <w:t xml:space="preserve"> обеспечивает связь между плановой, диспозитивной и исполн</w:t>
      </w:r>
      <w:r w:rsidRPr="008156F3">
        <w:t>и</w:t>
      </w:r>
      <w:r w:rsidRPr="008156F3">
        <w:t>тельной системами посредством вертикальных информационных потоков.</w:t>
      </w:r>
    </w:p>
    <w:p w:rsidR="008156F3" w:rsidRPr="008156F3" w:rsidRDefault="008156F3" w:rsidP="008156F3">
      <w:pPr>
        <w:tabs>
          <w:tab w:val="left" w:pos="851"/>
        </w:tabs>
        <w:ind w:firstLine="567"/>
        <w:jc w:val="both"/>
      </w:pPr>
      <w:r w:rsidRPr="008156F3">
        <w:rPr>
          <w:i/>
          <w:iCs/>
        </w:rPr>
        <w:t>Горизонтальной интеграцией</w:t>
      </w:r>
      <w:r w:rsidRPr="008156F3">
        <w:t xml:space="preserve"> считается связь между отдельными комплексами в диспоз</w:t>
      </w:r>
      <w:r w:rsidRPr="008156F3">
        <w:t>и</w:t>
      </w:r>
      <w:r w:rsidRPr="008156F3">
        <w:t>тивных и исполнительных системах посредством горизонтальных информационных потоков.</w:t>
      </w:r>
    </w:p>
    <w:p w:rsidR="008156F3" w:rsidRPr="008156F3" w:rsidRDefault="008156F3" w:rsidP="008156F3">
      <w:pPr>
        <w:tabs>
          <w:tab w:val="left" w:pos="851"/>
        </w:tabs>
        <w:ind w:firstLine="567"/>
        <w:jc w:val="both"/>
        <w:rPr>
          <w:b/>
          <w:bCs/>
        </w:rPr>
      </w:pPr>
      <w:r w:rsidRPr="008156F3">
        <w:rPr>
          <w:b/>
          <w:bCs/>
        </w:rPr>
        <w:t>Построение и функционирование информационных логистических систем</w:t>
      </w:r>
    </w:p>
    <w:p w:rsidR="008156F3" w:rsidRPr="008156F3" w:rsidRDefault="008156F3" w:rsidP="008156F3">
      <w:pPr>
        <w:tabs>
          <w:tab w:val="left" w:pos="851"/>
        </w:tabs>
        <w:ind w:firstLine="567"/>
        <w:jc w:val="both"/>
      </w:pPr>
      <w:r w:rsidRPr="008156F3">
        <w:rPr>
          <w:b/>
          <w:bCs/>
          <w:i/>
          <w:iCs/>
        </w:rPr>
        <w:t xml:space="preserve">Принципы построения информационных логистических систем. </w:t>
      </w:r>
      <w:r w:rsidRPr="008156F3">
        <w:t>Формирование инфо</w:t>
      </w:r>
      <w:r w:rsidRPr="008156F3">
        <w:t>р</w:t>
      </w:r>
      <w:r w:rsidRPr="008156F3">
        <w:t>мационных логистических систем основано на следующих принципах.</w:t>
      </w:r>
    </w:p>
    <w:p w:rsidR="008156F3" w:rsidRPr="008156F3" w:rsidRDefault="008156F3" w:rsidP="00965E69">
      <w:pPr>
        <w:numPr>
          <w:ilvl w:val="0"/>
          <w:numId w:val="76"/>
        </w:numPr>
        <w:tabs>
          <w:tab w:val="clear" w:pos="360"/>
          <w:tab w:val="num" w:pos="0"/>
          <w:tab w:val="left" w:pos="993"/>
        </w:tabs>
        <w:autoSpaceDE w:val="0"/>
        <w:autoSpaceDN w:val="0"/>
        <w:ind w:left="0" w:firstLine="567"/>
        <w:jc w:val="both"/>
      </w:pPr>
      <w:r w:rsidRPr="008156F3">
        <w:t>Система должна быть построена таким образом, чтобы передача информации, ее перер</w:t>
      </w:r>
      <w:r w:rsidRPr="008156F3">
        <w:t>а</w:t>
      </w:r>
      <w:r w:rsidRPr="008156F3">
        <w:t>ботка, хранение и использование учитывали потребности всех подразделений предприятия.</w:t>
      </w:r>
    </w:p>
    <w:p w:rsidR="008156F3" w:rsidRPr="008156F3" w:rsidRDefault="008156F3" w:rsidP="00965E69">
      <w:pPr>
        <w:numPr>
          <w:ilvl w:val="0"/>
          <w:numId w:val="76"/>
        </w:numPr>
        <w:tabs>
          <w:tab w:val="clear" w:pos="360"/>
          <w:tab w:val="num" w:pos="0"/>
          <w:tab w:val="left" w:pos="993"/>
        </w:tabs>
        <w:autoSpaceDE w:val="0"/>
        <w:autoSpaceDN w:val="0"/>
        <w:ind w:left="0" w:firstLine="567"/>
        <w:jc w:val="both"/>
      </w:pPr>
      <w:r w:rsidRPr="008156F3">
        <w:t>Информационная система должна обеспечить необходимые взаимосвязи предприятия с поставщиками, клиентами и всеми пунктами отправок, промежуточного складирования и потре</w:t>
      </w:r>
      <w:r w:rsidRPr="008156F3">
        <w:t>б</w:t>
      </w:r>
      <w:r w:rsidRPr="008156F3">
        <w:t>ления.</w:t>
      </w:r>
    </w:p>
    <w:p w:rsidR="008156F3" w:rsidRPr="008156F3" w:rsidRDefault="008156F3" w:rsidP="00965E69">
      <w:pPr>
        <w:numPr>
          <w:ilvl w:val="0"/>
          <w:numId w:val="76"/>
        </w:numPr>
        <w:tabs>
          <w:tab w:val="clear" w:pos="360"/>
          <w:tab w:val="num" w:pos="0"/>
          <w:tab w:val="left" w:pos="993"/>
        </w:tabs>
        <w:autoSpaceDE w:val="0"/>
        <w:autoSpaceDN w:val="0"/>
        <w:ind w:left="0" w:firstLine="567"/>
        <w:jc w:val="both"/>
      </w:pPr>
      <w:r w:rsidRPr="008156F3">
        <w:t>Обмен информации между уровнями логистической системы должен быть минимал</w:t>
      </w:r>
      <w:r w:rsidRPr="008156F3">
        <w:t>ь</w:t>
      </w:r>
      <w:r w:rsidRPr="008156F3">
        <w:t>ным, но обеспечивать потребность управления.</w:t>
      </w:r>
    </w:p>
    <w:p w:rsidR="008156F3" w:rsidRPr="008156F3" w:rsidRDefault="008156F3" w:rsidP="00965E69">
      <w:pPr>
        <w:numPr>
          <w:ilvl w:val="0"/>
          <w:numId w:val="76"/>
        </w:numPr>
        <w:tabs>
          <w:tab w:val="clear" w:pos="360"/>
          <w:tab w:val="num" w:pos="0"/>
          <w:tab w:val="left" w:pos="993"/>
        </w:tabs>
        <w:autoSpaceDE w:val="0"/>
        <w:autoSpaceDN w:val="0"/>
        <w:ind w:left="0" w:firstLine="567"/>
        <w:jc w:val="both"/>
      </w:pPr>
      <w:r w:rsidRPr="008156F3">
        <w:lastRenderedPageBreak/>
        <w:t>Характер информации должен быть сориентирован на конкретного потребителя в сист</w:t>
      </w:r>
      <w:r w:rsidRPr="008156F3">
        <w:t>е</w:t>
      </w:r>
      <w:r w:rsidRPr="008156F3">
        <w:t>ме управления.</w:t>
      </w:r>
    </w:p>
    <w:p w:rsidR="008156F3" w:rsidRPr="008156F3" w:rsidRDefault="008156F3" w:rsidP="00965E69">
      <w:pPr>
        <w:numPr>
          <w:ilvl w:val="0"/>
          <w:numId w:val="76"/>
        </w:numPr>
        <w:tabs>
          <w:tab w:val="clear" w:pos="360"/>
          <w:tab w:val="num" w:pos="0"/>
          <w:tab w:val="left" w:pos="993"/>
        </w:tabs>
        <w:autoSpaceDE w:val="0"/>
        <w:autoSpaceDN w:val="0"/>
        <w:ind w:left="0" w:firstLine="567"/>
        <w:jc w:val="both"/>
      </w:pPr>
      <w:r w:rsidRPr="008156F3">
        <w:t>При построении системы должен учитываться принцип аппаратных и программных м</w:t>
      </w:r>
      <w:r w:rsidRPr="008156F3">
        <w:t>о</w:t>
      </w:r>
      <w:r w:rsidRPr="008156F3">
        <w:t>делей.</w:t>
      </w:r>
    </w:p>
    <w:p w:rsidR="008156F3" w:rsidRPr="008156F3" w:rsidRDefault="008156F3" w:rsidP="00965E69">
      <w:pPr>
        <w:numPr>
          <w:ilvl w:val="0"/>
          <w:numId w:val="76"/>
        </w:numPr>
        <w:tabs>
          <w:tab w:val="clear" w:pos="360"/>
          <w:tab w:val="num" w:pos="0"/>
          <w:tab w:val="left" w:pos="993"/>
        </w:tabs>
        <w:autoSpaceDE w:val="0"/>
        <w:autoSpaceDN w:val="0"/>
        <w:ind w:left="0" w:firstLine="567"/>
        <w:jc w:val="both"/>
      </w:pPr>
      <w:r w:rsidRPr="008156F3">
        <w:t>Важным требованием является упрощение и стандартизация используемой  в системе документации.</w:t>
      </w:r>
    </w:p>
    <w:p w:rsidR="008156F3" w:rsidRPr="008156F3" w:rsidRDefault="008156F3" w:rsidP="008156F3">
      <w:pPr>
        <w:tabs>
          <w:tab w:val="left" w:pos="851"/>
        </w:tabs>
        <w:ind w:firstLine="567"/>
        <w:jc w:val="both"/>
      </w:pPr>
      <w:r w:rsidRPr="008156F3">
        <w:t xml:space="preserve">  </w:t>
      </w:r>
      <w:r w:rsidRPr="008156F3">
        <w:rPr>
          <w:b/>
          <w:bCs/>
          <w:i/>
          <w:iCs/>
        </w:rPr>
        <w:t xml:space="preserve">Функционирование системы. </w:t>
      </w:r>
      <w:r w:rsidRPr="008156F3">
        <w:t>Ввод данных в систему при управлении материальными п</w:t>
      </w:r>
      <w:r w:rsidRPr="008156F3">
        <w:t>о</w:t>
      </w:r>
      <w:r w:rsidRPr="008156F3">
        <w:t>токами начинается при возникновении материального потока. С этого момента весь процесс пер</w:t>
      </w:r>
      <w:r w:rsidRPr="008156F3">
        <w:t>е</w:t>
      </w:r>
      <w:r w:rsidRPr="008156F3">
        <w:t>движения грузов, включая его перегрузки, пребывание на складах, задержки и т.д. находится в оперативной памяти ЭВМ. В установленные сроки или по запросам информация поступает пол</w:t>
      </w:r>
      <w:r w:rsidRPr="008156F3">
        <w:t>ь</w:t>
      </w:r>
      <w:r w:rsidRPr="008156F3">
        <w:t>зователю и используется для принятия управленческих решений.</w:t>
      </w:r>
    </w:p>
    <w:p w:rsidR="005329F4" w:rsidRDefault="00B26F06" w:rsidP="0062360B">
      <w:pPr>
        <w:ind w:firstLine="567"/>
        <w:jc w:val="both"/>
        <w:rPr>
          <w:b/>
        </w:rPr>
      </w:pPr>
      <w:r w:rsidRPr="00E6357A">
        <w:rPr>
          <w:b/>
        </w:rPr>
        <w:t>ЛИТЕРАТУРА</w:t>
      </w:r>
      <w:r>
        <w:rPr>
          <w:b/>
        </w:rPr>
        <w:t>:</w:t>
      </w:r>
    </w:p>
    <w:p w:rsidR="005329F4" w:rsidRPr="00E6357A" w:rsidRDefault="005329F4" w:rsidP="0062360B">
      <w:pPr>
        <w:ind w:left="284" w:firstLine="567"/>
        <w:jc w:val="both"/>
        <w:rPr>
          <w:b/>
          <w:i/>
        </w:rPr>
      </w:pPr>
      <w:r w:rsidRPr="00E6357A">
        <w:rPr>
          <w:b/>
          <w:i/>
        </w:rPr>
        <w:t>Основная:</w:t>
      </w:r>
    </w:p>
    <w:p w:rsidR="005329F4" w:rsidRDefault="005329F4" w:rsidP="00965E69">
      <w:pPr>
        <w:pStyle w:val="11"/>
        <w:numPr>
          <w:ilvl w:val="0"/>
          <w:numId w:val="60"/>
        </w:numPr>
        <w:ind w:firstLine="567"/>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5329F4" w:rsidRDefault="005329F4" w:rsidP="00965E69">
      <w:pPr>
        <w:pStyle w:val="11"/>
        <w:numPr>
          <w:ilvl w:val="0"/>
          <w:numId w:val="60"/>
        </w:numPr>
        <w:ind w:firstLine="567"/>
        <w:jc w:val="both"/>
      </w:pPr>
      <w:r>
        <w:t>Тулембаева А.Н. Логистика. – Алматы: Триумф «Т», 2008.</w:t>
      </w:r>
    </w:p>
    <w:p w:rsidR="005329F4" w:rsidRDefault="005329F4" w:rsidP="00965E69">
      <w:pPr>
        <w:pStyle w:val="11"/>
        <w:numPr>
          <w:ilvl w:val="0"/>
          <w:numId w:val="60"/>
        </w:numPr>
        <w:ind w:firstLine="567"/>
        <w:jc w:val="both"/>
      </w:pPr>
      <w:r>
        <w:t>Аникина Б.А. Практикум по логистике. – Москва: Инфра-М, 2007.</w:t>
      </w:r>
    </w:p>
    <w:p w:rsidR="005329F4" w:rsidRPr="00BA3DF9" w:rsidRDefault="005329F4" w:rsidP="00965E69">
      <w:pPr>
        <w:pStyle w:val="11"/>
        <w:numPr>
          <w:ilvl w:val="0"/>
          <w:numId w:val="60"/>
        </w:numPr>
        <w:ind w:firstLine="567"/>
        <w:jc w:val="both"/>
      </w:pPr>
      <w:r>
        <w:t>Сербин В.Д. Основы логистики. – Таганрог: ТРТУ, 2004.</w:t>
      </w:r>
    </w:p>
    <w:p w:rsidR="005329F4" w:rsidRPr="00BA3DF9" w:rsidRDefault="005329F4" w:rsidP="0062360B">
      <w:pPr>
        <w:ind w:left="360" w:firstLine="567"/>
        <w:jc w:val="both"/>
        <w:rPr>
          <w:b/>
          <w:i/>
        </w:rPr>
      </w:pPr>
    </w:p>
    <w:p w:rsidR="005329F4" w:rsidRPr="00E6357A" w:rsidRDefault="005329F4" w:rsidP="0062360B">
      <w:pPr>
        <w:ind w:left="284" w:firstLine="567"/>
        <w:jc w:val="both"/>
        <w:rPr>
          <w:b/>
          <w:i/>
        </w:rPr>
      </w:pPr>
      <w:r w:rsidRPr="00E6357A">
        <w:rPr>
          <w:b/>
          <w:i/>
        </w:rPr>
        <w:t>Дополнительная:</w:t>
      </w:r>
    </w:p>
    <w:p w:rsidR="005329F4" w:rsidRPr="00192AB9" w:rsidRDefault="005329F4" w:rsidP="00965E69">
      <w:pPr>
        <w:widowControl w:val="0"/>
        <w:numPr>
          <w:ilvl w:val="0"/>
          <w:numId w:val="61"/>
        </w:numPr>
        <w:shd w:val="clear" w:color="auto" w:fill="FFFFFF"/>
        <w:tabs>
          <w:tab w:val="left" w:pos="355"/>
        </w:tabs>
        <w:autoSpaceDE w:val="0"/>
        <w:autoSpaceDN w:val="0"/>
        <w:adjustRightInd w:val="0"/>
        <w:ind w:firstLine="567"/>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5329F4" w:rsidRPr="00192AB9" w:rsidRDefault="005329F4" w:rsidP="00965E69">
      <w:pPr>
        <w:widowControl w:val="0"/>
        <w:numPr>
          <w:ilvl w:val="0"/>
          <w:numId w:val="61"/>
        </w:numPr>
        <w:shd w:val="clear" w:color="auto" w:fill="FFFFFF"/>
        <w:tabs>
          <w:tab w:val="left" w:pos="355"/>
        </w:tabs>
        <w:autoSpaceDE w:val="0"/>
        <w:autoSpaceDN w:val="0"/>
        <w:adjustRightInd w:val="0"/>
        <w:ind w:firstLine="567"/>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5329F4" w:rsidRPr="00192AB9" w:rsidRDefault="005329F4" w:rsidP="00965E69">
      <w:pPr>
        <w:widowControl w:val="0"/>
        <w:numPr>
          <w:ilvl w:val="0"/>
          <w:numId w:val="61"/>
        </w:numPr>
        <w:shd w:val="clear" w:color="auto" w:fill="FFFFFF"/>
        <w:tabs>
          <w:tab w:val="left" w:pos="355"/>
        </w:tabs>
        <w:autoSpaceDE w:val="0"/>
        <w:autoSpaceDN w:val="0"/>
        <w:adjustRightInd w:val="0"/>
        <w:ind w:firstLine="567"/>
        <w:jc w:val="both"/>
        <w:rPr>
          <w:color w:val="000000"/>
          <w:spacing w:val="-11"/>
        </w:rPr>
      </w:pPr>
      <w:r w:rsidRPr="00192AB9">
        <w:rPr>
          <w:color w:val="000000"/>
        </w:rPr>
        <w:t>Бауэрсокс Д. Дж., Клосс Д. Дж. Логистика</w:t>
      </w:r>
      <w:r>
        <w:rPr>
          <w:color w:val="000000"/>
        </w:rPr>
        <w:t>: интегрированная цепь пост</w:t>
      </w:r>
      <w:r>
        <w:rPr>
          <w:color w:val="000000"/>
        </w:rPr>
        <w:t>а</w:t>
      </w:r>
      <w:r>
        <w:rPr>
          <w:color w:val="000000"/>
        </w:rPr>
        <w:t>вок</w:t>
      </w:r>
      <w:r w:rsidRPr="00192AB9">
        <w:rPr>
          <w:color w:val="000000"/>
        </w:rPr>
        <w:t>/</w:t>
      </w:r>
      <w:r w:rsidRPr="00192AB9">
        <w:rPr>
          <w:color w:val="000000"/>
          <w:spacing w:val="1"/>
        </w:rPr>
        <w:t>Пер. с англ. - М.: Олимп-Бизнес, 2001.</w:t>
      </w:r>
    </w:p>
    <w:p w:rsidR="005329F4" w:rsidRPr="00192AB9" w:rsidRDefault="005329F4" w:rsidP="00965E69">
      <w:pPr>
        <w:widowControl w:val="0"/>
        <w:numPr>
          <w:ilvl w:val="0"/>
          <w:numId w:val="61"/>
        </w:numPr>
        <w:shd w:val="clear" w:color="auto" w:fill="FFFFFF"/>
        <w:tabs>
          <w:tab w:val="left" w:pos="355"/>
        </w:tabs>
        <w:autoSpaceDE w:val="0"/>
        <w:autoSpaceDN w:val="0"/>
        <w:adjustRightInd w:val="0"/>
        <w:ind w:firstLine="567"/>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5329F4" w:rsidRPr="00192AB9" w:rsidRDefault="005329F4" w:rsidP="00965E69">
      <w:pPr>
        <w:widowControl w:val="0"/>
        <w:numPr>
          <w:ilvl w:val="0"/>
          <w:numId w:val="61"/>
        </w:numPr>
        <w:shd w:val="clear" w:color="auto" w:fill="FFFFFF"/>
        <w:tabs>
          <w:tab w:val="left" w:pos="355"/>
        </w:tabs>
        <w:autoSpaceDE w:val="0"/>
        <w:autoSpaceDN w:val="0"/>
        <w:adjustRightInd w:val="0"/>
        <w:ind w:firstLine="567"/>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5329F4" w:rsidRPr="00192AB9" w:rsidRDefault="005329F4" w:rsidP="00965E69">
      <w:pPr>
        <w:widowControl w:val="0"/>
        <w:numPr>
          <w:ilvl w:val="0"/>
          <w:numId w:val="61"/>
        </w:numPr>
        <w:shd w:val="clear" w:color="auto" w:fill="FFFFFF"/>
        <w:tabs>
          <w:tab w:val="left" w:pos="355"/>
        </w:tabs>
        <w:autoSpaceDE w:val="0"/>
        <w:autoSpaceDN w:val="0"/>
        <w:adjustRightInd w:val="0"/>
        <w:ind w:firstLine="567"/>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w:t>
      </w:r>
      <w:r w:rsidRPr="00192AB9">
        <w:rPr>
          <w:color w:val="000000"/>
          <w:spacing w:val="3"/>
        </w:rPr>
        <w:t>о</w:t>
      </w:r>
      <w:r w:rsidRPr="00192AB9">
        <w:rPr>
          <w:color w:val="000000"/>
          <w:spacing w:val="2"/>
        </w:rPr>
        <w:t xml:space="preserve">лаева Д.С. и др. - М.: АНКИЛ, 1998. </w:t>
      </w:r>
    </w:p>
    <w:p w:rsidR="005329F4" w:rsidRPr="00192AB9" w:rsidRDefault="005329F4" w:rsidP="00965E69">
      <w:pPr>
        <w:widowControl w:val="0"/>
        <w:numPr>
          <w:ilvl w:val="0"/>
          <w:numId w:val="61"/>
        </w:numPr>
        <w:shd w:val="clear" w:color="auto" w:fill="FFFFFF"/>
        <w:tabs>
          <w:tab w:val="left" w:pos="355"/>
        </w:tabs>
        <w:autoSpaceDE w:val="0"/>
        <w:autoSpaceDN w:val="0"/>
        <w:adjustRightInd w:val="0"/>
        <w:ind w:firstLine="567"/>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5329F4" w:rsidRPr="00192AB9" w:rsidRDefault="005329F4" w:rsidP="00965E69">
      <w:pPr>
        <w:widowControl w:val="0"/>
        <w:numPr>
          <w:ilvl w:val="0"/>
          <w:numId w:val="61"/>
        </w:numPr>
        <w:shd w:val="clear" w:color="auto" w:fill="FFFFFF"/>
        <w:tabs>
          <w:tab w:val="left" w:pos="355"/>
        </w:tabs>
        <w:autoSpaceDE w:val="0"/>
        <w:autoSpaceDN w:val="0"/>
        <w:adjustRightInd w:val="0"/>
        <w:ind w:firstLine="567"/>
        <w:jc w:val="both"/>
        <w:rPr>
          <w:color w:val="000000"/>
          <w:spacing w:val="-11"/>
        </w:rPr>
      </w:pPr>
      <w:r w:rsidRPr="00192AB9">
        <w:rPr>
          <w:color w:val="000000"/>
          <w:spacing w:val="5"/>
        </w:rPr>
        <w:t>Гордон М.П., Карнаухов С.Б. Логистика товародвижения. - 2-е изд., пер</w:t>
      </w:r>
      <w:r w:rsidRPr="00192AB9">
        <w:rPr>
          <w:color w:val="000000"/>
          <w:spacing w:val="5"/>
        </w:rPr>
        <w:t>е</w:t>
      </w:r>
      <w:r w:rsidRPr="00192AB9">
        <w:rPr>
          <w:color w:val="000000"/>
          <w:spacing w:val="3"/>
        </w:rPr>
        <w:t xml:space="preserve">раб., доп. - М.: Центр экономики и маркетинга, 2001. </w:t>
      </w:r>
    </w:p>
    <w:p w:rsidR="005329F4" w:rsidRPr="00192AB9" w:rsidRDefault="005329F4" w:rsidP="00965E69">
      <w:pPr>
        <w:widowControl w:val="0"/>
        <w:numPr>
          <w:ilvl w:val="0"/>
          <w:numId w:val="61"/>
        </w:numPr>
        <w:shd w:val="clear" w:color="auto" w:fill="FFFFFF"/>
        <w:tabs>
          <w:tab w:val="left" w:pos="355"/>
        </w:tabs>
        <w:autoSpaceDE w:val="0"/>
        <w:autoSpaceDN w:val="0"/>
        <w:adjustRightInd w:val="0"/>
        <w:ind w:firstLine="567"/>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B26F06" w:rsidRPr="001136E3" w:rsidRDefault="00B26F06" w:rsidP="00A25352">
      <w:pPr>
        <w:jc w:val="center"/>
      </w:pPr>
      <w:r w:rsidRPr="000156AF">
        <w:t>КОНТРОЛЬ</w:t>
      </w:r>
      <w:r>
        <w:t xml:space="preserve"> ЗНАНИЙ ПО ТЕМЕ</w:t>
      </w:r>
      <w:r w:rsidRPr="000156AF">
        <w:t>:</w:t>
      </w:r>
    </w:p>
    <w:p w:rsidR="00A25352" w:rsidRPr="00A25352" w:rsidRDefault="00A25352" w:rsidP="00A25352">
      <w:pPr>
        <w:tabs>
          <w:tab w:val="left" w:pos="700"/>
        </w:tabs>
        <w:ind w:firstLine="567"/>
        <w:jc w:val="center"/>
      </w:pPr>
      <w:r w:rsidRPr="00A25352">
        <w:t xml:space="preserve">ИНФОРМАЦИОННАЯ ЛОГИСТИКА. ПОСТРОЕНИЕ ИНФОРМАЦИОННЫХ СИСТЕМ В </w:t>
      </w:r>
      <w:r>
        <w:t xml:space="preserve">  </w:t>
      </w:r>
      <w:r w:rsidRPr="00A25352">
        <w:t>ЛОГИСТИКЕ. УПРАВЛЕНИЕ ИНФОРМАЦИОННОЙ СИСТЕМОЙ С ОБРАТНОЙ СВЯЗЬЮ.</w:t>
      </w:r>
    </w:p>
    <w:p w:rsidR="00B26F06" w:rsidRDefault="00B26F06" w:rsidP="00B26F06">
      <w:pPr>
        <w:ind w:firstLine="567"/>
        <w:jc w:val="center"/>
        <w:rPr>
          <w:b/>
        </w:rPr>
      </w:pPr>
    </w:p>
    <w:p w:rsidR="00B26F06" w:rsidRDefault="00B26F06" w:rsidP="00B26F06">
      <w:pPr>
        <w:ind w:firstLine="567"/>
        <w:jc w:val="center"/>
        <w:rPr>
          <w:b/>
          <w:lang w:val="kk-KZ"/>
        </w:rPr>
      </w:pPr>
      <w:r>
        <w:rPr>
          <w:b/>
        </w:rPr>
        <w:t>Карта №1</w:t>
      </w:r>
    </w:p>
    <w:p w:rsidR="00B26F06" w:rsidRPr="001B2D4F" w:rsidRDefault="00B26F06" w:rsidP="00B26F06">
      <w:pPr>
        <w:ind w:firstLine="567"/>
        <w:jc w:val="center"/>
        <w:rPr>
          <w:b/>
          <w:lang w:val="kk-KZ"/>
        </w:rPr>
      </w:pPr>
    </w:p>
    <w:p w:rsidR="00B26F06" w:rsidRDefault="00B26F06" w:rsidP="00965E69">
      <w:pPr>
        <w:numPr>
          <w:ilvl w:val="0"/>
          <w:numId w:val="429"/>
        </w:numPr>
        <w:jc w:val="both"/>
      </w:pPr>
      <w:r>
        <w:t>Дать определение термину «информационная логистика».</w:t>
      </w:r>
    </w:p>
    <w:p w:rsidR="00B26F06" w:rsidRDefault="00B26F06" w:rsidP="00965E69">
      <w:pPr>
        <w:numPr>
          <w:ilvl w:val="0"/>
          <w:numId w:val="429"/>
        </w:numPr>
        <w:jc w:val="both"/>
      </w:pPr>
      <w:r>
        <w:t>Перечислить требования, предъявляемые к автоматизированным информационным сист</w:t>
      </w:r>
      <w:r>
        <w:t>е</w:t>
      </w:r>
      <w:r>
        <w:t xml:space="preserve">мам. </w:t>
      </w:r>
    </w:p>
    <w:p w:rsidR="00B26F06" w:rsidRPr="003942F7" w:rsidRDefault="00B26F06" w:rsidP="00B26F06">
      <w:pPr>
        <w:ind w:firstLine="273"/>
        <w:jc w:val="both"/>
      </w:pPr>
    </w:p>
    <w:p w:rsidR="00B26F06" w:rsidRPr="003942F7" w:rsidRDefault="00B26F06" w:rsidP="00B26F06">
      <w:pPr>
        <w:ind w:firstLine="273"/>
        <w:jc w:val="center"/>
        <w:rPr>
          <w:b/>
          <w:lang w:val="kk-KZ"/>
        </w:rPr>
      </w:pPr>
      <w:r w:rsidRPr="003942F7">
        <w:rPr>
          <w:b/>
        </w:rPr>
        <w:lastRenderedPageBreak/>
        <w:t>Карта №2</w:t>
      </w:r>
    </w:p>
    <w:p w:rsidR="00B26F06" w:rsidRPr="003942F7" w:rsidRDefault="00B26F06" w:rsidP="00B26F06">
      <w:pPr>
        <w:ind w:firstLine="273"/>
        <w:jc w:val="center"/>
        <w:rPr>
          <w:b/>
          <w:lang w:val="kk-KZ"/>
        </w:rPr>
      </w:pPr>
    </w:p>
    <w:p w:rsidR="00B26F06" w:rsidRDefault="00B26F06" w:rsidP="00965E69">
      <w:pPr>
        <w:numPr>
          <w:ilvl w:val="0"/>
          <w:numId w:val="430"/>
        </w:numPr>
        <w:ind w:hanging="294"/>
        <w:jc w:val="both"/>
      </w:pPr>
      <w:r>
        <w:t>Дать определения понятиям «информационный поток» и «информационное обеспечение».</w:t>
      </w:r>
    </w:p>
    <w:p w:rsidR="00B26F06" w:rsidRDefault="00B26F06" w:rsidP="00965E69">
      <w:pPr>
        <w:numPr>
          <w:ilvl w:val="0"/>
          <w:numId w:val="430"/>
        </w:numPr>
        <w:ind w:hanging="294"/>
        <w:jc w:val="both"/>
      </w:pPr>
      <w:r>
        <w:t>Охарактеризовать логистическую информационную систему, описать ее подсистемы.</w:t>
      </w:r>
    </w:p>
    <w:p w:rsidR="00B26F06" w:rsidRDefault="00B26F06" w:rsidP="00B26F06">
      <w:pPr>
        <w:ind w:firstLine="273"/>
        <w:jc w:val="center"/>
        <w:rPr>
          <w:b/>
        </w:rPr>
      </w:pPr>
    </w:p>
    <w:p w:rsidR="00B26F06" w:rsidRPr="003942F7" w:rsidRDefault="00B26F06" w:rsidP="00B26F06">
      <w:pPr>
        <w:ind w:firstLine="273"/>
        <w:jc w:val="center"/>
        <w:rPr>
          <w:b/>
        </w:rPr>
      </w:pPr>
      <w:r w:rsidRPr="003942F7">
        <w:rPr>
          <w:b/>
        </w:rPr>
        <w:t>Карта №3</w:t>
      </w:r>
    </w:p>
    <w:p w:rsidR="00B26F06" w:rsidRPr="003942F7" w:rsidRDefault="00B26F06" w:rsidP="00B26F06">
      <w:pPr>
        <w:ind w:firstLine="273"/>
        <w:jc w:val="center"/>
      </w:pPr>
    </w:p>
    <w:p w:rsidR="00B26F06" w:rsidRDefault="00B26F06" w:rsidP="00965E69">
      <w:pPr>
        <w:numPr>
          <w:ilvl w:val="0"/>
          <w:numId w:val="431"/>
        </w:numPr>
        <w:ind w:hanging="294"/>
        <w:jc w:val="both"/>
      </w:pPr>
      <w:r>
        <w:t>Охарактеризовать классификацию информационных потоков.</w:t>
      </w:r>
    </w:p>
    <w:p w:rsidR="00B26F06" w:rsidRDefault="00B26F06" w:rsidP="00965E69">
      <w:pPr>
        <w:numPr>
          <w:ilvl w:val="0"/>
          <w:numId w:val="431"/>
        </w:numPr>
        <w:ind w:hanging="294"/>
        <w:jc w:val="both"/>
      </w:pPr>
      <w:r>
        <w:t>Дать определения понятиям «маршрут движения информационного потока» и «информ</w:t>
      </w:r>
      <w:r>
        <w:t>а</w:t>
      </w:r>
      <w:r>
        <w:t>ционная готовность».</w:t>
      </w:r>
    </w:p>
    <w:p w:rsidR="00B26F06" w:rsidRPr="003942F7" w:rsidRDefault="00B26F06" w:rsidP="00B26F06">
      <w:pPr>
        <w:ind w:firstLine="273"/>
        <w:jc w:val="center"/>
        <w:rPr>
          <w:b/>
        </w:rPr>
      </w:pPr>
    </w:p>
    <w:p w:rsidR="00B26F06" w:rsidRPr="003942F7" w:rsidRDefault="00B26F06" w:rsidP="00B26F06">
      <w:pPr>
        <w:ind w:firstLine="273"/>
        <w:jc w:val="center"/>
        <w:rPr>
          <w:b/>
          <w:lang w:val="kk-KZ"/>
        </w:rPr>
      </w:pPr>
      <w:r w:rsidRPr="003942F7">
        <w:rPr>
          <w:b/>
        </w:rPr>
        <w:t>Карта №4</w:t>
      </w:r>
    </w:p>
    <w:p w:rsidR="00B26F06" w:rsidRPr="003942F7" w:rsidRDefault="00B26F06" w:rsidP="00B26F06">
      <w:pPr>
        <w:ind w:firstLine="273"/>
        <w:jc w:val="center"/>
        <w:rPr>
          <w:b/>
          <w:lang w:val="kk-KZ"/>
        </w:rPr>
      </w:pPr>
    </w:p>
    <w:p w:rsidR="00B26F06" w:rsidRDefault="00B26F06" w:rsidP="00965E69">
      <w:pPr>
        <w:numPr>
          <w:ilvl w:val="0"/>
          <w:numId w:val="432"/>
        </w:numPr>
        <w:ind w:hanging="294"/>
        <w:jc w:val="both"/>
      </w:pPr>
      <w:r>
        <w:t>Перечислить основные функции и принципы информационной логистики.</w:t>
      </w:r>
    </w:p>
    <w:p w:rsidR="00B26F06" w:rsidRDefault="00B26F06" w:rsidP="00965E69">
      <w:pPr>
        <w:numPr>
          <w:ilvl w:val="0"/>
          <w:numId w:val="432"/>
        </w:numPr>
        <w:ind w:hanging="294"/>
        <w:jc w:val="both"/>
      </w:pPr>
      <w:r>
        <w:t>Дать определения понятиям «маршрут движения информационного потока» и «информ</w:t>
      </w:r>
      <w:r>
        <w:t>а</w:t>
      </w:r>
      <w:r>
        <w:t>ционная готовность».</w:t>
      </w:r>
    </w:p>
    <w:p w:rsidR="00B26F06" w:rsidRPr="003942F7" w:rsidRDefault="00B26F06" w:rsidP="00B26F06">
      <w:pPr>
        <w:ind w:firstLine="273"/>
      </w:pPr>
    </w:p>
    <w:p w:rsidR="00B26F06" w:rsidRPr="003942F7" w:rsidRDefault="00B26F06" w:rsidP="00B26F06">
      <w:pPr>
        <w:ind w:firstLine="273"/>
        <w:jc w:val="center"/>
        <w:rPr>
          <w:b/>
          <w:lang w:val="kk-KZ"/>
        </w:rPr>
      </w:pPr>
      <w:r w:rsidRPr="003942F7">
        <w:rPr>
          <w:b/>
        </w:rPr>
        <w:t>Карта №5</w:t>
      </w:r>
    </w:p>
    <w:p w:rsidR="00B26F06" w:rsidRPr="003942F7" w:rsidRDefault="00B26F06" w:rsidP="00B26F06">
      <w:pPr>
        <w:ind w:firstLine="273"/>
        <w:jc w:val="center"/>
        <w:rPr>
          <w:b/>
          <w:lang w:val="kk-KZ"/>
        </w:rPr>
      </w:pPr>
    </w:p>
    <w:p w:rsidR="00B26F06" w:rsidRDefault="00B26F06" w:rsidP="00965E69">
      <w:pPr>
        <w:numPr>
          <w:ilvl w:val="0"/>
          <w:numId w:val="433"/>
        </w:numPr>
        <w:ind w:hanging="294"/>
        <w:jc w:val="both"/>
      </w:pPr>
      <w:r>
        <w:t>Охарактеризовать классификацию информационных потоков.</w:t>
      </w:r>
    </w:p>
    <w:p w:rsidR="00B26F06" w:rsidRDefault="00B26F06" w:rsidP="00965E69">
      <w:pPr>
        <w:numPr>
          <w:ilvl w:val="0"/>
          <w:numId w:val="433"/>
        </w:numPr>
        <w:ind w:hanging="294"/>
        <w:jc w:val="both"/>
      </w:pPr>
      <w:r>
        <w:t>Перечислить основные задачи информационной логистики.</w:t>
      </w:r>
    </w:p>
    <w:p w:rsidR="00B26F06" w:rsidRDefault="00B26F06" w:rsidP="00B26F06">
      <w:pPr>
        <w:rPr>
          <w:b/>
        </w:rPr>
      </w:pPr>
    </w:p>
    <w:p w:rsidR="00B26F06" w:rsidRDefault="00B26F06" w:rsidP="00B26F06">
      <w:pPr>
        <w:ind w:firstLine="567"/>
        <w:jc w:val="center"/>
        <w:rPr>
          <w:b/>
          <w:lang w:val="kk-KZ"/>
        </w:rPr>
      </w:pPr>
      <w:r>
        <w:rPr>
          <w:b/>
        </w:rPr>
        <w:t>Карта №6</w:t>
      </w:r>
    </w:p>
    <w:p w:rsidR="00B26F06" w:rsidRPr="001B2D4F" w:rsidRDefault="00B26F06" w:rsidP="00B26F06">
      <w:pPr>
        <w:ind w:firstLine="567"/>
        <w:jc w:val="center"/>
        <w:rPr>
          <w:b/>
          <w:lang w:val="kk-KZ"/>
        </w:rPr>
      </w:pPr>
    </w:p>
    <w:p w:rsidR="00B26F06" w:rsidRDefault="00B26F06" w:rsidP="00965E69">
      <w:pPr>
        <w:numPr>
          <w:ilvl w:val="0"/>
          <w:numId w:val="434"/>
        </w:numPr>
        <w:ind w:hanging="294"/>
        <w:jc w:val="both"/>
      </w:pPr>
      <w:r>
        <w:t>Дать определение термину «информационная логистика».</w:t>
      </w:r>
    </w:p>
    <w:p w:rsidR="00B26F06" w:rsidRDefault="00B26F06" w:rsidP="00965E69">
      <w:pPr>
        <w:numPr>
          <w:ilvl w:val="0"/>
          <w:numId w:val="434"/>
        </w:numPr>
        <w:ind w:hanging="294"/>
        <w:jc w:val="both"/>
      </w:pPr>
      <w:r>
        <w:t>Охарактеризовать классификацию информационных потоков.</w:t>
      </w:r>
    </w:p>
    <w:p w:rsidR="00B26F06" w:rsidRPr="003942F7" w:rsidRDefault="00B26F06" w:rsidP="00B26F06">
      <w:pPr>
        <w:ind w:hanging="360"/>
        <w:jc w:val="both"/>
      </w:pPr>
    </w:p>
    <w:p w:rsidR="00B26F06" w:rsidRDefault="00B26F06" w:rsidP="00B26F06">
      <w:pPr>
        <w:ind w:firstLine="273"/>
        <w:jc w:val="center"/>
        <w:rPr>
          <w:b/>
        </w:rPr>
      </w:pPr>
      <w:r>
        <w:rPr>
          <w:b/>
        </w:rPr>
        <w:t>Карта №7</w:t>
      </w:r>
    </w:p>
    <w:p w:rsidR="00B26F06" w:rsidRPr="003942F7" w:rsidRDefault="00B26F06" w:rsidP="00B26F06">
      <w:pPr>
        <w:ind w:firstLine="273"/>
        <w:jc w:val="center"/>
        <w:rPr>
          <w:b/>
          <w:lang w:val="kk-KZ"/>
        </w:rPr>
      </w:pPr>
    </w:p>
    <w:p w:rsidR="00B26F06" w:rsidRDefault="00B26F06" w:rsidP="00965E69">
      <w:pPr>
        <w:numPr>
          <w:ilvl w:val="0"/>
          <w:numId w:val="435"/>
        </w:numPr>
        <w:tabs>
          <w:tab w:val="left" w:pos="284"/>
        </w:tabs>
        <w:ind w:hanging="294"/>
        <w:jc w:val="both"/>
      </w:pPr>
      <w:r>
        <w:t>Дать определения понятиям «информационный поток» и «информационное обеспечение».</w:t>
      </w:r>
    </w:p>
    <w:p w:rsidR="00B26F06" w:rsidRDefault="00B26F06" w:rsidP="00965E69">
      <w:pPr>
        <w:numPr>
          <w:ilvl w:val="0"/>
          <w:numId w:val="435"/>
        </w:numPr>
        <w:tabs>
          <w:tab w:val="left" w:pos="284"/>
        </w:tabs>
        <w:ind w:hanging="294"/>
        <w:jc w:val="both"/>
      </w:pPr>
      <w:r>
        <w:t>Перечислить основные задачи информационной логистики.</w:t>
      </w:r>
    </w:p>
    <w:p w:rsidR="00B26F06" w:rsidRDefault="00B26F06" w:rsidP="00B26F06">
      <w:pPr>
        <w:ind w:firstLine="273"/>
        <w:jc w:val="center"/>
        <w:rPr>
          <w:b/>
        </w:rPr>
      </w:pPr>
    </w:p>
    <w:p w:rsidR="00B26F06" w:rsidRPr="003942F7" w:rsidRDefault="00B26F06" w:rsidP="00B26F06">
      <w:pPr>
        <w:ind w:firstLine="273"/>
        <w:jc w:val="center"/>
        <w:rPr>
          <w:b/>
        </w:rPr>
      </w:pPr>
      <w:r>
        <w:rPr>
          <w:b/>
        </w:rPr>
        <w:t>Карта №8</w:t>
      </w:r>
    </w:p>
    <w:p w:rsidR="00B26F06" w:rsidRPr="003942F7" w:rsidRDefault="00B26F06" w:rsidP="00B26F06">
      <w:pPr>
        <w:ind w:firstLine="273"/>
        <w:jc w:val="center"/>
      </w:pPr>
    </w:p>
    <w:p w:rsidR="00B26F06" w:rsidRDefault="00B26F06" w:rsidP="00965E69">
      <w:pPr>
        <w:numPr>
          <w:ilvl w:val="0"/>
          <w:numId w:val="436"/>
        </w:numPr>
        <w:jc w:val="both"/>
      </w:pPr>
      <w:r>
        <w:t>Дать определения понятиям «информационный поток» и «информационное обеспечение».</w:t>
      </w:r>
    </w:p>
    <w:p w:rsidR="00B26F06" w:rsidRDefault="00B26F06" w:rsidP="00965E69">
      <w:pPr>
        <w:numPr>
          <w:ilvl w:val="0"/>
          <w:numId w:val="436"/>
        </w:numPr>
        <w:jc w:val="both"/>
      </w:pPr>
      <w:r>
        <w:t>Перечислить основные задачи информационной логистики.</w:t>
      </w:r>
    </w:p>
    <w:p w:rsidR="00B26F06" w:rsidRPr="003942F7" w:rsidRDefault="00B26F06" w:rsidP="00A25352">
      <w:pPr>
        <w:rPr>
          <w:b/>
        </w:rPr>
      </w:pPr>
    </w:p>
    <w:p w:rsidR="00B26F06" w:rsidRPr="003942F7" w:rsidRDefault="00B26F06" w:rsidP="00B26F06">
      <w:pPr>
        <w:ind w:firstLine="273"/>
        <w:jc w:val="center"/>
        <w:rPr>
          <w:b/>
          <w:lang w:val="kk-KZ"/>
        </w:rPr>
      </w:pPr>
      <w:r>
        <w:rPr>
          <w:b/>
        </w:rPr>
        <w:t>Карта №9</w:t>
      </w:r>
    </w:p>
    <w:p w:rsidR="00B26F06" w:rsidRPr="003942F7" w:rsidRDefault="00B26F06" w:rsidP="00B26F06">
      <w:pPr>
        <w:ind w:firstLine="273"/>
        <w:jc w:val="center"/>
        <w:rPr>
          <w:b/>
          <w:lang w:val="kk-KZ"/>
        </w:rPr>
      </w:pPr>
    </w:p>
    <w:p w:rsidR="00A25352" w:rsidRDefault="00A25352" w:rsidP="00965E69">
      <w:pPr>
        <w:numPr>
          <w:ilvl w:val="0"/>
          <w:numId w:val="437"/>
        </w:numPr>
        <w:ind w:hanging="294"/>
        <w:jc w:val="both"/>
      </w:pPr>
      <w:r>
        <w:t>Дать определения понятиям «маршрут движения информационного потока» и «информ</w:t>
      </w:r>
      <w:r>
        <w:t>а</w:t>
      </w:r>
      <w:r>
        <w:t>ционная готовность».</w:t>
      </w:r>
    </w:p>
    <w:p w:rsidR="00A25352" w:rsidRDefault="00A25352" w:rsidP="00965E69">
      <w:pPr>
        <w:numPr>
          <w:ilvl w:val="0"/>
          <w:numId w:val="437"/>
        </w:numPr>
        <w:ind w:hanging="294"/>
        <w:jc w:val="both"/>
      </w:pPr>
      <w:r>
        <w:t>Охарактеризовать логистическую информационную систему, описать ее подсистемы.</w:t>
      </w:r>
    </w:p>
    <w:p w:rsidR="00A25352" w:rsidRDefault="00A25352" w:rsidP="00B26F06">
      <w:pPr>
        <w:ind w:firstLine="273"/>
        <w:jc w:val="center"/>
        <w:rPr>
          <w:b/>
        </w:rPr>
      </w:pPr>
    </w:p>
    <w:p w:rsidR="00B26F06" w:rsidRPr="003942F7" w:rsidRDefault="00B26F06" w:rsidP="00B26F06">
      <w:pPr>
        <w:ind w:firstLine="273"/>
        <w:jc w:val="center"/>
        <w:rPr>
          <w:b/>
          <w:lang w:val="kk-KZ"/>
        </w:rPr>
      </w:pPr>
      <w:r>
        <w:rPr>
          <w:b/>
        </w:rPr>
        <w:t>Карта №10</w:t>
      </w:r>
    </w:p>
    <w:p w:rsidR="00B26F06" w:rsidRPr="003942F7" w:rsidRDefault="00B26F06" w:rsidP="00B26F06">
      <w:pPr>
        <w:ind w:firstLine="273"/>
        <w:jc w:val="center"/>
        <w:rPr>
          <w:b/>
          <w:lang w:val="kk-KZ"/>
        </w:rPr>
      </w:pPr>
    </w:p>
    <w:p w:rsidR="00A25352" w:rsidRDefault="00A25352" w:rsidP="00965E69">
      <w:pPr>
        <w:numPr>
          <w:ilvl w:val="0"/>
          <w:numId w:val="438"/>
        </w:numPr>
        <w:jc w:val="both"/>
      </w:pPr>
      <w:r>
        <w:t>Перечислить основные задачи информационной логистики.</w:t>
      </w:r>
    </w:p>
    <w:p w:rsidR="00A25352" w:rsidRDefault="00A25352" w:rsidP="00965E69">
      <w:pPr>
        <w:numPr>
          <w:ilvl w:val="0"/>
          <w:numId w:val="438"/>
        </w:numPr>
        <w:jc w:val="both"/>
      </w:pPr>
      <w:r>
        <w:lastRenderedPageBreak/>
        <w:t>Перечислить требования, предъявляемые к автоматизированным информационным сист</w:t>
      </w:r>
      <w:r>
        <w:t>е</w:t>
      </w:r>
      <w:r>
        <w:t xml:space="preserve">мам. </w:t>
      </w:r>
    </w:p>
    <w:p w:rsidR="00B26F06" w:rsidRDefault="00B26F06" w:rsidP="00A25352">
      <w:pPr>
        <w:jc w:val="both"/>
      </w:pPr>
    </w:p>
    <w:p w:rsidR="005329F4" w:rsidRDefault="005329F4"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1961C1" w:rsidRDefault="001961C1" w:rsidP="0062360B">
      <w:pPr>
        <w:tabs>
          <w:tab w:val="left" w:pos="700"/>
        </w:tabs>
        <w:ind w:firstLine="567"/>
        <w:jc w:val="both"/>
        <w:rPr>
          <w:b/>
        </w:rPr>
      </w:pPr>
    </w:p>
    <w:p w:rsidR="001961C1" w:rsidRDefault="001961C1" w:rsidP="0062360B">
      <w:pPr>
        <w:tabs>
          <w:tab w:val="left" w:pos="700"/>
        </w:tabs>
        <w:ind w:firstLine="567"/>
        <w:jc w:val="both"/>
        <w:rPr>
          <w:b/>
        </w:rPr>
      </w:pPr>
    </w:p>
    <w:p w:rsidR="005329F4" w:rsidRDefault="00A25352" w:rsidP="0062360B">
      <w:pPr>
        <w:tabs>
          <w:tab w:val="left" w:pos="700"/>
        </w:tabs>
        <w:ind w:firstLine="567"/>
        <w:jc w:val="both"/>
        <w:rPr>
          <w:b/>
        </w:rPr>
      </w:pPr>
      <w:r>
        <w:rPr>
          <w:b/>
        </w:rPr>
        <w:lastRenderedPageBreak/>
        <w:t>ТЕМА: ЛОГИСТИЧЕСКИЕ ЦЕНТРЫ</w:t>
      </w:r>
    </w:p>
    <w:p w:rsidR="005329F4" w:rsidRPr="00D33794" w:rsidRDefault="00A25352" w:rsidP="0062360B">
      <w:pPr>
        <w:tabs>
          <w:tab w:val="left" w:pos="700"/>
        </w:tabs>
        <w:ind w:firstLine="567"/>
        <w:jc w:val="both"/>
      </w:pPr>
      <w:r>
        <w:rPr>
          <w:b/>
        </w:rPr>
        <w:t xml:space="preserve">ЦЕЛЬ: </w:t>
      </w:r>
      <w:r>
        <w:t xml:space="preserve">Формирование знаний </w:t>
      </w:r>
      <w:r w:rsidR="005329F4">
        <w:t xml:space="preserve"> </w:t>
      </w:r>
      <w:r w:rsidR="0062360B">
        <w:t>студентов</w:t>
      </w:r>
      <w:r>
        <w:t xml:space="preserve"> о поняти</w:t>
      </w:r>
      <w:r w:rsidR="00D844D3">
        <w:t>и</w:t>
      </w:r>
      <w:r w:rsidR="005329F4">
        <w:t xml:space="preserve"> «логистический центр»</w:t>
      </w:r>
      <w:r w:rsidR="00D844D3">
        <w:t>.</w:t>
      </w:r>
    </w:p>
    <w:p w:rsidR="00A25352" w:rsidRDefault="00A25352" w:rsidP="0062360B">
      <w:pPr>
        <w:tabs>
          <w:tab w:val="left" w:pos="700"/>
        </w:tabs>
        <w:ind w:firstLine="567"/>
        <w:jc w:val="both"/>
      </w:pPr>
      <w:r>
        <w:rPr>
          <w:b/>
        </w:rPr>
        <w:t>ЗАДАЧИ ОБУЧЕНИЯ:</w:t>
      </w:r>
      <w:r w:rsidRPr="00D33794">
        <w:t xml:space="preserve"> </w:t>
      </w:r>
    </w:p>
    <w:p w:rsidR="00A25352" w:rsidRDefault="005329F4" w:rsidP="00965E69">
      <w:pPr>
        <w:numPr>
          <w:ilvl w:val="0"/>
          <w:numId w:val="439"/>
        </w:numPr>
        <w:tabs>
          <w:tab w:val="left" w:pos="700"/>
        </w:tabs>
        <w:jc w:val="both"/>
      </w:pPr>
      <w:r>
        <w:t xml:space="preserve">Дать понятие о видах логистических центров. </w:t>
      </w:r>
    </w:p>
    <w:p w:rsidR="00A25352" w:rsidRPr="00096CDB" w:rsidRDefault="00A25352" w:rsidP="00A25352">
      <w:pPr>
        <w:ind w:left="567"/>
        <w:jc w:val="both"/>
      </w:pPr>
      <w:r>
        <w:rPr>
          <w:b/>
        </w:rPr>
        <w:t>ФОРМА ПРОВЕДЕНИЯ</w:t>
      </w:r>
      <w:r w:rsidRPr="00D33794">
        <w:rPr>
          <w:b/>
        </w:rPr>
        <w:t>:</w:t>
      </w:r>
      <w:r>
        <w:rPr>
          <w:b/>
        </w:rPr>
        <w:t xml:space="preserve"> </w:t>
      </w:r>
      <w:r w:rsidRPr="00096CDB">
        <w:t>выполнение заданий, обсуждение с преподавателем вопросов по теме занятия, решение ситуационных задач.</w:t>
      </w:r>
    </w:p>
    <w:p w:rsidR="00A25352" w:rsidRDefault="00A25352" w:rsidP="00A25352">
      <w:pPr>
        <w:ind w:left="567"/>
        <w:jc w:val="both"/>
        <w:rPr>
          <w:b/>
        </w:rPr>
      </w:pPr>
      <w:r>
        <w:rPr>
          <w:b/>
        </w:rPr>
        <w:t>ЗАДАНИЯ ПО ТЕМЕ:</w:t>
      </w:r>
    </w:p>
    <w:p w:rsidR="00A25352" w:rsidRDefault="00A25352" w:rsidP="00A25352">
      <w:pPr>
        <w:ind w:left="567"/>
        <w:jc w:val="both"/>
        <w:rPr>
          <w:b/>
        </w:rPr>
      </w:pPr>
      <w:r w:rsidRPr="00CF09FE">
        <w:t>Письменно ответьте на вопросы:</w:t>
      </w:r>
    </w:p>
    <w:p w:rsidR="005329F4" w:rsidRDefault="00D844D3" w:rsidP="00965E69">
      <w:pPr>
        <w:numPr>
          <w:ilvl w:val="0"/>
          <w:numId w:val="441"/>
        </w:numPr>
        <w:jc w:val="both"/>
      </w:pPr>
      <w:r>
        <w:t>Назовите основные типы логистических центров.</w:t>
      </w:r>
    </w:p>
    <w:p w:rsidR="00D844D3" w:rsidRDefault="00D844D3" w:rsidP="00965E69">
      <w:pPr>
        <w:numPr>
          <w:ilvl w:val="0"/>
          <w:numId w:val="441"/>
        </w:numPr>
        <w:jc w:val="both"/>
      </w:pPr>
      <w:r>
        <w:t>Охарактеризуйте логистический центр фирмы.</w:t>
      </w:r>
    </w:p>
    <w:p w:rsidR="00D844D3" w:rsidRDefault="00D844D3" w:rsidP="00965E69">
      <w:pPr>
        <w:numPr>
          <w:ilvl w:val="0"/>
          <w:numId w:val="441"/>
        </w:numPr>
        <w:jc w:val="both"/>
      </w:pPr>
      <w:r>
        <w:t>Перечислите основные подразделения регионального логистического центра.</w:t>
      </w:r>
    </w:p>
    <w:p w:rsidR="00D844D3" w:rsidRDefault="00D844D3" w:rsidP="00965E69">
      <w:pPr>
        <w:numPr>
          <w:ilvl w:val="0"/>
          <w:numId w:val="441"/>
        </w:numPr>
        <w:jc w:val="both"/>
      </w:pPr>
      <w:r>
        <w:t>Постройте возможные схемы связи между поставщиками и потребителями.</w:t>
      </w:r>
    </w:p>
    <w:p w:rsidR="00D844D3" w:rsidRDefault="00D844D3" w:rsidP="0062360B">
      <w:pPr>
        <w:ind w:firstLine="567"/>
        <w:jc w:val="both"/>
        <w:rPr>
          <w:b/>
        </w:rPr>
      </w:pPr>
      <w:r>
        <w:rPr>
          <w:b/>
        </w:rPr>
        <w:t xml:space="preserve">РАЗДАТОЧНЫЙ МАТЕРИАЛ: </w:t>
      </w:r>
    </w:p>
    <w:p w:rsidR="00E976A2" w:rsidRPr="00E976A2" w:rsidRDefault="00E976A2" w:rsidP="00E976A2">
      <w:pPr>
        <w:ind w:firstLine="567"/>
        <w:rPr>
          <w:b/>
        </w:rPr>
      </w:pPr>
      <w:r w:rsidRPr="00E976A2">
        <w:rPr>
          <w:b/>
        </w:rPr>
        <w:t>Виды логистических центров:</w:t>
      </w:r>
    </w:p>
    <w:p w:rsidR="00E976A2" w:rsidRDefault="00E976A2" w:rsidP="0062360B">
      <w:pPr>
        <w:ind w:firstLine="567"/>
        <w:jc w:val="both"/>
        <w:rPr>
          <w:b/>
        </w:rPr>
      </w:pPr>
    </w:p>
    <w:p w:rsidR="008C4CB0" w:rsidRDefault="00533F30" w:rsidP="0062360B">
      <w:pPr>
        <w:ind w:firstLine="567"/>
        <w:jc w:val="both"/>
        <w:rPr>
          <w:b/>
        </w:rPr>
      </w:pPr>
      <w:r>
        <w:rPr>
          <w:b/>
        </w:rPr>
      </w:r>
      <w:r>
        <w:rPr>
          <w:b/>
        </w:rPr>
        <w:pict>
          <v:group id="_x0000_s1369" editas="orgchart" style="width:455.85pt;height:141.75pt;mso-position-horizontal-relative:char;mso-position-vertical-relative:line" coordorigin="1644,10408" coordsize="4844,1962">
            <o:lock v:ext="edit" aspectratio="t"/>
            <o:diagram v:ext="edit" dgmstyle="16" dgmscalex="179643" dgmscaley="137370" dgmfontsize="25" constrainbounds="0,0,0,0" autoformat="t">
              <o:relationtable v:ext="edit">
                <o:rel v:ext="edit" idsrc="#_s1370" iddest="#_s1370"/>
                <o:rel v:ext="edit" idsrc="#_s1371" iddest="#_s1370" idcntr="#_s1374"/>
                <o:rel v:ext="edit" idsrc="#_s1373" iddest="#_s1370" idcntr="#_s1376"/>
              </o:relationtable>
            </o:diagram>
            <v:shape id="_x0000_s1368" type="#_x0000_t75" style="position:absolute;left:1644;top:10408;width:4844;height:19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376" o:spid="_x0000_s1376" type="#_x0000_t34" style="position:absolute;left:4476;top:10718;width:522;height:1342;rotation:270;flip:x" o:connectortype="elbow" adj="5150,137564,-227358" strokeweight="2.25pt"/>
            <v:shape id="_s1374" o:spid="_x0000_s1374" type="#_x0000_t34" style="position:absolute;left:3134;top:10718;width:522;height:1342;rotation:270" o:connectortype="elbow" adj="5150,-137564,-100104" strokeweight="2.25pt"/>
            <v:rect id="_s1370" o:spid="_x0000_s1370" style="position:absolute;left:2986;top:10408;width:2160;height:720;v-text-anchor:middle" o:dgmlayout="0" o:dgmnodekind="1" o:dgmlayoutmru="0" filled="f">
              <v:textbox style="mso-next-textbox:#_s1370" inset="0,0,0,0">
                <w:txbxContent>
                  <w:p w:rsidR="00C775F9" w:rsidRPr="00E976A2" w:rsidRDefault="00C775F9" w:rsidP="00E976A2">
                    <w:pPr>
                      <w:jc w:val="center"/>
                      <w:rPr>
                        <w:b/>
                        <w:sz w:val="28"/>
                        <w:szCs w:val="28"/>
                      </w:rPr>
                    </w:pPr>
                    <w:r w:rsidRPr="00E976A2">
                      <w:rPr>
                        <w:b/>
                        <w:sz w:val="28"/>
                        <w:szCs w:val="28"/>
                      </w:rPr>
                      <w:t>Логистические</w:t>
                    </w:r>
                  </w:p>
                  <w:p w:rsidR="00C775F9" w:rsidRPr="00E976A2" w:rsidRDefault="00C775F9" w:rsidP="00E976A2">
                    <w:pPr>
                      <w:jc w:val="center"/>
                      <w:rPr>
                        <w:b/>
                        <w:sz w:val="28"/>
                        <w:szCs w:val="28"/>
                      </w:rPr>
                    </w:pPr>
                    <w:r w:rsidRPr="00E976A2">
                      <w:rPr>
                        <w:b/>
                        <w:sz w:val="28"/>
                        <w:szCs w:val="28"/>
                      </w:rPr>
                      <w:t>центры</w:t>
                    </w:r>
                  </w:p>
                </w:txbxContent>
              </v:textbox>
            </v:rect>
            <v:rect id="_s1371" o:spid="_x0000_s1371" style="position:absolute;left:1644;top:11650;width:2160;height:720;v-text-anchor:middle" o:dgmlayout="0" o:dgmnodekind="0" filled="f">
              <v:textbox style="mso-next-textbox:#_s1371" inset="0,0,0,0">
                <w:txbxContent>
                  <w:p w:rsidR="00C775F9" w:rsidRPr="00E976A2" w:rsidRDefault="00C775F9" w:rsidP="00E976A2">
                    <w:pPr>
                      <w:jc w:val="center"/>
                      <w:rPr>
                        <w:b/>
                        <w:sz w:val="28"/>
                        <w:szCs w:val="28"/>
                      </w:rPr>
                    </w:pPr>
                    <w:r w:rsidRPr="00E976A2">
                      <w:rPr>
                        <w:b/>
                        <w:sz w:val="28"/>
                        <w:szCs w:val="28"/>
                      </w:rPr>
                      <w:t>Логистические</w:t>
                    </w:r>
                  </w:p>
                  <w:p w:rsidR="00C775F9" w:rsidRPr="00E976A2" w:rsidRDefault="00C775F9" w:rsidP="00E976A2">
                    <w:pPr>
                      <w:jc w:val="center"/>
                      <w:rPr>
                        <w:b/>
                        <w:sz w:val="28"/>
                        <w:szCs w:val="28"/>
                      </w:rPr>
                    </w:pPr>
                    <w:r w:rsidRPr="00E976A2">
                      <w:rPr>
                        <w:b/>
                        <w:sz w:val="28"/>
                        <w:szCs w:val="28"/>
                      </w:rPr>
                      <w:t>центры фирм</w:t>
                    </w:r>
                  </w:p>
                </w:txbxContent>
              </v:textbox>
            </v:rect>
            <v:rect id="_s1373" o:spid="_x0000_s1373" style="position:absolute;left:4328;top:11650;width:2160;height:720;v-text-anchor:middle" o:dgmlayout="0" o:dgmnodekind="0" filled="f">
              <v:textbox style="mso-next-textbox:#_s1373" inset="0,0,0,0">
                <w:txbxContent>
                  <w:p w:rsidR="00C775F9" w:rsidRPr="00E976A2" w:rsidRDefault="00C775F9" w:rsidP="008C4CB0">
                    <w:pPr>
                      <w:jc w:val="center"/>
                      <w:rPr>
                        <w:b/>
                        <w:sz w:val="28"/>
                        <w:szCs w:val="28"/>
                      </w:rPr>
                    </w:pPr>
                    <w:r w:rsidRPr="00E976A2">
                      <w:rPr>
                        <w:b/>
                        <w:sz w:val="28"/>
                        <w:szCs w:val="28"/>
                      </w:rPr>
                      <w:t>Региональные</w:t>
                    </w:r>
                  </w:p>
                  <w:p w:rsidR="00C775F9" w:rsidRPr="00E976A2" w:rsidRDefault="00C775F9" w:rsidP="008C4CB0">
                    <w:pPr>
                      <w:jc w:val="center"/>
                      <w:rPr>
                        <w:b/>
                        <w:sz w:val="28"/>
                        <w:szCs w:val="28"/>
                      </w:rPr>
                    </w:pPr>
                    <w:r w:rsidRPr="00E976A2">
                      <w:rPr>
                        <w:b/>
                        <w:sz w:val="28"/>
                        <w:szCs w:val="28"/>
                      </w:rPr>
                      <w:t xml:space="preserve">логистические </w:t>
                    </w:r>
                  </w:p>
                  <w:p w:rsidR="00C775F9" w:rsidRPr="00E976A2" w:rsidRDefault="00C775F9" w:rsidP="008C4CB0">
                    <w:pPr>
                      <w:jc w:val="center"/>
                      <w:rPr>
                        <w:b/>
                        <w:sz w:val="28"/>
                        <w:szCs w:val="28"/>
                      </w:rPr>
                    </w:pPr>
                    <w:r w:rsidRPr="00E976A2">
                      <w:rPr>
                        <w:b/>
                        <w:sz w:val="28"/>
                        <w:szCs w:val="28"/>
                      </w:rPr>
                      <w:t>центры</w:t>
                    </w:r>
                  </w:p>
                </w:txbxContent>
              </v:textbox>
            </v:rect>
            <w10:anchorlock/>
          </v:group>
        </w:pict>
      </w:r>
    </w:p>
    <w:p w:rsidR="005329F4" w:rsidRDefault="00D844D3" w:rsidP="0062360B">
      <w:pPr>
        <w:ind w:firstLine="567"/>
        <w:jc w:val="both"/>
        <w:rPr>
          <w:b/>
        </w:rPr>
      </w:pPr>
      <w:r w:rsidRPr="00E6357A">
        <w:rPr>
          <w:b/>
        </w:rPr>
        <w:t>ЛИТЕРАТУРА</w:t>
      </w:r>
      <w:r>
        <w:rPr>
          <w:b/>
        </w:rPr>
        <w:t>:</w:t>
      </w:r>
    </w:p>
    <w:p w:rsidR="005329F4" w:rsidRPr="00E6357A" w:rsidRDefault="005329F4" w:rsidP="0062360B">
      <w:pPr>
        <w:ind w:left="284" w:firstLine="567"/>
        <w:jc w:val="both"/>
        <w:rPr>
          <w:b/>
          <w:i/>
        </w:rPr>
      </w:pPr>
      <w:r w:rsidRPr="00E6357A">
        <w:rPr>
          <w:b/>
          <w:i/>
        </w:rPr>
        <w:t>Основная:</w:t>
      </w:r>
    </w:p>
    <w:p w:rsidR="005329F4" w:rsidRDefault="005329F4" w:rsidP="00965E69">
      <w:pPr>
        <w:pStyle w:val="11"/>
        <w:numPr>
          <w:ilvl w:val="0"/>
          <w:numId w:val="62"/>
        </w:numPr>
        <w:ind w:firstLine="567"/>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5329F4" w:rsidRDefault="005329F4" w:rsidP="00965E69">
      <w:pPr>
        <w:pStyle w:val="11"/>
        <w:numPr>
          <w:ilvl w:val="0"/>
          <w:numId w:val="62"/>
        </w:numPr>
        <w:ind w:firstLine="567"/>
        <w:jc w:val="both"/>
      </w:pPr>
      <w:r>
        <w:t>Тулембаева А.Н. Логистика. – Алматы: Триумф «Т», 2008.</w:t>
      </w:r>
    </w:p>
    <w:p w:rsidR="005329F4" w:rsidRDefault="005329F4" w:rsidP="00965E69">
      <w:pPr>
        <w:pStyle w:val="11"/>
        <w:numPr>
          <w:ilvl w:val="0"/>
          <w:numId w:val="62"/>
        </w:numPr>
        <w:ind w:firstLine="567"/>
        <w:jc w:val="both"/>
      </w:pPr>
      <w:r>
        <w:t>Аникина Б.А. Практикум по логистике. – Москва: Инфра-М, 2007.</w:t>
      </w:r>
    </w:p>
    <w:p w:rsidR="005329F4" w:rsidRPr="00BA3DF9" w:rsidRDefault="005329F4" w:rsidP="00965E69">
      <w:pPr>
        <w:pStyle w:val="11"/>
        <w:numPr>
          <w:ilvl w:val="0"/>
          <w:numId w:val="62"/>
        </w:numPr>
        <w:ind w:firstLine="567"/>
        <w:jc w:val="both"/>
      </w:pPr>
      <w:r>
        <w:t>Сербин В.Д. Основы логистики. – Таганрог: ТРТУ, 2004.</w:t>
      </w:r>
    </w:p>
    <w:p w:rsidR="005329F4" w:rsidRPr="00BA3DF9" w:rsidRDefault="005329F4" w:rsidP="0062360B">
      <w:pPr>
        <w:ind w:left="360" w:firstLine="567"/>
        <w:jc w:val="both"/>
        <w:rPr>
          <w:b/>
          <w:i/>
        </w:rPr>
      </w:pPr>
    </w:p>
    <w:p w:rsidR="005329F4" w:rsidRPr="00E6357A" w:rsidRDefault="005329F4" w:rsidP="0062360B">
      <w:pPr>
        <w:ind w:left="284" w:firstLine="567"/>
        <w:jc w:val="both"/>
        <w:rPr>
          <w:b/>
          <w:i/>
        </w:rPr>
      </w:pPr>
      <w:r w:rsidRPr="00E6357A">
        <w:rPr>
          <w:b/>
          <w:i/>
        </w:rPr>
        <w:t>Дополнительная:</w:t>
      </w:r>
    </w:p>
    <w:p w:rsidR="005329F4" w:rsidRPr="00192AB9" w:rsidRDefault="005329F4" w:rsidP="00965E69">
      <w:pPr>
        <w:widowControl w:val="0"/>
        <w:numPr>
          <w:ilvl w:val="0"/>
          <w:numId w:val="63"/>
        </w:numPr>
        <w:shd w:val="clear" w:color="auto" w:fill="FFFFFF"/>
        <w:tabs>
          <w:tab w:val="left" w:pos="355"/>
        </w:tabs>
        <w:autoSpaceDE w:val="0"/>
        <w:autoSpaceDN w:val="0"/>
        <w:adjustRightInd w:val="0"/>
        <w:ind w:firstLine="567"/>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5329F4" w:rsidRPr="00192AB9" w:rsidRDefault="005329F4" w:rsidP="00965E69">
      <w:pPr>
        <w:widowControl w:val="0"/>
        <w:numPr>
          <w:ilvl w:val="0"/>
          <w:numId w:val="63"/>
        </w:numPr>
        <w:shd w:val="clear" w:color="auto" w:fill="FFFFFF"/>
        <w:tabs>
          <w:tab w:val="left" w:pos="355"/>
        </w:tabs>
        <w:autoSpaceDE w:val="0"/>
        <w:autoSpaceDN w:val="0"/>
        <w:adjustRightInd w:val="0"/>
        <w:ind w:firstLine="567"/>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5329F4" w:rsidRPr="00192AB9" w:rsidRDefault="005329F4" w:rsidP="00965E69">
      <w:pPr>
        <w:widowControl w:val="0"/>
        <w:numPr>
          <w:ilvl w:val="0"/>
          <w:numId w:val="63"/>
        </w:numPr>
        <w:shd w:val="clear" w:color="auto" w:fill="FFFFFF"/>
        <w:tabs>
          <w:tab w:val="left" w:pos="355"/>
        </w:tabs>
        <w:autoSpaceDE w:val="0"/>
        <w:autoSpaceDN w:val="0"/>
        <w:adjustRightInd w:val="0"/>
        <w:ind w:firstLine="567"/>
        <w:jc w:val="both"/>
        <w:rPr>
          <w:color w:val="000000"/>
          <w:spacing w:val="-11"/>
        </w:rPr>
      </w:pPr>
      <w:r w:rsidRPr="00192AB9">
        <w:rPr>
          <w:color w:val="000000"/>
        </w:rPr>
        <w:t>Бауэрсокс Д. Дж., Клосс Д. Дж. Логистика</w:t>
      </w:r>
      <w:r>
        <w:rPr>
          <w:color w:val="000000"/>
        </w:rPr>
        <w:t>: интегрированная цепь пост</w:t>
      </w:r>
      <w:r>
        <w:rPr>
          <w:color w:val="000000"/>
        </w:rPr>
        <w:t>а</w:t>
      </w:r>
      <w:r>
        <w:rPr>
          <w:color w:val="000000"/>
        </w:rPr>
        <w:t>вок</w:t>
      </w:r>
      <w:r w:rsidRPr="00192AB9">
        <w:rPr>
          <w:color w:val="000000"/>
        </w:rPr>
        <w:t>/</w:t>
      </w:r>
      <w:r w:rsidRPr="00192AB9">
        <w:rPr>
          <w:color w:val="000000"/>
          <w:spacing w:val="1"/>
        </w:rPr>
        <w:t>Пер. с англ. - М.: Олимп-Бизнес, 2001.</w:t>
      </w:r>
    </w:p>
    <w:p w:rsidR="005329F4" w:rsidRPr="00192AB9" w:rsidRDefault="005329F4" w:rsidP="00965E69">
      <w:pPr>
        <w:widowControl w:val="0"/>
        <w:numPr>
          <w:ilvl w:val="0"/>
          <w:numId w:val="63"/>
        </w:numPr>
        <w:shd w:val="clear" w:color="auto" w:fill="FFFFFF"/>
        <w:tabs>
          <w:tab w:val="left" w:pos="355"/>
        </w:tabs>
        <w:autoSpaceDE w:val="0"/>
        <w:autoSpaceDN w:val="0"/>
        <w:adjustRightInd w:val="0"/>
        <w:ind w:firstLine="567"/>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5329F4" w:rsidRPr="00192AB9" w:rsidRDefault="005329F4" w:rsidP="00965E69">
      <w:pPr>
        <w:widowControl w:val="0"/>
        <w:numPr>
          <w:ilvl w:val="0"/>
          <w:numId w:val="63"/>
        </w:numPr>
        <w:shd w:val="clear" w:color="auto" w:fill="FFFFFF"/>
        <w:tabs>
          <w:tab w:val="left" w:pos="355"/>
        </w:tabs>
        <w:autoSpaceDE w:val="0"/>
        <w:autoSpaceDN w:val="0"/>
        <w:adjustRightInd w:val="0"/>
        <w:ind w:firstLine="567"/>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5329F4" w:rsidRPr="00192AB9" w:rsidRDefault="005329F4" w:rsidP="00965E69">
      <w:pPr>
        <w:widowControl w:val="0"/>
        <w:numPr>
          <w:ilvl w:val="0"/>
          <w:numId w:val="63"/>
        </w:numPr>
        <w:shd w:val="clear" w:color="auto" w:fill="FFFFFF"/>
        <w:tabs>
          <w:tab w:val="left" w:pos="355"/>
        </w:tabs>
        <w:autoSpaceDE w:val="0"/>
        <w:autoSpaceDN w:val="0"/>
        <w:adjustRightInd w:val="0"/>
        <w:ind w:firstLine="567"/>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w:t>
      </w:r>
      <w:r w:rsidRPr="00192AB9">
        <w:rPr>
          <w:color w:val="000000"/>
          <w:spacing w:val="3"/>
        </w:rPr>
        <w:t>о</w:t>
      </w:r>
      <w:r w:rsidRPr="00192AB9">
        <w:rPr>
          <w:color w:val="000000"/>
          <w:spacing w:val="2"/>
        </w:rPr>
        <w:t xml:space="preserve">лаева Д.С. и др. - М.: АНКИЛ, 1998. </w:t>
      </w:r>
    </w:p>
    <w:p w:rsidR="005329F4" w:rsidRPr="00192AB9" w:rsidRDefault="005329F4" w:rsidP="00965E69">
      <w:pPr>
        <w:widowControl w:val="0"/>
        <w:numPr>
          <w:ilvl w:val="0"/>
          <w:numId w:val="63"/>
        </w:numPr>
        <w:shd w:val="clear" w:color="auto" w:fill="FFFFFF"/>
        <w:tabs>
          <w:tab w:val="left" w:pos="355"/>
        </w:tabs>
        <w:autoSpaceDE w:val="0"/>
        <w:autoSpaceDN w:val="0"/>
        <w:adjustRightInd w:val="0"/>
        <w:ind w:firstLine="567"/>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5329F4" w:rsidRPr="00192AB9" w:rsidRDefault="005329F4" w:rsidP="00965E69">
      <w:pPr>
        <w:widowControl w:val="0"/>
        <w:numPr>
          <w:ilvl w:val="0"/>
          <w:numId w:val="63"/>
        </w:numPr>
        <w:shd w:val="clear" w:color="auto" w:fill="FFFFFF"/>
        <w:tabs>
          <w:tab w:val="left" w:pos="355"/>
        </w:tabs>
        <w:autoSpaceDE w:val="0"/>
        <w:autoSpaceDN w:val="0"/>
        <w:adjustRightInd w:val="0"/>
        <w:ind w:firstLine="567"/>
        <w:jc w:val="both"/>
        <w:rPr>
          <w:color w:val="000000"/>
          <w:spacing w:val="-11"/>
        </w:rPr>
      </w:pPr>
      <w:r w:rsidRPr="00192AB9">
        <w:rPr>
          <w:color w:val="000000"/>
          <w:spacing w:val="5"/>
        </w:rPr>
        <w:lastRenderedPageBreak/>
        <w:t>Гордон М.П., Карнаухов С.Б. Логистика товародвижения. - 2-е изд., пер</w:t>
      </w:r>
      <w:r w:rsidRPr="00192AB9">
        <w:rPr>
          <w:color w:val="000000"/>
          <w:spacing w:val="5"/>
        </w:rPr>
        <w:t>е</w:t>
      </w:r>
      <w:r w:rsidRPr="00192AB9">
        <w:rPr>
          <w:color w:val="000000"/>
          <w:spacing w:val="3"/>
        </w:rPr>
        <w:t xml:space="preserve">раб., доп. - М.: Центр экономики и маркетинга, 2001. </w:t>
      </w:r>
    </w:p>
    <w:p w:rsidR="005329F4" w:rsidRPr="00192AB9" w:rsidRDefault="005329F4" w:rsidP="00965E69">
      <w:pPr>
        <w:widowControl w:val="0"/>
        <w:numPr>
          <w:ilvl w:val="0"/>
          <w:numId w:val="63"/>
        </w:numPr>
        <w:shd w:val="clear" w:color="auto" w:fill="FFFFFF"/>
        <w:tabs>
          <w:tab w:val="left" w:pos="355"/>
        </w:tabs>
        <w:autoSpaceDE w:val="0"/>
        <w:autoSpaceDN w:val="0"/>
        <w:adjustRightInd w:val="0"/>
        <w:ind w:firstLine="567"/>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5329F4" w:rsidRDefault="005329F4" w:rsidP="0062360B">
      <w:pPr>
        <w:tabs>
          <w:tab w:val="left" w:pos="700"/>
        </w:tabs>
        <w:ind w:firstLine="567"/>
        <w:jc w:val="both"/>
        <w:rPr>
          <w:b/>
        </w:rPr>
      </w:pPr>
    </w:p>
    <w:p w:rsidR="00D844D3" w:rsidRPr="00D844D3" w:rsidRDefault="008156F3" w:rsidP="00D844D3">
      <w:pPr>
        <w:jc w:val="center"/>
      </w:pPr>
      <w:r w:rsidRPr="00D844D3">
        <w:t>КОНТРОЛЬ ЗНАНИЙ ПО ТЕМЕ:</w:t>
      </w:r>
    </w:p>
    <w:p w:rsidR="008156F3" w:rsidRPr="00D844D3" w:rsidRDefault="00D844D3" w:rsidP="00D844D3">
      <w:pPr>
        <w:jc w:val="center"/>
      </w:pPr>
      <w:r w:rsidRPr="00D844D3">
        <w:t>ЛОГИСТИЧЕСКИЕ ЦЕНТРЫ.</w:t>
      </w:r>
    </w:p>
    <w:p w:rsidR="00D844D3" w:rsidRDefault="00D844D3" w:rsidP="008156F3">
      <w:pPr>
        <w:ind w:firstLine="567"/>
        <w:jc w:val="center"/>
        <w:rPr>
          <w:b/>
        </w:rPr>
      </w:pPr>
    </w:p>
    <w:p w:rsidR="008156F3" w:rsidRDefault="008156F3" w:rsidP="008156F3">
      <w:pPr>
        <w:ind w:firstLine="567"/>
        <w:jc w:val="center"/>
        <w:rPr>
          <w:b/>
          <w:lang w:val="kk-KZ"/>
        </w:rPr>
      </w:pPr>
      <w:r>
        <w:rPr>
          <w:b/>
        </w:rPr>
        <w:t>Карта №1</w:t>
      </w:r>
    </w:p>
    <w:p w:rsidR="008156F3" w:rsidRPr="001B2D4F" w:rsidRDefault="008156F3" w:rsidP="008156F3">
      <w:pPr>
        <w:ind w:firstLine="567"/>
        <w:jc w:val="center"/>
        <w:rPr>
          <w:b/>
          <w:lang w:val="kk-KZ"/>
        </w:rPr>
      </w:pPr>
    </w:p>
    <w:p w:rsidR="008C4CB0" w:rsidRDefault="008C4CB0" w:rsidP="00965E69">
      <w:pPr>
        <w:numPr>
          <w:ilvl w:val="0"/>
          <w:numId w:val="443"/>
        </w:numPr>
        <w:jc w:val="both"/>
      </w:pPr>
      <w:r>
        <w:t>Назовите основные типы логистических центров.</w:t>
      </w:r>
    </w:p>
    <w:p w:rsidR="008C4CB0" w:rsidRDefault="008C4CB0" w:rsidP="00965E69">
      <w:pPr>
        <w:numPr>
          <w:ilvl w:val="0"/>
          <w:numId w:val="443"/>
        </w:numPr>
        <w:jc w:val="both"/>
      </w:pPr>
      <w:r>
        <w:t>Охарактеризуйте логистический центр фирмы.</w:t>
      </w:r>
    </w:p>
    <w:p w:rsidR="008156F3" w:rsidRPr="003942F7" w:rsidRDefault="008156F3" w:rsidP="008C4CB0">
      <w:pPr>
        <w:jc w:val="both"/>
      </w:pPr>
    </w:p>
    <w:p w:rsidR="008156F3" w:rsidRPr="003942F7" w:rsidRDefault="008156F3" w:rsidP="008156F3">
      <w:pPr>
        <w:ind w:firstLine="273"/>
        <w:jc w:val="center"/>
        <w:rPr>
          <w:b/>
          <w:lang w:val="kk-KZ"/>
        </w:rPr>
      </w:pPr>
      <w:r w:rsidRPr="003942F7">
        <w:rPr>
          <w:b/>
        </w:rPr>
        <w:t>Карта №2</w:t>
      </w:r>
    </w:p>
    <w:p w:rsidR="008156F3" w:rsidRPr="003942F7" w:rsidRDefault="008156F3" w:rsidP="008156F3">
      <w:pPr>
        <w:ind w:firstLine="273"/>
        <w:jc w:val="center"/>
        <w:rPr>
          <w:b/>
          <w:lang w:val="kk-KZ"/>
        </w:rPr>
      </w:pPr>
    </w:p>
    <w:p w:rsidR="008C4CB0" w:rsidRDefault="008C4CB0" w:rsidP="00965E69">
      <w:pPr>
        <w:numPr>
          <w:ilvl w:val="0"/>
          <w:numId w:val="442"/>
        </w:numPr>
        <w:jc w:val="both"/>
      </w:pPr>
      <w:r>
        <w:t>Перечислите основные подразделения регионального логистического центра.</w:t>
      </w:r>
    </w:p>
    <w:p w:rsidR="008C4CB0" w:rsidRDefault="008C4CB0" w:rsidP="00965E69">
      <w:pPr>
        <w:numPr>
          <w:ilvl w:val="0"/>
          <w:numId w:val="442"/>
        </w:numPr>
        <w:jc w:val="both"/>
      </w:pPr>
      <w:r>
        <w:t>Постройте возможные схемы связи между поставщиками и потребителями.</w:t>
      </w:r>
    </w:p>
    <w:p w:rsidR="008156F3" w:rsidRDefault="008156F3" w:rsidP="008156F3">
      <w:pPr>
        <w:ind w:firstLine="273"/>
        <w:jc w:val="center"/>
        <w:rPr>
          <w:b/>
        </w:rPr>
      </w:pPr>
    </w:p>
    <w:p w:rsidR="008156F3" w:rsidRPr="003942F7" w:rsidRDefault="008156F3" w:rsidP="008156F3">
      <w:pPr>
        <w:ind w:firstLine="273"/>
        <w:jc w:val="center"/>
        <w:rPr>
          <w:b/>
        </w:rPr>
      </w:pPr>
      <w:r w:rsidRPr="003942F7">
        <w:rPr>
          <w:b/>
        </w:rPr>
        <w:t>Карта №3</w:t>
      </w:r>
    </w:p>
    <w:p w:rsidR="008C4CB0" w:rsidRPr="001B2D4F" w:rsidRDefault="008C4CB0" w:rsidP="008C4CB0">
      <w:pPr>
        <w:rPr>
          <w:b/>
          <w:lang w:val="kk-KZ"/>
        </w:rPr>
      </w:pPr>
    </w:p>
    <w:p w:rsidR="008C4CB0" w:rsidRDefault="008C4CB0" w:rsidP="00965E69">
      <w:pPr>
        <w:numPr>
          <w:ilvl w:val="0"/>
          <w:numId w:val="444"/>
        </w:numPr>
        <w:jc w:val="both"/>
      </w:pPr>
      <w:r>
        <w:t>Назовите основные типы логистических центров.</w:t>
      </w:r>
    </w:p>
    <w:p w:rsidR="008C4CB0" w:rsidRDefault="008C4CB0" w:rsidP="00965E69">
      <w:pPr>
        <w:numPr>
          <w:ilvl w:val="0"/>
          <w:numId w:val="444"/>
        </w:numPr>
        <w:jc w:val="both"/>
      </w:pPr>
      <w:r>
        <w:t>Охарактеризуйте логистический центр фирмы.</w:t>
      </w:r>
    </w:p>
    <w:p w:rsidR="008C4CB0" w:rsidRPr="003942F7" w:rsidRDefault="008C4CB0" w:rsidP="008C4CB0">
      <w:pPr>
        <w:jc w:val="both"/>
      </w:pPr>
    </w:p>
    <w:p w:rsidR="008C4CB0" w:rsidRPr="003942F7" w:rsidRDefault="008C4CB0" w:rsidP="008C4CB0">
      <w:pPr>
        <w:ind w:firstLine="273"/>
        <w:jc w:val="center"/>
        <w:rPr>
          <w:b/>
          <w:lang w:val="kk-KZ"/>
        </w:rPr>
      </w:pPr>
      <w:r>
        <w:rPr>
          <w:b/>
        </w:rPr>
        <w:t>Карта №4</w:t>
      </w:r>
    </w:p>
    <w:p w:rsidR="008C4CB0" w:rsidRPr="003942F7" w:rsidRDefault="008C4CB0" w:rsidP="008C4CB0">
      <w:pPr>
        <w:ind w:firstLine="273"/>
        <w:jc w:val="center"/>
        <w:rPr>
          <w:b/>
          <w:lang w:val="kk-KZ"/>
        </w:rPr>
      </w:pPr>
    </w:p>
    <w:p w:rsidR="008C4CB0" w:rsidRDefault="008C4CB0" w:rsidP="00965E69">
      <w:pPr>
        <w:numPr>
          <w:ilvl w:val="0"/>
          <w:numId w:val="445"/>
        </w:numPr>
        <w:jc w:val="both"/>
      </w:pPr>
      <w:r>
        <w:t>Перечислите основные подразделения регионального логистического центра.</w:t>
      </w:r>
    </w:p>
    <w:p w:rsidR="008C4CB0" w:rsidRDefault="008C4CB0" w:rsidP="00965E69">
      <w:pPr>
        <w:numPr>
          <w:ilvl w:val="0"/>
          <w:numId w:val="445"/>
        </w:numPr>
        <w:jc w:val="both"/>
      </w:pPr>
      <w:r>
        <w:t>Постройте возможные схемы связи между поставщиками и потребителями.</w:t>
      </w:r>
    </w:p>
    <w:p w:rsidR="008156F3" w:rsidRPr="003942F7" w:rsidRDefault="008156F3" w:rsidP="008156F3">
      <w:pPr>
        <w:ind w:firstLine="273"/>
        <w:jc w:val="center"/>
        <w:rPr>
          <w:b/>
        </w:rPr>
      </w:pPr>
    </w:p>
    <w:p w:rsidR="008C4CB0" w:rsidRDefault="008C4CB0" w:rsidP="008C4CB0">
      <w:pPr>
        <w:ind w:firstLine="567"/>
        <w:jc w:val="center"/>
        <w:rPr>
          <w:b/>
          <w:lang w:val="kk-KZ"/>
        </w:rPr>
      </w:pPr>
      <w:r>
        <w:rPr>
          <w:b/>
        </w:rPr>
        <w:t>Карта №5</w:t>
      </w:r>
    </w:p>
    <w:p w:rsidR="008C4CB0" w:rsidRPr="001B2D4F" w:rsidRDefault="008C4CB0" w:rsidP="008C4CB0">
      <w:pPr>
        <w:ind w:firstLine="567"/>
        <w:jc w:val="center"/>
        <w:rPr>
          <w:b/>
          <w:lang w:val="kk-KZ"/>
        </w:rPr>
      </w:pPr>
    </w:p>
    <w:p w:rsidR="008C4CB0" w:rsidRDefault="008C4CB0" w:rsidP="00965E69">
      <w:pPr>
        <w:numPr>
          <w:ilvl w:val="0"/>
          <w:numId w:val="446"/>
        </w:numPr>
        <w:jc w:val="both"/>
      </w:pPr>
      <w:r>
        <w:t>Назовите основные типы логистических центров.</w:t>
      </w:r>
    </w:p>
    <w:p w:rsidR="008C4CB0" w:rsidRDefault="008C4CB0" w:rsidP="00965E69">
      <w:pPr>
        <w:numPr>
          <w:ilvl w:val="0"/>
          <w:numId w:val="446"/>
        </w:numPr>
        <w:jc w:val="both"/>
      </w:pPr>
      <w:r>
        <w:t>Охарактеризуйте логистический центр фирмы.</w:t>
      </w:r>
    </w:p>
    <w:p w:rsidR="008C4CB0" w:rsidRDefault="008C4CB0" w:rsidP="008C4CB0">
      <w:pPr>
        <w:jc w:val="both"/>
      </w:pPr>
    </w:p>
    <w:p w:rsidR="008C4CB0" w:rsidRPr="003942F7" w:rsidRDefault="008C4CB0" w:rsidP="008C4CB0">
      <w:pPr>
        <w:ind w:firstLine="273"/>
        <w:jc w:val="both"/>
      </w:pPr>
    </w:p>
    <w:p w:rsidR="008C4CB0" w:rsidRPr="003942F7" w:rsidRDefault="008C4CB0" w:rsidP="008C4CB0">
      <w:pPr>
        <w:ind w:firstLine="273"/>
        <w:jc w:val="center"/>
        <w:rPr>
          <w:b/>
          <w:lang w:val="kk-KZ"/>
        </w:rPr>
      </w:pPr>
      <w:r>
        <w:rPr>
          <w:b/>
        </w:rPr>
        <w:t>Карта №6</w:t>
      </w:r>
    </w:p>
    <w:p w:rsidR="008C4CB0" w:rsidRPr="003942F7" w:rsidRDefault="008C4CB0" w:rsidP="008C4CB0">
      <w:pPr>
        <w:ind w:firstLine="273"/>
        <w:jc w:val="center"/>
        <w:rPr>
          <w:b/>
          <w:lang w:val="kk-KZ"/>
        </w:rPr>
      </w:pPr>
    </w:p>
    <w:p w:rsidR="008C4CB0" w:rsidRDefault="008C4CB0" w:rsidP="00965E69">
      <w:pPr>
        <w:numPr>
          <w:ilvl w:val="0"/>
          <w:numId w:val="447"/>
        </w:numPr>
        <w:jc w:val="both"/>
      </w:pPr>
      <w:r>
        <w:t>Перечислите основные подразделения регионального логистического центра.</w:t>
      </w:r>
    </w:p>
    <w:p w:rsidR="008C4CB0" w:rsidRDefault="008C4CB0" w:rsidP="00965E69">
      <w:pPr>
        <w:numPr>
          <w:ilvl w:val="0"/>
          <w:numId w:val="447"/>
        </w:numPr>
        <w:jc w:val="both"/>
      </w:pPr>
      <w:r>
        <w:t>Постройте возможные схемы связи между поставщиками и потребителями.</w:t>
      </w:r>
    </w:p>
    <w:p w:rsidR="008C4CB0" w:rsidRDefault="008C4CB0" w:rsidP="008C4CB0">
      <w:pPr>
        <w:jc w:val="both"/>
      </w:pPr>
    </w:p>
    <w:p w:rsidR="008C4CB0" w:rsidRDefault="008C4CB0" w:rsidP="008C4CB0">
      <w:pPr>
        <w:ind w:firstLine="567"/>
        <w:jc w:val="center"/>
        <w:rPr>
          <w:b/>
          <w:lang w:val="kk-KZ"/>
        </w:rPr>
      </w:pPr>
      <w:r>
        <w:rPr>
          <w:b/>
        </w:rPr>
        <w:t>Карта №7</w:t>
      </w:r>
    </w:p>
    <w:p w:rsidR="008C4CB0" w:rsidRPr="001B2D4F" w:rsidRDefault="008C4CB0" w:rsidP="008C4CB0">
      <w:pPr>
        <w:ind w:firstLine="567"/>
        <w:jc w:val="center"/>
        <w:rPr>
          <w:b/>
          <w:lang w:val="kk-KZ"/>
        </w:rPr>
      </w:pPr>
    </w:p>
    <w:p w:rsidR="008C4CB0" w:rsidRDefault="008C4CB0" w:rsidP="00965E69">
      <w:pPr>
        <w:numPr>
          <w:ilvl w:val="0"/>
          <w:numId w:val="448"/>
        </w:numPr>
        <w:jc w:val="both"/>
      </w:pPr>
      <w:r>
        <w:t>Назовите основные типы логистических центров.</w:t>
      </w:r>
    </w:p>
    <w:p w:rsidR="008C4CB0" w:rsidRDefault="008C4CB0" w:rsidP="00965E69">
      <w:pPr>
        <w:numPr>
          <w:ilvl w:val="0"/>
          <w:numId w:val="448"/>
        </w:numPr>
        <w:jc w:val="both"/>
      </w:pPr>
      <w:r>
        <w:t>Охарактеризуйте логистический центр фирмы.</w:t>
      </w:r>
    </w:p>
    <w:p w:rsidR="008C4CB0" w:rsidRDefault="008C4CB0" w:rsidP="008C4CB0">
      <w:pPr>
        <w:jc w:val="both"/>
      </w:pPr>
    </w:p>
    <w:p w:rsidR="008C4CB0" w:rsidRPr="003942F7" w:rsidRDefault="008C4CB0" w:rsidP="008C4CB0">
      <w:pPr>
        <w:ind w:firstLine="273"/>
        <w:jc w:val="both"/>
      </w:pPr>
    </w:p>
    <w:p w:rsidR="008C4CB0" w:rsidRPr="003942F7" w:rsidRDefault="008C4CB0" w:rsidP="008C4CB0">
      <w:pPr>
        <w:ind w:firstLine="273"/>
        <w:jc w:val="center"/>
        <w:rPr>
          <w:b/>
          <w:lang w:val="kk-KZ"/>
        </w:rPr>
      </w:pPr>
      <w:r>
        <w:rPr>
          <w:b/>
        </w:rPr>
        <w:t>Карта №8</w:t>
      </w:r>
    </w:p>
    <w:p w:rsidR="008C4CB0" w:rsidRPr="003942F7" w:rsidRDefault="008C4CB0" w:rsidP="008C4CB0">
      <w:pPr>
        <w:ind w:firstLine="273"/>
        <w:jc w:val="center"/>
        <w:rPr>
          <w:b/>
          <w:lang w:val="kk-KZ"/>
        </w:rPr>
      </w:pPr>
    </w:p>
    <w:p w:rsidR="008C4CB0" w:rsidRDefault="008C4CB0" w:rsidP="00965E69">
      <w:pPr>
        <w:numPr>
          <w:ilvl w:val="0"/>
          <w:numId w:val="449"/>
        </w:numPr>
        <w:jc w:val="both"/>
      </w:pPr>
      <w:r>
        <w:lastRenderedPageBreak/>
        <w:t>Перечислите основные подразделения регионального логистического центра.</w:t>
      </w:r>
    </w:p>
    <w:p w:rsidR="008C4CB0" w:rsidRDefault="008C4CB0" w:rsidP="00965E69">
      <w:pPr>
        <w:numPr>
          <w:ilvl w:val="0"/>
          <w:numId w:val="449"/>
        </w:numPr>
        <w:jc w:val="both"/>
      </w:pPr>
      <w:r>
        <w:t>Постройте возможные схемы связи между поставщиками и потребителями.</w:t>
      </w:r>
    </w:p>
    <w:p w:rsidR="008C4CB0" w:rsidRDefault="008C4CB0" w:rsidP="008C4CB0">
      <w:pPr>
        <w:ind w:left="720"/>
        <w:jc w:val="both"/>
      </w:pPr>
    </w:p>
    <w:p w:rsidR="008C4CB0" w:rsidRDefault="008C4CB0" w:rsidP="008C4CB0">
      <w:pPr>
        <w:ind w:firstLine="567"/>
        <w:jc w:val="center"/>
        <w:rPr>
          <w:b/>
          <w:lang w:val="kk-KZ"/>
        </w:rPr>
      </w:pPr>
      <w:r>
        <w:rPr>
          <w:b/>
        </w:rPr>
        <w:t>Карта №9</w:t>
      </w:r>
    </w:p>
    <w:p w:rsidR="008C4CB0" w:rsidRPr="001B2D4F" w:rsidRDefault="008C4CB0" w:rsidP="008C4CB0">
      <w:pPr>
        <w:ind w:firstLine="567"/>
        <w:jc w:val="center"/>
        <w:rPr>
          <w:b/>
          <w:lang w:val="kk-KZ"/>
        </w:rPr>
      </w:pPr>
    </w:p>
    <w:p w:rsidR="008C4CB0" w:rsidRDefault="008C4CB0" w:rsidP="00965E69">
      <w:pPr>
        <w:numPr>
          <w:ilvl w:val="0"/>
          <w:numId w:val="450"/>
        </w:numPr>
        <w:jc w:val="both"/>
      </w:pPr>
      <w:r>
        <w:t>Назовите основные типы логистических центров.</w:t>
      </w:r>
    </w:p>
    <w:p w:rsidR="008C4CB0" w:rsidRDefault="008C4CB0" w:rsidP="00965E69">
      <w:pPr>
        <w:numPr>
          <w:ilvl w:val="0"/>
          <w:numId w:val="450"/>
        </w:numPr>
        <w:jc w:val="both"/>
      </w:pPr>
      <w:r>
        <w:t>Охарактеризуйте логистический центр фирмы.</w:t>
      </w:r>
    </w:p>
    <w:p w:rsidR="008C4CB0" w:rsidRPr="003942F7" w:rsidRDefault="008C4CB0" w:rsidP="008C4CB0">
      <w:pPr>
        <w:ind w:firstLine="273"/>
        <w:jc w:val="both"/>
      </w:pPr>
    </w:p>
    <w:p w:rsidR="008C4CB0" w:rsidRPr="003942F7" w:rsidRDefault="008C4CB0" w:rsidP="008C4CB0">
      <w:pPr>
        <w:ind w:firstLine="273"/>
        <w:jc w:val="center"/>
        <w:rPr>
          <w:b/>
          <w:lang w:val="kk-KZ"/>
        </w:rPr>
      </w:pPr>
      <w:r>
        <w:rPr>
          <w:b/>
        </w:rPr>
        <w:t>Карта №10</w:t>
      </w:r>
    </w:p>
    <w:p w:rsidR="008C4CB0" w:rsidRPr="003942F7" w:rsidRDefault="008C4CB0" w:rsidP="008C4CB0">
      <w:pPr>
        <w:ind w:firstLine="273"/>
        <w:jc w:val="center"/>
        <w:rPr>
          <w:b/>
          <w:lang w:val="kk-KZ"/>
        </w:rPr>
      </w:pPr>
    </w:p>
    <w:p w:rsidR="008C4CB0" w:rsidRDefault="008C4CB0" w:rsidP="00965E69">
      <w:pPr>
        <w:numPr>
          <w:ilvl w:val="0"/>
          <w:numId w:val="451"/>
        </w:numPr>
        <w:jc w:val="both"/>
      </w:pPr>
      <w:r>
        <w:t>Перечислите основные подразделения регионального логистического центра.</w:t>
      </w:r>
    </w:p>
    <w:p w:rsidR="008C4CB0" w:rsidRDefault="008C4CB0" w:rsidP="00965E69">
      <w:pPr>
        <w:numPr>
          <w:ilvl w:val="0"/>
          <w:numId w:val="451"/>
        </w:numPr>
        <w:jc w:val="both"/>
      </w:pPr>
      <w:r>
        <w:t>Постройте возможные схемы связи между поставщиками и потребителями.</w:t>
      </w:r>
    </w:p>
    <w:p w:rsidR="005329F4" w:rsidRDefault="005329F4" w:rsidP="0062360B">
      <w:pPr>
        <w:tabs>
          <w:tab w:val="left" w:pos="700"/>
        </w:tabs>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EF401A" w:rsidRDefault="00EF401A" w:rsidP="0062360B">
      <w:pPr>
        <w:ind w:firstLine="567"/>
        <w:jc w:val="both"/>
        <w:rPr>
          <w:b/>
        </w:rPr>
      </w:pPr>
    </w:p>
    <w:p w:rsidR="005329F4" w:rsidRPr="00D01913" w:rsidRDefault="00A25352" w:rsidP="0062360B">
      <w:pPr>
        <w:ind w:firstLine="567"/>
        <w:jc w:val="both"/>
        <w:rPr>
          <w:color w:val="C00000"/>
        </w:rPr>
      </w:pPr>
      <w:r>
        <w:rPr>
          <w:b/>
        </w:rPr>
        <w:lastRenderedPageBreak/>
        <w:t xml:space="preserve">ТЕМА:  </w:t>
      </w:r>
      <w:r w:rsidRPr="002C4B44">
        <w:rPr>
          <w:b/>
        </w:rPr>
        <w:t>ЛОГИСТИКА СЕРВИСНОГО ОБСЛУЖИВАНИЯ</w:t>
      </w:r>
    </w:p>
    <w:p w:rsidR="005329F4" w:rsidRDefault="00A25352" w:rsidP="0062360B">
      <w:pPr>
        <w:tabs>
          <w:tab w:val="left" w:pos="700"/>
        </w:tabs>
        <w:ind w:firstLine="567"/>
        <w:jc w:val="both"/>
      </w:pPr>
      <w:r>
        <w:rPr>
          <w:b/>
        </w:rPr>
        <w:t xml:space="preserve">ЦЕЛЬ: </w:t>
      </w:r>
      <w:r>
        <w:t>Формирование знаний студентов о сущности</w:t>
      </w:r>
      <w:r w:rsidR="005329F4">
        <w:t xml:space="preserve"> логистического сервиса.</w:t>
      </w:r>
    </w:p>
    <w:p w:rsidR="00A25352" w:rsidRDefault="00E976A2" w:rsidP="0062360B">
      <w:pPr>
        <w:tabs>
          <w:tab w:val="left" w:pos="700"/>
        </w:tabs>
        <w:ind w:firstLine="567"/>
        <w:jc w:val="both"/>
      </w:pPr>
      <w:r>
        <w:rPr>
          <w:b/>
        </w:rPr>
        <w:t>ЗАДАЧИ ОБУЧЕНИЯ:</w:t>
      </w:r>
      <w:r w:rsidRPr="00D33794">
        <w:t xml:space="preserve"> </w:t>
      </w:r>
    </w:p>
    <w:p w:rsidR="00A25352" w:rsidRDefault="005329F4" w:rsidP="00965E69">
      <w:pPr>
        <w:numPr>
          <w:ilvl w:val="0"/>
          <w:numId w:val="440"/>
        </w:numPr>
        <w:tabs>
          <w:tab w:val="left" w:pos="700"/>
        </w:tabs>
        <w:jc w:val="both"/>
      </w:pPr>
      <w:r>
        <w:t xml:space="preserve">Дать понятие о предмете и характеристике логистического сервиса. </w:t>
      </w:r>
    </w:p>
    <w:p w:rsidR="00A25352" w:rsidRDefault="005329F4" w:rsidP="00965E69">
      <w:pPr>
        <w:numPr>
          <w:ilvl w:val="0"/>
          <w:numId w:val="440"/>
        </w:numPr>
        <w:tabs>
          <w:tab w:val="left" w:pos="700"/>
        </w:tabs>
        <w:jc w:val="both"/>
      </w:pPr>
      <w:r>
        <w:t xml:space="preserve">Ознакомить с уровнями логистического сервиса. </w:t>
      </w:r>
    </w:p>
    <w:p w:rsidR="00A25352" w:rsidRDefault="005329F4" w:rsidP="00965E69">
      <w:pPr>
        <w:numPr>
          <w:ilvl w:val="0"/>
          <w:numId w:val="440"/>
        </w:numPr>
        <w:tabs>
          <w:tab w:val="left" w:pos="700"/>
        </w:tabs>
        <w:jc w:val="both"/>
      </w:pPr>
      <w:r>
        <w:t xml:space="preserve">Дать представление об определении оптимального объема уровня логистического сервиса. </w:t>
      </w:r>
    </w:p>
    <w:p w:rsidR="005329F4" w:rsidRDefault="005329F4" w:rsidP="00965E69">
      <w:pPr>
        <w:numPr>
          <w:ilvl w:val="0"/>
          <w:numId w:val="440"/>
        </w:numPr>
        <w:tabs>
          <w:tab w:val="left" w:pos="700"/>
        </w:tabs>
        <w:jc w:val="both"/>
        <w:rPr>
          <w:b/>
        </w:rPr>
      </w:pPr>
      <w:r>
        <w:t xml:space="preserve">Обучить созданию логистического сервиса и оптимизации его объема. </w:t>
      </w:r>
    </w:p>
    <w:p w:rsidR="00A25352" w:rsidRPr="00096CDB" w:rsidRDefault="00A25352" w:rsidP="00A25352">
      <w:pPr>
        <w:ind w:left="567"/>
        <w:jc w:val="both"/>
      </w:pPr>
      <w:r>
        <w:rPr>
          <w:b/>
        </w:rPr>
        <w:t>ФОРМА ПРОВЕДЕНИЯ</w:t>
      </w:r>
      <w:r w:rsidRPr="00D33794">
        <w:rPr>
          <w:b/>
        </w:rPr>
        <w:t>:</w:t>
      </w:r>
      <w:r>
        <w:rPr>
          <w:b/>
        </w:rPr>
        <w:t xml:space="preserve"> </w:t>
      </w:r>
      <w:r w:rsidRPr="00096CDB">
        <w:t>выполнение заданий, обсуждение с преподавателем вопросов по теме занятия, решение ситуационных задач.</w:t>
      </w:r>
    </w:p>
    <w:p w:rsidR="00A25352" w:rsidRDefault="00A25352" w:rsidP="00A25352">
      <w:pPr>
        <w:ind w:left="567"/>
        <w:jc w:val="both"/>
        <w:rPr>
          <w:b/>
        </w:rPr>
      </w:pPr>
      <w:r>
        <w:rPr>
          <w:b/>
        </w:rPr>
        <w:t>ЗАДАНИЯ ПО ТЕМЕ:</w:t>
      </w:r>
    </w:p>
    <w:p w:rsidR="00E976A2" w:rsidRDefault="00E976A2" w:rsidP="00A25352">
      <w:pPr>
        <w:ind w:left="567"/>
        <w:jc w:val="both"/>
        <w:rPr>
          <w:b/>
        </w:rPr>
      </w:pPr>
      <w:r>
        <w:rPr>
          <w:b/>
        </w:rPr>
        <w:t>Задание №1:</w:t>
      </w:r>
    </w:p>
    <w:p w:rsidR="00A25352" w:rsidRDefault="00A25352" w:rsidP="00A25352">
      <w:pPr>
        <w:ind w:left="567"/>
        <w:jc w:val="both"/>
        <w:rPr>
          <w:b/>
        </w:rPr>
      </w:pPr>
      <w:r w:rsidRPr="00CF09FE">
        <w:t>Письменно ответьте на вопросы:</w:t>
      </w:r>
    </w:p>
    <w:p w:rsidR="005329F4" w:rsidRDefault="005329F4" w:rsidP="00965E69">
      <w:pPr>
        <w:numPr>
          <w:ilvl w:val="0"/>
          <w:numId w:val="64"/>
        </w:numPr>
        <w:ind w:firstLine="567"/>
        <w:jc w:val="both"/>
      </w:pPr>
      <w:r>
        <w:t>Дать определение термину «логистический сервис».</w:t>
      </w:r>
    </w:p>
    <w:p w:rsidR="005329F4" w:rsidRDefault="005329F4" w:rsidP="00965E69">
      <w:pPr>
        <w:numPr>
          <w:ilvl w:val="0"/>
          <w:numId w:val="64"/>
        </w:numPr>
        <w:ind w:firstLine="567"/>
        <w:jc w:val="both"/>
      </w:pPr>
      <w:r>
        <w:t>На какие группы делятся работы в области логистического обслуживания?</w:t>
      </w:r>
    </w:p>
    <w:p w:rsidR="005329F4" w:rsidRDefault="005329F4" w:rsidP="00965E69">
      <w:pPr>
        <w:numPr>
          <w:ilvl w:val="0"/>
          <w:numId w:val="64"/>
        </w:numPr>
        <w:ind w:firstLine="567"/>
        <w:jc w:val="both"/>
      </w:pPr>
      <w:r>
        <w:t>Перечислить основные принципы логистического сервиса.</w:t>
      </w:r>
    </w:p>
    <w:p w:rsidR="00E976A2" w:rsidRDefault="00E976A2" w:rsidP="00E976A2">
      <w:pPr>
        <w:ind w:left="426" w:hanging="426"/>
        <w:jc w:val="both"/>
      </w:pPr>
      <w:r>
        <w:t xml:space="preserve">        </w:t>
      </w:r>
      <w:r w:rsidRPr="00E976A2">
        <w:rPr>
          <w:b/>
        </w:rPr>
        <w:t>Задание №2:</w:t>
      </w:r>
      <w:r>
        <w:rPr>
          <w:b/>
        </w:rPr>
        <w:t xml:space="preserve"> </w:t>
      </w:r>
      <w:r w:rsidR="005329F4">
        <w:t xml:space="preserve">Зарисовать в виде схемы последовательность действий по формированию </w:t>
      </w:r>
    </w:p>
    <w:p w:rsidR="005329F4" w:rsidRDefault="00E976A2" w:rsidP="00E976A2">
      <w:pPr>
        <w:ind w:left="426" w:hanging="426"/>
        <w:jc w:val="both"/>
      </w:pPr>
      <w:r>
        <w:rPr>
          <w:b/>
        </w:rPr>
        <w:t xml:space="preserve">         </w:t>
      </w:r>
      <w:r w:rsidR="005329F4">
        <w:t>системы логистического сервиса на фармацевтической фирме.</w:t>
      </w:r>
    </w:p>
    <w:p w:rsidR="00E976A2" w:rsidRDefault="00E976A2" w:rsidP="00E976A2">
      <w:pPr>
        <w:ind w:firstLine="567"/>
        <w:jc w:val="both"/>
        <w:rPr>
          <w:b/>
        </w:rPr>
      </w:pPr>
      <w:r>
        <w:rPr>
          <w:b/>
        </w:rPr>
        <w:t>Задание №3:</w:t>
      </w:r>
    </w:p>
    <w:p w:rsidR="00E976A2" w:rsidRPr="00E976A2" w:rsidRDefault="00E976A2" w:rsidP="00E976A2">
      <w:pPr>
        <w:ind w:left="567"/>
        <w:jc w:val="both"/>
        <w:rPr>
          <w:b/>
        </w:rPr>
      </w:pPr>
      <w:r w:rsidRPr="00CF09FE">
        <w:t>Письменно ответьте на вопросы:</w:t>
      </w:r>
    </w:p>
    <w:p w:rsidR="005329F4" w:rsidRDefault="005329F4" w:rsidP="00965E69">
      <w:pPr>
        <w:numPr>
          <w:ilvl w:val="0"/>
          <w:numId w:val="452"/>
        </w:numPr>
        <w:tabs>
          <w:tab w:val="clear" w:pos="720"/>
        </w:tabs>
        <w:ind w:left="2127" w:hanging="851"/>
        <w:jc w:val="both"/>
      </w:pPr>
      <w:r>
        <w:t>Перечислить особенности логистического сервиса.</w:t>
      </w:r>
    </w:p>
    <w:p w:rsidR="005329F4" w:rsidRDefault="005329F4" w:rsidP="00965E69">
      <w:pPr>
        <w:numPr>
          <w:ilvl w:val="0"/>
          <w:numId w:val="452"/>
        </w:numPr>
        <w:tabs>
          <w:tab w:val="clear" w:pos="720"/>
        </w:tabs>
        <w:ind w:left="2127" w:hanging="851"/>
        <w:jc w:val="both"/>
      </w:pPr>
      <w:r>
        <w:t>Охарактеризовать процесс определения оптимального объема логистического сервиса.</w:t>
      </w:r>
    </w:p>
    <w:p w:rsidR="005329F4" w:rsidRDefault="005329F4" w:rsidP="00965E69">
      <w:pPr>
        <w:numPr>
          <w:ilvl w:val="0"/>
          <w:numId w:val="452"/>
        </w:numPr>
        <w:tabs>
          <w:tab w:val="clear" w:pos="720"/>
        </w:tabs>
        <w:ind w:left="2127" w:hanging="851"/>
        <w:jc w:val="both"/>
      </w:pPr>
      <w:r>
        <w:t>Охарактеризовать стратегию и тактику логистического сервиса.</w:t>
      </w:r>
    </w:p>
    <w:p w:rsidR="005329F4" w:rsidRDefault="00A25352" w:rsidP="0062360B">
      <w:pPr>
        <w:ind w:firstLine="567"/>
        <w:jc w:val="both"/>
        <w:rPr>
          <w:b/>
        </w:rPr>
      </w:pPr>
      <w:r>
        <w:rPr>
          <w:b/>
        </w:rPr>
        <w:t xml:space="preserve">РАЗДАТОЧНЫЙ МАТЕРИАЛ: </w:t>
      </w:r>
    </w:p>
    <w:p w:rsidR="00E976A2" w:rsidRPr="00B920FB" w:rsidRDefault="00E976A2" w:rsidP="00E976A2">
      <w:pPr>
        <w:ind w:firstLine="567"/>
        <w:jc w:val="both"/>
        <w:rPr>
          <w:b/>
          <w:bCs/>
        </w:rPr>
      </w:pPr>
      <w:r>
        <w:rPr>
          <w:b/>
          <w:bCs/>
        </w:rPr>
        <w:t>1.</w:t>
      </w:r>
      <w:r w:rsidRPr="00B920FB">
        <w:rPr>
          <w:b/>
          <w:bCs/>
        </w:rPr>
        <w:t>Понятие сервиса в логистике</w:t>
      </w:r>
    </w:p>
    <w:p w:rsidR="00E976A2" w:rsidRPr="00B920FB" w:rsidRDefault="00E976A2" w:rsidP="00E976A2">
      <w:pPr>
        <w:pStyle w:val="21"/>
        <w:spacing w:after="0" w:line="240" w:lineRule="auto"/>
        <w:ind w:firstLine="567"/>
        <w:jc w:val="both"/>
      </w:pPr>
      <w:r w:rsidRPr="00B920FB">
        <w:t>Работа по оказанию услуг, т.е. по удовлетворению чьих-нибудь нужд, называется сервисом.</w:t>
      </w:r>
    </w:p>
    <w:p w:rsidR="00E976A2" w:rsidRPr="00B920FB" w:rsidRDefault="00E976A2" w:rsidP="00E976A2">
      <w:pPr>
        <w:ind w:firstLine="567"/>
        <w:jc w:val="both"/>
      </w:pPr>
      <w:r w:rsidRPr="00B920FB">
        <w:rPr>
          <w:i/>
          <w:iCs/>
        </w:rPr>
        <w:t>Логистический сервис неразрывно связан с процессом распределения и представляет собой комплекс услуг, оказываемых в процессе поставки товаров потребителю</w:t>
      </w:r>
      <w:r w:rsidRPr="00B920FB">
        <w:t>. Объектом логистич</w:t>
      </w:r>
      <w:r w:rsidRPr="00B920FB">
        <w:t>е</w:t>
      </w:r>
      <w:r w:rsidRPr="00B920FB">
        <w:t>ского сервиса являются предприятия производственной и непроизводственной сферы, население.</w:t>
      </w:r>
    </w:p>
    <w:p w:rsidR="00E976A2" w:rsidRPr="00B920FB" w:rsidRDefault="00E976A2" w:rsidP="00E976A2">
      <w:pPr>
        <w:pStyle w:val="21"/>
        <w:spacing w:after="0" w:line="240" w:lineRule="auto"/>
        <w:ind w:firstLine="567"/>
        <w:jc w:val="both"/>
      </w:pPr>
      <w:r w:rsidRPr="00B920FB">
        <w:t>Логистический сервис осуществляется либо самим поставщиком, либо экспедиторской фи</w:t>
      </w:r>
      <w:r w:rsidRPr="00B920FB">
        <w:t>р</w:t>
      </w:r>
      <w:r w:rsidRPr="00B920FB">
        <w:t>мой, специализирующейся в области послепродажного обслуживания.</w:t>
      </w:r>
    </w:p>
    <w:p w:rsidR="00E976A2" w:rsidRPr="00B920FB" w:rsidRDefault="00E976A2" w:rsidP="00E976A2">
      <w:pPr>
        <w:ind w:firstLine="567"/>
        <w:jc w:val="both"/>
      </w:pPr>
      <w:r w:rsidRPr="00B920FB">
        <w:t>Все работы в области логистического сервиса можно разделить на три основные группы:</w:t>
      </w:r>
    </w:p>
    <w:p w:rsidR="00E976A2" w:rsidRPr="00B920FB" w:rsidRDefault="00E976A2" w:rsidP="00965E69">
      <w:pPr>
        <w:numPr>
          <w:ilvl w:val="0"/>
          <w:numId w:val="92"/>
        </w:numPr>
        <w:tabs>
          <w:tab w:val="clear" w:pos="360"/>
          <w:tab w:val="num" w:pos="0"/>
          <w:tab w:val="left" w:pos="993"/>
        </w:tabs>
        <w:autoSpaceDE w:val="0"/>
        <w:autoSpaceDN w:val="0"/>
        <w:ind w:left="0" w:firstLine="567"/>
        <w:jc w:val="both"/>
      </w:pPr>
      <w:r w:rsidRPr="00B920FB">
        <w:t>предпродажные, т. е. работы по определению политики предприятия в сфере оказания услуг и формированию системы логистического обслуживания;</w:t>
      </w:r>
    </w:p>
    <w:p w:rsidR="00E976A2" w:rsidRPr="00B920FB" w:rsidRDefault="00E976A2" w:rsidP="00965E69">
      <w:pPr>
        <w:numPr>
          <w:ilvl w:val="0"/>
          <w:numId w:val="92"/>
        </w:numPr>
        <w:tabs>
          <w:tab w:val="clear" w:pos="360"/>
          <w:tab w:val="num" w:pos="0"/>
          <w:tab w:val="left" w:pos="993"/>
        </w:tabs>
        <w:autoSpaceDE w:val="0"/>
        <w:autoSpaceDN w:val="0"/>
        <w:ind w:left="0" w:firstLine="567"/>
        <w:jc w:val="both"/>
      </w:pPr>
      <w:r w:rsidRPr="00B920FB">
        <w:t>работы по оказанию логистических услуг, осуществляемые в процессе продажи товаров, например, предоставление информации о прохождении грузов; подбор ассортимента, упаковка, формирование грузов единиц и т.п.;</w:t>
      </w:r>
    </w:p>
    <w:p w:rsidR="00E976A2" w:rsidRPr="00B920FB" w:rsidRDefault="00E976A2" w:rsidP="00965E69">
      <w:pPr>
        <w:numPr>
          <w:ilvl w:val="0"/>
          <w:numId w:val="92"/>
        </w:numPr>
        <w:tabs>
          <w:tab w:val="clear" w:pos="360"/>
          <w:tab w:val="num" w:pos="0"/>
          <w:tab w:val="left" w:pos="993"/>
        </w:tabs>
        <w:autoSpaceDE w:val="0"/>
        <w:autoSpaceDN w:val="0"/>
        <w:ind w:left="0" w:firstLine="567"/>
        <w:jc w:val="both"/>
      </w:pPr>
      <w:r w:rsidRPr="00B920FB">
        <w:t>послепродажный логистический сервис, включающий в себя гарантийное обслуживание, обязательства по рассмотрению претензий покупателей, обмен и т.п.</w:t>
      </w:r>
    </w:p>
    <w:p w:rsidR="00E976A2" w:rsidRPr="00B920FB" w:rsidRDefault="00E976A2" w:rsidP="00E976A2">
      <w:pPr>
        <w:tabs>
          <w:tab w:val="left" w:pos="993"/>
        </w:tabs>
        <w:ind w:firstLine="567"/>
        <w:jc w:val="both"/>
        <w:rPr>
          <w:b/>
          <w:bCs/>
        </w:rPr>
      </w:pPr>
      <w:r>
        <w:rPr>
          <w:b/>
          <w:bCs/>
        </w:rPr>
        <w:t>2.</w:t>
      </w:r>
      <w:r w:rsidRPr="00B920FB">
        <w:rPr>
          <w:b/>
          <w:bCs/>
        </w:rPr>
        <w:t>Система логистического сервиса</w:t>
      </w:r>
    </w:p>
    <w:p w:rsidR="00E976A2" w:rsidRPr="00B920FB" w:rsidRDefault="00E976A2" w:rsidP="00E976A2">
      <w:pPr>
        <w:tabs>
          <w:tab w:val="left" w:pos="993"/>
        </w:tabs>
        <w:ind w:firstLine="567"/>
        <w:jc w:val="both"/>
      </w:pPr>
      <w:r>
        <w:rPr>
          <w:b/>
          <w:bCs/>
          <w:i/>
          <w:iCs/>
        </w:rPr>
        <w:t>2.1.</w:t>
      </w:r>
      <w:r w:rsidRPr="00B920FB">
        <w:rPr>
          <w:b/>
          <w:bCs/>
          <w:i/>
          <w:iCs/>
        </w:rPr>
        <w:t xml:space="preserve">Формирование системы логистического сервиса. </w:t>
      </w:r>
      <w:r w:rsidRPr="00B920FB">
        <w:t>Определение политики предприятия в сфере оказания услуг связано с формированием системы логистического сервиса и предполагает проведение комплекса взаимосвязанных работ.</w:t>
      </w:r>
    </w:p>
    <w:p w:rsidR="00E976A2" w:rsidRPr="00B920FB" w:rsidRDefault="00E976A2" w:rsidP="00E976A2">
      <w:pPr>
        <w:tabs>
          <w:tab w:val="left" w:pos="993"/>
        </w:tabs>
        <w:ind w:firstLine="567"/>
        <w:jc w:val="both"/>
      </w:pPr>
      <w:r w:rsidRPr="00B920FB">
        <w:t>Действия по формированию системы логистических услуг выполняются в следующей посл</w:t>
      </w:r>
      <w:r w:rsidRPr="00B920FB">
        <w:t>е</w:t>
      </w:r>
      <w:r w:rsidRPr="00B920FB">
        <w:t>довательности:</w:t>
      </w:r>
    </w:p>
    <w:p w:rsidR="00E976A2" w:rsidRPr="00B920FB" w:rsidRDefault="00E976A2" w:rsidP="00965E69">
      <w:pPr>
        <w:numPr>
          <w:ilvl w:val="0"/>
          <w:numId w:val="93"/>
        </w:numPr>
        <w:tabs>
          <w:tab w:val="clear" w:pos="1069"/>
          <w:tab w:val="num" w:pos="0"/>
          <w:tab w:val="left" w:pos="993"/>
        </w:tabs>
        <w:autoSpaceDE w:val="0"/>
        <w:autoSpaceDN w:val="0"/>
        <w:ind w:left="0" w:firstLine="567"/>
        <w:jc w:val="both"/>
      </w:pPr>
      <w:r w:rsidRPr="00B920FB">
        <w:lastRenderedPageBreak/>
        <w:t>сегментация потребительского рынка, т.е. его разделение на конкретные группы потр</w:t>
      </w:r>
      <w:r w:rsidRPr="00B920FB">
        <w:t>е</w:t>
      </w:r>
      <w:r w:rsidRPr="00B920FB">
        <w:t>бителей, для каждой из которых могут потребоваться определенные услуги в соответствии с ос</w:t>
      </w:r>
      <w:r w:rsidRPr="00B920FB">
        <w:t>о</w:t>
      </w:r>
      <w:r w:rsidRPr="00B920FB">
        <w:t>бенностями потребления;</w:t>
      </w:r>
    </w:p>
    <w:p w:rsidR="00E976A2" w:rsidRPr="00B920FB" w:rsidRDefault="00E976A2" w:rsidP="00965E69">
      <w:pPr>
        <w:numPr>
          <w:ilvl w:val="0"/>
          <w:numId w:val="93"/>
        </w:numPr>
        <w:tabs>
          <w:tab w:val="clear" w:pos="1069"/>
          <w:tab w:val="num" w:pos="0"/>
          <w:tab w:val="left" w:pos="993"/>
        </w:tabs>
        <w:autoSpaceDE w:val="0"/>
        <w:autoSpaceDN w:val="0"/>
        <w:ind w:left="0" w:firstLine="567"/>
        <w:jc w:val="both"/>
      </w:pPr>
      <w:r w:rsidRPr="00B920FB">
        <w:t>определение перечня наиболее значимых для покупателей услуг;</w:t>
      </w:r>
    </w:p>
    <w:p w:rsidR="00E976A2" w:rsidRPr="00B920FB" w:rsidRDefault="00E976A2" w:rsidP="00965E69">
      <w:pPr>
        <w:numPr>
          <w:ilvl w:val="0"/>
          <w:numId w:val="93"/>
        </w:numPr>
        <w:tabs>
          <w:tab w:val="clear" w:pos="1069"/>
          <w:tab w:val="num" w:pos="0"/>
          <w:tab w:val="left" w:pos="993"/>
        </w:tabs>
        <w:autoSpaceDE w:val="0"/>
        <w:autoSpaceDN w:val="0"/>
        <w:ind w:left="0" w:firstLine="567"/>
        <w:jc w:val="both"/>
      </w:pPr>
      <w:r w:rsidRPr="00B920FB">
        <w:t>ранжирование услуг, входящих в составленный перечень. Сосредоточение внимания на наиболее значимых для покупателей услугах;</w:t>
      </w:r>
    </w:p>
    <w:p w:rsidR="00E976A2" w:rsidRPr="00B920FB" w:rsidRDefault="00E976A2" w:rsidP="00965E69">
      <w:pPr>
        <w:numPr>
          <w:ilvl w:val="0"/>
          <w:numId w:val="93"/>
        </w:numPr>
        <w:tabs>
          <w:tab w:val="clear" w:pos="1069"/>
          <w:tab w:val="num" w:pos="0"/>
          <w:tab w:val="left" w:pos="993"/>
        </w:tabs>
        <w:autoSpaceDE w:val="0"/>
        <w:autoSpaceDN w:val="0"/>
        <w:ind w:left="0" w:firstLine="567"/>
        <w:jc w:val="both"/>
      </w:pPr>
      <w:r w:rsidRPr="00B920FB">
        <w:t>определение стандартов услуг в разрезе отдельных сегментов рынка;</w:t>
      </w:r>
    </w:p>
    <w:p w:rsidR="00E976A2" w:rsidRPr="00B920FB" w:rsidRDefault="00E976A2" w:rsidP="00965E69">
      <w:pPr>
        <w:numPr>
          <w:ilvl w:val="0"/>
          <w:numId w:val="93"/>
        </w:numPr>
        <w:tabs>
          <w:tab w:val="clear" w:pos="1069"/>
          <w:tab w:val="num" w:pos="0"/>
          <w:tab w:val="left" w:pos="993"/>
        </w:tabs>
        <w:autoSpaceDE w:val="0"/>
        <w:autoSpaceDN w:val="0"/>
        <w:ind w:left="0" w:firstLine="567"/>
        <w:jc w:val="both"/>
      </w:pPr>
      <w:r w:rsidRPr="00B920FB">
        <w:t>оценка оказываемых услуг, установление взаимосвязи между уровнем сервиса и стоим</w:t>
      </w:r>
      <w:r w:rsidRPr="00B920FB">
        <w:t>о</w:t>
      </w:r>
      <w:r w:rsidRPr="00B920FB">
        <w:t>стью оказываемых услуг, определение уровня сервиса, необходимого для обеспечения конкуре</w:t>
      </w:r>
      <w:r w:rsidRPr="00B920FB">
        <w:t>н</w:t>
      </w:r>
      <w:r w:rsidRPr="00B920FB">
        <w:t>тоспособности компании;</w:t>
      </w:r>
    </w:p>
    <w:p w:rsidR="00E976A2" w:rsidRPr="00B920FB" w:rsidRDefault="00E976A2" w:rsidP="00965E69">
      <w:pPr>
        <w:numPr>
          <w:ilvl w:val="0"/>
          <w:numId w:val="93"/>
        </w:numPr>
        <w:tabs>
          <w:tab w:val="clear" w:pos="1069"/>
          <w:tab w:val="num" w:pos="0"/>
          <w:tab w:val="left" w:pos="993"/>
        </w:tabs>
        <w:autoSpaceDE w:val="0"/>
        <w:autoSpaceDN w:val="0"/>
        <w:ind w:left="0" w:firstLine="567"/>
        <w:jc w:val="both"/>
      </w:pPr>
      <w:r w:rsidRPr="00B920FB">
        <w:t>установление обратной связи с покупателями для обеспечения соответствия услуг п</w:t>
      </w:r>
      <w:r w:rsidRPr="00B920FB">
        <w:t>о</w:t>
      </w:r>
      <w:r w:rsidRPr="00B920FB">
        <w:t>требностям покупателей.</w:t>
      </w:r>
    </w:p>
    <w:p w:rsidR="00E976A2" w:rsidRPr="00B920FB" w:rsidRDefault="00E976A2" w:rsidP="00E976A2">
      <w:pPr>
        <w:pStyle w:val="21"/>
        <w:tabs>
          <w:tab w:val="left" w:pos="993"/>
        </w:tabs>
        <w:spacing w:after="0" w:line="240" w:lineRule="auto"/>
        <w:ind w:firstLine="567"/>
        <w:jc w:val="both"/>
      </w:pPr>
      <w:r w:rsidRPr="00B920FB">
        <w:t>При этом сегментация потребительского рынка может осуществляться по географическому фактору, по характеру оказываемых услуг или другому признаку. Выбор значимых для покупат</w:t>
      </w:r>
      <w:r w:rsidRPr="00B920FB">
        <w:t>е</w:t>
      </w:r>
      <w:r w:rsidRPr="00B920FB">
        <w:t>лей услуг, их ранжирование и определение стандартов логистического обслуживания производи</w:t>
      </w:r>
      <w:r w:rsidRPr="00B920FB">
        <w:t>т</w:t>
      </w:r>
      <w:r w:rsidRPr="00B920FB">
        <w:t>ся путем проведения опросов потребителей.</w:t>
      </w:r>
    </w:p>
    <w:p w:rsidR="00E976A2" w:rsidRPr="00B920FB" w:rsidRDefault="00E976A2" w:rsidP="00E976A2">
      <w:pPr>
        <w:tabs>
          <w:tab w:val="left" w:pos="993"/>
        </w:tabs>
        <w:ind w:firstLine="567"/>
        <w:jc w:val="both"/>
      </w:pPr>
      <w:r w:rsidRPr="00B920FB">
        <w:t xml:space="preserve"> </w:t>
      </w:r>
      <w:r>
        <w:t>2.2.</w:t>
      </w:r>
      <w:r w:rsidRPr="00B920FB">
        <w:rPr>
          <w:b/>
          <w:bCs/>
          <w:i/>
          <w:iCs/>
        </w:rPr>
        <w:t xml:space="preserve">Уровень логистического обслуживания. </w:t>
      </w:r>
      <w:r w:rsidRPr="00B920FB">
        <w:t>Основным критерием, позволяющим оценить систему сервиса, как с позиции поставщика, так и с позиции получателя услуг, является уровень логистического обслуживания.</w:t>
      </w:r>
    </w:p>
    <w:p w:rsidR="00E976A2" w:rsidRPr="00B920FB" w:rsidRDefault="00E976A2" w:rsidP="00E976A2">
      <w:pPr>
        <w:pStyle w:val="31"/>
        <w:rPr>
          <w:sz w:val="24"/>
          <w:szCs w:val="24"/>
        </w:rPr>
      </w:pPr>
      <w:r w:rsidRPr="00B920FB">
        <w:rPr>
          <w:sz w:val="24"/>
          <w:szCs w:val="24"/>
        </w:rPr>
        <w:t>Уровень логистического обслуживания характеризует степень совершенства методов и сп</w:t>
      </w:r>
      <w:r w:rsidRPr="00B920FB">
        <w:rPr>
          <w:sz w:val="24"/>
          <w:szCs w:val="24"/>
        </w:rPr>
        <w:t>о</w:t>
      </w:r>
      <w:r w:rsidRPr="00B920FB">
        <w:rPr>
          <w:sz w:val="24"/>
          <w:szCs w:val="24"/>
        </w:rPr>
        <w:t>собов осуществления логистических услуг.</w:t>
      </w:r>
    </w:p>
    <w:p w:rsidR="00E976A2" w:rsidRPr="00B920FB" w:rsidRDefault="00E976A2" w:rsidP="00E976A2">
      <w:pPr>
        <w:tabs>
          <w:tab w:val="left" w:pos="993"/>
        </w:tabs>
        <w:ind w:firstLine="567"/>
        <w:jc w:val="both"/>
      </w:pPr>
      <w:r w:rsidRPr="00B920FB">
        <w:t>Расчет данного показателя выполняется по следующей формуле</w:t>
      </w:r>
    </w:p>
    <w:p w:rsidR="00E976A2" w:rsidRPr="00B920FB" w:rsidRDefault="00E976A2" w:rsidP="00E976A2">
      <w:pPr>
        <w:tabs>
          <w:tab w:val="left" w:pos="993"/>
        </w:tabs>
        <w:ind w:firstLine="567"/>
        <w:jc w:val="both"/>
      </w:pPr>
      <w:r w:rsidRPr="00B920FB">
        <w:rPr>
          <w:position w:val="-28"/>
        </w:rPr>
        <w:object w:dxaOrig="1860" w:dyaOrig="740">
          <v:shape id="_x0000_i1071" type="#_x0000_t75" style="width:92.95pt;height:37.65pt" o:ole="" fillcolor="window">
            <v:imagedata r:id="rId84" o:title=""/>
          </v:shape>
          <o:OLEObject Type="Embed" ProgID="Equation.3" ShapeID="_x0000_i1071" DrawAspect="Content" ObjectID="_1411548014" r:id="rId85"/>
        </w:object>
      </w:r>
      <w:r w:rsidRPr="00B920FB">
        <w:t>,</w:t>
      </w:r>
    </w:p>
    <w:p w:rsidR="00E976A2" w:rsidRPr="00B920FB" w:rsidRDefault="00E976A2" w:rsidP="00E976A2">
      <w:pPr>
        <w:tabs>
          <w:tab w:val="left" w:pos="993"/>
        </w:tabs>
        <w:ind w:firstLine="567"/>
        <w:jc w:val="both"/>
      </w:pPr>
      <w:r w:rsidRPr="00B920FB">
        <w:t xml:space="preserve">где </w:t>
      </w:r>
      <w:r w:rsidRPr="00B920FB">
        <w:rPr>
          <w:lang w:val="en-US"/>
        </w:rPr>
        <w:t>Y</w:t>
      </w:r>
      <w:r w:rsidRPr="00B920FB">
        <w:t xml:space="preserve"> – уровень логистического обслуживания; </w:t>
      </w:r>
      <w:r w:rsidRPr="00B920FB">
        <w:rPr>
          <w:lang w:val="en-US"/>
        </w:rPr>
        <w:t>m</w:t>
      </w:r>
      <w:r w:rsidRPr="00B920FB">
        <w:t xml:space="preserve"> – количественная оценка фактически ок</w:t>
      </w:r>
      <w:r w:rsidRPr="00B920FB">
        <w:t>а</w:t>
      </w:r>
      <w:r w:rsidRPr="00B920FB">
        <w:t>зываемого объема логистических услуг; М – количественная оценка теоретически возможного объема логистического сервиса.</w:t>
      </w:r>
    </w:p>
    <w:p w:rsidR="00E976A2" w:rsidRPr="00B920FB" w:rsidRDefault="00E976A2" w:rsidP="00E976A2">
      <w:pPr>
        <w:pStyle w:val="21"/>
        <w:tabs>
          <w:tab w:val="left" w:pos="993"/>
        </w:tabs>
        <w:spacing w:after="0" w:line="240" w:lineRule="auto"/>
        <w:ind w:firstLine="567"/>
        <w:jc w:val="both"/>
        <w:rPr>
          <w:caps/>
        </w:rPr>
      </w:pPr>
      <w:r>
        <w:rPr>
          <w:caps/>
        </w:rPr>
        <w:t>Пример:</w:t>
      </w:r>
    </w:p>
    <w:p w:rsidR="00E976A2" w:rsidRPr="00B920FB" w:rsidRDefault="00E976A2" w:rsidP="00E976A2">
      <w:pPr>
        <w:pStyle w:val="23"/>
        <w:jc w:val="both"/>
        <w:rPr>
          <w:sz w:val="24"/>
          <w:szCs w:val="24"/>
        </w:rPr>
      </w:pPr>
      <w:r w:rsidRPr="00B920FB">
        <w:rPr>
          <w:sz w:val="24"/>
          <w:szCs w:val="24"/>
        </w:rPr>
        <w:t>Рассмотрим оптовое предприятие, торгующее запасными частями к автомобилям о</w:t>
      </w:r>
      <w:r w:rsidRPr="00B920FB">
        <w:rPr>
          <w:sz w:val="24"/>
          <w:szCs w:val="24"/>
        </w:rPr>
        <w:t>п</w:t>
      </w:r>
      <w:r w:rsidRPr="00B920FB">
        <w:rPr>
          <w:sz w:val="24"/>
          <w:szCs w:val="24"/>
        </w:rPr>
        <w:t>ределенной марки. Допустим, что общий список запасных частей для автомобилей данной марки содержит 2000 видов, из которых на предприятии постоянно имеются 500 видов. Т</w:t>
      </w:r>
      <w:r w:rsidRPr="00B920FB">
        <w:rPr>
          <w:sz w:val="24"/>
          <w:szCs w:val="24"/>
        </w:rPr>
        <w:t>о</w:t>
      </w:r>
      <w:r w:rsidRPr="00B920FB">
        <w:rPr>
          <w:sz w:val="24"/>
          <w:szCs w:val="24"/>
        </w:rPr>
        <w:t>гда уровень обслуживания будет равен</w:t>
      </w:r>
    </w:p>
    <w:p w:rsidR="00E976A2" w:rsidRPr="00B920FB" w:rsidRDefault="00E976A2" w:rsidP="00E976A2">
      <w:pPr>
        <w:tabs>
          <w:tab w:val="left" w:pos="993"/>
        </w:tabs>
        <w:ind w:firstLine="567"/>
        <w:jc w:val="both"/>
      </w:pPr>
      <w:r w:rsidRPr="00B920FB">
        <w:rPr>
          <w:position w:val="-28"/>
        </w:rPr>
        <w:object w:dxaOrig="3080" w:dyaOrig="740">
          <v:shape id="_x0000_i1072" type="#_x0000_t75" style="width:154.05pt;height:37.65pt" o:ole="" fillcolor="window">
            <v:imagedata r:id="rId86" o:title=""/>
          </v:shape>
          <o:OLEObject Type="Embed" ProgID="Equation.3" ShapeID="_x0000_i1072" DrawAspect="Content" ObjectID="_1411548015" r:id="rId87"/>
        </w:object>
      </w:r>
    </w:p>
    <w:p w:rsidR="00E976A2" w:rsidRPr="00B920FB" w:rsidRDefault="00E976A2" w:rsidP="00E976A2">
      <w:pPr>
        <w:tabs>
          <w:tab w:val="left" w:pos="993"/>
        </w:tabs>
        <w:ind w:firstLine="567"/>
        <w:jc w:val="both"/>
      </w:pPr>
      <w:r w:rsidRPr="00B920FB">
        <w:t>Уровень обслуживания можно оценивать также сопоставляя время на выполнение фактич</w:t>
      </w:r>
      <w:r w:rsidRPr="00B920FB">
        <w:t>е</w:t>
      </w:r>
      <w:r w:rsidRPr="00B920FB">
        <w:t>ски оказываемых в процессе поставки логистических услуг со временем, которое необходимо б</w:t>
      </w:r>
      <w:r w:rsidRPr="00B920FB">
        <w:t>ы</w:t>
      </w:r>
      <w:r w:rsidRPr="00B920FB">
        <w:t>ло бы затратить в случае оказания всего комплекса возможных услуг в процессе той же поставки. Расчет выполняется по следующей формуле</w:t>
      </w:r>
    </w:p>
    <w:p w:rsidR="00E976A2" w:rsidRPr="00B920FB" w:rsidRDefault="00E976A2" w:rsidP="00E976A2">
      <w:pPr>
        <w:tabs>
          <w:tab w:val="left" w:pos="993"/>
        </w:tabs>
        <w:ind w:firstLine="567"/>
        <w:jc w:val="both"/>
      </w:pPr>
      <w:r w:rsidRPr="00B920FB">
        <w:rPr>
          <w:position w:val="-80"/>
        </w:rPr>
        <w:object w:dxaOrig="2079" w:dyaOrig="1700">
          <v:shape id="_x0000_i1073" type="#_x0000_t75" style="width:103.8pt;height:85.4pt" o:ole="" fillcolor="window">
            <v:imagedata r:id="rId88" o:title=""/>
          </v:shape>
          <o:OLEObject Type="Embed" ProgID="Equation.3" ShapeID="_x0000_i1073" DrawAspect="Content" ObjectID="_1411548016" r:id="rId89"/>
        </w:object>
      </w:r>
      <w:r w:rsidRPr="00B920FB">
        <w:t>,</w:t>
      </w:r>
    </w:p>
    <w:p w:rsidR="00E976A2" w:rsidRPr="00B920FB" w:rsidRDefault="00E976A2" w:rsidP="00E976A2">
      <w:pPr>
        <w:tabs>
          <w:tab w:val="left" w:pos="993"/>
        </w:tabs>
        <w:ind w:firstLine="567"/>
        <w:jc w:val="both"/>
      </w:pPr>
      <w:r w:rsidRPr="00B920FB">
        <w:t xml:space="preserve">где </w:t>
      </w:r>
      <w:r w:rsidRPr="00B920FB">
        <w:rPr>
          <w:lang w:val="en-US"/>
        </w:rPr>
        <w:t>n</w:t>
      </w:r>
      <w:r w:rsidRPr="00B920FB">
        <w:t xml:space="preserve"> и </w:t>
      </w:r>
      <w:r w:rsidRPr="00B920FB">
        <w:rPr>
          <w:lang w:val="en-US"/>
        </w:rPr>
        <w:t>N</w:t>
      </w:r>
      <w:r w:rsidRPr="00B920FB">
        <w:t xml:space="preserve"> – соответственно фактическое и теоретически возможное количество оказываемых услуг; </w:t>
      </w:r>
      <w:r w:rsidRPr="00B920FB">
        <w:rPr>
          <w:lang w:val="en-US"/>
        </w:rPr>
        <w:t>t</w:t>
      </w:r>
      <w:r w:rsidRPr="00B920FB">
        <w:rPr>
          <w:vertAlign w:val="subscript"/>
          <w:lang w:val="en-US"/>
        </w:rPr>
        <w:t>i</w:t>
      </w:r>
      <w:r w:rsidRPr="00B920FB">
        <w:t xml:space="preserve"> – время на оказание </w:t>
      </w:r>
      <w:r w:rsidRPr="00B920FB">
        <w:rPr>
          <w:lang w:val="en-US"/>
        </w:rPr>
        <w:t>i</w:t>
      </w:r>
      <w:r w:rsidRPr="00B920FB">
        <w:t>-й услуги.</w:t>
      </w:r>
    </w:p>
    <w:p w:rsidR="00E976A2" w:rsidRPr="00B920FB" w:rsidRDefault="00E976A2" w:rsidP="00E976A2">
      <w:pPr>
        <w:pStyle w:val="21"/>
        <w:tabs>
          <w:tab w:val="left" w:pos="993"/>
        </w:tabs>
        <w:spacing w:after="0" w:line="240" w:lineRule="auto"/>
        <w:ind w:firstLine="567"/>
        <w:jc w:val="both"/>
      </w:pPr>
      <w:r w:rsidRPr="00B920FB">
        <w:lastRenderedPageBreak/>
        <w:t>Для оценки уровня логистического обслуживания выбираются наиболее значимые виды у</w:t>
      </w:r>
      <w:r w:rsidRPr="00B920FB">
        <w:t>с</w:t>
      </w:r>
      <w:r w:rsidRPr="00B920FB">
        <w:t>луг, оказание которых сопряжено со значительными затратами, а отсутствие – с существенными потерями на рынке.</w:t>
      </w:r>
    </w:p>
    <w:p w:rsidR="00E976A2" w:rsidRDefault="00E976A2" w:rsidP="00E976A2">
      <w:pPr>
        <w:pStyle w:val="21"/>
        <w:tabs>
          <w:tab w:val="left" w:pos="993"/>
        </w:tabs>
        <w:spacing w:after="0" w:line="240" w:lineRule="auto"/>
        <w:ind w:firstLine="567"/>
        <w:jc w:val="both"/>
      </w:pPr>
      <w:r>
        <w:t>Зависимость расходов на сервис от величины уровня обслуживания показана на рис. 1.</w:t>
      </w:r>
    </w:p>
    <w:p w:rsidR="00E976A2" w:rsidRDefault="00E976A2" w:rsidP="00E976A2">
      <w:pPr>
        <w:tabs>
          <w:tab w:val="left" w:pos="993"/>
        </w:tabs>
        <w:ind w:firstLine="567"/>
        <w:jc w:val="both"/>
      </w:pPr>
      <w:r w:rsidRPr="005476AB">
        <w:t>Начиная от 70 % и выше затраты на сервисное обслуживание растут экспоненциально в з</w:t>
      </w:r>
      <w:r w:rsidRPr="005476AB">
        <w:t>а</w:t>
      </w:r>
      <w:r w:rsidRPr="005476AB">
        <w:t>висимости от уровня обслуживания и при достижении уровня 90 % увеличение объема логистич</w:t>
      </w:r>
      <w:r w:rsidRPr="005476AB">
        <w:t>е</w:t>
      </w:r>
      <w:r w:rsidRPr="005476AB">
        <w:t>ского сервиса становится невыгодным. При этом снижение уровня обслуживания ведет к увелич</w:t>
      </w:r>
      <w:r w:rsidRPr="005476AB">
        <w:t>е</w:t>
      </w:r>
      <w:r w:rsidRPr="005476AB">
        <w:t>нию потерь, вызванных ухудшением качества сервиса (рис. 2).</w:t>
      </w:r>
    </w:p>
    <w:p w:rsidR="00E976A2" w:rsidRPr="005476AB" w:rsidRDefault="00E976A2" w:rsidP="00E976A2">
      <w:pPr>
        <w:tabs>
          <w:tab w:val="left" w:pos="993"/>
        </w:tabs>
        <w:spacing w:line="264" w:lineRule="auto"/>
        <w:ind w:firstLine="709"/>
        <w:jc w:val="both"/>
      </w:pPr>
      <w:r w:rsidRPr="005476AB">
        <w:t>Задача логистической службы заключается в поиске оптимальной величины уровня обсл</w:t>
      </w:r>
      <w:r w:rsidRPr="005476AB">
        <w:t>у</w:t>
      </w:r>
      <w:r w:rsidRPr="005476AB">
        <w:t>живания. Графически оптимальный размер уровня сервиса можно определить, построив сумма</w:t>
      </w:r>
      <w:r w:rsidRPr="005476AB">
        <w:t>р</w:t>
      </w:r>
      <w:r w:rsidRPr="005476AB">
        <w:t xml:space="preserve">ную кривую </w:t>
      </w:r>
      <w:r w:rsidRPr="005476AB">
        <w:rPr>
          <w:lang w:val="en-US"/>
        </w:rPr>
        <w:t>F</w:t>
      </w:r>
      <w:r w:rsidRPr="005476AB">
        <w:t>, отражающую поведение затрат и потерь в зависимости от применения уровня о</w:t>
      </w:r>
      <w:r w:rsidRPr="005476AB">
        <w:t>б</w:t>
      </w:r>
      <w:r>
        <w:t>служивания (рис. 3</w:t>
      </w:r>
      <w:r w:rsidRPr="005476AB">
        <w:t>).</w:t>
      </w:r>
    </w:p>
    <w:p w:rsidR="00E976A2" w:rsidRPr="005476AB" w:rsidRDefault="00E976A2" w:rsidP="00E976A2">
      <w:pPr>
        <w:tabs>
          <w:tab w:val="left" w:pos="993"/>
        </w:tabs>
        <w:spacing w:line="264" w:lineRule="auto"/>
        <w:ind w:firstLine="709"/>
        <w:jc w:val="both"/>
      </w:pPr>
      <w:r w:rsidRPr="00C55126">
        <w:rPr>
          <w:b/>
          <w:bCs/>
          <w:iCs/>
        </w:rPr>
        <w:t>3.Критерии качества логистического обслуживания.</w:t>
      </w:r>
      <w:r w:rsidRPr="005476AB">
        <w:rPr>
          <w:b/>
          <w:bCs/>
          <w:i/>
          <w:iCs/>
        </w:rPr>
        <w:t xml:space="preserve"> </w:t>
      </w:r>
      <w:r w:rsidRPr="005476AB">
        <w:t>Для оценки качества логистическ</w:t>
      </w:r>
      <w:r w:rsidRPr="005476AB">
        <w:t>о</w:t>
      </w:r>
      <w:r w:rsidRPr="005476AB">
        <w:t>го обслуживания применяются следующие критерии:</w:t>
      </w:r>
    </w:p>
    <w:p w:rsidR="00E976A2" w:rsidRPr="005476AB" w:rsidRDefault="00E976A2" w:rsidP="00965E69">
      <w:pPr>
        <w:numPr>
          <w:ilvl w:val="0"/>
          <w:numId w:val="94"/>
        </w:numPr>
        <w:tabs>
          <w:tab w:val="clear" w:pos="360"/>
          <w:tab w:val="num" w:pos="0"/>
          <w:tab w:val="left" w:pos="851"/>
        </w:tabs>
        <w:autoSpaceDE w:val="0"/>
        <w:autoSpaceDN w:val="0"/>
        <w:ind w:left="0" w:firstLine="567"/>
        <w:jc w:val="both"/>
      </w:pPr>
      <w:r w:rsidRPr="005476AB">
        <w:t>гибкость;</w:t>
      </w:r>
    </w:p>
    <w:p w:rsidR="00E976A2" w:rsidRPr="005476AB" w:rsidRDefault="00E976A2" w:rsidP="00965E69">
      <w:pPr>
        <w:numPr>
          <w:ilvl w:val="0"/>
          <w:numId w:val="94"/>
        </w:numPr>
        <w:tabs>
          <w:tab w:val="clear" w:pos="360"/>
          <w:tab w:val="num" w:pos="0"/>
          <w:tab w:val="left" w:pos="851"/>
        </w:tabs>
        <w:autoSpaceDE w:val="0"/>
        <w:autoSpaceDN w:val="0"/>
        <w:ind w:left="0" w:firstLine="567"/>
        <w:jc w:val="both"/>
      </w:pPr>
      <w:r w:rsidRPr="005476AB">
        <w:t>надежность;</w:t>
      </w:r>
    </w:p>
    <w:p w:rsidR="00E976A2" w:rsidRPr="005476AB" w:rsidRDefault="00E976A2" w:rsidP="00965E69">
      <w:pPr>
        <w:numPr>
          <w:ilvl w:val="0"/>
          <w:numId w:val="94"/>
        </w:numPr>
        <w:tabs>
          <w:tab w:val="clear" w:pos="360"/>
          <w:tab w:val="num" w:pos="0"/>
          <w:tab w:val="left" w:pos="851"/>
        </w:tabs>
        <w:autoSpaceDE w:val="0"/>
        <w:autoSpaceDN w:val="0"/>
        <w:ind w:left="0" w:firstLine="567"/>
        <w:jc w:val="both"/>
      </w:pPr>
      <w:r w:rsidRPr="005476AB">
        <w:t>время выполнения заказа.</w:t>
      </w:r>
    </w:p>
    <w:p w:rsidR="00E976A2" w:rsidRPr="00B920FB" w:rsidRDefault="00533F30" w:rsidP="00E976A2">
      <w:pPr>
        <w:pStyle w:val="21"/>
        <w:tabs>
          <w:tab w:val="left" w:pos="993"/>
        </w:tabs>
        <w:spacing w:after="0" w:line="240" w:lineRule="auto"/>
        <w:ind w:firstLine="567"/>
        <w:jc w:val="both"/>
      </w:pPr>
      <w:r>
        <w:rPr>
          <w:noProof/>
        </w:rPr>
        <w:pict>
          <v:shape id="_x0000_s1389" type="#_x0000_t202" style="position:absolute;left:0;text-align:left;margin-left:8.3pt;margin-top:29.1pt;width:28.8pt;height:158.4pt;z-index:20" o:allowincell="f" filled="f" stroked="f">
            <v:textbox style="layout-flow:vertical;mso-layout-flow-alt:bottom-to-top;mso-next-textbox:#_x0000_s1389">
              <w:txbxContent>
                <w:p w:rsidR="00C775F9" w:rsidRDefault="00C775F9" w:rsidP="00E976A2">
                  <w:pPr>
                    <w:jc w:val="center"/>
                  </w:pPr>
                  <w:r>
                    <w:t>Затраты на обслуживание, р</w:t>
                  </w:r>
                </w:p>
              </w:txbxContent>
            </v:textbox>
          </v:shape>
        </w:pict>
      </w:r>
    </w:p>
    <w:p w:rsidR="00E976A2" w:rsidRDefault="00533F30" w:rsidP="00E976A2">
      <w:pPr>
        <w:tabs>
          <w:tab w:val="left" w:pos="993"/>
        </w:tabs>
        <w:spacing w:line="264" w:lineRule="auto"/>
        <w:ind w:firstLine="709"/>
        <w:jc w:val="both"/>
        <w:rPr>
          <w:sz w:val="28"/>
          <w:szCs w:val="28"/>
        </w:rPr>
      </w:pPr>
      <w:r w:rsidRPr="00533F30">
        <w:rPr>
          <w:noProof/>
        </w:rPr>
        <w:pict>
          <v:group id="_x0000_s1390" style="position:absolute;left:0;text-align:left;margin-left:202.7pt;margin-top:1.05pt;width:223.2pt;height:172.8pt;z-index:21" coordorigin="5472,9792" coordsize="4464,3456" o:allowincell="f">
            <v:line id="_x0000_s1391" style="position:absolute;flip:y" from="6480,10080" to="6480,12672" o:allowincell="f">
              <v:stroke endarrow="block"/>
            </v:line>
            <v:line id="_x0000_s1392" style="position:absolute" from="6480,12672" to="9504,12672" o:allowincell="f">
              <v:stroke endarrow="block"/>
            </v:line>
            <v:shape id="_x0000_s1393" style="position:absolute;left:6768;top:10620;width:2262;height:1605" coordsize="2262,1605" o:allowincell="f" path="m,36l222,,387,30r180,75l867,465r225,330l1302,1125r135,225l1617,1485r165,105l2262,1605e" filled="f" strokeweight="2.25pt">
              <v:path arrowok="t"/>
            </v:shape>
            <v:shape id="_x0000_s1394" type="#_x0000_t202" style="position:absolute;left:5472;top:9792;width:864;height:3312" o:allowincell="f" filled="f" stroked="f">
              <v:textbox style="layout-flow:vertical;mso-layout-flow-alt:bottom-to-top;mso-next-textbox:#_x0000_s1394">
                <w:txbxContent>
                  <w:p w:rsidR="00C775F9" w:rsidRDefault="00C775F9" w:rsidP="00E976A2">
                    <w:pPr>
                      <w:jc w:val="center"/>
                    </w:pPr>
                    <w:r>
                      <w:t>Потери из-за низкого уровня сервисного обслуживания</w:t>
                    </w:r>
                  </w:p>
                </w:txbxContent>
              </v:textbox>
            </v:shape>
            <v:shape id="_x0000_s1395" type="#_x0000_t202" style="position:absolute;left:6768;top:12672;width:3168;height:576" o:allowincell="f" filled="f" stroked="f">
              <v:textbox style="mso-next-textbox:#_x0000_s1395">
                <w:txbxContent>
                  <w:p w:rsidR="00C775F9" w:rsidRDefault="00C775F9" w:rsidP="00E976A2">
                    <w:pPr>
                      <w:jc w:val="center"/>
                    </w:pPr>
                    <w:r>
                      <w:t>Уровень обслуживания    %</w:t>
                    </w:r>
                  </w:p>
                </w:txbxContent>
              </v:textbox>
            </v:shape>
          </v:group>
        </w:pict>
      </w:r>
      <w:r w:rsidRPr="00533F30">
        <w:rPr>
          <w:noProof/>
        </w:rPr>
        <w:pict>
          <v:group id="_x0000_s1379" style="position:absolute;left:0;text-align:left;margin-left:51.5pt;margin-top:8.1pt;width:158.4pt;height:165.75pt;z-index:19" coordorigin="2448,10224" coordsize="3168,3315" o:allowincell="f">
            <v:line id="_x0000_s1380" style="position:absolute;flip:y" from="2448,10224" to="2448,12672" o:allowincell="f">
              <v:stroke endarrow="block"/>
            </v:line>
            <v:line id="_x0000_s1381" style="position:absolute" from="2448,12672" to="5328,12672" o:allowincell="f">
              <v:stroke endarrow="block"/>
            </v:line>
            <v:shape id="_x0000_s1382" style="position:absolute;left:2760;top:10485;width:1320;height:2040" coordsize="1320,2040" o:allowincell="f" path="m,2040r135,l480,2025r270,-75l975,1815r165,-225l1245,1380r60,-345l1320,e" filled="f" strokeweight="2.25pt">
              <v:stroke endarrow="block"/>
              <v:path arrowok="t"/>
            </v:shape>
            <v:line id="_x0000_s1383" style="position:absolute" from="2736,12528" to="2736,12816" o:allowincell="f"/>
            <v:line id="_x0000_s1384" style="position:absolute" from="3312,12528" to="3312,12816" o:allowincell="f"/>
            <v:line id="_x0000_s1385" style="position:absolute" from="3888,12528" to="3888,12816" o:allowincell="f"/>
            <v:line id="_x0000_s1386" style="position:absolute" from="4464,12528" to="4464,12816" o:allowincell="f"/>
            <v:shape id="_x0000_s1387" type="#_x0000_t202" style="position:absolute;left:2448;top:12672;width:3168;height:435" o:allowincell="f" filled="f" stroked="f">
              <v:textbox>
                <w:txbxContent>
                  <w:p w:rsidR="00C775F9" w:rsidRDefault="00C775F9" w:rsidP="00E976A2">
                    <w:r>
                      <w:t>70       80       90      100              %</w:t>
                    </w:r>
                  </w:p>
                </w:txbxContent>
              </v:textbox>
            </v:shape>
            <v:shape id="_x0000_s1388" type="#_x0000_t202" style="position:absolute;left:2448;top:13104;width:3168;height:435" o:allowincell="f" filled="f" stroked="f">
              <v:textbox>
                <w:txbxContent>
                  <w:p w:rsidR="00C775F9" w:rsidRDefault="00C775F9" w:rsidP="00E976A2">
                    <w:pPr>
                      <w:jc w:val="center"/>
                    </w:pPr>
                    <w:r>
                      <w:t>Уровень обслуживания</w:t>
                    </w:r>
                  </w:p>
                </w:txbxContent>
              </v:textbox>
            </v:shape>
          </v:group>
        </w:pict>
      </w:r>
    </w:p>
    <w:p w:rsidR="00E976A2" w:rsidRDefault="00E976A2" w:rsidP="00E976A2">
      <w:pPr>
        <w:tabs>
          <w:tab w:val="left" w:pos="993"/>
        </w:tabs>
        <w:spacing w:line="264" w:lineRule="auto"/>
        <w:ind w:firstLine="709"/>
        <w:jc w:val="both"/>
        <w:rPr>
          <w:sz w:val="28"/>
          <w:szCs w:val="28"/>
        </w:rPr>
      </w:pPr>
    </w:p>
    <w:p w:rsidR="00E976A2" w:rsidRDefault="00E976A2" w:rsidP="00E976A2">
      <w:pPr>
        <w:tabs>
          <w:tab w:val="left" w:pos="993"/>
        </w:tabs>
        <w:spacing w:line="264" w:lineRule="auto"/>
        <w:ind w:firstLine="709"/>
        <w:jc w:val="both"/>
        <w:rPr>
          <w:sz w:val="28"/>
          <w:szCs w:val="28"/>
        </w:rPr>
      </w:pPr>
    </w:p>
    <w:p w:rsidR="00E976A2" w:rsidRDefault="00E976A2" w:rsidP="00E976A2">
      <w:pPr>
        <w:tabs>
          <w:tab w:val="left" w:pos="993"/>
        </w:tabs>
        <w:spacing w:line="264" w:lineRule="auto"/>
        <w:ind w:firstLine="709"/>
        <w:jc w:val="both"/>
        <w:rPr>
          <w:sz w:val="28"/>
          <w:szCs w:val="28"/>
        </w:rPr>
      </w:pPr>
    </w:p>
    <w:p w:rsidR="00E976A2" w:rsidRDefault="00E976A2" w:rsidP="00E976A2">
      <w:pPr>
        <w:tabs>
          <w:tab w:val="left" w:pos="993"/>
        </w:tabs>
        <w:spacing w:line="264" w:lineRule="auto"/>
        <w:ind w:firstLine="709"/>
        <w:jc w:val="both"/>
        <w:rPr>
          <w:sz w:val="28"/>
          <w:szCs w:val="28"/>
        </w:rPr>
      </w:pPr>
    </w:p>
    <w:p w:rsidR="00E976A2" w:rsidRDefault="00E976A2" w:rsidP="00E976A2">
      <w:pPr>
        <w:tabs>
          <w:tab w:val="left" w:pos="993"/>
        </w:tabs>
        <w:spacing w:line="264" w:lineRule="auto"/>
        <w:ind w:firstLine="709"/>
        <w:jc w:val="both"/>
        <w:rPr>
          <w:sz w:val="28"/>
          <w:szCs w:val="28"/>
        </w:rPr>
      </w:pPr>
    </w:p>
    <w:p w:rsidR="00E976A2" w:rsidRDefault="00E976A2" w:rsidP="00E976A2">
      <w:pPr>
        <w:tabs>
          <w:tab w:val="left" w:pos="993"/>
        </w:tabs>
        <w:spacing w:line="264" w:lineRule="auto"/>
        <w:ind w:firstLine="709"/>
        <w:jc w:val="both"/>
        <w:rPr>
          <w:sz w:val="28"/>
          <w:szCs w:val="28"/>
        </w:rPr>
      </w:pPr>
    </w:p>
    <w:p w:rsidR="00E976A2" w:rsidRDefault="00E976A2" w:rsidP="00E976A2">
      <w:pPr>
        <w:tabs>
          <w:tab w:val="left" w:pos="993"/>
        </w:tabs>
        <w:spacing w:line="264" w:lineRule="auto"/>
        <w:ind w:firstLine="709"/>
        <w:jc w:val="both"/>
        <w:rPr>
          <w:sz w:val="28"/>
          <w:szCs w:val="28"/>
        </w:rPr>
      </w:pPr>
    </w:p>
    <w:p w:rsidR="00E976A2" w:rsidRDefault="00E976A2" w:rsidP="00E976A2">
      <w:pPr>
        <w:tabs>
          <w:tab w:val="left" w:pos="993"/>
        </w:tabs>
        <w:spacing w:line="264" w:lineRule="auto"/>
        <w:ind w:firstLine="709"/>
        <w:jc w:val="both"/>
        <w:rPr>
          <w:sz w:val="28"/>
          <w:szCs w:val="28"/>
        </w:rPr>
      </w:pPr>
    </w:p>
    <w:p w:rsidR="00E976A2" w:rsidRDefault="00533F30" w:rsidP="00E976A2">
      <w:pPr>
        <w:tabs>
          <w:tab w:val="left" w:pos="993"/>
        </w:tabs>
        <w:spacing w:line="264" w:lineRule="auto"/>
        <w:ind w:firstLine="709"/>
        <w:jc w:val="both"/>
        <w:rPr>
          <w:sz w:val="28"/>
          <w:szCs w:val="28"/>
        </w:rPr>
      </w:pPr>
      <w:r w:rsidRPr="00533F30">
        <w:rPr>
          <w:noProof/>
        </w:rPr>
        <w:pict>
          <v:shape id="_x0000_s1396" type="#_x0000_t202" style="position:absolute;left:0;text-align:left;margin-left:8.3pt;margin-top:14.3pt;width:3in;height:86.4pt;z-index:22" o:allowincell="f" filled="f" stroked="f">
            <v:textbox>
              <w:txbxContent>
                <w:p w:rsidR="00C775F9" w:rsidRPr="00B920FB" w:rsidRDefault="00C775F9" w:rsidP="00E976A2">
                  <w:pPr>
                    <w:pStyle w:val="a9"/>
                    <w:rPr>
                      <w:b w:val="0"/>
                    </w:rPr>
                  </w:pPr>
                  <w:r w:rsidRPr="00B920FB">
                    <w:rPr>
                      <w:b w:val="0"/>
                    </w:rPr>
                    <w:t>Рис. 1. Зависимость затрат на о</w:t>
                  </w:r>
                  <w:r w:rsidRPr="00B920FB">
                    <w:rPr>
                      <w:b w:val="0"/>
                    </w:rPr>
                    <w:t>б</w:t>
                  </w:r>
                  <w:r w:rsidRPr="00B920FB">
                    <w:rPr>
                      <w:b w:val="0"/>
                    </w:rPr>
                    <w:t>служивание от величины уровня обслуживания</w:t>
                  </w:r>
                </w:p>
              </w:txbxContent>
            </v:textbox>
          </v:shape>
        </w:pict>
      </w:r>
      <w:r w:rsidRPr="00533F30">
        <w:rPr>
          <w:noProof/>
        </w:rPr>
        <w:pict>
          <v:shape id="_x0000_s1397" type="#_x0000_t202" style="position:absolute;left:0;text-align:left;margin-left:236.4pt;margin-top:7.15pt;width:3in;height:86.4pt;z-index:23" o:allowincell="f" filled="f" stroked="f">
            <v:textbox>
              <w:txbxContent>
                <w:p w:rsidR="00C775F9" w:rsidRDefault="00C775F9" w:rsidP="00E976A2">
                  <w:pPr>
                    <w:jc w:val="center"/>
                    <w:rPr>
                      <w:sz w:val="28"/>
                      <w:szCs w:val="28"/>
                    </w:rPr>
                  </w:pPr>
                  <w:r>
                    <w:rPr>
                      <w:sz w:val="28"/>
                      <w:szCs w:val="28"/>
                    </w:rPr>
                    <w:t>Рис. 2. Зависимость потерь, в</w:t>
                  </w:r>
                  <w:r>
                    <w:rPr>
                      <w:sz w:val="28"/>
                      <w:szCs w:val="28"/>
                    </w:rPr>
                    <w:t>ы</w:t>
                  </w:r>
                  <w:r>
                    <w:rPr>
                      <w:sz w:val="28"/>
                      <w:szCs w:val="28"/>
                    </w:rPr>
                    <w:t>званных ухудшением обслуж</w:t>
                  </w:r>
                  <w:r>
                    <w:rPr>
                      <w:sz w:val="28"/>
                      <w:szCs w:val="28"/>
                    </w:rPr>
                    <w:t>и</w:t>
                  </w:r>
                  <w:r>
                    <w:rPr>
                      <w:sz w:val="28"/>
                      <w:szCs w:val="28"/>
                    </w:rPr>
                    <w:t>вания, от величины уровня о</w:t>
                  </w:r>
                  <w:r>
                    <w:rPr>
                      <w:sz w:val="28"/>
                      <w:szCs w:val="28"/>
                    </w:rPr>
                    <w:t>б</w:t>
                  </w:r>
                  <w:r>
                    <w:rPr>
                      <w:sz w:val="28"/>
                      <w:szCs w:val="28"/>
                    </w:rPr>
                    <w:t>служивания</w:t>
                  </w:r>
                </w:p>
              </w:txbxContent>
            </v:textbox>
          </v:shape>
        </w:pict>
      </w:r>
    </w:p>
    <w:p w:rsidR="00E976A2" w:rsidRDefault="00E976A2" w:rsidP="00E976A2">
      <w:pPr>
        <w:tabs>
          <w:tab w:val="left" w:pos="993"/>
        </w:tabs>
        <w:spacing w:line="264" w:lineRule="auto"/>
        <w:ind w:firstLine="709"/>
        <w:jc w:val="both"/>
        <w:rPr>
          <w:sz w:val="28"/>
          <w:szCs w:val="28"/>
        </w:rPr>
      </w:pPr>
    </w:p>
    <w:p w:rsidR="00E976A2" w:rsidRDefault="00E976A2" w:rsidP="00E976A2">
      <w:pPr>
        <w:tabs>
          <w:tab w:val="left" w:pos="993"/>
        </w:tabs>
        <w:spacing w:line="264" w:lineRule="auto"/>
        <w:ind w:firstLine="709"/>
        <w:jc w:val="both"/>
        <w:rPr>
          <w:sz w:val="28"/>
          <w:szCs w:val="28"/>
        </w:rPr>
      </w:pPr>
    </w:p>
    <w:p w:rsidR="00E976A2" w:rsidRDefault="00E976A2" w:rsidP="00E976A2">
      <w:pPr>
        <w:tabs>
          <w:tab w:val="left" w:pos="993"/>
        </w:tabs>
        <w:spacing w:line="264" w:lineRule="auto"/>
        <w:ind w:firstLine="709"/>
        <w:jc w:val="both"/>
        <w:rPr>
          <w:sz w:val="28"/>
          <w:szCs w:val="28"/>
        </w:rPr>
      </w:pPr>
    </w:p>
    <w:p w:rsidR="00E976A2" w:rsidRDefault="00E976A2" w:rsidP="00E976A2">
      <w:pPr>
        <w:tabs>
          <w:tab w:val="left" w:pos="993"/>
        </w:tabs>
        <w:spacing w:line="264" w:lineRule="auto"/>
        <w:ind w:firstLine="709"/>
        <w:jc w:val="both"/>
        <w:rPr>
          <w:sz w:val="28"/>
          <w:szCs w:val="28"/>
        </w:rPr>
      </w:pPr>
    </w:p>
    <w:p w:rsidR="00E976A2" w:rsidRDefault="00533F30" w:rsidP="00E976A2">
      <w:pPr>
        <w:framePr w:w="4261" w:h="3742" w:hSpace="180" w:wrap="auto" w:vAnchor="text" w:hAnchor="page" w:x="1471" w:y="105"/>
      </w:pPr>
      <w:r>
        <w:rPr>
          <w:noProof/>
        </w:rPr>
        <w:lastRenderedPageBreak/>
        <w:pict>
          <v:group id="_x0000_s1399" style="position:absolute;margin-left:34.5pt;margin-top:7pt;width:165.6pt;height:165.6pt;z-index:25" coordorigin="2160,3456" coordsize="3312,2880" o:allowincell="f">
            <v:line id="_x0000_s1400" style="position:absolute;flip:y" from="2448,3456" to="2448,5760" o:allowincell="f">
              <v:stroke endarrow="block"/>
            </v:line>
            <v:line id="_x0000_s1401" style="position:absolute" from="2448,5760" to="4896,5760" o:allowincell="f">
              <v:stroke endarrow="block"/>
            </v:line>
            <v:shape id="_x0000_s1402" style="position:absolute;left:2592;top:3888;width:1872;height:1728" coordsize="1872,1728" o:allowincell="f" path="m,1728r363,-36l768,1632r345,-210l1278,1287,1458,957,1872,e" filled="f" strokeweight="2.25pt">
              <v:path arrowok="t"/>
            </v:shape>
            <v:shape id="_x0000_s1403" style="position:absolute;left:2736;top:3888;width:1674;height:1542" coordsize="1674,1542" o:allowincell="f" path="m,l189,42,459,177,774,657r210,450l1179,1362r180,150l1524,1542r150,-15e" filled="f" strokeweight="2.25pt">
              <v:path arrowok="t"/>
            </v:shape>
            <v:shape id="_x0000_s1404" style="position:absolute;left:2880;top:3888;width:1440;height:747" coordsize="1440,747" o:allowincell="f" path="m,l270,12r165,90l600,357,735,672r135,75l1005,717r135,-90l1440,1e" filled="f" strokeweight="1.5pt">
              <v:stroke dashstyle="dash"/>
              <v:path arrowok="t"/>
            </v:shape>
            <v:shape id="_x0000_s1405" type="#_x0000_t202" style="position:absolute;left:4464;top:3744;width:432;height:432" o:allowincell="f" filled="f" stroked="f">
              <v:textbox style="mso-next-textbox:#_x0000_s1405">
                <w:txbxContent>
                  <w:p w:rsidR="00C775F9" w:rsidRDefault="00C775F9" w:rsidP="00E976A2">
                    <w:r>
                      <w:rPr>
                        <w:lang w:val="en-US"/>
                      </w:rPr>
                      <w:t>F</w:t>
                    </w:r>
                  </w:p>
                </w:txbxContent>
              </v:textbox>
            </v:shape>
            <v:line id="_x0000_s1406" style="position:absolute" from="4320,4032" to="4608,4032" o:allowincell="f"/>
            <v:shape id="_x0000_s1407" type="#_x0000_t202" style="position:absolute;left:2160;top:5904;width:3312;height:432" o:allowincell="f" filled="f" stroked="f">
              <v:textbox style="mso-next-textbox:#_x0000_s1407">
                <w:txbxContent>
                  <w:p w:rsidR="00C775F9" w:rsidRDefault="00C775F9" w:rsidP="00E976A2">
                    <w:pPr>
                      <w:jc w:val="center"/>
                    </w:pPr>
                    <w:r>
                      <w:t>Уровень обслуживания,    %</w:t>
                    </w:r>
                  </w:p>
                </w:txbxContent>
              </v:textbox>
            </v:shape>
          </v:group>
        </w:pict>
      </w:r>
    </w:p>
    <w:p w:rsidR="00E976A2" w:rsidRDefault="00533F30" w:rsidP="00E976A2">
      <w:pPr>
        <w:framePr w:w="4261" w:h="3742" w:hSpace="180" w:wrap="auto" w:vAnchor="text" w:hAnchor="page" w:x="1471" w:y="105"/>
      </w:pPr>
      <w:r>
        <w:rPr>
          <w:noProof/>
        </w:rPr>
        <w:pict>
          <v:shape id="_x0000_s1398" type="#_x0000_t202" style="position:absolute;margin-left:12.9pt;margin-top:9.9pt;width:28.8pt;height:122.4pt;z-index:24" o:allowincell="f" filled="f" stroked="f">
            <v:textbox style="layout-flow:vertical;mso-layout-flow-alt:bottom-to-top;mso-next-textbox:#_x0000_s1398">
              <w:txbxContent>
                <w:p w:rsidR="00C775F9" w:rsidRDefault="00C775F9" w:rsidP="00E976A2">
                  <w:pPr>
                    <w:jc w:val="center"/>
                  </w:pPr>
                  <w:r>
                    <w:t>Затраты и потери</w:t>
                  </w:r>
                </w:p>
              </w:txbxContent>
            </v:textbox>
          </v:shape>
        </w:pict>
      </w:r>
    </w:p>
    <w:p w:rsidR="00E976A2" w:rsidRDefault="00E976A2" w:rsidP="00E976A2">
      <w:pPr>
        <w:framePr w:w="4261" w:h="3742" w:hSpace="180" w:wrap="auto" w:vAnchor="text" w:hAnchor="page" w:x="1471" w:y="105"/>
      </w:pPr>
    </w:p>
    <w:p w:rsidR="00E976A2" w:rsidRDefault="00E976A2" w:rsidP="00E976A2">
      <w:pPr>
        <w:framePr w:w="4261" w:h="3742" w:hSpace="180" w:wrap="auto" w:vAnchor="text" w:hAnchor="page" w:x="1471" w:y="105"/>
      </w:pPr>
    </w:p>
    <w:p w:rsidR="00E976A2" w:rsidRDefault="00E976A2" w:rsidP="00E976A2">
      <w:pPr>
        <w:framePr w:w="4261" w:h="3742" w:hSpace="180" w:wrap="auto" w:vAnchor="text" w:hAnchor="page" w:x="1471" w:y="105"/>
      </w:pPr>
    </w:p>
    <w:p w:rsidR="00E976A2" w:rsidRDefault="00E976A2" w:rsidP="00E976A2">
      <w:pPr>
        <w:framePr w:w="4261" w:h="3742" w:hSpace="180" w:wrap="auto" w:vAnchor="text" w:hAnchor="page" w:x="1471" w:y="105"/>
      </w:pPr>
    </w:p>
    <w:p w:rsidR="00E976A2" w:rsidRDefault="00E976A2" w:rsidP="00E976A2">
      <w:pPr>
        <w:framePr w:w="4261" w:h="3742" w:hSpace="180" w:wrap="auto" w:vAnchor="text" w:hAnchor="page" w:x="1471" w:y="105"/>
      </w:pPr>
    </w:p>
    <w:p w:rsidR="00E976A2" w:rsidRDefault="00E976A2" w:rsidP="00E976A2">
      <w:pPr>
        <w:framePr w:w="4261" w:h="3742" w:hSpace="180" w:wrap="auto" w:vAnchor="text" w:hAnchor="page" w:x="1471" w:y="105"/>
      </w:pPr>
    </w:p>
    <w:p w:rsidR="00E976A2" w:rsidRDefault="00E976A2" w:rsidP="00E976A2">
      <w:pPr>
        <w:framePr w:w="4261" w:h="3742" w:hSpace="180" w:wrap="auto" w:vAnchor="text" w:hAnchor="page" w:x="1471" w:y="105"/>
      </w:pPr>
    </w:p>
    <w:p w:rsidR="00E976A2" w:rsidRDefault="00E976A2" w:rsidP="00E976A2">
      <w:pPr>
        <w:framePr w:w="4261" w:h="3742" w:hSpace="180" w:wrap="auto" w:vAnchor="text" w:hAnchor="page" w:x="1471" w:y="105"/>
      </w:pPr>
    </w:p>
    <w:p w:rsidR="00E976A2" w:rsidRDefault="00E976A2" w:rsidP="00E976A2">
      <w:pPr>
        <w:framePr w:w="4261" w:h="3742" w:hSpace="180" w:wrap="auto" w:vAnchor="text" w:hAnchor="page" w:x="1471" w:y="105"/>
      </w:pPr>
    </w:p>
    <w:p w:rsidR="00E976A2" w:rsidRDefault="00E976A2" w:rsidP="00E976A2">
      <w:pPr>
        <w:framePr w:w="4261" w:h="3742" w:hSpace="180" w:wrap="auto" w:vAnchor="text" w:hAnchor="page" w:x="1471" w:y="105"/>
      </w:pPr>
    </w:p>
    <w:p w:rsidR="00E976A2" w:rsidRDefault="00E976A2" w:rsidP="00E976A2">
      <w:pPr>
        <w:framePr w:w="4261" w:h="3742" w:hSpace="180" w:wrap="auto" w:vAnchor="text" w:hAnchor="page" w:x="1471" w:y="105"/>
      </w:pPr>
    </w:p>
    <w:p w:rsidR="00E976A2" w:rsidRDefault="00E976A2" w:rsidP="00E976A2">
      <w:pPr>
        <w:pStyle w:val="af0"/>
      </w:pPr>
    </w:p>
    <w:p w:rsidR="00E976A2" w:rsidRDefault="00E976A2" w:rsidP="00E976A2">
      <w:pPr>
        <w:framePr w:w="4261" w:h="3742" w:hSpace="180" w:wrap="auto" w:vAnchor="text" w:hAnchor="page" w:x="1471" w:y="105"/>
        <w:jc w:val="center"/>
        <w:rPr>
          <w:sz w:val="28"/>
          <w:szCs w:val="28"/>
        </w:rPr>
      </w:pPr>
    </w:p>
    <w:p w:rsidR="00E976A2" w:rsidRDefault="00E976A2" w:rsidP="00E976A2">
      <w:pPr>
        <w:framePr w:w="4261" w:h="3742" w:hSpace="180" w:wrap="auto" w:vAnchor="text" w:hAnchor="page" w:x="1471" w:y="105"/>
        <w:jc w:val="center"/>
        <w:rPr>
          <w:sz w:val="28"/>
          <w:szCs w:val="28"/>
        </w:rPr>
      </w:pPr>
    </w:p>
    <w:p w:rsidR="00E976A2" w:rsidRDefault="00E976A2" w:rsidP="00E976A2">
      <w:pPr>
        <w:framePr w:w="4261" w:h="3742" w:hSpace="180" w:wrap="auto" w:vAnchor="text" w:hAnchor="page" w:x="1471" w:y="105"/>
        <w:jc w:val="center"/>
        <w:rPr>
          <w:sz w:val="28"/>
          <w:szCs w:val="28"/>
        </w:rPr>
      </w:pPr>
      <w:r>
        <w:rPr>
          <w:sz w:val="28"/>
          <w:szCs w:val="28"/>
        </w:rPr>
        <w:t xml:space="preserve">          </w:t>
      </w:r>
    </w:p>
    <w:p w:rsidR="00E976A2" w:rsidRDefault="00E976A2" w:rsidP="00E976A2">
      <w:pPr>
        <w:framePr w:w="4261" w:h="3742" w:hSpace="180" w:wrap="auto" w:vAnchor="text" w:hAnchor="page" w:x="1471" w:y="105"/>
        <w:jc w:val="center"/>
        <w:rPr>
          <w:sz w:val="28"/>
          <w:szCs w:val="28"/>
        </w:rPr>
      </w:pPr>
    </w:p>
    <w:p w:rsidR="00E976A2" w:rsidRDefault="00E976A2" w:rsidP="00E976A2">
      <w:pPr>
        <w:framePr w:w="4261" w:h="3742" w:hSpace="180" w:wrap="auto" w:vAnchor="text" w:hAnchor="page" w:x="1471" w:y="105"/>
        <w:jc w:val="center"/>
        <w:rPr>
          <w:sz w:val="28"/>
          <w:szCs w:val="28"/>
        </w:rPr>
      </w:pPr>
    </w:p>
    <w:p w:rsidR="00E976A2" w:rsidRDefault="00E976A2" w:rsidP="00E976A2">
      <w:pPr>
        <w:framePr w:w="4261" w:h="3742" w:hSpace="180" w:wrap="auto" w:vAnchor="text" w:hAnchor="page" w:x="1471" w:y="105"/>
        <w:jc w:val="center"/>
        <w:rPr>
          <w:sz w:val="28"/>
          <w:szCs w:val="28"/>
        </w:rPr>
      </w:pPr>
    </w:p>
    <w:p w:rsidR="00E976A2" w:rsidRDefault="00E976A2" w:rsidP="00E976A2">
      <w:pPr>
        <w:framePr w:w="4261" w:h="3742" w:hSpace="180" w:wrap="auto" w:vAnchor="text" w:hAnchor="page" w:x="1471" w:y="105"/>
        <w:jc w:val="center"/>
        <w:rPr>
          <w:sz w:val="28"/>
          <w:szCs w:val="28"/>
        </w:rPr>
      </w:pPr>
    </w:p>
    <w:p w:rsidR="00E976A2" w:rsidRDefault="00E976A2" w:rsidP="00E976A2">
      <w:pPr>
        <w:framePr w:w="4261" w:h="3742" w:hSpace="180" w:wrap="auto" w:vAnchor="text" w:hAnchor="page" w:x="1471" w:y="105"/>
        <w:jc w:val="center"/>
        <w:rPr>
          <w:sz w:val="28"/>
          <w:szCs w:val="28"/>
        </w:rPr>
      </w:pPr>
    </w:p>
    <w:p w:rsidR="00E976A2" w:rsidRDefault="00E976A2" w:rsidP="00E976A2">
      <w:pPr>
        <w:framePr w:w="4261" w:h="3742" w:hSpace="180" w:wrap="auto" w:vAnchor="text" w:hAnchor="page" w:x="1471" w:y="105"/>
        <w:jc w:val="center"/>
        <w:rPr>
          <w:sz w:val="28"/>
          <w:szCs w:val="28"/>
        </w:rPr>
      </w:pPr>
    </w:p>
    <w:p w:rsidR="00E976A2" w:rsidRDefault="00E976A2" w:rsidP="00E976A2">
      <w:pPr>
        <w:framePr w:w="4261" w:h="3742" w:hSpace="180" w:wrap="auto" w:vAnchor="text" w:hAnchor="page" w:x="1471" w:y="105"/>
        <w:jc w:val="center"/>
        <w:rPr>
          <w:sz w:val="28"/>
          <w:szCs w:val="28"/>
        </w:rPr>
      </w:pPr>
    </w:p>
    <w:p w:rsidR="00E976A2" w:rsidRDefault="00E976A2" w:rsidP="00E976A2">
      <w:pPr>
        <w:framePr w:w="4261" w:h="3742" w:hSpace="180" w:wrap="auto" w:vAnchor="text" w:hAnchor="page" w:x="1471" w:y="105"/>
        <w:jc w:val="center"/>
        <w:rPr>
          <w:sz w:val="28"/>
          <w:szCs w:val="28"/>
        </w:rPr>
      </w:pPr>
      <w:r>
        <w:rPr>
          <w:sz w:val="28"/>
          <w:szCs w:val="28"/>
        </w:rPr>
        <w:t>Рис. 3. Зависимость затрат</w:t>
      </w:r>
    </w:p>
    <w:p w:rsidR="00E976A2" w:rsidRDefault="00E976A2" w:rsidP="00E976A2">
      <w:pPr>
        <w:framePr w:w="4261" w:h="3742" w:hSpace="180" w:wrap="auto" w:vAnchor="text" w:hAnchor="page" w:x="1471" w:y="105"/>
        <w:jc w:val="center"/>
        <w:rPr>
          <w:sz w:val="28"/>
          <w:szCs w:val="28"/>
        </w:rPr>
      </w:pPr>
      <w:r>
        <w:rPr>
          <w:sz w:val="28"/>
          <w:szCs w:val="28"/>
        </w:rPr>
        <w:t xml:space="preserve">и потерь от величины уровня </w:t>
      </w:r>
    </w:p>
    <w:p w:rsidR="00E976A2" w:rsidRDefault="00E976A2" w:rsidP="00E976A2">
      <w:pPr>
        <w:framePr w:w="4261" w:h="3742" w:hSpace="180" w:wrap="auto" w:vAnchor="text" w:hAnchor="page" w:x="1471" w:y="105"/>
        <w:jc w:val="center"/>
        <w:rPr>
          <w:sz w:val="28"/>
          <w:szCs w:val="28"/>
        </w:rPr>
      </w:pPr>
      <w:r>
        <w:rPr>
          <w:sz w:val="28"/>
          <w:szCs w:val="28"/>
        </w:rPr>
        <w:t>обслуживания</w:t>
      </w:r>
    </w:p>
    <w:p w:rsidR="00E976A2" w:rsidRPr="005476AB" w:rsidRDefault="00E976A2" w:rsidP="00E976A2">
      <w:pPr>
        <w:tabs>
          <w:tab w:val="left" w:pos="851"/>
        </w:tabs>
        <w:ind w:firstLine="567"/>
        <w:jc w:val="both"/>
      </w:pPr>
      <w:r w:rsidRPr="005476AB">
        <w:rPr>
          <w:i/>
          <w:iCs/>
        </w:rPr>
        <w:t xml:space="preserve">Гибкость поставки </w:t>
      </w:r>
      <w:r w:rsidRPr="005476AB">
        <w:t>характеризует степень удовлетворения пожеланий клиента об изменении первоначальных условий поставки без нарушения согласованного срока выполнения заказа. Сюда о</w:t>
      </w:r>
      <w:r w:rsidRPr="005476AB">
        <w:t>т</w:t>
      </w:r>
      <w:r w:rsidRPr="005476AB">
        <w:t>носят возможность изменения формы или способа передачи заказа, вида тары и упаковки и др. по сравнению с установленными в рамках специфик</w:t>
      </w:r>
      <w:r w:rsidRPr="005476AB">
        <w:t>а</w:t>
      </w:r>
      <w:r w:rsidRPr="005476AB">
        <w:t>ции заказа.</w:t>
      </w:r>
    </w:p>
    <w:p w:rsidR="00E976A2" w:rsidRPr="005476AB" w:rsidRDefault="00E976A2" w:rsidP="00E976A2">
      <w:pPr>
        <w:tabs>
          <w:tab w:val="left" w:pos="851"/>
        </w:tabs>
        <w:ind w:firstLine="567"/>
        <w:jc w:val="both"/>
      </w:pPr>
      <w:r w:rsidRPr="005476AB">
        <w:rPr>
          <w:i/>
          <w:iCs/>
        </w:rPr>
        <w:t>Надежность поставки</w:t>
      </w:r>
      <w:r w:rsidRPr="005476AB">
        <w:t xml:space="preserve"> определяет спосо</w:t>
      </w:r>
      <w:r w:rsidRPr="005476AB">
        <w:t>б</w:t>
      </w:r>
      <w:r w:rsidRPr="005476AB">
        <w:t>ность поставщика соблюдать обусловленные дог</w:t>
      </w:r>
      <w:r w:rsidRPr="005476AB">
        <w:t>о</w:t>
      </w:r>
      <w:r w:rsidRPr="005476AB">
        <w:t>вором сроки выполнения заказа. Существенным фактором, влияющим на надежность поставки, я</w:t>
      </w:r>
      <w:r w:rsidRPr="005476AB">
        <w:t>в</w:t>
      </w:r>
      <w:r w:rsidRPr="005476AB">
        <w:t>ляется наличие предусмотренных договором обяз</w:t>
      </w:r>
      <w:r w:rsidRPr="005476AB">
        <w:t>а</w:t>
      </w:r>
      <w:r w:rsidRPr="005476AB">
        <w:t>тельств (гарантий),в силу которых поставщик имеет ответственность за нарушение сроков поставки.</w:t>
      </w:r>
    </w:p>
    <w:p w:rsidR="00E976A2" w:rsidRPr="005476AB" w:rsidRDefault="00E976A2" w:rsidP="00E976A2">
      <w:pPr>
        <w:tabs>
          <w:tab w:val="left" w:pos="851"/>
        </w:tabs>
        <w:ind w:firstLine="567"/>
        <w:jc w:val="both"/>
      </w:pPr>
      <w:r w:rsidRPr="005476AB">
        <w:rPr>
          <w:i/>
          <w:iCs/>
        </w:rPr>
        <w:t>Длительность выполнение заказа</w:t>
      </w:r>
      <w:r w:rsidRPr="005476AB">
        <w:t xml:space="preserve"> характер</w:t>
      </w:r>
      <w:r w:rsidRPr="005476AB">
        <w:t>и</w:t>
      </w:r>
      <w:r w:rsidRPr="005476AB">
        <w:t>зует календарный период времени с момента получения заказа до поставки партии товаров потр</w:t>
      </w:r>
      <w:r w:rsidRPr="005476AB">
        <w:t>е</w:t>
      </w:r>
      <w:r w:rsidRPr="005476AB">
        <w:t>бителю. Длительность выполнения заказа включает в себя время оформления заказа, изготовления (если заказанные товары отсутствуют на складе), упаковки, отгрузки и доставки потребителю.</w:t>
      </w:r>
    </w:p>
    <w:p w:rsidR="00E976A2" w:rsidRPr="005476AB" w:rsidRDefault="00E976A2" w:rsidP="00E976A2">
      <w:pPr>
        <w:tabs>
          <w:tab w:val="left" w:pos="851"/>
        </w:tabs>
        <w:ind w:firstLine="567"/>
        <w:jc w:val="both"/>
      </w:pPr>
      <w:r w:rsidRPr="005476AB">
        <w:rPr>
          <w:b/>
        </w:rPr>
        <w:t>4.</w:t>
      </w:r>
      <w:r w:rsidRPr="005476AB">
        <w:t xml:space="preserve"> </w:t>
      </w:r>
      <w:r w:rsidRPr="00C55126">
        <w:rPr>
          <w:b/>
          <w:bCs/>
          <w:iCs/>
        </w:rPr>
        <w:t>Послепродажное логистическое обслуживание.</w:t>
      </w:r>
      <w:r w:rsidRPr="005476AB">
        <w:rPr>
          <w:b/>
          <w:bCs/>
          <w:i/>
          <w:iCs/>
        </w:rPr>
        <w:t xml:space="preserve"> </w:t>
      </w:r>
      <w:r w:rsidRPr="005476AB">
        <w:t>Представляет собой комплекс услуг по техническому обслуживанию товаров в течение всего срока их эксплуатации, информированию и обучению потребителей.</w:t>
      </w:r>
    </w:p>
    <w:p w:rsidR="00E976A2" w:rsidRPr="005476AB" w:rsidRDefault="00E976A2" w:rsidP="00E976A2">
      <w:pPr>
        <w:tabs>
          <w:tab w:val="left" w:pos="851"/>
        </w:tabs>
        <w:ind w:firstLine="567"/>
        <w:jc w:val="both"/>
      </w:pPr>
      <w:r w:rsidRPr="005476AB">
        <w:t>Логистическое обслуживание в послепродажный период включает следующие основные м</w:t>
      </w:r>
      <w:r w:rsidRPr="005476AB">
        <w:t>е</w:t>
      </w:r>
      <w:r w:rsidRPr="005476AB">
        <w:t>роприятия:</w:t>
      </w:r>
    </w:p>
    <w:p w:rsidR="00E976A2" w:rsidRPr="005476AB" w:rsidRDefault="00E976A2" w:rsidP="00965E69">
      <w:pPr>
        <w:numPr>
          <w:ilvl w:val="0"/>
          <w:numId w:val="95"/>
        </w:numPr>
        <w:tabs>
          <w:tab w:val="clear" w:pos="360"/>
          <w:tab w:val="left" w:pos="851"/>
        </w:tabs>
        <w:autoSpaceDE w:val="0"/>
        <w:autoSpaceDN w:val="0"/>
        <w:ind w:left="0" w:firstLine="567"/>
        <w:jc w:val="both"/>
      </w:pPr>
      <w:r w:rsidRPr="005476AB">
        <w:t>определение услуг, предоставляемых клиенту после продажи товара;</w:t>
      </w:r>
    </w:p>
    <w:p w:rsidR="00E976A2" w:rsidRPr="005476AB" w:rsidRDefault="00E976A2" w:rsidP="00965E69">
      <w:pPr>
        <w:numPr>
          <w:ilvl w:val="0"/>
          <w:numId w:val="95"/>
        </w:numPr>
        <w:tabs>
          <w:tab w:val="clear" w:pos="360"/>
          <w:tab w:val="left" w:pos="851"/>
        </w:tabs>
        <w:autoSpaceDE w:val="0"/>
        <w:autoSpaceDN w:val="0"/>
        <w:ind w:left="0" w:firstLine="567"/>
        <w:jc w:val="both"/>
      </w:pPr>
      <w:r w:rsidRPr="005476AB">
        <w:t>установление порядка послепродажного обслуживания в ходе обсуждения условий его поставки;</w:t>
      </w:r>
    </w:p>
    <w:p w:rsidR="00E976A2" w:rsidRPr="005476AB" w:rsidRDefault="00E976A2" w:rsidP="00965E69">
      <w:pPr>
        <w:numPr>
          <w:ilvl w:val="0"/>
          <w:numId w:val="95"/>
        </w:numPr>
        <w:tabs>
          <w:tab w:val="clear" w:pos="360"/>
          <w:tab w:val="left" w:pos="851"/>
        </w:tabs>
        <w:autoSpaceDE w:val="0"/>
        <w:autoSpaceDN w:val="0"/>
        <w:ind w:left="0" w:firstLine="567"/>
        <w:jc w:val="both"/>
      </w:pPr>
      <w:r w:rsidRPr="005476AB">
        <w:t>подготовку и выпуск необходимой технической документации, обучение пользователей товаров;</w:t>
      </w:r>
    </w:p>
    <w:p w:rsidR="00E976A2" w:rsidRPr="005476AB" w:rsidRDefault="00E976A2" w:rsidP="00965E69">
      <w:pPr>
        <w:numPr>
          <w:ilvl w:val="0"/>
          <w:numId w:val="95"/>
        </w:numPr>
        <w:tabs>
          <w:tab w:val="clear" w:pos="360"/>
          <w:tab w:val="left" w:pos="851"/>
        </w:tabs>
        <w:autoSpaceDE w:val="0"/>
        <w:autoSpaceDN w:val="0"/>
        <w:ind w:left="0" w:firstLine="567"/>
        <w:jc w:val="both"/>
      </w:pPr>
      <w:r w:rsidRPr="005476AB">
        <w:t>реализацию запасных частей, а также инструментов и измерительных приборов, позв</w:t>
      </w:r>
      <w:r w:rsidRPr="005476AB">
        <w:t>о</w:t>
      </w:r>
      <w:r w:rsidRPr="005476AB">
        <w:t>ляющих осуществлять уход за поставляемыми товарами;</w:t>
      </w:r>
    </w:p>
    <w:p w:rsidR="00E976A2" w:rsidRPr="005476AB" w:rsidRDefault="00E976A2" w:rsidP="00965E69">
      <w:pPr>
        <w:numPr>
          <w:ilvl w:val="0"/>
          <w:numId w:val="95"/>
        </w:numPr>
        <w:tabs>
          <w:tab w:val="clear" w:pos="360"/>
          <w:tab w:val="left" w:pos="851"/>
        </w:tabs>
        <w:autoSpaceDE w:val="0"/>
        <w:autoSpaceDN w:val="0"/>
        <w:ind w:left="0" w:firstLine="567"/>
        <w:jc w:val="both"/>
      </w:pPr>
      <w:r w:rsidRPr="005476AB">
        <w:t>управление процессом логистического обслуживания путем прямого его осуществления или посредством контроля за качеством обслуживания, проводимого субподрядчиками, дис</w:t>
      </w:r>
      <w:r w:rsidRPr="005476AB">
        <w:t>т</w:t>
      </w:r>
      <w:r w:rsidRPr="005476AB">
        <w:t>рибьюторами или самими клиентами;</w:t>
      </w:r>
    </w:p>
    <w:p w:rsidR="00E976A2" w:rsidRPr="005476AB" w:rsidRDefault="00E976A2" w:rsidP="00965E69">
      <w:pPr>
        <w:numPr>
          <w:ilvl w:val="0"/>
          <w:numId w:val="95"/>
        </w:numPr>
        <w:tabs>
          <w:tab w:val="clear" w:pos="360"/>
          <w:tab w:val="left" w:pos="851"/>
        </w:tabs>
        <w:autoSpaceDE w:val="0"/>
        <w:autoSpaceDN w:val="0"/>
        <w:ind w:left="0" w:firstLine="567"/>
        <w:jc w:val="both"/>
      </w:pPr>
      <w:r w:rsidRPr="005476AB">
        <w:t>определение и возможную подготовку необходимой инфраструктуры и помещений для хранения запасных частей и проведения ремонтных работ;</w:t>
      </w:r>
    </w:p>
    <w:p w:rsidR="00E976A2" w:rsidRDefault="00E976A2" w:rsidP="00965E69">
      <w:pPr>
        <w:numPr>
          <w:ilvl w:val="0"/>
          <w:numId w:val="95"/>
        </w:numPr>
        <w:tabs>
          <w:tab w:val="clear" w:pos="360"/>
          <w:tab w:val="left" w:pos="851"/>
        </w:tabs>
        <w:autoSpaceDE w:val="0"/>
        <w:autoSpaceDN w:val="0"/>
        <w:ind w:left="0" w:firstLine="567"/>
        <w:jc w:val="both"/>
      </w:pPr>
      <w:r w:rsidRPr="005476AB">
        <w:t>управление транспортными средствами, погрузо-разгрузочными работами, временным складированием и упаковкой в ходе перемещения запасных частей, а также передвижениями о</w:t>
      </w:r>
      <w:r w:rsidRPr="005476AB">
        <w:t>б</w:t>
      </w:r>
      <w:r w:rsidRPr="005476AB">
        <w:t>служивающего персонала.</w:t>
      </w:r>
    </w:p>
    <w:p w:rsidR="005329F4" w:rsidRDefault="00A25352" w:rsidP="00A25352">
      <w:pPr>
        <w:tabs>
          <w:tab w:val="left" w:pos="4907"/>
        </w:tabs>
        <w:ind w:firstLine="567"/>
        <w:jc w:val="both"/>
        <w:rPr>
          <w:b/>
        </w:rPr>
      </w:pPr>
      <w:r w:rsidRPr="00E6357A">
        <w:rPr>
          <w:b/>
        </w:rPr>
        <w:t>ЛИТЕРАТУРА</w:t>
      </w:r>
      <w:r>
        <w:rPr>
          <w:b/>
        </w:rPr>
        <w:t>:</w:t>
      </w:r>
      <w:r>
        <w:rPr>
          <w:b/>
        </w:rPr>
        <w:tab/>
      </w:r>
    </w:p>
    <w:p w:rsidR="005329F4" w:rsidRPr="00E6357A" w:rsidRDefault="005329F4" w:rsidP="0062360B">
      <w:pPr>
        <w:ind w:left="284" w:firstLine="567"/>
        <w:jc w:val="both"/>
        <w:rPr>
          <w:b/>
          <w:i/>
        </w:rPr>
      </w:pPr>
      <w:r w:rsidRPr="00E6357A">
        <w:rPr>
          <w:b/>
          <w:i/>
        </w:rPr>
        <w:t>Основная:</w:t>
      </w:r>
    </w:p>
    <w:p w:rsidR="005329F4" w:rsidRDefault="005329F4" w:rsidP="00965E69">
      <w:pPr>
        <w:pStyle w:val="11"/>
        <w:numPr>
          <w:ilvl w:val="0"/>
          <w:numId w:val="65"/>
        </w:numPr>
        <w:ind w:firstLine="567"/>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5329F4" w:rsidRDefault="005329F4" w:rsidP="00965E69">
      <w:pPr>
        <w:pStyle w:val="11"/>
        <w:numPr>
          <w:ilvl w:val="0"/>
          <w:numId w:val="65"/>
        </w:numPr>
        <w:ind w:firstLine="567"/>
        <w:jc w:val="both"/>
      </w:pPr>
      <w:r>
        <w:t>Тулембаева А.Н. Логистика. – Алматы: Триумф «Т», 2008.</w:t>
      </w:r>
    </w:p>
    <w:p w:rsidR="005329F4" w:rsidRDefault="005329F4" w:rsidP="00965E69">
      <w:pPr>
        <w:pStyle w:val="11"/>
        <w:numPr>
          <w:ilvl w:val="0"/>
          <w:numId w:val="65"/>
        </w:numPr>
        <w:ind w:firstLine="567"/>
        <w:jc w:val="both"/>
      </w:pPr>
      <w:r>
        <w:t>Аникина Б.А. Практикум по логистике. – Москва: Инфра-М, 2007.</w:t>
      </w:r>
    </w:p>
    <w:p w:rsidR="005329F4" w:rsidRPr="00BA3DF9" w:rsidRDefault="005329F4" w:rsidP="00965E69">
      <w:pPr>
        <w:pStyle w:val="11"/>
        <w:numPr>
          <w:ilvl w:val="0"/>
          <w:numId w:val="65"/>
        </w:numPr>
        <w:ind w:firstLine="567"/>
        <w:jc w:val="both"/>
      </w:pPr>
      <w:r>
        <w:t>Сербин В.Д. Основы логистики. – Таганрог: ТРТУ, 2004.</w:t>
      </w:r>
    </w:p>
    <w:p w:rsidR="005329F4" w:rsidRPr="00BA3DF9" w:rsidRDefault="005329F4" w:rsidP="0062360B">
      <w:pPr>
        <w:ind w:left="360" w:firstLine="567"/>
        <w:jc w:val="both"/>
        <w:rPr>
          <w:b/>
          <w:i/>
        </w:rPr>
      </w:pPr>
    </w:p>
    <w:p w:rsidR="005329F4" w:rsidRPr="00E6357A" w:rsidRDefault="005329F4" w:rsidP="0062360B">
      <w:pPr>
        <w:ind w:left="284" w:firstLine="567"/>
        <w:jc w:val="both"/>
        <w:rPr>
          <w:b/>
          <w:i/>
        </w:rPr>
      </w:pPr>
      <w:r w:rsidRPr="00E6357A">
        <w:rPr>
          <w:b/>
          <w:i/>
        </w:rPr>
        <w:lastRenderedPageBreak/>
        <w:t>Дополнительная:</w:t>
      </w:r>
    </w:p>
    <w:p w:rsidR="005329F4" w:rsidRPr="00192AB9" w:rsidRDefault="005329F4" w:rsidP="00965E69">
      <w:pPr>
        <w:widowControl w:val="0"/>
        <w:numPr>
          <w:ilvl w:val="0"/>
          <w:numId w:val="66"/>
        </w:numPr>
        <w:shd w:val="clear" w:color="auto" w:fill="FFFFFF"/>
        <w:tabs>
          <w:tab w:val="left" w:pos="355"/>
        </w:tabs>
        <w:autoSpaceDE w:val="0"/>
        <w:autoSpaceDN w:val="0"/>
        <w:adjustRightInd w:val="0"/>
        <w:ind w:firstLine="567"/>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5329F4" w:rsidRPr="00192AB9" w:rsidRDefault="005329F4" w:rsidP="00965E69">
      <w:pPr>
        <w:widowControl w:val="0"/>
        <w:numPr>
          <w:ilvl w:val="0"/>
          <w:numId w:val="66"/>
        </w:numPr>
        <w:shd w:val="clear" w:color="auto" w:fill="FFFFFF"/>
        <w:tabs>
          <w:tab w:val="left" w:pos="355"/>
        </w:tabs>
        <w:autoSpaceDE w:val="0"/>
        <w:autoSpaceDN w:val="0"/>
        <w:adjustRightInd w:val="0"/>
        <w:ind w:firstLine="567"/>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5329F4" w:rsidRPr="00192AB9" w:rsidRDefault="005329F4" w:rsidP="00965E69">
      <w:pPr>
        <w:widowControl w:val="0"/>
        <w:numPr>
          <w:ilvl w:val="0"/>
          <w:numId w:val="66"/>
        </w:numPr>
        <w:shd w:val="clear" w:color="auto" w:fill="FFFFFF"/>
        <w:tabs>
          <w:tab w:val="left" w:pos="355"/>
        </w:tabs>
        <w:autoSpaceDE w:val="0"/>
        <w:autoSpaceDN w:val="0"/>
        <w:adjustRightInd w:val="0"/>
        <w:ind w:firstLine="567"/>
        <w:jc w:val="both"/>
        <w:rPr>
          <w:color w:val="000000"/>
          <w:spacing w:val="-11"/>
        </w:rPr>
      </w:pPr>
      <w:r w:rsidRPr="00192AB9">
        <w:rPr>
          <w:color w:val="000000"/>
        </w:rPr>
        <w:t>Бауэрсокс Д. Дж., Клосс Д. Дж. Логистика</w:t>
      </w:r>
      <w:r>
        <w:rPr>
          <w:color w:val="000000"/>
        </w:rPr>
        <w:t>: интегрированная цепь пост</w:t>
      </w:r>
      <w:r>
        <w:rPr>
          <w:color w:val="000000"/>
        </w:rPr>
        <w:t>а</w:t>
      </w:r>
      <w:r>
        <w:rPr>
          <w:color w:val="000000"/>
        </w:rPr>
        <w:t>вок</w:t>
      </w:r>
      <w:r w:rsidRPr="00192AB9">
        <w:rPr>
          <w:color w:val="000000"/>
        </w:rPr>
        <w:t>/</w:t>
      </w:r>
      <w:r w:rsidRPr="00192AB9">
        <w:rPr>
          <w:color w:val="000000"/>
          <w:spacing w:val="1"/>
        </w:rPr>
        <w:t>Пер. с англ. - М.: Олимп-Бизнес, 2001.</w:t>
      </w:r>
    </w:p>
    <w:p w:rsidR="005329F4" w:rsidRPr="00192AB9" w:rsidRDefault="005329F4" w:rsidP="00965E69">
      <w:pPr>
        <w:widowControl w:val="0"/>
        <w:numPr>
          <w:ilvl w:val="0"/>
          <w:numId w:val="66"/>
        </w:numPr>
        <w:shd w:val="clear" w:color="auto" w:fill="FFFFFF"/>
        <w:tabs>
          <w:tab w:val="left" w:pos="355"/>
        </w:tabs>
        <w:autoSpaceDE w:val="0"/>
        <w:autoSpaceDN w:val="0"/>
        <w:adjustRightInd w:val="0"/>
        <w:ind w:firstLine="567"/>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5329F4" w:rsidRPr="00192AB9" w:rsidRDefault="005329F4" w:rsidP="00965E69">
      <w:pPr>
        <w:widowControl w:val="0"/>
        <w:numPr>
          <w:ilvl w:val="0"/>
          <w:numId w:val="66"/>
        </w:numPr>
        <w:shd w:val="clear" w:color="auto" w:fill="FFFFFF"/>
        <w:tabs>
          <w:tab w:val="left" w:pos="355"/>
        </w:tabs>
        <w:autoSpaceDE w:val="0"/>
        <w:autoSpaceDN w:val="0"/>
        <w:adjustRightInd w:val="0"/>
        <w:ind w:firstLine="567"/>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5329F4" w:rsidRPr="00192AB9" w:rsidRDefault="005329F4" w:rsidP="00965E69">
      <w:pPr>
        <w:widowControl w:val="0"/>
        <w:numPr>
          <w:ilvl w:val="0"/>
          <w:numId w:val="66"/>
        </w:numPr>
        <w:shd w:val="clear" w:color="auto" w:fill="FFFFFF"/>
        <w:tabs>
          <w:tab w:val="left" w:pos="355"/>
        </w:tabs>
        <w:autoSpaceDE w:val="0"/>
        <w:autoSpaceDN w:val="0"/>
        <w:adjustRightInd w:val="0"/>
        <w:ind w:firstLine="567"/>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w:t>
      </w:r>
      <w:r w:rsidRPr="00192AB9">
        <w:rPr>
          <w:color w:val="000000"/>
          <w:spacing w:val="3"/>
        </w:rPr>
        <w:t>о</w:t>
      </w:r>
      <w:r w:rsidRPr="00192AB9">
        <w:rPr>
          <w:color w:val="000000"/>
          <w:spacing w:val="2"/>
        </w:rPr>
        <w:t xml:space="preserve">лаева Д.С. и др. - М.: АНКИЛ, 1998. </w:t>
      </w:r>
    </w:p>
    <w:p w:rsidR="005329F4" w:rsidRPr="00192AB9" w:rsidRDefault="005329F4" w:rsidP="00965E69">
      <w:pPr>
        <w:widowControl w:val="0"/>
        <w:numPr>
          <w:ilvl w:val="0"/>
          <w:numId w:val="66"/>
        </w:numPr>
        <w:shd w:val="clear" w:color="auto" w:fill="FFFFFF"/>
        <w:tabs>
          <w:tab w:val="left" w:pos="355"/>
        </w:tabs>
        <w:autoSpaceDE w:val="0"/>
        <w:autoSpaceDN w:val="0"/>
        <w:adjustRightInd w:val="0"/>
        <w:ind w:firstLine="567"/>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5329F4" w:rsidRPr="00192AB9" w:rsidRDefault="005329F4" w:rsidP="00965E69">
      <w:pPr>
        <w:widowControl w:val="0"/>
        <w:numPr>
          <w:ilvl w:val="0"/>
          <w:numId w:val="66"/>
        </w:numPr>
        <w:shd w:val="clear" w:color="auto" w:fill="FFFFFF"/>
        <w:tabs>
          <w:tab w:val="left" w:pos="355"/>
        </w:tabs>
        <w:autoSpaceDE w:val="0"/>
        <w:autoSpaceDN w:val="0"/>
        <w:adjustRightInd w:val="0"/>
        <w:ind w:firstLine="567"/>
        <w:jc w:val="both"/>
        <w:rPr>
          <w:color w:val="000000"/>
          <w:spacing w:val="-11"/>
        </w:rPr>
      </w:pPr>
      <w:r w:rsidRPr="00192AB9">
        <w:rPr>
          <w:color w:val="000000"/>
          <w:spacing w:val="5"/>
        </w:rPr>
        <w:t>Гордон М.П., Карнаухов С.Б. Логистика товародвижения. - 2-е изд., пер</w:t>
      </w:r>
      <w:r w:rsidRPr="00192AB9">
        <w:rPr>
          <w:color w:val="000000"/>
          <w:spacing w:val="5"/>
        </w:rPr>
        <w:t>е</w:t>
      </w:r>
      <w:r w:rsidRPr="00192AB9">
        <w:rPr>
          <w:color w:val="000000"/>
          <w:spacing w:val="3"/>
        </w:rPr>
        <w:t xml:space="preserve">раб., доп. - М.: Центр экономики и маркетинга, 2001. </w:t>
      </w:r>
    </w:p>
    <w:p w:rsidR="005329F4" w:rsidRPr="00192AB9" w:rsidRDefault="005329F4" w:rsidP="00965E69">
      <w:pPr>
        <w:widowControl w:val="0"/>
        <w:numPr>
          <w:ilvl w:val="0"/>
          <w:numId w:val="66"/>
        </w:numPr>
        <w:shd w:val="clear" w:color="auto" w:fill="FFFFFF"/>
        <w:tabs>
          <w:tab w:val="left" w:pos="355"/>
        </w:tabs>
        <w:autoSpaceDE w:val="0"/>
        <w:autoSpaceDN w:val="0"/>
        <w:adjustRightInd w:val="0"/>
        <w:ind w:firstLine="567"/>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DC3CE5" w:rsidRDefault="00DC3CE5" w:rsidP="008156F3">
      <w:pPr>
        <w:jc w:val="center"/>
      </w:pPr>
    </w:p>
    <w:p w:rsidR="008156F3" w:rsidRPr="001136E3" w:rsidRDefault="008156F3" w:rsidP="008156F3">
      <w:pPr>
        <w:jc w:val="center"/>
      </w:pPr>
      <w:r w:rsidRPr="000156AF">
        <w:t>КОНТРОЛЬ</w:t>
      </w:r>
      <w:r>
        <w:t xml:space="preserve"> ЗНАНИЙ ПО ТЕМЕ</w:t>
      </w:r>
      <w:r w:rsidRPr="000156AF">
        <w:t>:</w:t>
      </w:r>
    </w:p>
    <w:p w:rsidR="008156F3" w:rsidRDefault="00DC3CE5" w:rsidP="008156F3">
      <w:pPr>
        <w:ind w:firstLine="567"/>
        <w:jc w:val="center"/>
      </w:pPr>
      <w:r w:rsidRPr="00DC3CE5">
        <w:t>ЛОГИСТИКА СЕРВИСНОГО ОБСЛУЖИВАНИЯ</w:t>
      </w:r>
      <w:r>
        <w:t>.</w:t>
      </w:r>
    </w:p>
    <w:p w:rsidR="00DC3CE5" w:rsidRPr="00DC3CE5" w:rsidRDefault="00DC3CE5" w:rsidP="008156F3">
      <w:pPr>
        <w:ind w:firstLine="567"/>
        <w:jc w:val="center"/>
      </w:pPr>
    </w:p>
    <w:p w:rsidR="00E976A2" w:rsidRDefault="00E976A2" w:rsidP="00E976A2">
      <w:pPr>
        <w:ind w:firstLine="567"/>
        <w:jc w:val="center"/>
        <w:rPr>
          <w:b/>
          <w:lang w:val="kk-KZ"/>
        </w:rPr>
      </w:pPr>
      <w:r w:rsidRPr="002B5114">
        <w:rPr>
          <w:b/>
        </w:rPr>
        <w:t>Карта №1.</w:t>
      </w:r>
    </w:p>
    <w:p w:rsidR="00E976A2" w:rsidRDefault="00E976A2" w:rsidP="00E976A2">
      <w:pPr>
        <w:pStyle w:val="af8"/>
        <w:tabs>
          <w:tab w:val="left" w:pos="700"/>
        </w:tabs>
        <w:jc w:val="both"/>
      </w:pPr>
    </w:p>
    <w:p w:rsidR="00E976A2" w:rsidRDefault="00E976A2" w:rsidP="00965E69">
      <w:pPr>
        <w:numPr>
          <w:ilvl w:val="0"/>
          <w:numId w:val="453"/>
        </w:numPr>
        <w:tabs>
          <w:tab w:val="clear" w:pos="720"/>
        </w:tabs>
        <w:spacing w:line="360" w:lineRule="auto"/>
        <w:ind w:left="284" w:hanging="284"/>
      </w:pPr>
      <w:r>
        <w:t xml:space="preserve">Понятие логистического сервиса. </w:t>
      </w:r>
    </w:p>
    <w:p w:rsidR="00E976A2" w:rsidRDefault="00E976A2" w:rsidP="00965E69">
      <w:pPr>
        <w:numPr>
          <w:ilvl w:val="0"/>
          <w:numId w:val="453"/>
        </w:numPr>
        <w:tabs>
          <w:tab w:val="clear" w:pos="720"/>
        </w:tabs>
        <w:spacing w:line="360" w:lineRule="auto"/>
        <w:ind w:left="284" w:hanging="284"/>
      </w:pPr>
      <w:r>
        <w:t>Послепродажное логистическое обслуживание.</w:t>
      </w:r>
    </w:p>
    <w:p w:rsidR="00E976A2" w:rsidRDefault="00E976A2" w:rsidP="0031430A">
      <w:pPr>
        <w:tabs>
          <w:tab w:val="left" w:pos="1276"/>
        </w:tabs>
        <w:spacing w:line="360" w:lineRule="auto"/>
        <w:ind w:left="284" w:hanging="284"/>
      </w:pPr>
    </w:p>
    <w:p w:rsidR="00E976A2" w:rsidRDefault="00E976A2" w:rsidP="0031430A">
      <w:pPr>
        <w:tabs>
          <w:tab w:val="left" w:pos="1276"/>
        </w:tabs>
        <w:spacing w:line="360" w:lineRule="auto"/>
        <w:ind w:left="284" w:hanging="284"/>
        <w:rPr>
          <w:b/>
          <w:lang w:val="kk-KZ"/>
        </w:rPr>
      </w:pPr>
      <w:r w:rsidRPr="00FB16D2">
        <w:rPr>
          <w:b/>
        </w:rPr>
        <w:t>Карта №2</w:t>
      </w:r>
    </w:p>
    <w:p w:rsidR="00E976A2" w:rsidRPr="00E976A2" w:rsidRDefault="00533F30" w:rsidP="00965E69">
      <w:pPr>
        <w:pStyle w:val="sod1"/>
        <w:numPr>
          <w:ilvl w:val="0"/>
          <w:numId w:val="454"/>
        </w:numPr>
        <w:tabs>
          <w:tab w:val="clear" w:pos="720"/>
        </w:tabs>
        <w:spacing w:before="0" w:beforeAutospacing="0" w:after="0" w:afterAutospacing="0" w:line="360" w:lineRule="auto"/>
        <w:ind w:left="284" w:hanging="284"/>
        <w:rPr>
          <w:color w:val="000000"/>
        </w:rPr>
      </w:pPr>
      <w:hyperlink r:id="rId90" w:anchor="2.7.2" w:history="1">
        <w:r w:rsidR="00E976A2" w:rsidRPr="00E976A2">
          <w:rPr>
            <w:rStyle w:val="af7"/>
            <w:color w:val="000000"/>
            <w:u w:val="none"/>
          </w:rPr>
          <w:t>Система логистического сервиса</w:t>
        </w:r>
      </w:hyperlink>
      <w:r w:rsidR="00E976A2" w:rsidRPr="00E976A2">
        <w:rPr>
          <w:color w:val="000000"/>
        </w:rPr>
        <w:t>.</w:t>
      </w:r>
    </w:p>
    <w:p w:rsidR="00E976A2" w:rsidRPr="00E976A2" w:rsidRDefault="00E976A2" w:rsidP="00965E69">
      <w:pPr>
        <w:numPr>
          <w:ilvl w:val="0"/>
          <w:numId w:val="454"/>
        </w:numPr>
        <w:tabs>
          <w:tab w:val="clear" w:pos="720"/>
        </w:tabs>
        <w:spacing w:line="360" w:lineRule="auto"/>
        <w:ind w:left="284" w:hanging="284"/>
      </w:pPr>
      <w:r w:rsidRPr="00E976A2">
        <w:t>Состав послепродажных логистических услуг.</w:t>
      </w:r>
    </w:p>
    <w:p w:rsidR="00E976A2" w:rsidRDefault="00E976A2" w:rsidP="0031430A">
      <w:pPr>
        <w:pStyle w:val="sod1"/>
        <w:spacing w:before="0" w:beforeAutospacing="0" w:after="0" w:afterAutospacing="0" w:line="360" w:lineRule="auto"/>
        <w:ind w:left="284" w:hanging="284"/>
        <w:rPr>
          <w:color w:val="000000"/>
        </w:rPr>
      </w:pPr>
    </w:p>
    <w:p w:rsidR="00E976A2" w:rsidRDefault="00E976A2" w:rsidP="0031430A">
      <w:pPr>
        <w:pStyle w:val="af8"/>
        <w:tabs>
          <w:tab w:val="left" w:pos="1276"/>
        </w:tabs>
        <w:spacing w:line="360" w:lineRule="auto"/>
        <w:ind w:left="284" w:hanging="284"/>
      </w:pPr>
    </w:p>
    <w:p w:rsidR="00E976A2" w:rsidRDefault="00E976A2" w:rsidP="0031430A">
      <w:pPr>
        <w:tabs>
          <w:tab w:val="left" w:pos="1276"/>
        </w:tabs>
        <w:spacing w:line="360" w:lineRule="auto"/>
        <w:ind w:left="284" w:hanging="284"/>
        <w:rPr>
          <w:b/>
        </w:rPr>
      </w:pPr>
      <w:r w:rsidRPr="00DC5C24">
        <w:rPr>
          <w:b/>
        </w:rPr>
        <w:t>Карта №3</w:t>
      </w:r>
    </w:p>
    <w:p w:rsidR="00E976A2" w:rsidRPr="00E976A2" w:rsidRDefault="00533F30" w:rsidP="00965E69">
      <w:pPr>
        <w:pStyle w:val="sod2"/>
        <w:numPr>
          <w:ilvl w:val="0"/>
          <w:numId w:val="455"/>
        </w:numPr>
        <w:tabs>
          <w:tab w:val="clear" w:pos="720"/>
        </w:tabs>
        <w:spacing w:before="0" w:beforeAutospacing="0" w:after="0" w:afterAutospacing="0" w:line="360" w:lineRule="auto"/>
        <w:ind w:left="284" w:hanging="284"/>
        <w:rPr>
          <w:color w:val="000000"/>
        </w:rPr>
      </w:pPr>
      <w:hyperlink r:id="rId91" w:anchor="2.7.2.1" w:history="1">
        <w:r w:rsidR="00E976A2" w:rsidRPr="00E976A2">
          <w:rPr>
            <w:rStyle w:val="af7"/>
            <w:color w:val="000000"/>
            <w:u w:val="none"/>
          </w:rPr>
          <w:t>Формирование системы логистического сервиса</w:t>
        </w:r>
      </w:hyperlink>
      <w:r w:rsidR="00E976A2" w:rsidRPr="00E976A2">
        <w:rPr>
          <w:color w:val="000000"/>
        </w:rPr>
        <w:t xml:space="preserve">. </w:t>
      </w:r>
    </w:p>
    <w:p w:rsidR="00E976A2" w:rsidRPr="00E976A2" w:rsidRDefault="00E976A2" w:rsidP="00965E69">
      <w:pPr>
        <w:numPr>
          <w:ilvl w:val="0"/>
          <w:numId w:val="455"/>
        </w:numPr>
        <w:tabs>
          <w:tab w:val="clear" w:pos="720"/>
        </w:tabs>
        <w:spacing w:line="360" w:lineRule="auto"/>
        <w:ind w:left="284" w:hanging="284"/>
      </w:pPr>
      <w:r w:rsidRPr="00E976A2">
        <w:t>Определение оптимального уровня логистического сервиса.</w:t>
      </w:r>
    </w:p>
    <w:p w:rsidR="00E976A2" w:rsidRDefault="00E976A2" w:rsidP="0031430A">
      <w:pPr>
        <w:pStyle w:val="af8"/>
        <w:tabs>
          <w:tab w:val="left" w:pos="284"/>
          <w:tab w:val="left" w:pos="1276"/>
        </w:tabs>
        <w:spacing w:line="360" w:lineRule="auto"/>
        <w:ind w:left="284" w:hanging="284"/>
      </w:pPr>
    </w:p>
    <w:p w:rsidR="00E976A2" w:rsidRDefault="00E976A2" w:rsidP="0031430A">
      <w:pPr>
        <w:tabs>
          <w:tab w:val="left" w:pos="1276"/>
        </w:tabs>
        <w:spacing w:line="360" w:lineRule="auto"/>
        <w:ind w:left="284" w:hanging="284"/>
        <w:rPr>
          <w:b/>
          <w:lang w:val="kk-KZ"/>
        </w:rPr>
      </w:pPr>
      <w:r w:rsidRPr="00EE4863">
        <w:rPr>
          <w:b/>
        </w:rPr>
        <w:t>Карта №4</w:t>
      </w:r>
    </w:p>
    <w:p w:rsidR="00E976A2" w:rsidRPr="00731BD5" w:rsidRDefault="00E976A2" w:rsidP="00965E69">
      <w:pPr>
        <w:pStyle w:val="sod1"/>
        <w:numPr>
          <w:ilvl w:val="0"/>
          <w:numId w:val="456"/>
        </w:numPr>
        <w:tabs>
          <w:tab w:val="clear" w:pos="720"/>
        </w:tabs>
        <w:spacing w:before="0" w:beforeAutospacing="0" w:after="0" w:afterAutospacing="0" w:line="360" w:lineRule="auto"/>
        <w:ind w:left="284" w:hanging="284"/>
        <w:rPr>
          <w:color w:val="000000"/>
        </w:rPr>
      </w:pPr>
      <w:r>
        <w:rPr>
          <w:color w:val="000000"/>
        </w:rPr>
        <w:t>Классификация работ в области логистического сервиса.</w:t>
      </w:r>
    </w:p>
    <w:p w:rsidR="00E976A2" w:rsidRDefault="00E976A2" w:rsidP="00965E69">
      <w:pPr>
        <w:numPr>
          <w:ilvl w:val="0"/>
          <w:numId w:val="456"/>
        </w:numPr>
        <w:tabs>
          <w:tab w:val="clear" w:pos="720"/>
        </w:tabs>
        <w:spacing w:line="360" w:lineRule="auto"/>
        <w:ind w:left="284" w:hanging="284"/>
      </w:pPr>
      <w:r>
        <w:t xml:space="preserve">Понятие логистического сервиса. </w:t>
      </w:r>
    </w:p>
    <w:p w:rsidR="00E976A2" w:rsidRDefault="00E976A2" w:rsidP="0031430A">
      <w:pPr>
        <w:tabs>
          <w:tab w:val="left" w:pos="1276"/>
        </w:tabs>
        <w:spacing w:line="360" w:lineRule="auto"/>
        <w:ind w:left="284" w:hanging="284"/>
      </w:pPr>
    </w:p>
    <w:p w:rsidR="00E976A2" w:rsidRDefault="00E976A2" w:rsidP="0031430A">
      <w:pPr>
        <w:tabs>
          <w:tab w:val="left" w:pos="1276"/>
        </w:tabs>
        <w:spacing w:line="360" w:lineRule="auto"/>
        <w:ind w:left="284" w:hanging="284"/>
        <w:rPr>
          <w:b/>
          <w:lang w:val="kk-KZ"/>
        </w:rPr>
      </w:pPr>
      <w:r w:rsidRPr="0057300F">
        <w:rPr>
          <w:b/>
        </w:rPr>
        <w:t>Карта №5</w:t>
      </w:r>
    </w:p>
    <w:p w:rsidR="00E976A2" w:rsidRDefault="00E976A2" w:rsidP="00965E69">
      <w:pPr>
        <w:pStyle w:val="sod2"/>
        <w:numPr>
          <w:ilvl w:val="0"/>
          <w:numId w:val="457"/>
        </w:numPr>
        <w:tabs>
          <w:tab w:val="clear" w:pos="720"/>
        </w:tabs>
        <w:spacing w:before="0" w:beforeAutospacing="0" w:after="0" w:afterAutospacing="0" w:line="360" w:lineRule="auto"/>
        <w:ind w:left="284" w:hanging="284"/>
        <w:rPr>
          <w:color w:val="000000"/>
        </w:rPr>
      </w:pPr>
      <w:r>
        <w:rPr>
          <w:color w:val="000000"/>
        </w:rPr>
        <w:t>Принципы, положенные в основу логистического сервиса.</w:t>
      </w:r>
    </w:p>
    <w:p w:rsidR="00E976A2" w:rsidRDefault="00E976A2" w:rsidP="00965E69">
      <w:pPr>
        <w:numPr>
          <w:ilvl w:val="0"/>
          <w:numId w:val="457"/>
        </w:numPr>
        <w:tabs>
          <w:tab w:val="clear" w:pos="720"/>
        </w:tabs>
        <w:spacing w:line="360" w:lineRule="auto"/>
        <w:ind w:left="284" w:hanging="284"/>
      </w:pPr>
      <w:r>
        <w:t xml:space="preserve">Критерии качества логистического обслуживания. </w:t>
      </w:r>
    </w:p>
    <w:p w:rsidR="00E976A2" w:rsidRDefault="00E976A2" w:rsidP="0031430A">
      <w:pPr>
        <w:tabs>
          <w:tab w:val="left" w:pos="1276"/>
        </w:tabs>
        <w:spacing w:line="360" w:lineRule="auto"/>
        <w:ind w:left="284" w:hanging="284"/>
      </w:pPr>
    </w:p>
    <w:p w:rsidR="00E976A2" w:rsidRPr="001B2D4F" w:rsidRDefault="00E976A2" w:rsidP="0031430A">
      <w:pPr>
        <w:tabs>
          <w:tab w:val="left" w:pos="1276"/>
        </w:tabs>
        <w:spacing w:line="360" w:lineRule="auto"/>
        <w:ind w:left="284" w:hanging="284"/>
        <w:rPr>
          <w:b/>
          <w:lang w:val="kk-KZ"/>
        </w:rPr>
      </w:pPr>
      <w:r>
        <w:rPr>
          <w:b/>
        </w:rPr>
        <w:t>Карта №6</w:t>
      </w:r>
    </w:p>
    <w:p w:rsidR="00E976A2" w:rsidRPr="00E976A2" w:rsidRDefault="00533F30" w:rsidP="00965E69">
      <w:pPr>
        <w:pStyle w:val="sod2"/>
        <w:numPr>
          <w:ilvl w:val="0"/>
          <w:numId w:val="458"/>
        </w:numPr>
        <w:spacing w:before="0" w:beforeAutospacing="0" w:after="0" w:afterAutospacing="0" w:line="360" w:lineRule="auto"/>
        <w:ind w:left="284" w:hanging="284"/>
        <w:rPr>
          <w:color w:val="000000"/>
        </w:rPr>
      </w:pPr>
      <w:hyperlink r:id="rId92" w:anchor="2.7.2.2" w:history="1">
        <w:r w:rsidR="00E976A2" w:rsidRPr="00E976A2">
          <w:rPr>
            <w:rStyle w:val="af7"/>
            <w:color w:val="000000"/>
            <w:u w:val="none"/>
          </w:rPr>
          <w:t>Уровень логистического обслуживания</w:t>
        </w:r>
      </w:hyperlink>
      <w:r w:rsidR="00E976A2" w:rsidRPr="00E976A2">
        <w:rPr>
          <w:color w:val="000000"/>
        </w:rPr>
        <w:t>.</w:t>
      </w:r>
    </w:p>
    <w:p w:rsidR="00E976A2" w:rsidRPr="00E976A2" w:rsidRDefault="00533F30" w:rsidP="00965E69">
      <w:pPr>
        <w:pStyle w:val="sod2"/>
        <w:numPr>
          <w:ilvl w:val="0"/>
          <w:numId w:val="458"/>
        </w:numPr>
        <w:spacing w:before="0" w:beforeAutospacing="0" w:after="0" w:afterAutospacing="0" w:line="360" w:lineRule="auto"/>
        <w:ind w:left="284" w:hanging="284"/>
        <w:rPr>
          <w:color w:val="000000"/>
        </w:rPr>
      </w:pPr>
      <w:hyperlink r:id="rId93" w:anchor="2.7.2.1" w:history="1">
        <w:r w:rsidR="00E976A2" w:rsidRPr="00E976A2">
          <w:rPr>
            <w:rStyle w:val="af7"/>
            <w:color w:val="000000"/>
            <w:u w:val="none"/>
          </w:rPr>
          <w:t>Формирование системы логистического сервиса</w:t>
        </w:r>
      </w:hyperlink>
      <w:r w:rsidR="00E976A2" w:rsidRPr="00E976A2">
        <w:rPr>
          <w:color w:val="000000"/>
        </w:rPr>
        <w:t xml:space="preserve">. </w:t>
      </w:r>
    </w:p>
    <w:p w:rsidR="00E976A2" w:rsidRDefault="00E976A2" w:rsidP="0031430A">
      <w:pPr>
        <w:tabs>
          <w:tab w:val="left" w:pos="1276"/>
        </w:tabs>
        <w:spacing w:line="360" w:lineRule="auto"/>
        <w:ind w:left="284" w:hanging="284"/>
      </w:pPr>
    </w:p>
    <w:p w:rsidR="00E976A2" w:rsidRDefault="00E976A2" w:rsidP="0031430A">
      <w:pPr>
        <w:tabs>
          <w:tab w:val="left" w:pos="1276"/>
        </w:tabs>
        <w:spacing w:line="360" w:lineRule="auto"/>
        <w:ind w:left="284" w:hanging="284"/>
        <w:rPr>
          <w:b/>
        </w:rPr>
      </w:pPr>
      <w:r>
        <w:rPr>
          <w:b/>
        </w:rPr>
        <w:t>Карта №7</w:t>
      </w:r>
    </w:p>
    <w:p w:rsidR="00E976A2" w:rsidRDefault="00E976A2" w:rsidP="00965E69">
      <w:pPr>
        <w:pStyle w:val="sod2"/>
        <w:numPr>
          <w:ilvl w:val="0"/>
          <w:numId w:val="459"/>
        </w:numPr>
        <w:spacing w:before="0" w:beforeAutospacing="0" w:after="0" w:afterAutospacing="0" w:line="360" w:lineRule="auto"/>
        <w:ind w:left="284" w:hanging="284"/>
        <w:rPr>
          <w:color w:val="000000"/>
        </w:rPr>
      </w:pPr>
      <w:r>
        <w:rPr>
          <w:color w:val="000000"/>
        </w:rPr>
        <w:t>Особенности логистического сервиса.</w:t>
      </w:r>
    </w:p>
    <w:p w:rsidR="00E976A2" w:rsidRPr="00731BD5" w:rsidRDefault="00E976A2" w:rsidP="00965E69">
      <w:pPr>
        <w:pStyle w:val="sod1"/>
        <w:numPr>
          <w:ilvl w:val="0"/>
          <w:numId w:val="459"/>
        </w:numPr>
        <w:spacing w:before="0" w:beforeAutospacing="0" w:after="0" w:afterAutospacing="0" w:line="360" w:lineRule="auto"/>
        <w:ind w:left="284" w:hanging="284"/>
        <w:rPr>
          <w:color w:val="000000"/>
        </w:rPr>
      </w:pPr>
      <w:r>
        <w:rPr>
          <w:color w:val="000000"/>
        </w:rPr>
        <w:t>Классификация работ в области логистического сервиса.</w:t>
      </w:r>
    </w:p>
    <w:p w:rsidR="00E976A2" w:rsidRPr="0070645D" w:rsidRDefault="00E976A2" w:rsidP="0031430A">
      <w:pPr>
        <w:pStyle w:val="sod2"/>
        <w:spacing w:before="0" w:beforeAutospacing="0" w:after="0" w:afterAutospacing="0" w:line="360" w:lineRule="auto"/>
        <w:ind w:left="284" w:hanging="284"/>
        <w:rPr>
          <w:color w:val="000000"/>
        </w:rPr>
      </w:pPr>
    </w:p>
    <w:p w:rsidR="00E976A2" w:rsidRDefault="00E976A2" w:rsidP="0031430A">
      <w:pPr>
        <w:tabs>
          <w:tab w:val="left" w:pos="1276"/>
        </w:tabs>
        <w:spacing w:line="360" w:lineRule="auto"/>
        <w:ind w:left="284" w:hanging="284"/>
        <w:rPr>
          <w:b/>
        </w:rPr>
      </w:pPr>
      <w:r>
        <w:rPr>
          <w:b/>
        </w:rPr>
        <w:t>Карта №8</w:t>
      </w:r>
    </w:p>
    <w:p w:rsidR="00E976A2" w:rsidRDefault="00E976A2" w:rsidP="00965E69">
      <w:pPr>
        <w:numPr>
          <w:ilvl w:val="0"/>
          <w:numId w:val="460"/>
        </w:numPr>
        <w:spacing w:line="360" w:lineRule="auto"/>
        <w:ind w:left="284" w:hanging="284"/>
      </w:pPr>
      <w:r>
        <w:t xml:space="preserve">Методы оценки уровня логистического обслуживания. </w:t>
      </w:r>
    </w:p>
    <w:p w:rsidR="00E976A2" w:rsidRDefault="00E976A2" w:rsidP="00965E69">
      <w:pPr>
        <w:pStyle w:val="sod2"/>
        <w:numPr>
          <w:ilvl w:val="0"/>
          <w:numId w:val="460"/>
        </w:numPr>
        <w:spacing w:before="0" w:beforeAutospacing="0" w:after="0" w:afterAutospacing="0" w:line="360" w:lineRule="auto"/>
        <w:ind w:left="284" w:hanging="284"/>
        <w:rPr>
          <w:color w:val="000000"/>
        </w:rPr>
      </w:pPr>
      <w:r>
        <w:rPr>
          <w:color w:val="000000"/>
        </w:rPr>
        <w:t>Принципы, положенные в основу логистического сервиса.</w:t>
      </w:r>
    </w:p>
    <w:p w:rsidR="00E976A2" w:rsidRDefault="00E976A2" w:rsidP="0031430A">
      <w:pPr>
        <w:tabs>
          <w:tab w:val="left" w:pos="1276"/>
        </w:tabs>
        <w:spacing w:line="360" w:lineRule="auto"/>
        <w:ind w:left="284" w:hanging="284"/>
        <w:rPr>
          <w:b/>
        </w:rPr>
      </w:pPr>
    </w:p>
    <w:p w:rsidR="00E976A2" w:rsidRDefault="00E976A2" w:rsidP="0031430A">
      <w:pPr>
        <w:tabs>
          <w:tab w:val="left" w:pos="1276"/>
        </w:tabs>
        <w:spacing w:line="360" w:lineRule="auto"/>
        <w:ind w:left="284" w:hanging="284"/>
        <w:rPr>
          <w:b/>
        </w:rPr>
      </w:pPr>
      <w:r w:rsidRPr="00EE4863">
        <w:rPr>
          <w:b/>
        </w:rPr>
        <w:t xml:space="preserve">Карта </w:t>
      </w:r>
      <w:r>
        <w:rPr>
          <w:b/>
        </w:rPr>
        <w:t>№9</w:t>
      </w:r>
    </w:p>
    <w:p w:rsidR="00E976A2" w:rsidRPr="00DC3CE5" w:rsidRDefault="00E976A2" w:rsidP="00965E69">
      <w:pPr>
        <w:numPr>
          <w:ilvl w:val="0"/>
          <w:numId w:val="462"/>
        </w:numPr>
        <w:spacing w:line="360" w:lineRule="auto"/>
        <w:ind w:left="284" w:hanging="284"/>
      </w:pPr>
      <w:r w:rsidRPr="00DC3CE5">
        <w:t xml:space="preserve">Критерии качества логистического обслуживания. </w:t>
      </w:r>
    </w:p>
    <w:p w:rsidR="00E976A2" w:rsidRPr="00DC3CE5" w:rsidRDefault="00533F30" w:rsidP="00965E69">
      <w:pPr>
        <w:pStyle w:val="sod2"/>
        <w:numPr>
          <w:ilvl w:val="0"/>
          <w:numId w:val="462"/>
        </w:numPr>
        <w:spacing w:before="0" w:beforeAutospacing="0" w:after="0" w:afterAutospacing="0" w:line="360" w:lineRule="auto"/>
        <w:ind w:left="284" w:hanging="284"/>
        <w:rPr>
          <w:color w:val="000000"/>
        </w:rPr>
      </w:pPr>
      <w:hyperlink r:id="rId94" w:anchor="2.7.2.2" w:history="1">
        <w:r w:rsidR="00E976A2" w:rsidRPr="00DC3CE5">
          <w:rPr>
            <w:rStyle w:val="af7"/>
            <w:color w:val="000000"/>
            <w:u w:val="none"/>
          </w:rPr>
          <w:t>Уровень логистического обслуживания</w:t>
        </w:r>
      </w:hyperlink>
      <w:r w:rsidR="00E976A2" w:rsidRPr="00DC3CE5">
        <w:rPr>
          <w:color w:val="000000"/>
        </w:rPr>
        <w:t>.</w:t>
      </w:r>
    </w:p>
    <w:p w:rsidR="00E976A2" w:rsidRPr="00CB2808" w:rsidRDefault="00E976A2" w:rsidP="0031430A">
      <w:pPr>
        <w:pStyle w:val="af8"/>
        <w:tabs>
          <w:tab w:val="left" w:pos="1276"/>
        </w:tabs>
        <w:spacing w:line="360" w:lineRule="auto"/>
        <w:ind w:left="284" w:hanging="284"/>
      </w:pPr>
    </w:p>
    <w:p w:rsidR="00E976A2" w:rsidRDefault="00E976A2" w:rsidP="0031430A">
      <w:pPr>
        <w:tabs>
          <w:tab w:val="left" w:pos="1276"/>
        </w:tabs>
        <w:spacing w:line="360" w:lineRule="auto"/>
        <w:ind w:left="284" w:hanging="284"/>
        <w:rPr>
          <w:b/>
        </w:rPr>
      </w:pPr>
      <w:r>
        <w:rPr>
          <w:b/>
        </w:rPr>
        <w:t>Карта №10</w:t>
      </w:r>
    </w:p>
    <w:p w:rsidR="00E976A2" w:rsidRDefault="00E976A2" w:rsidP="00965E69">
      <w:pPr>
        <w:numPr>
          <w:ilvl w:val="0"/>
          <w:numId w:val="461"/>
        </w:numPr>
        <w:tabs>
          <w:tab w:val="left" w:pos="-4536"/>
        </w:tabs>
        <w:spacing w:line="360" w:lineRule="auto"/>
        <w:ind w:left="284" w:hanging="284"/>
      </w:pPr>
      <w:r>
        <w:t xml:space="preserve">Серия стандартов </w:t>
      </w:r>
      <w:r>
        <w:rPr>
          <w:lang w:val="en-US"/>
        </w:rPr>
        <w:t>ISO</w:t>
      </w:r>
      <w:r>
        <w:t>-9000.</w:t>
      </w:r>
    </w:p>
    <w:p w:rsidR="008156F3" w:rsidRDefault="00E976A2" w:rsidP="00965E69">
      <w:pPr>
        <w:pStyle w:val="sod2"/>
        <w:numPr>
          <w:ilvl w:val="0"/>
          <w:numId w:val="461"/>
        </w:numPr>
        <w:spacing w:before="0" w:beforeAutospacing="0" w:after="0" w:afterAutospacing="0" w:line="360" w:lineRule="auto"/>
        <w:ind w:left="284" w:hanging="284"/>
      </w:pPr>
      <w:r w:rsidRPr="00DC3CE5">
        <w:rPr>
          <w:color w:val="000000"/>
        </w:rPr>
        <w:t>Особенности логистического сервиса.</w:t>
      </w:r>
    </w:p>
    <w:p w:rsidR="005329F4" w:rsidRDefault="005329F4"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5329F4" w:rsidRDefault="00F622BC" w:rsidP="0062360B">
      <w:pPr>
        <w:tabs>
          <w:tab w:val="left" w:pos="700"/>
        </w:tabs>
        <w:ind w:firstLine="567"/>
        <w:jc w:val="both"/>
      </w:pPr>
      <w:r>
        <w:rPr>
          <w:b/>
        </w:rPr>
        <w:lastRenderedPageBreak/>
        <w:t xml:space="preserve">ТЕМА: </w:t>
      </w:r>
      <w:r w:rsidRPr="002C4B44">
        <w:rPr>
          <w:b/>
        </w:rPr>
        <w:t>УПРАВЛЕНИЕ ЛОГИСТИЧЕСКИМИ ЗАТРАТАМИ. КЛАССИФИКАЦИЯ ЗАТРАТ. ЛОГИСТИЧЕСКИЕ ЗАТРАТЫ. ЗАТРАТЫ НА ОБРАБОТКУ ЗАКАЗОВ</w:t>
      </w:r>
      <w:r w:rsidRPr="00D01913">
        <w:rPr>
          <w:color w:val="C00000"/>
        </w:rPr>
        <w:t xml:space="preserve">  </w:t>
      </w:r>
    </w:p>
    <w:p w:rsidR="005329F4" w:rsidRDefault="00F622BC" w:rsidP="0062360B">
      <w:pPr>
        <w:tabs>
          <w:tab w:val="left" w:pos="700"/>
        </w:tabs>
        <w:ind w:firstLine="567"/>
        <w:jc w:val="both"/>
      </w:pPr>
      <w:r>
        <w:rPr>
          <w:b/>
        </w:rPr>
        <w:t xml:space="preserve">ЦЕЛЬ: </w:t>
      </w:r>
      <w:r w:rsidR="00566B48">
        <w:t>Ф</w:t>
      </w:r>
      <w:r>
        <w:t xml:space="preserve">ормирование знаний </w:t>
      </w:r>
      <w:r w:rsidR="005329F4">
        <w:t xml:space="preserve"> </w:t>
      </w:r>
      <w:r w:rsidR="0062360B">
        <w:t>студентов</w:t>
      </w:r>
      <w:r>
        <w:t xml:space="preserve"> по</w:t>
      </w:r>
      <w:r w:rsidR="005329F4">
        <w:t xml:space="preserve"> логистическим</w:t>
      </w:r>
      <w:r>
        <w:t xml:space="preserve"> затратам, их видам и</w:t>
      </w:r>
      <w:r w:rsidR="005329F4">
        <w:t xml:space="preserve"> поняти</w:t>
      </w:r>
      <w:r>
        <w:t>ю</w:t>
      </w:r>
      <w:r w:rsidR="005329F4">
        <w:t xml:space="preserve"> </w:t>
      </w:r>
      <w:r>
        <w:t xml:space="preserve"> </w:t>
      </w:r>
      <w:r w:rsidR="005329F4">
        <w:t>управления затратами.</w:t>
      </w:r>
    </w:p>
    <w:p w:rsidR="00F622BC" w:rsidRDefault="00F622BC" w:rsidP="0062360B">
      <w:pPr>
        <w:tabs>
          <w:tab w:val="left" w:pos="700"/>
        </w:tabs>
        <w:ind w:firstLine="567"/>
        <w:jc w:val="both"/>
      </w:pPr>
      <w:r>
        <w:rPr>
          <w:b/>
        </w:rPr>
        <w:t>ЗАДАЧИ ОБУЧЕНИЯ:</w:t>
      </w:r>
      <w:r w:rsidRPr="00D33794">
        <w:t xml:space="preserve"> </w:t>
      </w:r>
    </w:p>
    <w:p w:rsidR="00F622BC" w:rsidRDefault="005329F4" w:rsidP="00965E69">
      <w:pPr>
        <w:numPr>
          <w:ilvl w:val="0"/>
          <w:numId w:val="463"/>
        </w:numPr>
        <w:tabs>
          <w:tab w:val="left" w:pos="700"/>
        </w:tabs>
        <w:jc w:val="both"/>
      </w:pPr>
      <w:r>
        <w:t>Дать понятие о предмете и характеристике в</w:t>
      </w:r>
      <w:r w:rsidRPr="000B5D09">
        <w:t>ид</w:t>
      </w:r>
      <w:r>
        <w:t>ов</w:t>
      </w:r>
      <w:r w:rsidRPr="000B5D09">
        <w:t xml:space="preserve"> логистических затрат. </w:t>
      </w:r>
    </w:p>
    <w:p w:rsidR="00F622BC" w:rsidRDefault="005329F4" w:rsidP="00965E69">
      <w:pPr>
        <w:numPr>
          <w:ilvl w:val="0"/>
          <w:numId w:val="463"/>
        </w:numPr>
        <w:tabs>
          <w:tab w:val="left" w:pos="700"/>
        </w:tabs>
        <w:jc w:val="both"/>
      </w:pPr>
      <w:r>
        <w:t>Ознакомить с з</w:t>
      </w:r>
      <w:r w:rsidRPr="000B5D09">
        <w:t>атрат</w:t>
      </w:r>
      <w:r>
        <w:t>ами</w:t>
      </w:r>
      <w:r w:rsidRPr="000B5D09">
        <w:t xml:space="preserve"> на складскую деятельность. </w:t>
      </w:r>
    </w:p>
    <w:p w:rsidR="00F622BC" w:rsidRDefault="005329F4" w:rsidP="00965E69">
      <w:pPr>
        <w:numPr>
          <w:ilvl w:val="0"/>
          <w:numId w:val="463"/>
        </w:numPr>
        <w:tabs>
          <w:tab w:val="left" w:pos="700"/>
        </w:tabs>
        <w:jc w:val="both"/>
      </w:pPr>
      <w:r>
        <w:t>Обучить з</w:t>
      </w:r>
      <w:r w:rsidRPr="000B5D09">
        <w:t>атрат</w:t>
      </w:r>
      <w:r>
        <w:t>ам</w:t>
      </w:r>
      <w:r w:rsidRPr="000B5D09">
        <w:t xml:space="preserve"> на оформление заказов. </w:t>
      </w:r>
    </w:p>
    <w:p w:rsidR="005329F4" w:rsidRDefault="005329F4" w:rsidP="00965E69">
      <w:pPr>
        <w:numPr>
          <w:ilvl w:val="0"/>
          <w:numId w:val="463"/>
        </w:numPr>
        <w:tabs>
          <w:tab w:val="left" w:pos="700"/>
        </w:tabs>
        <w:jc w:val="both"/>
        <w:rPr>
          <w:b/>
        </w:rPr>
      </w:pPr>
      <w:r>
        <w:t>Дать представление об у</w:t>
      </w:r>
      <w:r w:rsidRPr="000B5D09">
        <w:t>правленчески</w:t>
      </w:r>
      <w:r>
        <w:t>х</w:t>
      </w:r>
      <w:r w:rsidRPr="000B5D09">
        <w:t xml:space="preserve"> и административны</w:t>
      </w:r>
      <w:r>
        <w:t>х</w:t>
      </w:r>
      <w:r w:rsidRPr="000B5D09">
        <w:t xml:space="preserve"> затрат</w:t>
      </w:r>
      <w:r>
        <w:t>ах</w:t>
      </w:r>
      <w:r w:rsidRPr="000B5D09">
        <w:t xml:space="preserve">. </w:t>
      </w:r>
    </w:p>
    <w:p w:rsidR="00A25352" w:rsidRPr="00096CDB" w:rsidRDefault="00A25352" w:rsidP="00A25352">
      <w:pPr>
        <w:ind w:left="360"/>
        <w:jc w:val="both"/>
      </w:pPr>
      <w:r>
        <w:rPr>
          <w:b/>
        </w:rPr>
        <w:t>ФОРМА ПРОВЕДЕНИЯ</w:t>
      </w:r>
      <w:r w:rsidRPr="00D33794">
        <w:rPr>
          <w:b/>
        </w:rPr>
        <w:t>:</w:t>
      </w:r>
      <w:r>
        <w:rPr>
          <w:b/>
        </w:rPr>
        <w:t xml:space="preserve"> </w:t>
      </w:r>
      <w:r w:rsidRPr="00096CDB">
        <w:t>выполнение заданий, обсуждение с преподавателем вопросов по теме занятия, решение ситуационных задач.</w:t>
      </w:r>
    </w:p>
    <w:p w:rsidR="00A25352" w:rsidRDefault="00A25352" w:rsidP="00A25352">
      <w:pPr>
        <w:ind w:left="360"/>
        <w:jc w:val="both"/>
        <w:rPr>
          <w:b/>
        </w:rPr>
      </w:pPr>
      <w:r>
        <w:rPr>
          <w:b/>
        </w:rPr>
        <w:t>ЗАДАНИЯ ПО ТЕМЕ:</w:t>
      </w:r>
    </w:p>
    <w:p w:rsidR="00A25352" w:rsidRDefault="00A25352" w:rsidP="00A25352">
      <w:pPr>
        <w:ind w:left="360"/>
        <w:jc w:val="both"/>
        <w:rPr>
          <w:b/>
        </w:rPr>
      </w:pPr>
      <w:r w:rsidRPr="00CF09FE">
        <w:t>Письменно ответьте на вопросы:</w:t>
      </w:r>
    </w:p>
    <w:p w:rsidR="005329F4" w:rsidRDefault="005329F4" w:rsidP="00965E69">
      <w:pPr>
        <w:pStyle w:val="11"/>
        <w:numPr>
          <w:ilvl w:val="0"/>
          <w:numId w:val="67"/>
        </w:numPr>
        <w:shd w:val="clear" w:color="auto" w:fill="FFFFFF"/>
        <w:tabs>
          <w:tab w:val="left" w:pos="202"/>
        </w:tabs>
        <w:ind w:firstLine="567"/>
        <w:jc w:val="both"/>
      </w:pPr>
      <w:r w:rsidRPr="006F29B0">
        <w:rPr>
          <w:spacing w:val="-8"/>
        </w:rPr>
        <w:t>Дайте классификацию затрат. Что такое логистические затраты?</w:t>
      </w:r>
    </w:p>
    <w:p w:rsidR="00F622BC" w:rsidRDefault="005329F4" w:rsidP="00965E69">
      <w:pPr>
        <w:pStyle w:val="11"/>
        <w:widowControl w:val="0"/>
        <w:numPr>
          <w:ilvl w:val="0"/>
          <w:numId w:val="67"/>
        </w:numPr>
        <w:shd w:val="clear" w:color="auto" w:fill="FFFFFF"/>
        <w:tabs>
          <w:tab w:val="left" w:pos="202"/>
        </w:tabs>
        <w:autoSpaceDE w:val="0"/>
        <w:autoSpaceDN w:val="0"/>
        <w:adjustRightInd w:val="0"/>
        <w:ind w:firstLine="567"/>
        <w:jc w:val="both"/>
        <w:rPr>
          <w:spacing w:val="-17"/>
        </w:rPr>
      </w:pPr>
      <w:r w:rsidRPr="006F29B0">
        <w:rPr>
          <w:spacing w:val="-5"/>
        </w:rPr>
        <w:t>Охарактеризуйте затраты на обработку заказов.</w:t>
      </w:r>
    </w:p>
    <w:p w:rsidR="005329F4" w:rsidRPr="00F622BC" w:rsidRDefault="005329F4" w:rsidP="00965E69">
      <w:pPr>
        <w:pStyle w:val="11"/>
        <w:widowControl w:val="0"/>
        <w:numPr>
          <w:ilvl w:val="0"/>
          <w:numId w:val="67"/>
        </w:numPr>
        <w:shd w:val="clear" w:color="auto" w:fill="FFFFFF"/>
        <w:tabs>
          <w:tab w:val="left" w:pos="202"/>
        </w:tabs>
        <w:autoSpaceDE w:val="0"/>
        <w:autoSpaceDN w:val="0"/>
        <w:adjustRightInd w:val="0"/>
        <w:ind w:firstLine="567"/>
        <w:jc w:val="both"/>
        <w:rPr>
          <w:spacing w:val="-17"/>
        </w:rPr>
      </w:pPr>
      <w:r w:rsidRPr="00F622BC">
        <w:rPr>
          <w:spacing w:val="-6"/>
        </w:rPr>
        <w:t>Какие существуют затраты на запасы продукции?</w:t>
      </w:r>
      <w:r>
        <w:tab/>
      </w:r>
    </w:p>
    <w:p w:rsidR="005329F4" w:rsidRPr="006F29B0" w:rsidRDefault="005329F4" w:rsidP="00965E69">
      <w:pPr>
        <w:pStyle w:val="11"/>
        <w:widowControl w:val="0"/>
        <w:numPr>
          <w:ilvl w:val="0"/>
          <w:numId w:val="67"/>
        </w:numPr>
        <w:shd w:val="clear" w:color="auto" w:fill="FFFFFF"/>
        <w:tabs>
          <w:tab w:val="left" w:pos="202"/>
        </w:tabs>
        <w:autoSpaceDE w:val="0"/>
        <w:autoSpaceDN w:val="0"/>
        <w:adjustRightInd w:val="0"/>
        <w:ind w:firstLine="567"/>
        <w:jc w:val="both"/>
        <w:rPr>
          <w:spacing w:val="-13"/>
        </w:rPr>
      </w:pPr>
      <w:r w:rsidRPr="006F29B0">
        <w:rPr>
          <w:spacing w:val="-4"/>
        </w:rPr>
        <w:t>Что такое затраты на снабжение?</w:t>
      </w:r>
    </w:p>
    <w:p w:rsidR="005329F4" w:rsidRPr="006F29B0" w:rsidRDefault="005329F4" w:rsidP="00965E69">
      <w:pPr>
        <w:pStyle w:val="11"/>
        <w:widowControl w:val="0"/>
        <w:numPr>
          <w:ilvl w:val="0"/>
          <w:numId w:val="67"/>
        </w:numPr>
        <w:shd w:val="clear" w:color="auto" w:fill="FFFFFF"/>
        <w:tabs>
          <w:tab w:val="left" w:pos="202"/>
        </w:tabs>
        <w:autoSpaceDE w:val="0"/>
        <w:autoSpaceDN w:val="0"/>
        <w:adjustRightInd w:val="0"/>
        <w:ind w:firstLine="567"/>
        <w:jc w:val="both"/>
        <w:rPr>
          <w:spacing w:val="-14"/>
        </w:rPr>
      </w:pPr>
      <w:r w:rsidRPr="006F29B0">
        <w:rPr>
          <w:spacing w:val="-5"/>
        </w:rPr>
        <w:t>Какие существуют затраты на транспортировку?</w:t>
      </w:r>
    </w:p>
    <w:p w:rsidR="005329F4" w:rsidRPr="006F29B0" w:rsidRDefault="005329F4" w:rsidP="00965E69">
      <w:pPr>
        <w:pStyle w:val="11"/>
        <w:widowControl w:val="0"/>
        <w:numPr>
          <w:ilvl w:val="0"/>
          <w:numId w:val="67"/>
        </w:numPr>
        <w:shd w:val="clear" w:color="auto" w:fill="FFFFFF"/>
        <w:tabs>
          <w:tab w:val="left" w:pos="202"/>
        </w:tabs>
        <w:autoSpaceDE w:val="0"/>
        <w:autoSpaceDN w:val="0"/>
        <w:adjustRightInd w:val="0"/>
        <w:ind w:firstLine="567"/>
        <w:jc w:val="both"/>
        <w:rPr>
          <w:spacing w:val="-18"/>
        </w:rPr>
      </w:pPr>
      <w:r w:rsidRPr="006F29B0">
        <w:rPr>
          <w:spacing w:val="-5"/>
        </w:rPr>
        <w:t>Что представляют собой затраты на складскую деятельность?</w:t>
      </w:r>
    </w:p>
    <w:p w:rsidR="00F622BC" w:rsidRDefault="00F622BC" w:rsidP="0062360B">
      <w:pPr>
        <w:ind w:firstLine="567"/>
        <w:jc w:val="both"/>
        <w:rPr>
          <w:b/>
        </w:rPr>
      </w:pPr>
      <w:r>
        <w:rPr>
          <w:b/>
        </w:rPr>
        <w:t>РАЗДАТОЧНЫЙ МАТЕРИАЛ:</w:t>
      </w:r>
    </w:p>
    <w:p w:rsidR="00566B48" w:rsidRPr="00566B48" w:rsidRDefault="00566B48" w:rsidP="00566B48">
      <w:pPr>
        <w:ind w:left="709"/>
        <w:jc w:val="both"/>
        <w:rPr>
          <w:b/>
          <w:bCs/>
        </w:rPr>
      </w:pPr>
      <w:r w:rsidRPr="00566B48">
        <w:rPr>
          <w:b/>
          <w:bCs/>
        </w:rPr>
        <w:t>Классификация логистических затрат</w:t>
      </w:r>
    </w:p>
    <w:p w:rsidR="00566B48" w:rsidRPr="00566B48" w:rsidRDefault="00566B48" w:rsidP="00566B48">
      <w:pPr>
        <w:ind w:firstLine="709"/>
        <w:jc w:val="both"/>
      </w:pPr>
      <w:r w:rsidRPr="00566B48">
        <w:t>Управление процессами логистики имеет своей целью повышение эффективности логист</w:t>
      </w:r>
      <w:r w:rsidRPr="00566B48">
        <w:t>и</w:t>
      </w:r>
      <w:r w:rsidRPr="00566B48">
        <w:t>ческих систем. В достижении этой цели большое значение отводится работе по планированию, учету и сокращению логистических затрат. Доля этих затрат в общих затратах на производство продукции весьма значительна и колеблется от 10-15 % в машиностроении до 30-45 % в легкой и пищевой промышленности.</w:t>
      </w:r>
    </w:p>
    <w:p w:rsidR="00566B48" w:rsidRPr="00566B48" w:rsidRDefault="00566B48" w:rsidP="00566B48">
      <w:pPr>
        <w:ind w:firstLine="709"/>
        <w:jc w:val="both"/>
      </w:pPr>
      <w:r w:rsidRPr="00566B48">
        <w:rPr>
          <w:i/>
          <w:iCs/>
        </w:rPr>
        <w:t xml:space="preserve">Издержки в логистической системе </w:t>
      </w:r>
      <w:r w:rsidRPr="00566B48">
        <w:t>делятся на две большие группы:</w:t>
      </w:r>
    </w:p>
    <w:p w:rsidR="00566B48" w:rsidRPr="00566B48" w:rsidRDefault="00566B48" w:rsidP="00965E69">
      <w:pPr>
        <w:numPr>
          <w:ilvl w:val="0"/>
          <w:numId w:val="485"/>
        </w:numPr>
        <w:tabs>
          <w:tab w:val="clear" w:pos="1084"/>
          <w:tab w:val="num" w:pos="993"/>
        </w:tabs>
        <w:autoSpaceDE w:val="0"/>
        <w:autoSpaceDN w:val="0"/>
        <w:ind w:left="142" w:firstLine="567"/>
        <w:jc w:val="both"/>
      </w:pPr>
      <w:r w:rsidRPr="00566B48">
        <w:t>Затраты, связанные с организацией материальных потоков внутри предприятия.</w:t>
      </w:r>
    </w:p>
    <w:p w:rsidR="00566B48" w:rsidRPr="00566B48" w:rsidRDefault="00566B48" w:rsidP="00965E69">
      <w:pPr>
        <w:numPr>
          <w:ilvl w:val="0"/>
          <w:numId w:val="485"/>
        </w:numPr>
        <w:tabs>
          <w:tab w:val="clear" w:pos="1084"/>
          <w:tab w:val="num" w:pos="993"/>
        </w:tabs>
        <w:autoSpaceDE w:val="0"/>
        <w:autoSpaceDN w:val="0"/>
        <w:ind w:left="142" w:firstLine="567"/>
        <w:jc w:val="both"/>
      </w:pPr>
      <w:r w:rsidRPr="00566B48">
        <w:t>Затраты, осуществляемые в процессе реализации продукции.</w:t>
      </w:r>
    </w:p>
    <w:p w:rsidR="00566B48" w:rsidRPr="00566B48" w:rsidRDefault="00566B48" w:rsidP="00566B48">
      <w:pPr>
        <w:ind w:firstLine="709"/>
        <w:jc w:val="both"/>
      </w:pPr>
      <w:r w:rsidRPr="00566B48">
        <w:rPr>
          <w:b/>
          <w:bCs/>
          <w:i/>
          <w:iCs/>
        </w:rPr>
        <w:t xml:space="preserve">Затраты, связанные с организацией материальных потоков на предприятии. </w:t>
      </w:r>
      <w:r w:rsidRPr="00566B48">
        <w:t>Затраты, связанные с реализацией логистических функций, возникают при закупке материальных ресурсов, на складах всех типов при выполнении складских операций, в процессе выполнения транспортных и погрузо-разгрузочных работ и т.д.</w:t>
      </w:r>
    </w:p>
    <w:p w:rsidR="00566B48" w:rsidRPr="00566B48" w:rsidRDefault="00566B48" w:rsidP="00BA6439">
      <w:pPr>
        <w:pStyle w:val="23"/>
        <w:ind w:firstLine="709"/>
        <w:jc w:val="left"/>
        <w:rPr>
          <w:sz w:val="24"/>
          <w:szCs w:val="24"/>
        </w:rPr>
      </w:pPr>
      <w:r w:rsidRPr="00566B48">
        <w:rPr>
          <w:sz w:val="24"/>
          <w:szCs w:val="24"/>
        </w:rPr>
        <w:t>К группе затрат, возникающих при организации материальных потоков на предпр</w:t>
      </w:r>
      <w:r w:rsidRPr="00566B48">
        <w:rPr>
          <w:sz w:val="24"/>
          <w:szCs w:val="24"/>
        </w:rPr>
        <w:t>и</w:t>
      </w:r>
      <w:r w:rsidR="00BA6439">
        <w:rPr>
          <w:sz w:val="24"/>
          <w:szCs w:val="24"/>
        </w:rPr>
        <w:t>я</w:t>
      </w:r>
      <w:r w:rsidRPr="00566B48">
        <w:rPr>
          <w:sz w:val="24"/>
          <w:szCs w:val="24"/>
        </w:rPr>
        <w:t>тии, относятся затраты, связанные с выполнением следующих функций:</w:t>
      </w:r>
    </w:p>
    <w:p w:rsidR="00566B48" w:rsidRPr="00566B48" w:rsidRDefault="00566B48" w:rsidP="00965E69">
      <w:pPr>
        <w:numPr>
          <w:ilvl w:val="0"/>
          <w:numId w:val="486"/>
        </w:numPr>
        <w:tabs>
          <w:tab w:val="clear" w:pos="360"/>
          <w:tab w:val="num" w:pos="993"/>
        </w:tabs>
        <w:autoSpaceDE w:val="0"/>
        <w:autoSpaceDN w:val="0"/>
        <w:ind w:left="0" w:firstLine="709"/>
        <w:jc w:val="both"/>
      </w:pPr>
      <w:r w:rsidRPr="00566B48">
        <w:t>эксплуатация заводских складов различного назначения;</w:t>
      </w:r>
    </w:p>
    <w:p w:rsidR="00566B48" w:rsidRPr="00566B48" w:rsidRDefault="00566B48" w:rsidP="00965E69">
      <w:pPr>
        <w:numPr>
          <w:ilvl w:val="0"/>
          <w:numId w:val="486"/>
        </w:numPr>
        <w:tabs>
          <w:tab w:val="clear" w:pos="360"/>
          <w:tab w:val="num" w:pos="993"/>
        </w:tabs>
        <w:autoSpaceDE w:val="0"/>
        <w:autoSpaceDN w:val="0"/>
        <w:ind w:left="0" w:firstLine="709"/>
        <w:jc w:val="both"/>
      </w:pPr>
      <w:r w:rsidRPr="00566B48">
        <w:t>формирование и содержание запасов;</w:t>
      </w:r>
    </w:p>
    <w:p w:rsidR="00566B48" w:rsidRPr="00566B48" w:rsidRDefault="00566B48" w:rsidP="00965E69">
      <w:pPr>
        <w:numPr>
          <w:ilvl w:val="0"/>
          <w:numId w:val="486"/>
        </w:numPr>
        <w:tabs>
          <w:tab w:val="clear" w:pos="360"/>
          <w:tab w:val="num" w:pos="993"/>
        </w:tabs>
        <w:autoSpaceDE w:val="0"/>
        <w:autoSpaceDN w:val="0"/>
        <w:ind w:left="0" w:firstLine="709"/>
        <w:jc w:val="both"/>
      </w:pPr>
      <w:r w:rsidRPr="00566B48">
        <w:t>организация внутрипроизводственных перевозок;</w:t>
      </w:r>
    </w:p>
    <w:p w:rsidR="00566B48" w:rsidRPr="00566B48" w:rsidRDefault="00566B48" w:rsidP="00965E69">
      <w:pPr>
        <w:numPr>
          <w:ilvl w:val="0"/>
          <w:numId w:val="486"/>
        </w:numPr>
        <w:tabs>
          <w:tab w:val="clear" w:pos="360"/>
          <w:tab w:val="num" w:pos="993"/>
        </w:tabs>
        <w:autoSpaceDE w:val="0"/>
        <w:autoSpaceDN w:val="0"/>
        <w:ind w:left="0" w:firstLine="709"/>
        <w:jc w:val="both"/>
      </w:pPr>
      <w:r w:rsidRPr="00566B48">
        <w:t>подбор товаров для отправки и их упаковка;</w:t>
      </w:r>
    </w:p>
    <w:p w:rsidR="00566B48" w:rsidRPr="00566B48" w:rsidRDefault="00566B48" w:rsidP="00965E69">
      <w:pPr>
        <w:numPr>
          <w:ilvl w:val="0"/>
          <w:numId w:val="486"/>
        </w:numPr>
        <w:tabs>
          <w:tab w:val="clear" w:pos="360"/>
          <w:tab w:val="num" w:pos="993"/>
        </w:tabs>
        <w:autoSpaceDE w:val="0"/>
        <w:autoSpaceDN w:val="0"/>
        <w:ind w:left="0" w:firstLine="709"/>
        <w:jc w:val="both"/>
      </w:pPr>
      <w:r w:rsidRPr="00566B48">
        <w:t>оформление документации.</w:t>
      </w:r>
    </w:p>
    <w:p w:rsidR="00566B48" w:rsidRPr="00566B48" w:rsidRDefault="00566B48" w:rsidP="00BA6439">
      <w:pPr>
        <w:pStyle w:val="23"/>
        <w:jc w:val="left"/>
        <w:rPr>
          <w:sz w:val="24"/>
          <w:szCs w:val="24"/>
        </w:rPr>
      </w:pPr>
      <w:r w:rsidRPr="00566B48">
        <w:rPr>
          <w:sz w:val="24"/>
          <w:szCs w:val="24"/>
        </w:rPr>
        <w:t>В эту группу логистических издержек включается также проценты за кредит, средства от которых “связаны” в товарной массе, находящейся на складе и в производственных зад</w:t>
      </w:r>
      <w:r w:rsidRPr="00566B48">
        <w:rPr>
          <w:sz w:val="24"/>
          <w:szCs w:val="24"/>
        </w:rPr>
        <w:t>е</w:t>
      </w:r>
      <w:r w:rsidRPr="00566B48">
        <w:rPr>
          <w:sz w:val="24"/>
          <w:szCs w:val="24"/>
        </w:rPr>
        <w:t>лах.</w:t>
      </w:r>
    </w:p>
    <w:p w:rsidR="00566B48" w:rsidRPr="00566B48" w:rsidRDefault="00566B48" w:rsidP="00566B48">
      <w:pPr>
        <w:ind w:firstLine="709"/>
        <w:jc w:val="both"/>
      </w:pPr>
      <w:r w:rsidRPr="00566B48">
        <w:rPr>
          <w:b/>
          <w:bCs/>
          <w:i/>
          <w:iCs/>
        </w:rPr>
        <w:t xml:space="preserve">Затраты, связанные с осуществлением процессов реализации продукции. </w:t>
      </w:r>
      <w:r w:rsidRPr="00566B48">
        <w:t>В группу з</w:t>
      </w:r>
      <w:r w:rsidRPr="00566B48">
        <w:t>а</w:t>
      </w:r>
      <w:r w:rsidRPr="00566B48">
        <w:t>трат, связанных с реализацией продукции, включаются следующие виды затрат:</w:t>
      </w:r>
    </w:p>
    <w:p w:rsidR="00566B48" w:rsidRPr="00566B48" w:rsidRDefault="00566B48" w:rsidP="00965E69">
      <w:pPr>
        <w:numPr>
          <w:ilvl w:val="0"/>
          <w:numId w:val="487"/>
        </w:numPr>
        <w:tabs>
          <w:tab w:val="clear" w:pos="360"/>
          <w:tab w:val="num" w:pos="993"/>
        </w:tabs>
        <w:autoSpaceDE w:val="0"/>
        <w:autoSpaceDN w:val="0"/>
        <w:ind w:left="0" w:firstLine="709"/>
        <w:jc w:val="both"/>
      </w:pPr>
      <w:r w:rsidRPr="00566B48">
        <w:t>расходы на перевозки продукции потребителю;</w:t>
      </w:r>
    </w:p>
    <w:p w:rsidR="00566B48" w:rsidRPr="00566B48" w:rsidRDefault="00566B48" w:rsidP="00965E69">
      <w:pPr>
        <w:numPr>
          <w:ilvl w:val="0"/>
          <w:numId w:val="487"/>
        </w:numPr>
        <w:tabs>
          <w:tab w:val="clear" w:pos="360"/>
          <w:tab w:val="num" w:pos="993"/>
        </w:tabs>
        <w:autoSpaceDE w:val="0"/>
        <w:autoSpaceDN w:val="0"/>
        <w:ind w:left="0" w:firstLine="709"/>
        <w:jc w:val="both"/>
      </w:pPr>
      <w:r w:rsidRPr="00566B48">
        <w:t>расходы на погрузо-разгрузочные работы;</w:t>
      </w:r>
    </w:p>
    <w:p w:rsidR="00566B48" w:rsidRPr="00566B48" w:rsidRDefault="00566B48" w:rsidP="00965E69">
      <w:pPr>
        <w:numPr>
          <w:ilvl w:val="0"/>
          <w:numId w:val="487"/>
        </w:numPr>
        <w:tabs>
          <w:tab w:val="clear" w:pos="360"/>
          <w:tab w:val="num" w:pos="993"/>
        </w:tabs>
        <w:autoSpaceDE w:val="0"/>
        <w:autoSpaceDN w:val="0"/>
        <w:ind w:left="0" w:firstLine="709"/>
        <w:jc w:val="both"/>
      </w:pPr>
      <w:r w:rsidRPr="00566B48">
        <w:lastRenderedPageBreak/>
        <w:t>издержки, связанные с нахождением товара в пути;</w:t>
      </w:r>
    </w:p>
    <w:p w:rsidR="00566B48" w:rsidRPr="00566B48" w:rsidRDefault="00566B48" w:rsidP="00965E69">
      <w:pPr>
        <w:numPr>
          <w:ilvl w:val="0"/>
          <w:numId w:val="487"/>
        </w:numPr>
        <w:tabs>
          <w:tab w:val="clear" w:pos="360"/>
          <w:tab w:val="num" w:pos="993"/>
        </w:tabs>
        <w:autoSpaceDE w:val="0"/>
        <w:autoSpaceDN w:val="0"/>
        <w:ind w:left="0" w:firstLine="709"/>
        <w:jc w:val="both"/>
      </w:pPr>
      <w:r w:rsidRPr="00566B48">
        <w:t>затраты, связанные со страхованием грузов;</w:t>
      </w:r>
    </w:p>
    <w:p w:rsidR="00566B48" w:rsidRPr="00566B48" w:rsidRDefault="00566B48" w:rsidP="00965E69">
      <w:pPr>
        <w:numPr>
          <w:ilvl w:val="0"/>
          <w:numId w:val="487"/>
        </w:numPr>
        <w:tabs>
          <w:tab w:val="clear" w:pos="360"/>
          <w:tab w:val="num" w:pos="993"/>
        </w:tabs>
        <w:autoSpaceDE w:val="0"/>
        <w:autoSpaceDN w:val="0"/>
        <w:ind w:left="0" w:firstLine="709"/>
        <w:jc w:val="both"/>
      </w:pPr>
      <w:r w:rsidRPr="00566B48">
        <w:t>расходы по формированию и содержанию запасов у сбытовых и торгово-закупочных о</w:t>
      </w:r>
      <w:r w:rsidRPr="00566B48">
        <w:t>р</w:t>
      </w:r>
      <w:r w:rsidRPr="00566B48">
        <w:t>ганизаций;</w:t>
      </w:r>
    </w:p>
    <w:p w:rsidR="00566B48" w:rsidRPr="00566B48" w:rsidRDefault="00566B48" w:rsidP="00965E69">
      <w:pPr>
        <w:numPr>
          <w:ilvl w:val="0"/>
          <w:numId w:val="487"/>
        </w:numPr>
        <w:tabs>
          <w:tab w:val="clear" w:pos="360"/>
          <w:tab w:val="num" w:pos="993"/>
        </w:tabs>
        <w:autoSpaceDE w:val="0"/>
        <w:autoSpaceDN w:val="0"/>
        <w:ind w:left="0" w:firstLine="709"/>
        <w:jc w:val="both"/>
      </w:pPr>
      <w:r w:rsidRPr="00566B48">
        <w:t>издержки “дефицита”, представляющие собой дополнительные расходы, возникающие в связи с ограниченностью в какой-либо период тех или иных материальных ресурсов;</w:t>
      </w:r>
    </w:p>
    <w:p w:rsidR="00566B48" w:rsidRPr="00566B48" w:rsidRDefault="00566B48" w:rsidP="00965E69">
      <w:pPr>
        <w:numPr>
          <w:ilvl w:val="0"/>
          <w:numId w:val="487"/>
        </w:numPr>
        <w:tabs>
          <w:tab w:val="clear" w:pos="360"/>
          <w:tab w:val="num" w:pos="993"/>
        </w:tabs>
        <w:autoSpaceDE w:val="0"/>
        <w:autoSpaceDN w:val="0"/>
        <w:ind w:left="0" w:firstLine="709"/>
        <w:jc w:val="both"/>
      </w:pPr>
      <w:r w:rsidRPr="00566B48">
        <w:t>расходы, связанные с транспортно-экспедиторскими функциями;</w:t>
      </w:r>
    </w:p>
    <w:p w:rsidR="00566B48" w:rsidRPr="00566B48" w:rsidRDefault="00566B48" w:rsidP="00965E69">
      <w:pPr>
        <w:numPr>
          <w:ilvl w:val="0"/>
          <w:numId w:val="487"/>
        </w:numPr>
        <w:tabs>
          <w:tab w:val="clear" w:pos="360"/>
          <w:tab w:val="num" w:pos="993"/>
        </w:tabs>
        <w:autoSpaceDE w:val="0"/>
        <w:autoSpaceDN w:val="0"/>
        <w:ind w:left="0" w:firstLine="709"/>
        <w:jc w:val="both"/>
      </w:pPr>
      <w:r w:rsidRPr="00566B48">
        <w:t>административные расходы, грузовые сборы и другие виды издержек.</w:t>
      </w:r>
    </w:p>
    <w:p w:rsidR="00566B48" w:rsidRPr="00566B48" w:rsidRDefault="00566B48" w:rsidP="00566B48">
      <w:pPr>
        <w:ind w:firstLine="709"/>
        <w:jc w:val="both"/>
        <w:rPr>
          <w:b/>
          <w:bCs/>
        </w:rPr>
      </w:pPr>
      <w:r w:rsidRPr="00566B48">
        <w:rPr>
          <w:b/>
          <w:bCs/>
        </w:rPr>
        <w:t>Способы определения затрат</w:t>
      </w:r>
    </w:p>
    <w:p w:rsidR="00566B48" w:rsidRPr="00566B48" w:rsidRDefault="00566B48" w:rsidP="00BA6439">
      <w:pPr>
        <w:pStyle w:val="23"/>
        <w:jc w:val="left"/>
        <w:rPr>
          <w:sz w:val="24"/>
          <w:szCs w:val="24"/>
        </w:rPr>
      </w:pPr>
      <w:r w:rsidRPr="00566B48">
        <w:rPr>
          <w:sz w:val="24"/>
          <w:szCs w:val="24"/>
        </w:rPr>
        <w:t>В общих затратах на реализацию логистических функций есть ряд затрат, порядок о</w:t>
      </w:r>
      <w:r w:rsidRPr="00566B48">
        <w:rPr>
          <w:sz w:val="24"/>
          <w:szCs w:val="24"/>
        </w:rPr>
        <w:t>п</w:t>
      </w:r>
      <w:r w:rsidRPr="00566B48">
        <w:rPr>
          <w:sz w:val="24"/>
          <w:szCs w:val="24"/>
        </w:rPr>
        <w:t>ределения которых имеет некоторые особенности. В последующем изложении приводятся эти виды затрат и способы их определения.</w:t>
      </w:r>
    </w:p>
    <w:p w:rsidR="00566B48" w:rsidRPr="00566B48" w:rsidRDefault="00566B48" w:rsidP="00566B48">
      <w:pPr>
        <w:ind w:firstLine="709"/>
        <w:jc w:val="both"/>
      </w:pPr>
      <w:r w:rsidRPr="00566B48">
        <w:rPr>
          <w:i/>
          <w:iCs/>
        </w:rPr>
        <w:t xml:space="preserve">Издержки на транспортировку грузов. </w:t>
      </w:r>
      <w:r w:rsidRPr="00566B48">
        <w:t>Затраты, связанные с транспортировкой, рассма</w:t>
      </w:r>
      <w:r w:rsidRPr="00566B48">
        <w:t>т</w:t>
      </w:r>
      <w:r w:rsidRPr="00566B48">
        <w:t>риваются как эксплуатационные расходы транспортных подразделений предприятий или тран</w:t>
      </w:r>
      <w:r w:rsidRPr="00566B48">
        <w:t>с</w:t>
      </w:r>
      <w:r w:rsidRPr="00566B48">
        <w:t>портных компаний, занятых перевозками. Сумма этих расходов включает в себя:</w:t>
      </w:r>
    </w:p>
    <w:p w:rsidR="00566B48" w:rsidRPr="00566B48" w:rsidRDefault="00566B48" w:rsidP="00965E69">
      <w:pPr>
        <w:numPr>
          <w:ilvl w:val="0"/>
          <w:numId w:val="488"/>
        </w:numPr>
        <w:tabs>
          <w:tab w:val="clear" w:pos="360"/>
          <w:tab w:val="num" w:pos="993"/>
        </w:tabs>
        <w:autoSpaceDE w:val="0"/>
        <w:autoSpaceDN w:val="0"/>
        <w:ind w:left="0" w:firstLine="709"/>
        <w:jc w:val="both"/>
      </w:pPr>
      <w:r w:rsidRPr="00566B48">
        <w:t>заработную плату рабочих, занятых выполнением работ;</w:t>
      </w:r>
    </w:p>
    <w:p w:rsidR="00566B48" w:rsidRPr="00566B48" w:rsidRDefault="00566B48" w:rsidP="00965E69">
      <w:pPr>
        <w:numPr>
          <w:ilvl w:val="0"/>
          <w:numId w:val="488"/>
        </w:numPr>
        <w:tabs>
          <w:tab w:val="clear" w:pos="360"/>
          <w:tab w:val="num" w:pos="993"/>
        </w:tabs>
        <w:autoSpaceDE w:val="0"/>
        <w:autoSpaceDN w:val="0"/>
        <w:ind w:left="0" w:firstLine="709"/>
        <w:jc w:val="both"/>
      </w:pPr>
      <w:r w:rsidRPr="00566B48">
        <w:t>начисления на заработную плату;</w:t>
      </w:r>
    </w:p>
    <w:p w:rsidR="00566B48" w:rsidRPr="00566B48" w:rsidRDefault="00566B48" w:rsidP="00965E69">
      <w:pPr>
        <w:numPr>
          <w:ilvl w:val="0"/>
          <w:numId w:val="488"/>
        </w:numPr>
        <w:tabs>
          <w:tab w:val="clear" w:pos="360"/>
          <w:tab w:val="num" w:pos="993"/>
        </w:tabs>
        <w:autoSpaceDE w:val="0"/>
        <w:autoSpaceDN w:val="0"/>
        <w:ind w:left="0" w:firstLine="709"/>
        <w:jc w:val="both"/>
      </w:pPr>
      <w:r w:rsidRPr="00566B48">
        <w:t>амортизационные отчисления по зданиям, сооружениям, оборудованию;</w:t>
      </w:r>
    </w:p>
    <w:p w:rsidR="00566B48" w:rsidRPr="00566B48" w:rsidRDefault="00566B48" w:rsidP="00965E69">
      <w:pPr>
        <w:numPr>
          <w:ilvl w:val="0"/>
          <w:numId w:val="488"/>
        </w:numPr>
        <w:tabs>
          <w:tab w:val="clear" w:pos="360"/>
          <w:tab w:val="num" w:pos="993"/>
        </w:tabs>
        <w:autoSpaceDE w:val="0"/>
        <w:autoSpaceDN w:val="0"/>
        <w:ind w:left="0" w:firstLine="709"/>
        <w:jc w:val="both"/>
      </w:pPr>
      <w:r w:rsidRPr="00566B48">
        <w:t>расходы на ремонт зданий, сооружений и оборудование;</w:t>
      </w:r>
    </w:p>
    <w:p w:rsidR="00566B48" w:rsidRPr="00566B48" w:rsidRDefault="00566B48" w:rsidP="00965E69">
      <w:pPr>
        <w:numPr>
          <w:ilvl w:val="0"/>
          <w:numId w:val="488"/>
        </w:numPr>
        <w:tabs>
          <w:tab w:val="clear" w:pos="360"/>
          <w:tab w:val="num" w:pos="993"/>
        </w:tabs>
        <w:autoSpaceDE w:val="0"/>
        <w:autoSpaceDN w:val="0"/>
        <w:ind w:left="0" w:firstLine="709"/>
        <w:jc w:val="both"/>
      </w:pPr>
      <w:r w:rsidRPr="00566B48">
        <w:t>расходы на энергию и топливо;</w:t>
      </w:r>
    </w:p>
    <w:p w:rsidR="00566B48" w:rsidRPr="00566B48" w:rsidRDefault="00566B48" w:rsidP="00965E69">
      <w:pPr>
        <w:numPr>
          <w:ilvl w:val="0"/>
          <w:numId w:val="488"/>
        </w:numPr>
        <w:tabs>
          <w:tab w:val="clear" w:pos="360"/>
          <w:tab w:val="num" w:pos="993"/>
        </w:tabs>
        <w:autoSpaceDE w:val="0"/>
        <w:autoSpaceDN w:val="0"/>
        <w:ind w:left="0" w:firstLine="709"/>
        <w:jc w:val="both"/>
      </w:pPr>
      <w:r w:rsidRPr="00566B48">
        <w:t>расходы на вспомогательные материалы;</w:t>
      </w:r>
    </w:p>
    <w:p w:rsidR="00566B48" w:rsidRPr="00566B48" w:rsidRDefault="00566B48" w:rsidP="00965E69">
      <w:pPr>
        <w:numPr>
          <w:ilvl w:val="0"/>
          <w:numId w:val="488"/>
        </w:numPr>
        <w:tabs>
          <w:tab w:val="clear" w:pos="360"/>
          <w:tab w:val="num" w:pos="993"/>
        </w:tabs>
        <w:autoSpaceDE w:val="0"/>
        <w:autoSpaceDN w:val="0"/>
        <w:ind w:left="0" w:firstLine="709"/>
        <w:jc w:val="both"/>
      </w:pPr>
      <w:r w:rsidRPr="00566B48">
        <w:t>расходы, связанные с эксплуатацией оборудования;</w:t>
      </w:r>
    </w:p>
    <w:p w:rsidR="00566B48" w:rsidRPr="00566B48" w:rsidRDefault="00566B48" w:rsidP="00965E69">
      <w:pPr>
        <w:numPr>
          <w:ilvl w:val="0"/>
          <w:numId w:val="488"/>
        </w:numPr>
        <w:tabs>
          <w:tab w:val="clear" w:pos="360"/>
          <w:tab w:val="num" w:pos="993"/>
        </w:tabs>
        <w:autoSpaceDE w:val="0"/>
        <w:autoSpaceDN w:val="0"/>
        <w:ind w:left="0" w:firstLine="709"/>
        <w:jc w:val="both"/>
      </w:pPr>
      <w:r w:rsidRPr="00566B48">
        <w:t>накладные расходы.</w:t>
      </w:r>
    </w:p>
    <w:p w:rsidR="00566B48" w:rsidRPr="00566B48" w:rsidRDefault="00566B48" w:rsidP="00BA6439">
      <w:pPr>
        <w:pStyle w:val="23"/>
        <w:jc w:val="left"/>
        <w:rPr>
          <w:sz w:val="24"/>
          <w:szCs w:val="24"/>
        </w:rPr>
      </w:pPr>
      <w:r w:rsidRPr="00566B48">
        <w:rPr>
          <w:sz w:val="24"/>
          <w:szCs w:val="24"/>
        </w:rPr>
        <w:t>Следует иметь в виду, что в том случае, если предприятие привлекает для перевозки продукции внешние транспортные организации, то расходы на транспортировку приобр</w:t>
      </w:r>
      <w:r w:rsidRPr="00566B48">
        <w:rPr>
          <w:sz w:val="24"/>
          <w:szCs w:val="24"/>
        </w:rPr>
        <w:t>е</w:t>
      </w:r>
      <w:r w:rsidRPr="00566B48">
        <w:rPr>
          <w:sz w:val="24"/>
          <w:szCs w:val="24"/>
        </w:rPr>
        <w:t>тают характер транспортных тарифов.</w:t>
      </w:r>
    </w:p>
    <w:p w:rsidR="00566B48" w:rsidRPr="00566B48" w:rsidRDefault="00566B48" w:rsidP="00566B48">
      <w:pPr>
        <w:ind w:firstLine="709"/>
        <w:jc w:val="both"/>
      </w:pPr>
      <w:r w:rsidRPr="00566B48">
        <w:t>Издержки, связанные с созданием запасов, складываются из затрат на формирование зап</w:t>
      </w:r>
      <w:r w:rsidRPr="00566B48">
        <w:t>а</w:t>
      </w:r>
      <w:r w:rsidRPr="00566B48">
        <w:t>сов, издержек хранения, потерь от иммобилизации средств.</w:t>
      </w:r>
    </w:p>
    <w:p w:rsidR="00566B48" w:rsidRPr="00566B48" w:rsidRDefault="00566B48" w:rsidP="00566B48">
      <w:pPr>
        <w:ind w:firstLine="709"/>
        <w:jc w:val="both"/>
      </w:pPr>
      <w:r w:rsidRPr="00566B48">
        <w:rPr>
          <w:i/>
          <w:iCs/>
        </w:rPr>
        <w:t>Затраты на формирование товарных запасов</w:t>
      </w:r>
      <w:r w:rsidRPr="00566B48">
        <w:t xml:space="preserve"> включают в себя затраты, связанные с орг</w:t>
      </w:r>
      <w:r w:rsidRPr="00566B48">
        <w:t>а</w:t>
      </w:r>
      <w:r w:rsidRPr="00566B48">
        <w:t>низацией заказов товаров для их поставки на склад в том числе на транспортные, погрузо-разгрузочные работы, потери от залеживания товаров и т.д.</w:t>
      </w:r>
    </w:p>
    <w:p w:rsidR="00566B48" w:rsidRPr="00566B48" w:rsidRDefault="00566B48" w:rsidP="00566B48">
      <w:pPr>
        <w:ind w:firstLine="709"/>
        <w:jc w:val="both"/>
      </w:pPr>
      <w:r w:rsidRPr="00566B48">
        <w:t>Издержки хранения включают в себя затраты на содержание складов; расходы по страхов</w:t>
      </w:r>
      <w:r w:rsidRPr="00566B48">
        <w:t>а</w:t>
      </w:r>
      <w:r w:rsidRPr="00566B48">
        <w:t>нию; издержки, вызванные утратой качества продукции, и другие. При этом, в затраты на скла</w:t>
      </w:r>
      <w:r w:rsidRPr="00566B48">
        <w:t>д</w:t>
      </w:r>
      <w:r w:rsidRPr="00566B48">
        <w:t>ские операции входят стоимость рабочей силы, занятой складскими работами; в амортизационные отчисления на оборудование, расходы на энергию и т.д.</w:t>
      </w:r>
    </w:p>
    <w:p w:rsidR="00566B48" w:rsidRPr="00566B48" w:rsidRDefault="00566B48" w:rsidP="00566B48">
      <w:pPr>
        <w:ind w:firstLine="709"/>
        <w:jc w:val="both"/>
      </w:pPr>
      <w:r w:rsidRPr="00566B48">
        <w:t>Эти расходы прямо пропорциональны величине запасов и сроку их хранения на складе.</w:t>
      </w:r>
    </w:p>
    <w:p w:rsidR="00566B48" w:rsidRPr="00566B48" w:rsidRDefault="00566B48" w:rsidP="00566B48">
      <w:pPr>
        <w:ind w:firstLine="709"/>
        <w:jc w:val="both"/>
      </w:pPr>
      <w:r w:rsidRPr="00566B48">
        <w:t>Потери от иммобилизации средств представляют собой стоимость капиталовложений в з</w:t>
      </w:r>
      <w:r w:rsidRPr="00566B48">
        <w:t>а</w:t>
      </w:r>
      <w:r w:rsidRPr="00566B48">
        <w:t>пасы. Зарубежные исследователи обычно отождествляют их с процентами на капитал. Эта сто</w:t>
      </w:r>
      <w:r w:rsidRPr="00566B48">
        <w:t>и</w:t>
      </w:r>
      <w:r w:rsidRPr="00566B48">
        <w:t>мость определяется процентом кредитной ставки. Потери от иммобилизации средств могут быть приравнены к прибыли, которая могла бы быть получена при вложении средств в альтернативных сферах деятельности.</w:t>
      </w:r>
    </w:p>
    <w:p w:rsidR="00566B48" w:rsidRPr="00566B48" w:rsidRDefault="00566B48" w:rsidP="00566B48">
      <w:pPr>
        <w:ind w:firstLine="709"/>
        <w:jc w:val="both"/>
      </w:pPr>
      <w:r w:rsidRPr="00566B48">
        <w:rPr>
          <w:i/>
          <w:iCs/>
        </w:rPr>
        <w:t>“Издержки дефицита”.</w:t>
      </w:r>
      <w:r w:rsidRPr="00566B48">
        <w:t xml:space="preserve"> Эти затраты обусловлены отсутствием в запасе требуемых тов</w:t>
      </w:r>
      <w:r w:rsidRPr="00566B48">
        <w:t>а</w:t>
      </w:r>
      <w:r w:rsidRPr="00566B48">
        <w:t>ров. Выявляются два основных вида этих затрат:</w:t>
      </w:r>
    </w:p>
    <w:p w:rsidR="00566B48" w:rsidRPr="00566B48" w:rsidRDefault="00566B48" w:rsidP="00965E69">
      <w:pPr>
        <w:numPr>
          <w:ilvl w:val="0"/>
          <w:numId w:val="489"/>
        </w:numPr>
        <w:tabs>
          <w:tab w:val="clear" w:pos="360"/>
          <w:tab w:val="num" w:pos="993"/>
        </w:tabs>
        <w:autoSpaceDE w:val="0"/>
        <w:autoSpaceDN w:val="0"/>
        <w:ind w:left="0" w:firstLine="709"/>
        <w:jc w:val="both"/>
      </w:pPr>
      <w:r w:rsidRPr="00566B48">
        <w:t>затраты, возникающие из-за неумелого управления запасами;</w:t>
      </w:r>
    </w:p>
    <w:p w:rsidR="00566B48" w:rsidRPr="00566B48" w:rsidRDefault="00566B48" w:rsidP="00965E69">
      <w:pPr>
        <w:numPr>
          <w:ilvl w:val="0"/>
          <w:numId w:val="489"/>
        </w:numPr>
        <w:tabs>
          <w:tab w:val="clear" w:pos="360"/>
          <w:tab w:val="num" w:pos="993"/>
        </w:tabs>
        <w:autoSpaceDE w:val="0"/>
        <w:autoSpaceDN w:val="0"/>
        <w:ind w:left="0" w:firstLine="709"/>
        <w:jc w:val="both"/>
      </w:pPr>
      <w:r w:rsidRPr="00566B48">
        <w:t>затраты, возникающие из-за ограниченности товарных запасов, складских помещений или транспортных средств.</w:t>
      </w:r>
    </w:p>
    <w:p w:rsidR="00566B48" w:rsidRPr="00566B48" w:rsidRDefault="00566B48" w:rsidP="00BA6439">
      <w:pPr>
        <w:pStyle w:val="23"/>
        <w:jc w:val="both"/>
        <w:rPr>
          <w:sz w:val="24"/>
          <w:szCs w:val="24"/>
        </w:rPr>
      </w:pPr>
      <w:r w:rsidRPr="00566B48">
        <w:rPr>
          <w:sz w:val="24"/>
          <w:szCs w:val="24"/>
        </w:rPr>
        <w:lastRenderedPageBreak/>
        <w:t>В первом случае спрос на товары может быть удовлетворен за счет экстренной доста</w:t>
      </w:r>
      <w:r w:rsidRPr="00566B48">
        <w:rPr>
          <w:sz w:val="24"/>
          <w:szCs w:val="24"/>
        </w:rPr>
        <w:t>в</w:t>
      </w:r>
      <w:r w:rsidRPr="00566B48">
        <w:rPr>
          <w:sz w:val="24"/>
          <w:szCs w:val="24"/>
        </w:rPr>
        <w:t>ки грузов, а “издержки дефицита” представляют собой разницу затрат на перевозку обы</w:t>
      </w:r>
      <w:r w:rsidRPr="00566B48">
        <w:rPr>
          <w:sz w:val="24"/>
          <w:szCs w:val="24"/>
        </w:rPr>
        <w:t>ч</w:t>
      </w:r>
      <w:r w:rsidRPr="00566B48">
        <w:rPr>
          <w:sz w:val="24"/>
          <w:szCs w:val="24"/>
        </w:rPr>
        <w:t>ными и скоростными средствами транспорта.</w:t>
      </w:r>
    </w:p>
    <w:p w:rsidR="00566B48" w:rsidRPr="00566B48" w:rsidRDefault="00566B48" w:rsidP="00566B48">
      <w:pPr>
        <w:ind w:firstLine="709"/>
        <w:jc w:val="both"/>
      </w:pPr>
      <w:r w:rsidRPr="00566B48">
        <w:t>Во втором случае, потери от дефицита можно оценить как потери прибыли на просроче</w:t>
      </w:r>
      <w:r w:rsidRPr="00566B48">
        <w:t>н</w:t>
      </w:r>
      <w:r w:rsidRPr="00566B48">
        <w:t>ный заказ, упущенную выручку и косвенный ущерб, связанный с потерей потребителем его реп</w:t>
      </w:r>
      <w:r w:rsidRPr="00566B48">
        <w:t>у</w:t>
      </w:r>
      <w:r w:rsidRPr="00566B48">
        <w:t>тации.</w:t>
      </w:r>
    </w:p>
    <w:p w:rsidR="00566B48" w:rsidRPr="00566B48" w:rsidRDefault="00566B48" w:rsidP="00566B48">
      <w:pPr>
        <w:ind w:firstLine="709"/>
        <w:jc w:val="both"/>
      </w:pPr>
      <w:r w:rsidRPr="00566B48">
        <w:rPr>
          <w:i/>
          <w:iCs/>
        </w:rPr>
        <w:t>Расходы по страхованию.</w:t>
      </w:r>
      <w:r w:rsidRPr="00566B48">
        <w:t xml:space="preserve"> Страхование товаров охраняет имущественные аспекты груз</w:t>
      </w:r>
      <w:r w:rsidRPr="00566B48">
        <w:t>о</w:t>
      </w:r>
      <w:r w:rsidRPr="00566B48">
        <w:t>владельцев и перевозчиков; обеспечивает определенную устойчивость и надежность функцион</w:t>
      </w:r>
      <w:r w:rsidRPr="00566B48">
        <w:t>и</w:t>
      </w:r>
      <w:r w:rsidRPr="00566B48">
        <w:t>рования процессов товародвижения и сокращение издержек транспортных организаций. Расходы на страхование определяются размерами ставок страхового рынка.</w:t>
      </w:r>
    </w:p>
    <w:p w:rsidR="00566B48" w:rsidRPr="00566B48" w:rsidRDefault="00566B48" w:rsidP="00566B48">
      <w:pPr>
        <w:ind w:firstLine="709"/>
        <w:jc w:val="both"/>
        <w:rPr>
          <w:b/>
          <w:bCs/>
        </w:rPr>
      </w:pPr>
      <w:r w:rsidRPr="00566B48">
        <w:rPr>
          <w:b/>
          <w:bCs/>
        </w:rPr>
        <w:t>Оптимизация процессов логистики</w:t>
      </w:r>
    </w:p>
    <w:p w:rsidR="00566B48" w:rsidRPr="00566B48" w:rsidRDefault="00533F30" w:rsidP="00566B48">
      <w:pPr>
        <w:ind w:firstLine="709"/>
        <w:jc w:val="both"/>
      </w:pPr>
      <w:r>
        <w:rPr>
          <w:noProof/>
        </w:rPr>
        <w:pict>
          <v:rect id="_x0000_s1410" style="position:absolute;left:0;text-align:left;margin-left:-293.1pt;margin-top:14.6pt;width:14.4pt;height:14.4pt;z-index:26" o:allowincell="f" fillcolor="black"/>
        </w:pict>
      </w:r>
      <w:r w:rsidR="00566B48" w:rsidRPr="00566B48">
        <w:t xml:space="preserve"> </w:t>
      </w:r>
      <w:r w:rsidR="00566B48" w:rsidRPr="00566B48">
        <w:rPr>
          <w:b/>
          <w:bCs/>
          <w:i/>
          <w:iCs/>
        </w:rPr>
        <w:t>Критерий оптимальности процессов логистики.</w:t>
      </w:r>
      <w:r w:rsidR="00566B48" w:rsidRPr="00566B48">
        <w:t xml:space="preserve"> Критерием оптимальности логистич</w:t>
      </w:r>
      <w:r w:rsidR="00566B48" w:rsidRPr="00566B48">
        <w:t>е</w:t>
      </w:r>
      <w:r w:rsidR="00566B48" w:rsidRPr="00566B48">
        <w:t>ских процессов выступает прибыль предприятия. Прибыль дает количественную оценку деятел</w:t>
      </w:r>
      <w:r w:rsidR="00566B48" w:rsidRPr="00566B48">
        <w:t>ь</w:t>
      </w:r>
      <w:r w:rsidR="00566B48" w:rsidRPr="00566B48">
        <w:t>ности предприятия. но на уровень прибыли влияют и другие факторы производственной, хозяйс</w:t>
      </w:r>
      <w:r w:rsidR="00566B48" w:rsidRPr="00566B48">
        <w:t>т</w:t>
      </w:r>
      <w:r w:rsidR="00566B48" w:rsidRPr="00566B48">
        <w:t>венной, финансовой деятельности предприятия и выделить вклад логистики в общую сумму пр</w:t>
      </w:r>
      <w:r w:rsidR="00566B48" w:rsidRPr="00566B48">
        <w:t>и</w:t>
      </w:r>
      <w:r w:rsidR="00566B48" w:rsidRPr="00566B48">
        <w:t>были весьма затруднительно. Поэтому, в качестве критерия оптимальности возможно применение показателя минимума приведенных совокупных затрат:</w:t>
      </w:r>
    </w:p>
    <w:p w:rsidR="00566B48" w:rsidRPr="00566B48" w:rsidRDefault="00566B48" w:rsidP="00566B48">
      <w:pPr>
        <w:ind w:firstLine="709"/>
        <w:jc w:val="center"/>
      </w:pPr>
      <w:r w:rsidRPr="00566B48">
        <w:t>С</w:t>
      </w:r>
      <w:r w:rsidRPr="00566B48">
        <w:rPr>
          <w:vertAlign w:val="subscript"/>
        </w:rPr>
        <w:t>П</w:t>
      </w:r>
      <w:r w:rsidRPr="00566B48">
        <w:t xml:space="preserve"> + С</w:t>
      </w:r>
      <w:r w:rsidRPr="00566B48">
        <w:rPr>
          <w:vertAlign w:val="subscript"/>
        </w:rPr>
        <w:t>ОБ</w:t>
      </w:r>
      <w:r w:rsidRPr="00566B48">
        <w:t xml:space="preserve"> </w:t>
      </w:r>
      <w:r w:rsidRPr="00566B48">
        <w:sym w:font="Symbol" w:char="F0AE"/>
      </w:r>
      <w:r w:rsidRPr="00566B48">
        <w:t xml:space="preserve"> </w:t>
      </w:r>
      <w:r w:rsidRPr="00566B48">
        <w:rPr>
          <w:lang w:val="en-US"/>
        </w:rPr>
        <w:t>min</w:t>
      </w:r>
      <w:r w:rsidRPr="00566B48">
        <w:t>,</w:t>
      </w:r>
    </w:p>
    <w:p w:rsidR="00566B48" w:rsidRPr="00566B48" w:rsidRDefault="00566B48" w:rsidP="00566B48">
      <w:pPr>
        <w:jc w:val="both"/>
      </w:pPr>
      <w:r w:rsidRPr="00566B48">
        <w:t>где С</w:t>
      </w:r>
      <w:r w:rsidRPr="00566B48">
        <w:rPr>
          <w:vertAlign w:val="subscript"/>
        </w:rPr>
        <w:t>П</w:t>
      </w:r>
      <w:r w:rsidRPr="00566B48">
        <w:t xml:space="preserve"> – издержки производства; С</w:t>
      </w:r>
      <w:r w:rsidRPr="00566B48">
        <w:rPr>
          <w:vertAlign w:val="subscript"/>
        </w:rPr>
        <w:t>ОБ</w:t>
      </w:r>
      <w:r w:rsidRPr="00566B48">
        <w:t xml:space="preserve"> – издержки обращения.</w:t>
      </w:r>
    </w:p>
    <w:p w:rsidR="00566B48" w:rsidRPr="00566B48" w:rsidRDefault="00566B48" w:rsidP="00566B48">
      <w:pPr>
        <w:pStyle w:val="23"/>
        <w:rPr>
          <w:sz w:val="24"/>
          <w:szCs w:val="24"/>
        </w:rPr>
      </w:pPr>
      <w:r w:rsidRPr="00566B48">
        <w:rPr>
          <w:sz w:val="24"/>
          <w:szCs w:val="24"/>
        </w:rPr>
        <w:t>Эффективность товародвижения, организуемого по соответствующему каналу, может быть определена по формуле</w:t>
      </w:r>
    </w:p>
    <w:p w:rsidR="00566B48" w:rsidRPr="00566B48" w:rsidRDefault="00566B48" w:rsidP="00566B48">
      <w:pPr>
        <w:ind w:firstLine="709"/>
        <w:jc w:val="center"/>
      </w:pPr>
      <w:r w:rsidRPr="00566B48">
        <w:rPr>
          <w:position w:val="-38"/>
        </w:rPr>
        <w:object w:dxaOrig="1520" w:dyaOrig="880">
          <v:shape id="_x0000_i1074" type="#_x0000_t75" style="width:76.2pt;height:44.35pt" o:ole="" fillcolor="window">
            <v:imagedata r:id="rId95" o:title=""/>
          </v:shape>
          <o:OLEObject Type="Embed" ProgID="Equation.3" ShapeID="_x0000_i1074" DrawAspect="Content" ObjectID="_1411548017" r:id="rId96"/>
        </w:object>
      </w:r>
      <w:r w:rsidRPr="00566B48">
        <w:t>,</w:t>
      </w:r>
    </w:p>
    <w:p w:rsidR="00566B48" w:rsidRPr="00566B48" w:rsidRDefault="00566B48" w:rsidP="00566B48">
      <w:pPr>
        <w:jc w:val="both"/>
      </w:pPr>
      <w:r w:rsidRPr="00566B48">
        <w:t xml:space="preserve">где </w:t>
      </w:r>
      <w:r w:rsidRPr="00566B48">
        <w:rPr>
          <w:lang w:val="en-US"/>
        </w:rPr>
        <w:t>R</w:t>
      </w:r>
      <w:r w:rsidRPr="00566B48">
        <w:t xml:space="preserve"> – норма прибыли процесса товародвижения; </w:t>
      </w:r>
      <w:r w:rsidRPr="00566B48">
        <w:rPr>
          <w:lang w:val="en-US"/>
        </w:rPr>
        <w:t>S</w:t>
      </w:r>
      <w:r w:rsidRPr="00566B48">
        <w:t xml:space="preserve"> – торговая выручка предприятия; </w:t>
      </w:r>
      <w:r w:rsidRPr="00566B48">
        <w:rPr>
          <w:lang w:val="en-US"/>
        </w:rPr>
        <w:t>C</w:t>
      </w:r>
      <w:r w:rsidRPr="00566B48">
        <w:rPr>
          <w:vertAlign w:val="subscript"/>
        </w:rPr>
        <w:t>ТД</w:t>
      </w:r>
      <w:r w:rsidRPr="00566B48">
        <w:t xml:space="preserve"> – и</w:t>
      </w:r>
      <w:r w:rsidRPr="00566B48">
        <w:t>з</w:t>
      </w:r>
      <w:r w:rsidRPr="00566B48">
        <w:t>держки товародвижения.</w:t>
      </w:r>
    </w:p>
    <w:p w:rsidR="00566B48" w:rsidRPr="00566B48" w:rsidRDefault="00566B48" w:rsidP="00BA6439">
      <w:pPr>
        <w:pStyle w:val="23"/>
        <w:jc w:val="both"/>
        <w:rPr>
          <w:sz w:val="24"/>
          <w:szCs w:val="24"/>
        </w:rPr>
      </w:pPr>
      <w:r w:rsidRPr="00566B48">
        <w:rPr>
          <w:sz w:val="24"/>
          <w:szCs w:val="24"/>
        </w:rPr>
        <w:t>Возможными направлениями деятельности для обеспечения высокой эффективности товародвижения следует считать:</w:t>
      </w:r>
    </w:p>
    <w:p w:rsidR="00566B48" w:rsidRPr="00566B48" w:rsidRDefault="00566B48" w:rsidP="00965E69">
      <w:pPr>
        <w:numPr>
          <w:ilvl w:val="0"/>
          <w:numId w:val="490"/>
        </w:numPr>
        <w:tabs>
          <w:tab w:val="clear" w:pos="360"/>
          <w:tab w:val="num" w:pos="993"/>
        </w:tabs>
        <w:autoSpaceDE w:val="0"/>
        <w:autoSpaceDN w:val="0"/>
        <w:ind w:left="0" w:firstLine="709"/>
        <w:jc w:val="both"/>
      </w:pPr>
      <w:r w:rsidRPr="00566B48">
        <w:t>интеграцию складирования, транспортировки и системы создания запасов в единый м</w:t>
      </w:r>
      <w:r w:rsidRPr="00566B48">
        <w:t>е</w:t>
      </w:r>
      <w:r w:rsidRPr="00566B48">
        <w:t>ханизм;</w:t>
      </w:r>
    </w:p>
    <w:p w:rsidR="00566B48" w:rsidRPr="00566B48" w:rsidRDefault="00566B48" w:rsidP="00965E69">
      <w:pPr>
        <w:numPr>
          <w:ilvl w:val="0"/>
          <w:numId w:val="490"/>
        </w:numPr>
        <w:tabs>
          <w:tab w:val="clear" w:pos="360"/>
          <w:tab w:val="num" w:pos="993"/>
        </w:tabs>
        <w:autoSpaceDE w:val="0"/>
        <w:autoSpaceDN w:val="0"/>
        <w:ind w:left="0" w:firstLine="709"/>
        <w:jc w:val="both"/>
      </w:pPr>
      <w:r w:rsidRPr="00566B48">
        <w:t>экономическое обеспечение снабжения, производства и сбыта;</w:t>
      </w:r>
    </w:p>
    <w:p w:rsidR="00566B48" w:rsidRPr="00566B48" w:rsidRDefault="00566B48" w:rsidP="00965E69">
      <w:pPr>
        <w:numPr>
          <w:ilvl w:val="0"/>
          <w:numId w:val="490"/>
        </w:numPr>
        <w:tabs>
          <w:tab w:val="clear" w:pos="360"/>
          <w:tab w:val="num" w:pos="993"/>
        </w:tabs>
        <w:autoSpaceDE w:val="0"/>
        <w:autoSpaceDN w:val="0"/>
        <w:ind w:left="0" w:firstLine="709"/>
        <w:jc w:val="both"/>
      </w:pPr>
      <w:r w:rsidRPr="00566B48">
        <w:t>определение наиболее экономичных размеров отгрузок;</w:t>
      </w:r>
    </w:p>
    <w:p w:rsidR="00566B48" w:rsidRPr="00566B48" w:rsidRDefault="00566B48" w:rsidP="00965E69">
      <w:pPr>
        <w:numPr>
          <w:ilvl w:val="0"/>
          <w:numId w:val="490"/>
        </w:numPr>
        <w:tabs>
          <w:tab w:val="clear" w:pos="360"/>
          <w:tab w:val="num" w:pos="993"/>
        </w:tabs>
        <w:autoSpaceDE w:val="0"/>
        <w:autoSpaceDN w:val="0"/>
        <w:ind w:left="0" w:firstLine="709"/>
        <w:jc w:val="both"/>
      </w:pPr>
      <w:r w:rsidRPr="00566B48">
        <w:t>выбор способов перевозок и видов транспорта;</w:t>
      </w:r>
    </w:p>
    <w:p w:rsidR="00566B48" w:rsidRPr="00566B48" w:rsidRDefault="00566B48" w:rsidP="00965E69">
      <w:pPr>
        <w:numPr>
          <w:ilvl w:val="0"/>
          <w:numId w:val="490"/>
        </w:numPr>
        <w:tabs>
          <w:tab w:val="clear" w:pos="360"/>
          <w:tab w:val="num" w:pos="993"/>
        </w:tabs>
        <w:autoSpaceDE w:val="0"/>
        <w:autoSpaceDN w:val="0"/>
        <w:ind w:left="0" w:firstLine="709"/>
        <w:jc w:val="both"/>
      </w:pPr>
      <w:r w:rsidRPr="00566B48">
        <w:t>выработку оптимальных схем складирования и тактики восполнения запасов.</w:t>
      </w:r>
    </w:p>
    <w:p w:rsidR="00566B48" w:rsidRPr="00566B48" w:rsidRDefault="00566B48" w:rsidP="00BA6439">
      <w:pPr>
        <w:pStyle w:val="23"/>
        <w:jc w:val="both"/>
        <w:rPr>
          <w:sz w:val="24"/>
          <w:szCs w:val="24"/>
        </w:rPr>
      </w:pPr>
      <w:r w:rsidRPr="00566B48">
        <w:rPr>
          <w:sz w:val="24"/>
          <w:szCs w:val="24"/>
        </w:rPr>
        <w:t>При оптимизации процессов товародвижения необходимо учитывать ряд проблем ко</w:t>
      </w:r>
      <w:r w:rsidRPr="00566B48">
        <w:rPr>
          <w:sz w:val="24"/>
          <w:szCs w:val="24"/>
        </w:rPr>
        <w:t>м</w:t>
      </w:r>
      <w:r w:rsidRPr="00566B48">
        <w:rPr>
          <w:sz w:val="24"/>
          <w:szCs w:val="24"/>
        </w:rPr>
        <w:t>плексного характера к выдвижению и решению следующих вопросов:</w:t>
      </w:r>
    </w:p>
    <w:p w:rsidR="00566B48" w:rsidRPr="00566B48" w:rsidRDefault="00566B48" w:rsidP="00965E69">
      <w:pPr>
        <w:numPr>
          <w:ilvl w:val="0"/>
          <w:numId w:val="491"/>
        </w:numPr>
        <w:tabs>
          <w:tab w:val="clear" w:pos="360"/>
          <w:tab w:val="num" w:pos="993"/>
        </w:tabs>
        <w:autoSpaceDE w:val="0"/>
        <w:autoSpaceDN w:val="0"/>
        <w:ind w:left="0" w:firstLine="709"/>
        <w:jc w:val="both"/>
      </w:pPr>
      <w:r w:rsidRPr="00566B48">
        <w:t>в какой мере затраты, связанные с сокращением времени товародвижения, компенсир</w:t>
      </w:r>
      <w:r w:rsidRPr="00566B48">
        <w:t>у</w:t>
      </w:r>
      <w:r w:rsidRPr="00566B48">
        <w:t>ются как увеличением выручки от возросшего объема продажи, так и экономией на издержках с</w:t>
      </w:r>
      <w:r w:rsidRPr="00566B48">
        <w:t>о</w:t>
      </w:r>
      <w:r w:rsidRPr="00566B48">
        <w:t>держания товарных запасов?</w:t>
      </w:r>
    </w:p>
    <w:p w:rsidR="00566B48" w:rsidRPr="00566B48" w:rsidRDefault="00566B48" w:rsidP="00965E69">
      <w:pPr>
        <w:numPr>
          <w:ilvl w:val="0"/>
          <w:numId w:val="491"/>
        </w:numPr>
        <w:tabs>
          <w:tab w:val="clear" w:pos="360"/>
          <w:tab w:val="num" w:pos="993"/>
        </w:tabs>
        <w:autoSpaceDE w:val="0"/>
        <w:autoSpaceDN w:val="0"/>
        <w:ind w:left="0" w:firstLine="709"/>
        <w:jc w:val="both"/>
      </w:pPr>
      <w:r w:rsidRPr="00566B48">
        <w:t>допустить ли предприятию снижение уровня обслуживания при уменьшении издержек товародвижения и одновременное увеличение риска сокращения выручки или отдать предпочт</w:t>
      </w:r>
      <w:r w:rsidRPr="00566B48">
        <w:t>е</w:t>
      </w:r>
      <w:r w:rsidRPr="00566B48">
        <w:t>ние заключению максимально возможного числа сделок за счет роста издержек товародвижения и содержание больших постоянных товарных запасов?</w:t>
      </w:r>
    </w:p>
    <w:p w:rsidR="00566B48" w:rsidRPr="00566B48" w:rsidRDefault="00566B48" w:rsidP="00965E69">
      <w:pPr>
        <w:numPr>
          <w:ilvl w:val="0"/>
          <w:numId w:val="491"/>
        </w:numPr>
        <w:tabs>
          <w:tab w:val="clear" w:pos="360"/>
          <w:tab w:val="num" w:pos="993"/>
        </w:tabs>
        <w:autoSpaceDE w:val="0"/>
        <w:autoSpaceDN w:val="0"/>
        <w:ind w:left="0" w:firstLine="709"/>
        <w:jc w:val="both"/>
      </w:pPr>
      <w:r w:rsidRPr="00566B48">
        <w:t>насколько целесообразно (с учетом используемого вида транспорта, маршрута перевозки и других факторов) складировать товар по месту производства, на рынке сбыта или в каком-либо другом пункте?</w:t>
      </w:r>
    </w:p>
    <w:p w:rsidR="00566B48" w:rsidRPr="00566B48" w:rsidRDefault="00566B48" w:rsidP="00965E69">
      <w:pPr>
        <w:numPr>
          <w:ilvl w:val="0"/>
          <w:numId w:val="491"/>
        </w:numPr>
        <w:tabs>
          <w:tab w:val="clear" w:pos="360"/>
          <w:tab w:val="num" w:pos="993"/>
        </w:tabs>
        <w:autoSpaceDE w:val="0"/>
        <w:autoSpaceDN w:val="0"/>
        <w:ind w:left="0" w:firstLine="709"/>
        <w:jc w:val="both"/>
      </w:pPr>
      <w:r w:rsidRPr="00566B48">
        <w:lastRenderedPageBreak/>
        <w:t>Избрать ли с целью снижения издержек товародвижения тактику производства товаров на постоянном “экономичном” уровне или складировании излишков в периоде низкой конъюн</w:t>
      </w:r>
      <w:r w:rsidRPr="00566B48">
        <w:t>к</w:t>
      </w:r>
      <w:r w:rsidRPr="00566B48">
        <w:t>туры или варьировать объем производства применительно к спросу даже при более высоких удельных затратах на производство продукции?</w:t>
      </w:r>
    </w:p>
    <w:p w:rsidR="00566B48" w:rsidRPr="00566B48" w:rsidRDefault="00566B48" w:rsidP="00566B48">
      <w:pPr>
        <w:ind w:firstLine="709"/>
        <w:jc w:val="both"/>
      </w:pPr>
      <w:r w:rsidRPr="00566B48">
        <w:t xml:space="preserve"> </w:t>
      </w:r>
      <w:r w:rsidRPr="00566B48">
        <w:rPr>
          <w:b/>
          <w:bCs/>
          <w:i/>
          <w:iCs/>
        </w:rPr>
        <w:t xml:space="preserve">Выбор схем и форм товародвижения. </w:t>
      </w:r>
      <w:r w:rsidRPr="00566B48">
        <w:t>При выборе схем и форм товародвижения целью такого выбора является определение наилучшей (оптимальной) комбинации издержек, при кот</w:t>
      </w:r>
      <w:r w:rsidRPr="00566B48">
        <w:t>о</w:t>
      </w:r>
      <w:r w:rsidRPr="00566B48">
        <w:t>рой их общая величина будет наименьшей даже в условиях, когда один из важнейших компоне</w:t>
      </w:r>
      <w:r w:rsidRPr="00566B48">
        <w:t>н</w:t>
      </w:r>
      <w:r w:rsidRPr="00566B48">
        <w:t>тов (транспортные расходы) будет находиться на относительно высоком уровне.</w:t>
      </w:r>
    </w:p>
    <w:p w:rsidR="00566B48" w:rsidRPr="00566B48" w:rsidRDefault="00566B48" w:rsidP="00566B48">
      <w:pPr>
        <w:ind w:firstLine="709"/>
        <w:jc w:val="both"/>
      </w:pPr>
      <w:r w:rsidRPr="00566B48">
        <w:t>Так, в ряде случаев, несмотря на более высокую стоимость авиационных перевозок по сравнению с платой за пользование другими видами транспорта, воздушные перевозки обеспеч</w:t>
      </w:r>
      <w:r w:rsidRPr="00566B48">
        <w:t>и</w:t>
      </w:r>
      <w:r w:rsidRPr="00566B48">
        <w:t>вают более низкие общие издержки товародвижения и позволяют значительно быстрее доставить груз к месту назначения.</w:t>
      </w:r>
    </w:p>
    <w:p w:rsidR="00566B48" w:rsidRPr="00566B48" w:rsidRDefault="00566B48" w:rsidP="00566B48">
      <w:pPr>
        <w:ind w:firstLine="709"/>
        <w:jc w:val="both"/>
      </w:pPr>
      <w:r w:rsidRPr="00566B48">
        <w:t>При решении конкретных задач оптимизации устанавливаются конкретные цели – макс</w:t>
      </w:r>
      <w:r w:rsidRPr="00566B48">
        <w:t>и</w:t>
      </w:r>
      <w:r w:rsidRPr="00566B48">
        <w:t>мизация прибыли, минимизация логистических затрат, поддержание уровня обслуживания, обе</w:t>
      </w:r>
      <w:r w:rsidRPr="00566B48">
        <w:t>с</w:t>
      </w:r>
      <w:r w:rsidRPr="00566B48">
        <w:t>печение сроков поставок и т.д.</w:t>
      </w:r>
    </w:p>
    <w:p w:rsidR="00566B48" w:rsidRPr="00566B48" w:rsidRDefault="00566B48" w:rsidP="00566B48">
      <w:pPr>
        <w:ind w:firstLine="709"/>
        <w:jc w:val="both"/>
      </w:pPr>
      <w:r w:rsidRPr="00566B48">
        <w:rPr>
          <w:i/>
          <w:iCs/>
        </w:rPr>
        <w:t>Выбор вида транспорта</w:t>
      </w:r>
      <w:r w:rsidRPr="00566B48">
        <w:t>. При выборе видов транспорта может быть использован метод о</w:t>
      </w:r>
      <w:r w:rsidRPr="00566B48">
        <w:t>п</w:t>
      </w:r>
      <w:r w:rsidRPr="00566B48">
        <w:t>ределения рационального радиуса перевозок грузов от изготовителя к потребителю продукции. В этом случае для альтернативных видов транспорта (например, железнодорожного и автомобил</w:t>
      </w:r>
      <w:r w:rsidRPr="00566B48">
        <w:t>ь</w:t>
      </w:r>
      <w:r w:rsidRPr="00566B48">
        <w:t>ного) определяются затраты на доставку груза, которые зависят от вида груза, деятельности и сх</w:t>
      </w:r>
      <w:r w:rsidRPr="00566B48">
        <w:t>е</w:t>
      </w:r>
      <w:r w:rsidRPr="00566B48">
        <w:t>мы перевозки, величины груза и транспортных тарифов. Выполненные расчеты показывают, что предельные расстояния автомобильных перевозок, при которых они эффективней по сравнению с железнодорожными составляют:</w:t>
      </w:r>
    </w:p>
    <w:p w:rsidR="00566B48" w:rsidRPr="00566B48" w:rsidRDefault="00566B48" w:rsidP="00566B48">
      <w:pPr>
        <w:ind w:firstLine="709"/>
        <w:jc w:val="both"/>
      </w:pPr>
      <w:r w:rsidRPr="00566B48">
        <w:t>при повагонных отправках – от 25-40 до 75-120 км;</w:t>
      </w:r>
    </w:p>
    <w:p w:rsidR="00566B48" w:rsidRPr="00566B48" w:rsidRDefault="00566B48" w:rsidP="00566B48">
      <w:pPr>
        <w:ind w:firstLine="709"/>
        <w:jc w:val="both"/>
      </w:pPr>
      <w:r w:rsidRPr="00566B48">
        <w:t>при контейнерных отправках – от 20-50 до 80-130 км;</w:t>
      </w:r>
    </w:p>
    <w:p w:rsidR="00566B48" w:rsidRPr="00566B48" w:rsidRDefault="00566B48" w:rsidP="00566B48">
      <w:pPr>
        <w:ind w:firstLine="709"/>
        <w:jc w:val="both"/>
      </w:pPr>
      <w:r w:rsidRPr="00566B48">
        <w:t>при мелких отправках – от 30-110 до 80-180 км.</w:t>
      </w:r>
    </w:p>
    <w:p w:rsidR="00566B48" w:rsidRPr="00566B48" w:rsidRDefault="00566B48" w:rsidP="00566B48">
      <w:pPr>
        <w:ind w:firstLine="709"/>
        <w:jc w:val="both"/>
      </w:pPr>
      <w:r w:rsidRPr="00566B48">
        <w:rPr>
          <w:i/>
          <w:iCs/>
        </w:rPr>
        <w:t>Выбор складской или транзитной формы снабжения</w:t>
      </w:r>
      <w:r w:rsidRPr="00566B48">
        <w:t>. Такой выбор можно осуществить, выполнив расчеты с помощью следующего выражения:</w:t>
      </w:r>
    </w:p>
    <w:p w:rsidR="00566B48" w:rsidRPr="00566B48" w:rsidRDefault="00566B48" w:rsidP="00566B48">
      <w:pPr>
        <w:ind w:firstLine="709"/>
        <w:jc w:val="center"/>
        <w:rPr>
          <w:vertAlign w:val="subscript"/>
        </w:rPr>
      </w:pPr>
      <w:r w:rsidRPr="00566B48">
        <w:t>З</w:t>
      </w:r>
      <w:r w:rsidRPr="00566B48">
        <w:rPr>
          <w:vertAlign w:val="subscript"/>
        </w:rPr>
        <w:t>ОС</w:t>
      </w:r>
      <w:r w:rsidRPr="00566B48">
        <w:t xml:space="preserve"> + З</w:t>
      </w:r>
      <w:r w:rsidRPr="00566B48">
        <w:rPr>
          <w:vertAlign w:val="subscript"/>
        </w:rPr>
        <w:t>ЗС</w:t>
      </w:r>
      <w:r w:rsidRPr="00566B48">
        <w:t xml:space="preserve"> + З</w:t>
      </w:r>
      <w:r w:rsidRPr="00566B48">
        <w:rPr>
          <w:vertAlign w:val="subscript"/>
        </w:rPr>
        <w:t>ТС</w:t>
      </w:r>
      <w:r w:rsidRPr="00566B48">
        <w:t xml:space="preserve"> + З</w:t>
      </w:r>
      <w:r w:rsidRPr="00566B48">
        <w:rPr>
          <w:vertAlign w:val="subscript"/>
        </w:rPr>
        <w:t>СТС</w:t>
      </w:r>
      <w:r w:rsidRPr="00566B48">
        <w:t xml:space="preserve"> + З</w:t>
      </w:r>
      <w:r w:rsidRPr="00566B48">
        <w:rPr>
          <w:vertAlign w:val="subscript"/>
        </w:rPr>
        <w:t>КС</w:t>
      </w:r>
      <w:r w:rsidRPr="00566B48">
        <w:t xml:space="preserve"> + З</w:t>
      </w:r>
      <w:r w:rsidRPr="00566B48">
        <w:rPr>
          <w:vertAlign w:val="subscript"/>
        </w:rPr>
        <w:t>ПЗС</w:t>
      </w:r>
      <w:r w:rsidRPr="00566B48">
        <w:t xml:space="preserve"> + З</w:t>
      </w:r>
      <w:r w:rsidRPr="00566B48">
        <w:rPr>
          <w:vertAlign w:val="subscript"/>
        </w:rPr>
        <w:t>ДС</w:t>
      </w:r>
      <w:r w:rsidRPr="00566B48">
        <w:t xml:space="preserve"> + З</w:t>
      </w:r>
      <w:r w:rsidRPr="00566B48">
        <w:rPr>
          <w:vertAlign w:val="subscript"/>
        </w:rPr>
        <w:t>СС</w:t>
      </w:r>
      <w:r w:rsidRPr="00566B48">
        <w:t xml:space="preserve"> + З</w:t>
      </w:r>
      <w:r w:rsidRPr="00566B48">
        <w:rPr>
          <w:vertAlign w:val="subscript"/>
        </w:rPr>
        <w:t>ПС</w:t>
      </w:r>
      <w:r w:rsidRPr="00566B48">
        <w:t xml:space="preserve"> </w:t>
      </w:r>
      <w:r w:rsidRPr="00566B48">
        <w:sym w:font="Symbol" w:char="F0A3"/>
      </w:r>
      <w:r w:rsidRPr="00566B48">
        <w:t xml:space="preserve"> З</w:t>
      </w:r>
      <w:r w:rsidRPr="00566B48">
        <w:rPr>
          <w:vertAlign w:val="subscript"/>
        </w:rPr>
        <w:t>ОТ</w:t>
      </w:r>
      <w:r w:rsidRPr="00566B48">
        <w:t xml:space="preserve"> + З</w:t>
      </w:r>
      <w:r w:rsidRPr="00566B48">
        <w:rPr>
          <w:vertAlign w:val="subscript"/>
        </w:rPr>
        <w:t>ЗТ</w:t>
      </w:r>
      <w:r w:rsidRPr="00566B48">
        <w:t xml:space="preserve"> + З</w:t>
      </w:r>
      <w:r w:rsidRPr="00566B48">
        <w:rPr>
          <w:vertAlign w:val="subscript"/>
        </w:rPr>
        <w:t>ТТ</w:t>
      </w:r>
      <w:r w:rsidRPr="00566B48">
        <w:t xml:space="preserve"> + З</w:t>
      </w:r>
      <w:r w:rsidRPr="00566B48">
        <w:rPr>
          <w:vertAlign w:val="subscript"/>
        </w:rPr>
        <w:t>СТТ</w:t>
      </w:r>
      <w:r w:rsidRPr="00566B48">
        <w:t xml:space="preserve"> + З</w:t>
      </w:r>
      <w:r w:rsidRPr="00566B48">
        <w:rPr>
          <w:vertAlign w:val="subscript"/>
        </w:rPr>
        <w:t>КТ</w:t>
      </w:r>
      <w:r w:rsidRPr="00566B48">
        <w:t xml:space="preserve"> + З</w:t>
      </w:r>
      <w:r w:rsidRPr="00566B48">
        <w:rPr>
          <w:vertAlign w:val="subscript"/>
        </w:rPr>
        <w:t>ПЗТ</w:t>
      </w:r>
      <w:r w:rsidRPr="00566B48">
        <w:t xml:space="preserve"> + З</w:t>
      </w:r>
      <w:r w:rsidRPr="00566B48">
        <w:rPr>
          <w:vertAlign w:val="subscript"/>
        </w:rPr>
        <w:t>ДТ</w:t>
      </w:r>
      <w:r w:rsidRPr="00566B48">
        <w:t xml:space="preserve"> + З</w:t>
      </w:r>
      <w:r w:rsidRPr="00566B48">
        <w:rPr>
          <w:vertAlign w:val="subscript"/>
        </w:rPr>
        <w:t>СТ</w:t>
      </w:r>
      <w:r w:rsidRPr="00566B48">
        <w:t xml:space="preserve"> + З</w:t>
      </w:r>
      <w:r w:rsidRPr="00566B48">
        <w:rPr>
          <w:vertAlign w:val="subscript"/>
        </w:rPr>
        <w:t>ПТ,</w:t>
      </w:r>
    </w:p>
    <w:p w:rsidR="00566B48" w:rsidRPr="00566B48" w:rsidRDefault="00566B48" w:rsidP="00566B48">
      <w:pPr>
        <w:jc w:val="both"/>
      </w:pPr>
      <w:r w:rsidRPr="00566B48">
        <w:t>где З</w:t>
      </w:r>
      <w:r w:rsidRPr="00566B48">
        <w:rPr>
          <w:vertAlign w:val="subscript"/>
        </w:rPr>
        <w:t>ОС</w:t>
      </w:r>
      <w:r w:rsidRPr="00566B48">
        <w:t xml:space="preserve"> – потери от залеживания товаров в запасе на складе и в пути;</w:t>
      </w:r>
    </w:p>
    <w:p w:rsidR="00566B48" w:rsidRPr="00566B48" w:rsidRDefault="00566B48" w:rsidP="00566B48">
      <w:pPr>
        <w:jc w:val="both"/>
      </w:pPr>
      <w:r w:rsidRPr="00566B48">
        <w:t xml:space="preserve">      З</w:t>
      </w:r>
      <w:r w:rsidRPr="00566B48">
        <w:rPr>
          <w:vertAlign w:val="subscript"/>
        </w:rPr>
        <w:t>ЗС</w:t>
      </w:r>
      <w:r w:rsidRPr="00566B48">
        <w:t xml:space="preserve"> – издержки содержания запасов на складе предприятия;</w:t>
      </w:r>
    </w:p>
    <w:p w:rsidR="00566B48" w:rsidRPr="00566B48" w:rsidRDefault="00566B48" w:rsidP="00566B48">
      <w:pPr>
        <w:ind w:left="1134" w:hanging="708"/>
      </w:pPr>
      <w:r w:rsidRPr="00566B48">
        <w:t xml:space="preserve"> З</w:t>
      </w:r>
      <w:r w:rsidRPr="00566B48">
        <w:rPr>
          <w:vertAlign w:val="subscript"/>
        </w:rPr>
        <w:t xml:space="preserve">ТС </w:t>
      </w:r>
      <w:r w:rsidRPr="00566B48">
        <w:t>– суммарные затраты на транспортировку,</w:t>
      </w:r>
    </w:p>
    <w:p w:rsidR="00566B48" w:rsidRPr="00566B48" w:rsidRDefault="00566B48" w:rsidP="00566B48">
      <w:pPr>
        <w:ind w:left="1134" w:hanging="708"/>
      </w:pPr>
      <w:r w:rsidRPr="00566B48">
        <w:t>З</w:t>
      </w:r>
      <w:r w:rsidRPr="00566B48">
        <w:rPr>
          <w:vertAlign w:val="subscript"/>
        </w:rPr>
        <w:t xml:space="preserve">СТС </w:t>
      </w:r>
      <w:r w:rsidRPr="00566B48">
        <w:t>– расходы на погрузку и выгрузку,</w:t>
      </w:r>
    </w:p>
    <w:p w:rsidR="00566B48" w:rsidRPr="00566B48" w:rsidRDefault="00566B48" w:rsidP="00566B48">
      <w:pPr>
        <w:ind w:firstLine="426"/>
      </w:pPr>
      <w:r w:rsidRPr="00566B48">
        <w:t>З</w:t>
      </w:r>
      <w:r w:rsidRPr="00566B48">
        <w:rPr>
          <w:vertAlign w:val="subscript"/>
        </w:rPr>
        <w:t xml:space="preserve">КС </w:t>
      </w:r>
      <w:r w:rsidRPr="00566B48">
        <w:t>– комиссионные вознаграждения торгово-посредническим, транспортным и брокерским компаниям,</w:t>
      </w:r>
    </w:p>
    <w:p w:rsidR="00566B48" w:rsidRPr="00566B48" w:rsidRDefault="00566B48" w:rsidP="00566B48">
      <w:pPr>
        <w:ind w:left="1134" w:hanging="708"/>
      </w:pPr>
      <w:r w:rsidRPr="00566B48">
        <w:t>З</w:t>
      </w:r>
      <w:r w:rsidRPr="00566B48">
        <w:rPr>
          <w:vertAlign w:val="subscript"/>
        </w:rPr>
        <w:t>НЗС</w:t>
      </w:r>
      <w:r w:rsidRPr="00566B48">
        <w:t>- потери от невыполнения заказов,</w:t>
      </w:r>
    </w:p>
    <w:p w:rsidR="00566B48" w:rsidRPr="00566B48" w:rsidRDefault="00566B48" w:rsidP="00566B48">
      <w:pPr>
        <w:ind w:left="1134" w:hanging="708"/>
      </w:pPr>
      <w:r w:rsidRPr="00566B48">
        <w:t>З</w:t>
      </w:r>
      <w:r w:rsidRPr="00566B48">
        <w:rPr>
          <w:vertAlign w:val="subscript"/>
        </w:rPr>
        <w:t>ДС</w:t>
      </w:r>
      <w:r w:rsidRPr="00566B48">
        <w:t xml:space="preserve"> – затраты на оформление документации,</w:t>
      </w:r>
    </w:p>
    <w:p w:rsidR="00566B48" w:rsidRPr="00566B48" w:rsidRDefault="00566B48" w:rsidP="00566B48">
      <w:pPr>
        <w:ind w:left="1134" w:hanging="708"/>
      </w:pPr>
      <w:r w:rsidRPr="00566B48">
        <w:t>З</w:t>
      </w:r>
      <w:r w:rsidRPr="00566B48">
        <w:rPr>
          <w:vertAlign w:val="subscript"/>
        </w:rPr>
        <w:t>СС</w:t>
      </w:r>
      <w:r w:rsidRPr="00566B48">
        <w:t xml:space="preserve"> – затраты на страхование,</w:t>
      </w:r>
    </w:p>
    <w:p w:rsidR="00566B48" w:rsidRPr="00566B48" w:rsidRDefault="00566B48" w:rsidP="00566B48">
      <w:pPr>
        <w:ind w:left="1134" w:hanging="708"/>
      </w:pPr>
      <w:r w:rsidRPr="00566B48">
        <w:t>З</w:t>
      </w:r>
      <w:r w:rsidRPr="00566B48">
        <w:rPr>
          <w:vertAlign w:val="subscript"/>
        </w:rPr>
        <w:t>ПС</w:t>
      </w:r>
      <w:r w:rsidRPr="00566B48">
        <w:t xml:space="preserve"> – убытки от порчи и потерь товаров в пути,</w:t>
      </w:r>
    </w:p>
    <w:p w:rsidR="00566B48" w:rsidRPr="00566B48" w:rsidRDefault="00566B48" w:rsidP="00566B48">
      <w:pPr>
        <w:ind w:left="1134" w:hanging="708"/>
      </w:pPr>
      <w:r w:rsidRPr="00566B48">
        <w:t>З</w:t>
      </w:r>
      <w:r w:rsidRPr="00566B48">
        <w:rPr>
          <w:vertAlign w:val="subscript"/>
        </w:rPr>
        <w:t>ОТ</w:t>
      </w:r>
      <w:r w:rsidRPr="00566B48">
        <w:t xml:space="preserve"> – потери от залеживания товара в запасе,</w:t>
      </w:r>
    </w:p>
    <w:p w:rsidR="00566B48" w:rsidRPr="00566B48" w:rsidRDefault="00566B48" w:rsidP="00566B48">
      <w:pPr>
        <w:ind w:left="1134" w:hanging="708"/>
      </w:pPr>
      <w:r w:rsidRPr="00566B48">
        <w:t>З</w:t>
      </w:r>
      <w:r w:rsidRPr="00566B48">
        <w:rPr>
          <w:vertAlign w:val="subscript"/>
        </w:rPr>
        <w:t>ЗТ</w:t>
      </w:r>
      <w:r w:rsidRPr="00566B48">
        <w:t xml:space="preserve"> – издержки содержания запасов на складе предприятия и покупателей,</w:t>
      </w:r>
    </w:p>
    <w:p w:rsidR="00566B48" w:rsidRPr="00566B48" w:rsidRDefault="00566B48" w:rsidP="00566B48">
      <w:pPr>
        <w:ind w:left="1134" w:hanging="708"/>
      </w:pPr>
      <w:r w:rsidRPr="00566B48">
        <w:t>З</w:t>
      </w:r>
      <w:r w:rsidRPr="00566B48">
        <w:rPr>
          <w:vertAlign w:val="subscript"/>
        </w:rPr>
        <w:t>ТТ</w:t>
      </w:r>
      <w:r w:rsidRPr="00566B48">
        <w:t xml:space="preserve"> – затраты на транспортировку,</w:t>
      </w:r>
    </w:p>
    <w:p w:rsidR="00566B48" w:rsidRPr="00566B48" w:rsidRDefault="00566B48" w:rsidP="00566B48">
      <w:pPr>
        <w:ind w:left="1134" w:hanging="708"/>
      </w:pPr>
      <w:r w:rsidRPr="00566B48">
        <w:t>З</w:t>
      </w:r>
      <w:r w:rsidRPr="00566B48">
        <w:rPr>
          <w:vertAlign w:val="subscript"/>
        </w:rPr>
        <w:t>СТТ</w:t>
      </w:r>
      <w:r w:rsidRPr="00566B48">
        <w:t xml:space="preserve"> – затраты на погрузку и выгрузку,</w:t>
      </w:r>
    </w:p>
    <w:p w:rsidR="00566B48" w:rsidRPr="00566B48" w:rsidRDefault="00566B48" w:rsidP="00566B48">
      <w:pPr>
        <w:ind w:left="1134" w:hanging="708"/>
      </w:pPr>
      <w:r w:rsidRPr="00566B48">
        <w:t>З</w:t>
      </w:r>
      <w:r w:rsidRPr="00566B48">
        <w:rPr>
          <w:vertAlign w:val="subscript"/>
        </w:rPr>
        <w:t>КТ</w:t>
      </w:r>
      <w:r w:rsidRPr="00566B48">
        <w:t xml:space="preserve"> – комиссионные вознаграждения посредникам,</w:t>
      </w:r>
    </w:p>
    <w:p w:rsidR="00566B48" w:rsidRPr="00566B48" w:rsidRDefault="00566B48" w:rsidP="00566B48">
      <w:pPr>
        <w:ind w:firstLine="426"/>
      </w:pPr>
      <w:r w:rsidRPr="00566B48">
        <w:t>З</w:t>
      </w:r>
      <w:r w:rsidRPr="00566B48">
        <w:rPr>
          <w:vertAlign w:val="subscript"/>
        </w:rPr>
        <w:t>НЗТ</w:t>
      </w:r>
      <w:r w:rsidRPr="00566B48">
        <w:t>- потери от невыполнения заказов из-за невозможности обеспечить требуемые сроки п</w:t>
      </w:r>
      <w:r w:rsidRPr="00566B48">
        <w:t>о</w:t>
      </w:r>
      <w:r w:rsidRPr="00566B48">
        <w:t>ставки,</w:t>
      </w:r>
    </w:p>
    <w:p w:rsidR="00566B48" w:rsidRPr="00566B48" w:rsidRDefault="00566B48" w:rsidP="00566B48">
      <w:pPr>
        <w:ind w:left="1134" w:hanging="708"/>
      </w:pPr>
      <w:r w:rsidRPr="00566B48">
        <w:t>З</w:t>
      </w:r>
      <w:r w:rsidRPr="00566B48">
        <w:rPr>
          <w:vertAlign w:val="subscript"/>
        </w:rPr>
        <w:t>ДТ</w:t>
      </w:r>
      <w:r w:rsidRPr="00566B48">
        <w:t xml:space="preserve"> – затраты на оформление документации,</w:t>
      </w:r>
    </w:p>
    <w:p w:rsidR="00566B48" w:rsidRPr="00566B48" w:rsidRDefault="00566B48" w:rsidP="00566B48">
      <w:pPr>
        <w:ind w:left="1134" w:hanging="708"/>
      </w:pPr>
      <w:r w:rsidRPr="00566B48">
        <w:lastRenderedPageBreak/>
        <w:t>З</w:t>
      </w:r>
      <w:r w:rsidRPr="00566B48">
        <w:rPr>
          <w:vertAlign w:val="subscript"/>
        </w:rPr>
        <w:t>СТ</w:t>
      </w:r>
      <w:r w:rsidRPr="00566B48">
        <w:t xml:space="preserve"> – затраты на страхование,</w:t>
      </w:r>
    </w:p>
    <w:p w:rsidR="00566B48" w:rsidRPr="00566B48" w:rsidRDefault="00566B48" w:rsidP="00566B48">
      <w:pPr>
        <w:ind w:left="1134" w:hanging="708"/>
      </w:pPr>
      <w:r w:rsidRPr="00566B48">
        <w:t>З</w:t>
      </w:r>
      <w:r w:rsidRPr="00566B48">
        <w:rPr>
          <w:vertAlign w:val="subscript"/>
        </w:rPr>
        <w:t>ПТ</w:t>
      </w:r>
      <w:r w:rsidRPr="00566B48">
        <w:t xml:space="preserve"> – убытки от порчи и потерь товаров в пути.</w:t>
      </w:r>
    </w:p>
    <w:p w:rsidR="00566B48" w:rsidRPr="00566B48" w:rsidRDefault="00566B48" w:rsidP="00566B48">
      <w:pPr>
        <w:jc w:val="both"/>
      </w:pPr>
      <w:r w:rsidRPr="00566B48">
        <w:tab/>
        <w:t>В приведенном выражении левая часть формулы отражает общие затраты при складской форме товародвижения, а правая – при транзитной. Складская форма будет предпочтительней, е</w:t>
      </w:r>
      <w:r w:rsidRPr="00566B48">
        <w:t>с</w:t>
      </w:r>
      <w:r w:rsidRPr="00566B48">
        <w:t>ли общие затраты транзитной формы будут больше или равны затратам, складывающимся при складской форме.</w:t>
      </w:r>
    </w:p>
    <w:p w:rsidR="00566B48" w:rsidRPr="00566B48" w:rsidRDefault="00566B48" w:rsidP="00566B48">
      <w:pPr>
        <w:jc w:val="both"/>
      </w:pPr>
      <w:r w:rsidRPr="00566B48">
        <w:tab/>
        <w:t>Определим количество складов, необходимых для поддержания удельных издержек тов</w:t>
      </w:r>
      <w:r w:rsidRPr="00566B48">
        <w:t>а</w:t>
      </w:r>
      <w:r w:rsidRPr="00566B48">
        <w:t>родвижения на самом низком уровне.</w:t>
      </w:r>
    </w:p>
    <w:p w:rsidR="00566B48" w:rsidRPr="00566B48" w:rsidRDefault="00566B48" w:rsidP="00566B48">
      <w:pPr>
        <w:jc w:val="both"/>
      </w:pPr>
      <w:r w:rsidRPr="00566B48">
        <w:tab/>
        <w:t>Важное значение для оптимизации процессов товародвижения имеет использование вза</w:t>
      </w:r>
      <w:r w:rsidRPr="00566B48">
        <w:t>и</w:t>
      </w:r>
      <w:r w:rsidRPr="00566B48">
        <w:t>мосвязи между транспортными расходами и издержками содержания товарных запасов, возн</w:t>
      </w:r>
      <w:r w:rsidRPr="00566B48">
        <w:t>и</w:t>
      </w:r>
      <w:r w:rsidRPr="00566B48">
        <w:t>кающих при перемещении товаров.</w:t>
      </w:r>
    </w:p>
    <w:p w:rsidR="00566B48" w:rsidRPr="00566B48" w:rsidRDefault="00533F30" w:rsidP="00566B48">
      <w:pPr>
        <w:jc w:val="both"/>
      </w:pPr>
      <w:r>
        <w:rPr>
          <w:noProof/>
        </w:rPr>
        <w:pict>
          <v:group id="_x0000_s1412" style="position:absolute;left:0;text-align:left;margin-left:38.15pt;margin-top:8.55pt;width:367.2pt;height:201.6pt;z-index:27" coordorigin="2592,1440" coordsize="7344,4032">
            <v:line id="_x0000_s1413" style="position:absolute;flip:y" from="4032,1584" to="4032,5040" o:allowincell="f">
              <v:stroke endarrow="block"/>
            </v:line>
            <v:line id="_x0000_s1414" style="position:absolute" from="4032,5040" to="9504,5040" o:allowincell="f">
              <v:stroke endarrow="block"/>
            </v:line>
            <v:line id="_x0000_s1415" style="position:absolute" from="4032,4176" to="9360,4176" o:allowincell="f" strokeweight="2.25pt"/>
            <v:shape id="_x0000_s1416" style="position:absolute;left:6315;top:2280;width:22;height:2760" coordsize="22,2760" o:allowincell="f" path="m,l22,2760e" filled="f">
              <v:stroke dashstyle="dash"/>
              <v:path arrowok="t"/>
            </v:shape>
            <v:shape id="_x0000_s1417" style="position:absolute;left:4032;top:3135;width:3813;height:1485" coordsize="3813,1485" o:allowincell="f" path="m,1473r633,12l1173,1455r615,-135l2283,1065,2943,645,3483,255,3813,e" filled="f" strokeweight="2.25pt">
              <v:path arrowok="t"/>
            </v:shape>
            <v:shape id="_x0000_s1418" style="position:absolute;left:4032;top:1872;width:4032;height:2330" coordsize="4032,2330" o:allowincell="f" path="m,2330l993,2148r540,-165l2103,1713r495,-270l3112,1020,3683,403,4032,e" filled="f" strokeweight="2.25pt">
              <v:path arrowok="t"/>
            </v:shape>
            <v:shape id="_x0000_s1419" style="position:absolute;left:4032;top:3465;width:4203;height:711" coordsize="4203,711" o:allowincell="f" path="m,711l1653,420,2088,270,2538,120,2928,60,3573,15,4203,e" filled="f" strokeweight="2.25pt">
              <v:path arrowok="t"/>
            </v:shape>
            <v:shape id="_x0000_s1420" style="position:absolute;left:4176;top:1728;width:4608;height:2304" coordsize="4608,2304" o:allowincell="f" path="m,l204,357,534,852r375,405l1434,1602r630,300l2679,2112r450,105l4608,2304e" filled="f" strokeweight="2.25pt">
              <v:path arrowok="t"/>
            </v:shape>
            <v:shape id="_x0000_s1421" style="position:absolute;left:5328;top:1728;width:1872;height:597" coordsize="1872,597" o:allowincell="f" path="m,l252,312,447,447,717,567r270,30l1317,522,1572,357,1872,1e" filled="f" strokeweight="2.25pt">
              <v:path arrowok="t"/>
            </v:shape>
            <v:shape id="_x0000_s1422" type="#_x0000_t202" style="position:absolute;left:7344;top:1440;width:576;height:432" o:allowincell="f" filled="f" stroked="f">
              <v:textbox style="mso-next-textbox:#_x0000_s1422">
                <w:txbxContent>
                  <w:p w:rsidR="00C775F9" w:rsidRDefault="00C775F9" w:rsidP="00566B48">
                    <w:pPr>
                      <w:rPr>
                        <w:sz w:val="28"/>
                        <w:szCs w:val="28"/>
                      </w:rPr>
                    </w:pPr>
                    <w:r>
                      <w:rPr>
                        <w:sz w:val="28"/>
                        <w:szCs w:val="28"/>
                      </w:rPr>
                      <w:t>Е</w:t>
                    </w:r>
                  </w:p>
                </w:txbxContent>
              </v:textbox>
            </v:shape>
            <v:shape id="_x0000_s1423" type="#_x0000_t202" style="position:absolute;left:8208;top:3168;width:576;height:432" o:allowincell="f" filled="f" stroked="f">
              <v:textbox style="mso-next-textbox:#_x0000_s1423">
                <w:txbxContent>
                  <w:p w:rsidR="00C775F9" w:rsidRDefault="00C775F9" w:rsidP="00566B48">
                    <w:pPr>
                      <w:rPr>
                        <w:sz w:val="28"/>
                        <w:szCs w:val="28"/>
                      </w:rPr>
                    </w:pPr>
                    <w:r>
                      <w:rPr>
                        <w:sz w:val="28"/>
                        <w:szCs w:val="28"/>
                      </w:rPr>
                      <w:t>Б</w:t>
                    </w:r>
                  </w:p>
                </w:txbxContent>
              </v:textbox>
            </v:shape>
            <v:shape id="_x0000_s1424" type="#_x0000_t202" style="position:absolute;left:8784;top:3600;width:576;height:432" o:allowincell="f" filled="f" stroked="f">
              <v:textbox style="mso-next-textbox:#_x0000_s1424">
                <w:txbxContent>
                  <w:p w:rsidR="00C775F9" w:rsidRDefault="00C775F9" w:rsidP="00566B48">
                    <w:pPr>
                      <w:rPr>
                        <w:sz w:val="28"/>
                        <w:szCs w:val="28"/>
                      </w:rPr>
                    </w:pPr>
                    <w:r>
                      <w:rPr>
                        <w:sz w:val="28"/>
                        <w:szCs w:val="28"/>
                      </w:rPr>
                      <w:t>Г</w:t>
                    </w:r>
                  </w:p>
                </w:txbxContent>
              </v:textbox>
            </v:shape>
            <v:shape id="_x0000_s1425" type="#_x0000_t202" style="position:absolute;left:8928;top:4176;width:576;height:432" o:allowincell="f" filled="f" stroked="f">
              <v:textbox style="mso-next-textbox:#_x0000_s1425">
                <w:txbxContent>
                  <w:p w:rsidR="00C775F9" w:rsidRDefault="00C775F9" w:rsidP="00566B48">
                    <w:pPr>
                      <w:pStyle w:val="14"/>
                      <w:spacing w:line="240" w:lineRule="auto"/>
                    </w:pPr>
                    <w:r>
                      <w:t>А</w:t>
                    </w:r>
                  </w:p>
                </w:txbxContent>
              </v:textbox>
            </v:shape>
            <v:shape id="_x0000_s1426" type="#_x0000_t202" style="position:absolute;left:7632;top:2736;width:576;height:432" o:allowincell="f" filled="f" stroked="f">
              <v:textbox style="mso-next-textbox:#_x0000_s1426">
                <w:txbxContent>
                  <w:p w:rsidR="00C775F9" w:rsidRDefault="00C775F9" w:rsidP="00566B48">
                    <w:pPr>
                      <w:rPr>
                        <w:sz w:val="28"/>
                        <w:szCs w:val="28"/>
                      </w:rPr>
                    </w:pPr>
                    <w:r>
                      <w:rPr>
                        <w:sz w:val="28"/>
                        <w:szCs w:val="28"/>
                      </w:rPr>
                      <w:t>В</w:t>
                    </w:r>
                  </w:p>
                </w:txbxContent>
              </v:textbox>
            </v:shape>
            <v:shape id="_x0000_s1427" type="#_x0000_t202" style="position:absolute;left:7920;top:1872;width:576;height:432" o:allowincell="f" filled="f" stroked="f">
              <v:textbox style="mso-next-textbox:#_x0000_s1427">
                <w:txbxContent>
                  <w:p w:rsidR="00C775F9" w:rsidRDefault="00C775F9" w:rsidP="00566B48">
                    <w:pPr>
                      <w:rPr>
                        <w:sz w:val="28"/>
                        <w:szCs w:val="28"/>
                      </w:rPr>
                    </w:pPr>
                    <w:r>
                      <w:rPr>
                        <w:sz w:val="28"/>
                        <w:szCs w:val="28"/>
                      </w:rPr>
                      <w:t>Д</w:t>
                    </w:r>
                  </w:p>
                </w:txbxContent>
              </v:textbox>
            </v:shape>
            <v:shape id="_x0000_s1428" type="#_x0000_t202" style="position:absolute;left:7200;top:5040;width:2736;height:432" o:allowincell="f" filled="f" stroked="f">
              <v:textbox style="mso-next-textbox:#_x0000_s1428">
                <w:txbxContent>
                  <w:p w:rsidR="00C775F9" w:rsidRDefault="00C775F9" w:rsidP="00566B48">
                    <w:pPr>
                      <w:rPr>
                        <w:sz w:val="28"/>
                        <w:szCs w:val="28"/>
                      </w:rPr>
                    </w:pPr>
                    <w:r>
                      <w:rPr>
                        <w:sz w:val="28"/>
                        <w:szCs w:val="28"/>
                      </w:rPr>
                      <w:t>Количество складов</w:t>
                    </w:r>
                  </w:p>
                </w:txbxContent>
              </v:textbox>
            </v:shape>
            <v:shape id="_x0000_s1429" type="#_x0000_t202" style="position:absolute;left:2592;top:1584;width:1296;height:1872" o:allowincell="f" filled="f" stroked="f">
              <v:textbox style="mso-next-textbox:#_x0000_s1429">
                <w:txbxContent>
                  <w:p w:rsidR="00C775F9" w:rsidRDefault="00C775F9" w:rsidP="00566B48">
                    <w:pPr>
                      <w:rPr>
                        <w:sz w:val="28"/>
                        <w:szCs w:val="28"/>
                      </w:rPr>
                    </w:pPr>
                    <w:r>
                      <w:rPr>
                        <w:sz w:val="28"/>
                        <w:szCs w:val="28"/>
                      </w:rPr>
                      <w:t>Удел</w:t>
                    </w:r>
                    <w:r>
                      <w:rPr>
                        <w:sz w:val="28"/>
                        <w:szCs w:val="28"/>
                      </w:rPr>
                      <w:t>ь</w:t>
                    </w:r>
                    <w:r>
                      <w:rPr>
                        <w:sz w:val="28"/>
                        <w:szCs w:val="28"/>
                      </w:rPr>
                      <w:t>ные з</w:t>
                    </w:r>
                    <w:r>
                      <w:rPr>
                        <w:sz w:val="28"/>
                        <w:szCs w:val="28"/>
                      </w:rPr>
                      <w:t>а</w:t>
                    </w:r>
                    <w:r>
                      <w:rPr>
                        <w:sz w:val="28"/>
                        <w:szCs w:val="28"/>
                      </w:rPr>
                      <w:t>траты</w:t>
                    </w:r>
                  </w:p>
                </w:txbxContent>
              </v:textbox>
            </v:shape>
            <v:shape id="_x0000_s1430" type="#_x0000_t202" style="position:absolute;left:6048;top:5040;width:576;height:432" o:allowincell="f" filled="f" stroked="f">
              <v:textbox style="mso-next-textbox:#_x0000_s1430">
                <w:txbxContent>
                  <w:p w:rsidR="00C775F9" w:rsidRDefault="00C775F9" w:rsidP="00566B48">
                    <w:pPr>
                      <w:rPr>
                        <w:sz w:val="28"/>
                        <w:szCs w:val="28"/>
                      </w:rPr>
                    </w:pPr>
                    <w:r>
                      <w:rPr>
                        <w:sz w:val="28"/>
                        <w:szCs w:val="28"/>
                      </w:rPr>
                      <w:t>Х</w:t>
                    </w:r>
                  </w:p>
                </w:txbxContent>
              </v:textbox>
            </v:shape>
          </v:group>
        </w:pict>
      </w:r>
    </w:p>
    <w:p w:rsidR="00566B48" w:rsidRPr="00566B48" w:rsidRDefault="00566B48" w:rsidP="00566B48">
      <w:pPr>
        <w:jc w:val="both"/>
      </w:pPr>
    </w:p>
    <w:p w:rsidR="00566B48" w:rsidRPr="00566B48" w:rsidRDefault="00566B48" w:rsidP="00566B48">
      <w:pPr>
        <w:jc w:val="both"/>
      </w:pPr>
    </w:p>
    <w:p w:rsidR="00566B48" w:rsidRPr="00566B48" w:rsidRDefault="00566B48" w:rsidP="00566B48">
      <w:pPr>
        <w:jc w:val="both"/>
      </w:pPr>
    </w:p>
    <w:p w:rsidR="00566B48" w:rsidRPr="00566B48" w:rsidRDefault="00566B48" w:rsidP="00566B48">
      <w:pPr>
        <w:jc w:val="both"/>
      </w:pPr>
    </w:p>
    <w:p w:rsidR="00566B48" w:rsidRPr="00566B48" w:rsidRDefault="00566B48" w:rsidP="00566B48">
      <w:pPr>
        <w:jc w:val="both"/>
      </w:pPr>
    </w:p>
    <w:p w:rsidR="00566B48" w:rsidRPr="00566B48" w:rsidRDefault="00566B48" w:rsidP="00566B48">
      <w:pPr>
        <w:jc w:val="both"/>
      </w:pPr>
    </w:p>
    <w:p w:rsidR="00566B48" w:rsidRPr="00566B48" w:rsidRDefault="00566B48" w:rsidP="00566B48">
      <w:pPr>
        <w:jc w:val="both"/>
      </w:pPr>
    </w:p>
    <w:p w:rsidR="00566B48" w:rsidRPr="00566B48" w:rsidRDefault="00566B48" w:rsidP="00566B48">
      <w:pPr>
        <w:jc w:val="both"/>
      </w:pPr>
    </w:p>
    <w:p w:rsidR="00566B48" w:rsidRPr="00566B48" w:rsidRDefault="00566B48" w:rsidP="00566B48">
      <w:pPr>
        <w:jc w:val="both"/>
      </w:pPr>
    </w:p>
    <w:p w:rsidR="00566B48" w:rsidRPr="00566B48" w:rsidRDefault="00566B48" w:rsidP="00566B48">
      <w:pPr>
        <w:jc w:val="both"/>
      </w:pPr>
    </w:p>
    <w:p w:rsidR="00566B48" w:rsidRPr="00566B48" w:rsidRDefault="00566B48" w:rsidP="00566B48">
      <w:pPr>
        <w:jc w:val="both"/>
      </w:pPr>
    </w:p>
    <w:p w:rsidR="00BA6439" w:rsidRDefault="00BA6439" w:rsidP="00566B48">
      <w:pPr>
        <w:pStyle w:val="26"/>
        <w:spacing w:line="240" w:lineRule="auto"/>
        <w:rPr>
          <w:sz w:val="24"/>
          <w:szCs w:val="24"/>
        </w:rPr>
      </w:pPr>
    </w:p>
    <w:p w:rsidR="00BA6439" w:rsidRDefault="00BA6439" w:rsidP="00566B48">
      <w:pPr>
        <w:pStyle w:val="26"/>
        <w:spacing w:line="240" w:lineRule="auto"/>
        <w:rPr>
          <w:sz w:val="24"/>
          <w:szCs w:val="24"/>
        </w:rPr>
      </w:pPr>
    </w:p>
    <w:p w:rsidR="001961C1" w:rsidRDefault="001961C1" w:rsidP="00566B48">
      <w:pPr>
        <w:pStyle w:val="26"/>
        <w:spacing w:line="240" w:lineRule="auto"/>
        <w:rPr>
          <w:sz w:val="24"/>
          <w:szCs w:val="24"/>
        </w:rPr>
      </w:pPr>
    </w:p>
    <w:p w:rsidR="00566B48" w:rsidRPr="00566B48" w:rsidRDefault="00566B48" w:rsidP="00566B48">
      <w:pPr>
        <w:pStyle w:val="26"/>
        <w:spacing w:line="240" w:lineRule="auto"/>
        <w:rPr>
          <w:sz w:val="24"/>
          <w:szCs w:val="24"/>
        </w:rPr>
      </w:pPr>
      <w:r w:rsidRPr="00566B48">
        <w:rPr>
          <w:sz w:val="24"/>
          <w:szCs w:val="24"/>
        </w:rPr>
        <w:t xml:space="preserve">Рис. 23. Соотношение между удельными затратами </w:t>
      </w:r>
    </w:p>
    <w:p w:rsidR="00566B48" w:rsidRPr="00566B48" w:rsidRDefault="00566B48" w:rsidP="00566B48">
      <w:pPr>
        <w:jc w:val="center"/>
      </w:pPr>
      <w:r w:rsidRPr="00566B48">
        <w:t xml:space="preserve">товародвижения и количеством складов:А – постоянные складские издержки; </w:t>
      </w:r>
    </w:p>
    <w:p w:rsidR="00566B48" w:rsidRPr="00566B48" w:rsidRDefault="00566B48" w:rsidP="00566B48">
      <w:pPr>
        <w:jc w:val="center"/>
      </w:pPr>
      <w:r w:rsidRPr="00566B48">
        <w:t xml:space="preserve">Б – переменные складские издержки; В – издержки транспортировки </w:t>
      </w:r>
    </w:p>
    <w:p w:rsidR="00566B48" w:rsidRPr="00566B48" w:rsidRDefault="00566B48" w:rsidP="00566B48">
      <w:pPr>
        <w:jc w:val="center"/>
      </w:pPr>
      <w:r w:rsidRPr="00566B48">
        <w:t xml:space="preserve">с предприятия на склад; Г – издержки транспортировки со склада </w:t>
      </w:r>
    </w:p>
    <w:p w:rsidR="00566B48" w:rsidRPr="00566B48" w:rsidRDefault="00566B48" w:rsidP="00566B48">
      <w:pPr>
        <w:jc w:val="center"/>
      </w:pPr>
      <w:r w:rsidRPr="00566B48">
        <w:t xml:space="preserve">покупателям; Д – проценты на капитал, вложенный в товарные запасы; </w:t>
      </w:r>
    </w:p>
    <w:p w:rsidR="00566B48" w:rsidRPr="00566B48" w:rsidRDefault="00566B48" w:rsidP="00566B48">
      <w:pPr>
        <w:jc w:val="center"/>
      </w:pPr>
      <w:r w:rsidRPr="00566B48">
        <w:t>Е – общие издержки товародвижения; Х – оптимальное количество складов</w:t>
      </w:r>
    </w:p>
    <w:p w:rsidR="00566B48" w:rsidRPr="00566B48" w:rsidRDefault="00566B48" w:rsidP="00566B48">
      <w:pPr>
        <w:jc w:val="center"/>
      </w:pPr>
    </w:p>
    <w:p w:rsidR="00566B48" w:rsidRPr="00566B48" w:rsidRDefault="00566B48" w:rsidP="00566B48">
      <w:pPr>
        <w:jc w:val="both"/>
      </w:pPr>
      <w:r w:rsidRPr="00566B48">
        <w:tab/>
        <w:t>Как видно из схемы, приведенной на рис.23, по мере увеличения количества складов кр</w:t>
      </w:r>
      <w:r w:rsidRPr="00566B48">
        <w:t>и</w:t>
      </w:r>
      <w:r w:rsidRPr="00566B48">
        <w:t>вые двух видов транспортных издержек (Г и В) движутся в противоположных направлениях, п</w:t>
      </w:r>
      <w:r w:rsidRPr="00566B48">
        <w:t>о</w:t>
      </w:r>
      <w:r w:rsidRPr="00566B48">
        <w:t>скольку в одном случае транспортные расходы возрастают, в другом – сокращаются, что объясн</w:t>
      </w:r>
      <w:r w:rsidRPr="00566B48">
        <w:t>я</w:t>
      </w:r>
      <w:r w:rsidRPr="00566B48">
        <w:t>ется созданием складов, расположенных в территориальной близости от покупателя. Определе</w:t>
      </w:r>
      <w:r w:rsidRPr="00566B48">
        <w:t>н</w:t>
      </w:r>
      <w:r w:rsidRPr="00566B48">
        <w:t xml:space="preserve">ная зависимость складывается между расходами на транспортировку и издержками содержания запасов. Так, применение авиаперевозок вместо морских увеличивает расходы на транспортировку грузов, но при этом сокращаются размеры необходимых запасов и соответственно затраты на их содержание. </w:t>
      </w:r>
    </w:p>
    <w:p w:rsidR="005329F4" w:rsidRDefault="00F622BC" w:rsidP="0062360B">
      <w:pPr>
        <w:ind w:firstLine="567"/>
        <w:jc w:val="both"/>
        <w:rPr>
          <w:b/>
        </w:rPr>
      </w:pPr>
      <w:r w:rsidRPr="00E6357A">
        <w:rPr>
          <w:b/>
        </w:rPr>
        <w:t>ЛИТЕРАТУРА</w:t>
      </w:r>
      <w:r>
        <w:rPr>
          <w:b/>
        </w:rPr>
        <w:t>:</w:t>
      </w:r>
    </w:p>
    <w:p w:rsidR="005329F4" w:rsidRPr="00E6357A" w:rsidRDefault="005329F4" w:rsidP="0062360B">
      <w:pPr>
        <w:ind w:left="284" w:firstLine="567"/>
        <w:jc w:val="both"/>
        <w:rPr>
          <w:b/>
          <w:i/>
        </w:rPr>
      </w:pPr>
      <w:r w:rsidRPr="00E6357A">
        <w:rPr>
          <w:b/>
          <w:i/>
        </w:rPr>
        <w:t>Основная:</w:t>
      </w:r>
    </w:p>
    <w:p w:rsidR="005329F4" w:rsidRDefault="005329F4" w:rsidP="00965E69">
      <w:pPr>
        <w:pStyle w:val="11"/>
        <w:numPr>
          <w:ilvl w:val="0"/>
          <w:numId w:val="24"/>
        </w:numPr>
        <w:ind w:firstLine="567"/>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5329F4" w:rsidRDefault="005329F4" w:rsidP="00965E69">
      <w:pPr>
        <w:pStyle w:val="11"/>
        <w:numPr>
          <w:ilvl w:val="0"/>
          <w:numId w:val="24"/>
        </w:numPr>
        <w:ind w:firstLine="567"/>
        <w:jc w:val="both"/>
      </w:pPr>
      <w:r>
        <w:t>Тулембаева А.Н. Логистика. – Алматы: Триумф «Т», 2008.</w:t>
      </w:r>
    </w:p>
    <w:p w:rsidR="005329F4" w:rsidRDefault="005329F4" w:rsidP="00965E69">
      <w:pPr>
        <w:pStyle w:val="11"/>
        <w:numPr>
          <w:ilvl w:val="0"/>
          <w:numId w:val="24"/>
        </w:numPr>
        <w:ind w:firstLine="567"/>
        <w:jc w:val="both"/>
      </w:pPr>
      <w:r>
        <w:t>Аникина Б.А. Практикум по логистике. – Москва: Инфра-М, 2007.</w:t>
      </w:r>
    </w:p>
    <w:p w:rsidR="005329F4" w:rsidRPr="00BA3DF9" w:rsidRDefault="005329F4" w:rsidP="00965E69">
      <w:pPr>
        <w:pStyle w:val="11"/>
        <w:numPr>
          <w:ilvl w:val="0"/>
          <w:numId w:val="24"/>
        </w:numPr>
        <w:ind w:firstLine="567"/>
        <w:jc w:val="both"/>
      </w:pPr>
      <w:r>
        <w:t>Сербин В.Д. Основы логистики. – Таганрог: ТРТУ, 2004.</w:t>
      </w:r>
    </w:p>
    <w:p w:rsidR="005329F4" w:rsidRPr="00BA3DF9" w:rsidRDefault="005329F4" w:rsidP="0062360B">
      <w:pPr>
        <w:ind w:left="360" w:firstLine="567"/>
        <w:jc w:val="both"/>
        <w:rPr>
          <w:b/>
          <w:i/>
        </w:rPr>
      </w:pPr>
    </w:p>
    <w:p w:rsidR="005329F4" w:rsidRPr="00E6357A" w:rsidRDefault="005329F4" w:rsidP="0062360B">
      <w:pPr>
        <w:ind w:left="284" w:firstLine="567"/>
        <w:jc w:val="both"/>
        <w:rPr>
          <w:b/>
          <w:i/>
        </w:rPr>
      </w:pPr>
      <w:r w:rsidRPr="00E6357A">
        <w:rPr>
          <w:b/>
          <w:i/>
        </w:rPr>
        <w:t>Дополнительная:</w:t>
      </w:r>
    </w:p>
    <w:p w:rsidR="005329F4" w:rsidRPr="00192AB9" w:rsidRDefault="005329F4" w:rsidP="00965E69">
      <w:pPr>
        <w:widowControl w:val="0"/>
        <w:numPr>
          <w:ilvl w:val="0"/>
          <w:numId w:val="25"/>
        </w:numPr>
        <w:shd w:val="clear" w:color="auto" w:fill="FFFFFF"/>
        <w:tabs>
          <w:tab w:val="left" w:pos="355"/>
        </w:tabs>
        <w:autoSpaceDE w:val="0"/>
        <w:autoSpaceDN w:val="0"/>
        <w:adjustRightInd w:val="0"/>
        <w:ind w:firstLine="567"/>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5329F4" w:rsidRPr="00192AB9" w:rsidRDefault="005329F4" w:rsidP="00965E69">
      <w:pPr>
        <w:widowControl w:val="0"/>
        <w:numPr>
          <w:ilvl w:val="0"/>
          <w:numId w:val="25"/>
        </w:numPr>
        <w:shd w:val="clear" w:color="auto" w:fill="FFFFFF"/>
        <w:tabs>
          <w:tab w:val="left" w:pos="355"/>
        </w:tabs>
        <w:autoSpaceDE w:val="0"/>
        <w:autoSpaceDN w:val="0"/>
        <w:adjustRightInd w:val="0"/>
        <w:ind w:firstLine="567"/>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5329F4" w:rsidRPr="00192AB9" w:rsidRDefault="005329F4" w:rsidP="00965E69">
      <w:pPr>
        <w:widowControl w:val="0"/>
        <w:numPr>
          <w:ilvl w:val="0"/>
          <w:numId w:val="25"/>
        </w:numPr>
        <w:shd w:val="clear" w:color="auto" w:fill="FFFFFF"/>
        <w:tabs>
          <w:tab w:val="left" w:pos="355"/>
        </w:tabs>
        <w:autoSpaceDE w:val="0"/>
        <w:autoSpaceDN w:val="0"/>
        <w:adjustRightInd w:val="0"/>
        <w:ind w:firstLine="567"/>
        <w:jc w:val="both"/>
        <w:rPr>
          <w:color w:val="000000"/>
          <w:spacing w:val="-11"/>
        </w:rPr>
      </w:pPr>
      <w:r w:rsidRPr="00192AB9">
        <w:rPr>
          <w:color w:val="000000"/>
        </w:rPr>
        <w:t>Бауэрсокс Д. Дж., Клосс Д. Дж. Логистика</w:t>
      </w:r>
      <w:r>
        <w:rPr>
          <w:color w:val="000000"/>
        </w:rPr>
        <w:t>: интегрированная цепь пост</w:t>
      </w:r>
      <w:r>
        <w:rPr>
          <w:color w:val="000000"/>
        </w:rPr>
        <w:t>а</w:t>
      </w:r>
      <w:r>
        <w:rPr>
          <w:color w:val="000000"/>
        </w:rPr>
        <w:t>вок</w:t>
      </w:r>
      <w:r w:rsidRPr="00192AB9">
        <w:rPr>
          <w:color w:val="000000"/>
        </w:rPr>
        <w:t>/</w:t>
      </w:r>
      <w:r w:rsidRPr="00192AB9">
        <w:rPr>
          <w:color w:val="000000"/>
          <w:spacing w:val="1"/>
        </w:rPr>
        <w:t>Пер. с англ. - М.: Олимп-Бизнес, 2001.</w:t>
      </w:r>
    </w:p>
    <w:p w:rsidR="005329F4" w:rsidRPr="00192AB9" w:rsidRDefault="005329F4" w:rsidP="00965E69">
      <w:pPr>
        <w:widowControl w:val="0"/>
        <w:numPr>
          <w:ilvl w:val="0"/>
          <w:numId w:val="25"/>
        </w:numPr>
        <w:shd w:val="clear" w:color="auto" w:fill="FFFFFF"/>
        <w:tabs>
          <w:tab w:val="left" w:pos="355"/>
        </w:tabs>
        <w:autoSpaceDE w:val="0"/>
        <w:autoSpaceDN w:val="0"/>
        <w:adjustRightInd w:val="0"/>
        <w:ind w:firstLine="567"/>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5329F4" w:rsidRPr="00192AB9" w:rsidRDefault="005329F4" w:rsidP="00965E69">
      <w:pPr>
        <w:widowControl w:val="0"/>
        <w:numPr>
          <w:ilvl w:val="0"/>
          <w:numId w:val="25"/>
        </w:numPr>
        <w:shd w:val="clear" w:color="auto" w:fill="FFFFFF"/>
        <w:tabs>
          <w:tab w:val="left" w:pos="355"/>
        </w:tabs>
        <w:autoSpaceDE w:val="0"/>
        <w:autoSpaceDN w:val="0"/>
        <w:adjustRightInd w:val="0"/>
        <w:ind w:firstLine="567"/>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5329F4" w:rsidRPr="00192AB9" w:rsidRDefault="005329F4" w:rsidP="00965E69">
      <w:pPr>
        <w:widowControl w:val="0"/>
        <w:numPr>
          <w:ilvl w:val="0"/>
          <w:numId w:val="25"/>
        </w:numPr>
        <w:shd w:val="clear" w:color="auto" w:fill="FFFFFF"/>
        <w:tabs>
          <w:tab w:val="left" w:pos="355"/>
        </w:tabs>
        <w:autoSpaceDE w:val="0"/>
        <w:autoSpaceDN w:val="0"/>
        <w:adjustRightInd w:val="0"/>
        <w:ind w:firstLine="567"/>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w:t>
      </w:r>
      <w:r w:rsidRPr="00192AB9">
        <w:rPr>
          <w:color w:val="000000"/>
          <w:spacing w:val="3"/>
        </w:rPr>
        <w:t>о</w:t>
      </w:r>
      <w:r w:rsidRPr="00192AB9">
        <w:rPr>
          <w:color w:val="000000"/>
          <w:spacing w:val="2"/>
        </w:rPr>
        <w:t xml:space="preserve">лаева Д.С. и др. - М.: АНКИЛ, 1998. </w:t>
      </w:r>
    </w:p>
    <w:p w:rsidR="005329F4" w:rsidRPr="00192AB9" w:rsidRDefault="005329F4" w:rsidP="00965E69">
      <w:pPr>
        <w:widowControl w:val="0"/>
        <w:numPr>
          <w:ilvl w:val="0"/>
          <w:numId w:val="25"/>
        </w:numPr>
        <w:shd w:val="clear" w:color="auto" w:fill="FFFFFF"/>
        <w:tabs>
          <w:tab w:val="left" w:pos="355"/>
        </w:tabs>
        <w:autoSpaceDE w:val="0"/>
        <w:autoSpaceDN w:val="0"/>
        <w:adjustRightInd w:val="0"/>
        <w:ind w:firstLine="567"/>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5329F4" w:rsidRPr="00192AB9" w:rsidRDefault="005329F4" w:rsidP="00965E69">
      <w:pPr>
        <w:widowControl w:val="0"/>
        <w:numPr>
          <w:ilvl w:val="0"/>
          <w:numId w:val="25"/>
        </w:numPr>
        <w:shd w:val="clear" w:color="auto" w:fill="FFFFFF"/>
        <w:tabs>
          <w:tab w:val="left" w:pos="355"/>
        </w:tabs>
        <w:autoSpaceDE w:val="0"/>
        <w:autoSpaceDN w:val="0"/>
        <w:adjustRightInd w:val="0"/>
        <w:ind w:firstLine="567"/>
        <w:jc w:val="both"/>
        <w:rPr>
          <w:color w:val="000000"/>
          <w:spacing w:val="-11"/>
        </w:rPr>
      </w:pPr>
      <w:r w:rsidRPr="00192AB9">
        <w:rPr>
          <w:color w:val="000000"/>
          <w:spacing w:val="5"/>
        </w:rPr>
        <w:t>Гордон М.П., Карнаухов С.Б. Логистика товародвижения. - 2-е изд., пер</w:t>
      </w:r>
      <w:r w:rsidRPr="00192AB9">
        <w:rPr>
          <w:color w:val="000000"/>
          <w:spacing w:val="5"/>
        </w:rPr>
        <w:t>е</w:t>
      </w:r>
      <w:r w:rsidRPr="00192AB9">
        <w:rPr>
          <w:color w:val="000000"/>
          <w:spacing w:val="3"/>
        </w:rPr>
        <w:t xml:space="preserve">раб., доп. - М.: Центр экономики и маркетинга, 2001. </w:t>
      </w:r>
    </w:p>
    <w:p w:rsidR="005329F4" w:rsidRPr="00192AB9" w:rsidRDefault="005329F4" w:rsidP="00965E69">
      <w:pPr>
        <w:widowControl w:val="0"/>
        <w:numPr>
          <w:ilvl w:val="0"/>
          <w:numId w:val="25"/>
        </w:numPr>
        <w:shd w:val="clear" w:color="auto" w:fill="FFFFFF"/>
        <w:tabs>
          <w:tab w:val="left" w:pos="355"/>
        </w:tabs>
        <w:autoSpaceDE w:val="0"/>
        <w:autoSpaceDN w:val="0"/>
        <w:adjustRightInd w:val="0"/>
        <w:ind w:firstLine="567"/>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5329F4" w:rsidRDefault="005329F4" w:rsidP="0062360B">
      <w:pPr>
        <w:ind w:firstLine="567"/>
        <w:jc w:val="both"/>
        <w:rPr>
          <w:b/>
        </w:rPr>
      </w:pPr>
    </w:p>
    <w:p w:rsidR="008156F3" w:rsidRPr="001136E3" w:rsidRDefault="008156F3" w:rsidP="008156F3">
      <w:pPr>
        <w:jc w:val="center"/>
      </w:pPr>
      <w:r w:rsidRPr="000156AF">
        <w:t>КОНТРОЛЬ</w:t>
      </w:r>
      <w:r>
        <w:t xml:space="preserve"> ЗНАНИЙ ПО ТЕМЕ</w:t>
      </w:r>
      <w:r w:rsidRPr="000156AF">
        <w:t>:</w:t>
      </w:r>
    </w:p>
    <w:p w:rsidR="008156F3" w:rsidRPr="00F622BC" w:rsidRDefault="00F622BC" w:rsidP="008156F3">
      <w:pPr>
        <w:ind w:firstLine="567"/>
        <w:jc w:val="center"/>
      </w:pPr>
      <w:r w:rsidRPr="00F622BC">
        <w:t>УПРАВЛЕНИЕ ЛОГИСТИЧЕСКИМИ ЗАТРАТАМИ. КЛАССИФИКАЦИЯ ЗАТРАТ. ЛОГИСТИЧЕСКИЕ ЗАТРАТЫ. ЗАТРАТЫ НА ОБРАБОТКУ ЗАКАЗОВ.</w:t>
      </w:r>
      <w:r w:rsidRPr="00F622BC">
        <w:rPr>
          <w:color w:val="C00000"/>
        </w:rPr>
        <w:t xml:space="preserve">  </w:t>
      </w:r>
    </w:p>
    <w:p w:rsidR="00F622BC" w:rsidRDefault="00F622BC" w:rsidP="008156F3">
      <w:pPr>
        <w:ind w:firstLine="567"/>
        <w:jc w:val="center"/>
        <w:rPr>
          <w:b/>
        </w:rPr>
      </w:pPr>
    </w:p>
    <w:p w:rsidR="008156F3" w:rsidRDefault="008156F3" w:rsidP="008156F3">
      <w:pPr>
        <w:ind w:firstLine="567"/>
        <w:jc w:val="center"/>
        <w:rPr>
          <w:b/>
          <w:lang w:val="kk-KZ"/>
        </w:rPr>
      </w:pPr>
      <w:r>
        <w:rPr>
          <w:b/>
        </w:rPr>
        <w:t>Карта №1</w:t>
      </w:r>
    </w:p>
    <w:p w:rsidR="008156F3" w:rsidRPr="001B2D4F" w:rsidRDefault="008156F3" w:rsidP="008156F3">
      <w:pPr>
        <w:ind w:firstLine="567"/>
        <w:jc w:val="center"/>
        <w:rPr>
          <w:b/>
          <w:lang w:val="kk-KZ"/>
        </w:rPr>
      </w:pPr>
    </w:p>
    <w:p w:rsidR="00F622BC" w:rsidRDefault="00F622BC" w:rsidP="00965E69">
      <w:pPr>
        <w:pStyle w:val="11"/>
        <w:numPr>
          <w:ilvl w:val="0"/>
          <w:numId w:val="466"/>
        </w:numPr>
        <w:shd w:val="clear" w:color="auto" w:fill="FFFFFF"/>
        <w:tabs>
          <w:tab w:val="left" w:pos="202"/>
        </w:tabs>
        <w:jc w:val="both"/>
      </w:pPr>
      <w:r w:rsidRPr="006F29B0">
        <w:rPr>
          <w:spacing w:val="-8"/>
        </w:rPr>
        <w:t>Дайте классификацию затрат. Что такое логистические затраты?</w:t>
      </w:r>
    </w:p>
    <w:p w:rsidR="008156F3" w:rsidRPr="00F622BC" w:rsidRDefault="00F622BC" w:rsidP="00965E69">
      <w:pPr>
        <w:pStyle w:val="11"/>
        <w:widowControl w:val="0"/>
        <w:numPr>
          <w:ilvl w:val="0"/>
          <w:numId w:val="466"/>
        </w:numPr>
        <w:shd w:val="clear" w:color="auto" w:fill="FFFFFF"/>
        <w:tabs>
          <w:tab w:val="left" w:pos="202"/>
        </w:tabs>
        <w:autoSpaceDE w:val="0"/>
        <w:autoSpaceDN w:val="0"/>
        <w:adjustRightInd w:val="0"/>
        <w:jc w:val="both"/>
        <w:rPr>
          <w:spacing w:val="-17"/>
        </w:rPr>
      </w:pPr>
      <w:r w:rsidRPr="006F29B0">
        <w:rPr>
          <w:spacing w:val="-5"/>
        </w:rPr>
        <w:t>Охарактеризуйте затраты на обработку заказов</w:t>
      </w:r>
    </w:p>
    <w:p w:rsidR="008156F3" w:rsidRPr="003942F7" w:rsidRDefault="008156F3" w:rsidP="008156F3">
      <w:pPr>
        <w:ind w:firstLine="273"/>
        <w:jc w:val="both"/>
      </w:pPr>
    </w:p>
    <w:p w:rsidR="008156F3" w:rsidRPr="003942F7" w:rsidRDefault="008156F3" w:rsidP="008156F3">
      <w:pPr>
        <w:ind w:firstLine="273"/>
        <w:jc w:val="center"/>
        <w:rPr>
          <w:b/>
          <w:lang w:val="kk-KZ"/>
        </w:rPr>
      </w:pPr>
      <w:r w:rsidRPr="003942F7">
        <w:rPr>
          <w:b/>
        </w:rPr>
        <w:t>Карта №2</w:t>
      </w:r>
    </w:p>
    <w:p w:rsidR="008156F3" w:rsidRPr="003942F7" w:rsidRDefault="008156F3" w:rsidP="008156F3">
      <w:pPr>
        <w:ind w:firstLine="273"/>
        <w:jc w:val="center"/>
        <w:rPr>
          <w:b/>
          <w:lang w:val="kk-KZ"/>
        </w:rPr>
      </w:pPr>
    </w:p>
    <w:p w:rsidR="00F622BC" w:rsidRPr="00F622BC" w:rsidRDefault="00F622BC" w:rsidP="00965E69">
      <w:pPr>
        <w:pStyle w:val="11"/>
        <w:widowControl w:val="0"/>
        <w:numPr>
          <w:ilvl w:val="0"/>
          <w:numId w:val="464"/>
        </w:numPr>
        <w:shd w:val="clear" w:color="auto" w:fill="FFFFFF"/>
        <w:tabs>
          <w:tab w:val="left" w:pos="202"/>
        </w:tabs>
        <w:autoSpaceDE w:val="0"/>
        <w:autoSpaceDN w:val="0"/>
        <w:adjustRightInd w:val="0"/>
        <w:jc w:val="both"/>
        <w:rPr>
          <w:spacing w:val="-17"/>
        </w:rPr>
      </w:pPr>
      <w:r w:rsidRPr="00F622BC">
        <w:rPr>
          <w:spacing w:val="-6"/>
        </w:rPr>
        <w:t>Какие существуют затраты на запасы продукции?</w:t>
      </w:r>
      <w:r>
        <w:tab/>
      </w:r>
    </w:p>
    <w:p w:rsidR="00F622BC" w:rsidRPr="006F29B0" w:rsidRDefault="00F622BC" w:rsidP="00965E69">
      <w:pPr>
        <w:pStyle w:val="11"/>
        <w:widowControl w:val="0"/>
        <w:numPr>
          <w:ilvl w:val="0"/>
          <w:numId w:val="464"/>
        </w:numPr>
        <w:shd w:val="clear" w:color="auto" w:fill="FFFFFF"/>
        <w:tabs>
          <w:tab w:val="left" w:pos="202"/>
        </w:tabs>
        <w:autoSpaceDE w:val="0"/>
        <w:autoSpaceDN w:val="0"/>
        <w:adjustRightInd w:val="0"/>
        <w:jc w:val="both"/>
        <w:rPr>
          <w:spacing w:val="-13"/>
        </w:rPr>
      </w:pPr>
      <w:r w:rsidRPr="006F29B0">
        <w:rPr>
          <w:spacing w:val="-4"/>
        </w:rPr>
        <w:t>Что такое затраты на снабжение?</w:t>
      </w:r>
    </w:p>
    <w:p w:rsidR="008156F3" w:rsidRDefault="008156F3" w:rsidP="008156F3">
      <w:pPr>
        <w:ind w:firstLine="273"/>
        <w:jc w:val="center"/>
        <w:rPr>
          <w:b/>
        </w:rPr>
      </w:pPr>
    </w:p>
    <w:p w:rsidR="008156F3" w:rsidRPr="003942F7" w:rsidRDefault="008156F3" w:rsidP="008156F3">
      <w:pPr>
        <w:ind w:firstLine="273"/>
        <w:jc w:val="center"/>
        <w:rPr>
          <w:b/>
        </w:rPr>
      </w:pPr>
      <w:r w:rsidRPr="003942F7">
        <w:rPr>
          <w:b/>
        </w:rPr>
        <w:t>Карта №3</w:t>
      </w:r>
    </w:p>
    <w:p w:rsidR="008156F3" w:rsidRPr="003942F7" w:rsidRDefault="008156F3" w:rsidP="008156F3">
      <w:pPr>
        <w:ind w:firstLine="273"/>
        <w:jc w:val="center"/>
      </w:pPr>
    </w:p>
    <w:p w:rsidR="00F622BC" w:rsidRPr="006F29B0" w:rsidRDefault="00F622BC" w:rsidP="00965E69">
      <w:pPr>
        <w:pStyle w:val="11"/>
        <w:widowControl w:val="0"/>
        <w:numPr>
          <w:ilvl w:val="0"/>
          <w:numId w:val="465"/>
        </w:numPr>
        <w:shd w:val="clear" w:color="auto" w:fill="FFFFFF"/>
        <w:tabs>
          <w:tab w:val="left" w:pos="202"/>
        </w:tabs>
        <w:autoSpaceDE w:val="0"/>
        <w:autoSpaceDN w:val="0"/>
        <w:adjustRightInd w:val="0"/>
        <w:jc w:val="both"/>
        <w:rPr>
          <w:spacing w:val="-14"/>
        </w:rPr>
      </w:pPr>
      <w:r w:rsidRPr="006F29B0">
        <w:rPr>
          <w:spacing w:val="-5"/>
        </w:rPr>
        <w:t>Какие существуют затраты на транспортировку?</w:t>
      </w:r>
    </w:p>
    <w:p w:rsidR="00F622BC" w:rsidRPr="006F29B0" w:rsidRDefault="00F622BC" w:rsidP="00965E69">
      <w:pPr>
        <w:pStyle w:val="11"/>
        <w:widowControl w:val="0"/>
        <w:numPr>
          <w:ilvl w:val="0"/>
          <w:numId w:val="465"/>
        </w:numPr>
        <w:shd w:val="clear" w:color="auto" w:fill="FFFFFF"/>
        <w:tabs>
          <w:tab w:val="left" w:pos="202"/>
        </w:tabs>
        <w:autoSpaceDE w:val="0"/>
        <w:autoSpaceDN w:val="0"/>
        <w:adjustRightInd w:val="0"/>
        <w:jc w:val="both"/>
        <w:rPr>
          <w:spacing w:val="-18"/>
        </w:rPr>
      </w:pPr>
      <w:r w:rsidRPr="006F29B0">
        <w:rPr>
          <w:spacing w:val="-5"/>
        </w:rPr>
        <w:t>Что представляют собой затраты на складскую деятельность?</w:t>
      </w:r>
    </w:p>
    <w:p w:rsidR="008156F3" w:rsidRPr="003942F7" w:rsidRDefault="008156F3" w:rsidP="008156F3">
      <w:pPr>
        <w:ind w:firstLine="273"/>
        <w:jc w:val="center"/>
        <w:rPr>
          <w:b/>
        </w:rPr>
      </w:pPr>
    </w:p>
    <w:p w:rsidR="008156F3" w:rsidRPr="003942F7" w:rsidRDefault="008156F3" w:rsidP="008156F3">
      <w:pPr>
        <w:ind w:firstLine="273"/>
        <w:jc w:val="center"/>
        <w:rPr>
          <w:b/>
          <w:lang w:val="kk-KZ"/>
        </w:rPr>
      </w:pPr>
      <w:r w:rsidRPr="003942F7">
        <w:rPr>
          <w:b/>
        </w:rPr>
        <w:t>Карта №4</w:t>
      </w:r>
    </w:p>
    <w:p w:rsidR="008156F3" w:rsidRPr="003942F7" w:rsidRDefault="008156F3" w:rsidP="008156F3">
      <w:pPr>
        <w:ind w:firstLine="273"/>
        <w:jc w:val="center"/>
        <w:rPr>
          <w:b/>
          <w:lang w:val="kk-KZ"/>
        </w:rPr>
      </w:pPr>
    </w:p>
    <w:p w:rsidR="00F622BC" w:rsidRDefault="00F622BC" w:rsidP="00965E69">
      <w:pPr>
        <w:pStyle w:val="11"/>
        <w:numPr>
          <w:ilvl w:val="0"/>
          <w:numId w:val="467"/>
        </w:numPr>
        <w:shd w:val="clear" w:color="auto" w:fill="FFFFFF"/>
        <w:tabs>
          <w:tab w:val="left" w:pos="202"/>
        </w:tabs>
        <w:jc w:val="both"/>
      </w:pPr>
      <w:r w:rsidRPr="006F29B0">
        <w:rPr>
          <w:spacing w:val="-8"/>
        </w:rPr>
        <w:t>Дайте классификацию затрат. Что такое логистические затраты?</w:t>
      </w:r>
    </w:p>
    <w:p w:rsidR="00F622BC" w:rsidRPr="00F622BC" w:rsidRDefault="00F622BC" w:rsidP="00965E69">
      <w:pPr>
        <w:pStyle w:val="11"/>
        <w:numPr>
          <w:ilvl w:val="0"/>
          <w:numId w:val="467"/>
        </w:numPr>
        <w:shd w:val="clear" w:color="auto" w:fill="FFFFFF"/>
        <w:tabs>
          <w:tab w:val="left" w:pos="202"/>
        </w:tabs>
        <w:jc w:val="both"/>
      </w:pPr>
      <w:r w:rsidRPr="00F622BC">
        <w:rPr>
          <w:spacing w:val="-5"/>
        </w:rPr>
        <w:t>Какие существуют затраты на транспортировку?</w:t>
      </w:r>
    </w:p>
    <w:p w:rsidR="008156F3" w:rsidRPr="003942F7" w:rsidRDefault="008156F3" w:rsidP="008156F3">
      <w:pPr>
        <w:ind w:firstLine="273"/>
      </w:pPr>
    </w:p>
    <w:p w:rsidR="008156F3" w:rsidRPr="003942F7" w:rsidRDefault="008156F3" w:rsidP="008156F3">
      <w:pPr>
        <w:ind w:firstLine="273"/>
        <w:jc w:val="center"/>
        <w:rPr>
          <w:b/>
          <w:lang w:val="kk-KZ"/>
        </w:rPr>
      </w:pPr>
      <w:r w:rsidRPr="003942F7">
        <w:rPr>
          <w:b/>
        </w:rPr>
        <w:t>Карта №5</w:t>
      </w:r>
    </w:p>
    <w:p w:rsidR="00F622BC" w:rsidRDefault="00F622BC" w:rsidP="00F622BC">
      <w:pPr>
        <w:pStyle w:val="11"/>
        <w:widowControl w:val="0"/>
        <w:shd w:val="clear" w:color="auto" w:fill="FFFFFF"/>
        <w:tabs>
          <w:tab w:val="left" w:pos="202"/>
        </w:tabs>
        <w:autoSpaceDE w:val="0"/>
        <w:autoSpaceDN w:val="0"/>
        <w:adjustRightInd w:val="0"/>
        <w:ind w:left="0"/>
        <w:jc w:val="both"/>
        <w:rPr>
          <w:spacing w:val="-17"/>
        </w:rPr>
      </w:pPr>
    </w:p>
    <w:p w:rsidR="00F622BC" w:rsidRPr="00F622BC" w:rsidRDefault="00F622BC" w:rsidP="00965E69">
      <w:pPr>
        <w:pStyle w:val="11"/>
        <w:widowControl w:val="0"/>
        <w:numPr>
          <w:ilvl w:val="0"/>
          <w:numId w:val="468"/>
        </w:numPr>
        <w:shd w:val="clear" w:color="auto" w:fill="FFFFFF"/>
        <w:tabs>
          <w:tab w:val="clear" w:pos="720"/>
          <w:tab w:val="left" w:pos="202"/>
          <w:tab w:val="num" w:pos="567"/>
        </w:tabs>
        <w:autoSpaceDE w:val="0"/>
        <w:autoSpaceDN w:val="0"/>
        <w:adjustRightInd w:val="0"/>
        <w:ind w:left="426" w:firstLine="0"/>
        <w:jc w:val="both"/>
        <w:rPr>
          <w:spacing w:val="-17"/>
        </w:rPr>
      </w:pPr>
      <w:r w:rsidRPr="00F622BC">
        <w:rPr>
          <w:spacing w:val="-6"/>
        </w:rPr>
        <w:lastRenderedPageBreak/>
        <w:t>Какие существуют затраты на запасы продукции?</w:t>
      </w:r>
      <w:r>
        <w:tab/>
      </w:r>
    </w:p>
    <w:p w:rsidR="00F622BC" w:rsidRPr="006F29B0" w:rsidRDefault="00F622BC" w:rsidP="00965E69">
      <w:pPr>
        <w:pStyle w:val="11"/>
        <w:widowControl w:val="0"/>
        <w:numPr>
          <w:ilvl w:val="0"/>
          <w:numId w:val="468"/>
        </w:numPr>
        <w:shd w:val="clear" w:color="auto" w:fill="FFFFFF"/>
        <w:tabs>
          <w:tab w:val="clear" w:pos="720"/>
          <w:tab w:val="left" w:pos="202"/>
          <w:tab w:val="num" w:pos="567"/>
        </w:tabs>
        <w:autoSpaceDE w:val="0"/>
        <w:autoSpaceDN w:val="0"/>
        <w:adjustRightInd w:val="0"/>
        <w:ind w:left="426" w:firstLine="0"/>
        <w:jc w:val="both"/>
        <w:rPr>
          <w:spacing w:val="-14"/>
        </w:rPr>
      </w:pPr>
      <w:r w:rsidRPr="006F29B0">
        <w:rPr>
          <w:spacing w:val="-5"/>
        </w:rPr>
        <w:t>Какие существуют затраты на транспортировку?</w:t>
      </w:r>
    </w:p>
    <w:p w:rsidR="008156F3" w:rsidRDefault="008156F3" w:rsidP="008156F3">
      <w:pPr>
        <w:rPr>
          <w:b/>
        </w:rPr>
      </w:pPr>
    </w:p>
    <w:p w:rsidR="00F622BC" w:rsidRDefault="00F622BC" w:rsidP="00566B48">
      <w:pPr>
        <w:ind w:firstLine="567"/>
        <w:jc w:val="center"/>
        <w:rPr>
          <w:b/>
          <w:lang w:val="kk-KZ"/>
        </w:rPr>
      </w:pPr>
      <w:r>
        <w:rPr>
          <w:b/>
        </w:rPr>
        <w:t>Карта №6</w:t>
      </w:r>
    </w:p>
    <w:p w:rsidR="00F622BC" w:rsidRPr="001B2D4F" w:rsidRDefault="00F622BC" w:rsidP="00F622BC">
      <w:pPr>
        <w:ind w:firstLine="567"/>
        <w:jc w:val="center"/>
        <w:rPr>
          <w:b/>
          <w:lang w:val="kk-KZ"/>
        </w:rPr>
      </w:pPr>
    </w:p>
    <w:p w:rsidR="00F622BC" w:rsidRDefault="00F622BC" w:rsidP="00965E69">
      <w:pPr>
        <w:pStyle w:val="11"/>
        <w:numPr>
          <w:ilvl w:val="0"/>
          <w:numId w:val="473"/>
        </w:numPr>
        <w:shd w:val="clear" w:color="auto" w:fill="FFFFFF"/>
        <w:tabs>
          <w:tab w:val="left" w:pos="202"/>
        </w:tabs>
        <w:jc w:val="both"/>
      </w:pPr>
      <w:r w:rsidRPr="006F29B0">
        <w:rPr>
          <w:spacing w:val="-8"/>
        </w:rPr>
        <w:t>Дайте классификацию затрат. Что такое логистические затраты?</w:t>
      </w:r>
    </w:p>
    <w:p w:rsidR="00F622BC" w:rsidRPr="00F622BC" w:rsidRDefault="00F622BC" w:rsidP="00965E69">
      <w:pPr>
        <w:pStyle w:val="11"/>
        <w:widowControl w:val="0"/>
        <w:numPr>
          <w:ilvl w:val="0"/>
          <w:numId w:val="473"/>
        </w:numPr>
        <w:shd w:val="clear" w:color="auto" w:fill="FFFFFF"/>
        <w:tabs>
          <w:tab w:val="left" w:pos="202"/>
        </w:tabs>
        <w:autoSpaceDE w:val="0"/>
        <w:autoSpaceDN w:val="0"/>
        <w:adjustRightInd w:val="0"/>
        <w:jc w:val="both"/>
        <w:rPr>
          <w:spacing w:val="-17"/>
        </w:rPr>
      </w:pPr>
      <w:r w:rsidRPr="006F29B0">
        <w:rPr>
          <w:spacing w:val="-5"/>
        </w:rPr>
        <w:t>Охарактеризуйте затраты на обработку заказов</w:t>
      </w:r>
    </w:p>
    <w:p w:rsidR="00F622BC" w:rsidRPr="003942F7" w:rsidRDefault="00F622BC" w:rsidP="00F622BC">
      <w:pPr>
        <w:ind w:firstLine="273"/>
        <w:jc w:val="both"/>
      </w:pPr>
    </w:p>
    <w:p w:rsidR="00F622BC" w:rsidRPr="003942F7" w:rsidRDefault="00F622BC" w:rsidP="00F622BC">
      <w:pPr>
        <w:ind w:firstLine="273"/>
        <w:jc w:val="center"/>
        <w:rPr>
          <w:b/>
          <w:lang w:val="kk-KZ"/>
        </w:rPr>
      </w:pPr>
      <w:r>
        <w:rPr>
          <w:b/>
        </w:rPr>
        <w:t>Карта №7</w:t>
      </w:r>
    </w:p>
    <w:p w:rsidR="00F622BC" w:rsidRPr="003942F7" w:rsidRDefault="00F622BC" w:rsidP="00F622BC">
      <w:pPr>
        <w:ind w:firstLine="273"/>
        <w:jc w:val="center"/>
        <w:rPr>
          <w:b/>
          <w:lang w:val="kk-KZ"/>
        </w:rPr>
      </w:pPr>
    </w:p>
    <w:p w:rsidR="00F622BC" w:rsidRPr="00F622BC" w:rsidRDefault="00F622BC" w:rsidP="00965E69">
      <w:pPr>
        <w:pStyle w:val="11"/>
        <w:widowControl w:val="0"/>
        <w:numPr>
          <w:ilvl w:val="0"/>
          <w:numId w:val="472"/>
        </w:numPr>
        <w:shd w:val="clear" w:color="auto" w:fill="FFFFFF"/>
        <w:tabs>
          <w:tab w:val="left" w:pos="202"/>
        </w:tabs>
        <w:autoSpaceDE w:val="0"/>
        <w:autoSpaceDN w:val="0"/>
        <w:adjustRightInd w:val="0"/>
        <w:jc w:val="both"/>
        <w:rPr>
          <w:spacing w:val="-17"/>
        </w:rPr>
      </w:pPr>
      <w:r w:rsidRPr="00F622BC">
        <w:rPr>
          <w:spacing w:val="-6"/>
        </w:rPr>
        <w:t>Какие существуют затраты на запасы продукции?</w:t>
      </w:r>
      <w:r>
        <w:tab/>
      </w:r>
    </w:p>
    <w:p w:rsidR="00F622BC" w:rsidRPr="006F29B0" w:rsidRDefault="00F622BC" w:rsidP="00965E69">
      <w:pPr>
        <w:pStyle w:val="11"/>
        <w:widowControl w:val="0"/>
        <w:numPr>
          <w:ilvl w:val="0"/>
          <w:numId w:val="472"/>
        </w:numPr>
        <w:shd w:val="clear" w:color="auto" w:fill="FFFFFF"/>
        <w:tabs>
          <w:tab w:val="left" w:pos="202"/>
        </w:tabs>
        <w:autoSpaceDE w:val="0"/>
        <w:autoSpaceDN w:val="0"/>
        <w:adjustRightInd w:val="0"/>
        <w:jc w:val="both"/>
        <w:rPr>
          <w:spacing w:val="-13"/>
        </w:rPr>
      </w:pPr>
      <w:r w:rsidRPr="006F29B0">
        <w:rPr>
          <w:spacing w:val="-4"/>
        </w:rPr>
        <w:t>Что такое затраты на снабжение?</w:t>
      </w:r>
    </w:p>
    <w:p w:rsidR="00F622BC" w:rsidRDefault="00F622BC" w:rsidP="00F622BC">
      <w:pPr>
        <w:ind w:firstLine="273"/>
        <w:jc w:val="center"/>
        <w:rPr>
          <w:b/>
        </w:rPr>
      </w:pPr>
    </w:p>
    <w:p w:rsidR="00F622BC" w:rsidRPr="003942F7" w:rsidRDefault="00F622BC" w:rsidP="00F622BC">
      <w:pPr>
        <w:ind w:firstLine="273"/>
        <w:jc w:val="center"/>
        <w:rPr>
          <w:b/>
        </w:rPr>
      </w:pPr>
      <w:r>
        <w:rPr>
          <w:b/>
        </w:rPr>
        <w:t>Карта №8</w:t>
      </w:r>
    </w:p>
    <w:p w:rsidR="00F622BC" w:rsidRPr="003942F7" w:rsidRDefault="00F622BC" w:rsidP="00F622BC">
      <w:pPr>
        <w:ind w:firstLine="273"/>
        <w:jc w:val="center"/>
      </w:pPr>
    </w:p>
    <w:p w:rsidR="00F622BC" w:rsidRPr="006F29B0" w:rsidRDefault="00F622BC" w:rsidP="00965E69">
      <w:pPr>
        <w:pStyle w:val="11"/>
        <w:widowControl w:val="0"/>
        <w:numPr>
          <w:ilvl w:val="0"/>
          <w:numId w:val="471"/>
        </w:numPr>
        <w:shd w:val="clear" w:color="auto" w:fill="FFFFFF"/>
        <w:tabs>
          <w:tab w:val="left" w:pos="202"/>
        </w:tabs>
        <w:autoSpaceDE w:val="0"/>
        <w:autoSpaceDN w:val="0"/>
        <w:adjustRightInd w:val="0"/>
        <w:jc w:val="both"/>
        <w:rPr>
          <w:spacing w:val="-14"/>
        </w:rPr>
      </w:pPr>
      <w:r w:rsidRPr="006F29B0">
        <w:rPr>
          <w:spacing w:val="-5"/>
        </w:rPr>
        <w:t>Какие существуют затраты на транспортировку?</w:t>
      </w:r>
    </w:p>
    <w:p w:rsidR="00F622BC" w:rsidRPr="006F29B0" w:rsidRDefault="00F622BC" w:rsidP="00965E69">
      <w:pPr>
        <w:pStyle w:val="11"/>
        <w:widowControl w:val="0"/>
        <w:numPr>
          <w:ilvl w:val="0"/>
          <w:numId w:val="471"/>
        </w:numPr>
        <w:shd w:val="clear" w:color="auto" w:fill="FFFFFF"/>
        <w:tabs>
          <w:tab w:val="left" w:pos="202"/>
        </w:tabs>
        <w:autoSpaceDE w:val="0"/>
        <w:autoSpaceDN w:val="0"/>
        <w:adjustRightInd w:val="0"/>
        <w:jc w:val="both"/>
        <w:rPr>
          <w:spacing w:val="-18"/>
        </w:rPr>
      </w:pPr>
      <w:r w:rsidRPr="006F29B0">
        <w:rPr>
          <w:spacing w:val="-5"/>
        </w:rPr>
        <w:t>Что представляют собой затраты на складскую деятельность?</w:t>
      </w:r>
    </w:p>
    <w:p w:rsidR="00F622BC" w:rsidRPr="003942F7" w:rsidRDefault="00F622BC" w:rsidP="00F622BC">
      <w:pPr>
        <w:ind w:firstLine="273"/>
        <w:jc w:val="center"/>
        <w:rPr>
          <w:b/>
        </w:rPr>
      </w:pPr>
    </w:p>
    <w:p w:rsidR="00F622BC" w:rsidRPr="003942F7" w:rsidRDefault="00F622BC" w:rsidP="00F622BC">
      <w:pPr>
        <w:ind w:firstLine="273"/>
        <w:jc w:val="center"/>
        <w:rPr>
          <w:b/>
          <w:lang w:val="kk-KZ"/>
        </w:rPr>
      </w:pPr>
      <w:r>
        <w:rPr>
          <w:b/>
        </w:rPr>
        <w:t>Карта №9</w:t>
      </w:r>
    </w:p>
    <w:p w:rsidR="00F622BC" w:rsidRPr="003942F7" w:rsidRDefault="00F622BC" w:rsidP="00F622BC">
      <w:pPr>
        <w:ind w:firstLine="273"/>
        <w:jc w:val="center"/>
        <w:rPr>
          <w:b/>
          <w:lang w:val="kk-KZ"/>
        </w:rPr>
      </w:pPr>
    </w:p>
    <w:p w:rsidR="00F622BC" w:rsidRDefault="00F622BC" w:rsidP="00965E69">
      <w:pPr>
        <w:pStyle w:val="11"/>
        <w:numPr>
          <w:ilvl w:val="0"/>
          <w:numId w:val="470"/>
        </w:numPr>
        <w:shd w:val="clear" w:color="auto" w:fill="FFFFFF"/>
        <w:tabs>
          <w:tab w:val="left" w:pos="202"/>
        </w:tabs>
        <w:jc w:val="both"/>
      </w:pPr>
      <w:r w:rsidRPr="006F29B0">
        <w:rPr>
          <w:spacing w:val="-8"/>
        </w:rPr>
        <w:t>Дайте классификацию затрат. Что такое логистические затраты?</w:t>
      </w:r>
    </w:p>
    <w:p w:rsidR="00F622BC" w:rsidRPr="00F622BC" w:rsidRDefault="00F622BC" w:rsidP="00965E69">
      <w:pPr>
        <w:pStyle w:val="11"/>
        <w:numPr>
          <w:ilvl w:val="0"/>
          <w:numId w:val="470"/>
        </w:numPr>
        <w:shd w:val="clear" w:color="auto" w:fill="FFFFFF"/>
        <w:tabs>
          <w:tab w:val="left" w:pos="202"/>
        </w:tabs>
        <w:jc w:val="both"/>
      </w:pPr>
      <w:r w:rsidRPr="00F622BC">
        <w:rPr>
          <w:spacing w:val="-5"/>
        </w:rPr>
        <w:t>Какие существуют затраты на транспортировку?</w:t>
      </w:r>
    </w:p>
    <w:p w:rsidR="00F622BC" w:rsidRPr="003942F7" w:rsidRDefault="00F622BC" w:rsidP="00F622BC">
      <w:pPr>
        <w:ind w:firstLine="273"/>
      </w:pPr>
    </w:p>
    <w:p w:rsidR="00F622BC" w:rsidRPr="003942F7" w:rsidRDefault="00F622BC" w:rsidP="00F622BC">
      <w:pPr>
        <w:ind w:firstLine="273"/>
        <w:jc w:val="center"/>
        <w:rPr>
          <w:b/>
          <w:lang w:val="kk-KZ"/>
        </w:rPr>
      </w:pPr>
      <w:r>
        <w:rPr>
          <w:b/>
        </w:rPr>
        <w:t>Карта №10</w:t>
      </w:r>
    </w:p>
    <w:p w:rsidR="00F622BC" w:rsidRDefault="00F622BC" w:rsidP="00F622BC">
      <w:pPr>
        <w:pStyle w:val="11"/>
        <w:widowControl w:val="0"/>
        <w:shd w:val="clear" w:color="auto" w:fill="FFFFFF"/>
        <w:tabs>
          <w:tab w:val="left" w:pos="202"/>
        </w:tabs>
        <w:autoSpaceDE w:val="0"/>
        <w:autoSpaceDN w:val="0"/>
        <w:adjustRightInd w:val="0"/>
        <w:ind w:left="0"/>
        <w:jc w:val="both"/>
        <w:rPr>
          <w:spacing w:val="-17"/>
        </w:rPr>
      </w:pPr>
    </w:p>
    <w:p w:rsidR="00F622BC" w:rsidRPr="00F622BC" w:rsidRDefault="00F622BC" w:rsidP="00965E69">
      <w:pPr>
        <w:pStyle w:val="11"/>
        <w:widowControl w:val="0"/>
        <w:numPr>
          <w:ilvl w:val="0"/>
          <w:numId w:val="469"/>
        </w:numPr>
        <w:shd w:val="clear" w:color="auto" w:fill="FFFFFF"/>
        <w:tabs>
          <w:tab w:val="left" w:pos="202"/>
        </w:tabs>
        <w:autoSpaceDE w:val="0"/>
        <w:autoSpaceDN w:val="0"/>
        <w:adjustRightInd w:val="0"/>
        <w:jc w:val="both"/>
        <w:rPr>
          <w:spacing w:val="-17"/>
        </w:rPr>
      </w:pPr>
      <w:r w:rsidRPr="00F622BC">
        <w:rPr>
          <w:spacing w:val="-6"/>
        </w:rPr>
        <w:t>Какие существуют затраты на запасы продукции?</w:t>
      </w:r>
      <w:r>
        <w:tab/>
      </w:r>
    </w:p>
    <w:p w:rsidR="00F622BC" w:rsidRPr="006F29B0" w:rsidRDefault="00F622BC" w:rsidP="00965E69">
      <w:pPr>
        <w:pStyle w:val="11"/>
        <w:widowControl w:val="0"/>
        <w:numPr>
          <w:ilvl w:val="0"/>
          <w:numId w:val="469"/>
        </w:numPr>
        <w:shd w:val="clear" w:color="auto" w:fill="FFFFFF"/>
        <w:tabs>
          <w:tab w:val="left" w:pos="202"/>
        </w:tabs>
        <w:autoSpaceDE w:val="0"/>
        <w:autoSpaceDN w:val="0"/>
        <w:adjustRightInd w:val="0"/>
        <w:jc w:val="both"/>
        <w:rPr>
          <w:spacing w:val="-14"/>
        </w:rPr>
      </w:pPr>
      <w:r w:rsidRPr="006F29B0">
        <w:rPr>
          <w:spacing w:val="-5"/>
        </w:rPr>
        <w:t>Какие существуют затраты на транспортировку?</w:t>
      </w:r>
    </w:p>
    <w:p w:rsidR="008156F3" w:rsidRDefault="008156F3" w:rsidP="008156F3">
      <w:pPr>
        <w:jc w:val="both"/>
      </w:pPr>
    </w:p>
    <w:p w:rsidR="005329F4" w:rsidRDefault="005329F4" w:rsidP="0062360B">
      <w:pPr>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EF401A" w:rsidRDefault="00EF401A" w:rsidP="0062360B">
      <w:pPr>
        <w:tabs>
          <w:tab w:val="left" w:pos="700"/>
        </w:tabs>
        <w:ind w:firstLine="567"/>
        <w:jc w:val="both"/>
        <w:rPr>
          <w:b/>
        </w:rPr>
      </w:pPr>
    </w:p>
    <w:p w:rsidR="005E6C59" w:rsidRPr="006F29B0" w:rsidRDefault="00566B48" w:rsidP="005E6C59">
      <w:pPr>
        <w:ind w:firstLine="567"/>
        <w:jc w:val="both"/>
        <w:rPr>
          <w:b/>
        </w:rPr>
      </w:pPr>
      <w:r>
        <w:rPr>
          <w:b/>
        </w:rPr>
        <w:lastRenderedPageBreak/>
        <w:t xml:space="preserve">ТЕМА: </w:t>
      </w:r>
      <w:r w:rsidRPr="006F29B0">
        <w:rPr>
          <w:b/>
        </w:rPr>
        <w:t>ЗАТРАТЫ НА ЗАПАСЫ ПРОДУКЦИИ. ЗАТРАТЫ НА СКЛАДСКУЮ ДЕЯТЕЛЬНОСТЬ</w:t>
      </w:r>
      <w:r w:rsidR="005E6C59">
        <w:rPr>
          <w:b/>
        </w:rPr>
        <w:t xml:space="preserve">. </w:t>
      </w:r>
      <w:r w:rsidR="005E6C59" w:rsidRPr="006F29B0">
        <w:rPr>
          <w:b/>
        </w:rPr>
        <w:t>ЗАТРАТЫ НА СНАБЖЕНИ</w:t>
      </w:r>
      <w:r w:rsidR="005E6C59">
        <w:rPr>
          <w:b/>
        </w:rPr>
        <w:t>Е. ЗАТРАТЫ НА ТРАНСПОРТИРОВКУ</w:t>
      </w:r>
    </w:p>
    <w:p w:rsidR="00566B48" w:rsidRDefault="00566B48" w:rsidP="00566B48">
      <w:pPr>
        <w:tabs>
          <w:tab w:val="left" w:pos="700"/>
        </w:tabs>
        <w:ind w:firstLine="567"/>
        <w:jc w:val="both"/>
      </w:pPr>
      <w:r>
        <w:rPr>
          <w:b/>
        </w:rPr>
        <w:t xml:space="preserve">ЦЕЛЬ: </w:t>
      </w:r>
      <w:r>
        <w:t>Формирование знаний  студентов по логистическим затратам, их видам и понятию  управления затратами.</w:t>
      </w:r>
    </w:p>
    <w:p w:rsidR="00566B48" w:rsidRDefault="00566B48" w:rsidP="0062360B">
      <w:pPr>
        <w:tabs>
          <w:tab w:val="left" w:pos="700"/>
        </w:tabs>
        <w:ind w:firstLine="567"/>
        <w:jc w:val="both"/>
        <w:rPr>
          <w:b/>
        </w:rPr>
      </w:pPr>
      <w:r>
        <w:rPr>
          <w:b/>
        </w:rPr>
        <w:t>ЗАДАЧИ ОБУЧЕНИЯ:</w:t>
      </w:r>
    </w:p>
    <w:p w:rsidR="00566B48" w:rsidRDefault="005329F4" w:rsidP="00965E69">
      <w:pPr>
        <w:numPr>
          <w:ilvl w:val="0"/>
          <w:numId w:val="474"/>
        </w:numPr>
        <w:tabs>
          <w:tab w:val="left" w:pos="700"/>
        </w:tabs>
        <w:jc w:val="both"/>
      </w:pPr>
      <w:r>
        <w:t>Дать понятие о предмете и характеристике в</w:t>
      </w:r>
      <w:r w:rsidRPr="000B5D09">
        <w:t>ид</w:t>
      </w:r>
      <w:r>
        <w:t>ов</w:t>
      </w:r>
      <w:r w:rsidRPr="000B5D09">
        <w:t xml:space="preserve"> </w:t>
      </w:r>
      <w:r>
        <w:t>з</w:t>
      </w:r>
      <w:r w:rsidRPr="000B5D09">
        <w:t>атрат</w:t>
      </w:r>
      <w:r>
        <w:t xml:space="preserve"> на стоимость  выполнен</w:t>
      </w:r>
      <w:r w:rsidRPr="000B5D09">
        <w:t>ия з</w:t>
      </w:r>
      <w:r w:rsidRPr="000B5D09">
        <w:t>а</w:t>
      </w:r>
      <w:r w:rsidRPr="000B5D09">
        <w:t xml:space="preserve">каза. </w:t>
      </w:r>
    </w:p>
    <w:p w:rsidR="00566B48" w:rsidRDefault="005329F4" w:rsidP="00965E69">
      <w:pPr>
        <w:numPr>
          <w:ilvl w:val="0"/>
          <w:numId w:val="474"/>
        </w:numPr>
        <w:tabs>
          <w:tab w:val="left" w:pos="700"/>
        </w:tabs>
        <w:jc w:val="both"/>
      </w:pPr>
      <w:r>
        <w:t>Ознакомить</w:t>
      </w:r>
      <w:r w:rsidRPr="000B5D09">
        <w:t xml:space="preserve"> </w:t>
      </w:r>
      <w:r>
        <w:t>со с</w:t>
      </w:r>
      <w:r w:rsidRPr="000B5D09">
        <w:t>тоимость</w:t>
      </w:r>
      <w:r>
        <w:t>ю</w:t>
      </w:r>
      <w:r w:rsidRPr="000B5D09">
        <w:t xml:space="preserve"> хранения запасов. </w:t>
      </w:r>
    </w:p>
    <w:p w:rsidR="005329F4" w:rsidRDefault="005329F4" w:rsidP="00965E69">
      <w:pPr>
        <w:numPr>
          <w:ilvl w:val="0"/>
          <w:numId w:val="474"/>
        </w:numPr>
        <w:tabs>
          <w:tab w:val="left" w:pos="700"/>
        </w:tabs>
        <w:jc w:val="both"/>
        <w:rPr>
          <w:b/>
        </w:rPr>
      </w:pPr>
      <w:r>
        <w:t>Дать представление</w:t>
      </w:r>
      <w:r w:rsidRPr="000B5D09">
        <w:t xml:space="preserve"> </w:t>
      </w:r>
      <w:r>
        <w:t>о з</w:t>
      </w:r>
      <w:r w:rsidRPr="000B5D09">
        <w:t>атрат</w:t>
      </w:r>
      <w:r>
        <w:t>ах</w:t>
      </w:r>
      <w:r w:rsidRPr="000B5D09">
        <w:t>, связанны</w:t>
      </w:r>
      <w:r>
        <w:t>х</w:t>
      </w:r>
      <w:r w:rsidRPr="000B5D09">
        <w:t xml:space="preserve"> с хранением единицы запаса</w:t>
      </w:r>
      <w:r w:rsidR="00566B48">
        <w:t>, их видах</w:t>
      </w:r>
      <w:r w:rsidRPr="000B5D09">
        <w:t xml:space="preserve">. </w:t>
      </w:r>
    </w:p>
    <w:p w:rsidR="00A25352" w:rsidRPr="00096CDB" w:rsidRDefault="00A25352" w:rsidP="00A25352">
      <w:pPr>
        <w:ind w:left="360"/>
        <w:jc w:val="both"/>
      </w:pPr>
      <w:r>
        <w:rPr>
          <w:b/>
        </w:rPr>
        <w:t>ФОРМА ПРОВЕДЕНИЯ</w:t>
      </w:r>
      <w:r w:rsidRPr="00D33794">
        <w:rPr>
          <w:b/>
        </w:rPr>
        <w:t>:</w:t>
      </w:r>
      <w:r>
        <w:rPr>
          <w:b/>
        </w:rPr>
        <w:t xml:space="preserve"> </w:t>
      </w:r>
      <w:r w:rsidRPr="00096CDB">
        <w:t>выполнение заданий, обсуждение с преподавателем вопросов по теме занятия, решение ситуационных задач.</w:t>
      </w:r>
    </w:p>
    <w:p w:rsidR="00A25352" w:rsidRDefault="00A25352" w:rsidP="00A25352">
      <w:pPr>
        <w:ind w:left="360"/>
        <w:jc w:val="both"/>
        <w:rPr>
          <w:b/>
        </w:rPr>
      </w:pPr>
      <w:r>
        <w:rPr>
          <w:b/>
        </w:rPr>
        <w:t>ЗАДАНИЯ ПО ТЕМЕ:</w:t>
      </w:r>
    </w:p>
    <w:p w:rsidR="00A25352" w:rsidRDefault="00A25352" w:rsidP="00A25352">
      <w:pPr>
        <w:ind w:left="360"/>
        <w:jc w:val="both"/>
        <w:rPr>
          <w:b/>
        </w:rPr>
      </w:pPr>
      <w:r w:rsidRPr="00CF09FE">
        <w:t>Письменно ответьте на вопросы:</w:t>
      </w:r>
    </w:p>
    <w:p w:rsidR="005329F4" w:rsidRDefault="005329F4" w:rsidP="00965E69">
      <w:pPr>
        <w:pStyle w:val="11"/>
        <w:numPr>
          <w:ilvl w:val="0"/>
          <w:numId w:val="68"/>
        </w:numPr>
        <w:shd w:val="clear" w:color="auto" w:fill="FFFFFF"/>
        <w:tabs>
          <w:tab w:val="left" w:pos="202"/>
        </w:tabs>
        <w:ind w:firstLine="567"/>
        <w:jc w:val="both"/>
      </w:pPr>
      <w:r w:rsidRPr="006F29B0">
        <w:rPr>
          <w:spacing w:val="-8"/>
        </w:rPr>
        <w:t>Дайте классификацию затрат. Что такое логистические затраты?</w:t>
      </w:r>
    </w:p>
    <w:p w:rsidR="00566B48" w:rsidRDefault="005329F4" w:rsidP="00965E69">
      <w:pPr>
        <w:pStyle w:val="11"/>
        <w:widowControl w:val="0"/>
        <w:numPr>
          <w:ilvl w:val="0"/>
          <w:numId w:val="68"/>
        </w:numPr>
        <w:shd w:val="clear" w:color="auto" w:fill="FFFFFF"/>
        <w:tabs>
          <w:tab w:val="left" w:pos="202"/>
        </w:tabs>
        <w:autoSpaceDE w:val="0"/>
        <w:autoSpaceDN w:val="0"/>
        <w:adjustRightInd w:val="0"/>
        <w:ind w:firstLine="567"/>
        <w:jc w:val="both"/>
        <w:rPr>
          <w:spacing w:val="-17"/>
        </w:rPr>
      </w:pPr>
      <w:r w:rsidRPr="006F29B0">
        <w:rPr>
          <w:spacing w:val="-5"/>
        </w:rPr>
        <w:t>Охарактеризуйте затраты на обработку заказов.</w:t>
      </w:r>
    </w:p>
    <w:p w:rsidR="005329F4" w:rsidRPr="00566B48" w:rsidRDefault="005329F4" w:rsidP="00965E69">
      <w:pPr>
        <w:pStyle w:val="11"/>
        <w:widowControl w:val="0"/>
        <w:numPr>
          <w:ilvl w:val="0"/>
          <w:numId w:val="68"/>
        </w:numPr>
        <w:shd w:val="clear" w:color="auto" w:fill="FFFFFF"/>
        <w:tabs>
          <w:tab w:val="left" w:pos="202"/>
        </w:tabs>
        <w:autoSpaceDE w:val="0"/>
        <w:autoSpaceDN w:val="0"/>
        <w:adjustRightInd w:val="0"/>
        <w:ind w:firstLine="567"/>
        <w:jc w:val="both"/>
        <w:rPr>
          <w:spacing w:val="-17"/>
        </w:rPr>
      </w:pPr>
      <w:r w:rsidRPr="00566B48">
        <w:rPr>
          <w:spacing w:val="-6"/>
        </w:rPr>
        <w:t>Какие существуют затраты на запасы продукции?</w:t>
      </w:r>
      <w:r>
        <w:tab/>
      </w:r>
    </w:p>
    <w:p w:rsidR="005329F4" w:rsidRPr="006F29B0" w:rsidRDefault="005329F4" w:rsidP="00965E69">
      <w:pPr>
        <w:pStyle w:val="11"/>
        <w:widowControl w:val="0"/>
        <w:numPr>
          <w:ilvl w:val="0"/>
          <w:numId w:val="68"/>
        </w:numPr>
        <w:shd w:val="clear" w:color="auto" w:fill="FFFFFF"/>
        <w:tabs>
          <w:tab w:val="left" w:pos="202"/>
        </w:tabs>
        <w:autoSpaceDE w:val="0"/>
        <w:autoSpaceDN w:val="0"/>
        <w:adjustRightInd w:val="0"/>
        <w:ind w:firstLine="567"/>
        <w:jc w:val="both"/>
        <w:rPr>
          <w:spacing w:val="-13"/>
        </w:rPr>
      </w:pPr>
      <w:r w:rsidRPr="006F29B0">
        <w:rPr>
          <w:spacing w:val="-4"/>
        </w:rPr>
        <w:t>Что такое затраты на снабжение?</w:t>
      </w:r>
    </w:p>
    <w:p w:rsidR="005329F4" w:rsidRPr="006F29B0" w:rsidRDefault="005329F4" w:rsidP="00965E69">
      <w:pPr>
        <w:pStyle w:val="11"/>
        <w:widowControl w:val="0"/>
        <w:numPr>
          <w:ilvl w:val="0"/>
          <w:numId w:val="68"/>
        </w:numPr>
        <w:shd w:val="clear" w:color="auto" w:fill="FFFFFF"/>
        <w:tabs>
          <w:tab w:val="left" w:pos="202"/>
        </w:tabs>
        <w:autoSpaceDE w:val="0"/>
        <w:autoSpaceDN w:val="0"/>
        <w:adjustRightInd w:val="0"/>
        <w:ind w:firstLine="567"/>
        <w:jc w:val="both"/>
        <w:rPr>
          <w:spacing w:val="-14"/>
        </w:rPr>
      </w:pPr>
      <w:r w:rsidRPr="006F29B0">
        <w:rPr>
          <w:spacing w:val="-5"/>
        </w:rPr>
        <w:t>Какие существуют затраты на транспортировку?</w:t>
      </w:r>
    </w:p>
    <w:p w:rsidR="005329F4" w:rsidRPr="006F29B0" w:rsidRDefault="005329F4" w:rsidP="00965E69">
      <w:pPr>
        <w:pStyle w:val="11"/>
        <w:widowControl w:val="0"/>
        <w:numPr>
          <w:ilvl w:val="0"/>
          <w:numId w:val="68"/>
        </w:numPr>
        <w:shd w:val="clear" w:color="auto" w:fill="FFFFFF"/>
        <w:tabs>
          <w:tab w:val="left" w:pos="202"/>
        </w:tabs>
        <w:autoSpaceDE w:val="0"/>
        <w:autoSpaceDN w:val="0"/>
        <w:adjustRightInd w:val="0"/>
        <w:ind w:firstLine="567"/>
        <w:jc w:val="both"/>
        <w:rPr>
          <w:spacing w:val="-18"/>
        </w:rPr>
      </w:pPr>
      <w:r w:rsidRPr="006F29B0">
        <w:rPr>
          <w:spacing w:val="-5"/>
        </w:rPr>
        <w:t>Что представляют собой затраты на складскую деятельность?</w:t>
      </w:r>
    </w:p>
    <w:p w:rsidR="00566B48" w:rsidRDefault="00566B48" w:rsidP="0062360B">
      <w:pPr>
        <w:ind w:firstLine="567"/>
        <w:jc w:val="both"/>
        <w:rPr>
          <w:b/>
        </w:rPr>
      </w:pPr>
      <w:r>
        <w:rPr>
          <w:b/>
        </w:rPr>
        <w:t xml:space="preserve">РАЗДАТОЧНЫЙ МАТЕРИАЛ: </w:t>
      </w:r>
    </w:p>
    <w:p w:rsidR="00BA6439" w:rsidRPr="00566B48" w:rsidRDefault="00BA6439" w:rsidP="00BA6439">
      <w:pPr>
        <w:ind w:left="709"/>
        <w:jc w:val="both"/>
        <w:rPr>
          <w:b/>
          <w:bCs/>
        </w:rPr>
      </w:pPr>
      <w:r w:rsidRPr="00566B48">
        <w:rPr>
          <w:b/>
          <w:bCs/>
        </w:rPr>
        <w:t>Классификация логистических затрат</w:t>
      </w:r>
    </w:p>
    <w:p w:rsidR="00BA6439" w:rsidRPr="00566B48" w:rsidRDefault="00BA6439" w:rsidP="00BA6439">
      <w:pPr>
        <w:ind w:firstLine="709"/>
        <w:jc w:val="both"/>
      </w:pPr>
      <w:r w:rsidRPr="00566B48">
        <w:t>Управление процессами логистики имеет своей целью повышение эффективности логист</w:t>
      </w:r>
      <w:r w:rsidRPr="00566B48">
        <w:t>и</w:t>
      </w:r>
      <w:r w:rsidRPr="00566B48">
        <w:t>ческих систем. В достижении этой цели большое значение отводится работе по планированию, учету и сокращению логистических затрат. Доля этих затрат в общих затратах на производство продукции весьма значительна и колеблется от 10-15 % в машиностроении до 30-45 % в легкой и пищевой промышленности.</w:t>
      </w:r>
    </w:p>
    <w:p w:rsidR="00BA6439" w:rsidRPr="00566B48" w:rsidRDefault="00BA6439" w:rsidP="00BA6439">
      <w:pPr>
        <w:ind w:firstLine="709"/>
        <w:jc w:val="both"/>
      </w:pPr>
      <w:r w:rsidRPr="00566B48">
        <w:rPr>
          <w:i/>
          <w:iCs/>
        </w:rPr>
        <w:t xml:space="preserve">Издержки в логистической системе </w:t>
      </w:r>
      <w:r w:rsidRPr="00566B48">
        <w:t>делятся на две большие группы:</w:t>
      </w:r>
    </w:p>
    <w:p w:rsidR="00BA6439" w:rsidRPr="00566B48" w:rsidRDefault="00BA6439" w:rsidP="00965E69">
      <w:pPr>
        <w:numPr>
          <w:ilvl w:val="0"/>
          <w:numId w:val="485"/>
        </w:numPr>
        <w:tabs>
          <w:tab w:val="clear" w:pos="1084"/>
          <w:tab w:val="num" w:pos="993"/>
        </w:tabs>
        <w:autoSpaceDE w:val="0"/>
        <w:autoSpaceDN w:val="0"/>
        <w:ind w:left="142" w:firstLine="567"/>
        <w:jc w:val="both"/>
      </w:pPr>
      <w:r w:rsidRPr="00566B48">
        <w:t>Затраты, связанные с организацией материальных потоков внутри предприятия.</w:t>
      </w:r>
    </w:p>
    <w:p w:rsidR="00BA6439" w:rsidRPr="00566B48" w:rsidRDefault="00BA6439" w:rsidP="00965E69">
      <w:pPr>
        <w:numPr>
          <w:ilvl w:val="0"/>
          <w:numId w:val="485"/>
        </w:numPr>
        <w:tabs>
          <w:tab w:val="clear" w:pos="1084"/>
          <w:tab w:val="num" w:pos="993"/>
        </w:tabs>
        <w:autoSpaceDE w:val="0"/>
        <w:autoSpaceDN w:val="0"/>
        <w:ind w:left="142" w:firstLine="567"/>
        <w:jc w:val="both"/>
      </w:pPr>
      <w:r w:rsidRPr="00566B48">
        <w:t>Затраты, осуществляемые в процессе реализации продукции.</w:t>
      </w:r>
    </w:p>
    <w:p w:rsidR="00BA6439" w:rsidRPr="00566B48" w:rsidRDefault="00BA6439" w:rsidP="00BA6439">
      <w:pPr>
        <w:ind w:firstLine="709"/>
        <w:jc w:val="both"/>
      </w:pPr>
      <w:r w:rsidRPr="00566B48">
        <w:rPr>
          <w:b/>
          <w:bCs/>
          <w:i/>
          <w:iCs/>
        </w:rPr>
        <w:t xml:space="preserve">Затраты, связанные с организацией материальных потоков на предприятии. </w:t>
      </w:r>
      <w:r w:rsidRPr="00566B48">
        <w:t>Затраты, связанные с реализацией логистических функций, возникают при закупке материальных ресурсов, на складах всех типов при выполнении складских операций, в процессе выполнения транспортных и погрузо-разгрузочных работ и т.д.</w:t>
      </w:r>
    </w:p>
    <w:p w:rsidR="00BA6439" w:rsidRPr="00566B48" w:rsidRDefault="00BA6439" w:rsidP="00BA6439">
      <w:pPr>
        <w:pStyle w:val="23"/>
        <w:ind w:firstLine="709"/>
        <w:jc w:val="left"/>
        <w:rPr>
          <w:sz w:val="24"/>
          <w:szCs w:val="24"/>
        </w:rPr>
      </w:pPr>
      <w:r w:rsidRPr="00566B48">
        <w:rPr>
          <w:sz w:val="24"/>
          <w:szCs w:val="24"/>
        </w:rPr>
        <w:t>К группе затрат, возникающих при организации материальных потоков на предпр</w:t>
      </w:r>
      <w:r w:rsidRPr="00566B48">
        <w:rPr>
          <w:sz w:val="24"/>
          <w:szCs w:val="24"/>
        </w:rPr>
        <w:t>и</w:t>
      </w:r>
      <w:r>
        <w:rPr>
          <w:sz w:val="24"/>
          <w:szCs w:val="24"/>
        </w:rPr>
        <w:t>я</w:t>
      </w:r>
      <w:r w:rsidRPr="00566B48">
        <w:rPr>
          <w:sz w:val="24"/>
          <w:szCs w:val="24"/>
        </w:rPr>
        <w:t>тии, относятся затраты, связанные с выполнением следующих функций:</w:t>
      </w:r>
    </w:p>
    <w:p w:rsidR="00BA6439" w:rsidRPr="00566B48" w:rsidRDefault="00BA6439" w:rsidP="00965E69">
      <w:pPr>
        <w:numPr>
          <w:ilvl w:val="0"/>
          <w:numId w:val="486"/>
        </w:numPr>
        <w:tabs>
          <w:tab w:val="clear" w:pos="360"/>
          <w:tab w:val="num" w:pos="993"/>
        </w:tabs>
        <w:autoSpaceDE w:val="0"/>
        <w:autoSpaceDN w:val="0"/>
        <w:ind w:left="0" w:firstLine="709"/>
        <w:jc w:val="both"/>
      </w:pPr>
      <w:r w:rsidRPr="00566B48">
        <w:t>эксплуатация заводских складов различного назначения;</w:t>
      </w:r>
    </w:p>
    <w:p w:rsidR="00BA6439" w:rsidRPr="00566B48" w:rsidRDefault="00BA6439" w:rsidP="00965E69">
      <w:pPr>
        <w:numPr>
          <w:ilvl w:val="0"/>
          <w:numId w:val="486"/>
        </w:numPr>
        <w:tabs>
          <w:tab w:val="clear" w:pos="360"/>
          <w:tab w:val="num" w:pos="993"/>
        </w:tabs>
        <w:autoSpaceDE w:val="0"/>
        <w:autoSpaceDN w:val="0"/>
        <w:ind w:left="0" w:firstLine="709"/>
        <w:jc w:val="both"/>
      </w:pPr>
      <w:r w:rsidRPr="00566B48">
        <w:t>формирование и содержание запасов;</w:t>
      </w:r>
    </w:p>
    <w:p w:rsidR="00BA6439" w:rsidRPr="00566B48" w:rsidRDefault="00BA6439" w:rsidP="00965E69">
      <w:pPr>
        <w:numPr>
          <w:ilvl w:val="0"/>
          <w:numId w:val="486"/>
        </w:numPr>
        <w:tabs>
          <w:tab w:val="clear" w:pos="360"/>
          <w:tab w:val="num" w:pos="993"/>
        </w:tabs>
        <w:autoSpaceDE w:val="0"/>
        <w:autoSpaceDN w:val="0"/>
        <w:ind w:left="0" w:firstLine="709"/>
        <w:jc w:val="both"/>
      </w:pPr>
      <w:r w:rsidRPr="00566B48">
        <w:t>организация внутрипроизводственных перевозок;</w:t>
      </w:r>
    </w:p>
    <w:p w:rsidR="00BA6439" w:rsidRPr="00566B48" w:rsidRDefault="00BA6439" w:rsidP="00965E69">
      <w:pPr>
        <w:numPr>
          <w:ilvl w:val="0"/>
          <w:numId w:val="486"/>
        </w:numPr>
        <w:tabs>
          <w:tab w:val="clear" w:pos="360"/>
          <w:tab w:val="num" w:pos="993"/>
        </w:tabs>
        <w:autoSpaceDE w:val="0"/>
        <w:autoSpaceDN w:val="0"/>
        <w:ind w:left="0" w:firstLine="709"/>
        <w:jc w:val="both"/>
      </w:pPr>
      <w:r w:rsidRPr="00566B48">
        <w:t>подбор товаров для отправки и их упаковка;</w:t>
      </w:r>
    </w:p>
    <w:p w:rsidR="00BA6439" w:rsidRPr="00566B48" w:rsidRDefault="00BA6439" w:rsidP="00965E69">
      <w:pPr>
        <w:numPr>
          <w:ilvl w:val="0"/>
          <w:numId w:val="486"/>
        </w:numPr>
        <w:tabs>
          <w:tab w:val="clear" w:pos="360"/>
          <w:tab w:val="num" w:pos="993"/>
        </w:tabs>
        <w:autoSpaceDE w:val="0"/>
        <w:autoSpaceDN w:val="0"/>
        <w:ind w:left="0" w:firstLine="709"/>
        <w:jc w:val="both"/>
      </w:pPr>
      <w:r w:rsidRPr="00566B48">
        <w:t>оформление документации.</w:t>
      </w:r>
    </w:p>
    <w:p w:rsidR="00BA6439" w:rsidRPr="00566B48" w:rsidRDefault="00BA6439" w:rsidP="00BA6439">
      <w:pPr>
        <w:pStyle w:val="23"/>
        <w:jc w:val="left"/>
        <w:rPr>
          <w:sz w:val="24"/>
          <w:szCs w:val="24"/>
        </w:rPr>
      </w:pPr>
      <w:r w:rsidRPr="00566B48">
        <w:rPr>
          <w:sz w:val="24"/>
          <w:szCs w:val="24"/>
        </w:rPr>
        <w:t>В эту группу логистических издержек включается также проценты за кредит, средства от которых “связаны” в товарной массе, находящейся на складе и в производственных зад</w:t>
      </w:r>
      <w:r w:rsidRPr="00566B48">
        <w:rPr>
          <w:sz w:val="24"/>
          <w:szCs w:val="24"/>
        </w:rPr>
        <w:t>е</w:t>
      </w:r>
      <w:r w:rsidRPr="00566B48">
        <w:rPr>
          <w:sz w:val="24"/>
          <w:szCs w:val="24"/>
        </w:rPr>
        <w:t>лах.</w:t>
      </w:r>
    </w:p>
    <w:p w:rsidR="00BA6439" w:rsidRPr="00566B48" w:rsidRDefault="00BA6439" w:rsidP="00BA6439">
      <w:pPr>
        <w:ind w:firstLine="709"/>
        <w:jc w:val="both"/>
      </w:pPr>
      <w:r w:rsidRPr="00566B48">
        <w:rPr>
          <w:b/>
          <w:bCs/>
          <w:i/>
          <w:iCs/>
        </w:rPr>
        <w:t xml:space="preserve">Затраты, связанные с осуществлением процессов реализации продукции. </w:t>
      </w:r>
      <w:r w:rsidRPr="00566B48">
        <w:t>В группу з</w:t>
      </w:r>
      <w:r w:rsidRPr="00566B48">
        <w:t>а</w:t>
      </w:r>
      <w:r w:rsidRPr="00566B48">
        <w:t>трат, связанных с реализацией продукции, включаются следующие виды затрат:</w:t>
      </w:r>
    </w:p>
    <w:p w:rsidR="00BA6439" w:rsidRPr="00566B48" w:rsidRDefault="00BA6439" w:rsidP="00965E69">
      <w:pPr>
        <w:numPr>
          <w:ilvl w:val="0"/>
          <w:numId w:val="487"/>
        </w:numPr>
        <w:tabs>
          <w:tab w:val="clear" w:pos="360"/>
          <w:tab w:val="num" w:pos="993"/>
        </w:tabs>
        <w:autoSpaceDE w:val="0"/>
        <w:autoSpaceDN w:val="0"/>
        <w:ind w:left="0" w:firstLine="709"/>
        <w:jc w:val="both"/>
      </w:pPr>
      <w:r w:rsidRPr="00566B48">
        <w:t>расходы на перевозки продукции потребителю;</w:t>
      </w:r>
    </w:p>
    <w:p w:rsidR="00BA6439" w:rsidRPr="00566B48" w:rsidRDefault="00BA6439" w:rsidP="00965E69">
      <w:pPr>
        <w:numPr>
          <w:ilvl w:val="0"/>
          <w:numId w:val="487"/>
        </w:numPr>
        <w:tabs>
          <w:tab w:val="clear" w:pos="360"/>
          <w:tab w:val="num" w:pos="993"/>
        </w:tabs>
        <w:autoSpaceDE w:val="0"/>
        <w:autoSpaceDN w:val="0"/>
        <w:ind w:left="0" w:firstLine="709"/>
        <w:jc w:val="both"/>
      </w:pPr>
      <w:r w:rsidRPr="00566B48">
        <w:t>расходы на погрузо-разгрузочные работы;</w:t>
      </w:r>
    </w:p>
    <w:p w:rsidR="00BA6439" w:rsidRPr="00566B48" w:rsidRDefault="00BA6439" w:rsidP="00965E69">
      <w:pPr>
        <w:numPr>
          <w:ilvl w:val="0"/>
          <w:numId w:val="487"/>
        </w:numPr>
        <w:tabs>
          <w:tab w:val="clear" w:pos="360"/>
          <w:tab w:val="num" w:pos="993"/>
        </w:tabs>
        <w:autoSpaceDE w:val="0"/>
        <w:autoSpaceDN w:val="0"/>
        <w:ind w:left="0" w:firstLine="709"/>
        <w:jc w:val="both"/>
      </w:pPr>
      <w:r w:rsidRPr="00566B48">
        <w:lastRenderedPageBreak/>
        <w:t>издержки, связанные с нахождением товара в пути;</w:t>
      </w:r>
    </w:p>
    <w:p w:rsidR="00BA6439" w:rsidRPr="00566B48" w:rsidRDefault="00BA6439" w:rsidP="00965E69">
      <w:pPr>
        <w:numPr>
          <w:ilvl w:val="0"/>
          <w:numId w:val="487"/>
        </w:numPr>
        <w:tabs>
          <w:tab w:val="clear" w:pos="360"/>
          <w:tab w:val="num" w:pos="993"/>
        </w:tabs>
        <w:autoSpaceDE w:val="0"/>
        <w:autoSpaceDN w:val="0"/>
        <w:ind w:left="0" w:firstLine="709"/>
        <w:jc w:val="both"/>
      </w:pPr>
      <w:r w:rsidRPr="00566B48">
        <w:t>затраты, связанные со страхованием грузов;</w:t>
      </w:r>
    </w:p>
    <w:p w:rsidR="00BA6439" w:rsidRPr="00566B48" w:rsidRDefault="00BA6439" w:rsidP="00965E69">
      <w:pPr>
        <w:numPr>
          <w:ilvl w:val="0"/>
          <w:numId w:val="487"/>
        </w:numPr>
        <w:tabs>
          <w:tab w:val="clear" w:pos="360"/>
          <w:tab w:val="num" w:pos="993"/>
        </w:tabs>
        <w:autoSpaceDE w:val="0"/>
        <w:autoSpaceDN w:val="0"/>
        <w:ind w:left="0" w:firstLine="709"/>
        <w:jc w:val="both"/>
      </w:pPr>
      <w:r w:rsidRPr="00566B48">
        <w:t>расходы по формированию и содержанию запасов у сбытовых и торгово-закупочных о</w:t>
      </w:r>
      <w:r w:rsidRPr="00566B48">
        <w:t>р</w:t>
      </w:r>
      <w:r w:rsidRPr="00566B48">
        <w:t>ганизаций;</w:t>
      </w:r>
    </w:p>
    <w:p w:rsidR="00BA6439" w:rsidRPr="00566B48" w:rsidRDefault="00BA6439" w:rsidP="00965E69">
      <w:pPr>
        <w:numPr>
          <w:ilvl w:val="0"/>
          <w:numId w:val="487"/>
        </w:numPr>
        <w:tabs>
          <w:tab w:val="clear" w:pos="360"/>
          <w:tab w:val="num" w:pos="993"/>
        </w:tabs>
        <w:autoSpaceDE w:val="0"/>
        <w:autoSpaceDN w:val="0"/>
        <w:ind w:left="0" w:firstLine="709"/>
        <w:jc w:val="both"/>
      </w:pPr>
      <w:r w:rsidRPr="00566B48">
        <w:t>издержки “дефицита”, представляющие собой дополнительные расходы, возникающие в связи с ограниченностью в какой-либо период тех или иных материальных ресурсов;</w:t>
      </w:r>
    </w:p>
    <w:p w:rsidR="00BA6439" w:rsidRPr="00566B48" w:rsidRDefault="00BA6439" w:rsidP="00965E69">
      <w:pPr>
        <w:numPr>
          <w:ilvl w:val="0"/>
          <w:numId w:val="487"/>
        </w:numPr>
        <w:tabs>
          <w:tab w:val="clear" w:pos="360"/>
          <w:tab w:val="num" w:pos="993"/>
        </w:tabs>
        <w:autoSpaceDE w:val="0"/>
        <w:autoSpaceDN w:val="0"/>
        <w:ind w:left="0" w:firstLine="709"/>
        <w:jc w:val="both"/>
      </w:pPr>
      <w:r w:rsidRPr="00566B48">
        <w:t>расходы, связанные с транспортно-экспедиторскими функциями;</w:t>
      </w:r>
    </w:p>
    <w:p w:rsidR="00BA6439" w:rsidRPr="00566B48" w:rsidRDefault="00BA6439" w:rsidP="00965E69">
      <w:pPr>
        <w:numPr>
          <w:ilvl w:val="0"/>
          <w:numId w:val="487"/>
        </w:numPr>
        <w:tabs>
          <w:tab w:val="clear" w:pos="360"/>
          <w:tab w:val="num" w:pos="993"/>
        </w:tabs>
        <w:autoSpaceDE w:val="0"/>
        <w:autoSpaceDN w:val="0"/>
        <w:ind w:left="0" w:firstLine="709"/>
        <w:jc w:val="both"/>
      </w:pPr>
      <w:r w:rsidRPr="00566B48">
        <w:t>административные расходы, грузовые сборы и другие виды издержек.</w:t>
      </w:r>
    </w:p>
    <w:p w:rsidR="00BA6439" w:rsidRPr="00566B48" w:rsidRDefault="00BA6439" w:rsidP="00BA6439">
      <w:pPr>
        <w:ind w:firstLine="709"/>
        <w:jc w:val="both"/>
        <w:rPr>
          <w:b/>
          <w:bCs/>
        </w:rPr>
      </w:pPr>
      <w:r w:rsidRPr="00566B48">
        <w:rPr>
          <w:b/>
          <w:bCs/>
        </w:rPr>
        <w:t>Способы определения затрат</w:t>
      </w:r>
    </w:p>
    <w:p w:rsidR="00BA6439" w:rsidRPr="00566B48" w:rsidRDefault="00BA6439" w:rsidP="00BA6439">
      <w:pPr>
        <w:pStyle w:val="23"/>
        <w:jc w:val="left"/>
        <w:rPr>
          <w:sz w:val="24"/>
          <w:szCs w:val="24"/>
        </w:rPr>
      </w:pPr>
      <w:r w:rsidRPr="00566B48">
        <w:rPr>
          <w:sz w:val="24"/>
          <w:szCs w:val="24"/>
        </w:rPr>
        <w:t>В общих затратах на реализацию логистических функций есть ряд затрат, порядок о</w:t>
      </w:r>
      <w:r w:rsidRPr="00566B48">
        <w:rPr>
          <w:sz w:val="24"/>
          <w:szCs w:val="24"/>
        </w:rPr>
        <w:t>п</w:t>
      </w:r>
      <w:r w:rsidRPr="00566B48">
        <w:rPr>
          <w:sz w:val="24"/>
          <w:szCs w:val="24"/>
        </w:rPr>
        <w:t>ределения которых имеет некоторые особенности. В последующем изложении приводятся эти виды затрат и способы их определения.</w:t>
      </w:r>
    </w:p>
    <w:p w:rsidR="00BA6439" w:rsidRPr="00566B48" w:rsidRDefault="00BA6439" w:rsidP="00BA6439">
      <w:pPr>
        <w:ind w:firstLine="709"/>
        <w:jc w:val="both"/>
      </w:pPr>
      <w:r w:rsidRPr="00566B48">
        <w:rPr>
          <w:i/>
          <w:iCs/>
        </w:rPr>
        <w:t xml:space="preserve">Издержки на транспортировку грузов. </w:t>
      </w:r>
      <w:r w:rsidRPr="00566B48">
        <w:t>Затраты, связанные с транспортировкой, рассма</w:t>
      </w:r>
      <w:r w:rsidRPr="00566B48">
        <w:t>т</w:t>
      </w:r>
      <w:r w:rsidRPr="00566B48">
        <w:t>риваются как эксплуатационные расходы транспортных подразделений предприятий или тран</w:t>
      </w:r>
      <w:r w:rsidRPr="00566B48">
        <w:t>с</w:t>
      </w:r>
      <w:r w:rsidRPr="00566B48">
        <w:t>портных компаний, занятых перевозками. Сумма этих расходов включает в себя:</w:t>
      </w:r>
    </w:p>
    <w:p w:rsidR="00BA6439" w:rsidRPr="00566B48" w:rsidRDefault="00BA6439" w:rsidP="00965E69">
      <w:pPr>
        <w:numPr>
          <w:ilvl w:val="0"/>
          <w:numId w:val="488"/>
        </w:numPr>
        <w:tabs>
          <w:tab w:val="clear" w:pos="360"/>
          <w:tab w:val="num" w:pos="993"/>
        </w:tabs>
        <w:autoSpaceDE w:val="0"/>
        <w:autoSpaceDN w:val="0"/>
        <w:ind w:left="0" w:firstLine="709"/>
        <w:jc w:val="both"/>
      </w:pPr>
      <w:r w:rsidRPr="00566B48">
        <w:t>заработную плату рабочих, занятых выполнением работ;</w:t>
      </w:r>
    </w:p>
    <w:p w:rsidR="00BA6439" w:rsidRPr="00566B48" w:rsidRDefault="00BA6439" w:rsidP="00965E69">
      <w:pPr>
        <w:numPr>
          <w:ilvl w:val="0"/>
          <w:numId w:val="488"/>
        </w:numPr>
        <w:tabs>
          <w:tab w:val="clear" w:pos="360"/>
          <w:tab w:val="num" w:pos="993"/>
        </w:tabs>
        <w:autoSpaceDE w:val="0"/>
        <w:autoSpaceDN w:val="0"/>
        <w:ind w:left="0" w:firstLine="709"/>
        <w:jc w:val="both"/>
      </w:pPr>
      <w:r w:rsidRPr="00566B48">
        <w:t>начисления на заработную плату;</w:t>
      </w:r>
    </w:p>
    <w:p w:rsidR="00BA6439" w:rsidRPr="00566B48" w:rsidRDefault="00BA6439" w:rsidP="00965E69">
      <w:pPr>
        <w:numPr>
          <w:ilvl w:val="0"/>
          <w:numId w:val="488"/>
        </w:numPr>
        <w:tabs>
          <w:tab w:val="clear" w:pos="360"/>
          <w:tab w:val="num" w:pos="993"/>
        </w:tabs>
        <w:autoSpaceDE w:val="0"/>
        <w:autoSpaceDN w:val="0"/>
        <w:ind w:left="0" w:firstLine="709"/>
        <w:jc w:val="both"/>
      </w:pPr>
      <w:r w:rsidRPr="00566B48">
        <w:t>амортизационные отчисления по зданиям, сооружениям, оборудованию;</w:t>
      </w:r>
    </w:p>
    <w:p w:rsidR="00BA6439" w:rsidRPr="00566B48" w:rsidRDefault="00BA6439" w:rsidP="00965E69">
      <w:pPr>
        <w:numPr>
          <w:ilvl w:val="0"/>
          <w:numId w:val="488"/>
        </w:numPr>
        <w:tabs>
          <w:tab w:val="clear" w:pos="360"/>
          <w:tab w:val="num" w:pos="993"/>
        </w:tabs>
        <w:autoSpaceDE w:val="0"/>
        <w:autoSpaceDN w:val="0"/>
        <w:ind w:left="0" w:firstLine="709"/>
        <w:jc w:val="both"/>
      </w:pPr>
      <w:r w:rsidRPr="00566B48">
        <w:t>расходы на ремонт зданий, сооружений и оборудование;</w:t>
      </w:r>
    </w:p>
    <w:p w:rsidR="00BA6439" w:rsidRPr="00566B48" w:rsidRDefault="00BA6439" w:rsidP="00965E69">
      <w:pPr>
        <w:numPr>
          <w:ilvl w:val="0"/>
          <w:numId w:val="488"/>
        </w:numPr>
        <w:tabs>
          <w:tab w:val="clear" w:pos="360"/>
          <w:tab w:val="num" w:pos="993"/>
        </w:tabs>
        <w:autoSpaceDE w:val="0"/>
        <w:autoSpaceDN w:val="0"/>
        <w:ind w:left="0" w:firstLine="709"/>
        <w:jc w:val="both"/>
      </w:pPr>
      <w:r w:rsidRPr="00566B48">
        <w:t>расходы на энергию и топливо;</w:t>
      </w:r>
    </w:p>
    <w:p w:rsidR="00BA6439" w:rsidRPr="00566B48" w:rsidRDefault="00BA6439" w:rsidP="00965E69">
      <w:pPr>
        <w:numPr>
          <w:ilvl w:val="0"/>
          <w:numId w:val="488"/>
        </w:numPr>
        <w:tabs>
          <w:tab w:val="clear" w:pos="360"/>
          <w:tab w:val="num" w:pos="993"/>
        </w:tabs>
        <w:autoSpaceDE w:val="0"/>
        <w:autoSpaceDN w:val="0"/>
        <w:ind w:left="0" w:firstLine="709"/>
        <w:jc w:val="both"/>
      </w:pPr>
      <w:r w:rsidRPr="00566B48">
        <w:t>расходы на вспомогательные материалы;</w:t>
      </w:r>
    </w:p>
    <w:p w:rsidR="00BA6439" w:rsidRPr="00566B48" w:rsidRDefault="00BA6439" w:rsidP="00965E69">
      <w:pPr>
        <w:numPr>
          <w:ilvl w:val="0"/>
          <w:numId w:val="488"/>
        </w:numPr>
        <w:tabs>
          <w:tab w:val="clear" w:pos="360"/>
          <w:tab w:val="num" w:pos="993"/>
        </w:tabs>
        <w:autoSpaceDE w:val="0"/>
        <w:autoSpaceDN w:val="0"/>
        <w:ind w:left="0" w:firstLine="709"/>
        <w:jc w:val="both"/>
      </w:pPr>
      <w:r w:rsidRPr="00566B48">
        <w:t>расходы, связанные с эксплуатацией оборудования;</w:t>
      </w:r>
    </w:p>
    <w:p w:rsidR="00BA6439" w:rsidRPr="00566B48" w:rsidRDefault="00BA6439" w:rsidP="00965E69">
      <w:pPr>
        <w:numPr>
          <w:ilvl w:val="0"/>
          <w:numId w:val="488"/>
        </w:numPr>
        <w:tabs>
          <w:tab w:val="clear" w:pos="360"/>
          <w:tab w:val="num" w:pos="993"/>
        </w:tabs>
        <w:autoSpaceDE w:val="0"/>
        <w:autoSpaceDN w:val="0"/>
        <w:ind w:left="0" w:firstLine="709"/>
        <w:jc w:val="both"/>
      </w:pPr>
      <w:r w:rsidRPr="00566B48">
        <w:t>накладные расходы.</w:t>
      </w:r>
    </w:p>
    <w:p w:rsidR="00BA6439" w:rsidRPr="00566B48" w:rsidRDefault="00BA6439" w:rsidP="00BA6439">
      <w:pPr>
        <w:pStyle w:val="23"/>
        <w:jc w:val="left"/>
        <w:rPr>
          <w:sz w:val="24"/>
          <w:szCs w:val="24"/>
        </w:rPr>
      </w:pPr>
      <w:r w:rsidRPr="00566B48">
        <w:rPr>
          <w:sz w:val="24"/>
          <w:szCs w:val="24"/>
        </w:rPr>
        <w:t>Следует иметь в виду, что в том случае, если предприятие привлекает для перевозки продукции внешние транспортные организации, то расходы на транспортировку приобр</w:t>
      </w:r>
      <w:r w:rsidRPr="00566B48">
        <w:rPr>
          <w:sz w:val="24"/>
          <w:szCs w:val="24"/>
        </w:rPr>
        <w:t>е</w:t>
      </w:r>
      <w:r w:rsidRPr="00566B48">
        <w:rPr>
          <w:sz w:val="24"/>
          <w:szCs w:val="24"/>
        </w:rPr>
        <w:t>тают характер транспортных тарифов.</w:t>
      </w:r>
    </w:p>
    <w:p w:rsidR="00BA6439" w:rsidRPr="00566B48" w:rsidRDefault="00BA6439" w:rsidP="00BA6439">
      <w:pPr>
        <w:ind w:firstLine="709"/>
        <w:jc w:val="both"/>
      </w:pPr>
      <w:r w:rsidRPr="00566B48">
        <w:t>Издержки, связанные с созданием запасов, складываются из затрат на формирование зап</w:t>
      </w:r>
      <w:r w:rsidRPr="00566B48">
        <w:t>а</w:t>
      </w:r>
      <w:r w:rsidRPr="00566B48">
        <w:t>сов, издержек хранения, потерь от иммобилизации средств.</w:t>
      </w:r>
    </w:p>
    <w:p w:rsidR="00BA6439" w:rsidRPr="00566B48" w:rsidRDefault="00BA6439" w:rsidP="00BA6439">
      <w:pPr>
        <w:ind w:firstLine="709"/>
        <w:jc w:val="both"/>
      </w:pPr>
      <w:r w:rsidRPr="00566B48">
        <w:rPr>
          <w:i/>
          <w:iCs/>
        </w:rPr>
        <w:t>Затраты на формирование товарных запасов</w:t>
      </w:r>
      <w:r w:rsidRPr="00566B48">
        <w:t xml:space="preserve"> включают в себя затраты, связанные с орг</w:t>
      </w:r>
      <w:r w:rsidRPr="00566B48">
        <w:t>а</w:t>
      </w:r>
      <w:r w:rsidRPr="00566B48">
        <w:t>низацией заказов товаров для их поставки на склад в том числе на транспортные, погрузо-разгрузочные работы, потери от залеживания товаров и т.д.</w:t>
      </w:r>
    </w:p>
    <w:p w:rsidR="00BA6439" w:rsidRPr="00566B48" w:rsidRDefault="00BA6439" w:rsidP="00BA6439">
      <w:pPr>
        <w:ind w:firstLine="709"/>
        <w:jc w:val="both"/>
      </w:pPr>
      <w:r w:rsidRPr="00566B48">
        <w:t>Издержки хранения включают в себя затраты на содержание складов; расходы по страхов</w:t>
      </w:r>
      <w:r w:rsidRPr="00566B48">
        <w:t>а</w:t>
      </w:r>
      <w:r w:rsidRPr="00566B48">
        <w:t>нию; издержки, вызванные утратой качества продукции, и другие. При этом, в затраты на скла</w:t>
      </w:r>
      <w:r w:rsidRPr="00566B48">
        <w:t>д</w:t>
      </w:r>
      <w:r w:rsidRPr="00566B48">
        <w:t>ские операции входят стоимость рабочей силы, занятой складскими работами; в амортизационные отчисления на оборудование, расходы на энергию и т.д.</w:t>
      </w:r>
    </w:p>
    <w:p w:rsidR="00BA6439" w:rsidRPr="00566B48" w:rsidRDefault="00BA6439" w:rsidP="00BA6439">
      <w:pPr>
        <w:ind w:firstLine="709"/>
        <w:jc w:val="both"/>
      </w:pPr>
      <w:r w:rsidRPr="00566B48">
        <w:t>Эти расходы прямо пропорциональны величине запасов и сроку их хранения на складе.</w:t>
      </w:r>
    </w:p>
    <w:p w:rsidR="00BA6439" w:rsidRPr="00566B48" w:rsidRDefault="00BA6439" w:rsidP="00BA6439">
      <w:pPr>
        <w:ind w:firstLine="709"/>
        <w:jc w:val="both"/>
      </w:pPr>
      <w:r w:rsidRPr="00566B48">
        <w:t>Потери от иммобилизации средств представляют собой стоимость капиталовложений в з</w:t>
      </w:r>
      <w:r w:rsidRPr="00566B48">
        <w:t>а</w:t>
      </w:r>
      <w:r w:rsidRPr="00566B48">
        <w:t>пасы. Зарубежные исследователи обычно отождествляют их с процентами на капитал. Эта сто</w:t>
      </w:r>
      <w:r w:rsidRPr="00566B48">
        <w:t>и</w:t>
      </w:r>
      <w:r w:rsidRPr="00566B48">
        <w:t>мость определяется процентом кредитной ставки. Потери от иммобилизации средств могут быть приравнены к прибыли, которая могла бы быть получена при вложении средств в альтернативных сферах деятельности.</w:t>
      </w:r>
    </w:p>
    <w:p w:rsidR="00BA6439" w:rsidRPr="00566B48" w:rsidRDefault="00BA6439" w:rsidP="00BA6439">
      <w:pPr>
        <w:ind w:firstLine="709"/>
        <w:jc w:val="both"/>
      </w:pPr>
      <w:r w:rsidRPr="00566B48">
        <w:rPr>
          <w:i/>
          <w:iCs/>
        </w:rPr>
        <w:t>“Издержки дефицита”.</w:t>
      </w:r>
      <w:r w:rsidRPr="00566B48">
        <w:t xml:space="preserve"> Эти затраты обусловлены отсутствием в запасе требуемых тов</w:t>
      </w:r>
      <w:r w:rsidRPr="00566B48">
        <w:t>а</w:t>
      </w:r>
      <w:r w:rsidRPr="00566B48">
        <w:t>ров. Выявляются два основных вида этих затрат:</w:t>
      </w:r>
    </w:p>
    <w:p w:rsidR="00BA6439" w:rsidRPr="00566B48" w:rsidRDefault="00BA6439" w:rsidP="00965E69">
      <w:pPr>
        <w:numPr>
          <w:ilvl w:val="0"/>
          <w:numId w:val="489"/>
        </w:numPr>
        <w:tabs>
          <w:tab w:val="clear" w:pos="360"/>
          <w:tab w:val="num" w:pos="993"/>
        </w:tabs>
        <w:autoSpaceDE w:val="0"/>
        <w:autoSpaceDN w:val="0"/>
        <w:ind w:left="0" w:firstLine="709"/>
        <w:jc w:val="both"/>
      </w:pPr>
      <w:r w:rsidRPr="00566B48">
        <w:t>затраты, возникающие из-за неумелого управления запасами;</w:t>
      </w:r>
    </w:p>
    <w:p w:rsidR="00BA6439" w:rsidRPr="00566B48" w:rsidRDefault="00BA6439" w:rsidP="00965E69">
      <w:pPr>
        <w:numPr>
          <w:ilvl w:val="0"/>
          <w:numId w:val="489"/>
        </w:numPr>
        <w:tabs>
          <w:tab w:val="clear" w:pos="360"/>
          <w:tab w:val="num" w:pos="993"/>
        </w:tabs>
        <w:autoSpaceDE w:val="0"/>
        <w:autoSpaceDN w:val="0"/>
        <w:ind w:left="0" w:firstLine="709"/>
        <w:jc w:val="both"/>
      </w:pPr>
      <w:r w:rsidRPr="00566B48">
        <w:t>затраты, возникающие из-за ограниченности товарных запасов, складских помещений или транспортных средств.</w:t>
      </w:r>
    </w:p>
    <w:p w:rsidR="00BA6439" w:rsidRPr="00566B48" w:rsidRDefault="00BA6439" w:rsidP="00BA6439">
      <w:pPr>
        <w:pStyle w:val="23"/>
        <w:jc w:val="both"/>
        <w:rPr>
          <w:sz w:val="24"/>
          <w:szCs w:val="24"/>
        </w:rPr>
      </w:pPr>
      <w:r w:rsidRPr="00566B48">
        <w:rPr>
          <w:sz w:val="24"/>
          <w:szCs w:val="24"/>
        </w:rPr>
        <w:lastRenderedPageBreak/>
        <w:t>В первом случае спрос на товары может быть удовлетворен за счет экстренной доста</w:t>
      </w:r>
      <w:r w:rsidRPr="00566B48">
        <w:rPr>
          <w:sz w:val="24"/>
          <w:szCs w:val="24"/>
        </w:rPr>
        <w:t>в</w:t>
      </w:r>
      <w:r w:rsidRPr="00566B48">
        <w:rPr>
          <w:sz w:val="24"/>
          <w:szCs w:val="24"/>
        </w:rPr>
        <w:t>ки грузов, а “издержки дефицита” представляют собой разницу затрат на перевозку обы</w:t>
      </w:r>
      <w:r w:rsidRPr="00566B48">
        <w:rPr>
          <w:sz w:val="24"/>
          <w:szCs w:val="24"/>
        </w:rPr>
        <w:t>ч</w:t>
      </w:r>
      <w:r w:rsidRPr="00566B48">
        <w:rPr>
          <w:sz w:val="24"/>
          <w:szCs w:val="24"/>
        </w:rPr>
        <w:t>ными и скоростными средствами транспорта.</w:t>
      </w:r>
    </w:p>
    <w:p w:rsidR="00BA6439" w:rsidRPr="00566B48" w:rsidRDefault="00BA6439" w:rsidP="00BA6439">
      <w:pPr>
        <w:ind w:firstLine="709"/>
        <w:jc w:val="both"/>
      </w:pPr>
      <w:r w:rsidRPr="00566B48">
        <w:t>Во втором случае, потери от дефицита можно оценить как потери прибыли на просроче</w:t>
      </w:r>
      <w:r w:rsidRPr="00566B48">
        <w:t>н</w:t>
      </w:r>
      <w:r w:rsidRPr="00566B48">
        <w:t>ный заказ, упущенную выручку и косвенный ущерб, связанный с потерей потребителем его реп</w:t>
      </w:r>
      <w:r w:rsidRPr="00566B48">
        <w:t>у</w:t>
      </w:r>
      <w:r w:rsidRPr="00566B48">
        <w:t>тации.</w:t>
      </w:r>
    </w:p>
    <w:p w:rsidR="00BA6439" w:rsidRPr="00566B48" w:rsidRDefault="00BA6439" w:rsidP="00BA6439">
      <w:pPr>
        <w:ind w:firstLine="709"/>
        <w:jc w:val="both"/>
      </w:pPr>
      <w:r w:rsidRPr="00566B48">
        <w:rPr>
          <w:i/>
          <w:iCs/>
        </w:rPr>
        <w:t>Расходы по страхованию.</w:t>
      </w:r>
      <w:r w:rsidRPr="00566B48">
        <w:t xml:space="preserve"> Страхование товаров охраняет имущественные аспекты груз</w:t>
      </w:r>
      <w:r w:rsidRPr="00566B48">
        <w:t>о</w:t>
      </w:r>
      <w:r w:rsidRPr="00566B48">
        <w:t>владельцев и перевозчиков; обеспечивает определенную устойчивость и надежность функцион</w:t>
      </w:r>
      <w:r w:rsidRPr="00566B48">
        <w:t>и</w:t>
      </w:r>
      <w:r w:rsidRPr="00566B48">
        <w:t>рования процессов товародвижения и сокращение издержек транспортных организаций. Расходы на страхование определяются размерами ставок страхового рынка.</w:t>
      </w:r>
    </w:p>
    <w:p w:rsidR="00BA6439" w:rsidRPr="00566B48" w:rsidRDefault="00BA6439" w:rsidP="00BA6439">
      <w:pPr>
        <w:ind w:firstLine="709"/>
        <w:jc w:val="both"/>
        <w:rPr>
          <w:b/>
          <w:bCs/>
        </w:rPr>
      </w:pPr>
      <w:r w:rsidRPr="00566B48">
        <w:rPr>
          <w:b/>
          <w:bCs/>
        </w:rPr>
        <w:t>Оптимизация процессов логистики</w:t>
      </w:r>
    </w:p>
    <w:p w:rsidR="00BA6439" w:rsidRPr="00566B48" w:rsidRDefault="00533F30" w:rsidP="00BA6439">
      <w:pPr>
        <w:ind w:firstLine="709"/>
        <w:jc w:val="both"/>
      </w:pPr>
      <w:r>
        <w:rPr>
          <w:noProof/>
        </w:rPr>
        <w:pict>
          <v:rect id="_x0000_s1431" style="position:absolute;left:0;text-align:left;margin-left:-293.1pt;margin-top:14.6pt;width:14.4pt;height:14.4pt;z-index:28" o:allowincell="f" fillcolor="black"/>
        </w:pict>
      </w:r>
      <w:r w:rsidR="00BA6439" w:rsidRPr="00566B48">
        <w:t xml:space="preserve"> </w:t>
      </w:r>
      <w:r w:rsidR="00BA6439" w:rsidRPr="00566B48">
        <w:rPr>
          <w:b/>
          <w:bCs/>
          <w:i/>
          <w:iCs/>
        </w:rPr>
        <w:t>Критерий оптимальности процессов логистики.</w:t>
      </w:r>
      <w:r w:rsidR="00BA6439" w:rsidRPr="00566B48">
        <w:t xml:space="preserve"> Критерием оптимальности логистич</w:t>
      </w:r>
      <w:r w:rsidR="00BA6439" w:rsidRPr="00566B48">
        <w:t>е</w:t>
      </w:r>
      <w:r w:rsidR="00BA6439" w:rsidRPr="00566B48">
        <w:t>ских процессов выступает прибыль предприятия. Прибыль дает количественную оценку деятел</w:t>
      </w:r>
      <w:r w:rsidR="00BA6439" w:rsidRPr="00566B48">
        <w:t>ь</w:t>
      </w:r>
      <w:r w:rsidR="00BA6439" w:rsidRPr="00566B48">
        <w:t>ности предприятия. но на уровень прибыли влияют и другие факторы производственной, хозяйс</w:t>
      </w:r>
      <w:r w:rsidR="00BA6439" w:rsidRPr="00566B48">
        <w:t>т</w:t>
      </w:r>
      <w:r w:rsidR="00BA6439" w:rsidRPr="00566B48">
        <w:t>венной, финансовой деятельности предприятия и выделить вклад логистики в общую сумму пр</w:t>
      </w:r>
      <w:r w:rsidR="00BA6439" w:rsidRPr="00566B48">
        <w:t>и</w:t>
      </w:r>
      <w:r w:rsidR="00BA6439" w:rsidRPr="00566B48">
        <w:t>были весьма затруднительно. Поэтому, в качестве критерия оптимальности возможно применение показателя минимума приведенных совокупных затрат:</w:t>
      </w:r>
    </w:p>
    <w:p w:rsidR="00BA6439" w:rsidRPr="00566B48" w:rsidRDefault="00BA6439" w:rsidP="00BA6439">
      <w:pPr>
        <w:ind w:firstLine="709"/>
        <w:jc w:val="center"/>
      </w:pPr>
      <w:r w:rsidRPr="00566B48">
        <w:t>С</w:t>
      </w:r>
      <w:r w:rsidRPr="00566B48">
        <w:rPr>
          <w:vertAlign w:val="subscript"/>
        </w:rPr>
        <w:t>П</w:t>
      </w:r>
      <w:r w:rsidRPr="00566B48">
        <w:t xml:space="preserve"> + С</w:t>
      </w:r>
      <w:r w:rsidRPr="00566B48">
        <w:rPr>
          <w:vertAlign w:val="subscript"/>
        </w:rPr>
        <w:t>ОБ</w:t>
      </w:r>
      <w:r w:rsidRPr="00566B48">
        <w:t xml:space="preserve"> </w:t>
      </w:r>
      <w:r w:rsidRPr="00566B48">
        <w:sym w:font="Symbol" w:char="F0AE"/>
      </w:r>
      <w:r w:rsidRPr="00566B48">
        <w:t xml:space="preserve"> </w:t>
      </w:r>
      <w:r w:rsidRPr="00566B48">
        <w:rPr>
          <w:lang w:val="en-US"/>
        </w:rPr>
        <w:t>min</w:t>
      </w:r>
      <w:r w:rsidRPr="00566B48">
        <w:t>,</w:t>
      </w:r>
    </w:p>
    <w:p w:rsidR="00BA6439" w:rsidRPr="00566B48" w:rsidRDefault="00BA6439" w:rsidP="00BA6439">
      <w:pPr>
        <w:jc w:val="both"/>
      </w:pPr>
      <w:r w:rsidRPr="00566B48">
        <w:t>где С</w:t>
      </w:r>
      <w:r w:rsidRPr="00566B48">
        <w:rPr>
          <w:vertAlign w:val="subscript"/>
        </w:rPr>
        <w:t>П</w:t>
      </w:r>
      <w:r w:rsidRPr="00566B48">
        <w:t xml:space="preserve"> – издержки производства; С</w:t>
      </w:r>
      <w:r w:rsidRPr="00566B48">
        <w:rPr>
          <w:vertAlign w:val="subscript"/>
        </w:rPr>
        <w:t>ОБ</w:t>
      </w:r>
      <w:r w:rsidRPr="00566B48">
        <w:t xml:space="preserve"> – издержки обращения.</w:t>
      </w:r>
    </w:p>
    <w:p w:rsidR="00BA6439" w:rsidRPr="00566B48" w:rsidRDefault="00BA6439" w:rsidP="00BA6439">
      <w:pPr>
        <w:pStyle w:val="23"/>
        <w:rPr>
          <w:sz w:val="24"/>
          <w:szCs w:val="24"/>
        </w:rPr>
      </w:pPr>
      <w:r w:rsidRPr="00566B48">
        <w:rPr>
          <w:sz w:val="24"/>
          <w:szCs w:val="24"/>
        </w:rPr>
        <w:t>Эффективность товародвижения, организуемого по соответствующему каналу, может быть определена по формуле</w:t>
      </w:r>
    </w:p>
    <w:p w:rsidR="00BA6439" w:rsidRPr="00566B48" w:rsidRDefault="00BA6439" w:rsidP="00BA6439">
      <w:pPr>
        <w:ind w:firstLine="709"/>
        <w:jc w:val="center"/>
      </w:pPr>
      <w:r w:rsidRPr="00566B48">
        <w:rPr>
          <w:position w:val="-38"/>
        </w:rPr>
        <w:object w:dxaOrig="1520" w:dyaOrig="880">
          <v:shape id="_x0000_i1075" type="#_x0000_t75" style="width:76.2pt;height:44.35pt" o:ole="" fillcolor="window">
            <v:imagedata r:id="rId95" o:title=""/>
          </v:shape>
          <o:OLEObject Type="Embed" ProgID="Equation.3" ShapeID="_x0000_i1075" DrawAspect="Content" ObjectID="_1411548018" r:id="rId97"/>
        </w:object>
      </w:r>
      <w:r w:rsidRPr="00566B48">
        <w:t>,</w:t>
      </w:r>
    </w:p>
    <w:p w:rsidR="00BA6439" w:rsidRPr="00566B48" w:rsidRDefault="00BA6439" w:rsidP="00BA6439">
      <w:pPr>
        <w:jc w:val="both"/>
      </w:pPr>
      <w:r w:rsidRPr="00566B48">
        <w:t xml:space="preserve">где </w:t>
      </w:r>
      <w:r w:rsidRPr="00566B48">
        <w:rPr>
          <w:lang w:val="en-US"/>
        </w:rPr>
        <w:t>R</w:t>
      </w:r>
      <w:r w:rsidRPr="00566B48">
        <w:t xml:space="preserve"> – норма прибыли процесса товародвижения; </w:t>
      </w:r>
      <w:r w:rsidRPr="00566B48">
        <w:rPr>
          <w:lang w:val="en-US"/>
        </w:rPr>
        <w:t>S</w:t>
      </w:r>
      <w:r w:rsidRPr="00566B48">
        <w:t xml:space="preserve"> – торговая выручка предприятия; </w:t>
      </w:r>
      <w:r w:rsidRPr="00566B48">
        <w:rPr>
          <w:lang w:val="en-US"/>
        </w:rPr>
        <w:t>C</w:t>
      </w:r>
      <w:r w:rsidRPr="00566B48">
        <w:rPr>
          <w:vertAlign w:val="subscript"/>
        </w:rPr>
        <w:t>ТД</w:t>
      </w:r>
      <w:r w:rsidRPr="00566B48">
        <w:t xml:space="preserve"> – и</w:t>
      </w:r>
      <w:r w:rsidRPr="00566B48">
        <w:t>з</w:t>
      </w:r>
      <w:r w:rsidRPr="00566B48">
        <w:t>держки товародвижения.</w:t>
      </w:r>
    </w:p>
    <w:p w:rsidR="00BA6439" w:rsidRPr="00566B48" w:rsidRDefault="00BA6439" w:rsidP="00BA6439">
      <w:pPr>
        <w:pStyle w:val="23"/>
        <w:jc w:val="both"/>
        <w:rPr>
          <w:sz w:val="24"/>
          <w:szCs w:val="24"/>
        </w:rPr>
      </w:pPr>
      <w:r w:rsidRPr="00566B48">
        <w:rPr>
          <w:sz w:val="24"/>
          <w:szCs w:val="24"/>
        </w:rPr>
        <w:t>Возможными направлениями деятельности для обеспечения высокой эффективности товародвижения следует считать:</w:t>
      </w:r>
    </w:p>
    <w:p w:rsidR="00BA6439" w:rsidRPr="00566B48" w:rsidRDefault="00BA6439" w:rsidP="00965E69">
      <w:pPr>
        <w:numPr>
          <w:ilvl w:val="0"/>
          <w:numId w:val="490"/>
        </w:numPr>
        <w:tabs>
          <w:tab w:val="clear" w:pos="360"/>
          <w:tab w:val="num" w:pos="993"/>
        </w:tabs>
        <w:autoSpaceDE w:val="0"/>
        <w:autoSpaceDN w:val="0"/>
        <w:ind w:left="0" w:firstLine="709"/>
        <w:jc w:val="both"/>
      </w:pPr>
      <w:r w:rsidRPr="00566B48">
        <w:t>интеграцию складирования, транспортировки и системы создания запасов в единый м</w:t>
      </w:r>
      <w:r w:rsidRPr="00566B48">
        <w:t>е</w:t>
      </w:r>
      <w:r w:rsidRPr="00566B48">
        <w:t>ханизм;</w:t>
      </w:r>
    </w:p>
    <w:p w:rsidR="00BA6439" w:rsidRPr="00566B48" w:rsidRDefault="00BA6439" w:rsidP="00965E69">
      <w:pPr>
        <w:numPr>
          <w:ilvl w:val="0"/>
          <w:numId w:val="490"/>
        </w:numPr>
        <w:tabs>
          <w:tab w:val="clear" w:pos="360"/>
          <w:tab w:val="num" w:pos="993"/>
        </w:tabs>
        <w:autoSpaceDE w:val="0"/>
        <w:autoSpaceDN w:val="0"/>
        <w:ind w:left="0" w:firstLine="709"/>
        <w:jc w:val="both"/>
      </w:pPr>
      <w:r w:rsidRPr="00566B48">
        <w:t>экономическое обеспечение снабжения, производства и сбыта;</w:t>
      </w:r>
    </w:p>
    <w:p w:rsidR="00BA6439" w:rsidRPr="00566B48" w:rsidRDefault="00BA6439" w:rsidP="00965E69">
      <w:pPr>
        <w:numPr>
          <w:ilvl w:val="0"/>
          <w:numId w:val="490"/>
        </w:numPr>
        <w:tabs>
          <w:tab w:val="clear" w:pos="360"/>
          <w:tab w:val="num" w:pos="993"/>
        </w:tabs>
        <w:autoSpaceDE w:val="0"/>
        <w:autoSpaceDN w:val="0"/>
        <w:ind w:left="0" w:firstLine="709"/>
        <w:jc w:val="both"/>
      </w:pPr>
      <w:r w:rsidRPr="00566B48">
        <w:t>определение наиболее экономичных размеров отгрузок;</w:t>
      </w:r>
    </w:p>
    <w:p w:rsidR="00BA6439" w:rsidRPr="00566B48" w:rsidRDefault="00BA6439" w:rsidP="00965E69">
      <w:pPr>
        <w:numPr>
          <w:ilvl w:val="0"/>
          <w:numId w:val="490"/>
        </w:numPr>
        <w:tabs>
          <w:tab w:val="clear" w:pos="360"/>
          <w:tab w:val="num" w:pos="993"/>
        </w:tabs>
        <w:autoSpaceDE w:val="0"/>
        <w:autoSpaceDN w:val="0"/>
        <w:ind w:left="0" w:firstLine="709"/>
        <w:jc w:val="both"/>
      </w:pPr>
      <w:r w:rsidRPr="00566B48">
        <w:t>выбор способов перевозок и видов транспорта;</w:t>
      </w:r>
    </w:p>
    <w:p w:rsidR="00BA6439" w:rsidRPr="00566B48" w:rsidRDefault="00BA6439" w:rsidP="00965E69">
      <w:pPr>
        <w:numPr>
          <w:ilvl w:val="0"/>
          <w:numId w:val="490"/>
        </w:numPr>
        <w:tabs>
          <w:tab w:val="clear" w:pos="360"/>
          <w:tab w:val="num" w:pos="993"/>
        </w:tabs>
        <w:autoSpaceDE w:val="0"/>
        <w:autoSpaceDN w:val="0"/>
        <w:ind w:left="0" w:firstLine="709"/>
        <w:jc w:val="both"/>
      </w:pPr>
      <w:r w:rsidRPr="00566B48">
        <w:t>выработку оптимальных схем складирования и тактики восполнения запасов.</w:t>
      </w:r>
    </w:p>
    <w:p w:rsidR="00BA6439" w:rsidRPr="00566B48" w:rsidRDefault="00BA6439" w:rsidP="00BA6439">
      <w:pPr>
        <w:pStyle w:val="23"/>
        <w:jc w:val="both"/>
        <w:rPr>
          <w:sz w:val="24"/>
          <w:szCs w:val="24"/>
        </w:rPr>
      </w:pPr>
      <w:r w:rsidRPr="00566B48">
        <w:rPr>
          <w:sz w:val="24"/>
          <w:szCs w:val="24"/>
        </w:rPr>
        <w:t>При оптимизации процессов товародвижения необходимо учитывать ряд проблем ко</w:t>
      </w:r>
      <w:r w:rsidRPr="00566B48">
        <w:rPr>
          <w:sz w:val="24"/>
          <w:szCs w:val="24"/>
        </w:rPr>
        <w:t>м</w:t>
      </w:r>
      <w:r w:rsidRPr="00566B48">
        <w:rPr>
          <w:sz w:val="24"/>
          <w:szCs w:val="24"/>
        </w:rPr>
        <w:t>плексного характера к выдвижению и решению следующих вопросов:</w:t>
      </w:r>
    </w:p>
    <w:p w:rsidR="00BA6439" w:rsidRPr="00566B48" w:rsidRDefault="00BA6439" w:rsidP="00965E69">
      <w:pPr>
        <w:numPr>
          <w:ilvl w:val="0"/>
          <w:numId w:val="491"/>
        </w:numPr>
        <w:tabs>
          <w:tab w:val="clear" w:pos="360"/>
          <w:tab w:val="num" w:pos="993"/>
        </w:tabs>
        <w:autoSpaceDE w:val="0"/>
        <w:autoSpaceDN w:val="0"/>
        <w:ind w:left="0" w:firstLine="709"/>
        <w:jc w:val="both"/>
      </w:pPr>
      <w:r w:rsidRPr="00566B48">
        <w:t>в какой мере затраты, связанные с сокращением времени товародвижения, компенсир</w:t>
      </w:r>
      <w:r w:rsidRPr="00566B48">
        <w:t>у</w:t>
      </w:r>
      <w:r w:rsidRPr="00566B48">
        <w:t>ются как увеличением выручки от возросшего объема продажи, так и экономией на издержках с</w:t>
      </w:r>
      <w:r w:rsidRPr="00566B48">
        <w:t>о</w:t>
      </w:r>
      <w:r w:rsidRPr="00566B48">
        <w:t>держания товарных запасов?</w:t>
      </w:r>
    </w:p>
    <w:p w:rsidR="00BA6439" w:rsidRPr="00566B48" w:rsidRDefault="00BA6439" w:rsidP="00965E69">
      <w:pPr>
        <w:numPr>
          <w:ilvl w:val="0"/>
          <w:numId w:val="491"/>
        </w:numPr>
        <w:tabs>
          <w:tab w:val="clear" w:pos="360"/>
          <w:tab w:val="num" w:pos="993"/>
        </w:tabs>
        <w:autoSpaceDE w:val="0"/>
        <w:autoSpaceDN w:val="0"/>
        <w:ind w:left="0" w:firstLine="709"/>
        <w:jc w:val="both"/>
      </w:pPr>
      <w:r w:rsidRPr="00566B48">
        <w:t>допустить ли предприятию снижение уровня обслуживания при уменьшении издержек товародвижения и одновременное увеличение риска сокращения выручки или отдать предпочт</w:t>
      </w:r>
      <w:r w:rsidRPr="00566B48">
        <w:t>е</w:t>
      </w:r>
      <w:r w:rsidRPr="00566B48">
        <w:t>ние заключению максимально возможного числа сделок за счет роста издержек товародвижения и содержание больших постоянных товарных запасов?</w:t>
      </w:r>
    </w:p>
    <w:p w:rsidR="00BA6439" w:rsidRPr="00566B48" w:rsidRDefault="00BA6439" w:rsidP="00965E69">
      <w:pPr>
        <w:numPr>
          <w:ilvl w:val="0"/>
          <w:numId w:val="491"/>
        </w:numPr>
        <w:tabs>
          <w:tab w:val="clear" w:pos="360"/>
          <w:tab w:val="num" w:pos="993"/>
        </w:tabs>
        <w:autoSpaceDE w:val="0"/>
        <w:autoSpaceDN w:val="0"/>
        <w:ind w:left="0" w:firstLine="709"/>
        <w:jc w:val="both"/>
      </w:pPr>
      <w:r w:rsidRPr="00566B48">
        <w:t>насколько целесообразно (с учетом используемого вида транспорта, маршрута перевозки и других факторов) складировать товар по месту производства, на рынке сбыта или в каком-либо другом пункте?</w:t>
      </w:r>
    </w:p>
    <w:p w:rsidR="00BA6439" w:rsidRPr="00566B48" w:rsidRDefault="00BA6439" w:rsidP="00965E69">
      <w:pPr>
        <w:numPr>
          <w:ilvl w:val="0"/>
          <w:numId w:val="491"/>
        </w:numPr>
        <w:tabs>
          <w:tab w:val="clear" w:pos="360"/>
          <w:tab w:val="num" w:pos="993"/>
        </w:tabs>
        <w:autoSpaceDE w:val="0"/>
        <w:autoSpaceDN w:val="0"/>
        <w:ind w:left="0" w:firstLine="709"/>
        <w:jc w:val="both"/>
      </w:pPr>
      <w:r w:rsidRPr="00566B48">
        <w:lastRenderedPageBreak/>
        <w:t>Избрать ли с целью снижения издержек товародвижения тактику производства товаров на постоянном “экономичном” уровне или складировании излишков в периоде низкой конъюн</w:t>
      </w:r>
      <w:r w:rsidRPr="00566B48">
        <w:t>к</w:t>
      </w:r>
      <w:r w:rsidRPr="00566B48">
        <w:t>туры или варьировать объем производства применительно к спросу даже при более высоких удельных затратах на производство продукции?</w:t>
      </w:r>
    </w:p>
    <w:p w:rsidR="00BA6439" w:rsidRPr="00566B48" w:rsidRDefault="00BA6439" w:rsidP="00BA6439">
      <w:pPr>
        <w:ind w:firstLine="709"/>
        <w:jc w:val="both"/>
      </w:pPr>
      <w:r w:rsidRPr="00566B48">
        <w:t xml:space="preserve"> </w:t>
      </w:r>
      <w:r w:rsidRPr="00566B48">
        <w:rPr>
          <w:b/>
          <w:bCs/>
          <w:i/>
          <w:iCs/>
        </w:rPr>
        <w:t xml:space="preserve">Выбор схем и форм товародвижения. </w:t>
      </w:r>
      <w:r w:rsidRPr="00566B48">
        <w:t>При выборе схем и форм товародвижения целью такого выбора является определение наилучшей (оптимальной) комбинации издержек, при кот</w:t>
      </w:r>
      <w:r w:rsidRPr="00566B48">
        <w:t>о</w:t>
      </w:r>
      <w:r w:rsidRPr="00566B48">
        <w:t>рой их общая величина будет наименьшей даже в условиях, когда один из важнейших компоне</w:t>
      </w:r>
      <w:r w:rsidRPr="00566B48">
        <w:t>н</w:t>
      </w:r>
      <w:r w:rsidRPr="00566B48">
        <w:t>тов (транспортные расходы) будет находиться на относительно высоком уровне.</w:t>
      </w:r>
    </w:p>
    <w:p w:rsidR="00BA6439" w:rsidRPr="00566B48" w:rsidRDefault="00BA6439" w:rsidP="00BA6439">
      <w:pPr>
        <w:ind w:firstLine="709"/>
        <w:jc w:val="both"/>
      </w:pPr>
      <w:r w:rsidRPr="00566B48">
        <w:t>Так, в ряде случаев, несмотря на более высокую стоимость авиационных перевозок по сравнению с платой за пользование другими видами транспорта, воздушные перевозки обеспеч</w:t>
      </w:r>
      <w:r w:rsidRPr="00566B48">
        <w:t>и</w:t>
      </w:r>
      <w:r w:rsidRPr="00566B48">
        <w:t>вают более низкие общие издержки товародвижения и позволяют значительно быстрее доставить груз к месту назначения.</w:t>
      </w:r>
    </w:p>
    <w:p w:rsidR="00BA6439" w:rsidRPr="00566B48" w:rsidRDefault="00BA6439" w:rsidP="00BA6439">
      <w:pPr>
        <w:ind w:firstLine="709"/>
        <w:jc w:val="both"/>
      </w:pPr>
      <w:r w:rsidRPr="00566B48">
        <w:t>При решении конкретных задач оптимизации устанавливаются конкретные цели – макс</w:t>
      </w:r>
      <w:r w:rsidRPr="00566B48">
        <w:t>и</w:t>
      </w:r>
      <w:r w:rsidRPr="00566B48">
        <w:t>мизация прибыли, минимизация логистических затрат, поддержание уровня обслуживания, обе</w:t>
      </w:r>
      <w:r w:rsidRPr="00566B48">
        <w:t>с</w:t>
      </w:r>
      <w:r w:rsidRPr="00566B48">
        <w:t>печение сроков поставок и т.д.</w:t>
      </w:r>
    </w:p>
    <w:p w:rsidR="00BA6439" w:rsidRPr="00566B48" w:rsidRDefault="00BA6439" w:rsidP="00BA6439">
      <w:pPr>
        <w:ind w:firstLine="709"/>
        <w:jc w:val="both"/>
      </w:pPr>
      <w:r w:rsidRPr="00566B48">
        <w:rPr>
          <w:i/>
          <w:iCs/>
        </w:rPr>
        <w:t>Выбор вида транспорта</w:t>
      </w:r>
      <w:r w:rsidRPr="00566B48">
        <w:t>. При выборе видов транспорта может быть использован метод о</w:t>
      </w:r>
      <w:r w:rsidRPr="00566B48">
        <w:t>п</w:t>
      </w:r>
      <w:r w:rsidRPr="00566B48">
        <w:t>ределения рационального радиуса перевозок грузов от изготовителя к потребителю продукции. В этом случае для альтернативных видов транспорта (например, железнодорожного и автомобил</w:t>
      </w:r>
      <w:r w:rsidRPr="00566B48">
        <w:t>ь</w:t>
      </w:r>
      <w:r w:rsidRPr="00566B48">
        <w:t>ного) определяются затраты на доставку груза, которые зависят от вида груза, деятельности и сх</w:t>
      </w:r>
      <w:r w:rsidRPr="00566B48">
        <w:t>е</w:t>
      </w:r>
      <w:r w:rsidRPr="00566B48">
        <w:t>мы перевозки, величины груза и транспортных тарифов. Выполненные расчеты показывают, что предельные расстояния автомобильных перевозок, при которых они эффективней по сравнению с железнодорожными составляют:</w:t>
      </w:r>
    </w:p>
    <w:p w:rsidR="00BA6439" w:rsidRPr="00566B48" w:rsidRDefault="00BA6439" w:rsidP="00BA6439">
      <w:pPr>
        <w:ind w:firstLine="709"/>
        <w:jc w:val="both"/>
      </w:pPr>
      <w:r w:rsidRPr="00566B48">
        <w:t>при повагонных отправках – от 25-40 до 75-120 км;</w:t>
      </w:r>
    </w:p>
    <w:p w:rsidR="00BA6439" w:rsidRPr="00566B48" w:rsidRDefault="00BA6439" w:rsidP="00BA6439">
      <w:pPr>
        <w:ind w:firstLine="709"/>
        <w:jc w:val="both"/>
      </w:pPr>
      <w:r w:rsidRPr="00566B48">
        <w:t>при контейнерных отправках – от 20-50 до 80-130 км;</w:t>
      </w:r>
    </w:p>
    <w:p w:rsidR="00BA6439" w:rsidRPr="00566B48" w:rsidRDefault="00BA6439" w:rsidP="00BA6439">
      <w:pPr>
        <w:ind w:firstLine="709"/>
        <w:jc w:val="both"/>
      </w:pPr>
      <w:r w:rsidRPr="00566B48">
        <w:t>при мелких отправках – от 30-110 до 80-180 км.</w:t>
      </w:r>
    </w:p>
    <w:p w:rsidR="00BA6439" w:rsidRPr="00566B48" w:rsidRDefault="00BA6439" w:rsidP="00BA6439">
      <w:pPr>
        <w:ind w:firstLine="709"/>
        <w:jc w:val="both"/>
      </w:pPr>
      <w:r w:rsidRPr="00566B48">
        <w:rPr>
          <w:i/>
          <w:iCs/>
        </w:rPr>
        <w:t>Выбор складской или транзитной формы снабжения</w:t>
      </w:r>
      <w:r w:rsidRPr="00566B48">
        <w:t>. Такой выбор можно осуществить, выполнив расчеты с помощью следующего выражения:</w:t>
      </w:r>
    </w:p>
    <w:p w:rsidR="00BA6439" w:rsidRPr="00566B48" w:rsidRDefault="00BA6439" w:rsidP="00BA6439">
      <w:pPr>
        <w:ind w:firstLine="709"/>
        <w:jc w:val="center"/>
        <w:rPr>
          <w:vertAlign w:val="subscript"/>
        </w:rPr>
      </w:pPr>
      <w:r w:rsidRPr="00566B48">
        <w:t>З</w:t>
      </w:r>
      <w:r w:rsidRPr="00566B48">
        <w:rPr>
          <w:vertAlign w:val="subscript"/>
        </w:rPr>
        <w:t>ОС</w:t>
      </w:r>
      <w:r w:rsidRPr="00566B48">
        <w:t xml:space="preserve"> + З</w:t>
      </w:r>
      <w:r w:rsidRPr="00566B48">
        <w:rPr>
          <w:vertAlign w:val="subscript"/>
        </w:rPr>
        <w:t>ЗС</w:t>
      </w:r>
      <w:r w:rsidRPr="00566B48">
        <w:t xml:space="preserve"> + З</w:t>
      </w:r>
      <w:r w:rsidRPr="00566B48">
        <w:rPr>
          <w:vertAlign w:val="subscript"/>
        </w:rPr>
        <w:t>ТС</w:t>
      </w:r>
      <w:r w:rsidRPr="00566B48">
        <w:t xml:space="preserve"> + З</w:t>
      </w:r>
      <w:r w:rsidRPr="00566B48">
        <w:rPr>
          <w:vertAlign w:val="subscript"/>
        </w:rPr>
        <w:t>СТС</w:t>
      </w:r>
      <w:r w:rsidRPr="00566B48">
        <w:t xml:space="preserve"> + З</w:t>
      </w:r>
      <w:r w:rsidRPr="00566B48">
        <w:rPr>
          <w:vertAlign w:val="subscript"/>
        </w:rPr>
        <w:t>КС</w:t>
      </w:r>
      <w:r w:rsidRPr="00566B48">
        <w:t xml:space="preserve"> + З</w:t>
      </w:r>
      <w:r w:rsidRPr="00566B48">
        <w:rPr>
          <w:vertAlign w:val="subscript"/>
        </w:rPr>
        <w:t>ПЗС</w:t>
      </w:r>
      <w:r w:rsidRPr="00566B48">
        <w:t xml:space="preserve"> + З</w:t>
      </w:r>
      <w:r w:rsidRPr="00566B48">
        <w:rPr>
          <w:vertAlign w:val="subscript"/>
        </w:rPr>
        <w:t>ДС</w:t>
      </w:r>
      <w:r w:rsidRPr="00566B48">
        <w:t xml:space="preserve"> + З</w:t>
      </w:r>
      <w:r w:rsidRPr="00566B48">
        <w:rPr>
          <w:vertAlign w:val="subscript"/>
        </w:rPr>
        <w:t>СС</w:t>
      </w:r>
      <w:r w:rsidRPr="00566B48">
        <w:t xml:space="preserve"> + З</w:t>
      </w:r>
      <w:r w:rsidRPr="00566B48">
        <w:rPr>
          <w:vertAlign w:val="subscript"/>
        </w:rPr>
        <w:t>ПС</w:t>
      </w:r>
      <w:r w:rsidRPr="00566B48">
        <w:t xml:space="preserve"> </w:t>
      </w:r>
      <w:r w:rsidRPr="00566B48">
        <w:sym w:font="Symbol" w:char="F0A3"/>
      </w:r>
      <w:r w:rsidRPr="00566B48">
        <w:t xml:space="preserve"> З</w:t>
      </w:r>
      <w:r w:rsidRPr="00566B48">
        <w:rPr>
          <w:vertAlign w:val="subscript"/>
        </w:rPr>
        <w:t>ОТ</w:t>
      </w:r>
      <w:r w:rsidRPr="00566B48">
        <w:t xml:space="preserve"> + З</w:t>
      </w:r>
      <w:r w:rsidRPr="00566B48">
        <w:rPr>
          <w:vertAlign w:val="subscript"/>
        </w:rPr>
        <w:t>ЗТ</w:t>
      </w:r>
      <w:r w:rsidRPr="00566B48">
        <w:t xml:space="preserve"> + З</w:t>
      </w:r>
      <w:r w:rsidRPr="00566B48">
        <w:rPr>
          <w:vertAlign w:val="subscript"/>
        </w:rPr>
        <w:t>ТТ</w:t>
      </w:r>
      <w:r w:rsidRPr="00566B48">
        <w:t xml:space="preserve"> + З</w:t>
      </w:r>
      <w:r w:rsidRPr="00566B48">
        <w:rPr>
          <w:vertAlign w:val="subscript"/>
        </w:rPr>
        <w:t>СТТ</w:t>
      </w:r>
      <w:r w:rsidRPr="00566B48">
        <w:t xml:space="preserve"> + З</w:t>
      </w:r>
      <w:r w:rsidRPr="00566B48">
        <w:rPr>
          <w:vertAlign w:val="subscript"/>
        </w:rPr>
        <w:t>КТ</w:t>
      </w:r>
      <w:r w:rsidRPr="00566B48">
        <w:t xml:space="preserve"> + З</w:t>
      </w:r>
      <w:r w:rsidRPr="00566B48">
        <w:rPr>
          <w:vertAlign w:val="subscript"/>
        </w:rPr>
        <w:t>ПЗТ</w:t>
      </w:r>
      <w:r w:rsidRPr="00566B48">
        <w:t xml:space="preserve"> + З</w:t>
      </w:r>
      <w:r w:rsidRPr="00566B48">
        <w:rPr>
          <w:vertAlign w:val="subscript"/>
        </w:rPr>
        <w:t>ДТ</w:t>
      </w:r>
      <w:r w:rsidRPr="00566B48">
        <w:t xml:space="preserve"> + З</w:t>
      </w:r>
      <w:r w:rsidRPr="00566B48">
        <w:rPr>
          <w:vertAlign w:val="subscript"/>
        </w:rPr>
        <w:t>СТ</w:t>
      </w:r>
      <w:r w:rsidRPr="00566B48">
        <w:t xml:space="preserve"> + З</w:t>
      </w:r>
      <w:r w:rsidRPr="00566B48">
        <w:rPr>
          <w:vertAlign w:val="subscript"/>
        </w:rPr>
        <w:t>ПТ,</w:t>
      </w:r>
    </w:p>
    <w:p w:rsidR="00BA6439" w:rsidRPr="00566B48" w:rsidRDefault="00BA6439" w:rsidP="00BA6439">
      <w:pPr>
        <w:jc w:val="both"/>
      </w:pPr>
      <w:r w:rsidRPr="00566B48">
        <w:t>где З</w:t>
      </w:r>
      <w:r w:rsidRPr="00566B48">
        <w:rPr>
          <w:vertAlign w:val="subscript"/>
        </w:rPr>
        <w:t>ОС</w:t>
      </w:r>
      <w:r w:rsidRPr="00566B48">
        <w:t xml:space="preserve"> – потери от залеживания товаров в запасе на складе и в пути;</w:t>
      </w:r>
    </w:p>
    <w:p w:rsidR="00BA6439" w:rsidRPr="00566B48" w:rsidRDefault="00BA6439" w:rsidP="00BA6439">
      <w:pPr>
        <w:jc w:val="both"/>
      </w:pPr>
      <w:r w:rsidRPr="00566B48">
        <w:t xml:space="preserve">      З</w:t>
      </w:r>
      <w:r w:rsidRPr="00566B48">
        <w:rPr>
          <w:vertAlign w:val="subscript"/>
        </w:rPr>
        <w:t>ЗС</w:t>
      </w:r>
      <w:r w:rsidRPr="00566B48">
        <w:t xml:space="preserve"> – издержки содержания запасов на складе предприятия;</w:t>
      </w:r>
    </w:p>
    <w:p w:rsidR="00BA6439" w:rsidRPr="00566B48" w:rsidRDefault="00BA6439" w:rsidP="00BA6439">
      <w:pPr>
        <w:ind w:left="1134" w:hanging="708"/>
      </w:pPr>
      <w:r w:rsidRPr="00566B48">
        <w:t xml:space="preserve"> З</w:t>
      </w:r>
      <w:r w:rsidRPr="00566B48">
        <w:rPr>
          <w:vertAlign w:val="subscript"/>
        </w:rPr>
        <w:t xml:space="preserve">ТС </w:t>
      </w:r>
      <w:r w:rsidRPr="00566B48">
        <w:t>– суммарные затраты на транспортировку,</w:t>
      </w:r>
    </w:p>
    <w:p w:rsidR="00BA6439" w:rsidRPr="00566B48" w:rsidRDefault="00BA6439" w:rsidP="00BA6439">
      <w:pPr>
        <w:ind w:left="1134" w:hanging="708"/>
      </w:pPr>
      <w:r w:rsidRPr="00566B48">
        <w:t>З</w:t>
      </w:r>
      <w:r w:rsidRPr="00566B48">
        <w:rPr>
          <w:vertAlign w:val="subscript"/>
        </w:rPr>
        <w:t xml:space="preserve">СТС </w:t>
      </w:r>
      <w:r w:rsidRPr="00566B48">
        <w:t>– расходы на погрузку и выгрузку,</w:t>
      </w:r>
    </w:p>
    <w:p w:rsidR="00BA6439" w:rsidRPr="00566B48" w:rsidRDefault="00BA6439" w:rsidP="00BA6439">
      <w:pPr>
        <w:ind w:firstLine="426"/>
      </w:pPr>
      <w:r w:rsidRPr="00566B48">
        <w:t>З</w:t>
      </w:r>
      <w:r w:rsidRPr="00566B48">
        <w:rPr>
          <w:vertAlign w:val="subscript"/>
        </w:rPr>
        <w:t xml:space="preserve">КС </w:t>
      </w:r>
      <w:r w:rsidRPr="00566B48">
        <w:t>– комиссионные вознаграждения торгово-посредническим, транспортным и брокерским компаниям,</w:t>
      </w:r>
    </w:p>
    <w:p w:rsidR="00BA6439" w:rsidRPr="00566B48" w:rsidRDefault="00BA6439" w:rsidP="00BA6439">
      <w:pPr>
        <w:ind w:left="1134" w:hanging="708"/>
      </w:pPr>
      <w:r w:rsidRPr="00566B48">
        <w:t>З</w:t>
      </w:r>
      <w:r w:rsidRPr="00566B48">
        <w:rPr>
          <w:vertAlign w:val="subscript"/>
        </w:rPr>
        <w:t>НЗС</w:t>
      </w:r>
      <w:r w:rsidRPr="00566B48">
        <w:t>- потери от невыполнения заказов,</w:t>
      </w:r>
    </w:p>
    <w:p w:rsidR="00BA6439" w:rsidRPr="00566B48" w:rsidRDefault="00BA6439" w:rsidP="00BA6439">
      <w:pPr>
        <w:ind w:left="1134" w:hanging="708"/>
      </w:pPr>
      <w:r w:rsidRPr="00566B48">
        <w:t>З</w:t>
      </w:r>
      <w:r w:rsidRPr="00566B48">
        <w:rPr>
          <w:vertAlign w:val="subscript"/>
        </w:rPr>
        <w:t>ДС</w:t>
      </w:r>
      <w:r w:rsidRPr="00566B48">
        <w:t xml:space="preserve"> – затраты на оформление документации,</w:t>
      </w:r>
    </w:p>
    <w:p w:rsidR="00BA6439" w:rsidRPr="00566B48" w:rsidRDefault="00BA6439" w:rsidP="00BA6439">
      <w:pPr>
        <w:ind w:left="1134" w:hanging="708"/>
      </w:pPr>
      <w:r w:rsidRPr="00566B48">
        <w:t>З</w:t>
      </w:r>
      <w:r w:rsidRPr="00566B48">
        <w:rPr>
          <w:vertAlign w:val="subscript"/>
        </w:rPr>
        <w:t>СС</w:t>
      </w:r>
      <w:r w:rsidRPr="00566B48">
        <w:t xml:space="preserve"> – затраты на страхование,</w:t>
      </w:r>
    </w:p>
    <w:p w:rsidR="00BA6439" w:rsidRPr="00566B48" w:rsidRDefault="00BA6439" w:rsidP="00BA6439">
      <w:pPr>
        <w:ind w:left="1134" w:hanging="708"/>
      </w:pPr>
      <w:r w:rsidRPr="00566B48">
        <w:t>З</w:t>
      </w:r>
      <w:r w:rsidRPr="00566B48">
        <w:rPr>
          <w:vertAlign w:val="subscript"/>
        </w:rPr>
        <w:t>ПС</w:t>
      </w:r>
      <w:r w:rsidRPr="00566B48">
        <w:t xml:space="preserve"> – убытки от порчи и потерь товаров в пути,</w:t>
      </w:r>
    </w:p>
    <w:p w:rsidR="00BA6439" w:rsidRPr="00566B48" w:rsidRDefault="00BA6439" w:rsidP="00BA6439">
      <w:pPr>
        <w:ind w:left="1134" w:hanging="708"/>
      </w:pPr>
      <w:r w:rsidRPr="00566B48">
        <w:t>З</w:t>
      </w:r>
      <w:r w:rsidRPr="00566B48">
        <w:rPr>
          <w:vertAlign w:val="subscript"/>
        </w:rPr>
        <w:t>ОТ</w:t>
      </w:r>
      <w:r w:rsidRPr="00566B48">
        <w:t xml:space="preserve"> – потери от залеживания товара в запасе,</w:t>
      </w:r>
    </w:p>
    <w:p w:rsidR="00BA6439" w:rsidRPr="00566B48" w:rsidRDefault="00BA6439" w:rsidP="00BA6439">
      <w:pPr>
        <w:ind w:left="1134" w:hanging="708"/>
      </w:pPr>
      <w:r w:rsidRPr="00566B48">
        <w:t>З</w:t>
      </w:r>
      <w:r w:rsidRPr="00566B48">
        <w:rPr>
          <w:vertAlign w:val="subscript"/>
        </w:rPr>
        <w:t>ЗТ</w:t>
      </w:r>
      <w:r w:rsidRPr="00566B48">
        <w:t xml:space="preserve"> – издержки содержания запасов на складе предприятия и покупателей,</w:t>
      </w:r>
    </w:p>
    <w:p w:rsidR="00BA6439" w:rsidRPr="00566B48" w:rsidRDefault="00BA6439" w:rsidP="00BA6439">
      <w:pPr>
        <w:ind w:left="1134" w:hanging="708"/>
      </w:pPr>
      <w:r w:rsidRPr="00566B48">
        <w:t>З</w:t>
      </w:r>
      <w:r w:rsidRPr="00566B48">
        <w:rPr>
          <w:vertAlign w:val="subscript"/>
        </w:rPr>
        <w:t>ТТ</w:t>
      </w:r>
      <w:r w:rsidRPr="00566B48">
        <w:t xml:space="preserve"> – затраты на транспортировку,</w:t>
      </w:r>
    </w:p>
    <w:p w:rsidR="00BA6439" w:rsidRPr="00566B48" w:rsidRDefault="00BA6439" w:rsidP="00BA6439">
      <w:pPr>
        <w:ind w:left="1134" w:hanging="708"/>
      </w:pPr>
      <w:r w:rsidRPr="00566B48">
        <w:t>З</w:t>
      </w:r>
      <w:r w:rsidRPr="00566B48">
        <w:rPr>
          <w:vertAlign w:val="subscript"/>
        </w:rPr>
        <w:t>СТТ</w:t>
      </w:r>
      <w:r w:rsidRPr="00566B48">
        <w:t xml:space="preserve"> – затраты на погрузку и выгрузку,</w:t>
      </w:r>
    </w:p>
    <w:p w:rsidR="00BA6439" w:rsidRPr="00566B48" w:rsidRDefault="00BA6439" w:rsidP="00BA6439">
      <w:pPr>
        <w:ind w:left="1134" w:hanging="708"/>
      </w:pPr>
      <w:r w:rsidRPr="00566B48">
        <w:t>З</w:t>
      </w:r>
      <w:r w:rsidRPr="00566B48">
        <w:rPr>
          <w:vertAlign w:val="subscript"/>
        </w:rPr>
        <w:t>КТ</w:t>
      </w:r>
      <w:r w:rsidRPr="00566B48">
        <w:t xml:space="preserve"> – комиссионные вознаграждения посредникам,</w:t>
      </w:r>
    </w:p>
    <w:p w:rsidR="00BA6439" w:rsidRPr="00566B48" w:rsidRDefault="00BA6439" w:rsidP="00BA6439">
      <w:pPr>
        <w:ind w:firstLine="426"/>
      </w:pPr>
      <w:r w:rsidRPr="00566B48">
        <w:t>З</w:t>
      </w:r>
      <w:r w:rsidRPr="00566B48">
        <w:rPr>
          <w:vertAlign w:val="subscript"/>
        </w:rPr>
        <w:t>НЗТ</w:t>
      </w:r>
      <w:r w:rsidRPr="00566B48">
        <w:t>- потери от невыполнения заказов из-за невозможности обеспечить требуемые сроки п</w:t>
      </w:r>
      <w:r w:rsidRPr="00566B48">
        <w:t>о</w:t>
      </w:r>
      <w:r w:rsidRPr="00566B48">
        <w:t>ставки,</w:t>
      </w:r>
    </w:p>
    <w:p w:rsidR="00BA6439" w:rsidRPr="00566B48" w:rsidRDefault="00BA6439" w:rsidP="00BA6439">
      <w:pPr>
        <w:ind w:left="1134" w:hanging="708"/>
      </w:pPr>
      <w:r w:rsidRPr="00566B48">
        <w:t>З</w:t>
      </w:r>
      <w:r w:rsidRPr="00566B48">
        <w:rPr>
          <w:vertAlign w:val="subscript"/>
        </w:rPr>
        <w:t>ДТ</w:t>
      </w:r>
      <w:r w:rsidRPr="00566B48">
        <w:t xml:space="preserve"> – затраты на оформление документации,</w:t>
      </w:r>
    </w:p>
    <w:p w:rsidR="00BA6439" w:rsidRPr="00566B48" w:rsidRDefault="00BA6439" w:rsidP="00BA6439">
      <w:pPr>
        <w:ind w:left="1134" w:hanging="708"/>
      </w:pPr>
      <w:r w:rsidRPr="00566B48">
        <w:lastRenderedPageBreak/>
        <w:t>З</w:t>
      </w:r>
      <w:r w:rsidRPr="00566B48">
        <w:rPr>
          <w:vertAlign w:val="subscript"/>
        </w:rPr>
        <w:t>СТ</w:t>
      </w:r>
      <w:r w:rsidRPr="00566B48">
        <w:t xml:space="preserve"> – затраты на страхование,</w:t>
      </w:r>
    </w:p>
    <w:p w:rsidR="00BA6439" w:rsidRPr="00566B48" w:rsidRDefault="00BA6439" w:rsidP="00BA6439">
      <w:pPr>
        <w:ind w:left="1134" w:hanging="708"/>
      </w:pPr>
      <w:r w:rsidRPr="00566B48">
        <w:t>З</w:t>
      </w:r>
      <w:r w:rsidRPr="00566B48">
        <w:rPr>
          <w:vertAlign w:val="subscript"/>
        </w:rPr>
        <w:t>ПТ</w:t>
      </w:r>
      <w:r w:rsidRPr="00566B48">
        <w:t xml:space="preserve"> – убытки от порчи и потерь товаров в пути.</w:t>
      </w:r>
    </w:p>
    <w:p w:rsidR="00BA6439" w:rsidRPr="00566B48" w:rsidRDefault="00BA6439" w:rsidP="00BA6439">
      <w:pPr>
        <w:jc w:val="both"/>
      </w:pPr>
      <w:r w:rsidRPr="00566B48">
        <w:tab/>
        <w:t>В приведенном выражении левая часть формулы отражает общие затраты при складской форме товародвижения, а правая – при транзитной. Складская форма будет предпочтительней, е</w:t>
      </w:r>
      <w:r w:rsidRPr="00566B48">
        <w:t>с</w:t>
      </w:r>
      <w:r w:rsidRPr="00566B48">
        <w:t>ли общие затраты транзитной формы будут больше или равны затратам, складывающимся при складской форме.</w:t>
      </w:r>
    </w:p>
    <w:p w:rsidR="00BA6439" w:rsidRPr="00566B48" w:rsidRDefault="00BA6439" w:rsidP="00BA6439">
      <w:pPr>
        <w:jc w:val="both"/>
      </w:pPr>
      <w:r w:rsidRPr="00566B48">
        <w:tab/>
        <w:t>Определим количество складов, необходимых для поддержания удельных издержек тов</w:t>
      </w:r>
      <w:r w:rsidRPr="00566B48">
        <w:t>а</w:t>
      </w:r>
      <w:r w:rsidRPr="00566B48">
        <w:t>родвижения на самом низком уровне.</w:t>
      </w:r>
    </w:p>
    <w:p w:rsidR="00BA6439" w:rsidRPr="00566B48" w:rsidRDefault="00BA6439" w:rsidP="00BA6439">
      <w:pPr>
        <w:jc w:val="both"/>
      </w:pPr>
      <w:r w:rsidRPr="00566B48">
        <w:tab/>
        <w:t>Важное значение для оптимизации процессов товародвижения имеет использование вза</w:t>
      </w:r>
      <w:r w:rsidRPr="00566B48">
        <w:t>и</w:t>
      </w:r>
      <w:r w:rsidRPr="00566B48">
        <w:t>мосвязи между транспортными расходами и издержками содержания товарных запасов, возн</w:t>
      </w:r>
      <w:r w:rsidRPr="00566B48">
        <w:t>и</w:t>
      </w:r>
      <w:r w:rsidRPr="00566B48">
        <w:t>кающих при перемещении товаров.</w:t>
      </w:r>
    </w:p>
    <w:p w:rsidR="00BA6439" w:rsidRPr="00566B48" w:rsidRDefault="00533F30" w:rsidP="00BA6439">
      <w:pPr>
        <w:jc w:val="both"/>
      </w:pPr>
      <w:r>
        <w:rPr>
          <w:noProof/>
        </w:rPr>
        <w:pict>
          <v:group id="_x0000_s1432" style="position:absolute;left:0;text-align:left;margin-left:38.15pt;margin-top:8.55pt;width:367.2pt;height:201.6pt;z-index:29" coordorigin="2592,1440" coordsize="7344,4032">
            <v:line id="_x0000_s1433" style="position:absolute;flip:y" from="4032,1584" to="4032,5040" o:allowincell="f">
              <v:stroke endarrow="block"/>
            </v:line>
            <v:line id="_x0000_s1434" style="position:absolute" from="4032,5040" to="9504,5040" o:allowincell="f">
              <v:stroke endarrow="block"/>
            </v:line>
            <v:line id="_x0000_s1435" style="position:absolute" from="4032,4176" to="9360,4176" o:allowincell="f" strokeweight="2.25pt"/>
            <v:shape id="_x0000_s1436" style="position:absolute;left:6315;top:2280;width:22;height:2760" coordsize="22,2760" o:allowincell="f" path="m,l22,2760e" filled="f">
              <v:stroke dashstyle="dash"/>
              <v:path arrowok="t"/>
            </v:shape>
            <v:shape id="_x0000_s1437" style="position:absolute;left:4032;top:3135;width:3813;height:1485" coordsize="3813,1485" o:allowincell="f" path="m,1473r633,12l1173,1455r615,-135l2283,1065,2943,645,3483,255,3813,e" filled="f" strokeweight="2.25pt">
              <v:path arrowok="t"/>
            </v:shape>
            <v:shape id="_x0000_s1438" style="position:absolute;left:4032;top:1872;width:4032;height:2330" coordsize="4032,2330" o:allowincell="f" path="m,2330l993,2148r540,-165l2103,1713r495,-270l3112,1020,3683,403,4032,e" filled="f" strokeweight="2.25pt">
              <v:path arrowok="t"/>
            </v:shape>
            <v:shape id="_x0000_s1439" style="position:absolute;left:4032;top:3465;width:4203;height:711" coordsize="4203,711" o:allowincell="f" path="m,711l1653,420,2088,270,2538,120,2928,60,3573,15,4203,e" filled="f" strokeweight="2.25pt">
              <v:path arrowok="t"/>
            </v:shape>
            <v:shape id="_x0000_s1440" style="position:absolute;left:4176;top:1728;width:4608;height:2304" coordsize="4608,2304" o:allowincell="f" path="m,l204,357,534,852r375,405l1434,1602r630,300l2679,2112r450,105l4608,2304e" filled="f" strokeweight="2.25pt">
              <v:path arrowok="t"/>
            </v:shape>
            <v:shape id="_x0000_s1441" style="position:absolute;left:5328;top:1728;width:1872;height:597" coordsize="1872,597" o:allowincell="f" path="m,l252,312,447,447,717,567r270,30l1317,522,1572,357,1872,1e" filled="f" strokeweight="2.25pt">
              <v:path arrowok="t"/>
            </v:shape>
            <v:shape id="_x0000_s1442" type="#_x0000_t202" style="position:absolute;left:7344;top:1440;width:576;height:432" o:allowincell="f" filled="f" stroked="f">
              <v:textbox style="mso-next-textbox:#_x0000_s1442">
                <w:txbxContent>
                  <w:p w:rsidR="00C775F9" w:rsidRDefault="00C775F9" w:rsidP="00BA6439">
                    <w:pPr>
                      <w:rPr>
                        <w:sz w:val="28"/>
                        <w:szCs w:val="28"/>
                      </w:rPr>
                    </w:pPr>
                    <w:r>
                      <w:rPr>
                        <w:sz w:val="28"/>
                        <w:szCs w:val="28"/>
                      </w:rPr>
                      <w:t>Е</w:t>
                    </w:r>
                  </w:p>
                </w:txbxContent>
              </v:textbox>
            </v:shape>
            <v:shape id="_x0000_s1443" type="#_x0000_t202" style="position:absolute;left:8208;top:3168;width:576;height:432" o:allowincell="f" filled="f" stroked="f">
              <v:textbox style="mso-next-textbox:#_x0000_s1443">
                <w:txbxContent>
                  <w:p w:rsidR="00C775F9" w:rsidRDefault="00C775F9" w:rsidP="00BA6439">
                    <w:pPr>
                      <w:rPr>
                        <w:sz w:val="28"/>
                        <w:szCs w:val="28"/>
                      </w:rPr>
                    </w:pPr>
                    <w:r>
                      <w:rPr>
                        <w:sz w:val="28"/>
                        <w:szCs w:val="28"/>
                      </w:rPr>
                      <w:t>Б</w:t>
                    </w:r>
                  </w:p>
                </w:txbxContent>
              </v:textbox>
            </v:shape>
            <v:shape id="_x0000_s1444" type="#_x0000_t202" style="position:absolute;left:8784;top:3600;width:576;height:432" o:allowincell="f" filled="f" stroked="f">
              <v:textbox style="mso-next-textbox:#_x0000_s1444">
                <w:txbxContent>
                  <w:p w:rsidR="00C775F9" w:rsidRDefault="00C775F9" w:rsidP="00BA6439">
                    <w:pPr>
                      <w:rPr>
                        <w:sz w:val="28"/>
                        <w:szCs w:val="28"/>
                      </w:rPr>
                    </w:pPr>
                    <w:r>
                      <w:rPr>
                        <w:sz w:val="28"/>
                        <w:szCs w:val="28"/>
                      </w:rPr>
                      <w:t>Г</w:t>
                    </w:r>
                  </w:p>
                </w:txbxContent>
              </v:textbox>
            </v:shape>
            <v:shape id="_x0000_s1445" type="#_x0000_t202" style="position:absolute;left:8928;top:4176;width:576;height:432" o:allowincell="f" filled="f" stroked="f">
              <v:textbox style="mso-next-textbox:#_x0000_s1445">
                <w:txbxContent>
                  <w:p w:rsidR="00C775F9" w:rsidRDefault="00C775F9" w:rsidP="00BA6439">
                    <w:pPr>
                      <w:pStyle w:val="14"/>
                      <w:spacing w:line="240" w:lineRule="auto"/>
                    </w:pPr>
                    <w:r>
                      <w:t>А</w:t>
                    </w:r>
                  </w:p>
                </w:txbxContent>
              </v:textbox>
            </v:shape>
            <v:shape id="_x0000_s1446" type="#_x0000_t202" style="position:absolute;left:7632;top:2736;width:576;height:432" o:allowincell="f" filled="f" stroked="f">
              <v:textbox style="mso-next-textbox:#_x0000_s1446">
                <w:txbxContent>
                  <w:p w:rsidR="00C775F9" w:rsidRDefault="00C775F9" w:rsidP="00BA6439">
                    <w:pPr>
                      <w:rPr>
                        <w:sz w:val="28"/>
                        <w:szCs w:val="28"/>
                      </w:rPr>
                    </w:pPr>
                    <w:r>
                      <w:rPr>
                        <w:sz w:val="28"/>
                        <w:szCs w:val="28"/>
                      </w:rPr>
                      <w:t>В</w:t>
                    </w:r>
                  </w:p>
                </w:txbxContent>
              </v:textbox>
            </v:shape>
            <v:shape id="_x0000_s1447" type="#_x0000_t202" style="position:absolute;left:7920;top:1872;width:576;height:432" o:allowincell="f" filled="f" stroked="f">
              <v:textbox style="mso-next-textbox:#_x0000_s1447">
                <w:txbxContent>
                  <w:p w:rsidR="00C775F9" w:rsidRDefault="00C775F9" w:rsidP="00BA6439">
                    <w:pPr>
                      <w:rPr>
                        <w:sz w:val="28"/>
                        <w:szCs w:val="28"/>
                      </w:rPr>
                    </w:pPr>
                    <w:r>
                      <w:rPr>
                        <w:sz w:val="28"/>
                        <w:szCs w:val="28"/>
                      </w:rPr>
                      <w:t>Д</w:t>
                    </w:r>
                  </w:p>
                </w:txbxContent>
              </v:textbox>
            </v:shape>
            <v:shape id="_x0000_s1448" type="#_x0000_t202" style="position:absolute;left:7200;top:5040;width:2736;height:432" o:allowincell="f" filled="f" stroked="f">
              <v:textbox style="mso-next-textbox:#_x0000_s1448">
                <w:txbxContent>
                  <w:p w:rsidR="00C775F9" w:rsidRDefault="00C775F9" w:rsidP="00BA6439">
                    <w:pPr>
                      <w:rPr>
                        <w:sz w:val="28"/>
                        <w:szCs w:val="28"/>
                      </w:rPr>
                    </w:pPr>
                    <w:r>
                      <w:rPr>
                        <w:sz w:val="28"/>
                        <w:szCs w:val="28"/>
                      </w:rPr>
                      <w:t>Количество складов</w:t>
                    </w:r>
                  </w:p>
                </w:txbxContent>
              </v:textbox>
            </v:shape>
            <v:shape id="_x0000_s1449" type="#_x0000_t202" style="position:absolute;left:2592;top:1584;width:1296;height:1872" o:allowincell="f" filled="f" stroked="f">
              <v:textbox style="mso-next-textbox:#_x0000_s1449">
                <w:txbxContent>
                  <w:p w:rsidR="00C775F9" w:rsidRDefault="00C775F9" w:rsidP="00BA6439">
                    <w:pPr>
                      <w:rPr>
                        <w:sz w:val="28"/>
                        <w:szCs w:val="28"/>
                      </w:rPr>
                    </w:pPr>
                    <w:r>
                      <w:rPr>
                        <w:sz w:val="28"/>
                        <w:szCs w:val="28"/>
                      </w:rPr>
                      <w:t>Удел</w:t>
                    </w:r>
                    <w:r>
                      <w:rPr>
                        <w:sz w:val="28"/>
                        <w:szCs w:val="28"/>
                      </w:rPr>
                      <w:t>ь</w:t>
                    </w:r>
                    <w:r>
                      <w:rPr>
                        <w:sz w:val="28"/>
                        <w:szCs w:val="28"/>
                      </w:rPr>
                      <w:t>ные з</w:t>
                    </w:r>
                    <w:r>
                      <w:rPr>
                        <w:sz w:val="28"/>
                        <w:szCs w:val="28"/>
                      </w:rPr>
                      <w:t>а</w:t>
                    </w:r>
                    <w:r>
                      <w:rPr>
                        <w:sz w:val="28"/>
                        <w:szCs w:val="28"/>
                      </w:rPr>
                      <w:t>траты</w:t>
                    </w:r>
                  </w:p>
                </w:txbxContent>
              </v:textbox>
            </v:shape>
            <v:shape id="_x0000_s1450" type="#_x0000_t202" style="position:absolute;left:6048;top:5040;width:576;height:432" o:allowincell="f" filled="f" stroked="f">
              <v:textbox style="mso-next-textbox:#_x0000_s1450">
                <w:txbxContent>
                  <w:p w:rsidR="00C775F9" w:rsidRDefault="00C775F9" w:rsidP="00BA6439">
                    <w:pPr>
                      <w:rPr>
                        <w:sz w:val="28"/>
                        <w:szCs w:val="28"/>
                      </w:rPr>
                    </w:pPr>
                    <w:r>
                      <w:rPr>
                        <w:sz w:val="28"/>
                        <w:szCs w:val="28"/>
                      </w:rPr>
                      <w:t>Х</w:t>
                    </w:r>
                  </w:p>
                </w:txbxContent>
              </v:textbox>
            </v:shape>
          </v:group>
        </w:pict>
      </w:r>
    </w:p>
    <w:p w:rsidR="00BA6439" w:rsidRPr="00566B48" w:rsidRDefault="00BA6439" w:rsidP="00BA6439">
      <w:pPr>
        <w:jc w:val="both"/>
      </w:pPr>
    </w:p>
    <w:p w:rsidR="00BA6439" w:rsidRPr="00566B48" w:rsidRDefault="00BA6439" w:rsidP="00BA6439">
      <w:pPr>
        <w:jc w:val="both"/>
      </w:pPr>
    </w:p>
    <w:p w:rsidR="00BA6439" w:rsidRPr="00566B48" w:rsidRDefault="00BA6439" w:rsidP="00BA6439">
      <w:pPr>
        <w:jc w:val="both"/>
      </w:pPr>
    </w:p>
    <w:p w:rsidR="00BA6439" w:rsidRPr="00566B48" w:rsidRDefault="00BA6439" w:rsidP="00BA6439">
      <w:pPr>
        <w:jc w:val="both"/>
      </w:pPr>
    </w:p>
    <w:p w:rsidR="00BA6439" w:rsidRPr="00566B48" w:rsidRDefault="00BA6439" w:rsidP="00BA6439">
      <w:pPr>
        <w:jc w:val="both"/>
      </w:pPr>
    </w:p>
    <w:p w:rsidR="00BA6439" w:rsidRPr="00566B48" w:rsidRDefault="00BA6439" w:rsidP="00BA6439">
      <w:pPr>
        <w:jc w:val="both"/>
      </w:pPr>
    </w:p>
    <w:p w:rsidR="00BA6439" w:rsidRPr="00566B48" w:rsidRDefault="00BA6439" w:rsidP="00BA6439">
      <w:pPr>
        <w:jc w:val="both"/>
      </w:pPr>
    </w:p>
    <w:p w:rsidR="00BA6439" w:rsidRPr="00566B48" w:rsidRDefault="00BA6439" w:rsidP="00BA6439">
      <w:pPr>
        <w:jc w:val="both"/>
      </w:pPr>
    </w:p>
    <w:p w:rsidR="00BA6439" w:rsidRPr="00566B48" w:rsidRDefault="00BA6439" w:rsidP="00BA6439">
      <w:pPr>
        <w:jc w:val="both"/>
      </w:pPr>
    </w:p>
    <w:p w:rsidR="00BA6439" w:rsidRPr="00566B48" w:rsidRDefault="00BA6439" w:rsidP="00BA6439">
      <w:pPr>
        <w:jc w:val="both"/>
      </w:pPr>
    </w:p>
    <w:p w:rsidR="00BA6439" w:rsidRPr="00566B48" w:rsidRDefault="00BA6439" w:rsidP="00BA6439">
      <w:pPr>
        <w:jc w:val="both"/>
      </w:pPr>
    </w:p>
    <w:p w:rsidR="00BA6439" w:rsidRDefault="00BA6439" w:rsidP="00BA6439">
      <w:pPr>
        <w:pStyle w:val="26"/>
        <w:spacing w:line="240" w:lineRule="auto"/>
        <w:rPr>
          <w:sz w:val="24"/>
          <w:szCs w:val="24"/>
        </w:rPr>
      </w:pPr>
    </w:p>
    <w:p w:rsidR="00BA6439" w:rsidRDefault="00BA6439" w:rsidP="00BA6439">
      <w:pPr>
        <w:pStyle w:val="26"/>
        <w:spacing w:line="240" w:lineRule="auto"/>
        <w:rPr>
          <w:sz w:val="24"/>
          <w:szCs w:val="24"/>
        </w:rPr>
      </w:pPr>
    </w:p>
    <w:p w:rsidR="00BA6439" w:rsidRDefault="00BA6439" w:rsidP="00BA6439">
      <w:pPr>
        <w:pStyle w:val="26"/>
        <w:spacing w:line="240" w:lineRule="auto"/>
        <w:rPr>
          <w:sz w:val="24"/>
          <w:szCs w:val="24"/>
        </w:rPr>
      </w:pPr>
    </w:p>
    <w:p w:rsidR="00BA6439" w:rsidRDefault="00BA6439" w:rsidP="00BA6439">
      <w:pPr>
        <w:pStyle w:val="26"/>
        <w:spacing w:line="240" w:lineRule="auto"/>
        <w:rPr>
          <w:sz w:val="24"/>
          <w:szCs w:val="24"/>
        </w:rPr>
      </w:pPr>
    </w:p>
    <w:p w:rsidR="00BA6439" w:rsidRPr="00566B48" w:rsidRDefault="00BA6439" w:rsidP="00BA6439">
      <w:pPr>
        <w:pStyle w:val="26"/>
        <w:spacing w:line="240" w:lineRule="auto"/>
        <w:rPr>
          <w:sz w:val="24"/>
          <w:szCs w:val="24"/>
        </w:rPr>
      </w:pPr>
      <w:r w:rsidRPr="00566B48">
        <w:rPr>
          <w:sz w:val="24"/>
          <w:szCs w:val="24"/>
        </w:rPr>
        <w:t xml:space="preserve">Рис. 23. Соотношение между удельными затратами </w:t>
      </w:r>
    </w:p>
    <w:p w:rsidR="00BA6439" w:rsidRPr="00566B48" w:rsidRDefault="00BA6439" w:rsidP="00BA6439">
      <w:pPr>
        <w:jc w:val="center"/>
      </w:pPr>
      <w:r w:rsidRPr="00566B48">
        <w:t xml:space="preserve">товародвижения и количеством складов:А – постоянные складские издержки; </w:t>
      </w:r>
    </w:p>
    <w:p w:rsidR="00BA6439" w:rsidRPr="00566B48" w:rsidRDefault="00BA6439" w:rsidP="00BA6439">
      <w:pPr>
        <w:jc w:val="center"/>
      </w:pPr>
      <w:r w:rsidRPr="00566B48">
        <w:t xml:space="preserve">Б – переменные складские издержки; В – издержки транспортировки </w:t>
      </w:r>
    </w:p>
    <w:p w:rsidR="00BA6439" w:rsidRPr="00566B48" w:rsidRDefault="00BA6439" w:rsidP="00BA6439">
      <w:pPr>
        <w:jc w:val="center"/>
      </w:pPr>
      <w:r w:rsidRPr="00566B48">
        <w:t xml:space="preserve">с предприятия на склад; Г – издержки транспортировки со склада </w:t>
      </w:r>
    </w:p>
    <w:p w:rsidR="00BA6439" w:rsidRPr="00566B48" w:rsidRDefault="00BA6439" w:rsidP="00BA6439">
      <w:pPr>
        <w:jc w:val="center"/>
      </w:pPr>
      <w:r w:rsidRPr="00566B48">
        <w:t xml:space="preserve">покупателям; Д – проценты на капитал, вложенный в товарные запасы; </w:t>
      </w:r>
    </w:p>
    <w:p w:rsidR="00BA6439" w:rsidRPr="00566B48" w:rsidRDefault="00BA6439" w:rsidP="00BA6439">
      <w:pPr>
        <w:jc w:val="center"/>
      </w:pPr>
      <w:r w:rsidRPr="00566B48">
        <w:t>Е – общие издержки товародвижения; Х – оптимальное количество складов</w:t>
      </w:r>
    </w:p>
    <w:p w:rsidR="00BA6439" w:rsidRPr="00566B48" w:rsidRDefault="00BA6439" w:rsidP="00BA6439">
      <w:pPr>
        <w:jc w:val="center"/>
      </w:pPr>
    </w:p>
    <w:p w:rsidR="00BA6439" w:rsidRPr="00566B48" w:rsidRDefault="00BA6439" w:rsidP="00BA6439">
      <w:pPr>
        <w:jc w:val="both"/>
      </w:pPr>
      <w:r w:rsidRPr="00566B48">
        <w:tab/>
        <w:t>Как видно из схемы, приведенной на рис.23, по мере увеличения количества складов кр</w:t>
      </w:r>
      <w:r w:rsidRPr="00566B48">
        <w:t>и</w:t>
      </w:r>
      <w:r w:rsidRPr="00566B48">
        <w:t>вые двух видов транспортных издержек (Г и В) движутся в противоположных направлениях, п</w:t>
      </w:r>
      <w:r w:rsidRPr="00566B48">
        <w:t>о</w:t>
      </w:r>
      <w:r w:rsidRPr="00566B48">
        <w:t>скольку в одном случае транспортные расходы возрастают, в другом – сокращаются, что объясн</w:t>
      </w:r>
      <w:r w:rsidRPr="00566B48">
        <w:t>я</w:t>
      </w:r>
      <w:r w:rsidRPr="00566B48">
        <w:t>ется созданием складов, расположенных в территориальной близости от покупателя. Определе</w:t>
      </w:r>
      <w:r w:rsidRPr="00566B48">
        <w:t>н</w:t>
      </w:r>
      <w:r w:rsidRPr="00566B48">
        <w:t xml:space="preserve">ная зависимость складывается между расходами на транспортировку и издержками содержания запасов. Так, применение авиаперевозок вместо морских увеличивает расходы на транспортировку грузов, но при этом сокращаются размеры необходимых запасов и соответственно затраты на их содержание. </w:t>
      </w:r>
    </w:p>
    <w:p w:rsidR="00BA6439" w:rsidRDefault="00BA6439" w:rsidP="0062360B">
      <w:pPr>
        <w:ind w:firstLine="567"/>
        <w:jc w:val="both"/>
        <w:rPr>
          <w:b/>
        </w:rPr>
      </w:pPr>
    </w:p>
    <w:p w:rsidR="005329F4" w:rsidRDefault="00566B48" w:rsidP="0062360B">
      <w:pPr>
        <w:ind w:firstLine="567"/>
        <w:jc w:val="both"/>
        <w:rPr>
          <w:b/>
        </w:rPr>
      </w:pPr>
      <w:r w:rsidRPr="00E6357A">
        <w:rPr>
          <w:b/>
        </w:rPr>
        <w:t>ЛИТЕРАТУРА</w:t>
      </w:r>
      <w:r>
        <w:rPr>
          <w:b/>
        </w:rPr>
        <w:t>:</w:t>
      </w:r>
    </w:p>
    <w:p w:rsidR="005329F4" w:rsidRPr="00E6357A" w:rsidRDefault="005329F4" w:rsidP="0062360B">
      <w:pPr>
        <w:ind w:left="284" w:firstLine="567"/>
        <w:jc w:val="both"/>
        <w:rPr>
          <w:b/>
          <w:i/>
        </w:rPr>
      </w:pPr>
      <w:r w:rsidRPr="00E6357A">
        <w:rPr>
          <w:b/>
          <w:i/>
        </w:rPr>
        <w:t>Основная:</w:t>
      </w:r>
    </w:p>
    <w:p w:rsidR="005329F4" w:rsidRDefault="005329F4" w:rsidP="00965E69">
      <w:pPr>
        <w:pStyle w:val="11"/>
        <w:numPr>
          <w:ilvl w:val="0"/>
          <w:numId w:val="69"/>
        </w:numPr>
        <w:ind w:firstLine="567"/>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5329F4" w:rsidRDefault="005329F4" w:rsidP="00965E69">
      <w:pPr>
        <w:pStyle w:val="11"/>
        <w:numPr>
          <w:ilvl w:val="0"/>
          <w:numId w:val="69"/>
        </w:numPr>
        <w:ind w:firstLine="567"/>
        <w:jc w:val="both"/>
      </w:pPr>
      <w:r>
        <w:t>Тулембаева А.Н. Логистика. – Алматы: Триумф «Т», 2008.</w:t>
      </w:r>
    </w:p>
    <w:p w:rsidR="005329F4" w:rsidRDefault="005329F4" w:rsidP="00965E69">
      <w:pPr>
        <w:pStyle w:val="11"/>
        <w:numPr>
          <w:ilvl w:val="0"/>
          <w:numId w:val="69"/>
        </w:numPr>
        <w:ind w:firstLine="567"/>
        <w:jc w:val="both"/>
      </w:pPr>
      <w:r>
        <w:lastRenderedPageBreak/>
        <w:t>Аникина Б.А. Практикум по логистике. – Москва: Инфра-М, 2007.</w:t>
      </w:r>
    </w:p>
    <w:p w:rsidR="005329F4" w:rsidRPr="00BA3DF9" w:rsidRDefault="005329F4" w:rsidP="00965E69">
      <w:pPr>
        <w:pStyle w:val="11"/>
        <w:numPr>
          <w:ilvl w:val="0"/>
          <w:numId w:val="69"/>
        </w:numPr>
        <w:ind w:firstLine="567"/>
        <w:jc w:val="both"/>
      </w:pPr>
      <w:r>
        <w:t>Сербин В.Д. Основы логистики. – Таганрог: ТРТУ, 2004.</w:t>
      </w:r>
    </w:p>
    <w:p w:rsidR="005329F4" w:rsidRPr="00BA3DF9" w:rsidRDefault="005329F4" w:rsidP="0062360B">
      <w:pPr>
        <w:ind w:left="360" w:firstLine="567"/>
        <w:jc w:val="both"/>
        <w:rPr>
          <w:b/>
          <w:i/>
        </w:rPr>
      </w:pPr>
    </w:p>
    <w:p w:rsidR="005329F4" w:rsidRPr="00E6357A" w:rsidRDefault="005329F4" w:rsidP="0062360B">
      <w:pPr>
        <w:ind w:left="284" w:firstLine="567"/>
        <w:jc w:val="both"/>
        <w:rPr>
          <w:b/>
          <w:i/>
        </w:rPr>
      </w:pPr>
      <w:r w:rsidRPr="00E6357A">
        <w:rPr>
          <w:b/>
          <w:i/>
        </w:rPr>
        <w:t>Дополнительная:</w:t>
      </w:r>
    </w:p>
    <w:p w:rsidR="005329F4" w:rsidRPr="00192AB9" w:rsidRDefault="005329F4" w:rsidP="00965E69">
      <w:pPr>
        <w:widowControl w:val="0"/>
        <w:numPr>
          <w:ilvl w:val="0"/>
          <w:numId w:val="70"/>
        </w:numPr>
        <w:shd w:val="clear" w:color="auto" w:fill="FFFFFF"/>
        <w:tabs>
          <w:tab w:val="left" w:pos="355"/>
        </w:tabs>
        <w:autoSpaceDE w:val="0"/>
        <w:autoSpaceDN w:val="0"/>
        <w:adjustRightInd w:val="0"/>
        <w:ind w:firstLine="567"/>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5329F4" w:rsidRPr="00192AB9" w:rsidRDefault="005329F4" w:rsidP="00965E69">
      <w:pPr>
        <w:widowControl w:val="0"/>
        <w:numPr>
          <w:ilvl w:val="0"/>
          <w:numId w:val="70"/>
        </w:numPr>
        <w:shd w:val="clear" w:color="auto" w:fill="FFFFFF"/>
        <w:tabs>
          <w:tab w:val="left" w:pos="355"/>
        </w:tabs>
        <w:autoSpaceDE w:val="0"/>
        <w:autoSpaceDN w:val="0"/>
        <w:adjustRightInd w:val="0"/>
        <w:ind w:firstLine="567"/>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5329F4" w:rsidRPr="00192AB9" w:rsidRDefault="005329F4" w:rsidP="00965E69">
      <w:pPr>
        <w:widowControl w:val="0"/>
        <w:numPr>
          <w:ilvl w:val="0"/>
          <w:numId w:val="70"/>
        </w:numPr>
        <w:shd w:val="clear" w:color="auto" w:fill="FFFFFF"/>
        <w:tabs>
          <w:tab w:val="left" w:pos="355"/>
        </w:tabs>
        <w:autoSpaceDE w:val="0"/>
        <w:autoSpaceDN w:val="0"/>
        <w:adjustRightInd w:val="0"/>
        <w:ind w:firstLine="567"/>
        <w:jc w:val="both"/>
        <w:rPr>
          <w:color w:val="000000"/>
          <w:spacing w:val="-11"/>
        </w:rPr>
      </w:pPr>
      <w:r w:rsidRPr="00192AB9">
        <w:rPr>
          <w:color w:val="000000"/>
        </w:rPr>
        <w:t>Бауэрсокс Д. Дж., Клосс Д. Дж. Логистика</w:t>
      </w:r>
      <w:r>
        <w:rPr>
          <w:color w:val="000000"/>
        </w:rPr>
        <w:t>: интегрированная цепь пост</w:t>
      </w:r>
      <w:r>
        <w:rPr>
          <w:color w:val="000000"/>
        </w:rPr>
        <w:t>а</w:t>
      </w:r>
      <w:r>
        <w:rPr>
          <w:color w:val="000000"/>
        </w:rPr>
        <w:t>вок</w:t>
      </w:r>
      <w:r w:rsidRPr="00192AB9">
        <w:rPr>
          <w:color w:val="000000"/>
        </w:rPr>
        <w:t>/</w:t>
      </w:r>
      <w:r w:rsidRPr="00192AB9">
        <w:rPr>
          <w:color w:val="000000"/>
          <w:spacing w:val="1"/>
        </w:rPr>
        <w:t>Пер. с англ. - М.: Олимп-Бизнес, 2001.</w:t>
      </w:r>
    </w:p>
    <w:p w:rsidR="005329F4" w:rsidRPr="00192AB9" w:rsidRDefault="005329F4" w:rsidP="00965E69">
      <w:pPr>
        <w:widowControl w:val="0"/>
        <w:numPr>
          <w:ilvl w:val="0"/>
          <w:numId w:val="70"/>
        </w:numPr>
        <w:shd w:val="clear" w:color="auto" w:fill="FFFFFF"/>
        <w:tabs>
          <w:tab w:val="left" w:pos="355"/>
        </w:tabs>
        <w:autoSpaceDE w:val="0"/>
        <w:autoSpaceDN w:val="0"/>
        <w:adjustRightInd w:val="0"/>
        <w:ind w:firstLine="567"/>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5329F4" w:rsidRPr="00192AB9" w:rsidRDefault="005329F4" w:rsidP="00965E69">
      <w:pPr>
        <w:widowControl w:val="0"/>
        <w:numPr>
          <w:ilvl w:val="0"/>
          <w:numId w:val="70"/>
        </w:numPr>
        <w:shd w:val="clear" w:color="auto" w:fill="FFFFFF"/>
        <w:tabs>
          <w:tab w:val="left" w:pos="355"/>
        </w:tabs>
        <w:autoSpaceDE w:val="0"/>
        <w:autoSpaceDN w:val="0"/>
        <w:adjustRightInd w:val="0"/>
        <w:ind w:firstLine="567"/>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5329F4" w:rsidRPr="00192AB9" w:rsidRDefault="005329F4" w:rsidP="00965E69">
      <w:pPr>
        <w:widowControl w:val="0"/>
        <w:numPr>
          <w:ilvl w:val="0"/>
          <w:numId w:val="70"/>
        </w:numPr>
        <w:shd w:val="clear" w:color="auto" w:fill="FFFFFF"/>
        <w:tabs>
          <w:tab w:val="left" w:pos="355"/>
        </w:tabs>
        <w:autoSpaceDE w:val="0"/>
        <w:autoSpaceDN w:val="0"/>
        <w:adjustRightInd w:val="0"/>
        <w:ind w:firstLine="567"/>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w:t>
      </w:r>
      <w:r w:rsidRPr="00192AB9">
        <w:rPr>
          <w:color w:val="000000"/>
          <w:spacing w:val="3"/>
        </w:rPr>
        <w:t>о</w:t>
      </w:r>
      <w:r w:rsidRPr="00192AB9">
        <w:rPr>
          <w:color w:val="000000"/>
          <w:spacing w:val="2"/>
        </w:rPr>
        <w:t xml:space="preserve">лаева Д.С. и др. - М.: АНКИЛ, 1998. </w:t>
      </w:r>
    </w:p>
    <w:p w:rsidR="005329F4" w:rsidRPr="00192AB9" w:rsidRDefault="005329F4" w:rsidP="00965E69">
      <w:pPr>
        <w:widowControl w:val="0"/>
        <w:numPr>
          <w:ilvl w:val="0"/>
          <w:numId w:val="70"/>
        </w:numPr>
        <w:shd w:val="clear" w:color="auto" w:fill="FFFFFF"/>
        <w:tabs>
          <w:tab w:val="left" w:pos="355"/>
        </w:tabs>
        <w:autoSpaceDE w:val="0"/>
        <w:autoSpaceDN w:val="0"/>
        <w:adjustRightInd w:val="0"/>
        <w:ind w:firstLine="567"/>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5329F4" w:rsidRPr="00192AB9" w:rsidRDefault="005329F4" w:rsidP="00965E69">
      <w:pPr>
        <w:widowControl w:val="0"/>
        <w:numPr>
          <w:ilvl w:val="0"/>
          <w:numId w:val="70"/>
        </w:numPr>
        <w:shd w:val="clear" w:color="auto" w:fill="FFFFFF"/>
        <w:tabs>
          <w:tab w:val="left" w:pos="355"/>
        </w:tabs>
        <w:autoSpaceDE w:val="0"/>
        <w:autoSpaceDN w:val="0"/>
        <w:adjustRightInd w:val="0"/>
        <w:ind w:firstLine="567"/>
        <w:jc w:val="both"/>
        <w:rPr>
          <w:color w:val="000000"/>
          <w:spacing w:val="-11"/>
        </w:rPr>
      </w:pPr>
      <w:r w:rsidRPr="00192AB9">
        <w:rPr>
          <w:color w:val="000000"/>
          <w:spacing w:val="5"/>
        </w:rPr>
        <w:t>Гордон М.П., Карнаухов С.Б. Логистика товародвижения. - 2-е изд., пер</w:t>
      </w:r>
      <w:r w:rsidRPr="00192AB9">
        <w:rPr>
          <w:color w:val="000000"/>
          <w:spacing w:val="5"/>
        </w:rPr>
        <w:t>е</w:t>
      </w:r>
      <w:r w:rsidRPr="00192AB9">
        <w:rPr>
          <w:color w:val="000000"/>
          <w:spacing w:val="3"/>
        </w:rPr>
        <w:t xml:space="preserve">раб., доп. - М.: Центр экономики и маркетинга, 2001. </w:t>
      </w:r>
    </w:p>
    <w:p w:rsidR="005329F4" w:rsidRPr="00192AB9" w:rsidRDefault="005329F4" w:rsidP="00965E69">
      <w:pPr>
        <w:widowControl w:val="0"/>
        <w:numPr>
          <w:ilvl w:val="0"/>
          <w:numId w:val="70"/>
        </w:numPr>
        <w:shd w:val="clear" w:color="auto" w:fill="FFFFFF"/>
        <w:tabs>
          <w:tab w:val="left" w:pos="355"/>
        </w:tabs>
        <w:autoSpaceDE w:val="0"/>
        <w:autoSpaceDN w:val="0"/>
        <w:adjustRightInd w:val="0"/>
        <w:ind w:firstLine="567"/>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5329F4" w:rsidRDefault="005329F4" w:rsidP="0062360B">
      <w:pPr>
        <w:ind w:firstLine="567"/>
        <w:jc w:val="both"/>
        <w:rPr>
          <w:b/>
        </w:rPr>
      </w:pPr>
    </w:p>
    <w:p w:rsidR="00566B48" w:rsidRPr="001136E3" w:rsidRDefault="00566B48" w:rsidP="00566B48">
      <w:pPr>
        <w:jc w:val="center"/>
      </w:pPr>
      <w:r w:rsidRPr="000156AF">
        <w:t>КОНТРОЛЬ</w:t>
      </w:r>
      <w:r>
        <w:t xml:space="preserve"> ЗНАНИЙ ПО ТЕМЕ</w:t>
      </w:r>
      <w:r w:rsidRPr="000156AF">
        <w:t>:</w:t>
      </w:r>
    </w:p>
    <w:p w:rsidR="00566B48" w:rsidRPr="00566B48" w:rsidRDefault="00566B48" w:rsidP="00566B48">
      <w:pPr>
        <w:ind w:firstLine="567"/>
        <w:jc w:val="center"/>
      </w:pPr>
      <w:r w:rsidRPr="00566B48">
        <w:t>ЗАТРАТЫ НА ЗАПАСЫ ПРОДУКЦИИ. ЗАТРАТЫ НА СКЛАДСКУЮ ДЕЯТЕЛЬНОСТЬ.</w:t>
      </w:r>
      <w:r w:rsidRPr="00566B48">
        <w:rPr>
          <w:color w:val="C00000"/>
        </w:rPr>
        <w:t xml:space="preserve">  </w:t>
      </w:r>
    </w:p>
    <w:p w:rsidR="00566B48" w:rsidRDefault="00566B48" w:rsidP="00566B48">
      <w:pPr>
        <w:ind w:firstLine="567"/>
        <w:jc w:val="center"/>
        <w:rPr>
          <w:b/>
        </w:rPr>
      </w:pPr>
    </w:p>
    <w:p w:rsidR="00566B48" w:rsidRDefault="00566B48" w:rsidP="00566B48">
      <w:pPr>
        <w:ind w:firstLine="567"/>
        <w:jc w:val="center"/>
        <w:rPr>
          <w:b/>
          <w:lang w:val="kk-KZ"/>
        </w:rPr>
      </w:pPr>
      <w:r>
        <w:rPr>
          <w:b/>
        </w:rPr>
        <w:t>Карта №1</w:t>
      </w:r>
    </w:p>
    <w:p w:rsidR="00566B48" w:rsidRPr="001B2D4F" w:rsidRDefault="00566B48" w:rsidP="00566B48">
      <w:pPr>
        <w:ind w:firstLine="567"/>
        <w:jc w:val="center"/>
        <w:rPr>
          <w:b/>
          <w:lang w:val="kk-KZ"/>
        </w:rPr>
      </w:pPr>
    </w:p>
    <w:p w:rsidR="00566B48" w:rsidRDefault="00566B48" w:rsidP="00965E69">
      <w:pPr>
        <w:pStyle w:val="11"/>
        <w:numPr>
          <w:ilvl w:val="0"/>
          <w:numId w:val="484"/>
        </w:numPr>
        <w:shd w:val="clear" w:color="auto" w:fill="FFFFFF"/>
        <w:tabs>
          <w:tab w:val="left" w:pos="202"/>
        </w:tabs>
        <w:jc w:val="both"/>
      </w:pPr>
      <w:r w:rsidRPr="006F29B0">
        <w:rPr>
          <w:spacing w:val="-8"/>
        </w:rPr>
        <w:t>Дайте классификацию затрат. Что такое логистические затраты?</w:t>
      </w:r>
    </w:p>
    <w:p w:rsidR="00566B48" w:rsidRPr="00F622BC" w:rsidRDefault="00566B48" w:rsidP="00965E69">
      <w:pPr>
        <w:pStyle w:val="11"/>
        <w:widowControl w:val="0"/>
        <w:numPr>
          <w:ilvl w:val="0"/>
          <w:numId w:val="484"/>
        </w:numPr>
        <w:shd w:val="clear" w:color="auto" w:fill="FFFFFF"/>
        <w:tabs>
          <w:tab w:val="left" w:pos="202"/>
        </w:tabs>
        <w:autoSpaceDE w:val="0"/>
        <w:autoSpaceDN w:val="0"/>
        <w:adjustRightInd w:val="0"/>
        <w:jc w:val="both"/>
        <w:rPr>
          <w:spacing w:val="-17"/>
        </w:rPr>
      </w:pPr>
      <w:r w:rsidRPr="006F29B0">
        <w:rPr>
          <w:spacing w:val="-5"/>
        </w:rPr>
        <w:t>Охарактеризуйте затраты на обработку заказов</w:t>
      </w:r>
      <w:r>
        <w:rPr>
          <w:spacing w:val="-5"/>
        </w:rPr>
        <w:t>.</w:t>
      </w:r>
    </w:p>
    <w:p w:rsidR="00566B48" w:rsidRPr="003942F7" w:rsidRDefault="00566B48" w:rsidP="00566B48">
      <w:pPr>
        <w:ind w:firstLine="273"/>
        <w:jc w:val="both"/>
      </w:pPr>
    </w:p>
    <w:p w:rsidR="00566B48" w:rsidRPr="003942F7" w:rsidRDefault="00566B48" w:rsidP="00566B48">
      <w:pPr>
        <w:ind w:firstLine="273"/>
        <w:jc w:val="center"/>
        <w:rPr>
          <w:b/>
          <w:lang w:val="kk-KZ"/>
        </w:rPr>
      </w:pPr>
      <w:r w:rsidRPr="003942F7">
        <w:rPr>
          <w:b/>
        </w:rPr>
        <w:t>Карта №2</w:t>
      </w:r>
    </w:p>
    <w:p w:rsidR="00566B48" w:rsidRPr="003942F7" w:rsidRDefault="00566B48" w:rsidP="00566B48">
      <w:pPr>
        <w:ind w:firstLine="273"/>
        <w:jc w:val="center"/>
        <w:rPr>
          <w:b/>
          <w:lang w:val="kk-KZ"/>
        </w:rPr>
      </w:pPr>
    </w:p>
    <w:p w:rsidR="00566B48" w:rsidRPr="00F622BC" w:rsidRDefault="00566B48" w:rsidP="00965E69">
      <w:pPr>
        <w:pStyle w:val="11"/>
        <w:widowControl w:val="0"/>
        <w:numPr>
          <w:ilvl w:val="0"/>
          <w:numId w:val="483"/>
        </w:numPr>
        <w:shd w:val="clear" w:color="auto" w:fill="FFFFFF"/>
        <w:tabs>
          <w:tab w:val="left" w:pos="202"/>
        </w:tabs>
        <w:autoSpaceDE w:val="0"/>
        <w:autoSpaceDN w:val="0"/>
        <w:adjustRightInd w:val="0"/>
        <w:jc w:val="both"/>
        <w:rPr>
          <w:spacing w:val="-17"/>
        </w:rPr>
      </w:pPr>
      <w:r w:rsidRPr="00F622BC">
        <w:rPr>
          <w:spacing w:val="-6"/>
        </w:rPr>
        <w:t>Какие существуют затраты на запасы продукции?</w:t>
      </w:r>
      <w:r>
        <w:tab/>
      </w:r>
    </w:p>
    <w:p w:rsidR="00566B48" w:rsidRPr="006F29B0" w:rsidRDefault="00566B48" w:rsidP="00965E69">
      <w:pPr>
        <w:pStyle w:val="11"/>
        <w:widowControl w:val="0"/>
        <w:numPr>
          <w:ilvl w:val="0"/>
          <w:numId w:val="483"/>
        </w:numPr>
        <w:shd w:val="clear" w:color="auto" w:fill="FFFFFF"/>
        <w:tabs>
          <w:tab w:val="left" w:pos="202"/>
        </w:tabs>
        <w:autoSpaceDE w:val="0"/>
        <w:autoSpaceDN w:val="0"/>
        <w:adjustRightInd w:val="0"/>
        <w:jc w:val="both"/>
        <w:rPr>
          <w:spacing w:val="-13"/>
        </w:rPr>
      </w:pPr>
      <w:r w:rsidRPr="006F29B0">
        <w:rPr>
          <w:spacing w:val="-4"/>
        </w:rPr>
        <w:t>Что такое затраты на снабжение?</w:t>
      </w:r>
    </w:p>
    <w:p w:rsidR="00566B48" w:rsidRDefault="00566B48" w:rsidP="00566B48">
      <w:pPr>
        <w:ind w:firstLine="273"/>
        <w:jc w:val="center"/>
        <w:rPr>
          <w:b/>
        </w:rPr>
      </w:pPr>
    </w:p>
    <w:p w:rsidR="00566B48" w:rsidRPr="003942F7" w:rsidRDefault="00566B48" w:rsidP="00566B48">
      <w:pPr>
        <w:ind w:firstLine="273"/>
        <w:jc w:val="center"/>
        <w:rPr>
          <w:b/>
        </w:rPr>
      </w:pPr>
      <w:r w:rsidRPr="003942F7">
        <w:rPr>
          <w:b/>
        </w:rPr>
        <w:t>Карта №3</w:t>
      </w:r>
    </w:p>
    <w:p w:rsidR="00566B48" w:rsidRPr="003942F7" w:rsidRDefault="00566B48" w:rsidP="00566B48">
      <w:pPr>
        <w:ind w:firstLine="273"/>
        <w:jc w:val="center"/>
      </w:pPr>
    </w:p>
    <w:p w:rsidR="00566B48" w:rsidRPr="006F29B0" w:rsidRDefault="00566B48" w:rsidP="00965E69">
      <w:pPr>
        <w:pStyle w:val="11"/>
        <w:widowControl w:val="0"/>
        <w:numPr>
          <w:ilvl w:val="0"/>
          <w:numId w:val="482"/>
        </w:numPr>
        <w:shd w:val="clear" w:color="auto" w:fill="FFFFFF"/>
        <w:tabs>
          <w:tab w:val="left" w:pos="202"/>
        </w:tabs>
        <w:autoSpaceDE w:val="0"/>
        <w:autoSpaceDN w:val="0"/>
        <w:adjustRightInd w:val="0"/>
        <w:jc w:val="both"/>
        <w:rPr>
          <w:spacing w:val="-14"/>
        </w:rPr>
      </w:pPr>
      <w:r w:rsidRPr="006F29B0">
        <w:rPr>
          <w:spacing w:val="-5"/>
        </w:rPr>
        <w:t>Какие существуют затраты на транспортировку?</w:t>
      </w:r>
    </w:p>
    <w:p w:rsidR="00566B48" w:rsidRPr="006F29B0" w:rsidRDefault="00566B48" w:rsidP="00965E69">
      <w:pPr>
        <w:pStyle w:val="11"/>
        <w:widowControl w:val="0"/>
        <w:numPr>
          <w:ilvl w:val="0"/>
          <w:numId w:val="482"/>
        </w:numPr>
        <w:shd w:val="clear" w:color="auto" w:fill="FFFFFF"/>
        <w:tabs>
          <w:tab w:val="left" w:pos="202"/>
        </w:tabs>
        <w:autoSpaceDE w:val="0"/>
        <w:autoSpaceDN w:val="0"/>
        <w:adjustRightInd w:val="0"/>
        <w:jc w:val="both"/>
        <w:rPr>
          <w:spacing w:val="-18"/>
        </w:rPr>
      </w:pPr>
      <w:r w:rsidRPr="006F29B0">
        <w:rPr>
          <w:spacing w:val="-5"/>
        </w:rPr>
        <w:t>Что представляют собой затраты на складскую деятельность?</w:t>
      </w:r>
    </w:p>
    <w:p w:rsidR="00566B48" w:rsidRPr="003942F7" w:rsidRDefault="00566B48" w:rsidP="00566B48">
      <w:pPr>
        <w:ind w:firstLine="273"/>
        <w:jc w:val="center"/>
        <w:rPr>
          <w:b/>
        </w:rPr>
      </w:pPr>
    </w:p>
    <w:p w:rsidR="00566B48" w:rsidRPr="003942F7" w:rsidRDefault="00566B48" w:rsidP="00566B48">
      <w:pPr>
        <w:ind w:firstLine="273"/>
        <w:jc w:val="center"/>
        <w:rPr>
          <w:b/>
          <w:lang w:val="kk-KZ"/>
        </w:rPr>
      </w:pPr>
      <w:r w:rsidRPr="003942F7">
        <w:rPr>
          <w:b/>
        </w:rPr>
        <w:t>Карта №4</w:t>
      </w:r>
    </w:p>
    <w:p w:rsidR="00566B48" w:rsidRPr="003942F7" w:rsidRDefault="00566B48" w:rsidP="00566B48">
      <w:pPr>
        <w:ind w:firstLine="273"/>
        <w:jc w:val="center"/>
        <w:rPr>
          <w:b/>
          <w:lang w:val="kk-KZ"/>
        </w:rPr>
      </w:pPr>
    </w:p>
    <w:p w:rsidR="00566B48" w:rsidRDefault="00566B48" w:rsidP="00965E69">
      <w:pPr>
        <w:pStyle w:val="11"/>
        <w:numPr>
          <w:ilvl w:val="0"/>
          <w:numId w:val="481"/>
        </w:numPr>
        <w:shd w:val="clear" w:color="auto" w:fill="FFFFFF"/>
        <w:tabs>
          <w:tab w:val="left" w:pos="202"/>
        </w:tabs>
        <w:jc w:val="both"/>
      </w:pPr>
      <w:r w:rsidRPr="006F29B0">
        <w:rPr>
          <w:spacing w:val="-8"/>
        </w:rPr>
        <w:t>Дайте классификацию затрат. Что такое логистические затраты?</w:t>
      </w:r>
    </w:p>
    <w:p w:rsidR="00566B48" w:rsidRPr="00F622BC" w:rsidRDefault="00566B48" w:rsidP="00965E69">
      <w:pPr>
        <w:pStyle w:val="11"/>
        <w:numPr>
          <w:ilvl w:val="0"/>
          <w:numId w:val="481"/>
        </w:numPr>
        <w:shd w:val="clear" w:color="auto" w:fill="FFFFFF"/>
        <w:tabs>
          <w:tab w:val="left" w:pos="202"/>
        </w:tabs>
        <w:jc w:val="both"/>
      </w:pPr>
      <w:r w:rsidRPr="00F622BC">
        <w:rPr>
          <w:spacing w:val="-5"/>
        </w:rPr>
        <w:t>Какие существуют затраты на транспортировку?</w:t>
      </w:r>
    </w:p>
    <w:p w:rsidR="00566B48" w:rsidRPr="003942F7" w:rsidRDefault="00566B48" w:rsidP="00566B48">
      <w:pPr>
        <w:ind w:firstLine="273"/>
      </w:pPr>
    </w:p>
    <w:p w:rsidR="00566B48" w:rsidRPr="003942F7" w:rsidRDefault="00566B48" w:rsidP="00566B48">
      <w:pPr>
        <w:ind w:firstLine="273"/>
        <w:jc w:val="center"/>
        <w:rPr>
          <w:b/>
          <w:lang w:val="kk-KZ"/>
        </w:rPr>
      </w:pPr>
      <w:r w:rsidRPr="003942F7">
        <w:rPr>
          <w:b/>
        </w:rPr>
        <w:t>Карта №5</w:t>
      </w:r>
    </w:p>
    <w:p w:rsidR="00566B48" w:rsidRDefault="00566B48" w:rsidP="00566B48">
      <w:pPr>
        <w:pStyle w:val="11"/>
        <w:widowControl w:val="0"/>
        <w:shd w:val="clear" w:color="auto" w:fill="FFFFFF"/>
        <w:tabs>
          <w:tab w:val="left" w:pos="202"/>
        </w:tabs>
        <w:autoSpaceDE w:val="0"/>
        <w:autoSpaceDN w:val="0"/>
        <w:adjustRightInd w:val="0"/>
        <w:ind w:left="0"/>
        <w:jc w:val="both"/>
        <w:rPr>
          <w:spacing w:val="-17"/>
        </w:rPr>
      </w:pPr>
    </w:p>
    <w:p w:rsidR="00566B48" w:rsidRPr="00F622BC" w:rsidRDefault="00566B48" w:rsidP="00965E69">
      <w:pPr>
        <w:pStyle w:val="11"/>
        <w:widowControl w:val="0"/>
        <w:numPr>
          <w:ilvl w:val="0"/>
          <w:numId w:val="480"/>
        </w:numPr>
        <w:shd w:val="clear" w:color="auto" w:fill="FFFFFF"/>
        <w:tabs>
          <w:tab w:val="left" w:pos="202"/>
        </w:tabs>
        <w:autoSpaceDE w:val="0"/>
        <w:autoSpaceDN w:val="0"/>
        <w:adjustRightInd w:val="0"/>
        <w:jc w:val="both"/>
        <w:rPr>
          <w:spacing w:val="-17"/>
        </w:rPr>
      </w:pPr>
      <w:r w:rsidRPr="00F622BC">
        <w:rPr>
          <w:spacing w:val="-6"/>
        </w:rPr>
        <w:t>Какие существуют затраты на запасы продукции?</w:t>
      </w:r>
      <w:r>
        <w:tab/>
      </w:r>
    </w:p>
    <w:p w:rsidR="00566B48" w:rsidRPr="006F29B0" w:rsidRDefault="00566B48" w:rsidP="00965E69">
      <w:pPr>
        <w:pStyle w:val="11"/>
        <w:widowControl w:val="0"/>
        <w:numPr>
          <w:ilvl w:val="0"/>
          <w:numId w:val="480"/>
        </w:numPr>
        <w:shd w:val="clear" w:color="auto" w:fill="FFFFFF"/>
        <w:tabs>
          <w:tab w:val="left" w:pos="202"/>
        </w:tabs>
        <w:autoSpaceDE w:val="0"/>
        <w:autoSpaceDN w:val="0"/>
        <w:adjustRightInd w:val="0"/>
        <w:jc w:val="both"/>
        <w:rPr>
          <w:spacing w:val="-14"/>
        </w:rPr>
      </w:pPr>
      <w:r w:rsidRPr="006F29B0">
        <w:rPr>
          <w:spacing w:val="-5"/>
        </w:rPr>
        <w:t>Какие существуют затраты на транспортировку?</w:t>
      </w:r>
    </w:p>
    <w:p w:rsidR="00566B48" w:rsidRDefault="00566B48" w:rsidP="00566B48">
      <w:pPr>
        <w:rPr>
          <w:b/>
        </w:rPr>
      </w:pPr>
    </w:p>
    <w:p w:rsidR="00566B48" w:rsidRDefault="00566B48" w:rsidP="00566B48">
      <w:pPr>
        <w:ind w:firstLine="567"/>
        <w:jc w:val="center"/>
        <w:rPr>
          <w:b/>
          <w:lang w:val="kk-KZ"/>
        </w:rPr>
      </w:pPr>
      <w:r>
        <w:rPr>
          <w:b/>
        </w:rPr>
        <w:t>Карта №6</w:t>
      </w:r>
    </w:p>
    <w:p w:rsidR="00566B48" w:rsidRPr="001B2D4F" w:rsidRDefault="00566B48" w:rsidP="00566B48">
      <w:pPr>
        <w:ind w:firstLine="567"/>
        <w:jc w:val="center"/>
        <w:rPr>
          <w:b/>
          <w:lang w:val="kk-KZ"/>
        </w:rPr>
      </w:pPr>
    </w:p>
    <w:p w:rsidR="00566B48" w:rsidRDefault="00566B48" w:rsidP="00965E69">
      <w:pPr>
        <w:pStyle w:val="11"/>
        <w:numPr>
          <w:ilvl w:val="0"/>
          <w:numId w:val="479"/>
        </w:numPr>
        <w:shd w:val="clear" w:color="auto" w:fill="FFFFFF"/>
        <w:tabs>
          <w:tab w:val="left" w:pos="202"/>
        </w:tabs>
        <w:jc w:val="both"/>
      </w:pPr>
      <w:r w:rsidRPr="006F29B0">
        <w:rPr>
          <w:spacing w:val="-8"/>
        </w:rPr>
        <w:t>Дайте классификацию затрат. Что такое логистические затраты?</w:t>
      </w:r>
    </w:p>
    <w:p w:rsidR="00566B48" w:rsidRPr="00F622BC" w:rsidRDefault="00566B48" w:rsidP="00965E69">
      <w:pPr>
        <w:pStyle w:val="11"/>
        <w:widowControl w:val="0"/>
        <w:numPr>
          <w:ilvl w:val="0"/>
          <w:numId w:val="479"/>
        </w:numPr>
        <w:shd w:val="clear" w:color="auto" w:fill="FFFFFF"/>
        <w:tabs>
          <w:tab w:val="left" w:pos="202"/>
        </w:tabs>
        <w:autoSpaceDE w:val="0"/>
        <w:autoSpaceDN w:val="0"/>
        <w:adjustRightInd w:val="0"/>
        <w:jc w:val="both"/>
        <w:rPr>
          <w:spacing w:val="-17"/>
        </w:rPr>
      </w:pPr>
      <w:r w:rsidRPr="006F29B0">
        <w:rPr>
          <w:spacing w:val="-5"/>
        </w:rPr>
        <w:t>Охарактеризуйте затраты на обработку заказов</w:t>
      </w:r>
    </w:p>
    <w:p w:rsidR="00566B48" w:rsidRPr="003942F7" w:rsidRDefault="00566B48" w:rsidP="00566B48">
      <w:pPr>
        <w:ind w:firstLine="273"/>
        <w:jc w:val="both"/>
      </w:pPr>
    </w:p>
    <w:p w:rsidR="00566B48" w:rsidRPr="003942F7" w:rsidRDefault="00566B48" w:rsidP="00566B48">
      <w:pPr>
        <w:ind w:firstLine="273"/>
        <w:jc w:val="center"/>
        <w:rPr>
          <w:b/>
          <w:lang w:val="kk-KZ"/>
        </w:rPr>
      </w:pPr>
      <w:r>
        <w:rPr>
          <w:b/>
        </w:rPr>
        <w:t>Карта №7</w:t>
      </w:r>
    </w:p>
    <w:p w:rsidR="00566B48" w:rsidRPr="003942F7" w:rsidRDefault="00566B48" w:rsidP="00566B48">
      <w:pPr>
        <w:ind w:firstLine="273"/>
        <w:jc w:val="center"/>
        <w:rPr>
          <w:b/>
          <w:lang w:val="kk-KZ"/>
        </w:rPr>
      </w:pPr>
    </w:p>
    <w:p w:rsidR="00566B48" w:rsidRPr="00F622BC" w:rsidRDefault="00566B48" w:rsidP="00965E69">
      <w:pPr>
        <w:pStyle w:val="11"/>
        <w:widowControl w:val="0"/>
        <w:numPr>
          <w:ilvl w:val="0"/>
          <w:numId w:val="478"/>
        </w:numPr>
        <w:shd w:val="clear" w:color="auto" w:fill="FFFFFF"/>
        <w:tabs>
          <w:tab w:val="left" w:pos="202"/>
        </w:tabs>
        <w:autoSpaceDE w:val="0"/>
        <w:autoSpaceDN w:val="0"/>
        <w:adjustRightInd w:val="0"/>
        <w:jc w:val="both"/>
        <w:rPr>
          <w:spacing w:val="-17"/>
        </w:rPr>
      </w:pPr>
      <w:r w:rsidRPr="00F622BC">
        <w:rPr>
          <w:spacing w:val="-6"/>
        </w:rPr>
        <w:t>Какие существуют затраты на запасы продукции?</w:t>
      </w:r>
      <w:r>
        <w:tab/>
      </w:r>
    </w:p>
    <w:p w:rsidR="00566B48" w:rsidRPr="006F29B0" w:rsidRDefault="00566B48" w:rsidP="00965E69">
      <w:pPr>
        <w:pStyle w:val="11"/>
        <w:widowControl w:val="0"/>
        <w:numPr>
          <w:ilvl w:val="0"/>
          <w:numId w:val="478"/>
        </w:numPr>
        <w:shd w:val="clear" w:color="auto" w:fill="FFFFFF"/>
        <w:tabs>
          <w:tab w:val="left" w:pos="202"/>
        </w:tabs>
        <w:autoSpaceDE w:val="0"/>
        <w:autoSpaceDN w:val="0"/>
        <w:adjustRightInd w:val="0"/>
        <w:jc w:val="both"/>
        <w:rPr>
          <w:spacing w:val="-13"/>
        </w:rPr>
      </w:pPr>
      <w:r w:rsidRPr="006F29B0">
        <w:rPr>
          <w:spacing w:val="-4"/>
        </w:rPr>
        <w:t>Что такое затраты на снабжение?</w:t>
      </w:r>
    </w:p>
    <w:p w:rsidR="00566B48" w:rsidRDefault="00566B48" w:rsidP="00566B48">
      <w:pPr>
        <w:ind w:firstLine="273"/>
        <w:jc w:val="center"/>
        <w:rPr>
          <w:b/>
        </w:rPr>
      </w:pPr>
    </w:p>
    <w:p w:rsidR="00566B48" w:rsidRPr="003942F7" w:rsidRDefault="00566B48" w:rsidP="00566B48">
      <w:pPr>
        <w:ind w:firstLine="273"/>
        <w:jc w:val="center"/>
        <w:rPr>
          <w:b/>
        </w:rPr>
      </w:pPr>
      <w:r>
        <w:rPr>
          <w:b/>
        </w:rPr>
        <w:t>Карта №8</w:t>
      </w:r>
    </w:p>
    <w:p w:rsidR="00566B48" w:rsidRPr="003942F7" w:rsidRDefault="00566B48" w:rsidP="00566B48">
      <w:pPr>
        <w:ind w:firstLine="273"/>
        <w:jc w:val="center"/>
      </w:pPr>
    </w:p>
    <w:p w:rsidR="00566B48" w:rsidRPr="006F29B0" w:rsidRDefault="00566B48" w:rsidP="00965E69">
      <w:pPr>
        <w:pStyle w:val="11"/>
        <w:widowControl w:val="0"/>
        <w:numPr>
          <w:ilvl w:val="0"/>
          <w:numId w:val="477"/>
        </w:numPr>
        <w:shd w:val="clear" w:color="auto" w:fill="FFFFFF"/>
        <w:tabs>
          <w:tab w:val="left" w:pos="202"/>
        </w:tabs>
        <w:autoSpaceDE w:val="0"/>
        <w:autoSpaceDN w:val="0"/>
        <w:adjustRightInd w:val="0"/>
        <w:jc w:val="both"/>
        <w:rPr>
          <w:spacing w:val="-14"/>
        </w:rPr>
      </w:pPr>
      <w:r w:rsidRPr="006F29B0">
        <w:rPr>
          <w:spacing w:val="-5"/>
        </w:rPr>
        <w:t>Какие существуют затраты на транспортировку?</w:t>
      </w:r>
    </w:p>
    <w:p w:rsidR="00566B48" w:rsidRPr="006F29B0" w:rsidRDefault="00566B48" w:rsidP="00965E69">
      <w:pPr>
        <w:pStyle w:val="11"/>
        <w:widowControl w:val="0"/>
        <w:numPr>
          <w:ilvl w:val="0"/>
          <w:numId w:val="477"/>
        </w:numPr>
        <w:shd w:val="clear" w:color="auto" w:fill="FFFFFF"/>
        <w:tabs>
          <w:tab w:val="left" w:pos="202"/>
        </w:tabs>
        <w:autoSpaceDE w:val="0"/>
        <w:autoSpaceDN w:val="0"/>
        <w:adjustRightInd w:val="0"/>
        <w:jc w:val="both"/>
        <w:rPr>
          <w:spacing w:val="-18"/>
        </w:rPr>
      </w:pPr>
      <w:r w:rsidRPr="006F29B0">
        <w:rPr>
          <w:spacing w:val="-5"/>
        </w:rPr>
        <w:t>Что представляют собой затраты на складскую деятельность?</w:t>
      </w:r>
    </w:p>
    <w:p w:rsidR="00566B48" w:rsidRPr="003942F7" w:rsidRDefault="00566B48" w:rsidP="00566B48">
      <w:pPr>
        <w:ind w:firstLine="273"/>
        <w:jc w:val="center"/>
        <w:rPr>
          <w:b/>
        </w:rPr>
      </w:pPr>
    </w:p>
    <w:p w:rsidR="00566B48" w:rsidRPr="003942F7" w:rsidRDefault="00566B48" w:rsidP="00566B48">
      <w:pPr>
        <w:ind w:firstLine="273"/>
        <w:jc w:val="center"/>
        <w:rPr>
          <w:b/>
          <w:lang w:val="kk-KZ"/>
        </w:rPr>
      </w:pPr>
      <w:r>
        <w:rPr>
          <w:b/>
        </w:rPr>
        <w:t>Карта №9</w:t>
      </w:r>
    </w:p>
    <w:p w:rsidR="00566B48" w:rsidRPr="003942F7" w:rsidRDefault="00566B48" w:rsidP="00566B48">
      <w:pPr>
        <w:ind w:firstLine="273"/>
        <w:jc w:val="center"/>
        <w:rPr>
          <w:b/>
          <w:lang w:val="kk-KZ"/>
        </w:rPr>
      </w:pPr>
    </w:p>
    <w:p w:rsidR="00566B48" w:rsidRDefault="00566B48" w:rsidP="00965E69">
      <w:pPr>
        <w:pStyle w:val="11"/>
        <w:numPr>
          <w:ilvl w:val="0"/>
          <w:numId w:val="476"/>
        </w:numPr>
        <w:shd w:val="clear" w:color="auto" w:fill="FFFFFF"/>
        <w:tabs>
          <w:tab w:val="left" w:pos="202"/>
        </w:tabs>
        <w:jc w:val="both"/>
      </w:pPr>
      <w:r w:rsidRPr="006F29B0">
        <w:rPr>
          <w:spacing w:val="-8"/>
        </w:rPr>
        <w:t>Дайте классификацию затрат. Что такое логистические затраты?</w:t>
      </w:r>
    </w:p>
    <w:p w:rsidR="00566B48" w:rsidRPr="00F622BC" w:rsidRDefault="00566B48" w:rsidP="00965E69">
      <w:pPr>
        <w:pStyle w:val="11"/>
        <w:numPr>
          <w:ilvl w:val="0"/>
          <w:numId w:val="476"/>
        </w:numPr>
        <w:shd w:val="clear" w:color="auto" w:fill="FFFFFF"/>
        <w:tabs>
          <w:tab w:val="left" w:pos="202"/>
        </w:tabs>
        <w:jc w:val="both"/>
      </w:pPr>
      <w:r w:rsidRPr="00F622BC">
        <w:rPr>
          <w:spacing w:val="-5"/>
        </w:rPr>
        <w:t>Какие существуют затраты на транспортировку?</w:t>
      </w:r>
    </w:p>
    <w:p w:rsidR="00566B48" w:rsidRPr="003942F7" w:rsidRDefault="00566B48" w:rsidP="00566B48">
      <w:pPr>
        <w:ind w:firstLine="273"/>
      </w:pPr>
    </w:p>
    <w:p w:rsidR="00566B48" w:rsidRPr="003942F7" w:rsidRDefault="00566B48" w:rsidP="00566B48">
      <w:pPr>
        <w:ind w:firstLine="273"/>
        <w:jc w:val="center"/>
        <w:rPr>
          <w:b/>
          <w:lang w:val="kk-KZ"/>
        </w:rPr>
      </w:pPr>
      <w:r>
        <w:rPr>
          <w:b/>
        </w:rPr>
        <w:t>Карта №10</w:t>
      </w:r>
    </w:p>
    <w:p w:rsidR="00566B48" w:rsidRDefault="00566B48" w:rsidP="00566B48">
      <w:pPr>
        <w:pStyle w:val="11"/>
        <w:widowControl w:val="0"/>
        <w:shd w:val="clear" w:color="auto" w:fill="FFFFFF"/>
        <w:tabs>
          <w:tab w:val="left" w:pos="202"/>
        </w:tabs>
        <w:autoSpaceDE w:val="0"/>
        <w:autoSpaceDN w:val="0"/>
        <w:adjustRightInd w:val="0"/>
        <w:ind w:left="0"/>
        <w:jc w:val="both"/>
        <w:rPr>
          <w:spacing w:val="-17"/>
        </w:rPr>
      </w:pPr>
    </w:p>
    <w:p w:rsidR="00566B48" w:rsidRPr="00F622BC" w:rsidRDefault="00566B48" w:rsidP="00965E69">
      <w:pPr>
        <w:pStyle w:val="11"/>
        <w:widowControl w:val="0"/>
        <w:numPr>
          <w:ilvl w:val="0"/>
          <w:numId w:val="475"/>
        </w:numPr>
        <w:shd w:val="clear" w:color="auto" w:fill="FFFFFF"/>
        <w:tabs>
          <w:tab w:val="left" w:pos="202"/>
        </w:tabs>
        <w:autoSpaceDE w:val="0"/>
        <w:autoSpaceDN w:val="0"/>
        <w:adjustRightInd w:val="0"/>
        <w:jc w:val="both"/>
        <w:rPr>
          <w:spacing w:val="-17"/>
        </w:rPr>
      </w:pPr>
      <w:r w:rsidRPr="00F622BC">
        <w:rPr>
          <w:spacing w:val="-6"/>
        </w:rPr>
        <w:t>Какие существуют затраты на запасы продукции?</w:t>
      </w:r>
      <w:r>
        <w:tab/>
      </w:r>
    </w:p>
    <w:p w:rsidR="00566B48" w:rsidRPr="006F29B0" w:rsidRDefault="00566B48" w:rsidP="00965E69">
      <w:pPr>
        <w:pStyle w:val="11"/>
        <w:widowControl w:val="0"/>
        <w:numPr>
          <w:ilvl w:val="0"/>
          <w:numId w:val="475"/>
        </w:numPr>
        <w:shd w:val="clear" w:color="auto" w:fill="FFFFFF"/>
        <w:tabs>
          <w:tab w:val="left" w:pos="202"/>
        </w:tabs>
        <w:autoSpaceDE w:val="0"/>
        <w:autoSpaceDN w:val="0"/>
        <w:adjustRightInd w:val="0"/>
        <w:jc w:val="both"/>
        <w:rPr>
          <w:spacing w:val="-14"/>
        </w:rPr>
      </w:pPr>
      <w:r w:rsidRPr="006F29B0">
        <w:rPr>
          <w:spacing w:val="-5"/>
        </w:rPr>
        <w:t>Какие существуют затраты на транспортировку?</w:t>
      </w:r>
    </w:p>
    <w:p w:rsidR="008156F3" w:rsidRDefault="008156F3" w:rsidP="008156F3">
      <w:pPr>
        <w:jc w:val="both"/>
      </w:pPr>
    </w:p>
    <w:p w:rsidR="005329F4" w:rsidRDefault="005329F4" w:rsidP="0062360B">
      <w:pPr>
        <w:ind w:firstLine="567"/>
        <w:jc w:val="both"/>
        <w:rPr>
          <w:b/>
        </w:rPr>
      </w:pPr>
    </w:p>
    <w:p w:rsidR="005E6C59" w:rsidRDefault="005E6C59" w:rsidP="0062360B">
      <w:pPr>
        <w:ind w:firstLine="567"/>
        <w:jc w:val="both"/>
        <w:rPr>
          <w:b/>
        </w:rPr>
      </w:pPr>
    </w:p>
    <w:p w:rsidR="005E6C59" w:rsidRDefault="005E6C59" w:rsidP="0062360B">
      <w:pPr>
        <w:ind w:firstLine="567"/>
        <w:jc w:val="both"/>
        <w:rPr>
          <w:b/>
        </w:rPr>
      </w:pPr>
    </w:p>
    <w:p w:rsidR="005E6C59" w:rsidRDefault="005E6C59" w:rsidP="0062360B">
      <w:pPr>
        <w:ind w:firstLine="567"/>
        <w:jc w:val="both"/>
        <w:rPr>
          <w:b/>
        </w:rPr>
      </w:pPr>
    </w:p>
    <w:p w:rsidR="005E6C59" w:rsidRDefault="005E6C59" w:rsidP="0062360B">
      <w:pPr>
        <w:ind w:firstLine="567"/>
        <w:jc w:val="both"/>
        <w:rPr>
          <w:b/>
        </w:rPr>
      </w:pPr>
    </w:p>
    <w:p w:rsidR="005E6C59" w:rsidRDefault="005E6C59" w:rsidP="0062360B">
      <w:pPr>
        <w:ind w:firstLine="567"/>
        <w:jc w:val="both"/>
        <w:rPr>
          <w:b/>
        </w:rPr>
      </w:pPr>
    </w:p>
    <w:p w:rsidR="005E6C59" w:rsidRDefault="005E6C59" w:rsidP="0062360B">
      <w:pPr>
        <w:ind w:firstLine="567"/>
        <w:jc w:val="both"/>
        <w:rPr>
          <w:b/>
        </w:rPr>
      </w:pPr>
    </w:p>
    <w:p w:rsidR="005E6C59" w:rsidRDefault="005E6C59" w:rsidP="0062360B">
      <w:pPr>
        <w:ind w:firstLine="567"/>
        <w:jc w:val="both"/>
        <w:rPr>
          <w:b/>
        </w:rPr>
      </w:pPr>
    </w:p>
    <w:p w:rsidR="005E6C59" w:rsidRDefault="005E6C59" w:rsidP="0062360B">
      <w:pPr>
        <w:ind w:firstLine="567"/>
        <w:jc w:val="both"/>
        <w:rPr>
          <w:b/>
        </w:rPr>
      </w:pPr>
    </w:p>
    <w:p w:rsidR="005E6C59" w:rsidRDefault="005E6C59" w:rsidP="0062360B">
      <w:pPr>
        <w:ind w:firstLine="567"/>
        <w:jc w:val="both"/>
        <w:rPr>
          <w:b/>
        </w:rPr>
      </w:pPr>
    </w:p>
    <w:p w:rsidR="005E6C59" w:rsidRDefault="005E6C59" w:rsidP="0062360B">
      <w:pPr>
        <w:ind w:firstLine="567"/>
        <w:jc w:val="both"/>
        <w:rPr>
          <w:b/>
        </w:rPr>
      </w:pPr>
    </w:p>
    <w:p w:rsidR="005E6C59" w:rsidRDefault="005E6C59" w:rsidP="0062360B">
      <w:pPr>
        <w:ind w:firstLine="567"/>
        <w:jc w:val="both"/>
        <w:rPr>
          <w:b/>
        </w:rPr>
      </w:pPr>
    </w:p>
    <w:p w:rsidR="005E6C59" w:rsidRDefault="005E6C59" w:rsidP="0062360B">
      <w:pPr>
        <w:ind w:firstLine="567"/>
        <w:jc w:val="both"/>
        <w:rPr>
          <w:b/>
        </w:rPr>
      </w:pPr>
    </w:p>
    <w:p w:rsidR="005E6C59" w:rsidRDefault="005E6C59" w:rsidP="0062360B">
      <w:pPr>
        <w:ind w:firstLine="567"/>
        <w:jc w:val="both"/>
        <w:rPr>
          <w:b/>
        </w:rPr>
      </w:pPr>
    </w:p>
    <w:p w:rsidR="005E6C59" w:rsidRDefault="005E6C59" w:rsidP="0062360B">
      <w:pPr>
        <w:ind w:firstLine="567"/>
        <w:jc w:val="both"/>
        <w:rPr>
          <w:b/>
        </w:rPr>
      </w:pPr>
    </w:p>
    <w:p w:rsidR="005329F4" w:rsidRPr="006F29B0" w:rsidRDefault="005329F4" w:rsidP="0062360B">
      <w:pPr>
        <w:ind w:firstLine="567"/>
        <w:jc w:val="both"/>
        <w:rPr>
          <w:b/>
        </w:rPr>
      </w:pPr>
    </w:p>
    <w:p w:rsidR="005E6C59" w:rsidRDefault="005E6C59" w:rsidP="00230CFF">
      <w:pPr>
        <w:pStyle w:val="ListParagraph1"/>
        <w:ind w:left="0" w:firstLine="567"/>
        <w:jc w:val="both"/>
        <w:rPr>
          <w:b/>
        </w:rPr>
      </w:pPr>
    </w:p>
    <w:p w:rsidR="005E6C59" w:rsidRDefault="005E6C59" w:rsidP="00230CFF">
      <w:pPr>
        <w:pStyle w:val="ListParagraph1"/>
        <w:ind w:left="0" w:firstLine="567"/>
        <w:jc w:val="both"/>
        <w:rPr>
          <w:b/>
        </w:rPr>
      </w:pPr>
    </w:p>
    <w:p w:rsidR="00230CFF" w:rsidRDefault="00230CFF" w:rsidP="00230CFF">
      <w:pPr>
        <w:pStyle w:val="ListParagraph1"/>
        <w:ind w:left="0" w:firstLine="567"/>
        <w:jc w:val="both"/>
      </w:pPr>
      <w:r w:rsidRPr="00105B6B">
        <w:rPr>
          <w:b/>
        </w:rPr>
        <w:lastRenderedPageBreak/>
        <w:t>ТЕМА</w:t>
      </w:r>
      <w:r>
        <w:rPr>
          <w:b/>
        </w:rPr>
        <w:t xml:space="preserve"> </w:t>
      </w:r>
      <w:r w:rsidRPr="00105B6B">
        <w:rPr>
          <w:b/>
        </w:rPr>
        <w:t xml:space="preserve"> – </w:t>
      </w:r>
      <w:r>
        <w:rPr>
          <w:b/>
        </w:rPr>
        <w:t xml:space="preserve"> </w:t>
      </w:r>
      <w:r w:rsidRPr="00105B6B">
        <w:rPr>
          <w:b/>
        </w:rPr>
        <w:t xml:space="preserve">РУБЕЖНЫЙ КОНТРОЛЬ </w:t>
      </w:r>
      <w:r>
        <w:rPr>
          <w:b/>
        </w:rPr>
        <w:t>№2.</w:t>
      </w:r>
    </w:p>
    <w:p w:rsidR="00230CFF" w:rsidRDefault="00230CFF" w:rsidP="00230CFF">
      <w:pPr>
        <w:pStyle w:val="ListParagraph1"/>
        <w:ind w:left="0" w:firstLine="567"/>
        <w:jc w:val="both"/>
      </w:pPr>
      <w:r w:rsidRPr="00105B6B">
        <w:rPr>
          <w:b/>
        </w:rPr>
        <w:t xml:space="preserve">ЦЕЛЬ: </w:t>
      </w:r>
      <w:r w:rsidR="005329F4">
        <w:t xml:space="preserve">Проверка усвоения </w:t>
      </w:r>
      <w:r w:rsidR="0062360B">
        <w:t>студента</w:t>
      </w:r>
      <w:r w:rsidR="005329F4">
        <w:t>ми</w:t>
      </w:r>
      <w:r w:rsidR="005329F4" w:rsidRPr="00105B6B">
        <w:t xml:space="preserve"> программного материала по перечисленным темам.</w:t>
      </w:r>
    </w:p>
    <w:p w:rsidR="005329F4" w:rsidRPr="00230CFF" w:rsidRDefault="00230CFF" w:rsidP="00230CFF">
      <w:pPr>
        <w:pStyle w:val="ListParagraph1"/>
        <w:ind w:left="0" w:firstLine="567"/>
        <w:jc w:val="both"/>
      </w:pPr>
      <w:r w:rsidRPr="00105B6B">
        <w:rPr>
          <w:b/>
        </w:rPr>
        <w:t xml:space="preserve">ФОРМА ПРОВЕДЕНИЯ: </w:t>
      </w:r>
      <w:r w:rsidR="005329F4" w:rsidRPr="00105B6B">
        <w:t>консультации преподавателя, презентации тем рефератов, сам</w:t>
      </w:r>
      <w:r w:rsidR="005329F4" w:rsidRPr="00105B6B">
        <w:t>о</w:t>
      </w:r>
      <w:r w:rsidR="005329F4" w:rsidRPr="00105B6B">
        <w:t>стоятельное изучение студентами тем дисциплины</w:t>
      </w:r>
      <w:r w:rsidR="005329F4">
        <w:t>.</w:t>
      </w:r>
      <w:r w:rsidR="005329F4" w:rsidRPr="00105B6B">
        <w:t xml:space="preserve"> Контроль по вариантам вопросов</w:t>
      </w:r>
      <w:r w:rsidR="005329F4">
        <w:t>.</w:t>
      </w:r>
    </w:p>
    <w:p w:rsidR="005329F4" w:rsidRDefault="00230CFF" w:rsidP="0062360B">
      <w:pPr>
        <w:ind w:firstLine="567"/>
        <w:jc w:val="both"/>
        <w:rPr>
          <w:b/>
        </w:rPr>
      </w:pPr>
      <w:r w:rsidRPr="00105B6B">
        <w:rPr>
          <w:b/>
        </w:rPr>
        <w:t>КОНТРОЛЬНЫЕ ВОПРОСЫ</w:t>
      </w:r>
      <w:r>
        <w:rPr>
          <w:b/>
        </w:rPr>
        <w:t>:</w:t>
      </w:r>
    </w:p>
    <w:p w:rsidR="00230CFF" w:rsidRDefault="00230CFF" w:rsidP="0062360B">
      <w:pPr>
        <w:ind w:firstLine="567"/>
        <w:jc w:val="both"/>
        <w:rPr>
          <w:lang w:val="kk-KZ"/>
        </w:rPr>
      </w:pPr>
    </w:p>
    <w:p w:rsidR="005329F4" w:rsidRPr="001031EA" w:rsidRDefault="005329F4" w:rsidP="0062360B">
      <w:pPr>
        <w:ind w:firstLine="567"/>
        <w:jc w:val="both"/>
        <w:rPr>
          <w:b/>
        </w:rPr>
      </w:pPr>
      <w:r>
        <w:rPr>
          <w:b/>
        </w:rPr>
        <w:t>Вариант 1</w:t>
      </w:r>
    </w:p>
    <w:p w:rsidR="005329F4" w:rsidRDefault="005329F4" w:rsidP="00965E69">
      <w:pPr>
        <w:numPr>
          <w:ilvl w:val="0"/>
          <w:numId w:val="27"/>
        </w:numPr>
        <w:ind w:left="426" w:firstLine="567"/>
        <w:jc w:val="both"/>
      </w:pPr>
      <w:r>
        <w:t>Этапы развития логистики, как науки.</w:t>
      </w:r>
    </w:p>
    <w:p w:rsidR="005329F4" w:rsidRDefault="005329F4" w:rsidP="00965E69">
      <w:pPr>
        <w:numPr>
          <w:ilvl w:val="0"/>
          <w:numId w:val="27"/>
        </w:numPr>
        <w:ind w:left="426" w:firstLine="567"/>
        <w:jc w:val="both"/>
      </w:pPr>
      <w:r>
        <w:t>Эффективность применения логистического подхода к управлению материальными потоками на производстве.</w:t>
      </w:r>
    </w:p>
    <w:p w:rsidR="005329F4" w:rsidRDefault="005329F4" w:rsidP="00965E69">
      <w:pPr>
        <w:numPr>
          <w:ilvl w:val="0"/>
          <w:numId w:val="27"/>
        </w:numPr>
        <w:ind w:left="426" w:firstLine="567"/>
        <w:jc w:val="both"/>
      </w:pPr>
      <w:r>
        <w:t>Методы и системы сбыта фармацевтической продукции.</w:t>
      </w:r>
    </w:p>
    <w:p w:rsidR="005329F4" w:rsidRDefault="005329F4" w:rsidP="0062360B">
      <w:pPr>
        <w:ind w:firstLine="567"/>
        <w:jc w:val="both"/>
      </w:pPr>
    </w:p>
    <w:p w:rsidR="005329F4" w:rsidRPr="00FC1048" w:rsidRDefault="005329F4" w:rsidP="0062360B">
      <w:pPr>
        <w:ind w:firstLine="567"/>
        <w:jc w:val="both"/>
        <w:rPr>
          <w:b/>
        </w:rPr>
      </w:pPr>
      <w:r>
        <w:rPr>
          <w:b/>
        </w:rPr>
        <w:t>Вариант 2</w:t>
      </w:r>
    </w:p>
    <w:p w:rsidR="005329F4" w:rsidRDefault="005329F4" w:rsidP="00965E69">
      <w:pPr>
        <w:numPr>
          <w:ilvl w:val="0"/>
          <w:numId w:val="28"/>
        </w:numPr>
        <w:ind w:left="426" w:firstLine="567"/>
        <w:jc w:val="both"/>
      </w:pPr>
      <w:r>
        <w:t>Понятие «логистика». Объект изучения логистики. Правило 7</w:t>
      </w:r>
      <w:r>
        <w:rPr>
          <w:lang w:val="en-US"/>
        </w:rPr>
        <w:t>R</w:t>
      </w:r>
      <w:r>
        <w:t>.</w:t>
      </w:r>
    </w:p>
    <w:p w:rsidR="005329F4" w:rsidRDefault="005329F4" w:rsidP="00965E69">
      <w:pPr>
        <w:numPr>
          <w:ilvl w:val="0"/>
          <w:numId w:val="28"/>
        </w:numPr>
        <w:ind w:left="426" w:firstLine="567"/>
        <w:jc w:val="both"/>
      </w:pPr>
      <w:r>
        <w:t>Характеристика распределительной логистики.</w:t>
      </w:r>
    </w:p>
    <w:p w:rsidR="005329F4" w:rsidRDefault="005329F4" w:rsidP="00965E69">
      <w:pPr>
        <w:numPr>
          <w:ilvl w:val="0"/>
          <w:numId w:val="28"/>
        </w:numPr>
        <w:ind w:left="426" w:firstLine="567"/>
        <w:jc w:val="both"/>
        <w:rPr>
          <w:b/>
        </w:rPr>
      </w:pPr>
      <w:r>
        <w:t>Надлежащая дистрибьюторская практика (</w:t>
      </w:r>
      <w:r>
        <w:rPr>
          <w:lang w:val="en-US"/>
        </w:rPr>
        <w:t>GDP</w:t>
      </w:r>
      <w:r>
        <w:t>).</w:t>
      </w:r>
    </w:p>
    <w:p w:rsidR="005329F4" w:rsidRDefault="005329F4" w:rsidP="0062360B">
      <w:pPr>
        <w:pStyle w:val="12"/>
        <w:ind w:left="426" w:firstLine="567"/>
        <w:rPr>
          <w:b/>
        </w:rPr>
      </w:pPr>
    </w:p>
    <w:p w:rsidR="005329F4" w:rsidRPr="00FC1048" w:rsidRDefault="005329F4" w:rsidP="0062360B">
      <w:pPr>
        <w:ind w:firstLine="567"/>
        <w:jc w:val="both"/>
        <w:rPr>
          <w:b/>
        </w:rPr>
      </w:pPr>
      <w:r>
        <w:rPr>
          <w:b/>
        </w:rPr>
        <w:t xml:space="preserve">Вариант </w:t>
      </w:r>
      <w:r w:rsidRPr="00FC1048">
        <w:rPr>
          <w:b/>
        </w:rPr>
        <w:t>3</w:t>
      </w:r>
    </w:p>
    <w:p w:rsidR="005329F4" w:rsidRDefault="005329F4" w:rsidP="00965E69">
      <w:pPr>
        <w:numPr>
          <w:ilvl w:val="0"/>
          <w:numId w:val="29"/>
        </w:numPr>
        <w:tabs>
          <w:tab w:val="left" w:pos="567"/>
        </w:tabs>
        <w:ind w:left="426" w:firstLine="567"/>
        <w:jc w:val="both"/>
      </w:pPr>
      <w:r>
        <w:t>Классификация складов в логистике.</w:t>
      </w:r>
    </w:p>
    <w:p w:rsidR="005329F4" w:rsidRDefault="005329F4" w:rsidP="00965E69">
      <w:pPr>
        <w:numPr>
          <w:ilvl w:val="0"/>
          <w:numId w:val="29"/>
        </w:numPr>
        <w:tabs>
          <w:tab w:val="left" w:pos="567"/>
        </w:tabs>
        <w:ind w:left="426" w:firstLine="567"/>
        <w:jc w:val="both"/>
      </w:pPr>
      <w:r>
        <w:t>Задачи распределительной логистики.</w:t>
      </w:r>
    </w:p>
    <w:p w:rsidR="005329F4" w:rsidRDefault="005329F4" w:rsidP="00965E69">
      <w:pPr>
        <w:numPr>
          <w:ilvl w:val="0"/>
          <w:numId w:val="29"/>
        </w:numPr>
        <w:tabs>
          <w:tab w:val="left" w:pos="567"/>
        </w:tabs>
        <w:ind w:left="426" w:firstLine="567"/>
        <w:jc w:val="both"/>
      </w:pPr>
      <w:r>
        <w:t>Особенности оптовой торговли лекарственными средствами.</w:t>
      </w:r>
    </w:p>
    <w:p w:rsidR="005329F4" w:rsidRDefault="005329F4" w:rsidP="0062360B">
      <w:pPr>
        <w:tabs>
          <w:tab w:val="left" w:pos="567"/>
        </w:tabs>
        <w:ind w:left="426" w:firstLine="567"/>
        <w:jc w:val="both"/>
      </w:pPr>
    </w:p>
    <w:p w:rsidR="005329F4" w:rsidRPr="00FC1048" w:rsidRDefault="005329F4" w:rsidP="0062360B">
      <w:pPr>
        <w:ind w:firstLine="567"/>
        <w:jc w:val="both"/>
        <w:rPr>
          <w:b/>
        </w:rPr>
      </w:pPr>
      <w:r>
        <w:rPr>
          <w:b/>
        </w:rPr>
        <w:t xml:space="preserve">Вариант </w:t>
      </w:r>
      <w:r w:rsidRPr="00FC1048">
        <w:rPr>
          <w:b/>
        </w:rPr>
        <w:t>4</w:t>
      </w:r>
    </w:p>
    <w:p w:rsidR="005329F4" w:rsidRDefault="005329F4" w:rsidP="00965E69">
      <w:pPr>
        <w:numPr>
          <w:ilvl w:val="0"/>
          <w:numId w:val="30"/>
        </w:numPr>
        <w:ind w:left="426" w:firstLine="567"/>
        <w:jc w:val="both"/>
      </w:pPr>
      <w:r>
        <w:t>Понятие «дистрибутивных каналов и сетей».</w:t>
      </w:r>
    </w:p>
    <w:p w:rsidR="005329F4" w:rsidRDefault="005329F4" w:rsidP="00965E69">
      <w:pPr>
        <w:numPr>
          <w:ilvl w:val="0"/>
          <w:numId w:val="30"/>
        </w:numPr>
        <w:ind w:left="426" w:firstLine="567"/>
        <w:jc w:val="both"/>
      </w:pPr>
      <w:r>
        <w:t>Взаимосвязь логистики и маркетинга.</w:t>
      </w:r>
    </w:p>
    <w:p w:rsidR="005329F4" w:rsidRDefault="005329F4" w:rsidP="00965E69">
      <w:pPr>
        <w:numPr>
          <w:ilvl w:val="0"/>
          <w:numId w:val="30"/>
        </w:numPr>
        <w:ind w:left="426" w:firstLine="567"/>
        <w:jc w:val="both"/>
      </w:pPr>
      <w:r>
        <w:t xml:space="preserve">Аптечные склады.                                               </w:t>
      </w:r>
    </w:p>
    <w:p w:rsidR="005329F4" w:rsidRDefault="005329F4" w:rsidP="0062360B">
      <w:pPr>
        <w:ind w:left="426" w:firstLine="567"/>
        <w:jc w:val="both"/>
      </w:pPr>
    </w:p>
    <w:p w:rsidR="005329F4" w:rsidRPr="00FC1048" w:rsidRDefault="005329F4" w:rsidP="0062360B">
      <w:pPr>
        <w:ind w:firstLine="567"/>
        <w:jc w:val="both"/>
        <w:rPr>
          <w:b/>
        </w:rPr>
      </w:pPr>
      <w:r>
        <w:rPr>
          <w:b/>
        </w:rPr>
        <w:t xml:space="preserve">Вариант </w:t>
      </w:r>
      <w:r w:rsidRPr="00FC1048">
        <w:rPr>
          <w:b/>
        </w:rPr>
        <w:t>5</w:t>
      </w:r>
    </w:p>
    <w:p w:rsidR="005329F4" w:rsidRDefault="005329F4" w:rsidP="00965E69">
      <w:pPr>
        <w:numPr>
          <w:ilvl w:val="0"/>
          <w:numId w:val="31"/>
        </w:numPr>
        <w:ind w:left="426" w:firstLine="567"/>
        <w:jc w:val="both"/>
      </w:pPr>
      <w:r>
        <w:t>Сравнительная характеристика объекта и предмета исследований в области марк</w:t>
      </w:r>
      <w:r>
        <w:t>е</w:t>
      </w:r>
      <w:r>
        <w:t>тинга и в области логистики.</w:t>
      </w:r>
    </w:p>
    <w:p w:rsidR="005329F4" w:rsidRDefault="005329F4" w:rsidP="00965E69">
      <w:pPr>
        <w:numPr>
          <w:ilvl w:val="0"/>
          <w:numId w:val="31"/>
        </w:numPr>
        <w:ind w:left="426" w:firstLine="567"/>
        <w:jc w:val="both"/>
      </w:pPr>
      <w:r>
        <w:t>Задачи, решаемые при проектировании дистрибутивных каналов.</w:t>
      </w:r>
    </w:p>
    <w:p w:rsidR="005329F4" w:rsidRDefault="005329F4" w:rsidP="00965E69">
      <w:pPr>
        <w:numPr>
          <w:ilvl w:val="0"/>
          <w:numId w:val="31"/>
        </w:numPr>
        <w:ind w:left="426" w:firstLine="567"/>
        <w:jc w:val="both"/>
      </w:pPr>
      <w:r>
        <w:t>Аптеки как учреждения розничной торговли лекарственными средствами.</w:t>
      </w:r>
    </w:p>
    <w:p w:rsidR="005329F4" w:rsidRDefault="005329F4" w:rsidP="0062360B">
      <w:pPr>
        <w:ind w:left="426" w:firstLine="567"/>
        <w:jc w:val="both"/>
      </w:pPr>
    </w:p>
    <w:p w:rsidR="005329F4" w:rsidRPr="00FC1048" w:rsidRDefault="005329F4" w:rsidP="0062360B">
      <w:pPr>
        <w:ind w:firstLine="567"/>
        <w:jc w:val="both"/>
        <w:rPr>
          <w:b/>
        </w:rPr>
      </w:pPr>
      <w:r>
        <w:rPr>
          <w:b/>
        </w:rPr>
        <w:t xml:space="preserve">Вариант </w:t>
      </w:r>
      <w:r w:rsidRPr="00FC1048">
        <w:rPr>
          <w:b/>
        </w:rPr>
        <w:t>6</w:t>
      </w:r>
    </w:p>
    <w:p w:rsidR="005329F4" w:rsidRDefault="005329F4" w:rsidP="00965E69">
      <w:pPr>
        <w:numPr>
          <w:ilvl w:val="0"/>
          <w:numId w:val="32"/>
        </w:numPr>
        <w:ind w:left="426" w:firstLine="567"/>
        <w:jc w:val="both"/>
      </w:pPr>
      <w:r>
        <w:t>Концепция и принципы логистики.</w:t>
      </w:r>
    </w:p>
    <w:p w:rsidR="005329F4" w:rsidRDefault="005329F4" w:rsidP="00965E69">
      <w:pPr>
        <w:numPr>
          <w:ilvl w:val="0"/>
          <w:numId w:val="32"/>
        </w:numPr>
        <w:ind w:left="426" w:firstLine="567"/>
        <w:jc w:val="both"/>
      </w:pPr>
      <w:r>
        <w:t>Понятия «уровень канала распределения» и «канал прямого распределения».</w:t>
      </w:r>
    </w:p>
    <w:p w:rsidR="005329F4" w:rsidRDefault="005329F4" w:rsidP="00965E69">
      <w:pPr>
        <w:numPr>
          <w:ilvl w:val="0"/>
          <w:numId w:val="32"/>
        </w:numPr>
        <w:ind w:left="426" w:firstLine="567"/>
        <w:jc w:val="both"/>
      </w:pPr>
      <w:r>
        <w:t>Особенности логистического подхода к управлению производственно-сбытовой де</w:t>
      </w:r>
      <w:r>
        <w:t>я</w:t>
      </w:r>
      <w:r>
        <w:t>тельности в фармации.</w:t>
      </w:r>
    </w:p>
    <w:p w:rsidR="005329F4" w:rsidRPr="00FC1048" w:rsidRDefault="005329F4" w:rsidP="0062360B">
      <w:pPr>
        <w:ind w:firstLine="567"/>
        <w:jc w:val="both"/>
        <w:rPr>
          <w:b/>
        </w:rPr>
      </w:pPr>
      <w:r>
        <w:rPr>
          <w:b/>
        </w:rPr>
        <w:t xml:space="preserve">Вариант </w:t>
      </w:r>
      <w:r w:rsidRPr="00FC1048">
        <w:rPr>
          <w:b/>
        </w:rPr>
        <w:t>7</w:t>
      </w:r>
    </w:p>
    <w:p w:rsidR="005329F4" w:rsidRDefault="005329F4" w:rsidP="00965E69">
      <w:pPr>
        <w:numPr>
          <w:ilvl w:val="0"/>
          <w:numId w:val="33"/>
        </w:numPr>
        <w:ind w:left="426" w:firstLine="567"/>
        <w:jc w:val="both"/>
      </w:pPr>
      <w:r>
        <w:t>Материальные потоки, классификация материальных потоков.</w:t>
      </w:r>
    </w:p>
    <w:p w:rsidR="005329F4" w:rsidRDefault="005329F4" w:rsidP="00965E69">
      <w:pPr>
        <w:numPr>
          <w:ilvl w:val="0"/>
          <w:numId w:val="33"/>
        </w:numPr>
        <w:ind w:left="426" w:firstLine="567"/>
        <w:jc w:val="both"/>
      </w:pPr>
      <w:r>
        <w:t>Классификация структур дистрибутивных каналов и сетей.</w:t>
      </w:r>
    </w:p>
    <w:p w:rsidR="005329F4" w:rsidRDefault="005329F4" w:rsidP="00965E69">
      <w:pPr>
        <w:numPr>
          <w:ilvl w:val="0"/>
          <w:numId w:val="33"/>
        </w:numPr>
        <w:ind w:left="426" w:firstLine="567"/>
        <w:jc w:val="both"/>
      </w:pPr>
      <w:r>
        <w:t xml:space="preserve">Каналы сбыта фармацевтической продукции.                                                       </w:t>
      </w:r>
    </w:p>
    <w:p w:rsidR="005329F4" w:rsidRPr="001031EA" w:rsidRDefault="005329F4" w:rsidP="0062360B">
      <w:pPr>
        <w:pStyle w:val="12"/>
        <w:ind w:left="426" w:firstLine="567"/>
        <w:rPr>
          <w:b/>
        </w:rPr>
      </w:pPr>
    </w:p>
    <w:p w:rsidR="005329F4" w:rsidRPr="00FC1048" w:rsidRDefault="005329F4" w:rsidP="0062360B">
      <w:pPr>
        <w:ind w:firstLine="567"/>
        <w:jc w:val="both"/>
        <w:rPr>
          <w:b/>
        </w:rPr>
      </w:pPr>
      <w:r>
        <w:rPr>
          <w:b/>
        </w:rPr>
        <w:t xml:space="preserve">Вариант </w:t>
      </w:r>
      <w:r w:rsidRPr="00FC1048">
        <w:rPr>
          <w:b/>
        </w:rPr>
        <w:t>8</w:t>
      </w:r>
    </w:p>
    <w:p w:rsidR="005329F4" w:rsidRDefault="005329F4" w:rsidP="00965E69">
      <w:pPr>
        <w:numPr>
          <w:ilvl w:val="0"/>
          <w:numId w:val="34"/>
        </w:numPr>
        <w:ind w:left="426" w:firstLine="567"/>
        <w:jc w:val="both"/>
      </w:pPr>
      <w:r>
        <w:t>Логистические операции, виды логистических операций.</w:t>
      </w:r>
    </w:p>
    <w:p w:rsidR="005329F4" w:rsidRDefault="005329F4" w:rsidP="00965E69">
      <w:pPr>
        <w:numPr>
          <w:ilvl w:val="0"/>
          <w:numId w:val="34"/>
        </w:numPr>
        <w:ind w:left="426" w:firstLine="567"/>
        <w:jc w:val="both"/>
      </w:pPr>
      <w:r>
        <w:t>Классификация систем распределения.</w:t>
      </w:r>
    </w:p>
    <w:p w:rsidR="005329F4" w:rsidRDefault="005329F4" w:rsidP="00965E69">
      <w:pPr>
        <w:numPr>
          <w:ilvl w:val="0"/>
          <w:numId w:val="34"/>
        </w:numPr>
        <w:ind w:left="426" w:firstLine="567"/>
        <w:jc w:val="both"/>
      </w:pPr>
      <w:r>
        <w:t>Отличие логистики фармацевтических предприятий.</w:t>
      </w:r>
    </w:p>
    <w:p w:rsidR="005329F4" w:rsidRDefault="005329F4" w:rsidP="0062360B">
      <w:pPr>
        <w:ind w:firstLine="567"/>
        <w:jc w:val="both"/>
      </w:pPr>
    </w:p>
    <w:p w:rsidR="005329F4" w:rsidRDefault="005329F4" w:rsidP="0062360B">
      <w:pPr>
        <w:ind w:firstLine="567"/>
        <w:jc w:val="both"/>
      </w:pPr>
    </w:p>
    <w:p w:rsidR="005329F4" w:rsidRPr="00FC1048" w:rsidRDefault="005329F4" w:rsidP="0062360B">
      <w:pPr>
        <w:ind w:firstLine="567"/>
        <w:jc w:val="both"/>
        <w:rPr>
          <w:b/>
        </w:rPr>
      </w:pPr>
      <w:r>
        <w:rPr>
          <w:b/>
        </w:rPr>
        <w:t>Вариант 9</w:t>
      </w:r>
    </w:p>
    <w:p w:rsidR="005329F4" w:rsidRDefault="005329F4" w:rsidP="00965E69">
      <w:pPr>
        <w:numPr>
          <w:ilvl w:val="0"/>
          <w:numId w:val="35"/>
        </w:numPr>
        <w:ind w:left="426" w:firstLine="567"/>
        <w:jc w:val="both"/>
      </w:pPr>
      <w:r>
        <w:t>Логистические посредники в распределении. Типы посредников.</w:t>
      </w:r>
    </w:p>
    <w:p w:rsidR="005329F4" w:rsidRDefault="005329F4" w:rsidP="00965E69">
      <w:pPr>
        <w:numPr>
          <w:ilvl w:val="0"/>
          <w:numId w:val="35"/>
        </w:numPr>
        <w:ind w:left="426" w:firstLine="567"/>
        <w:jc w:val="both"/>
      </w:pPr>
      <w:r>
        <w:t>Понятие логистической системы, свойства логистических систем.</w:t>
      </w:r>
    </w:p>
    <w:p w:rsidR="005329F4" w:rsidRDefault="005329F4" w:rsidP="00965E69">
      <w:pPr>
        <w:numPr>
          <w:ilvl w:val="0"/>
          <w:numId w:val="35"/>
        </w:numPr>
        <w:ind w:left="426" w:firstLine="567"/>
        <w:jc w:val="both"/>
      </w:pPr>
      <w:r>
        <w:t>Особенности оптовой торговли лекарственными средствами.</w:t>
      </w:r>
    </w:p>
    <w:p w:rsidR="005329F4" w:rsidRDefault="005329F4" w:rsidP="0062360B">
      <w:pPr>
        <w:ind w:left="426" w:firstLine="567"/>
        <w:jc w:val="both"/>
      </w:pPr>
      <w:r>
        <w:t xml:space="preserve">                                                         </w:t>
      </w:r>
    </w:p>
    <w:p w:rsidR="005329F4" w:rsidRPr="00FC1048" w:rsidRDefault="005329F4" w:rsidP="0062360B">
      <w:pPr>
        <w:ind w:firstLine="567"/>
        <w:jc w:val="both"/>
        <w:rPr>
          <w:b/>
        </w:rPr>
      </w:pPr>
      <w:r>
        <w:rPr>
          <w:b/>
        </w:rPr>
        <w:t xml:space="preserve">Вариант </w:t>
      </w:r>
      <w:r w:rsidRPr="00FC1048">
        <w:rPr>
          <w:b/>
        </w:rPr>
        <w:t>10</w:t>
      </w:r>
    </w:p>
    <w:p w:rsidR="005329F4" w:rsidRDefault="005329F4" w:rsidP="00965E69">
      <w:pPr>
        <w:numPr>
          <w:ilvl w:val="0"/>
          <w:numId w:val="36"/>
        </w:numPr>
        <w:ind w:left="426" w:firstLine="567"/>
        <w:jc w:val="both"/>
      </w:pPr>
      <w:r>
        <w:t>Принципы формирования логистических систем.</w:t>
      </w:r>
    </w:p>
    <w:p w:rsidR="005329F4" w:rsidRDefault="005329F4" w:rsidP="00965E69">
      <w:pPr>
        <w:numPr>
          <w:ilvl w:val="0"/>
          <w:numId w:val="36"/>
        </w:numPr>
        <w:ind w:left="426" w:firstLine="567"/>
        <w:jc w:val="both"/>
      </w:pPr>
      <w:r>
        <w:t>Складская логистика в Республике Казахстан.</w:t>
      </w:r>
    </w:p>
    <w:p w:rsidR="005329F4" w:rsidRDefault="005329F4" w:rsidP="00965E69">
      <w:pPr>
        <w:numPr>
          <w:ilvl w:val="0"/>
          <w:numId w:val="36"/>
        </w:numPr>
        <w:ind w:left="426" w:firstLine="567"/>
        <w:jc w:val="both"/>
      </w:pPr>
      <w:r>
        <w:t>Критерии сертификации дистрибьюторов лекарственных средств.</w:t>
      </w:r>
    </w:p>
    <w:p w:rsidR="005329F4" w:rsidRDefault="005329F4" w:rsidP="0062360B">
      <w:pPr>
        <w:ind w:left="426" w:firstLine="567"/>
        <w:jc w:val="both"/>
        <w:rPr>
          <w:lang w:val="kk-KZ"/>
        </w:rPr>
      </w:pPr>
      <w:r>
        <w:t xml:space="preserve">               </w:t>
      </w:r>
    </w:p>
    <w:p w:rsidR="005329F4" w:rsidRPr="00105B6B" w:rsidRDefault="00230CFF" w:rsidP="0062360B">
      <w:pPr>
        <w:pStyle w:val="ListParagraph1"/>
        <w:shd w:val="clear" w:color="auto" w:fill="FFFFFF"/>
        <w:ind w:left="0" w:firstLine="567"/>
        <w:jc w:val="both"/>
        <w:rPr>
          <w:b/>
        </w:rPr>
      </w:pPr>
      <w:r w:rsidRPr="00105B6B">
        <w:rPr>
          <w:b/>
        </w:rPr>
        <w:t>ЛИТЕРАТУРА</w:t>
      </w:r>
      <w:r>
        <w:rPr>
          <w:b/>
        </w:rPr>
        <w:t>:</w:t>
      </w:r>
    </w:p>
    <w:p w:rsidR="005329F4" w:rsidRPr="00E6357A" w:rsidRDefault="005329F4" w:rsidP="0062360B">
      <w:pPr>
        <w:ind w:left="284" w:firstLine="567"/>
        <w:jc w:val="both"/>
        <w:rPr>
          <w:b/>
          <w:i/>
        </w:rPr>
      </w:pPr>
      <w:r w:rsidRPr="00E6357A">
        <w:rPr>
          <w:b/>
          <w:i/>
        </w:rPr>
        <w:t>Основная:</w:t>
      </w:r>
    </w:p>
    <w:p w:rsidR="005329F4" w:rsidRDefault="005329F4" w:rsidP="00965E69">
      <w:pPr>
        <w:pStyle w:val="11"/>
        <w:numPr>
          <w:ilvl w:val="0"/>
          <w:numId w:val="71"/>
        </w:numPr>
        <w:ind w:firstLine="567"/>
        <w:jc w:val="both"/>
      </w:pPr>
      <w:r>
        <w:t>С</w:t>
      </w:r>
      <w:r w:rsidRPr="00192AB9">
        <w:t xml:space="preserve">авенкова </w:t>
      </w:r>
      <w:r>
        <w:t>Т</w:t>
      </w:r>
      <w:r w:rsidRPr="00192AB9">
        <w:t>.</w:t>
      </w:r>
      <w:r>
        <w:t>И</w:t>
      </w:r>
      <w:r w:rsidRPr="00192AB9">
        <w:t>.</w:t>
      </w:r>
      <w:r>
        <w:t xml:space="preserve"> Л</w:t>
      </w:r>
      <w:r w:rsidRPr="00192AB9">
        <w:t xml:space="preserve">огистика. – </w:t>
      </w:r>
      <w:r>
        <w:t>Москва</w:t>
      </w:r>
      <w:r w:rsidRPr="00192AB9">
        <w:t xml:space="preserve">: </w:t>
      </w:r>
      <w:r>
        <w:t>О</w:t>
      </w:r>
      <w:r w:rsidRPr="00192AB9">
        <w:t>мега-</w:t>
      </w:r>
      <w:r>
        <w:t>Л</w:t>
      </w:r>
      <w:r w:rsidRPr="00192AB9">
        <w:t>, 20</w:t>
      </w:r>
      <w:r>
        <w:t>10</w:t>
      </w:r>
      <w:r w:rsidRPr="00192AB9">
        <w:t>.</w:t>
      </w:r>
    </w:p>
    <w:p w:rsidR="005329F4" w:rsidRDefault="005329F4" w:rsidP="00965E69">
      <w:pPr>
        <w:pStyle w:val="11"/>
        <w:numPr>
          <w:ilvl w:val="0"/>
          <w:numId w:val="71"/>
        </w:numPr>
        <w:ind w:firstLine="567"/>
        <w:jc w:val="both"/>
      </w:pPr>
      <w:r>
        <w:t>Тулембаева А.Н. Логистика. – Алматы: Триумф «Т», 2008.</w:t>
      </w:r>
    </w:p>
    <w:p w:rsidR="005329F4" w:rsidRDefault="005329F4" w:rsidP="00965E69">
      <w:pPr>
        <w:pStyle w:val="11"/>
        <w:numPr>
          <w:ilvl w:val="0"/>
          <w:numId w:val="71"/>
        </w:numPr>
        <w:ind w:firstLine="567"/>
        <w:jc w:val="both"/>
      </w:pPr>
      <w:r>
        <w:t>Аникина Б.А. Практикум по логистике. – Москва: Инфра-М, 2007.</w:t>
      </w:r>
    </w:p>
    <w:p w:rsidR="005329F4" w:rsidRPr="00BA3DF9" w:rsidRDefault="005329F4" w:rsidP="00965E69">
      <w:pPr>
        <w:pStyle w:val="11"/>
        <w:numPr>
          <w:ilvl w:val="0"/>
          <w:numId w:val="71"/>
        </w:numPr>
        <w:ind w:firstLine="567"/>
        <w:jc w:val="both"/>
      </w:pPr>
      <w:r>
        <w:t>Сербин В.Д. Основы логистики. – Таганрог: ТРТУ, 2004.</w:t>
      </w:r>
    </w:p>
    <w:p w:rsidR="005329F4" w:rsidRPr="00BA3DF9" w:rsidRDefault="005329F4" w:rsidP="0062360B">
      <w:pPr>
        <w:ind w:left="360" w:firstLine="567"/>
        <w:jc w:val="both"/>
        <w:rPr>
          <w:b/>
          <w:i/>
        </w:rPr>
      </w:pPr>
    </w:p>
    <w:p w:rsidR="005329F4" w:rsidRPr="00E6357A" w:rsidRDefault="005329F4" w:rsidP="0062360B">
      <w:pPr>
        <w:ind w:left="284" w:firstLine="567"/>
        <w:jc w:val="both"/>
        <w:rPr>
          <w:b/>
          <w:i/>
        </w:rPr>
      </w:pPr>
      <w:r w:rsidRPr="00E6357A">
        <w:rPr>
          <w:b/>
          <w:i/>
        </w:rPr>
        <w:t>Дополнительная:</w:t>
      </w:r>
    </w:p>
    <w:p w:rsidR="005329F4" w:rsidRPr="00192AB9" w:rsidRDefault="005329F4" w:rsidP="00965E69">
      <w:pPr>
        <w:widowControl w:val="0"/>
        <w:numPr>
          <w:ilvl w:val="0"/>
          <w:numId w:val="72"/>
        </w:numPr>
        <w:shd w:val="clear" w:color="auto" w:fill="FFFFFF"/>
        <w:tabs>
          <w:tab w:val="left" w:pos="355"/>
        </w:tabs>
        <w:autoSpaceDE w:val="0"/>
        <w:autoSpaceDN w:val="0"/>
        <w:adjustRightInd w:val="0"/>
        <w:ind w:firstLine="567"/>
        <w:jc w:val="both"/>
        <w:rPr>
          <w:color w:val="000000"/>
          <w:spacing w:val="-11"/>
        </w:rPr>
      </w:pPr>
      <w:r w:rsidRPr="00192AB9">
        <w:rPr>
          <w:color w:val="000000"/>
          <w:spacing w:val="4"/>
        </w:rPr>
        <w:t>Альбеков А.У., Федько В.П., Митько О.А., Логистика коммерции. Ростов-</w:t>
      </w:r>
      <w:r w:rsidRPr="00192AB9">
        <w:rPr>
          <w:color w:val="000000"/>
          <w:spacing w:val="4"/>
        </w:rPr>
        <w:br/>
      </w:r>
      <w:r w:rsidRPr="00192AB9">
        <w:rPr>
          <w:color w:val="000000"/>
          <w:spacing w:val="-1"/>
        </w:rPr>
        <w:t>на-Дону: Феникс, 2001</w:t>
      </w:r>
      <w:r>
        <w:rPr>
          <w:color w:val="000000"/>
          <w:spacing w:val="-1"/>
        </w:rPr>
        <w:t>.</w:t>
      </w:r>
    </w:p>
    <w:p w:rsidR="005329F4" w:rsidRPr="00192AB9" w:rsidRDefault="005329F4" w:rsidP="00965E69">
      <w:pPr>
        <w:widowControl w:val="0"/>
        <w:numPr>
          <w:ilvl w:val="0"/>
          <w:numId w:val="72"/>
        </w:numPr>
        <w:shd w:val="clear" w:color="auto" w:fill="FFFFFF"/>
        <w:tabs>
          <w:tab w:val="left" w:pos="355"/>
        </w:tabs>
        <w:autoSpaceDE w:val="0"/>
        <w:autoSpaceDN w:val="0"/>
        <w:adjustRightInd w:val="0"/>
        <w:ind w:firstLine="567"/>
        <w:jc w:val="both"/>
        <w:rPr>
          <w:color w:val="000000"/>
          <w:spacing w:val="-11"/>
        </w:rPr>
      </w:pPr>
      <w:r w:rsidRPr="00192AB9">
        <w:rPr>
          <w:color w:val="000000"/>
          <w:spacing w:val="7"/>
        </w:rPr>
        <w:t>Ардатова М.М. Логистика в вопросах и ответах: Учеб. Пособие. - М.: ТК</w:t>
      </w:r>
      <w:r w:rsidRPr="00192AB9">
        <w:rPr>
          <w:color w:val="000000"/>
          <w:spacing w:val="7"/>
        </w:rPr>
        <w:br/>
      </w:r>
      <w:r w:rsidRPr="00192AB9">
        <w:rPr>
          <w:color w:val="000000"/>
          <w:spacing w:val="1"/>
        </w:rPr>
        <w:t xml:space="preserve">Велби, Изд-во Проспект, 2004. </w:t>
      </w:r>
    </w:p>
    <w:p w:rsidR="005329F4" w:rsidRPr="00192AB9" w:rsidRDefault="005329F4" w:rsidP="00965E69">
      <w:pPr>
        <w:widowControl w:val="0"/>
        <w:numPr>
          <w:ilvl w:val="0"/>
          <w:numId w:val="72"/>
        </w:numPr>
        <w:shd w:val="clear" w:color="auto" w:fill="FFFFFF"/>
        <w:tabs>
          <w:tab w:val="left" w:pos="355"/>
        </w:tabs>
        <w:autoSpaceDE w:val="0"/>
        <w:autoSpaceDN w:val="0"/>
        <w:adjustRightInd w:val="0"/>
        <w:ind w:firstLine="567"/>
        <w:jc w:val="both"/>
        <w:rPr>
          <w:color w:val="000000"/>
          <w:spacing w:val="-11"/>
        </w:rPr>
      </w:pPr>
      <w:r w:rsidRPr="00192AB9">
        <w:rPr>
          <w:color w:val="000000"/>
        </w:rPr>
        <w:t>Бауэрсокс Д. Дж., Клосс Д. Дж. Логистика</w:t>
      </w:r>
      <w:r>
        <w:rPr>
          <w:color w:val="000000"/>
        </w:rPr>
        <w:t>: интегрированная цепь пост</w:t>
      </w:r>
      <w:r>
        <w:rPr>
          <w:color w:val="000000"/>
        </w:rPr>
        <w:t>а</w:t>
      </w:r>
      <w:r>
        <w:rPr>
          <w:color w:val="000000"/>
        </w:rPr>
        <w:t>вок</w:t>
      </w:r>
      <w:r w:rsidRPr="00192AB9">
        <w:rPr>
          <w:color w:val="000000"/>
        </w:rPr>
        <w:t>/</w:t>
      </w:r>
      <w:r w:rsidRPr="00192AB9">
        <w:rPr>
          <w:color w:val="000000"/>
          <w:spacing w:val="1"/>
        </w:rPr>
        <w:t>Пер. с англ. - М.: Олимп-Бизнес, 2001.</w:t>
      </w:r>
    </w:p>
    <w:p w:rsidR="005329F4" w:rsidRPr="00192AB9" w:rsidRDefault="005329F4" w:rsidP="00965E69">
      <w:pPr>
        <w:widowControl w:val="0"/>
        <w:numPr>
          <w:ilvl w:val="0"/>
          <w:numId w:val="72"/>
        </w:numPr>
        <w:shd w:val="clear" w:color="auto" w:fill="FFFFFF"/>
        <w:tabs>
          <w:tab w:val="left" w:pos="355"/>
        </w:tabs>
        <w:autoSpaceDE w:val="0"/>
        <w:autoSpaceDN w:val="0"/>
        <w:adjustRightInd w:val="0"/>
        <w:ind w:firstLine="567"/>
        <w:jc w:val="both"/>
        <w:rPr>
          <w:color w:val="000000"/>
          <w:spacing w:val="-11"/>
        </w:rPr>
      </w:pPr>
      <w:r w:rsidRPr="00192AB9">
        <w:rPr>
          <w:color w:val="000000"/>
          <w:spacing w:val="2"/>
        </w:rPr>
        <w:t>Бахарев В.О. Производственно-заготовительная и сбытовая логистика фир</w:t>
      </w:r>
      <w:r w:rsidRPr="00192AB9">
        <w:rPr>
          <w:color w:val="000000"/>
          <w:spacing w:val="2"/>
        </w:rPr>
        <w:softHyphen/>
      </w:r>
      <w:r w:rsidRPr="00192AB9">
        <w:rPr>
          <w:color w:val="000000"/>
          <w:spacing w:val="3"/>
        </w:rPr>
        <w:t xml:space="preserve">мы. - СПб.: Изд-во СПбГУЭФ, 1997. </w:t>
      </w:r>
    </w:p>
    <w:p w:rsidR="005329F4" w:rsidRPr="00192AB9" w:rsidRDefault="005329F4" w:rsidP="00965E69">
      <w:pPr>
        <w:widowControl w:val="0"/>
        <w:numPr>
          <w:ilvl w:val="0"/>
          <w:numId w:val="72"/>
        </w:numPr>
        <w:shd w:val="clear" w:color="auto" w:fill="FFFFFF"/>
        <w:tabs>
          <w:tab w:val="left" w:pos="355"/>
        </w:tabs>
        <w:autoSpaceDE w:val="0"/>
        <w:autoSpaceDN w:val="0"/>
        <w:adjustRightInd w:val="0"/>
        <w:ind w:firstLine="567"/>
        <w:jc w:val="both"/>
        <w:rPr>
          <w:color w:val="000000"/>
          <w:spacing w:val="-11"/>
        </w:rPr>
      </w:pPr>
      <w:r w:rsidRPr="00192AB9">
        <w:rPr>
          <w:color w:val="000000"/>
          <w:spacing w:val="6"/>
        </w:rPr>
        <w:t>Берков М.В. Информационные технологии в логистике. - М.: Финансы и</w:t>
      </w:r>
      <w:r w:rsidRPr="00192AB9">
        <w:rPr>
          <w:color w:val="000000"/>
          <w:spacing w:val="6"/>
        </w:rPr>
        <w:br/>
      </w:r>
      <w:r w:rsidRPr="00192AB9">
        <w:rPr>
          <w:color w:val="000000"/>
          <w:spacing w:val="-1"/>
        </w:rPr>
        <w:t>статистика, 1999.</w:t>
      </w:r>
    </w:p>
    <w:p w:rsidR="005329F4" w:rsidRPr="00192AB9" w:rsidRDefault="005329F4" w:rsidP="00965E69">
      <w:pPr>
        <w:widowControl w:val="0"/>
        <w:numPr>
          <w:ilvl w:val="0"/>
          <w:numId w:val="72"/>
        </w:numPr>
        <w:shd w:val="clear" w:color="auto" w:fill="FFFFFF"/>
        <w:tabs>
          <w:tab w:val="left" w:pos="355"/>
        </w:tabs>
        <w:autoSpaceDE w:val="0"/>
        <w:autoSpaceDN w:val="0"/>
        <w:adjustRightInd w:val="0"/>
        <w:ind w:firstLine="567"/>
        <w:jc w:val="both"/>
        <w:rPr>
          <w:color w:val="000000"/>
          <w:spacing w:val="-11"/>
        </w:rPr>
      </w:pPr>
      <w:r w:rsidRPr="00192AB9">
        <w:rPr>
          <w:color w:val="000000"/>
          <w:spacing w:val="3"/>
        </w:rPr>
        <w:t>Внешнеторговые операц</w:t>
      </w:r>
      <w:r>
        <w:rPr>
          <w:color w:val="000000"/>
          <w:spacing w:val="3"/>
        </w:rPr>
        <w:t>ии и логистика: Учебное пособие/</w:t>
      </w:r>
      <w:r w:rsidRPr="00192AB9">
        <w:rPr>
          <w:color w:val="000000"/>
          <w:spacing w:val="3"/>
        </w:rPr>
        <w:t>Под ред. Ник</w:t>
      </w:r>
      <w:r w:rsidRPr="00192AB9">
        <w:rPr>
          <w:color w:val="000000"/>
          <w:spacing w:val="3"/>
        </w:rPr>
        <w:t>о</w:t>
      </w:r>
      <w:r w:rsidRPr="00192AB9">
        <w:rPr>
          <w:color w:val="000000"/>
          <w:spacing w:val="2"/>
        </w:rPr>
        <w:t xml:space="preserve">лаева Д.С. и др. - М.: АНКИЛ, 1998. </w:t>
      </w:r>
    </w:p>
    <w:p w:rsidR="005329F4" w:rsidRPr="00192AB9" w:rsidRDefault="005329F4" w:rsidP="00965E69">
      <w:pPr>
        <w:widowControl w:val="0"/>
        <w:numPr>
          <w:ilvl w:val="0"/>
          <w:numId w:val="72"/>
        </w:numPr>
        <w:shd w:val="clear" w:color="auto" w:fill="FFFFFF"/>
        <w:tabs>
          <w:tab w:val="left" w:pos="355"/>
        </w:tabs>
        <w:autoSpaceDE w:val="0"/>
        <w:autoSpaceDN w:val="0"/>
        <w:adjustRightInd w:val="0"/>
        <w:ind w:firstLine="567"/>
        <w:jc w:val="both"/>
        <w:rPr>
          <w:color w:val="000000"/>
          <w:spacing w:val="-11"/>
        </w:rPr>
      </w:pPr>
      <w:r w:rsidRPr="00192AB9">
        <w:rPr>
          <w:color w:val="000000"/>
          <w:spacing w:val="10"/>
        </w:rPr>
        <w:t>Голиков Е.А. Маркетинг и логистика: Учебное пособие. - М.: Изд. дом</w:t>
      </w:r>
      <w:r w:rsidRPr="00192AB9">
        <w:rPr>
          <w:color w:val="000000"/>
          <w:spacing w:val="10"/>
        </w:rPr>
        <w:br/>
      </w:r>
      <w:r w:rsidRPr="00192AB9">
        <w:rPr>
          <w:color w:val="000000"/>
          <w:spacing w:val="-1"/>
        </w:rPr>
        <w:t xml:space="preserve">«Дашков и К», 1999. </w:t>
      </w:r>
    </w:p>
    <w:p w:rsidR="005329F4" w:rsidRPr="00192AB9" w:rsidRDefault="005329F4" w:rsidP="00965E69">
      <w:pPr>
        <w:widowControl w:val="0"/>
        <w:numPr>
          <w:ilvl w:val="0"/>
          <w:numId w:val="72"/>
        </w:numPr>
        <w:shd w:val="clear" w:color="auto" w:fill="FFFFFF"/>
        <w:tabs>
          <w:tab w:val="left" w:pos="355"/>
        </w:tabs>
        <w:autoSpaceDE w:val="0"/>
        <w:autoSpaceDN w:val="0"/>
        <w:adjustRightInd w:val="0"/>
        <w:ind w:firstLine="567"/>
        <w:jc w:val="both"/>
        <w:rPr>
          <w:color w:val="000000"/>
          <w:spacing w:val="-11"/>
        </w:rPr>
      </w:pPr>
      <w:r w:rsidRPr="00192AB9">
        <w:rPr>
          <w:color w:val="000000"/>
          <w:spacing w:val="5"/>
        </w:rPr>
        <w:t>Гордон М.П., Карнаухов С.Б. Логистика товародвижения. - 2-е изд., пер</w:t>
      </w:r>
      <w:r w:rsidRPr="00192AB9">
        <w:rPr>
          <w:color w:val="000000"/>
          <w:spacing w:val="5"/>
        </w:rPr>
        <w:t>е</w:t>
      </w:r>
      <w:r w:rsidRPr="00192AB9">
        <w:rPr>
          <w:color w:val="000000"/>
          <w:spacing w:val="3"/>
        </w:rPr>
        <w:t xml:space="preserve">раб., доп. - М.: Центр экономики и маркетинга, 2001. </w:t>
      </w:r>
    </w:p>
    <w:p w:rsidR="005329F4" w:rsidRPr="00192AB9" w:rsidRDefault="005329F4" w:rsidP="00965E69">
      <w:pPr>
        <w:widowControl w:val="0"/>
        <w:numPr>
          <w:ilvl w:val="0"/>
          <w:numId w:val="72"/>
        </w:numPr>
        <w:shd w:val="clear" w:color="auto" w:fill="FFFFFF"/>
        <w:tabs>
          <w:tab w:val="left" w:pos="355"/>
        </w:tabs>
        <w:autoSpaceDE w:val="0"/>
        <w:autoSpaceDN w:val="0"/>
        <w:adjustRightInd w:val="0"/>
        <w:ind w:firstLine="567"/>
        <w:jc w:val="both"/>
        <w:rPr>
          <w:color w:val="000000"/>
          <w:spacing w:val="-11"/>
        </w:rPr>
      </w:pPr>
      <w:r w:rsidRPr="00192AB9">
        <w:rPr>
          <w:color w:val="000000"/>
        </w:rPr>
        <w:t xml:space="preserve">Джонсон Дж.С. и др. Современная логистика. - 7-е изд. - М.: ИД «Вильямс», </w:t>
      </w:r>
      <w:r w:rsidRPr="00192AB9">
        <w:rPr>
          <w:color w:val="000000"/>
          <w:spacing w:val="2"/>
        </w:rPr>
        <w:t xml:space="preserve">2002. </w:t>
      </w:r>
    </w:p>
    <w:p w:rsidR="005329F4" w:rsidRPr="00D02763" w:rsidRDefault="005329F4" w:rsidP="00965E69">
      <w:pPr>
        <w:pStyle w:val="ListParagraph1"/>
        <w:numPr>
          <w:ilvl w:val="0"/>
          <w:numId w:val="72"/>
        </w:numPr>
        <w:ind w:firstLine="567"/>
        <w:jc w:val="both"/>
        <w:rPr>
          <w:rStyle w:val="af6"/>
          <w:b w:val="0"/>
          <w:lang w:val="kk-KZ"/>
        </w:rPr>
      </w:pPr>
      <w:r w:rsidRPr="00D02763">
        <w:rPr>
          <w:lang w:val="kk-KZ"/>
        </w:rPr>
        <w:t>Г</w:t>
      </w:r>
      <w:r w:rsidRPr="00D02763">
        <w:rPr>
          <w:rStyle w:val="af6"/>
          <w:b w:val="0"/>
        </w:rPr>
        <w:t>осударственный стандарт Республики Казахстан «Надлежащая аптечная практика</w:t>
      </w:r>
      <w:r>
        <w:rPr>
          <w:rStyle w:val="af6"/>
          <w:b w:val="0"/>
        </w:rPr>
        <w:t xml:space="preserve"> </w:t>
      </w:r>
      <w:r w:rsidRPr="00D02763">
        <w:rPr>
          <w:rStyle w:val="af6"/>
          <w:b w:val="0"/>
        </w:rPr>
        <w:t xml:space="preserve">основные положения».  СТ РК 1615-2006. </w:t>
      </w:r>
    </w:p>
    <w:p w:rsidR="005329F4" w:rsidRPr="00D02763" w:rsidRDefault="005329F4" w:rsidP="0062360B">
      <w:pPr>
        <w:pStyle w:val="ListParagraph1"/>
        <w:ind w:left="0" w:firstLine="567"/>
        <w:jc w:val="both"/>
      </w:pPr>
      <w:r w:rsidRPr="00D02763">
        <w:t xml:space="preserve"> </w:t>
      </w:r>
    </w:p>
    <w:p w:rsidR="005329F4" w:rsidRDefault="005329F4" w:rsidP="0062360B">
      <w:pPr>
        <w:ind w:firstLine="567"/>
        <w:jc w:val="both"/>
      </w:pPr>
    </w:p>
    <w:p w:rsidR="005329F4" w:rsidRDefault="005329F4" w:rsidP="0062360B">
      <w:pPr>
        <w:ind w:firstLine="567"/>
        <w:jc w:val="both"/>
      </w:pPr>
    </w:p>
    <w:p w:rsidR="005329F4" w:rsidRDefault="005329F4" w:rsidP="0062360B">
      <w:pPr>
        <w:ind w:firstLine="567"/>
        <w:jc w:val="both"/>
      </w:pPr>
    </w:p>
    <w:p w:rsidR="005329F4" w:rsidRDefault="005329F4" w:rsidP="0062360B">
      <w:pPr>
        <w:ind w:firstLine="567"/>
        <w:jc w:val="both"/>
      </w:pPr>
    </w:p>
    <w:p w:rsidR="005329F4" w:rsidRDefault="005329F4" w:rsidP="0062360B">
      <w:pPr>
        <w:ind w:firstLine="567"/>
        <w:jc w:val="both"/>
      </w:pPr>
    </w:p>
    <w:p w:rsidR="005329F4" w:rsidRDefault="005329F4" w:rsidP="0062360B">
      <w:pPr>
        <w:ind w:firstLine="567"/>
        <w:jc w:val="both"/>
      </w:pPr>
    </w:p>
    <w:p w:rsidR="005E6C59" w:rsidRPr="00427075" w:rsidRDefault="005E6C59" w:rsidP="005E6C59">
      <w:pPr>
        <w:spacing w:line="360" w:lineRule="auto"/>
        <w:jc w:val="center"/>
      </w:pPr>
    </w:p>
    <w:p w:rsidR="005E6C59" w:rsidRDefault="005E6C59" w:rsidP="005E6C59">
      <w:pPr>
        <w:jc w:val="center"/>
        <w:rPr>
          <w:b/>
        </w:rPr>
      </w:pPr>
      <w:r>
        <w:rPr>
          <w:b/>
        </w:rPr>
        <w:t>Фармацевтический факультет</w:t>
      </w:r>
    </w:p>
    <w:p w:rsidR="005E6C59" w:rsidRDefault="005E6C59" w:rsidP="005E6C59">
      <w:pPr>
        <w:jc w:val="center"/>
        <w:rPr>
          <w:b/>
        </w:rPr>
      </w:pPr>
    </w:p>
    <w:p w:rsidR="005E6C59" w:rsidRDefault="005E6C59" w:rsidP="005E6C59">
      <w:pPr>
        <w:jc w:val="center"/>
        <w:rPr>
          <w:b/>
        </w:rPr>
      </w:pPr>
      <w:r>
        <w:rPr>
          <w:b/>
        </w:rPr>
        <w:t>Модуль «Фармацевт – менеджер»</w:t>
      </w:r>
    </w:p>
    <w:p w:rsidR="005E6C59" w:rsidRDefault="005E6C59" w:rsidP="005E6C59">
      <w:pPr>
        <w:jc w:val="center"/>
        <w:rPr>
          <w:b/>
        </w:rPr>
      </w:pPr>
    </w:p>
    <w:p w:rsidR="005E6C59" w:rsidRDefault="005E6C59" w:rsidP="005E6C59">
      <w:pPr>
        <w:jc w:val="center"/>
        <w:rPr>
          <w:b/>
        </w:rPr>
      </w:pPr>
    </w:p>
    <w:p w:rsidR="005E6C59" w:rsidRDefault="005E6C59" w:rsidP="005E6C59">
      <w:pPr>
        <w:jc w:val="center"/>
        <w:rPr>
          <w:b/>
        </w:rPr>
      </w:pPr>
    </w:p>
    <w:p w:rsidR="005E6C59" w:rsidRDefault="005E6C59" w:rsidP="005E6C59">
      <w:pPr>
        <w:jc w:val="center"/>
        <w:rPr>
          <w:b/>
        </w:rPr>
      </w:pPr>
    </w:p>
    <w:p w:rsidR="005E6C59" w:rsidRPr="00827B46" w:rsidRDefault="005E6C59" w:rsidP="005E6C59">
      <w:pPr>
        <w:jc w:val="center"/>
        <w:rPr>
          <w:b/>
        </w:rPr>
      </w:pPr>
    </w:p>
    <w:p w:rsidR="005E6C59" w:rsidRPr="00827B46" w:rsidRDefault="005E6C59" w:rsidP="005E6C59">
      <w:pPr>
        <w:jc w:val="center"/>
        <w:rPr>
          <w:b/>
        </w:rPr>
      </w:pPr>
    </w:p>
    <w:p w:rsidR="005E6C59" w:rsidRDefault="005E6C59" w:rsidP="005E6C59">
      <w:pPr>
        <w:jc w:val="center"/>
        <w:rPr>
          <w:b/>
        </w:rPr>
      </w:pPr>
    </w:p>
    <w:p w:rsidR="005E6C59" w:rsidRDefault="005E6C59" w:rsidP="005E6C59">
      <w:pPr>
        <w:spacing w:line="360" w:lineRule="auto"/>
        <w:jc w:val="center"/>
        <w:rPr>
          <w:b/>
        </w:rPr>
      </w:pPr>
      <w:r>
        <w:rPr>
          <w:b/>
        </w:rPr>
        <w:t>МЕТОДИЧЕСКИЕ РЕКОМЕНДАЦИИ</w:t>
      </w:r>
    </w:p>
    <w:p w:rsidR="005E6C59" w:rsidRDefault="005E6C59" w:rsidP="005E6C59">
      <w:pPr>
        <w:spacing w:line="360" w:lineRule="auto"/>
        <w:jc w:val="center"/>
        <w:rPr>
          <w:b/>
        </w:rPr>
      </w:pPr>
      <w:r>
        <w:rPr>
          <w:b/>
        </w:rPr>
        <w:t>ДЛЯ САМОСТОЯТЕЛЬНОЙ РАБОТЫ СТУДЕНТОВ</w:t>
      </w:r>
    </w:p>
    <w:p w:rsidR="005E6C59" w:rsidRDefault="005E6C59" w:rsidP="005E6C59">
      <w:pPr>
        <w:spacing w:line="480" w:lineRule="auto"/>
        <w:jc w:val="center"/>
        <w:rPr>
          <w:b/>
        </w:rPr>
      </w:pPr>
      <w:r>
        <w:rPr>
          <w:b/>
        </w:rPr>
        <w:t>(СРС)</w:t>
      </w:r>
    </w:p>
    <w:p w:rsidR="005E6C59" w:rsidRDefault="005E6C59" w:rsidP="005E6C59">
      <w:pPr>
        <w:spacing w:line="480" w:lineRule="auto"/>
        <w:jc w:val="center"/>
        <w:rPr>
          <w:b/>
        </w:rPr>
      </w:pPr>
    </w:p>
    <w:p w:rsidR="005E6C59" w:rsidRDefault="005E6C59" w:rsidP="005E6C59">
      <w:pPr>
        <w:spacing w:line="360" w:lineRule="auto"/>
        <w:rPr>
          <w:b/>
        </w:rPr>
      </w:pPr>
      <w:r>
        <w:rPr>
          <w:b/>
        </w:rPr>
        <w:t>Курс 4</w:t>
      </w:r>
    </w:p>
    <w:p w:rsidR="005E6C59" w:rsidRDefault="005E6C59" w:rsidP="005E6C59">
      <w:pPr>
        <w:spacing w:line="360" w:lineRule="auto"/>
        <w:rPr>
          <w:b/>
        </w:rPr>
      </w:pPr>
    </w:p>
    <w:p w:rsidR="005E6C59" w:rsidRDefault="005E6C59" w:rsidP="005E6C59">
      <w:pPr>
        <w:spacing w:line="360" w:lineRule="auto"/>
        <w:rPr>
          <w:b/>
        </w:rPr>
      </w:pPr>
      <w:r>
        <w:rPr>
          <w:b/>
        </w:rPr>
        <w:t>Дисциплина «ОСНОВЫ ФАРМАЦЕВТИЧЕСКОЙ ЛОГИСТИКИ»</w:t>
      </w:r>
    </w:p>
    <w:p w:rsidR="005E6C59" w:rsidRDefault="005E6C59" w:rsidP="005E6C59">
      <w:pPr>
        <w:spacing w:line="360" w:lineRule="auto"/>
        <w:rPr>
          <w:b/>
        </w:rPr>
      </w:pPr>
    </w:p>
    <w:p w:rsidR="005E6C59" w:rsidRDefault="005E6C59" w:rsidP="005E6C59">
      <w:pPr>
        <w:spacing w:line="360" w:lineRule="auto"/>
        <w:rPr>
          <w:b/>
        </w:rPr>
      </w:pPr>
    </w:p>
    <w:p w:rsidR="005E6C59" w:rsidRPr="00DB5280" w:rsidRDefault="005E6C59" w:rsidP="005E6C59">
      <w:pPr>
        <w:spacing w:line="360" w:lineRule="auto"/>
        <w:rPr>
          <w:b/>
        </w:rPr>
      </w:pPr>
    </w:p>
    <w:p w:rsidR="005E6C59" w:rsidRPr="00DB5280" w:rsidRDefault="005E6C59" w:rsidP="005E6C59">
      <w:pPr>
        <w:spacing w:line="360" w:lineRule="auto"/>
        <w:rPr>
          <w:b/>
        </w:rPr>
      </w:pPr>
    </w:p>
    <w:p w:rsidR="005E6C59" w:rsidRPr="00DB5280" w:rsidRDefault="005E6C59" w:rsidP="005E6C59">
      <w:pPr>
        <w:spacing w:line="360" w:lineRule="auto"/>
        <w:rPr>
          <w:b/>
        </w:rPr>
      </w:pPr>
    </w:p>
    <w:p w:rsidR="005E6C59" w:rsidRDefault="005E6C59" w:rsidP="005E6C59">
      <w:pPr>
        <w:spacing w:line="480" w:lineRule="auto"/>
        <w:rPr>
          <w:b/>
        </w:rPr>
      </w:pPr>
      <w:r>
        <w:rPr>
          <w:b/>
        </w:rPr>
        <w:t>Составители:</w:t>
      </w:r>
    </w:p>
    <w:p w:rsidR="005E6C59" w:rsidRDefault="005E6C59" w:rsidP="005E6C59">
      <w:pPr>
        <w:spacing w:line="360" w:lineRule="auto"/>
        <w:rPr>
          <w:b/>
        </w:rPr>
      </w:pPr>
      <w:r>
        <w:rPr>
          <w:b/>
        </w:rPr>
        <w:t>доц. Радюк М.И.</w:t>
      </w:r>
    </w:p>
    <w:p w:rsidR="005E6C59" w:rsidRPr="00035DA8" w:rsidRDefault="005E6C59" w:rsidP="005E6C59">
      <w:pPr>
        <w:spacing w:line="360" w:lineRule="auto"/>
        <w:rPr>
          <w:b/>
        </w:rPr>
      </w:pPr>
    </w:p>
    <w:p w:rsidR="005E6C59" w:rsidRPr="00035DA8" w:rsidRDefault="005E6C59" w:rsidP="005E6C59">
      <w:pPr>
        <w:spacing w:line="360" w:lineRule="auto"/>
        <w:rPr>
          <w:b/>
        </w:rPr>
      </w:pPr>
    </w:p>
    <w:p w:rsidR="005E6C59" w:rsidRDefault="005E6C59" w:rsidP="005E6C59">
      <w:pPr>
        <w:spacing w:line="360" w:lineRule="auto"/>
        <w:rPr>
          <w:b/>
        </w:rPr>
      </w:pPr>
    </w:p>
    <w:p w:rsidR="005E6C59" w:rsidRDefault="005E6C59" w:rsidP="005E6C59">
      <w:pPr>
        <w:spacing w:line="360" w:lineRule="auto"/>
        <w:rPr>
          <w:b/>
        </w:rPr>
      </w:pPr>
    </w:p>
    <w:p w:rsidR="005E6C59" w:rsidRDefault="005E6C59" w:rsidP="005E6C59">
      <w:pPr>
        <w:spacing w:line="360" w:lineRule="auto"/>
        <w:rPr>
          <w:b/>
        </w:rPr>
      </w:pPr>
    </w:p>
    <w:p w:rsidR="005E6C59" w:rsidRDefault="005E6C59" w:rsidP="005E6C59">
      <w:pPr>
        <w:spacing w:line="360" w:lineRule="auto"/>
        <w:rPr>
          <w:b/>
        </w:rPr>
      </w:pPr>
    </w:p>
    <w:p w:rsidR="005E6C59" w:rsidRDefault="005E6C59" w:rsidP="005E6C59">
      <w:pPr>
        <w:spacing w:line="360" w:lineRule="auto"/>
        <w:rPr>
          <w:b/>
        </w:rPr>
      </w:pPr>
    </w:p>
    <w:p w:rsidR="005E6C59" w:rsidRDefault="005E6C59" w:rsidP="005E6C59">
      <w:pPr>
        <w:spacing w:line="480" w:lineRule="auto"/>
        <w:rPr>
          <w:b/>
        </w:rPr>
      </w:pPr>
    </w:p>
    <w:p w:rsidR="005E6C59" w:rsidRPr="00035DA8" w:rsidRDefault="005E6C59" w:rsidP="005E6C59">
      <w:pPr>
        <w:jc w:val="center"/>
        <w:rPr>
          <w:b/>
        </w:rPr>
      </w:pPr>
      <w:r>
        <w:rPr>
          <w:b/>
        </w:rPr>
        <w:t>2012</w:t>
      </w:r>
    </w:p>
    <w:p w:rsidR="005148F8" w:rsidRPr="00C51A38" w:rsidRDefault="005148F8" w:rsidP="005148F8">
      <w:pPr>
        <w:pStyle w:val="af0"/>
        <w:ind w:firstLine="0"/>
        <w:jc w:val="both"/>
        <w:rPr>
          <w:b/>
          <w:bCs/>
          <w:sz w:val="24"/>
          <w:szCs w:val="24"/>
          <w:lang w:val="kk-KZ"/>
        </w:rPr>
      </w:pPr>
      <w:r w:rsidRPr="00C51A38">
        <w:rPr>
          <w:bCs/>
          <w:sz w:val="24"/>
          <w:szCs w:val="24"/>
        </w:rPr>
        <w:lastRenderedPageBreak/>
        <w:t xml:space="preserve">Обсуждены на заседании </w:t>
      </w:r>
      <w:r w:rsidRPr="00C51A38">
        <w:rPr>
          <w:bCs/>
          <w:sz w:val="24"/>
          <w:szCs w:val="24"/>
          <w:lang w:val="kk-KZ"/>
        </w:rPr>
        <w:t>модуля</w:t>
      </w:r>
    </w:p>
    <w:p w:rsidR="005148F8" w:rsidRPr="00C51A38" w:rsidRDefault="005148F8" w:rsidP="005148F8">
      <w:pPr>
        <w:pStyle w:val="af0"/>
        <w:ind w:firstLine="0"/>
        <w:jc w:val="both"/>
        <w:rPr>
          <w:b/>
          <w:bCs/>
          <w:sz w:val="24"/>
          <w:szCs w:val="24"/>
        </w:rPr>
      </w:pPr>
      <w:r w:rsidRPr="00C51A38">
        <w:rPr>
          <w:bCs/>
          <w:sz w:val="24"/>
          <w:szCs w:val="24"/>
        </w:rPr>
        <w:t>Протокол № __ от  «____»______201</w:t>
      </w:r>
      <w:r w:rsidRPr="00C51A38">
        <w:rPr>
          <w:bCs/>
          <w:sz w:val="24"/>
          <w:szCs w:val="24"/>
          <w:lang w:val="kk-KZ"/>
        </w:rPr>
        <w:t>2</w:t>
      </w:r>
      <w:r w:rsidRPr="00C51A38">
        <w:rPr>
          <w:bCs/>
          <w:sz w:val="24"/>
          <w:szCs w:val="24"/>
        </w:rPr>
        <w:t xml:space="preserve"> г.</w:t>
      </w:r>
    </w:p>
    <w:p w:rsidR="005148F8" w:rsidRPr="00C51A38" w:rsidRDefault="005148F8" w:rsidP="005148F8">
      <w:pPr>
        <w:pStyle w:val="af0"/>
        <w:ind w:firstLine="0"/>
        <w:jc w:val="both"/>
        <w:rPr>
          <w:b/>
          <w:bCs/>
          <w:sz w:val="24"/>
          <w:szCs w:val="24"/>
        </w:rPr>
      </w:pPr>
    </w:p>
    <w:p w:rsidR="005148F8" w:rsidRPr="00C51A38" w:rsidRDefault="005148F8" w:rsidP="005148F8">
      <w:pPr>
        <w:pStyle w:val="af0"/>
        <w:ind w:firstLine="0"/>
        <w:jc w:val="both"/>
        <w:rPr>
          <w:b/>
          <w:bCs/>
          <w:sz w:val="24"/>
          <w:szCs w:val="24"/>
        </w:rPr>
      </w:pPr>
    </w:p>
    <w:p w:rsidR="005148F8" w:rsidRPr="00C51A38" w:rsidRDefault="005148F8" w:rsidP="005148F8">
      <w:pPr>
        <w:pStyle w:val="af0"/>
        <w:ind w:firstLine="0"/>
        <w:jc w:val="both"/>
        <w:rPr>
          <w:b/>
          <w:bCs/>
          <w:sz w:val="24"/>
          <w:szCs w:val="24"/>
        </w:rPr>
      </w:pPr>
    </w:p>
    <w:p w:rsidR="005148F8" w:rsidRPr="00C51A38" w:rsidRDefault="005148F8" w:rsidP="005148F8">
      <w:pPr>
        <w:pStyle w:val="af0"/>
        <w:ind w:firstLine="0"/>
        <w:jc w:val="both"/>
        <w:rPr>
          <w:b/>
          <w:bCs/>
          <w:sz w:val="24"/>
          <w:szCs w:val="24"/>
        </w:rPr>
      </w:pPr>
    </w:p>
    <w:p w:rsidR="005148F8" w:rsidRPr="00C51A38" w:rsidRDefault="005148F8" w:rsidP="005148F8">
      <w:pPr>
        <w:pStyle w:val="af0"/>
        <w:ind w:firstLine="0"/>
        <w:jc w:val="both"/>
        <w:rPr>
          <w:b/>
          <w:bCs/>
          <w:sz w:val="24"/>
          <w:szCs w:val="24"/>
        </w:rPr>
      </w:pPr>
    </w:p>
    <w:p w:rsidR="005148F8" w:rsidRPr="00C51A38" w:rsidRDefault="005148F8" w:rsidP="005148F8">
      <w:pPr>
        <w:pStyle w:val="af0"/>
        <w:ind w:firstLine="0"/>
        <w:jc w:val="both"/>
        <w:rPr>
          <w:b/>
          <w:bCs/>
          <w:sz w:val="24"/>
          <w:szCs w:val="24"/>
          <w:lang w:val="kk-KZ"/>
        </w:rPr>
      </w:pPr>
      <w:r w:rsidRPr="00C51A38">
        <w:rPr>
          <w:bCs/>
          <w:sz w:val="24"/>
          <w:szCs w:val="24"/>
          <w:lang w:val="kk-KZ"/>
        </w:rPr>
        <w:t>Руководитель модуля                                                            Шопабаева А.Р.</w:t>
      </w: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148F8" w:rsidRDefault="005148F8" w:rsidP="0062360B">
      <w:pPr>
        <w:tabs>
          <w:tab w:val="left" w:pos="700"/>
        </w:tabs>
        <w:ind w:firstLine="567"/>
        <w:jc w:val="both"/>
        <w:rPr>
          <w:b/>
          <w:lang w:val="kk-KZ"/>
        </w:rPr>
      </w:pPr>
    </w:p>
    <w:p w:rsidR="005329F4" w:rsidRDefault="00907DE3" w:rsidP="0062360B">
      <w:pPr>
        <w:tabs>
          <w:tab w:val="left" w:pos="700"/>
        </w:tabs>
        <w:ind w:firstLine="567"/>
        <w:jc w:val="both"/>
        <w:rPr>
          <w:b/>
        </w:rPr>
      </w:pPr>
      <w:r>
        <w:rPr>
          <w:b/>
        </w:rPr>
        <w:lastRenderedPageBreak/>
        <w:t>КРЕДИТ №1.</w:t>
      </w:r>
    </w:p>
    <w:p w:rsidR="005329F4" w:rsidRDefault="00907DE3" w:rsidP="0062360B">
      <w:pPr>
        <w:tabs>
          <w:tab w:val="left" w:pos="700"/>
        </w:tabs>
        <w:ind w:firstLine="567"/>
        <w:jc w:val="both"/>
        <w:rPr>
          <w:b/>
        </w:rPr>
      </w:pPr>
      <w:r>
        <w:rPr>
          <w:b/>
        </w:rPr>
        <w:t>ТЕМА. ПРОИЗВОДСТВЕННАЯ ЛОГИСТИКА НА ФАРМАЦЕВТИЧЕСКОМ ПРЕДПРИЯТИИ.</w:t>
      </w:r>
    </w:p>
    <w:p w:rsidR="005329F4" w:rsidRPr="00154472" w:rsidRDefault="00907DE3" w:rsidP="0062360B">
      <w:pPr>
        <w:pStyle w:val="210"/>
        <w:tabs>
          <w:tab w:val="left" w:pos="-1620"/>
        </w:tabs>
        <w:ind w:firstLine="567"/>
        <w:jc w:val="both"/>
        <w:rPr>
          <w:b w:val="0"/>
          <w:sz w:val="24"/>
          <w:szCs w:val="24"/>
        </w:rPr>
      </w:pPr>
      <w:r w:rsidRPr="00154472">
        <w:rPr>
          <w:sz w:val="24"/>
          <w:szCs w:val="24"/>
        </w:rPr>
        <w:t>ЦЕЛЬ.</w:t>
      </w:r>
      <w:r w:rsidR="005329F4" w:rsidRPr="00154472">
        <w:rPr>
          <w:b w:val="0"/>
        </w:rPr>
        <w:t xml:space="preserve"> </w:t>
      </w:r>
      <w:r w:rsidR="005329F4" w:rsidRPr="00154472">
        <w:rPr>
          <w:b w:val="0"/>
          <w:sz w:val="24"/>
          <w:szCs w:val="24"/>
        </w:rPr>
        <w:t>Самостоятельное изучение информационного материала по теме производственной логистики на фармацевтическом предприятии.</w:t>
      </w:r>
    </w:p>
    <w:p w:rsidR="005329F4" w:rsidRDefault="00907DE3" w:rsidP="0062360B">
      <w:pPr>
        <w:pStyle w:val="af0"/>
        <w:ind w:firstLine="567"/>
        <w:jc w:val="both"/>
        <w:rPr>
          <w:sz w:val="24"/>
          <w:szCs w:val="24"/>
        </w:rPr>
      </w:pPr>
      <w:r w:rsidRPr="00154472">
        <w:rPr>
          <w:b/>
          <w:sz w:val="24"/>
          <w:szCs w:val="24"/>
        </w:rPr>
        <w:t>ЗАДАНИЯ.</w:t>
      </w:r>
      <w:r w:rsidRPr="00F408ED">
        <w:rPr>
          <w:sz w:val="24"/>
          <w:szCs w:val="24"/>
        </w:rPr>
        <w:t xml:space="preserve"> </w:t>
      </w:r>
      <w:r w:rsidR="005329F4" w:rsidRPr="00F408ED">
        <w:rPr>
          <w:sz w:val="24"/>
          <w:szCs w:val="24"/>
        </w:rPr>
        <w:t>Подготовиться к презентации темы.</w:t>
      </w:r>
    </w:p>
    <w:p w:rsidR="005329F4" w:rsidRDefault="005329F4" w:rsidP="00965E69">
      <w:pPr>
        <w:pStyle w:val="af0"/>
        <w:numPr>
          <w:ilvl w:val="0"/>
          <w:numId w:val="54"/>
        </w:numPr>
        <w:ind w:firstLine="567"/>
        <w:jc w:val="both"/>
        <w:rPr>
          <w:sz w:val="24"/>
          <w:szCs w:val="24"/>
        </w:rPr>
      </w:pPr>
      <w:r w:rsidRPr="00154472">
        <w:rPr>
          <w:sz w:val="24"/>
          <w:szCs w:val="24"/>
        </w:rPr>
        <w:t>Понятие и концепция производственной логистики.</w:t>
      </w:r>
    </w:p>
    <w:p w:rsidR="005329F4" w:rsidRDefault="005329F4" w:rsidP="00965E69">
      <w:pPr>
        <w:pStyle w:val="af0"/>
        <w:numPr>
          <w:ilvl w:val="0"/>
          <w:numId w:val="54"/>
        </w:numPr>
        <w:ind w:firstLine="567"/>
        <w:jc w:val="both"/>
        <w:rPr>
          <w:sz w:val="24"/>
          <w:szCs w:val="24"/>
        </w:rPr>
      </w:pPr>
      <w:r w:rsidRPr="00154472">
        <w:rPr>
          <w:sz w:val="24"/>
          <w:szCs w:val="24"/>
        </w:rPr>
        <w:t xml:space="preserve">Качественная и количественная гибкость производственных систем. </w:t>
      </w:r>
    </w:p>
    <w:p w:rsidR="005329F4" w:rsidRDefault="005329F4" w:rsidP="00965E69">
      <w:pPr>
        <w:pStyle w:val="af0"/>
        <w:numPr>
          <w:ilvl w:val="0"/>
          <w:numId w:val="54"/>
        </w:numPr>
        <w:ind w:firstLine="567"/>
        <w:jc w:val="both"/>
        <w:rPr>
          <w:sz w:val="24"/>
          <w:szCs w:val="24"/>
        </w:rPr>
      </w:pPr>
      <w:r w:rsidRPr="00154472">
        <w:rPr>
          <w:sz w:val="24"/>
          <w:szCs w:val="24"/>
        </w:rPr>
        <w:t>Эффективность применения логистического подхода к управлению матер</w:t>
      </w:r>
      <w:r w:rsidRPr="00154472">
        <w:rPr>
          <w:sz w:val="24"/>
          <w:szCs w:val="24"/>
        </w:rPr>
        <w:t>и</w:t>
      </w:r>
      <w:r w:rsidRPr="00154472">
        <w:rPr>
          <w:sz w:val="24"/>
          <w:szCs w:val="24"/>
        </w:rPr>
        <w:t xml:space="preserve">альным потоком на производстве. </w:t>
      </w:r>
    </w:p>
    <w:p w:rsidR="005329F4" w:rsidRPr="00154472" w:rsidRDefault="005329F4" w:rsidP="00965E69">
      <w:pPr>
        <w:pStyle w:val="af0"/>
        <w:numPr>
          <w:ilvl w:val="0"/>
          <w:numId w:val="54"/>
        </w:numPr>
        <w:ind w:firstLine="567"/>
        <w:jc w:val="both"/>
        <w:rPr>
          <w:b/>
          <w:sz w:val="24"/>
          <w:szCs w:val="24"/>
        </w:rPr>
      </w:pPr>
      <w:r w:rsidRPr="00154472">
        <w:rPr>
          <w:sz w:val="24"/>
          <w:szCs w:val="24"/>
        </w:rPr>
        <w:t>Толкающие и тянущие системы управления материальными потоками в пр</w:t>
      </w:r>
      <w:r w:rsidRPr="00154472">
        <w:rPr>
          <w:sz w:val="24"/>
          <w:szCs w:val="24"/>
        </w:rPr>
        <w:t>о</w:t>
      </w:r>
      <w:r w:rsidRPr="00154472">
        <w:rPr>
          <w:sz w:val="24"/>
          <w:szCs w:val="24"/>
        </w:rPr>
        <w:t>изводственной логистике.</w:t>
      </w:r>
    </w:p>
    <w:p w:rsidR="005329F4" w:rsidRPr="00154472" w:rsidRDefault="00907DE3" w:rsidP="0062360B">
      <w:pPr>
        <w:widowControl w:val="0"/>
        <w:autoSpaceDE w:val="0"/>
        <w:autoSpaceDN w:val="0"/>
        <w:adjustRightInd w:val="0"/>
        <w:ind w:firstLine="567"/>
        <w:jc w:val="both"/>
        <w:rPr>
          <w:lang w:eastAsia="ar-SA"/>
        </w:rPr>
      </w:pPr>
      <w:r>
        <w:rPr>
          <w:b/>
          <w:lang w:eastAsia="ar-SA"/>
        </w:rPr>
        <w:t xml:space="preserve">ФОРМА ВЫПОЛНЕНИЯ: </w:t>
      </w:r>
      <w:r w:rsidR="005329F4">
        <w:rPr>
          <w:lang w:eastAsia="ar-SA"/>
        </w:rPr>
        <w:t>реферат, презентация, составление задач, написание рецензии, сценарий для ролевых игр.</w:t>
      </w:r>
    </w:p>
    <w:p w:rsidR="005329F4" w:rsidRPr="00F408ED" w:rsidRDefault="00907DE3" w:rsidP="0062360B">
      <w:pPr>
        <w:ind w:firstLine="567"/>
        <w:jc w:val="both"/>
        <w:rPr>
          <w:b/>
          <w:lang w:eastAsia="ar-SA"/>
        </w:rPr>
      </w:pPr>
      <w:r>
        <w:rPr>
          <w:b/>
          <w:lang w:eastAsia="ar-SA"/>
        </w:rPr>
        <w:t xml:space="preserve">        </w:t>
      </w:r>
      <w:r w:rsidRPr="00F408ED">
        <w:rPr>
          <w:b/>
          <w:lang w:eastAsia="ar-SA"/>
        </w:rPr>
        <w:t xml:space="preserve">СРОКИ СДАЧИ: </w:t>
      </w:r>
      <w:r w:rsidR="005329F4" w:rsidRPr="00F408ED">
        <w:rPr>
          <w:lang w:eastAsia="ar-SA"/>
        </w:rPr>
        <w:t>вторая неделя</w:t>
      </w:r>
    </w:p>
    <w:p w:rsidR="005329F4" w:rsidRPr="00F408ED" w:rsidRDefault="005329F4" w:rsidP="0062360B">
      <w:pPr>
        <w:ind w:firstLine="567"/>
        <w:jc w:val="both"/>
        <w:rPr>
          <w:b/>
          <w:lang w:eastAsia="ar-SA"/>
        </w:rPr>
      </w:pPr>
      <w:r>
        <w:rPr>
          <w:b/>
          <w:lang w:eastAsia="ar-SA"/>
        </w:rPr>
        <w:t xml:space="preserve">        </w:t>
      </w:r>
      <w:r w:rsidR="00907DE3" w:rsidRPr="00F408ED">
        <w:rPr>
          <w:b/>
          <w:lang w:eastAsia="ar-SA"/>
        </w:rPr>
        <w:t xml:space="preserve">ОЦЕНОЧНЫЕ БАЛЛЫ. </w:t>
      </w:r>
    </w:p>
    <w:p w:rsidR="005329F4" w:rsidRPr="00F408ED" w:rsidRDefault="005329F4" w:rsidP="0062360B">
      <w:pPr>
        <w:ind w:firstLine="567"/>
        <w:jc w:val="both"/>
      </w:pPr>
      <w:r w:rsidRPr="00F408ED">
        <w:t>1. Информативность, логичность и чёткость в изложении материала.</w:t>
      </w:r>
    </w:p>
    <w:p w:rsidR="005329F4" w:rsidRPr="00F408ED" w:rsidRDefault="005329F4" w:rsidP="0062360B">
      <w:pPr>
        <w:ind w:firstLine="567"/>
        <w:jc w:val="both"/>
      </w:pPr>
      <w:r w:rsidRPr="00F408ED">
        <w:t>2. Умение выделить и правильно изложить основные вопросы темы.</w:t>
      </w:r>
    </w:p>
    <w:p w:rsidR="005329F4" w:rsidRPr="00F408ED" w:rsidRDefault="005329F4" w:rsidP="0062360B">
      <w:pPr>
        <w:ind w:firstLine="567"/>
        <w:jc w:val="both"/>
      </w:pPr>
      <w:r w:rsidRPr="00F408ED">
        <w:t>3. Умение правильно ответить на вопросы аудитории.</w:t>
      </w:r>
    </w:p>
    <w:p w:rsidR="005329F4" w:rsidRPr="00F408ED" w:rsidRDefault="005329F4" w:rsidP="0062360B">
      <w:pPr>
        <w:ind w:firstLine="567"/>
        <w:jc w:val="both"/>
      </w:pPr>
      <w:r w:rsidRPr="00F408ED">
        <w:t>4. Продолжительность – 10 мин.</w:t>
      </w:r>
    </w:p>
    <w:p w:rsidR="005329F4" w:rsidRPr="00154472" w:rsidRDefault="005329F4" w:rsidP="0062360B">
      <w:pPr>
        <w:pStyle w:val="a9"/>
        <w:ind w:firstLine="567"/>
        <w:jc w:val="both"/>
        <w:rPr>
          <w:b w:val="0"/>
          <w:sz w:val="24"/>
          <w:szCs w:val="24"/>
        </w:rPr>
      </w:pPr>
      <w:r w:rsidRPr="00154472">
        <w:rPr>
          <w:b w:val="0"/>
          <w:sz w:val="24"/>
          <w:szCs w:val="24"/>
        </w:rPr>
        <w:t>СРС (максимально 100 баллов)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120"/>
        <w:gridCol w:w="1620"/>
      </w:tblGrid>
      <w:tr w:rsidR="005329F4" w:rsidRPr="00F408ED">
        <w:tc>
          <w:tcPr>
            <w:tcW w:w="1908"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bCs/>
                <w:sz w:val="24"/>
                <w:szCs w:val="24"/>
              </w:rPr>
            </w:pPr>
            <w:r w:rsidRPr="00F408ED">
              <w:rPr>
                <w:bCs/>
                <w:sz w:val="24"/>
                <w:szCs w:val="24"/>
              </w:rPr>
              <w:t>Традиционная оценка</w:t>
            </w:r>
          </w:p>
        </w:tc>
        <w:tc>
          <w:tcPr>
            <w:tcW w:w="6120"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bCs/>
                <w:sz w:val="24"/>
                <w:szCs w:val="24"/>
              </w:rPr>
            </w:pPr>
            <w:r w:rsidRPr="00F408ED">
              <w:rPr>
                <w:bCs/>
                <w:sz w:val="24"/>
                <w:szCs w:val="24"/>
              </w:rPr>
              <w:t xml:space="preserve">Критерий </w:t>
            </w:r>
          </w:p>
        </w:tc>
        <w:tc>
          <w:tcPr>
            <w:tcW w:w="1620"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bCs/>
                <w:sz w:val="24"/>
                <w:szCs w:val="24"/>
              </w:rPr>
            </w:pPr>
            <w:r w:rsidRPr="00F408ED">
              <w:rPr>
                <w:bCs/>
                <w:sz w:val="24"/>
                <w:szCs w:val="24"/>
              </w:rPr>
              <w:t>Балл</w:t>
            </w:r>
          </w:p>
        </w:tc>
      </w:tr>
      <w:tr w:rsidR="005329F4" w:rsidRPr="00F408ED">
        <w:tc>
          <w:tcPr>
            <w:tcW w:w="1908"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bCs/>
                <w:sz w:val="24"/>
                <w:szCs w:val="24"/>
              </w:rPr>
            </w:pPr>
            <w:r w:rsidRPr="00F408ED">
              <w:rPr>
                <w:bCs/>
                <w:sz w:val="24"/>
                <w:szCs w:val="24"/>
              </w:rPr>
              <w:t>«5»</w:t>
            </w:r>
          </w:p>
        </w:tc>
        <w:tc>
          <w:tcPr>
            <w:tcW w:w="6120"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bCs/>
                <w:sz w:val="24"/>
                <w:szCs w:val="24"/>
              </w:rPr>
            </w:pPr>
            <w:r w:rsidRPr="00F408ED">
              <w:rPr>
                <w:sz w:val="24"/>
                <w:szCs w:val="24"/>
              </w:rPr>
              <w:t>Полное выполнение всех требований соответствующей формы СРС</w:t>
            </w:r>
          </w:p>
        </w:tc>
        <w:tc>
          <w:tcPr>
            <w:tcW w:w="1620"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bCs/>
                <w:sz w:val="24"/>
                <w:szCs w:val="24"/>
              </w:rPr>
            </w:pPr>
            <w:r w:rsidRPr="00F408ED">
              <w:rPr>
                <w:sz w:val="24"/>
                <w:szCs w:val="24"/>
              </w:rPr>
              <w:t>90-100 б.</w:t>
            </w:r>
          </w:p>
        </w:tc>
      </w:tr>
      <w:tr w:rsidR="005329F4" w:rsidRPr="00F408ED">
        <w:tc>
          <w:tcPr>
            <w:tcW w:w="1908"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bCs/>
                <w:sz w:val="24"/>
                <w:szCs w:val="24"/>
              </w:rPr>
            </w:pPr>
            <w:r w:rsidRPr="00F408ED">
              <w:rPr>
                <w:bCs/>
                <w:sz w:val="24"/>
                <w:szCs w:val="24"/>
              </w:rPr>
              <w:t>«4»</w:t>
            </w:r>
          </w:p>
        </w:tc>
        <w:tc>
          <w:tcPr>
            <w:tcW w:w="6120"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sz w:val="24"/>
                <w:szCs w:val="24"/>
              </w:rPr>
            </w:pPr>
            <w:r w:rsidRPr="00F408ED">
              <w:rPr>
                <w:sz w:val="24"/>
                <w:szCs w:val="24"/>
              </w:rPr>
              <w:t>Допущены незначительные ошибки, неточное выполн</w:t>
            </w:r>
            <w:r w:rsidRPr="00F408ED">
              <w:rPr>
                <w:sz w:val="24"/>
                <w:szCs w:val="24"/>
              </w:rPr>
              <w:t>е</w:t>
            </w:r>
            <w:r w:rsidRPr="00F408ED">
              <w:rPr>
                <w:sz w:val="24"/>
                <w:szCs w:val="24"/>
              </w:rPr>
              <w:t>ние задания</w:t>
            </w:r>
          </w:p>
        </w:tc>
        <w:tc>
          <w:tcPr>
            <w:tcW w:w="1620"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sz w:val="24"/>
                <w:szCs w:val="24"/>
              </w:rPr>
            </w:pPr>
            <w:r w:rsidRPr="00F408ED">
              <w:rPr>
                <w:sz w:val="24"/>
                <w:szCs w:val="24"/>
              </w:rPr>
              <w:t>75-89 б.</w:t>
            </w:r>
          </w:p>
        </w:tc>
      </w:tr>
      <w:tr w:rsidR="005329F4" w:rsidRPr="00F408ED">
        <w:tc>
          <w:tcPr>
            <w:tcW w:w="1908"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bCs/>
                <w:sz w:val="24"/>
                <w:szCs w:val="24"/>
              </w:rPr>
            </w:pPr>
            <w:r w:rsidRPr="00F408ED">
              <w:rPr>
                <w:bCs/>
                <w:sz w:val="24"/>
                <w:szCs w:val="24"/>
              </w:rPr>
              <w:t>«3»</w:t>
            </w:r>
          </w:p>
        </w:tc>
        <w:tc>
          <w:tcPr>
            <w:tcW w:w="6120"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sz w:val="24"/>
                <w:szCs w:val="24"/>
              </w:rPr>
            </w:pPr>
            <w:r w:rsidRPr="00F408ED">
              <w:rPr>
                <w:sz w:val="24"/>
                <w:szCs w:val="24"/>
              </w:rPr>
              <w:t>Допущены значительные ошибки, неполное выполнение заданий</w:t>
            </w:r>
          </w:p>
        </w:tc>
        <w:tc>
          <w:tcPr>
            <w:tcW w:w="1620"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sz w:val="24"/>
                <w:szCs w:val="24"/>
              </w:rPr>
            </w:pPr>
            <w:r w:rsidRPr="00F408ED">
              <w:rPr>
                <w:sz w:val="24"/>
                <w:szCs w:val="24"/>
              </w:rPr>
              <w:t>50-74 б.</w:t>
            </w:r>
          </w:p>
        </w:tc>
      </w:tr>
      <w:tr w:rsidR="005329F4" w:rsidRPr="00F408ED">
        <w:tc>
          <w:tcPr>
            <w:tcW w:w="1908"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bCs/>
                <w:sz w:val="24"/>
                <w:szCs w:val="24"/>
              </w:rPr>
            </w:pPr>
            <w:r w:rsidRPr="00F408ED">
              <w:rPr>
                <w:bCs/>
                <w:sz w:val="24"/>
                <w:szCs w:val="24"/>
              </w:rPr>
              <w:t>«2»</w:t>
            </w:r>
          </w:p>
        </w:tc>
        <w:tc>
          <w:tcPr>
            <w:tcW w:w="6120"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sz w:val="24"/>
                <w:szCs w:val="24"/>
              </w:rPr>
            </w:pPr>
            <w:r w:rsidRPr="00F408ED">
              <w:rPr>
                <w:sz w:val="24"/>
                <w:szCs w:val="24"/>
              </w:rPr>
              <w:t>Допущены принципиальные ошибки, невыполнение з</w:t>
            </w:r>
            <w:r w:rsidRPr="00F408ED">
              <w:rPr>
                <w:sz w:val="24"/>
                <w:szCs w:val="24"/>
              </w:rPr>
              <w:t>а</w:t>
            </w:r>
            <w:r w:rsidRPr="00F408ED">
              <w:rPr>
                <w:sz w:val="24"/>
                <w:szCs w:val="24"/>
              </w:rPr>
              <w:t>даний, несоответствие критериям СРС</w:t>
            </w:r>
          </w:p>
        </w:tc>
        <w:tc>
          <w:tcPr>
            <w:tcW w:w="1620" w:type="dxa"/>
            <w:tcBorders>
              <w:top w:val="single" w:sz="4" w:space="0" w:color="auto"/>
              <w:left w:val="single" w:sz="4" w:space="0" w:color="auto"/>
              <w:bottom w:val="single" w:sz="4" w:space="0" w:color="auto"/>
              <w:right w:val="single" w:sz="4" w:space="0" w:color="auto"/>
            </w:tcBorders>
          </w:tcPr>
          <w:p w:rsidR="005329F4" w:rsidRPr="00F408ED" w:rsidRDefault="005329F4" w:rsidP="005E6C59">
            <w:pPr>
              <w:pStyle w:val="ad"/>
              <w:spacing w:line="240" w:lineRule="auto"/>
              <w:ind w:right="28"/>
              <w:rPr>
                <w:b/>
                <w:sz w:val="24"/>
                <w:szCs w:val="24"/>
              </w:rPr>
            </w:pPr>
            <w:r w:rsidRPr="00F408ED">
              <w:rPr>
                <w:sz w:val="24"/>
                <w:szCs w:val="24"/>
              </w:rPr>
              <w:t>0 – 49 б.</w:t>
            </w:r>
          </w:p>
        </w:tc>
      </w:tr>
    </w:tbl>
    <w:p w:rsidR="005329F4" w:rsidRPr="00F408ED" w:rsidRDefault="005329F4" w:rsidP="0062360B">
      <w:pPr>
        <w:ind w:firstLine="567"/>
        <w:jc w:val="both"/>
        <w:rPr>
          <w:b/>
        </w:rPr>
      </w:pPr>
      <w:r w:rsidRPr="00F408ED">
        <w:rPr>
          <w:b/>
        </w:rPr>
        <w:t xml:space="preserve">         </w:t>
      </w:r>
    </w:p>
    <w:p w:rsidR="005329F4" w:rsidRPr="00154472" w:rsidRDefault="00907DE3" w:rsidP="0062360B">
      <w:pPr>
        <w:ind w:firstLine="567"/>
        <w:jc w:val="both"/>
        <w:rPr>
          <w:b/>
          <w:lang w:val="kk-KZ"/>
        </w:rPr>
      </w:pPr>
      <w:r w:rsidRPr="00154472">
        <w:rPr>
          <w:b/>
          <w:lang w:val="kk-KZ"/>
        </w:rPr>
        <w:t>ЛИТЕРАТУРА</w:t>
      </w:r>
    </w:p>
    <w:p w:rsidR="005329F4" w:rsidRPr="00154472" w:rsidRDefault="005329F4" w:rsidP="0062360B">
      <w:pPr>
        <w:pStyle w:val="11"/>
        <w:ind w:left="0" w:firstLine="567"/>
        <w:jc w:val="both"/>
        <w:rPr>
          <w:b/>
          <w:bCs/>
        </w:rPr>
      </w:pPr>
      <w:r w:rsidRPr="00154472">
        <w:rPr>
          <w:b/>
          <w:bCs/>
        </w:rPr>
        <w:t xml:space="preserve">Основная литература: </w:t>
      </w:r>
    </w:p>
    <w:p w:rsidR="005329F4" w:rsidRPr="00154472" w:rsidRDefault="005329F4" w:rsidP="00965E69">
      <w:pPr>
        <w:pStyle w:val="11"/>
        <w:numPr>
          <w:ilvl w:val="0"/>
          <w:numId w:val="52"/>
        </w:numPr>
        <w:tabs>
          <w:tab w:val="left" w:pos="284"/>
        </w:tabs>
        <w:ind w:firstLine="567"/>
        <w:jc w:val="both"/>
      </w:pPr>
      <w:r w:rsidRPr="00154472">
        <w:t>Савенкова Т.И. Логистика. – Москва: Омега-Л, 2010.</w:t>
      </w:r>
    </w:p>
    <w:p w:rsidR="005329F4" w:rsidRPr="00154472" w:rsidRDefault="005329F4" w:rsidP="00965E69">
      <w:pPr>
        <w:pStyle w:val="11"/>
        <w:numPr>
          <w:ilvl w:val="0"/>
          <w:numId w:val="52"/>
        </w:numPr>
        <w:tabs>
          <w:tab w:val="left" w:pos="284"/>
        </w:tabs>
        <w:ind w:left="0" w:firstLine="567"/>
        <w:jc w:val="both"/>
      </w:pPr>
      <w:r w:rsidRPr="00154472">
        <w:t>Тулембаева А.Н. Логистика. – Алматы: Триумф «Т», 2008.</w:t>
      </w:r>
    </w:p>
    <w:p w:rsidR="005329F4" w:rsidRPr="00154472" w:rsidRDefault="005329F4" w:rsidP="00965E69">
      <w:pPr>
        <w:pStyle w:val="11"/>
        <w:numPr>
          <w:ilvl w:val="0"/>
          <w:numId w:val="52"/>
        </w:numPr>
        <w:tabs>
          <w:tab w:val="left" w:pos="284"/>
        </w:tabs>
        <w:ind w:left="0" w:firstLine="567"/>
        <w:jc w:val="both"/>
      </w:pPr>
      <w:r w:rsidRPr="00154472">
        <w:t>Сербин В.Д. Основы логистики. – Таганрог: ТРТУ, 2004.</w:t>
      </w:r>
    </w:p>
    <w:p w:rsidR="005329F4" w:rsidRPr="00154472" w:rsidRDefault="005329F4" w:rsidP="0062360B">
      <w:pPr>
        <w:ind w:firstLine="567"/>
        <w:jc w:val="both"/>
        <w:rPr>
          <w:b/>
        </w:rPr>
      </w:pPr>
      <w:r w:rsidRPr="00154472">
        <w:rPr>
          <w:b/>
        </w:rPr>
        <w:t>Дополнительная литература:</w:t>
      </w:r>
    </w:p>
    <w:p w:rsidR="005329F4" w:rsidRPr="00154472" w:rsidRDefault="005329F4" w:rsidP="00965E69">
      <w:pPr>
        <w:widowControl w:val="0"/>
        <w:numPr>
          <w:ilvl w:val="0"/>
          <w:numId w:val="53"/>
        </w:numPr>
        <w:shd w:val="clear" w:color="auto" w:fill="FFFFFF"/>
        <w:tabs>
          <w:tab w:val="left" w:pos="426"/>
        </w:tabs>
        <w:autoSpaceDE w:val="0"/>
        <w:autoSpaceDN w:val="0"/>
        <w:adjustRightInd w:val="0"/>
        <w:ind w:left="0" w:firstLine="567"/>
        <w:jc w:val="both"/>
        <w:rPr>
          <w:color w:val="000000"/>
        </w:rPr>
      </w:pPr>
      <w:r w:rsidRPr="00154472">
        <w:rPr>
          <w:color w:val="000000"/>
        </w:rPr>
        <w:t>Альбеков А.У., Федько В.П., Митько О.А., Логистика коммерции. Ростов-</w:t>
      </w:r>
      <w:r w:rsidRPr="00154472">
        <w:rPr>
          <w:color w:val="000000"/>
        </w:rPr>
        <w:br/>
        <w:t>на-Дону: Феникс, 2001.</w:t>
      </w:r>
    </w:p>
    <w:p w:rsidR="005329F4" w:rsidRPr="00154472" w:rsidRDefault="005329F4" w:rsidP="00965E69">
      <w:pPr>
        <w:widowControl w:val="0"/>
        <w:numPr>
          <w:ilvl w:val="0"/>
          <w:numId w:val="53"/>
        </w:numPr>
        <w:shd w:val="clear" w:color="auto" w:fill="FFFFFF"/>
        <w:tabs>
          <w:tab w:val="clear" w:pos="720"/>
          <w:tab w:val="num" w:pos="0"/>
          <w:tab w:val="left" w:pos="355"/>
        </w:tabs>
        <w:autoSpaceDE w:val="0"/>
        <w:autoSpaceDN w:val="0"/>
        <w:adjustRightInd w:val="0"/>
        <w:ind w:left="0" w:firstLine="567"/>
        <w:jc w:val="both"/>
        <w:rPr>
          <w:color w:val="000000"/>
        </w:rPr>
      </w:pPr>
      <w:r w:rsidRPr="00154472">
        <w:rPr>
          <w:color w:val="000000"/>
        </w:rPr>
        <w:t>Ардатова М.М. Логистика в вопросах и ответах: Учеб. Пособие. - М.: ТК</w:t>
      </w:r>
      <w:r w:rsidRPr="00154472">
        <w:rPr>
          <w:color w:val="000000"/>
        </w:rPr>
        <w:br/>
        <w:t xml:space="preserve">Велби, Изд-во Проспект, 2004. </w:t>
      </w:r>
    </w:p>
    <w:p w:rsidR="005329F4" w:rsidRPr="00154472" w:rsidRDefault="005329F4" w:rsidP="00965E69">
      <w:pPr>
        <w:widowControl w:val="0"/>
        <w:numPr>
          <w:ilvl w:val="0"/>
          <w:numId w:val="53"/>
        </w:numPr>
        <w:shd w:val="clear" w:color="auto" w:fill="FFFFFF"/>
        <w:tabs>
          <w:tab w:val="clear" w:pos="720"/>
          <w:tab w:val="num" w:pos="0"/>
          <w:tab w:val="left" w:pos="355"/>
        </w:tabs>
        <w:autoSpaceDE w:val="0"/>
        <w:autoSpaceDN w:val="0"/>
        <w:adjustRightInd w:val="0"/>
        <w:ind w:left="0" w:firstLine="567"/>
        <w:jc w:val="both"/>
        <w:rPr>
          <w:color w:val="000000"/>
        </w:rPr>
      </w:pPr>
      <w:r w:rsidRPr="00154472">
        <w:rPr>
          <w:color w:val="000000"/>
        </w:rPr>
        <w:t>Бауэрсокс Д. Дж., Клосс Д. Дж. Логистика: интегрированная цепь поставок/Пер. с англ. - М.: Олимп-Бизнес, 2001.</w:t>
      </w:r>
    </w:p>
    <w:p w:rsidR="005329F4" w:rsidRPr="00154472" w:rsidRDefault="005329F4" w:rsidP="00965E69">
      <w:pPr>
        <w:widowControl w:val="0"/>
        <w:numPr>
          <w:ilvl w:val="0"/>
          <w:numId w:val="53"/>
        </w:numPr>
        <w:shd w:val="clear" w:color="auto" w:fill="FFFFFF"/>
        <w:tabs>
          <w:tab w:val="clear" w:pos="720"/>
          <w:tab w:val="num" w:pos="0"/>
          <w:tab w:val="left" w:pos="355"/>
        </w:tabs>
        <w:autoSpaceDE w:val="0"/>
        <w:autoSpaceDN w:val="0"/>
        <w:adjustRightInd w:val="0"/>
        <w:ind w:left="0" w:firstLine="567"/>
        <w:jc w:val="both"/>
        <w:rPr>
          <w:color w:val="000000"/>
        </w:rPr>
      </w:pPr>
      <w:r w:rsidRPr="00154472">
        <w:rPr>
          <w:color w:val="000000"/>
        </w:rPr>
        <w:t>Бахарев В.О. Производственно-заготовительная и сбытовая логистика фир</w:t>
      </w:r>
      <w:r w:rsidRPr="00154472">
        <w:rPr>
          <w:color w:val="000000"/>
        </w:rPr>
        <w:softHyphen/>
        <w:t xml:space="preserve">мы. - СПб.: Изд-во СПбГУЭФ, 1997. </w:t>
      </w:r>
    </w:p>
    <w:p w:rsidR="005329F4" w:rsidRPr="00154472" w:rsidRDefault="005329F4" w:rsidP="00965E69">
      <w:pPr>
        <w:widowControl w:val="0"/>
        <w:numPr>
          <w:ilvl w:val="0"/>
          <w:numId w:val="53"/>
        </w:numPr>
        <w:shd w:val="clear" w:color="auto" w:fill="FFFFFF"/>
        <w:tabs>
          <w:tab w:val="clear" w:pos="720"/>
          <w:tab w:val="num" w:pos="0"/>
          <w:tab w:val="left" w:pos="355"/>
        </w:tabs>
        <w:autoSpaceDE w:val="0"/>
        <w:autoSpaceDN w:val="0"/>
        <w:adjustRightInd w:val="0"/>
        <w:ind w:left="0" w:firstLine="567"/>
        <w:jc w:val="both"/>
        <w:rPr>
          <w:color w:val="000000"/>
        </w:rPr>
      </w:pPr>
      <w:r w:rsidRPr="00154472">
        <w:rPr>
          <w:color w:val="000000"/>
        </w:rPr>
        <w:t>Берков М.В. Информационные технологии в логистике. - М.: Финансы и</w:t>
      </w:r>
      <w:r w:rsidRPr="00154472">
        <w:rPr>
          <w:color w:val="000000"/>
        </w:rPr>
        <w:br/>
      </w:r>
      <w:r w:rsidRPr="00154472">
        <w:rPr>
          <w:color w:val="000000"/>
        </w:rPr>
        <w:lastRenderedPageBreak/>
        <w:t>статистика, 1999.</w:t>
      </w:r>
    </w:p>
    <w:p w:rsidR="005329F4" w:rsidRPr="00154472" w:rsidRDefault="005329F4" w:rsidP="00965E69">
      <w:pPr>
        <w:widowControl w:val="0"/>
        <w:numPr>
          <w:ilvl w:val="0"/>
          <w:numId w:val="53"/>
        </w:numPr>
        <w:shd w:val="clear" w:color="auto" w:fill="FFFFFF"/>
        <w:tabs>
          <w:tab w:val="clear" w:pos="720"/>
          <w:tab w:val="num" w:pos="0"/>
          <w:tab w:val="left" w:pos="355"/>
        </w:tabs>
        <w:autoSpaceDE w:val="0"/>
        <w:autoSpaceDN w:val="0"/>
        <w:adjustRightInd w:val="0"/>
        <w:ind w:left="0" w:firstLine="567"/>
        <w:jc w:val="both"/>
        <w:rPr>
          <w:color w:val="000000"/>
        </w:rPr>
      </w:pPr>
      <w:r w:rsidRPr="00154472">
        <w:rPr>
          <w:color w:val="000000"/>
        </w:rPr>
        <w:t xml:space="preserve">Внешнеторговые операции и логистика: Учебное пособие/Под ред. Николаева Д.С. и др. - М.: АНКИЛ, 1998. </w:t>
      </w:r>
    </w:p>
    <w:p w:rsidR="005329F4" w:rsidRPr="00154472" w:rsidRDefault="005329F4" w:rsidP="00965E69">
      <w:pPr>
        <w:widowControl w:val="0"/>
        <w:numPr>
          <w:ilvl w:val="0"/>
          <w:numId w:val="53"/>
        </w:numPr>
        <w:shd w:val="clear" w:color="auto" w:fill="FFFFFF"/>
        <w:tabs>
          <w:tab w:val="clear" w:pos="720"/>
          <w:tab w:val="num" w:pos="0"/>
          <w:tab w:val="left" w:pos="355"/>
        </w:tabs>
        <w:autoSpaceDE w:val="0"/>
        <w:autoSpaceDN w:val="0"/>
        <w:adjustRightInd w:val="0"/>
        <w:ind w:left="0" w:firstLine="567"/>
        <w:jc w:val="both"/>
        <w:rPr>
          <w:color w:val="000000"/>
        </w:rPr>
      </w:pPr>
      <w:r w:rsidRPr="00154472">
        <w:rPr>
          <w:color w:val="000000"/>
        </w:rPr>
        <w:t>Голиков Е.А. Маркетинг и логистика: Учебное пособие. - М.: Изд. дом</w:t>
      </w:r>
      <w:r w:rsidRPr="00154472">
        <w:rPr>
          <w:color w:val="000000"/>
        </w:rPr>
        <w:br/>
        <w:t xml:space="preserve">«Дашков и К», 1999. </w:t>
      </w:r>
    </w:p>
    <w:p w:rsidR="005329F4" w:rsidRPr="00154472" w:rsidRDefault="005329F4" w:rsidP="00965E69">
      <w:pPr>
        <w:widowControl w:val="0"/>
        <w:numPr>
          <w:ilvl w:val="0"/>
          <w:numId w:val="53"/>
        </w:numPr>
        <w:shd w:val="clear" w:color="auto" w:fill="FFFFFF"/>
        <w:tabs>
          <w:tab w:val="clear" w:pos="720"/>
          <w:tab w:val="num" w:pos="0"/>
          <w:tab w:val="left" w:pos="355"/>
        </w:tabs>
        <w:autoSpaceDE w:val="0"/>
        <w:autoSpaceDN w:val="0"/>
        <w:adjustRightInd w:val="0"/>
        <w:ind w:left="0" w:firstLine="567"/>
        <w:jc w:val="both"/>
        <w:rPr>
          <w:color w:val="000000"/>
        </w:rPr>
      </w:pPr>
      <w:r w:rsidRPr="00154472">
        <w:rPr>
          <w:color w:val="000000"/>
        </w:rPr>
        <w:t xml:space="preserve">Гордон М.П., Карнаухов С.Б. Логистика товародвижения. - 2-е изд., перераб., доп. - М.: Центр экономики и маркетинга, 2001. </w:t>
      </w:r>
    </w:p>
    <w:p w:rsidR="005329F4" w:rsidRPr="00154472" w:rsidRDefault="005329F4" w:rsidP="00965E69">
      <w:pPr>
        <w:widowControl w:val="0"/>
        <w:numPr>
          <w:ilvl w:val="0"/>
          <w:numId w:val="53"/>
        </w:numPr>
        <w:shd w:val="clear" w:color="auto" w:fill="FFFFFF"/>
        <w:tabs>
          <w:tab w:val="clear" w:pos="720"/>
          <w:tab w:val="num" w:pos="0"/>
          <w:tab w:val="left" w:pos="355"/>
        </w:tabs>
        <w:autoSpaceDE w:val="0"/>
        <w:autoSpaceDN w:val="0"/>
        <w:adjustRightInd w:val="0"/>
        <w:ind w:left="0" w:firstLine="567"/>
        <w:jc w:val="both"/>
        <w:rPr>
          <w:color w:val="000000"/>
        </w:rPr>
      </w:pPr>
      <w:r w:rsidRPr="00154472">
        <w:rPr>
          <w:color w:val="000000"/>
        </w:rPr>
        <w:t xml:space="preserve">Джонсон Дж.С. и др. Современная логистика. - 7-е изд. - М.: ИД «Вильямс», 2002. </w:t>
      </w:r>
    </w:p>
    <w:p w:rsidR="005329F4" w:rsidRDefault="005329F4" w:rsidP="0062360B">
      <w:pPr>
        <w:ind w:firstLine="567"/>
        <w:jc w:val="both"/>
        <w:rPr>
          <w:b/>
          <w:lang w:eastAsia="ar-SA"/>
        </w:rPr>
      </w:pPr>
    </w:p>
    <w:p w:rsidR="005329F4" w:rsidRDefault="00907DE3" w:rsidP="0062360B">
      <w:pPr>
        <w:ind w:firstLine="567"/>
        <w:jc w:val="both"/>
        <w:rPr>
          <w:b/>
          <w:lang w:eastAsia="ar-SA"/>
        </w:rPr>
      </w:pPr>
      <w:r w:rsidRPr="00154472">
        <w:rPr>
          <w:b/>
          <w:lang w:eastAsia="ar-SA"/>
        </w:rPr>
        <w:t>ВОПРОСЫ ДЛЯ КОНТРОЛЯ.</w:t>
      </w:r>
    </w:p>
    <w:p w:rsidR="005329F4" w:rsidRDefault="005329F4" w:rsidP="00965E69">
      <w:pPr>
        <w:pStyle w:val="af0"/>
        <w:numPr>
          <w:ilvl w:val="0"/>
          <w:numId w:val="55"/>
        </w:numPr>
        <w:ind w:firstLine="567"/>
        <w:jc w:val="both"/>
        <w:rPr>
          <w:sz w:val="24"/>
          <w:szCs w:val="24"/>
        </w:rPr>
      </w:pPr>
      <w:r w:rsidRPr="00154472">
        <w:rPr>
          <w:sz w:val="24"/>
          <w:szCs w:val="24"/>
        </w:rPr>
        <w:t>Понятие и концепция производственной логистики.</w:t>
      </w:r>
    </w:p>
    <w:p w:rsidR="005329F4" w:rsidRDefault="005329F4" w:rsidP="00965E69">
      <w:pPr>
        <w:pStyle w:val="af0"/>
        <w:numPr>
          <w:ilvl w:val="0"/>
          <w:numId w:val="55"/>
        </w:numPr>
        <w:ind w:firstLine="567"/>
        <w:jc w:val="both"/>
        <w:rPr>
          <w:sz w:val="24"/>
          <w:szCs w:val="24"/>
        </w:rPr>
      </w:pPr>
      <w:r w:rsidRPr="00154472">
        <w:rPr>
          <w:sz w:val="24"/>
          <w:szCs w:val="24"/>
        </w:rPr>
        <w:t xml:space="preserve">Качественная и количественная гибкость производственных систем. </w:t>
      </w:r>
    </w:p>
    <w:p w:rsidR="005329F4" w:rsidRDefault="005329F4" w:rsidP="00965E69">
      <w:pPr>
        <w:pStyle w:val="af0"/>
        <w:numPr>
          <w:ilvl w:val="0"/>
          <w:numId w:val="55"/>
        </w:numPr>
        <w:ind w:firstLine="567"/>
        <w:jc w:val="both"/>
        <w:rPr>
          <w:sz w:val="24"/>
          <w:szCs w:val="24"/>
        </w:rPr>
      </w:pPr>
      <w:r w:rsidRPr="00154472">
        <w:rPr>
          <w:sz w:val="24"/>
          <w:szCs w:val="24"/>
        </w:rPr>
        <w:t>Эффективность применения логистического подхода к управлению матер</w:t>
      </w:r>
      <w:r w:rsidRPr="00154472">
        <w:rPr>
          <w:sz w:val="24"/>
          <w:szCs w:val="24"/>
        </w:rPr>
        <w:t>и</w:t>
      </w:r>
      <w:r w:rsidRPr="00154472">
        <w:rPr>
          <w:sz w:val="24"/>
          <w:szCs w:val="24"/>
        </w:rPr>
        <w:t xml:space="preserve">альным потоком на производстве. </w:t>
      </w:r>
    </w:p>
    <w:p w:rsidR="005329F4" w:rsidRPr="00154472" w:rsidRDefault="005329F4" w:rsidP="00965E69">
      <w:pPr>
        <w:pStyle w:val="af0"/>
        <w:numPr>
          <w:ilvl w:val="0"/>
          <w:numId w:val="55"/>
        </w:numPr>
        <w:ind w:firstLine="567"/>
        <w:jc w:val="both"/>
        <w:rPr>
          <w:b/>
          <w:sz w:val="24"/>
          <w:szCs w:val="24"/>
        </w:rPr>
      </w:pPr>
      <w:r w:rsidRPr="00154472">
        <w:rPr>
          <w:sz w:val="24"/>
          <w:szCs w:val="24"/>
        </w:rPr>
        <w:t>Толкающие и тянущие системы управления материальными потоками в пр</w:t>
      </w:r>
      <w:r w:rsidRPr="00154472">
        <w:rPr>
          <w:sz w:val="24"/>
          <w:szCs w:val="24"/>
        </w:rPr>
        <w:t>о</w:t>
      </w:r>
      <w:r w:rsidRPr="00154472">
        <w:rPr>
          <w:sz w:val="24"/>
          <w:szCs w:val="24"/>
        </w:rPr>
        <w:t>изводственной логистике.</w:t>
      </w:r>
    </w:p>
    <w:p w:rsidR="005329F4" w:rsidRPr="00154472" w:rsidRDefault="005329F4" w:rsidP="00965E69">
      <w:pPr>
        <w:pStyle w:val="af0"/>
        <w:numPr>
          <w:ilvl w:val="0"/>
          <w:numId w:val="55"/>
        </w:numPr>
        <w:ind w:firstLine="567"/>
        <w:jc w:val="both"/>
        <w:rPr>
          <w:b/>
          <w:sz w:val="24"/>
          <w:szCs w:val="24"/>
        </w:rPr>
      </w:pPr>
      <w:r>
        <w:rPr>
          <w:sz w:val="24"/>
          <w:szCs w:val="24"/>
        </w:rPr>
        <w:t>Основные понятия и термины.</w:t>
      </w:r>
    </w:p>
    <w:p w:rsidR="005329F4" w:rsidRPr="00154472" w:rsidRDefault="005329F4" w:rsidP="00965E69">
      <w:pPr>
        <w:pStyle w:val="af0"/>
        <w:numPr>
          <w:ilvl w:val="0"/>
          <w:numId w:val="55"/>
        </w:numPr>
        <w:ind w:firstLine="567"/>
        <w:jc w:val="both"/>
        <w:rPr>
          <w:b/>
          <w:sz w:val="24"/>
          <w:szCs w:val="24"/>
        </w:rPr>
      </w:pPr>
      <w:r>
        <w:rPr>
          <w:sz w:val="24"/>
          <w:szCs w:val="24"/>
        </w:rPr>
        <w:t>Краткие выводы.</w:t>
      </w:r>
    </w:p>
    <w:p w:rsidR="005329F4" w:rsidRDefault="005329F4" w:rsidP="0062360B">
      <w:pPr>
        <w:pStyle w:val="af0"/>
        <w:ind w:firstLine="567"/>
        <w:jc w:val="both"/>
        <w:rPr>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E6C59" w:rsidRDefault="005E6C59" w:rsidP="0062360B">
      <w:pPr>
        <w:pStyle w:val="af0"/>
        <w:ind w:firstLine="567"/>
        <w:jc w:val="both"/>
        <w:rPr>
          <w:b/>
          <w:sz w:val="24"/>
          <w:szCs w:val="24"/>
        </w:rPr>
      </w:pPr>
    </w:p>
    <w:p w:rsidR="005329F4" w:rsidRDefault="00907DE3" w:rsidP="0062360B">
      <w:pPr>
        <w:pStyle w:val="af0"/>
        <w:ind w:firstLine="567"/>
        <w:jc w:val="both"/>
        <w:rPr>
          <w:b/>
          <w:sz w:val="24"/>
          <w:szCs w:val="24"/>
        </w:rPr>
      </w:pPr>
      <w:r>
        <w:rPr>
          <w:b/>
          <w:sz w:val="24"/>
          <w:szCs w:val="24"/>
        </w:rPr>
        <w:lastRenderedPageBreak/>
        <w:t>КРЕДИТ №2.</w:t>
      </w:r>
    </w:p>
    <w:p w:rsidR="005329F4" w:rsidRDefault="00907DE3" w:rsidP="0062360B">
      <w:pPr>
        <w:pStyle w:val="af0"/>
        <w:ind w:firstLine="567"/>
        <w:jc w:val="both"/>
        <w:rPr>
          <w:b/>
          <w:sz w:val="24"/>
          <w:szCs w:val="24"/>
        </w:rPr>
      </w:pPr>
      <w:r>
        <w:rPr>
          <w:b/>
          <w:sz w:val="24"/>
          <w:szCs w:val="24"/>
        </w:rPr>
        <w:t>ТЕМА.  «ЛОГИСТИКА» В ФАРМАЦИИ.</w:t>
      </w:r>
    </w:p>
    <w:p w:rsidR="005329F4" w:rsidRPr="00154472" w:rsidRDefault="00907DE3" w:rsidP="0062360B">
      <w:pPr>
        <w:pStyle w:val="210"/>
        <w:tabs>
          <w:tab w:val="left" w:pos="-1620"/>
        </w:tabs>
        <w:ind w:firstLine="567"/>
        <w:jc w:val="both"/>
        <w:rPr>
          <w:b w:val="0"/>
          <w:sz w:val="24"/>
          <w:szCs w:val="24"/>
        </w:rPr>
      </w:pPr>
      <w:r w:rsidRPr="00154472">
        <w:rPr>
          <w:sz w:val="24"/>
          <w:szCs w:val="24"/>
        </w:rPr>
        <w:t>ЦЕЛЬ</w:t>
      </w:r>
      <w:r w:rsidR="005329F4" w:rsidRPr="00154472">
        <w:rPr>
          <w:sz w:val="24"/>
          <w:szCs w:val="24"/>
        </w:rPr>
        <w:t>.</w:t>
      </w:r>
      <w:r w:rsidR="005329F4">
        <w:rPr>
          <w:b w:val="0"/>
          <w:sz w:val="24"/>
          <w:szCs w:val="24"/>
        </w:rPr>
        <w:t xml:space="preserve"> </w:t>
      </w:r>
      <w:r w:rsidR="005329F4" w:rsidRPr="00154472">
        <w:rPr>
          <w:b w:val="0"/>
          <w:sz w:val="24"/>
          <w:szCs w:val="24"/>
        </w:rPr>
        <w:t xml:space="preserve">Самостоятельное изучение информационного материала по теме </w:t>
      </w:r>
      <w:r w:rsidR="005329F4">
        <w:rPr>
          <w:b w:val="0"/>
          <w:sz w:val="24"/>
          <w:szCs w:val="24"/>
        </w:rPr>
        <w:t>основные теории и методики практики фармацевтической логистики.</w:t>
      </w:r>
    </w:p>
    <w:p w:rsidR="005329F4" w:rsidRDefault="00907DE3" w:rsidP="0062360B">
      <w:pPr>
        <w:pStyle w:val="af0"/>
        <w:ind w:firstLine="567"/>
        <w:jc w:val="both"/>
        <w:rPr>
          <w:sz w:val="24"/>
          <w:szCs w:val="24"/>
        </w:rPr>
      </w:pPr>
      <w:r w:rsidRPr="00154472">
        <w:rPr>
          <w:b/>
          <w:sz w:val="24"/>
          <w:szCs w:val="24"/>
        </w:rPr>
        <w:t>ЗАДАНИЯ.</w:t>
      </w:r>
      <w:r w:rsidRPr="00F408ED">
        <w:rPr>
          <w:sz w:val="24"/>
          <w:szCs w:val="24"/>
        </w:rPr>
        <w:t xml:space="preserve"> </w:t>
      </w:r>
      <w:r w:rsidR="005329F4" w:rsidRPr="00F408ED">
        <w:rPr>
          <w:sz w:val="24"/>
          <w:szCs w:val="24"/>
        </w:rPr>
        <w:t>Подготовиться к презентации темы.</w:t>
      </w:r>
    </w:p>
    <w:p w:rsidR="005329F4" w:rsidRDefault="005329F4" w:rsidP="00965E69">
      <w:pPr>
        <w:pStyle w:val="af0"/>
        <w:numPr>
          <w:ilvl w:val="0"/>
          <w:numId w:val="56"/>
        </w:numPr>
        <w:ind w:firstLine="567"/>
        <w:jc w:val="both"/>
        <w:rPr>
          <w:sz w:val="24"/>
          <w:szCs w:val="24"/>
        </w:rPr>
      </w:pPr>
      <w:r>
        <w:rPr>
          <w:sz w:val="24"/>
          <w:szCs w:val="24"/>
        </w:rPr>
        <w:t>Предмет и характеристика фармацевтической логистики</w:t>
      </w:r>
      <w:r w:rsidRPr="00154472">
        <w:rPr>
          <w:sz w:val="24"/>
          <w:szCs w:val="24"/>
        </w:rPr>
        <w:t>.</w:t>
      </w:r>
    </w:p>
    <w:p w:rsidR="005329F4" w:rsidRDefault="005329F4" w:rsidP="00965E69">
      <w:pPr>
        <w:pStyle w:val="af0"/>
        <w:numPr>
          <w:ilvl w:val="0"/>
          <w:numId w:val="56"/>
        </w:numPr>
        <w:ind w:firstLine="567"/>
        <w:jc w:val="both"/>
        <w:rPr>
          <w:sz w:val="24"/>
          <w:szCs w:val="24"/>
        </w:rPr>
      </w:pPr>
      <w:r w:rsidRPr="00154472">
        <w:rPr>
          <w:sz w:val="24"/>
          <w:szCs w:val="24"/>
        </w:rPr>
        <w:t>К</w:t>
      </w:r>
      <w:r>
        <w:rPr>
          <w:sz w:val="24"/>
          <w:szCs w:val="24"/>
        </w:rPr>
        <w:t>онцепция и принципы логистики в фармации</w:t>
      </w:r>
      <w:r w:rsidRPr="00154472">
        <w:rPr>
          <w:sz w:val="24"/>
          <w:szCs w:val="24"/>
        </w:rPr>
        <w:t xml:space="preserve">. </w:t>
      </w:r>
    </w:p>
    <w:p w:rsidR="005329F4" w:rsidRDefault="005329F4" w:rsidP="00965E69">
      <w:pPr>
        <w:pStyle w:val="af0"/>
        <w:numPr>
          <w:ilvl w:val="0"/>
          <w:numId w:val="56"/>
        </w:numPr>
        <w:ind w:firstLine="567"/>
        <w:jc w:val="both"/>
        <w:rPr>
          <w:sz w:val="24"/>
          <w:szCs w:val="24"/>
        </w:rPr>
      </w:pPr>
      <w:r>
        <w:rPr>
          <w:sz w:val="24"/>
          <w:szCs w:val="24"/>
        </w:rPr>
        <w:t>Основные функциональные области фармацевтической логистики и их хара</w:t>
      </w:r>
      <w:r>
        <w:rPr>
          <w:sz w:val="24"/>
          <w:szCs w:val="24"/>
        </w:rPr>
        <w:t>к</w:t>
      </w:r>
      <w:r>
        <w:rPr>
          <w:sz w:val="24"/>
          <w:szCs w:val="24"/>
        </w:rPr>
        <w:t>теристика</w:t>
      </w:r>
      <w:r w:rsidRPr="00154472">
        <w:rPr>
          <w:sz w:val="24"/>
          <w:szCs w:val="24"/>
        </w:rPr>
        <w:t xml:space="preserve">. </w:t>
      </w:r>
    </w:p>
    <w:p w:rsidR="005329F4" w:rsidRPr="00976B6D" w:rsidRDefault="005329F4" w:rsidP="00965E69">
      <w:pPr>
        <w:pStyle w:val="af0"/>
        <w:numPr>
          <w:ilvl w:val="0"/>
          <w:numId w:val="56"/>
        </w:numPr>
        <w:ind w:firstLine="567"/>
        <w:jc w:val="both"/>
        <w:rPr>
          <w:b/>
          <w:sz w:val="24"/>
          <w:szCs w:val="24"/>
        </w:rPr>
      </w:pPr>
      <w:r>
        <w:rPr>
          <w:sz w:val="24"/>
          <w:szCs w:val="24"/>
        </w:rPr>
        <w:t>Экономический эффект от применения логистических подходов на фармаце</w:t>
      </w:r>
      <w:r>
        <w:rPr>
          <w:sz w:val="24"/>
          <w:szCs w:val="24"/>
        </w:rPr>
        <w:t>в</w:t>
      </w:r>
      <w:r>
        <w:rPr>
          <w:sz w:val="24"/>
          <w:szCs w:val="24"/>
        </w:rPr>
        <w:t>тическом предприятии</w:t>
      </w:r>
      <w:r w:rsidRPr="00154472">
        <w:rPr>
          <w:sz w:val="24"/>
          <w:szCs w:val="24"/>
        </w:rPr>
        <w:t>.</w:t>
      </w:r>
    </w:p>
    <w:p w:rsidR="005329F4" w:rsidRPr="00976B6D" w:rsidRDefault="005329F4" w:rsidP="00965E69">
      <w:pPr>
        <w:pStyle w:val="af0"/>
        <w:numPr>
          <w:ilvl w:val="0"/>
          <w:numId w:val="56"/>
        </w:numPr>
        <w:ind w:firstLine="567"/>
        <w:jc w:val="both"/>
        <w:rPr>
          <w:sz w:val="24"/>
          <w:szCs w:val="24"/>
        </w:rPr>
      </w:pPr>
      <w:r w:rsidRPr="00976B6D">
        <w:rPr>
          <w:sz w:val="24"/>
          <w:szCs w:val="24"/>
        </w:rPr>
        <w:t>Фармацевтическая логистика в Казахстане.</w:t>
      </w:r>
    </w:p>
    <w:p w:rsidR="005329F4" w:rsidRPr="00154472" w:rsidRDefault="00907DE3" w:rsidP="0062360B">
      <w:pPr>
        <w:widowControl w:val="0"/>
        <w:autoSpaceDE w:val="0"/>
        <w:autoSpaceDN w:val="0"/>
        <w:adjustRightInd w:val="0"/>
        <w:ind w:firstLine="567"/>
        <w:jc w:val="both"/>
        <w:rPr>
          <w:lang w:eastAsia="ar-SA"/>
        </w:rPr>
      </w:pPr>
      <w:r>
        <w:rPr>
          <w:b/>
          <w:lang w:eastAsia="ar-SA"/>
        </w:rPr>
        <w:t xml:space="preserve">ФОРМА ВЫПОЛНЕНИЯ: </w:t>
      </w:r>
      <w:r w:rsidR="005329F4">
        <w:rPr>
          <w:lang w:eastAsia="ar-SA"/>
        </w:rPr>
        <w:t>реферат, презентация, составление задач, написание рецензии, сценарий для ролевых игр.</w:t>
      </w:r>
    </w:p>
    <w:p w:rsidR="005329F4" w:rsidRPr="00F408ED" w:rsidRDefault="005329F4" w:rsidP="0062360B">
      <w:pPr>
        <w:ind w:firstLine="567"/>
        <w:jc w:val="both"/>
        <w:rPr>
          <w:b/>
          <w:lang w:eastAsia="ar-SA"/>
        </w:rPr>
      </w:pPr>
      <w:r>
        <w:rPr>
          <w:b/>
          <w:lang w:eastAsia="ar-SA"/>
        </w:rPr>
        <w:t xml:space="preserve">        </w:t>
      </w:r>
      <w:r w:rsidR="00907DE3" w:rsidRPr="00F408ED">
        <w:rPr>
          <w:b/>
          <w:lang w:eastAsia="ar-SA"/>
        </w:rPr>
        <w:t xml:space="preserve">СРОКИ СДАЧИ: </w:t>
      </w:r>
      <w:r w:rsidRPr="00F408ED">
        <w:rPr>
          <w:lang w:eastAsia="ar-SA"/>
        </w:rPr>
        <w:t>вторая неделя</w:t>
      </w:r>
    </w:p>
    <w:p w:rsidR="005329F4" w:rsidRPr="00F408ED" w:rsidRDefault="005329F4" w:rsidP="0062360B">
      <w:pPr>
        <w:ind w:firstLine="567"/>
        <w:jc w:val="both"/>
        <w:rPr>
          <w:b/>
          <w:lang w:eastAsia="ar-SA"/>
        </w:rPr>
      </w:pPr>
      <w:r>
        <w:rPr>
          <w:b/>
          <w:lang w:eastAsia="ar-SA"/>
        </w:rPr>
        <w:t xml:space="preserve">        </w:t>
      </w:r>
      <w:r w:rsidR="00907DE3" w:rsidRPr="00F408ED">
        <w:rPr>
          <w:b/>
          <w:lang w:eastAsia="ar-SA"/>
        </w:rPr>
        <w:t xml:space="preserve">ОЦЕНОЧНЫЕ БАЛЛЫ. </w:t>
      </w:r>
    </w:p>
    <w:p w:rsidR="005329F4" w:rsidRPr="00F408ED" w:rsidRDefault="005329F4" w:rsidP="0062360B">
      <w:pPr>
        <w:ind w:firstLine="567"/>
        <w:jc w:val="both"/>
      </w:pPr>
      <w:r w:rsidRPr="00F408ED">
        <w:t>1. Информативность, логичность и чёткость в изложении материала.</w:t>
      </w:r>
    </w:p>
    <w:p w:rsidR="005329F4" w:rsidRPr="00F408ED" w:rsidRDefault="005329F4" w:rsidP="0062360B">
      <w:pPr>
        <w:ind w:firstLine="567"/>
        <w:jc w:val="both"/>
      </w:pPr>
      <w:r w:rsidRPr="00F408ED">
        <w:t>2. Умение выделить и правильно изложить основные вопросы темы.</w:t>
      </w:r>
    </w:p>
    <w:p w:rsidR="005329F4" w:rsidRPr="00F408ED" w:rsidRDefault="005329F4" w:rsidP="0062360B">
      <w:pPr>
        <w:ind w:firstLine="567"/>
        <w:jc w:val="both"/>
      </w:pPr>
      <w:r w:rsidRPr="00F408ED">
        <w:t>3. Умение правильно ответить на вопросы аудитории.</w:t>
      </w:r>
    </w:p>
    <w:p w:rsidR="005329F4" w:rsidRPr="00F408ED" w:rsidRDefault="005329F4" w:rsidP="0062360B">
      <w:pPr>
        <w:ind w:firstLine="567"/>
        <w:jc w:val="both"/>
      </w:pPr>
      <w:r w:rsidRPr="00F408ED">
        <w:t>4. Продолжительность – 10 мин.</w:t>
      </w:r>
    </w:p>
    <w:p w:rsidR="005329F4" w:rsidRPr="00154472" w:rsidRDefault="005329F4" w:rsidP="0062360B">
      <w:pPr>
        <w:pStyle w:val="a9"/>
        <w:ind w:firstLine="567"/>
        <w:jc w:val="both"/>
        <w:rPr>
          <w:b w:val="0"/>
          <w:sz w:val="24"/>
          <w:szCs w:val="24"/>
        </w:rPr>
      </w:pPr>
      <w:r w:rsidRPr="00154472">
        <w:rPr>
          <w:b w:val="0"/>
          <w:sz w:val="24"/>
          <w:szCs w:val="24"/>
        </w:rPr>
        <w:t>СРС (максимально 100 баллов)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120"/>
        <w:gridCol w:w="1620"/>
      </w:tblGrid>
      <w:tr w:rsidR="005329F4" w:rsidRPr="00F408ED">
        <w:tc>
          <w:tcPr>
            <w:tcW w:w="1908"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bCs/>
                <w:sz w:val="24"/>
                <w:szCs w:val="24"/>
              </w:rPr>
            </w:pPr>
            <w:r w:rsidRPr="00F408ED">
              <w:rPr>
                <w:bCs/>
                <w:sz w:val="24"/>
                <w:szCs w:val="24"/>
              </w:rPr>
              <w:t>Традиционная оценка</w:t>
            </w:r>
          </w:p>
        </w:tc>
        <w:tc>
          <w:tcPr>
            <w:tcW w:w="6120"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bCs/>
                <w:sz w:val="24"/>
                <w:szCs w:val="24"/>
              </w:rPr>
            </w:pPr>
            <w:r w:rsidRPr="00F408ED">
              <w:rPr>
                <w:bCs/>
                <w:sz w:val="24"/>
                <w:szCs w:val="24"/>
              </w:rPr>
              <w:t xml:space="preserve">Критерий </w:t>
            </w:r>
          </w:p>
        </w:tc>
        <w:tc>
          <w:tcPr>
            <w:tcW w:w="1620"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bCs/>
                <w:sz w:val="24"/>
                <w:szCs w:val="24"/>
              </w:rPr>
            </w:pPr>
            <w:r w:rsidRPr="00F408ED">
              <w:rPr>
                <w:bCs/>
                <w:sz w:val="24"/>
                <w:szCs w:val="24"/>
              </w:rPr>
              <w:t>Балл</w:t>
            </w:r>
          </w:p>
        </w:tc>
      </w:tr>
      <w:tr w:rsidR="005329F4" w:rsidRPr="00F408ED">
        <w:tc>
          <w:tcPr>
            <w:tcW w:w="1908"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bCs/>
                <w:sz w:val="24"/>
                <w:szCs w:val="24"/>
              </w:rPr>
            </w:pPr>
            <w:r w:rsidRPr="00F408ED">
              <w:rPr>
                <w:bCs/>
                <w:sz w:val="24"/>
                <w:szCs w:val="24"/>
              </w:rPr>
              <w:t>«5»</w:t>
            </w:r>
          </w:p>
        </w:tc>
        <w:tc>
          <w:tcPr>
            <w:tcW w:w="6120"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bCs/>
                <w:sz w:val="24"/>
                <w:szCs w:val="24"/>
              </w:rPr>
            </w:pPr>
            <w:r w:rsidRPr="00F408ED">
              <w:rPr>
                <w:sz w:val="24"/>
                <w:szCs w:val="24"/>
              </w:rPr>
              <w:t>Полное выполнение всех требований соответствующей формы СРС</w:t>
            </w:r>
          </w:p>
        </w:tc>
        <w:tc>
          <w:tcPr>
            <w:tcW w:w="1620"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bCs/>
                <w:sz w:val="24"/>
                <w:szCs w:val="24"/>
              </w:rPr>
            </w:pPr>
            <w:r w:rsidRPr="00F408ED">
              <w:rPr>
                <w:sz w:val="24"/>
                <w:szCs w:val="24"/>
              </w:rPr>
              <w:t>90-100 б.</w:t>
            </w:r>
          </w:p>
        </w:tc>
      </w:tr>
      <w:tr w:rsidR="005329F4" w:rsidRPr="00F408ED">
        <w:tc>
          <w:tcPr>
            <w:tcW w:w="1908"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bCs/>
                <w:sz w:val="24"/>
                <w:szCs w:val="24"/>
              </w:rPr>
            </w:pPr>
            <w:r w:rsidRPr="00F408ED">
              <w:rPr>
                <w:bCs/>
                <w:sz w:val="24"/>
                <w:szCs w:val="24"/>
              </w:rPr>
              <w:t>«4»</w:t>
            </w:r>
          </w:p>
        </w:tc>
        <w:tc>
          <w:tcPr>
            <w:tcW w:w="6120"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sz w:val="24"/>
                <w:szCs w:val="24"/>
              </w:rPr>
            </w:pPr>
            <w:r w:rsidRPr="00F408ED">
              <w:rPr>
                <w:sz w:val="24"/>
                <w:szCs w:val="24"/>
              </w:rPr>
              <w:t>Допущены незначительные ошибки, неточное выполн</w:t>
            </w:r>
            <w:r w:rsidRPr="00F408ED">
              <w:rPr>
                <w:sz w:val="24"/>
                <w:szCs w:val="24"/>
              </w:rPr>
              <w:t>е</w:t>
            </w:r>
            <w:r w:rsidRPr="00F408ED">
              <w:rPr>
                <w:sz w:val="24"/>
                <w:szCs w:val="24"/>
              </w:rPr>
              <w:t>ние задания</w:t>
            </w:r>
          </w:p>
        </w:tc>
        <w:tc>
          <w:tcPr>
            <w:tcW w:w="1620"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sz w:val="24"/>
                <w:szCs w:val="24"/>
              </w:rPr>
            </w:pPr>
            <w:r w:rsidRPr="00F408ED">
              <w:rPr>
                <w:sz w:val="24"/>
                <w:szCs w:val="24"/>
              </w:rPr>
              <w:t>75-89 б.</w:t>
            </w:r>
          </w:p>
        </w:tc>
      </w:tr>
      <w:tr w:rsidR="005329F4" w:rsidRPr="00F408ED">
        <w:tc>
          <w:tcPr>
            <w:tcW w:w="1908"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bCs/>
                <w:sz w:val="24"/>
                <w:szCs w:val="24"/>
              </w:rPr>
            </w:pPr>
            <w:r w:rsidRPr="00F408ED">
              <w:rPr>
                <w:bCs/>
                <w:sz w:val="24"/>
                <w:szCs w:val="24"/>
              </w:rPr>
              <w:t>«3»</w:t>
            </w:r>
          </w:p>
        </w:tc>
        <w:tc>
          <w:tcPr>
            <w:tcW w:w="6120"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sz w:val="24"/>
                <w:szCs w:val="24"/>
              </w:rPr>
            </w:pPr>
            <w:r w:rsidRPr="00F408ED">
              <w:rPr>
                <w:sz w:val="24"/>
                <w:szCs w:val="24"/>
              </w:rPr>
              <w:t>Допущены значительные ошибки, неполное выполнение заданий</w:t>
            </w:r>
          </w:p>
        </w:tc>
        <w:tc>
          <w:tcPr>
            <w:tcW w:w="1620"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sz w:val="24"/>
                <w:szCs w:val="24"/>
              </w:rPr>
            </w:pPr>
            <w:r w:rsidRPr="00F408ED">
              <w:rPr>
                <w:sz w:val="24"/>
                <w:szCs w:val="24"/>
              </w:rPr>
              <w:t>50-74 б.</w:t>
            </w:r>
          </w:p>
        </w:tc>
      </w:tr>
      <w:tr w:rsidR="005329F4" w:rsidRPr="00F408ED">
        <w:tc>
          <w:tcPr>
            <w:tcW w:w="1908"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bCs/>
                <w:sz w:val="24"/>
                <w:szCs w:val="24"/>
              </w:rPr>
            </w:pPr>
            <w:r w:rsidRPr="00F408ED">
              <w:rPr>
                <w:bCs/>
                <w:sz w:val="24"/>
                <w:szCs w:val="24"/>
              </w:rPr>
              <w:t>«2»</w:t>
            </w:r>
          </w:p>
        </w:tc>
        <w:tc>
          <w:tcPr>
            <w:tcW w:w="6120"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sz w:val="24"/>
                <w:szCs w:val="24"/>
              </w:rPr>
            </w:pPr>
            <w:r w:rsidRPr="00F408ED">
              <w:rPr>
                <w:sz w:val="24"/>
                <w:szCs w:val="24"/>
              </w:rPr>
              <w:t>Допущены принципиальные ошибки, невыполнение з</w:t>
            </w:r>
            <w:r w:rsidRPr="00F408ED">
              <w:rPr>
                <w:sz w:val="24"/>
                <w:szCs w:val="24"/>
              </w:rPr>
              <w:t>а</w:t>
            </w:r>
            <w:r w:rsidRPr="00F408ED">
              <w:rPr>
                <w:sz w:val="24"/>
                <w:szCs w:val="24"/>
              </w:rPr>
              <w:t>даний, несоответствие критериям СРС</w:t>
            </w:r>
          </w:p>
        </w:tc>
        <w:tc>
          <w:tcPr>
            <w:tcW w:w="1620" w:type="dxa"/>
            <w:tcBorders>
              <w:top w:val="single" w:sz="4" w:space="0" w:color="auto"/>
              <w:left w:val="single" w:sz="4" w:space="0" w:color="auto"/>
              <w:bottom w:val="single" w:sz="4" w:space="0" w:color="auto"/>
              <w:right w:val="single" w:sz="4" w:space="0" w:color="auto"/>
            </w:tcBorders>
          </w:tcPr>
          <w:p w:rsidR="005329F4" w:rsidRPr="00F408ED" w:rsidRDefault="005329F4" w:rsidP="001961C1">
            <w:pPr>
              <w:pStyle w:val="ad"/>
              <w:spacing w:line="240" w:lineRule="auto"/>
              <w:ind w:right="28"/>
              <w:rPr>
                <w:b/>
                <w:sz w:val="24"/>
                <w:szCs w:val="24"/>
              </w:rPr>
            </w:pPr>
            <w:r w:rsidRPr="00F408ED">
              <w:rPr>
                <w:sz w:val="24"/>
                <w:szCs w:val="24"/>
              </w:rPr>
              <w:t>0 – 49 б.</w:t>
            </w:r>
          </w:p>
        </w:tc>
      </w:tr>
    </w:tbl>
    <w:p w:rsidR="005329F4" w:rsidRPr="00F408ED" w:rsidRDefault="005329F4" w:rsidP="0062360B">
      <w:pPr>
        <w:ind w:firstLine="567"/>
        <w:jc w:val="both"/>
        <w:rPr>
          <w:b/>
        </w:rPr>
      </w:pPr>
      <w:r w:rsidRPr="00F408ED">
        <w:rPr>
          <w:b/>
        </w:rPr>
        <w:t xml:space="preserve">         </w:t>
      </w:r>
    </w:p>
    <w:p w:rsidR="005329F4" w:rsidRPr="00154472" w:rsidRDefault="00907DE3" w:rsidP="0062360B">
      <w:pPr>
        <w:ind w:firstLine="567"/>
        <w:jc w:val="both"/>
        <w:rPr>
          <w:b/>
          <w:lang w:val="kk-KZ"/>
        </w:rPr>
      </w:pPr>
      <w:r w:rsidRPr="00154472">
        <w:rPr>
          <w:b/>
          <w:lang w:val="kk-KZ"/>
        </w:rPr>
        <w:t>ЛИТЕРАТУРА</w:t>
      </w:r>
    </w:p>
    <w:p w:rsidR="005329F4" w:rsidRPr="00154472" w:rsidRDefault="005329F4" w:rsidP="0062360B">
      <w:pPr>
        <w:pStyle w:val="11"/>
        <w:ind w:left="0" w:firstLine="567"/>
        <w:jc w:val="both"/>
        <w:rPr>
          <w:b/>
          <w:bCs/>
        </w:rPr>
      </w:pPr>
      <w:r w:rsidRPr="00154472">
        <w:rPr>
          <w:b/>
          <w:bCs/>
        </w:rPr>
        <w:t xml:space="preserve">Основная литература: </w:t>
      </w:r>
    </w:p>
    <w:p w:rsidR="005329F4" w:rsidRPr="00154472" w:rsidRDefault="005329F4" w:rsidP="00965E69">
      <w:pPr>
        <w:pStyle w:val="11"/>
        <w:numPr>
          <w:ilvl w:val="0"/>
          <w:numId w:val="57"/>
        </w:numPr>
        <w:tabs>
          <w:tab w:val="left" w:pos="284"/>
        </w:tabs>
        <w:ind w:firstLine="567"/>
        <w:jc w:val="both"/>
      </w:pPr>
      <w:r w:rsidRPr="00154472">
        <w:t>Савенкова Т.И. Логистика. – Москва: Омега-Л, 2010.</w:t>
      </w:r>
    </w:p>
    <w:p w:rsidR="005329F4" w:rsidRPr="00154472" w:rsidRDefault="005329F4" w:rsidP="00965E69">
      <w:pPr>
        <w:pStyle w:val="11"/>
        <w:numPr>
          <w:ilvl w:val="0"/>
          <w:numId w:val="57"/>
        </w:numPr>
        <w:tabs>
          <w:tab w:val="left" w:pos="284"/>
        </w:tabs>
        <w:ind w:left="0" w:firstLine="567"/>
        <w:jc w:val="both"/>
      </w:pPr>
      <w:r w:rsidRPr="00154472">
        <w:t>Тулембаева А.Н. Логистика. – Алматы: Триумф «Т», 2008.</w:t>
      </w:r>
    </w:p>
    <w:p w:rsidR="005329F4" w:rsidRPr="00154472" w:rsidRDefault="005329F4" w:rsidP="00965E69">
      <w:pPr>
        <w:pStyle w:val="11"/>
        <w:numPr>
          <w:ilvl w:val="0"/>
          <w:numId w:val="57"/>
        </w:numPr>
        <w:tabs>
          <w:tab w:val="left" w:pos="284"/>
        </w:tabs>
        <w:ind w:left="0" w:firstLine="567"/>
        <w:jc w:val="both"/>
      </w:pPr>
      <w:r w:rsidRPr="00154472">
        <w:t>Сербин В.Д. Основы логистики. – Таганрог: ТРТУ, 2004.</w:t>
      </w:r>
    </w:p>
    <w:p w:rsidR="005329F4" w:rsidRPr="00154472" w:rsidRDefault="005329F4" w:rsidP="0062360B">
      <w:pPr>
        <w:ind w:firstLine="567"/>
        <w:jc w:val="both"/>
        <w:rPr>
          <w:b/>
        </w:rPr>
      </w:pPr>
      <w:r w:rsidRPr="00154472">
        <w:rPr>
          <w:b/>
        </w:rPr>
        <w:t>Дополнительная литература:</w:t>
      </w:r>
    </w:p>
    <w:p w:rsidR="005329F4" w:rsidRPr="00154472" w:rsidRDefault="005329F4" w:rsidP="00965E69">
      <w:pPr>
        <w:widowControl w:val="0"/>
        <w:numPr>
          <w:ilvl w:val="0"/>
          <w:numId w:val="58"/>
        </w:numPr>
        <w:shd w:val="clear" w:color="auto" w:fill="FFFFFF"/>
        <w:tabs>
          <w:tab w:val="left" w:pos="426"/>
        </w:tabs>
        <w:autoSpaceDE w:val="0"/>
        <w:autoSpaceDN w:val="0"/>
        <w:adjustRightInd w:val="0"/>
        <w:ind w:left="0" w:firstLine="567"/>
        <w:jc w:val="both"/>
        <w:rPr>
          <w:color w:val="000000"/>
        </w:rPr>
      </w:pPr>
      <w:r w:rsidRPr="00154472">
        <w:rPr>
          <w:color w:val="000000"/>
        </w:rPr>
        <w:t>Альбеков А.У., Федько В.П., Митько О.А., Логистика коммерции. Ростов-</w:t>
      </w:r>
      <w:r w:rsidRPr="00154472">
        <w:rPr>
          <w:color w:val="000000"/>
        </w:rPr>
        <w:br/>
        <w:t>на-Дону: Феникс, 2001.</w:t>
      </w:r>
    </w:p>
    <w:p w:rsidR="005329F4" w:rsidRPr="00154472" w:rsidRDefault="005329F4" w:rsidP="00965E69">
      <w:pPr>
        <w:widowControl w:val="0"/>
        <w:numPr>
          <w:ilvl w:val="0"/>
          <w:numId w:val="58"/>
        </w:numPr>
        <w:shd w:val="clear" w:color="auto" w:fill="FFFFFF"/>
        <w:tabs>
          <w:tab w:val="left" w:pos="355"/>
        </w:tabs>
        <w:autoSpaceDE w:val="0"/>
        <w:autoSpaceDN w:val="0"/>
        <w:adjustRightInd w:val="0"/>
        <w:ind w:left="0" w:firstLine="567"/>
        <w:jc w:val="both"/>
        <w:rPr>
          <w:color w:val="000000"/>
        </w:rPr>
      </w:pPr>
      <w:r w:rsidRPr="00154472">
        <w:rPr>
          <w:color w:val="000000"/>
        </w:rPr>
        <w:t>Ардатова М.М. Логистика в вопросах и ответах: Учеб. Пособие. - М.: ТК</w:t>
      </w:r>
      <w:r w:rsidRPr="00154472">
        <w:rPr>
          <w:color w:val="000000"/>
        </w:rPr>
        <w:br/>
        <w:t xml:space="preserve">Велби, Изд-во Проспект, 2004. </w:t>
      </w:r>
    </w:p>
    <w:p w:rsidR="005329F4" w:rsidRPr="00154472" w:rsidRDefault="005329F4" w:rsidP="00965E69">
      <w:pPr>
        <w:widowControl w:val="0"/>
        <w:numPr>
          <w:ilvl w:val="0"/>
          <w:numId w:val="58"/>
        </w:numPr>
        <w:shd w:val="clear" w:color="auto" w:fill="FFFFFF"/>
        <w:tabs>
          <w:tab w:val="left" w:pos="355"/>
        </w:tabs>
        <w:autoSpaceDE w:val="0"/>
        <w:autoSpaceDN w:val="0"/>
        <w:adjustRightInd w:val="0"/>
        <w:ind w:left="0" w:firstLine="567"/>
        <w:jc w:val="both"/>
        <w:rPr>
          <w:color w:val="000000"/>
        </w:rPr>
      </w:pPr>
      <w:r w:rsidRPr="00154472">
        <w:rPr>
          <w:color w:val="000000"/>
        </w:rPr>
        <w:t>Бауэрсокс Д. Дж., Клосс Д. Дж. Логистика: интегрированная цепь поставок/Пер. с англ. - М.: Олимп-Бизнес, 2001.</w:t>
      </w:r>
    </w:p>
    <w:p w:rsidR="005329F4" w:rsidRPr="00154472" w:rsidRDefault="005329F4" w:rsidP="00965E69">
      <w:pPr>
        <w:widowControl w:val="0"/>
        <w:numPr>
          <w:ilvl w:val="0"/>
          <w:numId w:val="58"/>
        </w:numPr>
        <w:shd w:val="clear" w:color="auto" w:fill="FFFFFF"/>
        <w:tabs>
          <w:tab w:val="left" w:pos="355"/>
        </w:tabs>
        <w:autoSpaceDE w:val="0"/>
        <w:autoSpaceDN w:val="0"/>
        <w:adjustRightInd w:val="0"/>
        <w:ind w:left="0" w:firstLine="567"/>
        <w:jc w:val="both"/>
        <w:rPr>
          <w:color w:val="000000"/>
        </w:rPr>
      </w:pPr>
      <w:r w:rsidRPr="00154472">
        <w:rPr>
          <w:color w:val="000000"/>
        </w:rPr>
        <w:t>Бахарев В.О. Производственно-заготовительная и сбытовая логистика фир</w:t>
      </w:r>
      <w:r w:rsidRPr="00154472">
        <w:rPr>
          <w:color w:val="000000"/>
        </w:rPr>
        <w:softHyphen/>
        <w:t xml:space="preserve">мы. - СПб.: Изд-во СПбГУЭФ, 1997. </w:t>
      </w:r>
    </w:p>
    <w:p w:rsidR="005329F4" w:rsidRPr="00154472" w:rsidRDefault="005329F4" w:rsidP="00965E69">
      <w:pPr>
        <w:widowControl w:val="0"/>
        <w:numPr>
          <w:ilvl w:val="0"/>
          <w:numId w:val="58"/>
        </w:numPr>
        <w:shd w:val="clear" w:color="auto" w:fill="FFFFFF"/>
        <w:tabs>
          <w:tab w:val="left" w:pos="355"/>
        </w:tabs>
        <w:autoSpaceDE w:val="0"/>
        <w:autoSpaceDN w:val="0"/>
        <w:adjustRightInd w:val="0"/>
        <w:ind w:left="0" w:firstLine="567"/>
        <w:jc w:val="both"/>
        <w:rPr>
          <w:color w:val="000000"/>
        </w:rPr>
      </w:pPr>
      <w:r w:rsidRPr="00154472">
        <w:rPr>
          <w:color w:val="000000"/>
        </w:rPr>
        <w:t>Берков М.В. Информационные технологии в логистике. - М.: Финансы и</w:t>
      </w:r>
      <w:r w:rsidRPr="00154472">
        <w:rPr>
          <w:color w:val="000000"/>
        </w:rPr>
        <w:br/>
      </w:r>
      <w:r w:rsidRPr="00154472">
        <w:rPr>
          <w:color w:val="000000"/>
        </w:rPr>
        <w:lastRenderedPageBreak/>
        <w:t>статистика, 1999.</w:t>
      </w:r>
    </w:p>
    <w:p w:rsidR="005329F4" w:rsidRPr="00154472" w:rsidRDefault="005329F4" w:rsidP="00965E69">
      <w:pPr>
        <w:widowControl w:val="0"/>
        <w:numPr>
          <w:ilvl w:val="0"/>
          <w:numId w:val="58"/>
        </w:numPr>
        <w:shd w:val="clear" w:color="auto" w:fill="FFFFFF"/>
        <w:tabs>
          <w:tab w:val="left" w:pos="355"/>
        </w:tabs>
        <w:autoSpaceDE w:val="0"/>
        <w:autoSpaceDN w:val="0"/>
        <w:adjustRightInd w:val="0"/>
        <w:ind w:left="0" w:firstLine="567"/>
        <w:jc w:val="both"/>
        <w:rPr>
          <w:color w:val="000000"/>
        </w:rPr>
      </w:pPr>
      <w:r w:rsidRPr="00154472">
        <w:rPr>
          <w:color w:val="000000"/>
        </w:rPr>
        <w:t xml:space="preserve">Внешнеторговые операции и логистика: Учебное пособие/Под ред. Николаева Д.С. и др. - М.: АНКИЛ, 1998. </w:t>
      </w:r>
    </w:p>
    <w:p w:rsidR="005329F4" w:rsidRPr="00154472" w:rsidRDefault="005329F4" w:rsidP="00965E69">
      <w:pPr>
        <w:widowControl w:val="0"/>
        <w:numPr>
          <w:ilvl w:val="0"/>
          <w:numId w:val="58"/>
        </w:numPr>
        <w:shd w:val="clear" w:color="auto" w:fill="FFFFFF"/>
        <w:tabs>
          <w:tab w:val="left" w:pos="355"/>
        </w:tabs>
        <w:autoSpaceDE w:val="0"/>
        <w:autoSpaceDN w:val="0"/>
        <w:adjustRightInd w:val="0"/>
        <w:ind w:left="0" w:firstLine="567"/>
        <w:jc w:val="both"/>
        <w:rPr>
          <w:color w:val="000000"/>
        </w:rPr>
      </w:pPr>
      <w:r w:rsidRPr="00154472">
        <w:rPr>
          <w:color w:val="000000"/>
        </w:rPr>
        <w:t>Голиков Е.А. Маркетинг и логистика: Учебное пособие. - М.: Изд. дом</w:t>
      </w:r>
      <w:r w:rsidRPr="00154472">
        <w:rPr>
          <w:color w:val="000000"/>
        </w:rPr>
        <w:br/>
        <w:t xml:space="preserve">«Дашков и К», 1999. </w:t>
      </w:r>
    </w:p>
    <w:p w:rsidR="005329F4" w:rsidRPr="00154472" w:rsidRDefault="005329F4" w:rsidP="00965E69">
      <w:pPr>
        <w:widowControl w:val="0"/>
        <w:numPr>
          <w:ilvl w:val="0"/>
          <w:numId w:val="58"/>
        </w:numPr>
        <w:shd w:val="clear" w:color="auto" w:fill="FFFFFF"/>
        <w:tabs>
          <w:tab w:val="left" w:pos="355"/>
        </w:tabs>
        <w:autoSpaceDE w:val="0"/>
        <w:autoSpaceDN w:val="0"/>
        <w:adjustRightInd w:val="0"/>
        <w:ind w:left="0" w:firstLine="567"/>
        <w:jc w:val="both"/>
        <w:rPr>
          <w:color w:val="000000"/>
        </w:rPr>
      </w:pPr>
      <w:r w:rsidRPr="00154472">
        <w:rPr>
          <w:color w:val="000000"/>
        </w:rPr>
        <w:t xml:space="preserve">Гордон М.П., Карнаухов С.Б. Логистика товародвижения. - 2-е изд., перераб., доп. - М.: Центр экономики и маркетинга, 2001. </w:t>
      </w:r>
    </w:p>
    <w:p w:rsidR="005329F4" w:rsidRPr="00154472" w:rsidRDefault="005329F4" w:rsidP="00965E69">
      <w:pPr>
        <w:widowControl w:val="0"/>
        <w:numPr>
          <w:ilvl w:val="0"/>
          <w:numId w:val="58"/>
        </w:numPr>
        <w:shd w:val="clear" w:color="auto" w:fill="FFFFFF"/>
        <w:tabs>
          <w:tab w:val="left" w:pos="355"/>
        </w:tabs>
        <w:autoSpaceDE w:val="0"/>
        <w:autoSpaceDN w:val="0"/>
        <w:adjustRightInd w:val="0"/>
        <w:ind w:left="0" w:firstLine="567"/>
        <w:jc w:val="both"/>
        <w:rPr>
          <w:color w:val="000000"/>
        </w:rPr>
      </w:pPr>
      <w:r w:rsidRPr="00154472">
        <w:rPr>
          <w:color w:val="000000"/>
        </w:rPr>
        <w:t xml:space="preserve">Джонсон Дж.С. и др. Современная логистика. - 7-е изд. - М.: ИД «Вильямс», 2002. </w:t>
      </w:r>
    </w:p>
    <w:p w:rsidR="005329F4" w:rsidRDefault="005329F4" w:rsidP="0062360B">
      <w:pPr>
        <w:ind w:firstLine="567"/>
        <w:jc w:val="both"/>
        <w:rPr>
          <w:b/>
          <w:lang w:eastAsia="ar-SA"/>
        </w:rPr>
      </w:pPr>
    </w:p>
    <w:p w:rsidR="005329F4" w:rsidRDefault="00907DE3" w:rsidP="0062360B">
      <w:pPr>
        <w:ind w:firstLine="567"/>
        <w:jc w:val="both"/>
        <w:rPr>
          <w:b/>
          <w:lang w:eastAsia="ar-SA"/>
        </w:rPr>
      </w:pPr>
      <w:r w:rsidRPr="00154472">
        <w:rPr>
          <w:b/>
          <w:lang w:eastAsia="ar-SA"/>
        </w:rPr>
        <w:t>ВОПРОСЫ ДЛЯ КОНТРОЛЯ.</w:t>
      </w:r>
    </w:p>
    <w:p w:rsidR="005329F4" w:rsidRDefault="005329F4" w:rsidP="00965E69">
      <w:pPr>
        <w:pStyle w:val="af0"/>
        <w:numPr>
          <w:ilvl w:val="0"/>
          <w:numId w:val="59"/>
        </w:numPr>
        <w:ind w:firstLine="567"/>
        <w:jc w:val="both"/>
        <w:rPr>
          <w:sz w:val="24"/>
          <w:szCs w:val="24"/>
        </w:rPr>
      </w:pPr>
      <w:r>
        <w:rPr>
          <w:sz w:val="24"/>
          <w:szCs w:val="24"/>
        </w:rPr>
        <w:t>Предмет и характеристика фармацевтической логистики</w:t>
      </w:r>
      <w:r w:rsidRPr="00154472">
        <w:rPr>
          <w:sz w:val="24"/>
          <w:szCs w:val="24"/>
        </w:rPr>
        <w:t>.</w:t>
      </w:r>
    </w:p>
    <w:p w:rsidR="005329F4" w:rsidRDefault="005329F4" w:rsidP="00965E69">
      <w:pPr>
        <w:pStyle w:val="af0"/>
        <w:numPr>
          <w:ilvl w:val="0"/>
          <w:numId w:val="59"/>
        </w:numPr>
        <w:ind w:firstLine="567"/>
        <w:jc w:val="both"/>
        <w:rPr>
          <w:sz w:val="24"/>
          <w:szCs w:val="24"/>
        </w:rPr>
      </w:pPr>
      <w:r w:rsidRPr="00154472">
        <w:rPr>
          <w:sz w:val="24"/>
          <w:szCs w:val="24"/>
        </w:rPr>
        <w:t>К</w:t>
      </w:r>
      <w:r>
        <w:rPr>
          <w:sz w:val="24"/>
          <w:szCs w:val="24"/>
        </w:rPr>
        <w:t>онцепция и принципы логистики в фармации</w:t>
      </w:r>
      <w:r w:rsidRPr="00154472">
        <w:rPr>
          <w:sz w:val="24"/>
          <w:szCs w:val="24"/>
        </w:rPr>
        <w:t xml:space="preserve">. </w:t>
      </w:r>
    </w:p>
    <w:p w:rsidR="005329F4" w:rsidRDefault="005329F4" w:rsidP="00965E69">
      <w:pPr>
        <w:pStyle w:val="af0"/>
        <w:numPr>
          <w:ilvl w:val="0"/>
          <w:numId w:val="59"/>
        </w:numPr>
        <w:ind w:firstLine="567"/>
        <w:jc w:val="both"/>
        <w:rPr>
          <w:sz w:val="24"/>
          <w:szCs w:val="24"/>
        </w:rPr>
      </w:pPr>
      <w:r>
        <w:rPr>
          <w:sz w:val="24"/>
          <w:szCs w:val="24"/>
        </w:rPr>
        <w:t>Основные функциональные области фармацевтической логистики и их хара</w:t>
      </w:r>
      <w:r>
        <w:rPr>
          <w:sz w:val="24"/>
          <w:szCs w:val="24"/>
        </w:rPr>
        <w:t>к</w:t>
      </w:r>
      <w:r>
        <w:rPr>
          <w:sz w:val="24"/>
          <w:szCs w:val="24"/>
        </w:rPr>
        <w:t>теристика</w:t>
      </w:r>
      <w:r w:rsidRPr="00154472">
        <w:rPr>
          <w:sz w:val="24"/>
          <w:szCs w:val="24"/>
        </w:rPr>
        <w:t xml:space="preserve">. </w:t>
      </w:r>
    </w:p>
    <w:p w:rsidR="005329F4" w:rsidRPr="00976B6D" w:rsidRDefault="005329F4" w:rsidP="00965E69">
      <w:pPr>
        <w:pStyle w:val="af0"/>
        <w:numPr>
          <w:ilvl w:val="0"/>
          <w:numId w:val="59"/>
        </w:numPr>
        <w:ind w:firstLine="567"/>
        <w:jc w:val="both"/>
        <w:rPr>
          <w:b/>
          <w:sz w:val="24"/>
          <w:szCs w:val="24"/>
        </w:rPr>
      </w:pPr>
      <w:r>
        <w:rPr>
          <w:sz w:val="24"/>
          <w:szCs w:val="24"/>
        </w:rPr>
        <w:t>Экономический эффект от применения логистических подходов на фармаце</w:t>
      </w:r>
      <w:r>
        <w:rPr>
          <w:sz w:val="24"/>
          <w:szCs w:val="24"/>
        </w:rPr>
        <w:t>в</w:t>
      </w:r>
      <w:r>
        <w:rPr>
          <w:sz w:val="24"/>
          <w:szCs w:val="24"/>
        </w:rPr>
        <w:t>тическом предприятии</w:t>
      </w:r>
      <w:r w:rsidRPr="00154472">
        <w:rPr>
          <w:sz w:val="24"/>
          <w:szCs w:val="24"/>
        </w:rPr>
        <w:t>.</w:t>
      </w:r>
    </w:p>
    <w:p w:rsidR="005329F4" w:rsidRDefault="005329F4" w:rsidP="00965E69">
      <w:pPr>
        <w:pStyle w:val="af0"/>
        <w:numPr>
          <w:ilvl w:val="0"/>
          <w:numId w:val="59"/>
        </w:numPr>
        <w:ind w:firstLine="567"/>
        <w:jc w:val="both"/>
        <w:rPr>
          <w:sz w:val="24"/>
          <w:szCs w:val="24"/>
        </w:rPr>
      </w:pPr>
      <w:r w:rsidRPr="00976B6D">
        <w:rPr>
          <w:sz w:val="24"/>
          <w:szCs w:val="24"/>
        </w:rPr>
        <w:t>Фармацевтическая логистика в Казахстане.</w:t>
      </w:r>
    </w:p>
    <w:p w:rsidR="005329F4" w:rsidRDefault="005329F4" w:rsidP="00965E69">
      <w:pPr>
        <w:pStyle w:val="af0"/>
        <w:numPr>
          <w:ilvl w:val="0"/>
          <w:numId w:val="59"/>
        </w:numPr>
        <w:ind w:firstLine="567"/>
        <w:jc w:val="both"/>
        <w:rPr>
          <w:sz w:val="24"/>
          <w:szCs w:val="24"/>
        </w:rPr>
      </w:pPr>
      <w:r>
        <w:rPr>
          <w:sz w:val="24"/>
          <w:szCs w:val="24"/>
        </w:rPr>
        <w:t>Основные понятия и термины.</w:t>
      </w:r>
    </w:p>
    <w:p w:rsidR="005329F4" w:rsidRPr="00976B6D" w:rsidRDefault="005329F4" w:rsidP="00965E69">
      <w:pPr>
        <w:pStyle w:val="af0"/>
        <w:numPr>
          <w:ilvl w:val="0"/>
          <w:numId w:val="59"/>
        </w:numPr>
        <w:ind w:firstLine="567"/>
        <w:jc w:val="both"/>
        <w:rPr>
          <w:sz w:val="24"/>
          <w:szCs w:val="24"/>
        </w:rPr>
      </w:pPr>
      <w:r>
        <w:rPr>
          <w:sz w:val="24"/>
          <w:szCs w:val="24"/>
        </w:rPr>
        <w:t>Краткие выводы.</w:t>
      </w:r>
    </w:p>
    <w:p w:rsidR="005329F4" w:rsidRPr="00154472" w:rsidRDefault="005329F4" w:rsidP="0062360B">
      <w:pPr>
        <w:pStyle w:val="af0"/>
        <w:ind w:firstLine="567"/>
        <w:jc w:val="both"/>
        <w:rPr>
          <w:sz w:val="24"/>
          <w:szCs w:val="24"/>
        </w:rPr>
      </w:pPr>
    </w:p>
    <w:p w:rsidR="005329F4" w:rsidRPr="00154472" w:rsidRDefault="005329F4" w:rsidP="0062360B">
      <w:pPr>
        <w:ind w:firstLine="567"/>
        <w:jc w:val="both"/>
        <w:rPr>
          <w:lang w:eastAsia="ar-SA"/>
        </w:rPr>
      </w:pPr>
    </w:p>
    <w:p w:rsidR="005329F4" w:rsidRDefault="005329F4" w:rsidP="0062360B">
      <w:pPr>
        <w:tabs>
          <w:tab w:val="left" w:pos="700"/>
        </w:tabs>
        <w:ind w:firstLine="567"/>
        <w:jc w:val="both"/>
        <w:rPr>
          <w:b/>
        </w:rPr>
      </w:pPr>
    </w:p>
    <w:p w:rsidR="005329F4" w:rsidRDefault="005329F4" w:rsidP="0062360B">
      <w:pPr>
        <w:tabs>
          <w:tab w:val="left" w:pos="700"/>
        </w:tabs>
        <w:ind w:firstLine="567"/>
        <w:jc w:val="both"/>
        <w:rPr>
          <w:b/>
        </w:rPr>
      </w:pPr>
    </w:p>
    <w:p w:rsidR="00907DE3" w:rsidRDefault="00907DE3" w:rsidP="0062360B">
      <w:pPr>
        <w:tabs>
          <w:tab w:val="left" w:pos="700"/>
        </w:tabs>
        <w:ind w:firstLine="567"/>
        <w:jc w:val="both"/>
        <w:rPr>
          <w:b/>
        </w:rPr>
      </w:pPr>
    </w:p>
    <w:p w:rsidR="00907DE3" w:rsidRDefault="00907DE3" w:rsidP="0062360B">
      <w:pPr>
        <w:tabs>
          <w:tab w:val="left" w:pos="700"/>
        </w:tabs>
        <w:ind w:firstLine="567"/>
        <w:jc w:val="both"/>
        <w:rPr>
          <w:b/>
        </w:rPr>
      </w:pPr>
    </w:p>
    <w:p w:rsidR="00907DE3" w:rsidRDefault="00907DE3" w:rsidP="0062360B">
      <w:pPr>
        <w:tabs>
          <w:tab w:val="left" w:pos="700"/>
        </w:tabs>
        <w:ind w:firstLine="567"/>
        <w:jc w:val="both"/>
        <w:rPr>
          <w:b/>
        </w:rPr>
      </w:pPr>
    </w:p>
    <w:p w:rsidR="00907DE3" w:rsidRDefault="00907DE3"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5E6C59" w:rsidRDefault="005E6C59" w:rsidP="0062360B">
      <w:pPr>
        <w:tabs>
          <w:tab w:val="left" w:pos="700"/>
        </w:tabs>
        <w:ind w:firstLine="567"/>
        <w:jc w:val="both"/>
        <w:rPr>
          <w:b/>
        </w:rPr>
      </w:pPr>
    </w:p>
    <w:p w:rsidR="00907DE3" w:rsidRDefault="00907DE3" w:rsidP="0062360B">
      <w:pPr>
        <w:tabs>
          <w:tab w:val="left" w:pos="700"/>
        </w:tabs>
        <w:ind w:firstLine="567"/>
        <w:jc w:val="both"/>
        <w:rPr>
          <w:b/>
        </w:rPr>
      </w:pPr>
    </w:p>
    <w:p w:rsidR="00907DE3" w:rsidRDefault="00907DE3" w:rsidP="0062360B">
      <w:pPr>
        <w:tabs>
          <w:tab w:val="left" w:pos="700"/>
        </w:tabs>
        <w:ind w:firstLine="567"/>
        <w:jc w:val="both"/>
        <w:rPr>
          <w:b/>
        </w:rPr>
      </w:pPr>
    </w:p>
    <w:p w:rsidR="00907DE3" w:rsidRDefault="00907DE3" w:rsidP="0062360B">
      <w:pPr>
        <w:tabs>
          <w:tab w:val="left" w:pos="700"/>
        </w:tabs>
        <w:ind w:firstLine="567"/>
        <w:jc w:val="both"/>
        <w:rPr>
          <w:b/>
        </w:rPr>
      </w:pPr>
    </w:p>
    <w:p w:rsidR="00907DE3" w:rsidRDefault="00907DE3" w:rsidP="0062360B">
      <w:pPr>
        <w:tabs>
          <w:tab w:val="left" w:pos="700"/>
        </w:tabs>
        <w:ind w:firstLine="567"/>
        <w:jc w:val="both"/>
        <w:rPr>
          <w:b/>
        </w:rPr>
      </w:pPr>
    </w:p>
    <w:p w:rsidR="005E6C59" w:rsidRDefault="005E6C59" w:rsidP="005E6C59">
      <w:pPr>
        <w:jc w:val="center"/>
        <w:rPr>
          <w:b/>
        </w:rPr>
      </w:pPr>
      <w:r>
        <w:rPr>
          <w:b/>
        </w:rPr>
        <w:t>Фармацевтический факультет</w:t>
      </w:r>
    </w:p>
    <w:p w:rsidR="005E6C59" w:rsidRDefault="005E6C59" w:rsidP="005E6C59">
      <w:pPr>
        <w:jc w:val="center"/>
        <w:rPr>
          <w:b/>
        </w:rPr>
      </w:pPr>
    </w:p>
    <w:p w:rsidR="005E6C59" w:rsidRDefault="005E6C59" w:rsidP="005E6C59">
      <w:pPr>
        <w:jc w:val="center"/>
        <w:rPr>
          <w:b/>
        </w:rPr>
      </w:pPr>
      <w:r>
        <w:rPr>
          <w:b/>
        </w:rPr>
        <w:t>Модуль «Фармацевт – менеджер»</w:t>
      </w:r>
    </w:p>
    <w:p w:rsidR="005E6C59" w:rsidRDefault="005E6C59" w:rsidP="005E6C59">
      <w:pPr>
        <w:jc w:val="center"/>
        <w:rPr>
          <w:b/>
        </w:rPr>
      </w:pPr>
    </w:p>
    <w:p w:rsidR="005E6C59" w:rsidRDefault="005E6C59" w:rsidP="005E6C59">
      <w:pPr>
        <w:jc w:val="center"/>
        <w:rPr>
          <w:b/>
        </w:rPr>
      </w:pPr>
    </w:p>
    <w:p w:rsidR="005E6C59" w:rsidRPr="00485B70" w:rsidRDefault="005E6C59" w:rsidP="005E6C59">
      <w:pPr>
        <w:jc w:val="center"/>
        <w:rPr>
          <w:b/>
        </w:rPr>
      </w:pPr>
    </w:p>
    <w:p w:rsidR="005E6C59" w:rsidRPr="00485B70" w:rsidRDefault="005E6C59" w:rsidP="005E6C59">
      <w:pPr>
        <w:jc w:val="center"/>
        <w:rPr>
          <w:b/>
        </w:rPr>
      </w:pPr>
    </w:p>
    <w:p w:rsidR="005E6C59" w:rsidRDefault="005E6C59" w:rsidP="005E6C59">
      <w:pPr>
        <w:jc w:val="center"/>
        <w:rPr>
          <w:b/>
        </w:rPr>
      </w:pPr>
    </w:p>
    <w:p w:rsidR="005E6C59" w:rsidRDefault="005E6C59" w:rsidP="005E6C59">
      <w:pPr>
        <w:spacing w:line="360" w:lineRule="auto"/>
        <w:jc w:val="center"/>
        <w:rPr>
          <w:b/>
        </w:rPr>
      </w:pPr>
      <w:r>
        <w:rPr>
          <w:b/>
        </w:rPr>
        <w:t xml:space="preserve">КОНТРОЛЬНО-ИЗМЕРИТЕЛЬНЫЕ СРЕДСТВА </w:t>
      </w:r>
    </w:p>
    <w:p w:rsidR="005E6C59" w:rsidRDefault="005E6C59" w:rsidP="005E6C59">
      <w:pPr>
        <w:spacing w:line="360" w:lineRule="auto"/>
        <w:jc w:val="center"/>
        <w:rPr>
          <w:b/>
        </w:rPr>
      </w:pPr>
      <w:r>
        <w:rPr>
          <w:b/>
        </w:rPr>
        <w:t xml:space="preserve">ДЛЯ ИТОГОВОЙ ОЦЕНКИ ЗНАНИЙ, </w:t>
      </w:r>
    </w:p>
    <w:p w:rsidR="005E6C59" w:rsidRDefault="005E6C59" w:rsidP="005E6C59">
      <w:pPr>
        <w:spacing w:line="480" w:lineRule="auto"/>
        <w:jc w:val="center"/>
        <w:rPr>
          <w:b/>
        </w:rPr>
      </w:pPr>
      <w:r>
        <w:rPr>
          <w:b/>
        </w:rPr>
        <w:t>УМЕНИЙ И НАВЫКОВ</w:t>
      </w:r>
    </w:p>
    <w:p w:rsidR="005E6C59" w:rsidRDefault="005E6C59" w:rsidP="005E6C59">
      <w:pPr>
        <w:spacing w:line="480" w:lineRule="auto"/>
        <w:jc w:val="center"/>
        <w:rPr>
          <w:b/>
        </w:rPr>
      </w:pPr>
    </w:p>
    <w:p w:rsidR="005E6C59" w:rsidRDefault="005E6C59" w:rsidP="005E6C59">
      <w:pPr>
        <w:spacing w:line="360" w:lineRule="auto"/>
        <w:rPr>
          <w:b/>
        </w:rPr>
      </w:pPr>
      <w:r>
        <w:rPr>
          <w:b/>
        </w:rPr>
        <w:t>Курс 4</w:t>
      </w:r>
    </w:p>
    <w:p w:rsidR="005E6C59" w:rsidRDefault="005E6C59" w:rsidP="005E6C59">
      <w:pPr>
        <w:spacing w:line="360" w:lineRule="auto"/>
        <w:rPr>
          <w:b/>
        </w:rPr>
      </w:pPr>
    </w:p>
    <w:p w:rsidR="005E6C59" w:rsidRDefault="005E6C59" w:rsidP="005E6C59">
      <w:pPr>
        <w:spacing w:line="360" w:lineRule="auto"/>
        <w:rPr>
          <w:b/>
        </w:rPr>
      </w:pPr>
      <w:r>
        <w:rPr>
          <w:b/>
        </w:rPr>
        <w:t>Дисциплина «ОСНОВЫ ФАРМАЦЕВТИЧЕСКОЙ ЛОГИСТИКИ»</w:t>
      </w:r>
    </w:p>
    <w:p w:rsidR="005E6C59" w:rsidRDefault="005E6C59" w:rsidP="005E6C59">
      <w:pPr>
        <w:spacing w:line="360" w:lineRule="auto"/>
        <w:rPr>
          <w:b/>
        </w:rPr>
      </w:pPr>
    </w:p>
    <w:p w:rsidR="005E6C59" w:rsidRDefault="005E6C59" w:rsidP="005E6C59">
      <w:pPr>
        <w:spacing w:line="360" w:lineRule="auto"/>
        <w:rPr>
          <w:b/>
        </w:rPr>
      </w:pPr>
    </w:p>
    <w:p w:rsidR="005E6C59" w:rsidRDefault="005E6C59" w:rsidP="005E6C59">
      <w:pPr>
        <w:spacing w:line="360" w:lineRule="auto"/>
        <w:rPr>
          <w:b/>
        </w:rPr>
      </w:pPr>
    </w:p>
    <w:p w:rsidR="005E6C59" w:rsidRDefault="005E6C59" w:rsidP="005E6C59">
      <w:pPr>
        <w:spacing w:line="360" w:lineRule="auto"/>
        <w:rPr>
          <w:b/>
        </w:rPr>
      </w:pPr>
    </w:p>
    <w:p w:rsidR="005E6C59" w:rsidRPr="00485B70" w:rsidRDefault="005E6C59" w:rsidP="005E6C59">
      <w:pPr>
        <w:spacing w:line="360" w:lineRule="auto"/>
        <w:rPr>
          <w:b/>
        </w:rPr>
      </w:pPr>
    </w:p>
    <w:p w:rsidR="005E6C59" w:rsidRDefault="005E6C59" w:rsidP="005E6C59">
      <w:pPr>
        <w:spacing w:line="480" w:lineRule="auto"/>
        <w:rPr>
          <w:b/>
        </w:rPr>
      </w:pPr>
      <w:r>
        <w:rPr>
          <w:b/>
        </w:rPr>
        <w:t>Составители:</w:t>
      </w:r>
    </w:p>
    <w:p w:rsidR="005E6C59" w:rsidRDefault="005E6C59" w:rsidP="005E6C59">
      <w:pPr>
        <w:spacing w:line="360" w:lineRule="auto"/>
        <w:rPr>
          <w:b/>
        </w:rPr>
      </w:pPr>
      <w:r>
        <w:rPr>
          <w:b/>
        </w:rPr>
        <w:t>доц. Радюк М.И.</w:t>
      </w:r>
    </w:p>
    <w:p w:rsidR="005E6C59" w:rsidRDefault="005E6C59" w:rsidP="005E6C59">
      <w:pPr>
        <w:spacing w:line="360" w:lineRule="auto"/>
        <w:rPr>
          <w:b/>
        </w:rPr>
      </w:pPr>
    </w:p>
    <w:p w:rsidR="005E6C59" w:rsidRDefault="005E6C59" w:rsidP="005E6C59">
      <w:pPr>
        <w:spacing w:line="360" w:lineRule="auto"/>
        <w:rPr>
          <w:b/>
        </w:rPr>
      </w:pPr>
    </w:p>
    <w:p w:rsidR="005E6C59" w:rsidRDefault="005E6C59" w:rsidP="005E6C59">
      <w:pPr>
        <w:spacing w:line="360" w:lineRule="auto"/>
        <w:rPr>
          <w:b/>
        </w:rPr>
      </w:pPr>
    </w:p>
    <w:p w:rsidR="005E6C59" w:rsidRDefault="005E6C59" w:rsidP="005E6C59">
      <w:pPr>
        <w:spacing w:line="360" w:lineRule="auto"/>
        <w:rPr>
          <w:b/>
        </w:rPr>
      </w:pPr>
    </w:p>
    <w:p w:rsidR="005E6C59" w:rsidRPr="00485B70" w:rsidRDefault="005E6C59" w:rsidP="005E6C59">
      <w:pPr>
        <w:spacing w:line="360" w:lineRule="auto"/>
        <w:rPr>
          <w:b/>
        </w:rPr>
      </w:pPr>
    </w:p>
    <w:p w:rsidR="005E6C59" w:rsidRPr="00485B70" w:rsidRDefault="005E6C59" w:rsidP="005E6C59">
      <w:pPr>
        <w:spacing w:line="360" w:lineRule="auto"/>
        <w:rPr>
          <w:b/>
        </w:rPr>
      </w:pPr>
    </w:p>
    <w:p w:rsidR="005E6C59" w:rsidRDefault="005E6C59" w:rsidP="005E6C59">
      <w:pPr>
        <w:spacing w:line="360" w:lineRule="auto"/>
        <w:rPr>
          <w:b/>
        </w:rPr>
      </w:pPr>
    </w:p>
    <w:p w:rsidR="005E6C59" w:rsidRDefault="005E6C59" w:rsidP="005E6C59">
      <w:pPr>
        <w:spacing w:line="480" w:lineRule="auto"/>
        <w:rPr>
          <w:b/>
        </w:rPr>
      </w:pPr>
    </w:p>
    <w:p w:rsidR="005E6C59" w:rsidRPr="00305D25" w:rsidRDefault="005E6C59" w:rsidP="005E6C59">
      <w:pPr>
        <w:spacing w:line="360" w:lineRule="auto"/>
        <w:jc w:val="center"/>
        <w:rPr>
          <w:b/>
        </w:rPr>
      </w:pPr>
      <w:r>
        <w:rPr>
          <w:b/>
        </w:rPr>
        <w:t>2012</w:t>
      </w:r>
    </w:p>
    <w:p w:rsidR="005329F4" w:rsidRPr="002D2D66" w:rsidRDefault="005329F4" w:rsidP="0062360B">
      <w:pPr>
        <w:ind w:firstLine="567"/>
        <w:jc w:val="both"/>
        <w:rPr>
          <w:lang w:val="kk-KZ"/>
        </w:rPr>
      </w:pPr>
    </w:p>
    <w:p w:rsidR="005148F8" w:rsidRPr="00C51A38" w:rsidRDefault="005148F8" w:rsidP="005148F8">
      <w:pPr>
        <w:pStyle w:val="af0"/>
        <w:ind w:firstLine="0"/>
        <w:jc w:val="both"/>
        <w:rPr>
          <w:b/>
          <w:bCs/>
          <w:sz w:val="24"/>
          <w:szCs w:val="24"/>
          <w:lang w:val="kk-KZ"/>
        </w:rPr>
      </w:pPr>
      <w:r w:rsidRPr="00C51A38">
        <w:rPr>
          <w:bCs/>
          <w:sz w:val="24"/>
          <w:szCs w:val="24"/>
        </w:rPr>
        <w:lastRenderedPageBreak/>
        <w:t xml:space="preserve">Обсуждены на заседании </w:t>
      </w:r>
      <w:r w:rsidRPr="00C51A38">
        <w:rPr>
          <w:bCs/>
          <w:sz w:val="24"/>
          <w:szCs w:val="24"/>
          <w:lang w:val="kk-KZ"/>
        </w:rPr>
        <w:t>модуля</w:t>
      </w:r>
    </w:p>
    <w:p w:rsidR="005148F8" w:rsidRPr="00C51A38" w:rsidRDefault="005148F8" w:rsidP="005148F8">
      <w:pPr>
        <w:pStyle w:val="af0"/>
        <w:ind w:firstLine="0"/>
        <w:jc w:val="both"/>
        <w:rPr>
          <w:b/>
          <w:bCs/>
          <w:sz w:val="24"/>
          <w:szCs w:val="24"/>
        </w:rPr>
      </w:pPr>
      <w:r w:rsidRPr="00C51A38">
        <w:rPr>
          <w:bCs/>
          <w:sz w:val="24"/>
          <w:szCs w:val="24"/>
        </w:rPr>
        <w:t>Протокол № __ от  «____»______201</w:t>
      </w:r>
      <w:r w:rsidRPr="00C51A38">
        <w:rPr>
          <w:bCs/>
          <w:sz w:val="24"/>
          <w:szCs w:val="24"/>
          <w:lang w:val="kk-KZ"/>
        </w:rPr>
        <w:t>2</w:t>
      </w:r>
      <w:r w:rsidRPr="00C51A38">
        <w:rPr>
          <w:bCs/>
          <w:sz w:val="24"/>
          <w:szCs w:val="24"/>
        </w:rPr>
        <w:t xml:space="preserve"> г.</w:t>
      </w:r>
    </w:p>
    <w:p w:rsidR="005148F8" w:rsidRPr="00C51A38" w:rsidRDefault="005148F8" w:rsidP="005148F8">
      <w:pPr>
        <w:pStyle w:val="af0"/>
        <w:ind w:firstLine="0"/>
        <w:jc w:val="both"/>
        <w:rPr>
          <w:b/>
          <w:bCs/>
          <w:sz w:val="24"/>
          <w:szCs w:val="24"/>
        </w:rPr>
      </w:pPr>
    </w:p>
    <w:p w:rsidR="005148F8" w:rsidRPr="00C51A38" w:rsidRDefault="005148F8" w:rsidP="005148F8">
      <w:pPr>
        <w:pStyle w:val="af0"/>
        <w:ind w:firstLine="0"/>
        <w:jc w:val="both"/>
        <w:rPr>
          <w:b/>
          <w:bCs/>
          <w:sz w:val="24"/>
          <w:szCs w:val="24"/>
        </w:rPr>
      </w:pPr>
    </w:p>
    <w:p w:rsidR="005148F8" w:rsidRPr="00C51A38" w:rsidRDefault="005148F8" w:rsidP="005148F8">
      <w:pPr>
        <w:pStyle w:val="af0"/>
        <w:ind w:firstLine="0"/>
        <w:jc w:val="both"/>
        <w:rPr>
          <w:b/>
          <w:bCs/>
          <w:sz w:val="24"/>
          <w:szCs w:val="24"/>
        </w:rPr>
      </w:pPr>
    </w:p>
    <w:p w:rsidR="005148F8" w:rsidRPr="00C51A38" w:rsidRDefault="005148F8" w:rsidP="005148F8">
      <w:pPr>
        <w:pStyle w:val="af0"/>
        <w:ind w:firstLine="0"/>
        <w:jc w:val="both"/>
        <w:rPr>
          <w:b/>
          <w:bCs/>
          <w:sz w:val="24"/>
          <w:szCs w:val="24"/>
        </w:rPr>
      </w:pPr>
    </w:p>
    <w:p w:rsidR="005148F8" w:rsidRPr="00C51A38" w:rsidRDefault="005148F8" w:rsidP="005148F8">
      <w:pPr>
        <w:pStyle w:val="af0"/>
        <w:ind w:firstLine="0"/>
        <w:jc w:val="both"/>
        <w:rPr>
          <w:b/>
          <w:bCs/>
          <w:sz w:val="24"/>
          <w:szCs w:val="24"/>
        </w:rPr>
      </w:pPr>
    </w:p>
    <w:p w:rsidR="005148F8" w:rsidRPr="00C51A38" w:rsidRDefault="005148F8" w:rsidP="005148F8">
      <w:pPr>
        <w:pStyle w:val="af0"/>
        <w:ind w:firstLine="0"/>
        <w:jc w:val="both"/>
        <w:rPr>
          <w:b/>
          <w:bCs/>
          <w:sz w:val="24"/>
          <w:szCs w:val="24"/>
          <w:lang w:val="kk-KZ"/>
        </w:rPr>
      </w:pPr>
      <w:r w:rsidRPr="00C51A38">
        <w:rPr>
          <w:bCs/>
          <w:sz w:val="24"/>
          <w:szCs w:val="24"/>
          <w:lang w:val="kk-KZ"/>
        </w:rPr>
        <w:t>Руководитель модуля                                                            Шопабаева А.Р.</w:t>
      </w: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5148F8" w:rsidRDefault="005148F8" w:rsidP="006B7487">
      <w:pPr>
        <w:rPr>
          <w:b/>
          <w:lang w:val="kk-KZ"/>
        </w:rPr>
      </w:pPr>
    </w:p>
    <w:p w:rsidR="006B7487" w:rsidRPr="006B7487" w:rsidRDefault="006B7487" w:rsidP="006B7487">
      <w:pPr>
        <w:rPr>
          <w:b/>
        </w:rPr>
      </w:pPr>
      <w:r w:rsidRPr="006B7487">
        <w:rPr>
          <w:b/>
        </w:rPr>
        <w:lastRenderedPageBreak/>
        <w:t>ТЕСТЫ:</w:t>
      </w:r>
    </w:p>
    <w:p w:rsidR="006B7487" w:rsidRPr="006B7487" w:rsidRDefault="006B7487" w:rsidP="006B7487">
      <w:pPr>
        <w:jc w:val="center"/>
      </w:pPr>
      <w:r w:rsidRPr="006B7487">
        <w:t>1 кредит</w:t>
      </w:r>
    </w:p>
    <w:p w:rsidR="006B7487" w:rsidRPr="006B7487" w:rsidRDefault="006B7487" w:rsidP="00965E69">
      <w:pPr>
        <w:pStyle w:val="af8"/>
        <w:numPr>
          <w:ilvl w:val="0"/>
          <w:numId w:val="492"/>
        </w:numPr>
        <w:jc w:val="both"/>
      </w:pPr>
      <w:r w:rsidRPr="006B7487">
        <w:t>Наука о планировании, организации, управлении и контроле движения материальных и и</w:t>
      </w:r>
      <w:r w:rsidRPr="006B7487">
        <w:t>н</w:t>
      </w:r>
      <w:r w:rsidRPr="006B7487">
        <w:t>формационных потоков в пространстве и во времени от их первичного источника до к</w:t>
      </w:r>
      <w:r w:rsidRPr="006B7487">
        <w:t>о</w:t>
      </w:r>
      <w:r w:rsidRPr="006B7487">
        <w:t>нечного потребителя – это…</w:t>
      </w:r>
    </w:p>
    <w:p w:rsidR="006B7487" w:rsidRPr="006B7487" w:rsidRDefault="006B7487" w:rsidP="00965E69">
      <w:pPr>
        <w:pStyle w:val="af8"/>
        <w:numPr>
          <w:ilvl w:val="0"/>
          <w:numId w:val="493"/>
        </w:numPr>
        <w:jc w:val="both"/>
      </w:pPr>
      <w:r w:rsidRPr="006B7487">
        <w:t xml:space="preserve">Менеджмент </w:t>
      </w:r>
    </w:p>
    <w:p w:rsidR="006B7487" w:rsidRPr="006B7487" w:rsidRDefault="006B7487" w:rsidP="00965E69">
      <w:pPr>
        <w:pStyle w:val="af8"/>
        <w:numPr>
          <w:ilvl w:val="0"/>
          <w:numId w:val="493"/>
        </w:numPr>
        <w:jc w:val="both"/>
      </w:pPr>
      <w:r w:rsidRPr="006B7487">
        <w:t xml:space="preserve">Маркетинг </w:t>
      </w:r>
    </w:p>
    <w:p w:rsidR="006B7487" w:rsidRPr="006B7487" w:rsidRDefault="006B7487" w:rsidP="00965E69">
      <w:pPr>
        <w:pStyle w:val="af8"/>
        <w:numPr>
          <w:ilvl w:val="0"/>
          <w:numId w:val="493"/>
        </w:numPr>
        <w:jc w:val="both"/>
      </w:pPr>
      <w:r w:rsidRPr="006B7487">
        <w:t>Мерчандайзинг</w:t>
      </w:r>
    </w:p>
    <w:p w:rsidR="006B7487" w:rsidRPr="006B7487" w:rsidRDefault="006B7487" w:rsidP="00965E69">
      <w:pPr>
        <w:pStyle w:val="af8"/>
        <w:numPr>
          <w:ilvl w:val="0"/>
          <w:numId w:val="493"/>
        </w:numPr>
        <w:jc w:val="both"/>
      </w:pPr>
      <w:r w:rsidRPr="006B7487">
        <w:t>+Логистика</w:t>
      </w:r>
    </w:p>
    <w:p w:rsidR="006B7487" w:rsidRPr="006B7487" w:rsidRDefault="006B7487" w:rsidP="00965E69">
      <w:pPr>
        <w:pStyle w:val="af8"/>
        <w:numPr>
          <w:ilvl w:val="0"/>
          <w:numId w:val="493"/>
        </w:numPr>
        <w:jc w:val="both"/>
      </w:pPr>
      <w:r w:rsidRPr="006B7487">
        <w:t xml:space="preserve">Логика </w:t>
      </w:r>
    </w:p>
    <w:p w:rsidR="006B7487" w:rsidRPr="006B7487" w:rsidRDefault="006B7487" w:rsidP="006B7487">
      <w:pPr>
        <w:pStyle w:val="af8"/>
        <w:jc w:val="both"/>
      </w:pPr>
    </w:p>
    <w:p w:rsidR="006B7487" w:rsidRPr="006B7487" w:rsidRDefault="006B7487" w:rsidP="00965E69">
      <w:pPr>
        <w:pStyle w:val="af8"/>
        <w:numPr>
          <w:ilvl w:val="0"/>
          <w:numId w:val="492"/>
        </w:numPr>
        <w:jc w:val="both"/>
      </w:pPr>
      <w:r w:rsidRPr="006B7487">
        <w:t>«</w:t>
      </w:r>
      <w:r w:rsidRPr="006B7487">
        <w:rPr>
          <w:lang w:val="en-US"/>
        </w:rPr>
        <w:t>Logistike</w:t>
      </w:r>
      <w:r w:rsidRPr="006B7487">
        <w:t xml:space="preserve">» - </w:t>
      </w:r>
      <w:r w:rsidRPr="006B7487">
        <w:rPr>
          <w:lang w:val="kk-KZ"/>
        </w:rPr>
        <w:t>в переводе с греческого</w:t>
      </w:r>
      <w:r w:rsidRPr="006B7487">
        <w:t>…</w:t>
      </w:r>
    </w:p>
    <w:p w:rsidR="006B7487" w:rsidRPr="006B7487" w:rsidRDefault="006B7487" w:rsidP="00965E69">
      <w:pPr>
        <w:pStyle w:val="af8"/>
        <w:numPr>
          <w:ilvl w:val="0"/>
          <w:numId w:val="494"/>
        </w:numPr>
        <w:jc w:val="both"/>
      </w:pPr>
      <w:r w:rsidRPr="006B7487">
        <w:t>+Вычислять, рассуждать</w:t>
      </w:r>
    </w:p>
    <w:p w:rsidR="006B7487" w:rsidRPr="006B7487" w:rsidRDefault="006B7487" w:rsidP="00965E69">
      <w:pPr>
        <w:pStyle w:val="af8"/>
        <w:numPr>
          <w:ilvl w:val="0"/>
          <w:numId w:val="494"/>
        </w:numPr>
        <w:jc w:val="both"/>
      </w:pPr>
      <w:r w:rsidRPr="006B7487">
        <w:t>Чертить, рисовать</w:t>
      </w:r>
    </w:p>
    <w:p w:rsidR="006B7487" w:rsidRPr="006B7487" w:rsidRDefault="006B7487" w:rsidP="00965E69">
      <w:pPr>
        <w:pStyle w:val="af8"/>
        <w:numPr>
          <w:ilvl w:val="0"/>
          <w:numId w:val="494"/>
        </w:numPr>
        <w:jc w:val="both"/>
      </w:pPr>
      <w:r w:rsidRPr="006B7487">
        <w:t>Размышлять, рассуждать</w:t>
      </w:r>
    </w:p>
    <w:p w:rsidR="006B7487" w:rsidRPr="006B7487" w:rsidRDefault="006B7487" w:rsidP="00965E69">
      <w:pPr>
        <w:pStyle w:val="af8"/>
        <w:numPr>
          <w:ilvl w:val="0"/>
          <w:numId w:val="494"/>
        </w:numPr>
        <w:jc w:val="both"/>
      </w:pPr>
      <w:r w:rsidRPr="006B7487">
        <w:t>Воевать, вести бой</w:t>
      </w:r>
    </w:p>
    <w:p w:rsidR="006B7487" w:rsidRPr="006B7487" w:rsidRDefault="006B7487" w:rsidP="00965E69">
      <w:pPr>
        <w:pStyle w:val="af8"/>
        <w:numPr>
          <w:ilvl w:val="0"/>
          <w:numId w:val="494"/>
        </w:numPr>
        <w:jc w:val="both"/>
      </w:pPr>
      <w:r w:rsidRPr="006B7487">
        <w:t>Покупать, продавать</w:t>
      </w:r>
    </w:p>
    <w:p w:rsidR="006B7487" w:rsidRPr="006B7487" w:rsidRDefault="006B7487" w:rsidP="006B7487">
      <w:pPr>
        <w:pStyle w:val="af8"/>
        <w:jc w:val="both"/>
      </w:pPr>
    </w:p>
    <w:p w:rsidR="006B7487" w:rsidRPr="006B7487" w:rsidRDefault="006B7487" w:rsidP="00965E69">
      <w:pPr>
        <w:pStyle w:val="af8"/>
        <w:numPr>
          <w:ilvl w:val="0"/>
          <w:numId w:val="492"/>
        </w:numPr>
        <w:jc w:val="both"/>
      </w:pPr>
      <w:r w:rsidRPr="006B7487">
        <w:t>Логисты в Древнем Риме занимались распределением …</w:t>
      </w:r>
    </w:p>
    <w:p w:rsidR="006B7487" w:rsidRPr="006B7487" w:rsidRDefault="006B7487" w:rsidP="00965E69">
      <w:pPr>
        <w:pStyle w:val="af8"/>
        <w:numPr>
          <w:ilvl w:val="0"/>
          <w:numId w:val="495"/>
        </w:numPr>
        <w:jc w:val="both"/>
      </w:pPr>
      <w:r w:rsidRPr="006B7487">
        <w:t>Товаров</w:t>
      </w:r>
    </w:p>
    <w:p w:rsidR="006B7487" w:rsidRPr="006B7487" w:rsidRDefault="006B7487" w:rsidP="00965E69">
      <w:pPr>
        <w:pStyle w:val="af8"/>
        <w:numPr>
          <w:ilvl w:val="0"/>
          <w:numId w:val="495"/>
        </w:numPr>
        <w:jc w:val="both"/>
      </w:pPr>
      <w:r w:rsidRPr="006B7487">
        <w:t>Денег</w:t>
      </w:r>
    </w:p>
    <w:p w:rsidR="006B7487" w:rsidRPr="006B7487" w:rsidRDefault="006B7487" w:rsidP="00965E69">
      <w:pPr>
        <w:pStyle w:val="af8"/>
        <w:numPr>
          <w:ilvl w:val="0"/>
          <w:numId w:val="495"/>
        </w:numPr>
        <w:jc w:val="both"/>
      </w:pPr>
      <w:r w:rsidRPr="006B7487">
        <w:t>+Продуктов питания</w:t>
      </w:r>
    </w:p>
    <w:p w:rsidR="006B7487" w:rsidRPr="006B7487" w:rsidRDefault="006B7487" w:rsidP="00965E69">
      <w:pPr>
        <w:pStyle w:val="af8"/>
        <w:numPr>
          <w:ilvl w:val="0"/>
          <w:numId w:val="495"/>
        </w:numPr>
        <w:jc w:val="both"/>
      </w:pPr>
      <w:r w:rsidRPr="006B7487">
        <w:t>Одежды</w:t>
      </w:r>
    </w:p>
    <w:p w:rsidR="006B7487" w:rsidRPr="006B7487" w:rsidRDefault="006B7487" w:rsidP="00965E69">
      <w:pPr>
        <w:pStyle w:val="af8"/>
        <w:numPr>
          <w:ilvl w:val="0"/>
          <w:numId w:val="495"/>
        </w:numPr>
        <w:jc w:val="both"/>
      </w:pPr>
      <w:r w:rsidRPr="006B7487">
        <w:t>Налогов</w:t>
      </w:r>
    </w:p>
    <w:p w:rsidR="006B7487" w:rsidRPr="006B7487" w:rsidRDefault="006B7487" w:rsidP="006B7487">
      <w:pPr>
        <w:pStyle w:val="af8"/>
        <w:jc w:val="both"/>
      </w:pPr>
    </w:p>
    <w:p w:rsidR="006B7487" w:rsidRPr="006B7487" w:rsidRDefault="006B7487" w:rsidP="00965E69">
      <w:pPr>
        <w:pStyle w:val="af8"/>
        <w:numPr>
          <w:ilvl w:val="0"/>
          <w:numId w:val="492"/>
        </w:numPr>
        <w:jc w:val="both"/>
      </w:pPr>
      <w:r w:rsidRPr="006B7487">
        <w:t>Кому принадлежит следующее определение логистики: «логистика – практическое иску</w:t>
      </w:r>
      <w:r w:rsidRPr="006B7487">
        <w:t>с</w:t>
      </w:r>
      <w:r w:rsidRPr="006B7487">
        <w:t>ство маневра воисками»?</w:t>
      </w:r>
    </w:p>
    <w:p w:rsidR="006B7487" w:rsidRPr="006B7487" w:rsidRDefault="006B7487" w:rsidP="00965E69">
      <w:pPr>
        <w:pStyle w:val="af8"/>
        <w:numPr>
          <w:ilvl w:val="0"/>
          <w:numId w:val="496"/>
        </w:numPr>
        <w:jc w:val="both"/>
      </w:pPr>
      <w:r w:rsidRPr="006B7487">
        <w:t>Г. Павеллеку</w:t>
      </w:r>
    </w:p>
    <w:p w:rsidR="006B7487" w:rsidRPr="006B7487" w:rsidRDefault="006B7487" w:rsidP="00965E69">
      <w:pPr>
        <w:pStyle w:val="af8"/>
        <w:numPr>
          <w:ilvl w:val="0"/>
          <w:numId w:val="496"/>
        </w:numPr>
        <w:jc w:val="both"/>
      </w:pPr>
      <w:r w:rsidRPr="006B7487">
        <w:t>Византийскому царю Леону VI</w:t>
      </w:r>
    </w:p>
    <w:p w:rsidR="006B7487" w:rsidRPr="006B7487" w:rsidRDefault="006B7487" w:rsidP="00965E69">
      <w:pPr>
        <w:pStyle w:val="af8"/>
        <w:numPr>
          <w:ilvl w:val="0"/>
          <w:numId w:val="496"/>
        </w:numPr>
        <w:jc w:val="both"/>
      </w:pPr>
      <w:r w:rsidRPr="006B7487">
        <w:t>+Джомини</w:t>
      </w:r>
    </w:p>
    <w:p w:rsidR="006B7487" w:rsidRPr="006B7487" w:rsidRDefault="006B7487" w:rsidP="00965E69">
      <w:pPr>
        <w:pStyle w:val="af8"/>
        <w:numPr>
          <w:ilvl w:val="0"/>
          <w:numId w:val="496"/>
        </w:numPr>
        <w:jc w:val="both"/>
      </w:pPr>
      <w:r w:rsidRPr="006B7487">
        <w:t>Тулембаевой А.Н.</w:t>
      </w:r>
    </w:p>
    <w:p w:rsidR="006B7487" w:rsidRPr="006B7487" w:rsidRDefault="006B7487" w:rsidP="00965E69">
      <w:pPr>
        <w:pStyle w:val="af8"/>
        <w:numPr>
          <w:ilvl w:val="0"/>
          <w:numId w:val="496"/>
        </w:numPr>
        <w:jc w:val="both"/>
      </w:pPr>
      <w:r w:rsidRPr="006B7487">
        <w:t>Аникину Б.А.</w:t>
      </w:r>
    </w:p>
    <w:p w:rsidR="006B7487" w:rsidRPr="006B7487" w:rsidRDefault="006B7487" w:rsidP="006B7487">
      <w:pPr>
        <w:pStyle w:val="af8"/>
        <w:jc w:val="both"/>
      </w:pPr>
    </w:p>
    <w:p w:rsidR="006B7487" w:rsidRPr="006B7487" w:rsidRDefault="006B7487" w:rsidP="00965E69">
      <w:pPr>
        <w:pStyle w:val="af8"/>
        <w:numPr>
          <w:ilvl w:val="0"/>
          <w:numId w:val="492"/>
        </w:numPr>
        <w:jc w:val="both"/>
      </w:pPr>
      <w:r w:rsidRPr="006B7487">
        <w:t>Объект изучения логистики:</w:t>
      </w:r>
    </w:p>
    <w:p w:rsidR="006B7487" w:rsidRPr="006B7487" w:rsidRDefault="006B7487" w:rsidP="00965E69">
      <w:pPr>
        <w:pStyle w:val="af8"/>
        <w:numPr>
          <w:ilvl w:val="0"/>
          <w:numId w:val="497"/>
        </w:numPr>
        <w:jc w:val="both"/>
      </w:pPr>
      <w:r w:rsidRPr="006B7487">
        <w:t>Материальные потоки</w:t>
      </w:r>
    </w:p>
    <w:p w:rsidR="006B7487" w:rsidRPr="006B7487" w:rsidRDefault="006B7487" w:rsidP="00965E69">
      <w:pPr>
        <w:pStyle w:val="af8"/>
        <w:numPr>
          <w:ilvl w:val="0"/>
          <w:numId w:val="497"/>
        </w:numPr>
        <w:jc w:val="both"/>
      </w:pPr>
      <w:r w:rsidRPr="006B7487">
        <w:t>Информационные потоки</w:t>
      </w:r>
    </w:p>
    <w:p w:rsidR="006B7487" w:rsidRPr="006B7487" w:rsidRDefault="006B7487" w:rsidP="00965E69">
      <w:pPr>
        <w:pStyle w:val="af8"/>
        <w:numPr>
          <w:ilvl w:val="0"/>
          <w:numId w:val="497"/>
        </w:numPr>
        <w:jc w:val="both"/>
      </w:pPr>
      <w:r w:rsidRPr="006B7487">
        <w:t>Финансовые потоки</w:t>
      </w:r>
    </w:p>
    <w:p w:rsidR="006B7487" w:rsidRPr="006B7487" w:rsidRDefault="006B7487" w:rsidP="00965E69">
      <w:pPr>
        <w:pStyle w:val="af8"/>
        <w:numPr>
          <w:ilvl w:val="0"/>
          <w:numId w:val="497"/>
        </w:numPr>
        <w:jc w:val="both"/>
      </w:pPr>
      <w:r w:rsidRPr="006B7487">
        <w:t>+Все вышеперечисленное</w:t>
      </w:r>
    </w:p>
    <w:p w:rsidR="006B7487" w:rsidRPr="006B7487" w:rsidRDefault="006B7487" w:rsidP="006B7487">
      <w:pPr>
        <w:pStyle w:val="af8"/>
        <w:jc w:val="both"/>
      </w:pPr>
    </w:p>
    <w:p w:rsidR="006B7487" w:rsidRPr="006B7487" w:rsidRDefault="006B7487" w:rsidP="00965E69">
      <w:pPr>
        <w:pStyle w:val="af8"/>
        <w:numPr>
          <w:ilvl w:val="0"/>
          <w:numId w:val="492"/>
        </w:numPr>
        <w:jc w:val="both"/>
      </w:pPr>
      <w:r w:rsidRPr="006B7487">
        <w:t>«Доставить нужный товар, необходимого качества, в нужном количестве, в нужное время, в нужное место, нужному потребителю и с минимальными затратами» - гласит правило:</w:t>
      </w:r>
    </w:p>
    <w:p w:rsidR="006B7487" w:rsidRPr="006B7487" w:rsidRDefault="006B7487" w:rsidP="00965E69">
      <w:pPr>
        <w:pStyle w:val="af8"/>
        <w:numPr>
          <w:ilvl w:val="0"/>
          <w:numId w:val="498"/>
        </w:numPr>
        <w:jc w:val="both"/>
        <w:rPr>
          <w:lang w:val="en-US"/>
        </w:rPr>
      </w:pPr>
      <w:r w:rsidRPr="006B7487">
        <w:t>5</w:t>
      </w:r>
      <w:r w:rsidRPr="006B7487">
        <w:rPr>
          <w:lang w:val="en-US"/>
        </w:rPr>
        <w:t>R</w:t>
      </w:r>
    </w:p>
    <w:p w:rsidR="006B7487" w:rsidRPr="006B7487" w:rsidRDefault="006B7487" w:rsidP="00965E69">
      <w:pPr>
        <w:pStyle w:val="af8"/>
        <w:numPr>
          <w:ilvl w:val="0"/>
          <w:numId w:val="498"/>
        </w:numPr>
        <w:jc w:val="both"/>
        <w:rPr>
          <w:lang w:val="en-US"/>
        </w:rPr>
      </w:pPr>
      <w:r w:rsidRPr="006B7487">
        <w:rPr>
          <w:lang w:val="en-US"/>
        </w:rPr>
        <w:t>7R</w:t>
      </w:r>
    </w:p>
    <w:p w:rsidR="006B7487" w:rsidRPr="006B7487" w:rsidRDefault="006B7487" w:rsidP="00965E69">
      <w:pPr>
        <w:pStyle w:val="af8"/>
        <w:numPr>
          <w:ilvl w:val="0"/>
          <w:numId w:val="498"/>
        </w:numPr>
        <w:jc w:val="both"/>
        <w:rPr>
          <w:lang w:val="en-US"/>
        </w:rPr>
      </w:pPr>
      <w:r w:rsidRPr="006B7487">
        <w:rPr>
          <w:lang w:val="en-US"/>
        </w:rPr>
        <w:t>6R</w:t>
      </w:r>
    </w:p>
    <w:p w:rsidR="006B7487" w:rsidRPr="006B7487" w:rsidRDefault="006B7487" w:rsidP="00965E69">
      <w:pPr>
        <w:pStyle w:val="af8"/>
        <w:numPr>
          <w:ilvl w:val="0"/>
          <w:numId w:val="498"/>
        </w:numPr>
        <w:jc w:val="both"/>
        <w:rPr>
          <w:lang w:val="en-US"/>
        </w:rPr>
      </w:pPr>
      <w:r w:rsidRPr="006B7487">
        <w:rPr>
          <w:lang w:val="en-US"/>
        </w:rPr>
        <w:t>3R</w:t>
      </w:r>
    </w:p>
    <w:p w:rsidR="006B7487" w:rsidRPr="006B7487" w:rsidRDefault="006B7487" w:rsidP="006B7487">
      <w:pPr>
        <w:ind w:firstLine="567"/>
        <w:jc w:val="center"/>
        <w:rPr>
          <w:b/>
          <w:lang w:val="kk-KZ"/>
        </w:rPr>
      </w:pPr>
    </w:p>
    <w:p w:rsidR="006B7487" w:rsidRPr="006B7487" w:rsidRDefault="006B7487" w:rsidP="006B7487">
      <w:pPr>
        <w:ind w:firstLine="567"/>
        <w:jc w:val="center"/>
        <w:rPr>
          <w:b/>
          <w:lang w:val="kk-KZ"/>
        </w:rPr>
      </w:pPr>
    </w:p>
    <w:p w:rsidR="006B7487" w:rsidRPr="006B7487" w:rsidRDefault="006B7487" w:rsidP="00965E69">
      <w:pPr>
        <w:pStyle w:val="af8"/>
        <w:numPr>
          <w:ilvl w:val="0"/>
          <w:numId w:val="492"/>
        </w:numPr>
      </w:pPr>
      <w:r w:rsidRPr="006B7487">
        <w:lastRenderedPageBreak/>
        <w:t>Цель логистики состоит в…</w:t>
      </w:r>
    </w:p>
    <w:p w:rsidR="006B7487" w:rsidRPr="006B7487" w:rsidRDefault="006B7487" w:rsidP="00965E69">
      <w:pPr>
        <w:pStyle w:val="af8"/>
        <w:numPr>
          <w:ilvl w:val="0"/>
          <w:numId w:val="499"/>
        </w:numPr>
      </w:pPr>
      <w:r w:rsidRPr="006B7487">
        <w:t>+В оптимизации запасов</w:t>
      </w:r>
    </w:p>
    <w:p w:rsidR="006B7487" w:rsidRPr="006B7487" w:rsidRDefault="006B7487" w:rsidP="00965E69">
      <w:pPr>
        <w:pStyle w:val="af8"/>
        <w:numPr>
          <w:ilvl w:val="0"/>
          <w:numId w:val="499"/>
        </w:numPr>
      </w:pPr>
      <w:r w:rsidRPr="006B7487">
        <w:t>В увеличении запасов</w:t>
      </w:r>
    </w:p>
    <w:p w:rsidR="006B7487" w:rsidRPr="006B7487" w:rsidRDefault="006B7487" w:rsidP="00965E69">
      <w:pPr>
        <w:pStyle w:val="af8"/>
        <w:numPr>
          <w:ilvl w:val="0"/>
          <w:numId w:val="499"/>
        </w:numPr>
      </w:pPr>
      <w:r w:rsidRPr="006B7487">
        <w:t>В увеличении длительности хранения запасов</w:t>
      </w:r>
    </w:p>
    <w:p w:rsidR="006B7487" w:rsidRPr="006B7487" w:rsidRDefault="006B7487" w:rsidP="00965E69">
      <w:pPr>
        <w:pStyle w:val="af8"/>
        <w:numPr>
          <w:ilvl w:val="0"/>
          <w:numId w:val="499"/>
        </w:numPr>
      </w:pPr>
      <w:r w:rsidRPr="006B7487">
        <w:t>В уменьшении их оборачиваемости</w:t>
      </w:r>
    </w:p>
    <w:p w:rsidR="006B7487" w:rsidRPr="006B7487" w:rsidRDefault="006B7487" w:rsidP="006B7487">
      <w:pPr>
        <w:pStyle w:val="af8"/>
      </w:pPr>
    </w:p>
    <w:p w:rsidR="006B7487" w:rsidRPr="006B7487" w:rsidRDefault="006B7487" w:rsidP="00965E69">
      <w:pPr>
        <w:pStyle w:val="af8"/>
        <w:numPr>
          <w:ilvl w:val="0"/>
          <w:numId w:val="492"/>
        </w:numPr>
      </w:pPr>
      <w:r w:rsidRPr="006B7487">
        <w:t>Выберите наиболее употребляемые в зарубежной литературе синонимы термина логистика:</w:t>
      </w:r>
    </w:p>
    <w:p w:rsidR="006B7487" w:rsidRPr="006B7487" w:rsidRDefault="006B7487" w:rsidP="00965E69">
      <w:pPr>
        <w:pStyle w:val="af8"/>
        <w:numPr>
          <w:ilvl w:val="0"/>
          <w:numId w:val="500"/>
        </w:numPr>
      </w:pPr>
      <w:r w:rsidRPr="006B7487">
        <w:t>Менеджмент снабжения</w:t>
      </w:r>
    </w:p>
    <w:p w:rsidR="006B7487" w:rsidRPr="006B7487" w:rsidRDefault="006B7487" w:rsidP="00965E69">
      <w:pPr>
        <w:pStyle w:val="af8"/>
        <w:numPr>
          <w:ilvl w:val="0"/>
          <w:numId w:val="500"/>
        </w:numPr>
      </w:pPr>
      <w:r w:rsidRPr="006B7487">
        <w:t>Менеджмент распределения</w:t>
      </w:r>
    </w:p>
    <w:p w:rsidR="006B7487" w:rsidRPr="006B7487" w:rsidRDefault="006B7487" w:rsidP="00965E69">
      <w:pPr>
        <w:pStyle w:val="af8"/>
        <w:numPr>
          <w:ilvl w:val="0"/>
          <w:numId w:val="500"/>
        </w:numPr>
      </w:pPr>
      <w:r w:rsidRPr="006B7487">
        <w:t>Материальный менеджмент</w:t>
      </w:r>
    </w:p>
    <w:p w:rsidR="006B7487" w:rsidRPr="006B7487" w:rsidRDefault="006B7487" w:rsidP="00965E69">
      <w:pPr>
        <w:pStyle w:val="af8"/>
        <w:numPr>
          <w:ilvl w:val="0"/>
          <w:numId w:val="500"/>
        </w:numPr>
      </w:pPr>
      <w:r w:rsidRPr="006B7487">
        <w:t>+Все вышеперечисленное</w:t>
      </w:r>
    </w:p>
    <w:p w:rsidR="006B7487" w:rsidRPr="006B7487" w:rsidRDefault="006B7487" w:rsidP="006B7487">
      <w:pPr>
        <w:pStyle w:val="af8"/>
      </w:pPr>
    </w:p>
    <w:p w:rsidR="006B7487" w:rsidRPr="006B7487" w:rsidRDefault="006B7487" w:rsidP="00965E69">
      <w:pPr>
        <w:pStyle w:val="af8"/>
        <w:numPr>
          <w:ilvl w:val="0"/>
          <w:numId w:val="492"/>
        </w:numPr>
      </w:pPr>
      <w:r w:rsidRPr="006B7487">
        <w:t xml:space="preserve"> Экономический  эффект от использования логистики достигается за счет</w:t>
      </w:r>
    </w:p>
    <w:p w:rsidR="006B7487" w:rsidRPr="006B7487" w:rsidRDefault="006B7487" w:rsidP="00965E69">
      <w:pPr>
        <w:pStyle w:val="af8"/>
        <w:numPr>
          <w:ilvl w:val="0"/>
          <w:numId w:val="501"/>
        </w:numPr>
      </w:pPr>
      <w:r w:rsidRPr="006B7487">
        <w:t>Увеличение времени прохождения товаров по логистической цепи</w:t>
      </w:r>
    </w:p>
    <w:p w:rsidR="006B7487" w:rsidRPr="006B7487" w:rsidRDefault="006B7487" w:rsidP="00965E69">
      <w:pPr>
        <w:pStyle w:val="af8"/>
        <w:numPr>
          <w:ilvl w:val="0"/>
          <w:numId w:val="501"/>
        </w:numPr>
      </w:pPr>
      <w:r w:rsidRPr="006B7487">
        <w:t>+Снижение запасов на всем пути движения материального потока</w:t>
      </w:r>
    </w:p>
    <w:p w:rsidR="006B7487" w:rsidRPr="006B7487" w:rsidRDefault="006B7487" w:rsidP="00965E69">
      <w:pPr>
        <w:pStyle w:val="af8"/>
        <w:numPr>
          <w:ilvl w:val="0"/>
          <w:numId w:val="501"/>
        </w:numPr>
      </w:pPr>
      <w:r w:rsidRPr="006B7487">
        <w:t>Снижение оборачиваемости товарных запасов</w:t>
      </w:r>
    </w:p>
    <w:p w:rsidR="006B7487" w:rsidRPr="006B7487" w:rsidRDefault="006B7487" w:rsidP="00965E69">
      <w:pPr>
        <w:pStyle w:val="af8"/>
        <w:numPr>
          <w:ilvl w:val="0"/>
          <w:numId w:val="501"/>
        </w:numPr>
      </w:pPr>
      <w:r w:rsidRPr="006B7487">
        <w:t>Всего вышеперечисленного</w:t>
      </w:r>
    </w:p>
    <w:p w:rsidR="006B7487" w:rsidRPr="006B7487" w:rsidRDefault="006B7487" w:rsidP="006B7487">
      <w:pPr>
        <w:pStyle w:val="af8"/>
      </w:pPr>
    </w:p>
    <w:p w:rsidR="006B7487" w:rsidRPr="006B7487" w:rsidRDefault="006B7487" w:rsidP="00965E69">
      <w:pPr>
        <w:pStyle w:val="af8"/>
        <w:numPr>
          <w:ilvl w:val="0"/>
          <w:numId w:val="492"/>
        </w:numPr>
      </w:pPr>
      <w:r w:rsidRPr="006B7487">
        <w:t xml:space="preserve"> Американские специалисты Пол Конверс и Питер Дракер определили возможности лог</w:t>
      </w:r>
      <w:r w:rsidRPr="006B7487">
        <w:t>и</w:t>
      </w:r>
      <w:r w:rsidRPr="006B7487">
        <w:t xml:space="preserve">стики как </w:t>
      </w:r>
    </w:p>
    <w:p w:rsidR="006B7487" w:rsidRPr="006B7487" w:rsidRDefault="006B7487" w:rsidP="00965E69">
      <w:pPr>
        <w:pStyle w:val="af8"/>
        <w:numPr>
          <w:ilvl w:val="0"/>
          <w:numId w:val="503"/>
        </w:numPr>
      </w:pPr>
      <w:r w:rsidRPr="006B7487">
        <w:t>+Непознанный материк экономики</w:t>
      </w:r>
    </w:p>
    <w:p w:rsidR="006B7487" w:rsidRPr="006B7487" w:rsidRDefault="006B7487" w:rsidP="00965E69">
      <w:pPr>
        <w:pStyle w:val="af8"/>
        <w:numPr>
          <w:ilvl w:val="0"/>
          <w:numId w:val="503"/>
        </w:numPr>
      </w:pPr>
      <w:r w:rsidRPr="006B7487">
        <w:t>Менеджмент</w:t>
      </w:r>
    </w:p>
    <w:p w:rsidR="006B7487" w:rsidRPr="006B7487" w:rsidRDefault="006B7487" w:rsidP="00965E69">
      <w:pPr>
        <w:pStyle w:val="af8"/>
        <w:numPr>
          <w:ilvl w:val="0"/>
          <w:numId w:val="503"/>
        </w:numPr>
      </w:pPr>
      <w:r w:rsidRPr="006B7487">
        <w:t>Маркетинг</w:t>
      </w:r>
    </w:p>
    <w:p w:rsidR="006B7487" w:rsidRPr="006B7487" w:rsidRDefault="006B7487" w:rsidP="00965E69">
      <w:pPr>
        <w:pStyle w:val="af8"/>
        <w:numPr>
          <w:ilvl w:val="0"/>
          <w:numId w:val="503"/>
        </w:numPr>
      </w:pPr>
      <w:r w:rsidRPr="006B7487">
        <w:t>Нерациональное управление</w:t>
      </w:r>
    </w:p>
    <w:p w:rsidR="006B7487" w:rsidRPr="006B7487" w:rsidRDefault="006B7487" w:rsidP="006B7487">
      <w:pPr>
        <w:ind w:firstLine="567"/>
        <w:jc w:val="center"/>
        <w:rPr>
          <w:b/>
          <w:lang w:val="kk-KZ"/>
        </w:rPr>
      </w:pPr>
    </w:p>
    <w:p w:rsidR="006B7487" w:rsidRPr="006B7487" w:rsidRDefault="006B7487" w:rsidP="00965E69">
      <w:pPr>
        <w:pStyle w:val="af8"/>
        <w:numPr>
          <w:ilvl w:val="0"/>
          <w:numId w:val="492"/>
        </w:numPr>
      </w:pPr>
      <w:r w:rsidRPr="006B7487">
        <w:t>Предпосылки развития логистики:</w:t>
      </w:r>
    </w:p>
    <w:p w:rsidR="006B7487" w:rsidRPr="006B7487" w:rsidRDefault="006B7487" w:rsidP="00965E69">
      <w:pPr>
        <w:pStyle w:val="af8"/>
        <w:numPr>
          <w:ilvl w:val="0"/>
          <w:numId w:val="505"/>
        </w:numPr>
      </w:pPr>
      <w:r w:rsidRPr="006B7487">
        <w:t>+Возрастание запасов и транспортных издержек</w:t>
      </w:r>
    </w:p>
    <w:p w:rsidR="006B7487" w:rsidRPr="006B7487" w:rsidRDefault="006B7487" w:rsidP="00965E69">
      <w:pPr>
        <w:pStyle w:val="af8"/>
        <w:numPr>
          <w:ilvl w:val="0"/>
          <w:numId w:val="505"/>
        </w:numPr>
      </w:pPr>
      <w:r w:rsidRPr="006B7487">
        <w:t>Снижение транспортных тарифов</w:t>
      </w:r>
    </w:p>
    <w:p w:rsidR="006B7487" w:rsidRPr="006B7487" w:rsidRDefault="006B7487" w:rsidP="00965E69">
      <w:pPr>
        <w:pStyle w:val="af8"/>
        <w:numPr>
          <w:ilvl w:val="0"/>
          <w:numId w:val="505"/>
        </w:numPr>
      </w:pPr>
      <w:r w:rsidRPr="006B7487">
        <w:t>+Повышение транспортных тарифов</w:t>
      </w:r>
    </w:p>
    <w:p w:rsidR="006B7487" w:rsidRPr="006B7487" w:rsidRDefault="006B7487" w:rsidP="00965E69">
      <w:pPr>
        <w:pStyle w:val="af8"/>
        <w:numPr>
          <w:ilvl w:val="0"/>
          <w:numId w:val="505"/>
        </w:numPr>
      </w:pPr>
      <w:r w:rsidRPr="006B7487">
        <w:t>Низкие транспортные издержки</w:t>
      </w:r>
    </w:p>
    <w:p w:rsidR="006B7487" w:rsidRPr="006B7487" w:rsidRDefault="006B7487" w:rsidP="006B7487">
      <w:pPr>
        <w:pStyle w:val="af8"/>
      </w:pPr>
    </w:p>
    <w:p w:rsidR="006B7487" w:rsidRPr="006B7487" w:rsidRDefault="006B7487" w:rsidP="00965E69">
      <w:pPr>
        <w:pStyle w:val="af8"/>
        <w:numPr>
          <w:ilvl w:val="0"/>
          <w:numId w:val="492"/>
        </w:numPr>
      </w:pPr>
      <w:r w:rsidRPr="006B7487">
        <w:t>Система взглядов на совершенствование экономической деятельности путем эффективной рационализации и оптимизации движения материальных и сопутствующих им потоков</w:t>
      </w:r>
    </w:p>
    <w:p w:rsidR="006B7487" w:rsidRPr="006B7487" w:rsidRDefault="006B7487" w:rsidP="00965E69">
      <w:pPr>
        <w:pStyle w:val="af8"/>
        <w:numPr>
          <w:ilvl w:val="0"/>
          <w:numId w:val="506"/>
        </w:numPr>
      </w:pPr>
      <w:r w:rsidRPr="006B7487">
        <w:t>Логистика</w:t>
      </w:r>
    </w:p>
    <w:p w:rsidR="006B7487" w:rsidRPr="006B7487" w:rsidRDefault="006B7487" w:rsidP="00965E69">
      <w:pPr>
        <w:pStyle w:val="af8"/>
        <w:numPr>
          <w:ilvl w:val="0"/>
          <w:numId w:val="506"/>
        </w:numPr>
      </w:pPr>
      <w:r w:rsidRPr="006B7487">
        <w:t>Принципы логистики</w:t>
      </w:r>
    </w:p>
    <w:p w:rsidR="006B7487" w:rsidRPr="006B7487" w:rsidRDefault="006B7487" w:rsidP="00965E69">
      <w:pPr>
        <w:pStyle w:val="af8"/>
        <w:numPr>
          <w:ilvl w:val="0"/>
          <w:numId w:val="506"/>
        </w:numPr>
      </w:pPr>
      <w:r w:rsidRPr="006B7487">
        <w:t>Объект изучения логистики</w:t>
      </w:r>
    </w:p>
    <w:p w:rsidR="006B7487" w:rsidRPr="006B7487" w:rsidRDefault="006B7487" w:rsidP="00965E69">
      <w:pPr>
        <w:pStyle w:val="af8"/>
        <w:numPr>
          <w:ilvl w:val="0"/>
          <w:numId w:val="506"/>
        </w:numPr>
      </w:pPr>
      <w:r w:rsidRPr="006B7487">
        <w:t>+Концепция логистики</w:t>
      </w:r>
    </w:p>
    <w:p w:rsidR="006B7487" w:rsidRPr="006B7487" w:rsidRDefault="006B7487" w:rsidP="006B7487">
      <w:pPr>
        <w:pStyle w:val="af8"/>
      </w:pPr>
    </w:p>
    <w:p w:rsidR="006B7487" w:rsidRPr="006B7487" w:rsidRDefault="006B7487" w:rsidP="00965E69">
      <w:pPr>
        <w:pStyle w:val="af8"/>
        <w:numPr>
          <w:ilvl w:val="0"/>
          <w:numId w:val="492"/>
        </w:numPr>
      </w:pPr>
      <w:r w:rsidRPr="006B7487">
        <w:t xml:space="preserve"> Один из принципов логистики:</w:t>
      </w:r>
    </w:p>
    <w:p w:rsidR="006B7487" w:rsidRPr="006B7487" w:rsidRDefault="006B7487" w:rsidP="00965E69">
      <w:pPr>
        <w:pStyle w:val="af8"/>
        <w:numPr>
          <w:ilvl w:val="0"/>
          <w:numId w:val="507"/>
        </w:numPr>
      </w:pPr>
      <w:r w:rsidRPr="006B7487">
        <w:t xml:space="preserve">Дискретность </w:t>
      </w:r>
    </w:p>
    <w:p w:rsidR="006B7487" w:rsidRPr="006B7487" w:rsidRDefault="006B7487" w:rsidP="00965E69">
      <w:pPr>
        <w:pStyle w:val="af8"/>
        <w:numPr>
          <w:ilvl w:val="0"/>
          <w:numId w:val="507"/>
        </w:numPr>
      </w:pPr>
      <w:r w:rsidRPr="006B7487">
        <w:t xml:space="preserve">Рациональность </w:t>
      </w:r>
    </w:p>
    <w:p w:rsidR="006B7487" w:rsidRPr="006B7487" w:rsidRDefault="006B7487" w:rsidP="00965E69">
      <w:pPr>
        <w:pStyle w:val="af8"/>
        <w:numPr>
          <w:ilvl w:val="0"/>
          <w:numId w:val="507"/>
        </w:numPr>
      </w:pPr>
      <w:r w:rsidRPr="006B7487">
        <w:t xml:space="preserve">Оптимальность </w:t>
      </w:r>
    </w:p>
    <w:p w:rsidR="006B7487" w:rsidRPr="006B7487" w:rsidRDefault="006B7487" w:rsidP="00965E69">
      <w:pPr>
        <w:pStyle w:val="af8"/>
        <w:numPr>
          <w:ilvl w:val="0"/>
          <w:numId w:val="507"/>
        </w:numPr>
      </w:pPr>
      <w:r w:rsidRPr="006B7487">
        <w:t xml:space="preserve">+Системность </w:t>
      </w:r>
    </w:p>
    <w:p w:rsidR="006B7487" w:rsidRPr="006B7487" w:rsidRDefault="006B7487" w:rsidP="006B7487">
      <w:pPr>
        <w:ind w:firstLine="567"/>
        <w:jc w:val="center"/>
        <w:rPr>
          <w:b/>
          <w:lang w:val="kk-KZ"/>
        </w:rPr>
      </w:pPr>
    </w:p>
    <w:p w:rsidR="006B7487" w:rsidRPr="006B7487" w:rsidRDefault="006B7487" w:rsidP="00965E69">
      <w:pPr>
        <w:pStyle w:val="af8"/>
        <w:numPr>
          <w:ilvl w:val="0"/>
          <w:numId w:val="492"/>
        </w:numPr>
      </w:pPr>
      <w:r w:rsidRPr="006B7487">
        <w:t>Один из принципов логистики:</w:t>
      </w:r>
    </w:p>
    <w:p w:rsidR="006B7487" w:rsidRPr="006B7487" w:rsidRDefault="006B7487" w:rsidP="00965E69">
      <w:pPr>
        <w:pStyle w:val="af8"/>
        <w:numPr>
          <w:ilvl w:val="0"/>
          <w:numId w:val="508"/>
        </w:numPr>
      </w:pPr>
      <w:r w:rsidRPr="006B7487">
        <w:t xml:space="preserve">Дискретность </w:t>
      </w:r>
    </w:p>
    <w:p w:rsidR="006B7487" w:rsidRPr="006B7487" w:rsidRDefault="006B7487" w:rsidP="00965E69">
      <w:pPr>
        <w:pStyle w:val="af8"/>
        <w:numPr>
          <w:ilvl w:val="0"/>
          <w:numId w:val="508"/>
        </w:numPr>
      </w:pPr>
      <w:r w:rsidRPr="006B7487">
        <w:t xml:space="preserve">Рациональность </w:t>
      </w:r>
    </w:p>
    <w:p w:rsidR="006B7487" w:rsidRPr="006B7487" w:rsidRDefault="006B7487" w:rsidP="00965E69">
      <w:pPr>
        <w:pStyle w:val="af8"/>
        <w:numPr>
          <w:ilvl w:val="0"/>
          <w:numId w:val="508"/>
        </w:numPr>
      </w:pPr>
      <w:r w:rsidRPr="006B7487">
        <w:lastRenderedPageBreak/>
        <w:t xml:space="preserve">+Надежность  </w:t>
      </w:r>
    </w:p>
    <w:p w:rsidR="006B7487" w:rsidRPr="006B7487" w:rsidRDefault="006B7487" w:rsidP="00965E69">
      <w:pPr>
        <w:pStyle w:val="af8"/>
        <w:numPr>
          <w:ilvl w:val="0"/>
          <w:numId w:val="508"/>
        </w:numPr>
      </w:pPr>
      <w:r w:rsidRPr="006B7487">
        <w:t xml:space="preserve">Безсистемность </w:t>
      </w:r>
    </w:p>
    <w:p w:rsidR="006B7487" w:rsidRPr="006B7487" w:rsidRDefault="006B7487" w:rsidP="006B7487">
      <w:pPr>
        <w:pStyle w:val="af8"/>
      </w:pPr>
    </w:p>
    <w:p w:rsidR="006B7487" w:rsidRPr="006B7487" w:rsidRDefault="006B7487" w:rsidP="00965E69">
      <w:pPr>
        <w:pStyle w:val="af8"/>
        <w:numPr>
          <w:ilvl w:val="0"/>
          <w:numId w:val="492"/>
        </w:numPr>
      </w:pPr>
      <w:r w:rsidRPr="006B7487">
        <w:t>Предпосылк</w:t>
      </w:r>
      <w:r w:rsidRPr="006B7487">
        <w:rPr>
          <w:lang w:val="kk-KZ"/>
        </w:rPr>
        <w:t>а</w:t>
      </w:r>
      <w:r w:rsidRPr="006B7487">
        <w:t xml:space="preserve"> развития логистики:</w:t>
      </w:r>
    </w:p>
    <w:p w:rsidR="006B7487" w:rsidRPr="006B7487" w:rsidRDefault="006B7487" w:rsidP="00965E69">
      <w:pPr>
        <w:pStyle w:val="af8"/>
        <w:numPr>
          <w:ilvl w:val="0"/>
          <w:numId w:val="509"/>
        </w:numPr>
      </w:pPr>
      <w:r w:rsidRPr="006B7487">
        <w:t>+Возрастание запасов и транспортных издержек</w:t>
      </w:r>
    </w:p>
    <w:p w:rsidR="006B7487" w:rsidRPr="006B7487" w:rsidRDefault="006B7487" w:rsidP="00965E69">
      <w:pPr>
        <w:pStyle w:val="af8"/>
        <w:numPr>
          <w:ilvl w:val="0"/>
          <w:numId w:val="509"/>
        </w:numPr>
      </w:pPr>
      <w:r w:rsidRPr="006B7487">
        <w:t>Снижение транспортных тарифов</w:t>
      </w:r>
    </w:p>
    <w:p w:rsidR="006B7487" w:rsidRPr="006B7487" w:rsidRDefault="006B7487" w:rsidP="00965E69">
      <w:pPr>
        <w:pStyle w:val="af8"/>
        <w:numPr>
          <w:ilvl w:val="0"/>
          <w:numId w:val="509"/>
        </w:numPr>
      </w:pPr>
      <w:r w:rsidRPr="006B7487">
        <w:t>Низкие затраты на производство</w:t>
      </w:r>
    </w:p>
    <w:p w:rsidR="006B7487" w:rsidRPr="006B7487" w:rsidRDefault="006B7487" w:rsidP="00965E69">
      <w:pPr>
        <w:pStyle w:val="af8"/>
        <w:numPr>
          <w:ilvl w:val="0"/>
          <w:numId w:val="509"/>
        </w:numPr>
      </w:pPr>
      <w:r w:rsidRPr="006B7487">
        <w:t>Низкие транспортные издержки</w:t>
      </w:r>
    </w:p>
    <w:p w:rsidR="006B7487" w:rsidRPr="006B7487" w:rsidRDefault="006B7487" w:rsidP="006B7487">
      <w:pPr>
        <w:pStyle w:val="af8"/>
      </w:pPr>
    </w:p>
    <w:p w:rsidR="006B7487" w:rsidRPr="006B7487" w:rsidRDefault="006B7487" w:rsidP="00965E69">
      <w:pPr>
        <w:pStyle w:val="af8"/>
        <w:numPr>
          <w:ilvl w:val="0"/>
          <w:numId w:val="492"/>
        </w:numPr>
      </w:pPr>
      <w:r w:rsidRPr="006B7487">
        <w:t>Какой из принципов логистики определяет усиление расчетного начала на всех стадиях движения материального потока:</w:t>
      </w:r>
    </w:p>
    <w:p w:rsidR="006B7487" w:rsidRPr="006B7487" w:rsidRDefault="006B7487" w:rsidP="00965E69">
      <w:pPr>
        <w:pStyle w:val="af8"/>
        <w:numPr>
          <w:ilvl w:val="0"/>
          <w:numId w:val="510"/>
        </w:numPr>
      </w:pPr>
      <w:r w:rsidRPr="006B7487">
        <w:t xml:space="preserve">Надежность </w:t>
      </w:r>
    </w:p>
    <w:p w:rsidR="006B7487" w:rsidRPr="006B7487" w:rsidRDefault="006B7487" w:rsidP="00965E69">
      <w:pPr>
        <w:pStyle w:val="af8"/>
        <w:numPr>
          <w:ilvl w:val="0"/>
          <w:numId w:val="510"/>
        </w:numPr>
      </w:pPr>
      <w:r w:rsidRPr="006B7487">
        <w:t xml:space="preserve">+Научность </w:t>
      </w:r>
    </w:p>
    <w:p w:rsidR="006B7487" w:rsidRPr="006B7487" w:rsidRDefault="006B7487" w:rsidP="00965E69">
      <w:pPr>
        <w:pStyle w:val="af8"/>
        <w:numPr>
          <w:ilvl w:val="0"/>
          <w:numId w:val="510"/>
        </w:numPr>
      </w:pPr>
      <w:r w:rsidRPr="006B7487">
        <w:t>Системность</w:t>
      </w:r>
    </w:p>
    <w:p w:rsidR="006B7487" w:rsidRPr="006B7487" w:rsidRDefault="006B7487" w:rsidP="00965E69">
      <w:pPr>
        <w:pStyle w:val="af8"/>
        <w:numPr>
          <w:ilvl w:val="0"/>
          <w:numId w:val="510"/>
        </w:numPr>
      </w:pPr>
      <w:r w:rsidRPr="006B7487">
        <w:t>Конкретность</w:t>
      </w:r>
    </w:p>
    <w:p w:rsidR="006B7487" w:rsidRPr="006B7487" w:rsidRDefault="006B7487" w:rsidP="006B7487">
      <w:pPr>
        <w:pStyle w:val="af8"/>
      </w:pPr>
    </w:p>
    <w:p w:rsidR="006B7487" w:rsidRPr="006B7487" w:rsidRDefault="006B7487" w:rsidP="00965E69">
      <w:pPr>
        <w:pStyle w:val="af8"/>
        <w:numPr>
          <w:ilvl w:val="0"/>
          <w:numId w:val="492"/>
        </w:numPr>
        <w:jc w:val="both"/>
      </w:pPr>
      <w:r w:rsidRPr="006B7487">
        <w:t>Предмет изучения логистики:</w:t>
      </w:r>
    </w:p>
    <w:p w:rsidR="006B7487" w:rsidRPr="006B7487" w:rsidRDefault="006B7487" w:rsidP="00965E69">
      <w:pPr>
        <w:pStyle w:val="af8"/>
        <w:numPr>
          <w:ilvl w:val="0"/>
          <w:numId w:val="511"/>
        </w:numPr>
        <w:jc w:val="both"/>
      </w:pPr>
      <w:r w:rsidRPr="006B7487">
        <w:t>Материальные потоки</w:t>
      </w:r>
    </w:p>
    <w:p w:rsidR="006B7487" w:rsidRPr="006B7487" w:rsidRDefault="006B7487" w:rsidP="00965E69">
      <w:pPr>
        <w:pStyle w:val="af8"/>
        <w:numPr>
          <w:ilvl w:val="0"/>
          <w:numId w:val="511"/>
        </w:numPr>
        <w:jc w:val="both"/>
      </w:pPr>
      <w:r w:rsidRPr="006B7487">
        <w:t>Информационные потоки</w:t>
      </w:r>
    </w:p>
    <w:p w:rsidR="006B7487" w:rsidRPr="006B7487" w:rsidRDefault="006B7487" w:rsidP="00965E69">
      <w:pPr>
        <w:pStyle w:val="af8"/>
        <w:numPr>
          <w:ilvl w:val="0"/>
          <w:numId w:val="511"/>
        </w:numPr>
        <w:jc w:val="both"/>
      </w:pPr>
      <w:r w:rsidRPr="006B7487">
        <w:t>Финансовые потоки</w:t>
      </w:r>
    </w:p>
    <w:p w:rsidR="006B7487" w:rsidRPr="006B7487" w:rsidRDefault="006B7487" w:rsidP="00965E69">
      <w:pPr>
        <w:pStyle w:val="af8"/>
        <w:numPr>
          <w:ilvl w:val="0"/>
          <w:numId w:val="511"/>
        </w:numPr>
        <w:jc w:val="both"/>
      </w:pPr>
      <w:r w:rsidRPr="006B7487">
        <w:t>+Оптимизация процессов управления материальными потоками</w:t>
      </w:r>
    </w:p>
    <w:p w:rsidR="006B7487" w:rsidRPr="006B7487" w:rsidRDefault="006B7487" w:rsidP="006B7487">
      <w:pPr>
        <w:pStyle w:val="af8"/>
        <w:jc w:val="both"/>
      </w:pPr>
    </w:p>
    <w:p w:rsidR="006B7487" w:rsidRPr="006B7487" w:rsidRDefault="006B7487" w:rsidP="00965E69">
      <w:pPr>
        <w:pStyle w:val="af8"/>
        <w:numPr>
          <w:ilvl w:val="0"/>
          <w:numId w:val="492"/>
        </w:numPr>
      </w:pPr>
      <w:r w:rsidRPr="006B7487">
        <w:t>Экономический  эффект от использования логистики достигается за счет</w:t>
      </w:r>
    </w:p>
    <w:p w:rsidR="006B7487" w:rsidRPr="006B7487" w:rsidRDefault="006B7487" w:rsidP="00965E69">
      <w:pPr>
        <w:pStyle w:val="af8"/>
        <w:numPr>
          <w:ilvl w:val="0"/>
          <w:numId w:val="512"/>
        </w:numPr>
      </w:pPr>
      <w:r w:rsidRPr="006B7487">
        <w:t>+Уменьшения времени прохождения товаров по логистической цепи</w:t>
      </w:r>
    </w:p>
    <w:p w:rsidR="006B7487" w:rsidRPr="006B7487" w:rsidRDefault="006B7487" w:rsidP="00965E69">
      <w:pPr>
        <w:pStyle w:val="af8"/>
        <w:numPr>
          <w:ilvl w:val="0"/>
          <w:numId w:val="512"/>
        </w:numPr>
      </w:pPr>
      <w:r w:rsidRPr="006B7487">
        <w:t>Увеличения запасов на всем пути движения материального потока</w:t>
      </w:r>
    </w:p>
    <w:p w:rsidR="006B7487" w:rsidRPr="006B7487" w:rsidRDefault="006B7487" w:rsidP="00965E69">
      <w:pPr>
        <w:pStyle w:val="af8"/>
        <w:numPr>
          <w:ilvl w:val="0"/>
          <w:numId w:val="512"/>
        </w:numPr>
      </w:pPr>
      <w:r w:rsidRPr="006B7487">
        <w:t>Снижение оборачиваемости товарных запасов</w:t>
      </w:r>
    </w:p>
    <w:p w:rsidR="006B7487" w:rsidRPr="006B7487" w:rsidRDefault="006B7487" w:rsidP="00965E69">
      <w:pPr>
        <w:pStyle w:val="af8"/>
        <w:numPr>
          <w:ilvl w:val="0"/>
          <w:numId w:val="512"/>
        </w:numPr>
        <w:jc w:val="both"/>
      </w:pPr>
      <w:r w:rsidRPr="006B7487">
        <w:t>Всего вышеперечисленного</w:t>
      </w:r>
    </w:p>
    <w:p w:rsidR="006B7487" w:rsidRPr="006B7487" w:rsidRDefault="006B7487" w:rsidP="006B7487">
      <w:pPr>
        <w:pStyle w:val="af8"/>
        <w:jc w:val="both"/>
      </w:pPr>
    </w:p>
    <w:p w:rsidR="006B7487" w:rsidRPr="006B7487" w:rsidRDefault="006B7487" w:rsidP="00965E69">
      <w:pPr>
        <w:pStyle w:val="af8"/>
        <w:numPr>
          <w:ilvl w:val="0"/>
          <w:numId w:val="492"/>
        </w:numPr>
        <w:jc w:val="both"/>
      </w:pPr>
      <w:r w:rsidRPr="006B7487">
        <w:t>«Доставить нужный товар, необходимого качества, в нужном количестве, в нужное время, в нужное место, нужному потребителю и с минимальными затратами» - это:</w:t>
      </w:r>
    </w:p>
    <w:p w:rsidR="006B7487" w:rsidRPr="006B7487" w:rsidRDefault="006B7487" w:rsidP="00965E69">
      <w:pPr>
        <w:pStyle w:val="af8"/>
        <w:numPr>
          <w:ilvl w:val="0"/>
          <w:numId w:val="513"/>
        </w:numPr>
        <w:jc w:val="both"/>
        <w:rPr>
          <w:lang w:val="en-US"/>
        </w:rPr>
      </w:pPr>
      <w:r w:rsidRPr="006B7487">
        <w:t>Правило 5</w:t>
      </w:r>
      <w:r w:rsidRPr="006B7487">
        <w:rPr>
          <w:lang w:val="en-US"/>
        </w:rPr>
        <w:t>R</w:t>
      </w:r>
    </w:p>
    <w:p w:rsidR="006B7487" w:rsidRPr="006B7487" w:rsidRDefault="006B7487" w:rsidP="00965E69">
      <w:pPr>
        <w:pStyle w:val="af8"/>
        <w:numPr>
          <w:ilvl w:val="0"/>
          <w:numId w:val="513"/>
        </w:numPr>
        <w:jc w:val="both"/>
        <w:rPr>
          <w:lang w:val="en-US"/>
        </w:rPr>
      </w:pPr>
      <w:r w:rsidRPr="006B7487">
        <w:t>+Правило</w:t>
      </w:r>
      <w:r w:rsidRPr="006B7487">
        <w:rPr>
          <w:lang w:val="en-US"/>
        </w:rPr>
        <w:t xml:space="preserve"> 7R</w:t>
      </w:r>
    </w:p>
    <w:p w:rsidR="006B7487" w:rsidRPr="006B7487" w:rsidRDefault="006B7487" w:rsidP="00965E69">
      <w:pPr>
        <w:pStyle w:val="af8"/>
        <w:numPr>
          <w:ilvl w:val="0"/>
          <w:numId w:val="513"/>
        </w:numPr>
        <w:jc w:val="both"/>
        <w:rPr>
          <w:lang w:val="en-US"/>
        </w:rPr>
      </w:pPr>
      <w:r w:rsidRPr="006B7487">
        <w:t>Правило</w:t>
      </w:r>
      <w:r w:rsidRPr="006B7487">
        <w:rPr>
          <w:lang w:val="en-US"/>
        </w:rPr>
        <w:t xml:space="preserve"> 6R</w:t>
      </w:r>
    </w:p>
    <w:p w:rsidR="006B7487" w:rsidRPr="006B7487" w:rsidRDefault="006B7487" w:rsidP="00965E69">
      <w:pPr>
        <w:pStyle w:val="af8"/>
        <w:numPr>
          <w:ilvl w:val="0"/>
          <w:numId w:val="513"/>
        </w:numPr>
        <w:jc w:val="both"/>
        <w:rPr>
          <w:lang w:val="en-US"/>
        </w:rPr>
      </w:pPr>
      <w:r w:rsidRPr="006B7487">
        <w:t>Правило</w:t>
      </w:r>
      <w:r w:rsidRPr="006B7487">
        <w:rPr>
          <w:lang w:val="en-US"/>
        </w:rPr>
        <w:t xml:space="preserve"> 3R</w:t>
      </w:r>
    </w:p>
    <w:p w:rsidR="006B7487" w:rsidRPr="006B7487" w:rsidRDefault="006B7487" w:rsidP="006B7487">
      <w:pPr>
        <w:pStyle w:val="af8"/>
        <w:jc w:val="both"/>
        <w:rPr>
          <w:lang w:val="en-US"/>
        </w:rPr>
      </w:pPr>
    </w:p>
    <w:p w:rsidR="006B7487" w:rsidRPr="006B7487" w:rsidRDefault="006B7487" w:rsidP="00965E69">
      <w:pPr>
        <w:pStyle w:val="af8"/>
        <w:numPr>
          <w:ilvl w:val="0"/>
          <w:numId w:val="492"/>
        </w:numPr>
      </w:pPr>
      <w:r w:rsidRPr="006B7487">
        <w:t>Цель логистики состоит в…</w:t>
      </w:r>
    </w:p>
    <w:p w:rsidR="006B7487" w:rsidRPr="006B7487" w:rsidRDefault="006B7487" w:rsidP="00965E69">
      <w:pPr>
        <w:pStyle w:val="af8"/>
        <w:numPr>
          <w:ilvl w:val="0"/>
          <w:numId w:val="514"/>
        </w:numPr>
      </w:pPr>
      <w:r w:rsidRPr="006B7487">
        <w:t>+ В ускорении прохождения запасов</w:t>
      </w:r>
    </w:p>
    <w:p w:rsidR="006B7487" w:rsidRPr="006B7487" w:rsidRDefault="006B7487" w:rsidP="00965E69">
      <w:pPr>
        <w:pStyle w:val="af8"/>
        <w:numPr>
          <w:ilvl w:val="0"/>
          <w:numId w:val="514"/>
        </w:numPr>
      </w:pPr>
      <w:r w:rsidRPr="006B7487">
        <w:t>В увеличении запасов</w:t>
      </w:r>
    </w:p>
    <w:p w:rsidR="006B7487" w:rsidRPr="006B7487" w:rsidRDefault="006B7487" w:rsidP="00965E69">
      <w:pPr>
        <w:pStyle w:val="af8"/>
        <w:numPr>
          <w:ilvl w:val="0"/>
          <w:numId w:val="514"/>
        </w:numPr>
      </w:pPr>
      <w:r w:rsidRPr="006B7487">
        <w:t>В увеличении длительности хранения запасов</w:t>
      </w:r>
    </w:p>
    <w:p w:rsidR="006B7487" w:rsidRPr="006B7487" w:rsidRDefault="006B7487" w:rsidP="00965E69">
      <w:pPr>
        <w:pStyle w:val="af8"/>
        <w:numPr>
          <w:ilvl w:val="0"/>
          <w:numId w:val="514"/>
        </w:numPr>
      </w:pPr>
      <w:r w:rsidRPr="006B7487">
        <w:t>В уменьшении их оборачиваемости</w:t>
      </w:r>
    </w:p>
    <w:p w:rsidR="006B7487" w:rsidRPr="006B7487" w:rsidRDefault="006B7487" w:rsidP="006B7487">
      <w:pPr>
        <w:pStyle w:val="af8"/>
      </w:pPr>
    </w:p>
    <w:p w:rsidR="006B7487" w:rsidRPr="006B7487" w:rsidRDefault="006B7487" w:rsidP="00965E69">
      <w:pPr>
        <w:pStyle w:val="af8"/>
        <w:numPr>
          <w:ilvl w:val="0"/>
          <w:numId w:val="492"/>
        </w:numPr>
      </w:pPr>
      <w:r w:rsidRPr="006B7487">
        <w:t xml:space="preserve"> Основные потоки в логистике:</w:t>
      </w:r>
    </w:p>
    <w:p w:rsidR="006B7487" w:rsidRPr="006B7487" w:rsidRDefault="006B7487" w:rsidP="00965E69">
      <w:pPr>
        <w:pStyle w:val="af8"/>
        <w:numPr>
          <w:ilvl w:val="0"/>
          <w:numId w:val="515"/>
        </w:numPr>
      </w:pPr>
      <w:r w:rsidRPr="006B7487">
        <w:t>+Материальные</w:t>
      </w:r>
    </w:p>
    <w:p w:rsidR="006B7487" w:rsidRPr="006B7487" w:rsidRDefault="006B7487" w:rsidP="00965E69">
      <w:pPr>
        <w:pStyle w:val="af8"/>
        <w:numPr>
          <w:ilvl w:val="0"/>
          <w:numId w:val="515"/>
        </w:numPr>
      </w:pPr>
      <w:r w:rsidRPr="006B7487">
        <w:t>Энергетические</w:t>
      </w:r>
    </w:p>
    <w:p w:rsidR="006B7487" w:rsidRPr="006B7487" w:rsidRDefault="006B7487" w:rsidP="00965E69">
      <w:pPr>
        <w:pStyle w:val="af8"/>
        <w:numPr>
          <w:ilvl w:val="0"/>
          <w:numId w:val="515"/>
        </w:numPr>
      </w:pPr>
      <w:r w:rsidRPr="006B7487">
        <w:t>Товарные</w:t>
      </w:r>
    </w:p>
    <w:p w:rsidR="006B7487" w:rsidRPr="006B7487" w:rsidRDefault="006B7487" w:rsidP="00965E69">
      <w:pPr>
        <w:pStyle w:val="af8"/>
        <w:numPr>
          <w:ilvl w:val="0"/>
          <w:numId w:val="515"/>
        </w:numPr>
      </w:pPr>
      <w:r w:rsidRPr="006B7487">
        <w:t>Информацио</w:t>
      </w:r>
      <w:r w:rsidRPr="006B7487">
        <w:rPr>
          <w:lang w:val="kk-KZ"/>
        </w:rPr>
        <w:t>н</w:t>
      </w:r>
      <w:r w:rsidRPr="006B7487">
        <w:t>ные</w:t>
      </w:r>
    </w:p>
    <w:p w:rsidR="006B7487" w:rsidRPr="006B7487" w:rsidRDefault="006B7487" w:rsidP="006B7487">
      <w:pPr>
        <w:pStyle w:val="af8"/>
      </w:pPr>
    </w:p>
    <w:p w:rsidR="006B7487" w:rsidRPr="006B7487" w:rsidRDefault="006B7487" w:rsidP="006B7487">
      <w:pPr>
        <w:pStyle w:val="af8"/>
      </w:pPr>
    </w:p>
    <w:p w:rsidR="006B7487" w:rsidRPr="006B7487" w:rsidRDefault="006B7487" w:rsidP="00965E69">
      <w:pPr>
        <w:pStyle w:val="af8"/>
        <w:numPr>
          <w:ilvl w:val="0"/>
          <w:numId w:val="492"/>
        </w:numPr>
      </w:pPr>
      <w:r w:rsidRPr="006B7487">
        <w:t>Кому принадлежит следующее определение логистики: «логистика – практическое иску</w:t>
      </w:r>
      <w:r w:rsidRPr="006B7487">
        <w:t>с</w:t>
      </w:r>
      <w:r w:rsidRPr="006B7487">
        <w:t>ство маневра воисками»?</w:t>
      </w:r>
    </w:p>
    <w:p w:rsidR="006B7487" w:rsidRPr="006B7487" w:rsidRDefault="006B7487" w:rsidP="00965E69">
      <w:pPr>
        <w:pStyle w:val="af8"/>
        <w:numPr>
          <w:ilvl w:val="0"/>
          <w:numId w:val="516"/>
        </w:numPr>
        <w:jc w:val="both"/>
      </w:pPr>
      <w:r w:rsidRPr="006B7487">
        <w:t>Г. Павеллеку</w:t>
      </w:r>
    </w:p>
    <w:p w:rsidR="006B7487" w:rsidRPr="006B7487" w:rsidRDefault="006B7487" w:rsidP="00965E69">
      <w:pPr>
        <w:pStyle w:val="af8"/>
        <w:numPr>
          <w:ilvl w:val="0"/>
          <w:numId w:val="516"/>
        </w:numPr>
        <w:jc w:val="both"/>
      </w:pPr>
      <w:r w:rsidRPr="006B7487">
        <w:t>+Джомини</w:t>
      </w:r>
    </w:p>
    <w:p w:rsidR="006B7487" w:rsidRPr="006B7487" w:rsidRDefault="006B7487" w:rsidP="00965E69">
      <w:pPr>
        <w:pStyle w:val="af8"/>
        <w:numPr>
          <w:ilvl w:val="0"/>
          <w:numId w:val="516"/>
        </w:numPr>
        <w:jc w:val="both"/>
      </w:pPr>
      <w:r w:rsidRPr="006B7487">
        <w:t>Аникину В.Г.</w:t>
      </w:r>
    </w:p>
    <w:p w:rsidR="006B7487" w:rsidRPr="006B7487" w:rsidRDefault="006B7487" w:rsidP="00965E69">
      <w:pPr>
        <w:pStyle w:val="af8"/>
        <w:numPr>
          <w:ilvl w:val="0"/>
          <w:numId w:val="516"/>
        </w:numPr>
        <w:jc w:val="both"/>
      </w:pPr>
      <w:r w:rsidRPr="006B7487">
        <w:t>Леону VI</w:t>
      </w:r>
    </w:p>
    <w:p w:rsidR="006B7487" w:rsidRPr="006B7487" w:rsidRDefault="006B7487" w:rsidP="006B7487">
      <w:pPr>
        <w:pStyle w:val="af8"/>
        <w:jc w:val="both"/>
      </w:pPr>
    </w:p>
    <w:p w:rsidR="006B7487" w:rsidRPr="006B7487" w:rsidRDefault="006B7487" w:rsidP="00965E69">
      <w:pPr>
        <w:pStyle w:val="af8"/>
        <w:numPr>
          <w:ilvl w:val="0"/>
          <w:numId w:val="492"/>
        </w:numPr>
      </w:pPr>
      <w:r w:rsidRPr="006B7487">
        <w:t>Материальным потокам сопутствуют…</w:t>
      </w:r>
    </w:p>
    <w:p w:rsidR="006B7487" w:rsidRPr="006B7487" w:rsidRDefault="006B7487" w:rsidP="00965E69">
      <w:pPr>
        <w:pStyle w:val="af8"/>
        <w:numPr>
          <w:ilvl w:val="0"/>
          <w:numId w:val="517"/>
        </w:numPr>
      </w:pPr>
      <w:r w:rsidRPr="006B7487">
        <w:t>Кредитные</w:t>
      </w:r>
    </w:p>
    <w:p w:rsidR="006B7487" w:rsidRPr="006B7487" w:rsidRDefault="006B7487" w:rsidP="00965E69">
      <w:pPr>
        <w:pStyle w:val="af8"/>
        <w:numPr>
          <w:ilvl w:val="0"/>
          <w:numId w:val="517"/>
        </w:numPr>
      </w:pPr>
      <w:r w:rsidRPr="006B7487">
        <w:t>Товарные</w:t>
      </w:r>
    </w:p>
    <w:p w:rsidR="006B7487" w:rsidRPr="006B7487" w:rsidRDefault="006B7487" w:rsidP="00965E69">
      <w:pPr>
        <w:pStyle w:val="af8"/>
        <w:numPr>
          <w:ilvl w:val="0"/>
          <w:numId w:val="517"/>
        </w:numPr>
      </w:pPr>
      <w:r w:rsidRPr="006B7487">
        <w:t>+Финансовые</w:t>
      </w:r>
    </w:p>
    <w:p w:rsidR="006B7487" w:rsidRPr="006B7487" w:rsidRDefault="006B7487" w:rsidP="00965E69">
      <w:pPr>
        <w:pStyle w:val="af8"/>
        <w:numPr>
          <w:ilvl w:val="0"/>
          <w:numId w:val="517"/>
        </w:numPr>
      </w:pPr>
      <w:r w:rsidRPr="006B7487">
        <w:t>Энергетические</w:t>
      </w:r>
    </w:p>
    <w:p w:rsidR="006B7487" w:rsidRPr="006B7487" w:rsidRDefault="006B7487" w:rsidP="006B7487">
      <w:pPr>
        <w:pStyle w:val="af8"/>
      </w:pPr>
    </w:p>
    <w:p w:rsidR="006B7487" w:rsidRPr="006B7487" w:rsidRDefault="006B7487" w:rsidP="00965E69">
      <w:pPr>
        <w:pStyle w:val="af8"/>
        <w:numPr>
          <w:ilvl w:val="0"/>
          <w:numId w:val="492"/>
        </w:numPr>
      </w:pPr>
      <w:r w:rsidRPr="006B7487">
        <w:t>Материальным потокам сопутствуют…</w:t>
      </w:r>
    </w:p>
    <w:p w:rsidR="006B7487" w:rsidRPr="006B7487" w:rsidRDefault="006B7487" w:rsidP="00965E69">
      <w:pPr>
        <w:pStyle w:val="af8"/>
        <w:numPr>
          <w:ilvl w:val="0"/>
          <w:numId w:val="518"/>
        </w:numPr>
      </w:pPr>
      <w:r w:rsidRPr="006B7487">
        <w:t>Кредитные</w:t>
      </w:r>
    </w:p>
    <w:p w:rsidR="006B7487" w:rsidRPr="006B7487" w:rsidRDefault="006B7487" w:rsidP="00965E69">
      <w:pPr>
        <w:pStyle w:val="af8"/>
        <w:numPr>
          <w:ilvl w:val="0"/>
          <w:numId w:val="518"/>
        </w:numPr>
      </w:pPr>
      <w:r w:rsidRPr="006B7487">
        <w:t>Товарные</w:t>
      </w:r>
    </w:p>
    <w:p w:rsidR="006B7487" w:rsidRPr="006B7487" w:rsidRDefault="006B7487" w:rsidP="00965E69">
      <w:pPr>
        <w:pStyle w:val="af8"/>
        <w:numPr>
          <w:ilvl w:val="0"/>
          <w:numId w:val="518"/>
        </w:numPr>
      </w:pPr>
      <w:r w:rsidRPr="006B7487">
        <w:t xml:space="preserve">+Информационные </w:t>
      </w:r>
    </w:p>
    <w:p w:rsidR="006B7487" w:rsidRPr="006B7487" w:rsidRDefault="006B7487" w:rsidP="00965E69">
      <w:pPr>
        <w:pStyle w:val="af8"/>
        <w:numPr>
          <w:ilvl w:val="0"/>
          <w:numId w:val="518"/>
        </w:numPr>
      </w:pPr>
      <w:r w:rsidRPr="006B7487">
        <w:t>Энергетические</w:t>
      </w:r>
    </w:p>
    <w:p w:rsidR="006B7487" w:rsidRPr="006B7487" w:rsidRDefault="006B7487" w:rsidP="006B7487"/>
    <w:p w:rsidR="006B7487" w:rsidRPr="006B7487" w:rsidRDefault="006B7487" w:rsidP="00965E69">
      <w:pPr>
        <w:pStyle w:val="af8"/>
        <w:numPr>
          <w:ilvl w:val="0"/>
          <w:numId w:val="492"/>
        </w:numPr>
      </w:pPr>
      <w:r w:rsidRPr="006B7487">
        <w:t>Сопутствующими материальным потокам являются…</w:t>
      </w:r>
    </w:p>
    <w:p w:rsidR="006B7487" w:rsidRPr="006B7487" w:rsidRDefault="006B7487" w:rsidP="00965E69">
      <w:pPr>
        <w:pStyle w:val="af8"/>
        <w:numPr>
          <w:ilvl w:val="0"/>
          <w:numId w:val="522"/>
        </w:numPr>
      </w:pPr>
      <w:r w:rsidRPr="006B7487">
        <w:t>Товарные потоки</w:t>
      </w:r>
    </w:p>
    <w:p w:rsidR="006B7487" w:rsidRPr="006B7487" w:rsidRDefault="006B7487" w:rsidP="00965E69">
      <w:pPr>
        <w:pStyle w:val="af8"/>
        <w:numPr>
          <w:ilvl w:val="0"/>
          <w:numId w:val="522"/>
        </w:numPr>
      </w:pPr>
      <w:r w:rsidRPr="006B7487">
        <w:t>Энергетические потоки</w:t>
      </w:r>
    </w:p>
    <w:p w:rsidR="006B7487" w:rsidRPr="006B7487" w:rsidRDefault="006B7487" w:rsidP="00965E69">
      <w:pPr>
        <w:pStyle w:val="af8"/>
        <w:numPr>
          <w:ilvl w:val="0"/>
          <w:numId w:val="522"/>
        </w:numPr>
      </w:pPr>
      <w:r w:rsidRPr="006B7487">
        <w:t>+Финансовые и информационные потоки</w:t>
      </w:r>
    </w:p>
    <w:p w:rsidR="006B7487" w:rsidRPr="006B7487" w:rsidRDefault="006B7487" w:rsidP="00965E69">
      <w:pPr>
        <w:pStyle w:val="af8"/>
        <w:numPr>
          <w:ilvl w:val="0"/>
          <w:numId w:val="522"/>
        </w:numPr>
      </w:pPr>
      <w:r w:rsidRPr="006B7487">
        <w:t>Потоки услуг</w:t>
      </w:r>
    </w:p>
    <w:p w:rsidR="006B7487" w:rsidRPr="006B7487" w:rsidRDefault="006B7487" w:rsidP="006B7487">
      <w:pPr>
        <w:ind w:firstLine="567"/>
        <w:jc w:val="center"/>
      </w:pPr>
    </w:p>
    <w:p w:rsidR="006B7487" w:rsidRPr="006B7487" w:rsidRDefault="006B7487" w:rsidP="00965E69">
      <w:pPr>
        <w:pStyle w:val="af8"/>
        <w:numPr>
          <w:ilvl w:val="0"/>
          <w:numId w:val="492"/>
        </w:numPr>
      </w:pPr>
      <w:r w:rsidRPr="006B7487">
        <w:t xml:space="preserve"> Американские специалисты Пол Конверс и Питер Дракер определили возможности лог</w:t>
      </w:r>
      <w:r w:rsidRPr="006B7487">
        <w:t>и</w:t>
      </w:r>
      <w:r w:rsidRPr="006B7487">
        <w:t xml:space="preserve">стики как </w:t>
      </w:r>
    </w:p>
    <w:p w:rsidR="006B7487" w:rsidRPr="006B7487" w:rsidRDefault="006B7487" w:rsidP="00965E69">
      <w:pPr>
        <w:pStyle w:val="af8"/>
        <w:numPr>
          <w:ilvl w:val="0"/>
          <w:numId w:val="523"/>
        </w:numPr>
      </w:pPr>
      <w:r w:rsidRPr="006B7487">
        <w:t>+Последний рубеж экономии затрат</w:t>
      </w:r>
    </w:p>
    <w:p w:rsidR="006B7487" w:rsidRPr="006B7487" w:rsidRDefault="006B7487" w:rsidP="00965E69">
      <w:pPr>
        <w:pStyle w:val="af8"/>
        <w:numPr>
          <w:ilvl w:val="0"/>
          <w:numId w:val="523"/>
        </w:numPr>
      </w:pPr>
      <w:r w:rsidRPr="006B7487">
        <w:t>Менеджмент</w:t>
      </w:r>
    </w:p>
    <w:p w:rsidR="006B7487" w:rsidRPr="006B7487" w:rsidRDefault="006B7487" w:rsidP="00965E69">
      <w:pPr>
        <w:pStyle w:val="af8"/>
        <w:numPr>
          <w:ilvl w:val="0"/>
          <w:numId w:val="523"/>
        </w:numPr>
      </w:pPr>
      <w:r w:rsidRPr="006B7487">
        <w:t>Маркетинг</w:t>
      </w:r>
    </w:p>
    <w:p w:rsidR="006B7487" w:rsidRPr="006B7487" w:rsidRDefault="006B7487" w:rsidP="00965E69">
      <w:pPr>
        <w:pStyle w:val="af8"/>
        <w:numPr>
          <w:ilvl w:val="0"/>
          <w:numId w:val="523"/>
        </w:numPr>
      </w:pPr>
      <w:r w:rsidRPr="006B7487">
        <w:t>Нерациональное управление</w:t>
      </w:r>
    </w:p>
    <w:p w:rsidR="006B7487" w:rsidRPr="006B7487" w:rsidRDefault="006B7487" w:rsidP="006B7487">
      <w:pPr>
        <w:jc w:val="both"/>
      </w:pPr>
    </w:p>
    <w:p w:rsidR="006B7487" w:rsidRPr="006B7487" w:rsidRDefault="006B7487" w:rsidP="006B7487">
      <w:pPr>
        <w:pStyle w:val="af8"/>
      </w:pPr>
    </w:p>
    <w:p w:rsidR="006B7487" w:rsidRPr="006B7487" w:rsidRDefault="006B7487" w:rsidP="00965E69">
      <w:pPr>
        <w:pStyle w:val="af8"/>
        <w:numPr>
          <w:ilvl w:val="0"/>
          <w:numId w:val="492"/>
        </w:numPr>
      </w:pPr>
      <w:r w:rsidRPr="006B7487">
        <w:t>Один из принципов логистики:</w:t>
      </w:r>
    </w:p>
    <w:p w:rsidR="006B7487" w:rsidRPr="006B7487" w:rsidRDefault="006B7487" w:rsidP="00965E69">
      <w:pPr>
        <w:pStyle w:val="af8"/>
        <w:numPr>
          <w:ilvl w:val="0"/>
          <w:numId w:val="526"/>
        </w:numPr>
      </w:pPr>
      <w:r w:rsidRPr="006B7487">
        <w:t xml:space="preserve">Дискретность </w:t>
      </w:r>
    </w:p>
    <w:p w:rsidR="006B7487" w:rsidRPr="006B7487" w:rsidRDefault="006B7487" w:rsidP="00965E69">
      <w:pPr>
        <w:pStyle w:val="af8"/>
        <w:numPr>
          <w:ilvl w:val="0"/>
          <w:numId w:val="526"/>
        </w:numPr>
      </w:pPr>
      <w:r w:rsidRPr="006B7487">
        <w:t xml:space="preserve">Рациональность </w:t>
      </w:r>
    </w:p>
    <w:p w:rsidR="006B7487" w:rsidRPr="006B7487" w:rsidRDefault="006B7487" w:rsidP="00965E69">
      <w:pPr>
        <w:pStyle w:val="af8"/>
        <w:numPr>
          <w:ilvl w:val="0"/>
          <w:numId w:val="526"/>
        </w:numPr>
      </w:pPr>
      <w:r w:rsidRPr="006B7487">
        <w:t xml:space="preserve">Экономичность </w:t>
      </w:r>
    </w:p>
    <w:p w:rsidR="006B7487" w:rsidRPr="006B7487" w:rsidRDefault="006B7487" w:rsidP="00965E69">
      <w:pPr>
        <w:pStyle w:val="af8"/>
        <w:numPr>
          <w:ilvl w:val="0"/>
          <w:numId w:val="526"/>
        </w:numPr>
      </w:pPr>
      <w:r w:rsidRPr="006B7487">
        <w:t xml:space="preserve">+Конструктивность  </w:t>
      </w:r>
    </w:p>
    <w:p w:rsidR="006B7487" w:rsidRPr="006B7487" w:rsidRDefault="006B7487" w:rsidP="006B7487"/>
    <w:p w:rsidR="006B7487" w:rsidRPr="006B7487" w:rsidRDefault="006B7487" w:rsidP="00965E69">
      <w:pPr>
        <w:pStyle w:val="af8"/>
        <w:numPr>
          <w:ilvl w:val="0"/>
          <w:numId w:val="492"/>
        </w:numPr>
      </w:pPr>
      <w:r w:rsidRPr="006B7487">
        <w:t>Выберите недостающий элемент: «груз, качество, … , время, место, потребитель, затраты»:</w:t>
      </w:r>
    </w:p>
    <w:p w:rsidR="006B7487" w:rsidRPr="006B7487" w:rsidRDefault="006B7487" w:rsidP="00965E69">
      <w:pPr>
        <w:pStyle w:val="af8"/>
        <w:numPr>
          <w:ilvl w:val="0"/>
          <w:numId w:val="527"/>
        </w:numPr>
      </w:pPr>
      <w:r w:rsidRPr="006B7487">
        <w:t xml:space="preserve">Количество  </w:t>
      </w:r>
    </w:p>
    <w:p w:rsidR="006B7487" w:rsidRPr="006B7487" w:rsidRDefault="006B7487" w:rsidP="00965E69">
      <w:pPr>
        <w:pStyle w:val="af8"/>
        <w:numPr>
          <w:ilvl w:val="0"/>
          <w:numId w:val="527"/>
        </w:numPr>
      </w:pPr>
      <w:r w:rsidRPr="006B7487">
        <w:t xml:space="preserve">Цена </w:t>
      </w:r>
    </w:p>
    <w:p w:rsidR="006B7487" w:rsidRPr="006B7487" w:rsidRDefault="006B7487" w:rsidP="00965E69">
      <w:pPr>
        <w:pStyle w:val="af8"/>
        <w:numPr>
          <w:ilvl w:val="0"/>
          <w:numId w:val="527"/>
        </w:numPr>
      </w:pPr>
      <w:r w:rsidRPr="006B7487">
        <w:t xml:space="preserve">Правило 7R </w:t>
      </w:r>
    </w:p>
    <w:p w:rsidR="006B7487" w:rsidRPr="006B7487" w:rsidRDefault="006B7487" w:rsidP="00965E69">
      <w:pPr>
        <w:pStyle w:val="af8"/>
        <w:numPr>
          <w:ilvl w:val="0"/>
          <w:numId w:val="527"/>
        </w:numPr>
      </w:pPr>
      <w:r w:rsidRPr="006B7487">
        <w:t xml:space="preserve">Наценка </w:t>
      </w:r>
    </w:p>
    <w:p w:rsidR="006B7487" w:rsidRPr="006B7487" w:rsidRDefault="006B7487" w:rsidP="006B7487">
      <w:pPr>
        <w:pStyle w:val="af8"/>
      </w:pPr>
    </w:p>
    <w:p w:rsidR="006B7487" w:rsidRPr="006B7487" w:rsidRDefault="006B7487" w:rsidP="00965E69">
      <w:pPr>
        <w:pStyle w:val="af8"/>
        <w:numPr>
          <w:ilvl w:val="0"/>
          <w:numId w:val="492"/>
        </w:numPr>
      </w:pPr>
      <w:r w:rsidRPr="006B7487">
        <w:lastRenderedPageBreak/>
        <w:t>Находящиеся в состоянии движения материальные ресурсы, незавершенная и готовая пр</w:t>
      </w:r>
      <w:r w:rsidRPr="006B7487">
        <w:t>о</w:t>
      </w:r>
      <w:r w:rsidRPr="006B7487">
        <w:t>дукция, рассматриваемые в процессе приложения к ним различных логистических опер</w:t>
      </w:r>
      <w:r w:rsidRPr="006B7487">
        <w:t>а</w:t>
      </w:r>
      <w:r w:rsidRPr="006B7487">
        <w:t>ций и отнесенные к временному интервалу – это</w:t>
      </w:r>
    </w:p>
    <w:p w:rsidR="006B7487" w:rsidRPr="006B7487" w:rsidRDefault="006B7487" w:rsidP="00965E69">
      <w:pPr>
        <w:pStyle w:val="af8"/>
        <w:numPr>
          <w:ilvl w:val="0"/>
          <w:numId w:val="569"/>
        </w:numPr>
      </w:pPr>
      <w:r w:rsidRPr="006B7487">
        <w:t>+Материальный поток</w:t>
      </w:r>
    </w:p>
    <w:p w:rsidR="006B7487" w:rsidRPr="006B7487" w:rsidRDefault="006B7487" w:rsidP="00965E69">
      <w:pPr>
        <w:pStyle w:val="af8"/>
        <w:numPr>
          <w:ilvl w:val="0"/>
          <w:numId w:val="569"/>
        </w:numPr>
      </w:pPr>
      <w:r w:rsidRPr="006B7487">
        <w:t>Информационный поток</w:t>
      </w:r>
    </w:p>
    <w:p w:rsidR="006B7487" w:rsidRPr="006B7487" w:rsidRDefault="006B7487" w:rsidP="00965E69">
      <w:pPr>
        <w:pStyle w:val="af8"/>
        <w:numPr>
          <w:ilvl w:val="0"/>
          <w:numId w:val="569"/>
        </w:numPr>
      </w:pPr>
      <w:r w:rsidRPr="006B7487">
        <w:t>Финансовый поток</w:t>
      </w:r>
    </w:p>
    <w:p w:rsidR="006B7487" w:rsidRPr="006B7487" w:rsidRDefault="006B7487" w:rsidP="00965E69">
      <w:pPr>
        <w:pStyle w:val="af8"/>
        <w:numPr>
          <w:ilvl w:val="0"/>
          <w:numId w:val="569"/>
        </w:numPr>
      </w:pPr>
      <w:r w:rsidRPr="006B7487">
        <w:t>Логистический поток</w:t>
      </w:r>
    </w:p>
    <w:p w:rsidR="006B7487" w:rsidRPr="006B7487" w:rsidRDefault="006B7487" w:rsidP="006B7487">
      <w:pPr>
        <w:pStyle w:val="af8"/>
      </w:pPr>
    </w:p>
    <w:p w:rsidR="006B7487" w:rsidRPr="006B7487" w:rsidRDefault="006B7487" w:rsidP="00965E69">
      <w:pPr>
        <w:pStyle w:val="af8"/>
        <w:numPr>
          <w:ilvl w:val="0"/>
          <w:numId w:val="492"/>
        </w:numPr>
      </w:pPr>
      <w:r w:rsidRPr="006B7487">
        <w:t>Размерность материального потока</w:t>
      </w:r>
    </w:p>
    <w:p w:rsidR="006B7487" w:rsidRPr="006B7487" w:rsidRDefault="006B7487" w:rsidP="00965E69">
      <w:pPr>
        <w:pStyle w:val="af8"/>
        <w:numPr>
          <w:ilvl w:val="0"/>
          <w:numId w:val="570"/>
        </w:numPr>
      </w:pPr>
      <w:r w:rsidRPr="006B7487">
        <w:t>+единица измерения груза/единица измерения времени</w:t>
      </w:r>
    </w:p>
    <w:p w:rsidR="006B7487" w:rsidRPr="006B7487" w:rsidRDefault="006B7487" w:rsidP="00965E69">
      <w:pPr>
        <w:pStyle w:val="af8"/>
        <w:numPr>
          <w:ilvl w:val="0"/>
          <w:numId w:val="570"/>
        </w:numPr>
      </w:pPr>
      <w:r w:rsidRPr="006B7487">
        <w:t>единица измерения груза/единица измерения объема</w:t>
      </w:r>
    </w:p>
    <w:p w:rsidR="006B7487" w:rsidRPr="006B7487" w:rsidRDefault="006B7487" w:rsidP="00965E69">
      <w:pPr>
        <w:pStyle w:val="af8"/>
        <w:numPr>
          <w:ilvl w:val="0"/>
          <w:numId w:val="570"/>
        </w:numPr>
      </w:pPr>
      <w:r w:rsidRPr="006B7487">
        <w:t>единица измерения груза/единица измерения площади</w:t>
      </w:r>
    </w:p>
    <w:p w:rsidR="006B7487" w:rsidRPr="006B7487" w:rsidRDefault="006B7487" w:rsidP="00965E69">
      <w:pPr>
        <w:pStyle w:val="af8"/>
        <w:numPr>
          <w:ilvl w:val="0"/>
          <w:numId w:val="570"/>
        </w:numPr>
      </w:pPr>
      <w:r w:rsidRPr="006B7487">
        <w:t>единица измерения времени/единица измерения груза</w:t>
      </w:r>
    </w:p>
    <w:p w:rsidR="006B7487" w:rsidRPr="006B7487" w:rsidRDefault="006B7487" w:rsidP="006B7487">
      <w:pPr>
        <w:pStyle w:val="af8"/>
      </w:pPr>
    </w:p>
    <w:p w:rsidR="006B7487" w:rsidRPr="006B7487" w:rsidRDefault="006B7487" w:rsidP="00965E69">
      <w:pPr>
        <w:pStyle w:val="af8"/>
        <w:numPr>
          <w:ilvl w:val="0"/>
          <w:numId w:val="492"/>
        </w:numPr>
      </w:pPr>
      <w:r w:rsidRPr="006B7487">
        <w:t>Размерность материального потока</w:t>
      </w:r>
    </w:p>
    <w:p w:rsidR="006B7487" w:rsidRPr="006B7487" w:rsidRDefault="006B7487" w:rsidP="00965E69">
      <w:pPr>
        <w:pStyle w:val="af8"/>
        <w:numPr>
          <w:ilvl w:val="0"/>
          <w:numId w:val="571"/>
        </w:numPr>
      </w:pPr>
      <w:r w:rsidRPr="006B7487">
        <w:t>+Тонн/год</w:t>
      </w:r>
    </w:p>
    <w:p w:rsidR="006B7487" w:rsidRPr="006B7487" w:rsidRDefault="006B7487" w:rsidP="00965E69">
      <w:pPr>
        <w:pStyle w:val="af8"/>
        <w:numPr>
          <w:ilvl w:val="0"/>
          <w:numId w:val="571"/>
        </w:numPr>
      </w:pPr>
      <w:r w:rsidRPr="006B7487">
        <w:t>Моль/л</w:t>
      </w:r>
    </w:p>
    <w:p w:rsidR="006B7487" w:rsidRPr="006B7487" w:rsidRDefault="006B7487" w:rsidP="00965E69">
      <w:pPr>
        <w:pStyle w:val="af8"/>
        <w:numPr>
          <w:ilvl w:val="0"/>
          <w:numId w:val="571"/>
        </w:numPr>
      </w:pPr>
      <w:r w:rsidRPr="006B7487">
        <w:t>Г/мл</w:t>
      </w:r>
    </w:p>
    <w:p w:rsidR="006B7487" w:rsidRPr="006B7487" w:rsidRDefault="006B7487" w:rsidP="00965E69">
      <w:pPr>
        <w:pStyle w:val="af8"/>
        <w:numPr>
          <w:ilvl w:val="0"/>
          <w:numId w:val="571"/>
        </w:numPr>
      </w:pPr>
      <w:r w:rsidRPr="006B7487">
        <w:t>Тонн/м</w:t>
      </w:r>
    </w:p>
    <w:p w:rsidR="006B7487" w:rsidRPr="006B7487" w:rsidRDefault="006B7487" w:rsidP="006B7487">
      <w:pPr>
        <w:pStyle w:val="af3"/>
        <w:spacing w:before="0" w:beforeAutospacing="0" w:after="0" w:afterAutospacing="0"/>
        <w:rPr>
          <w:rFonts w:ascii="Times New Roman" w:hAnsi="Times New Roman"/>
        </w:rPr>
      </w:pPr>
    </w:p>
    <w:p w:rsidR="006B7487" w:rsidRPr="006B7487" w:rsidRDefault="006B7487" w:rsidP="00965E69">
      <w:pPr>
        <w:pStyle w:val="af3"/>
        <w:numPr>
          <w:ilvl w:val="0"/>
          <w:numId w:val="492"/>
        </w:numPr>
        <w:spacing w:before="0" w:beforeAutospacing="0" w:after="0" w:afterAutospacing="0"/>
        <w:rPr>
          <w:rFonts w:ascii="Times New Roman" w:hAnsi="Times New Roman"/>
          <w:lang w:val="ru-RU"/>
        </w:rPr>
      </w:pPr>
      <w:r w:rsidRPr="006B7487">
        <w:rPr>
          <w:rFonts w:ascii="Times New Roman" w:hAnsi="Times New Roman"/>
          <w:iCs/>
          <w:lang w:val="ru-RU"/>
        </w:rPr>
        <w:t xml:space="preserve">Материальный </w:t>
      </w:r>
      <w:r w:rsidRPr="006B7487">
        <w:rPr>
          <w:rFonts w:ascii="Times New Roman" w:hAnsi="Times New Roman"/>
          <w:lang w:val="ru-RU"/>
        </w:rPr>
        <w:t>поток, который протекает во внешней по отношению к данной логистич</w:t>
      </w:r>
      <w:r w:rsidRPr="006B7487">
        <w:rPr>
          <w:rFonts w:ascii="Times New Roman" w:hAnsi="Times New Roman"/>
          <w:lang w:val="ru-RU"/>
        </w:rPr>
        <w:t>е</w:t>
      </w:r>
      <w:r w:rsidRPr="006B7487">
        <w:rPr>
          <w:rFonts w:ascii="Times New Roman" w:hAnsi="Times New Roman"/>
          <w:lang w:val="ru-RU"/>
        </w:rPr>
        <w:t>ской системе среде -</w:t>
      </w:r>
    </w:p>
    <w:p w:rsidR="006B7487" w:rsidRPr="006B7487" w:rsidRDefault="006B7487" w:rsidP="00965E69">
      <w:pPr>
        <w:pStyle w:val="af3"/>
        <w:numPr>
          <w:ilvl w:val="0"/>
          <w:numId w:val="581"/>
        </w:numPr>
        <w:spacing w:before="0" w:beforeAutospacing="0" w:after="0" w:afterAutospacing="0"/>
        <w:rPr>
          <w:rFonts w:ascii="Times New Roman" w:hAnsi="Times New Roman"/>
        </w:rPr>
      </w:pPr>
      <w:r w:rsidRPr="006B7487">
        <w:rPr>
          <w:rFonts w:ascii="Times New Roman" w:hAnsi="Times New Roman"/>
        </w:rPr>
        <w:t>Внутренний материальный поток</w:t>
      </w:r>
    </w:p>
    <w:p w:rsidR="006B7487" w:rsidRPr="006B7487" w:rsidRDefault="006B7487" w:rsidP="00965E69">
      <w:pPr>
        <w:pStyle w:val="af3"/>
        <w:numPr>
          <w:ilvl w:val="0"/>
          <w:numId w:val="581"/>
        </w:numPr>
        <w:spacing w:before="0" w:beforeAutospacing="0" w:after="0" w:afterAutospacing="0"/>
        <w:rPr>
          <w:rFonts w:ascii="Times New Roman" w:hAnsi="Times New Roman"/>
        </w:rPr>
      </w:pPr>
      <w:r w:rsidRPr="006B7487">
        <w:rPr>
          <w:rFonts w:ascii="Times New Roman" w:hAnsi="Times New Roman"/>
        </w:rPr>
        <w:t>Входящий материальный поток</w:t>
      </w:r>
    </w:p>
    <w:p w:rsidR="006B7487" w:rsidRPr="006B7487" w:rsidRDefault="006B7487" w:rsidP="00965E69">
      <w:pPr>
        <w:pStyle w:val="af3"/>
        <w:numPr>
          <w:ilvl w:val="0"/>
          <w:numId w:val="581"/>
        </w:numPr>
        <w:spacing w:before="0" w:beforeAutospacing="0" w:after="0" w:afterAutospacing="0"/>
        <w:rPr>
          <w:rFonts w:ascii="Times New Roman" w:hAnsi="Times New Roman"/>
        </w:rPr>
      </w:pPr>
      <w:r w:rsidRPr="006B7487">
        <w:rPr>
          <w:rFonts w:ascii="Times New Roman" w:hAnsi="Times New Roman"/>
        </w:rPr>
        <w:t>Выходящий материальный поток</w:t>
      </w:r>
    </w:p>
    <w:p w:rsidR="006B7487" w:rsidRPr="006B7487" w:rsidRDefault="006B7487" w:rsidP="00965E69">
      <w:pPr>
        <w:pStyle w:val="af3"/>
        <w:numPr>
          <w:ilvl w:val="0"/>
          <w:numId w:val="581"/>
        </w:numPr>
        <w:spacing w:before="0" w:beforeAutospacing="0" w:after="0" w:afterAutospacing="0"/>
        <w:rPr>
          <w:rFonts w:ascii="Times New Roman" w:hAnsi="Times New Roman"/>
        </w:rPr>
      </w:pPr>
      <w:r w:rsidRPr="006B7487">
        <w:rPr>
          <w:rFonts w:ascii="Times New Roman" w:hAnsi="Times New Roman"/>
        </w:rPr>
        <w:t>+Внешний материальный поток</w:t>
      </w:r>
    </w:p>
    <w:p w:rsidR="006B7487" w:rsidRPr="006B7487" w:rsidRDefault="006B7487" w:rsidP="006B7487">
      <w:pPr>
        <w:pStyle w:val="af3"/>
        <w:spacing w:before="0" w:beforeAutospacing="0" w:after="0" w:afterAutospacing="0"/>
        <w:ind w:left="720"/>
        <w:rPr>
          <w:rFonts w:ascii="Times New Roman" w:hAnsi="Times New Roman"/>
        </w:rPr>
      </w:pPr>
    </w:p>
    <w:p w:rsidR="006B7487" w:rsidRPr="006B7487" w:rsidRDefault="006B7487" w:rsidP="00965E69">
      <w:pPr>
        <w:pStyle w:val="af3"/>
        <w:numPr>
          <w:ilvl w:val="0"/>
          <w:numId w:val="492"/>
        </w:numPr>
        <w:spacing w:before="0" w:beforeAutospacing="0" w:after="0" w:afterAutospacing="0"/>
        <w:rPr>
          <w:rFonts w:ascii="Times New Roman" w:hAnsi="Times New Roman"/>
          <w:lang w:val="ru-RU"/>
        </w:rPr>
      </w:pPr>
      <w:r w:rsidRPr="006B7487">
        <w:rPr>
          <w:rFonts w:ascii="Times New Roman" w:hAnsi="Times New Roman"/>
          <w:lang w:val="ru-RU"/>
        </w:rPr>
        <w:t>Материальный поток, который протекает во внутренней среде по отношению к данной л</w:t>
      </w:r>
      <w:r w:rsidRPr="006B7487">
        <w:rPr>
          <w:rFonts w:ascii="Times New Roman" w:hAnsi="Times New Roman"/>
          <w:lang w:val="ru-RU"/>
        </w:rPr>
        <w:t>о</w:t>
      </w:r>
      <w:r w:rsidRPr="006B7487">
        <w:rPr>
          <w:rFonts w:ascii="Times New Roman" w:hAnsi="Times New Roman"/>
          <w:lang w:val="ru-RU"/>
        </w:rPr>
        <w:t xml:space="preserve">гистической системе – </w:t>
      </w:r>
    </w:p>
    <w:p w:rsidR="006B7487" w:rsidRPr="006B7487" w:rsidRDefault="006B7487" w:rsidP="00965E69">
      <w:pPr>
        <w:pStyle w:val="af3"/>
        <w:numPr>
          <w:ilvl w:val="0"/>
          <w:numId w:val="580"/>
        </w:numPr>
        <w:spacing w:before="0" w:beforeAutospacing="0" w:after="0" w:afterAutospacing="0"/>
        <w:rPr>
          <w:rFonts w:ascii="Times New Roman" w:hAnsi="Times New Roman"/>
        </w:rPr>
      </w:pPr>
      <w:r w:rsidRPr="006B7487">
        <w:rPr>
          <w:rFonts w:ascii="Times New Roman" w:hAnsi="Times New Roman"/>
        </w:rPr>
        <w:t>+Внутренний материальный поток</w:t>
      </w:r>
    </w:p>
    <w:p w:rsidR="006B7487" w:rsidRPr="006B7487" w:rsidRDefault="006B7487" w:rsidP="00965E69">
      <w:pPr>
        <w:pStyle w:val="af3"/>
        <w:numPr>
          <w:ilvl w:val="0"/>
          <w:numId w:val="580"/>
        </w:numPr>
        <w:spacing w:before="0" w:beforeAutospacing="0" w:after="0" w:afterAutospacing="0"/>
        <w:rPr>
          <w:rFonts w:ascii="Times New Roman" w:hAnsi="Times New Roman"/>
        </w:rPr>
      </w:pPr>
      <w:r w:rsidRPr="006B7487">
        <w:rPr>
          <w:rFonts w:ascii="Times New Roman" w:hAnsi="Times New Roman"/>
        </w:rPr>
        <w:t>Входящий материальный поток</w:t>
      </w:r>
    </w:p>
    <w:p w:rsidR="006B7487" w:rsidRPr="006B7487" w:rsidRDefault="006B7487" w:rsidP="00965E69">
      <w:pPr>
        <w:pStyle w:val="af3"/>
        <w:numPr>
          <w:ilvl w:val="0"/>
          <w:numId w:val="580"/>
        </w:numPr>
        <w:spacing w:before="0" w:beforeAutospacing="0" w:after="0" w:afterAutospacing="0"/>
        <w:rPr>
          <w:rFonts w:ascii="Times New Roman" w:hAnsi="Times New Roman"/>
        </w:rPr>
      </w:pPr>
      <w:r w:rsidRPr="006B7487">
        <w:rPr>
          <w:rFonts w:ascii="Times New Roman" w:hAnsi="Times New Roman"/>
        </w:rPr>
        <w:t>Выходящий материальный поток</w:t>
      </w:r>
    </w:p>
    <w:p w:rsidR="006B7487" w:rsidRPr="006B7487" w:rsidRDefault="006B7487" w:rsidP="00965E69">
      <w:pPr>
        <w:pStyle w:val="af3"/>
        <w:numPr>
          <w:ilvl w:val="0"/>
          <w:numId w:val="580"/>
        </w:numPr>
        <w:spacing w:before="0" w:beforeAutospacing="0" w:after="0" w:afterAutospacing="0"/>
        <w:rPr>
          <w:rFonts w:ascii="Times New Roman" w:hAnsi="Times New Roman"/>
        </w:rPr>
      </w:pPr>
      <w:r w:rsidRPr="006B7487">
        <w:rPr>
          <w:rFonts w:ascii="Times New Roman" w:hAnsi="Times New Roman"/>
        </w:rPr>
        <w:t>Внешний материальный поток</w:t>
      </w:r>
    </w:p>
    <w:p w:rsidR="006B7487" w:rsidRPr="006B7487" w:rsidRDefault="006B7487" w:rsidP="006B7487">
      <w:pPr>
        <w:pStyle w:val="af3"/>
        <w:spacing w:before="0" w:beforeAutospacing="0" w:after="0" w:afterAutospacing="0"/>
        <w:ind w:left="720"/>
        <w:rPr>
          <w:rFonts w:ascii="Times New Roman" w:hAnsi="Times New Roman"/>
        </w:rPr>
      </w:pPr>
    </w:p>
    <w:p w:rsidR="006B7487" w:rsidRPr="006B7487" w:rsidRDefault="006B7487" w:rsidP="00965E69">
      <w:pPr>
        <w:pStyle w:val="af3"/>
        <w:numPr>
          <w:ilvl w:val="0"/>
          <w:numId w:val="492"/>
        </w:numPr>
        <w:spacing w:before="0" w:beforeAutospacing="0" w:after="0" w:afterAutospacing="0"/>
        <w:ind w:left="714" w:hanging="357"/>
        <w:rPr>
          <w:rFonts w:ascii="Times New Roman" w:hAnsi="Times New Roman"/>
          <w:lang w:val="ru-RU"/>
        </w:rPr>
      </w:pPr>
      <w:r w:rsidRPr="006B7487">
        <w:rPr>
          <w:rFonts w:ascii="Times New Roman" w:hAnsi="Times New Roman"/>
          <w:lang w:val="ru-RU"/>
        </w:rPr>
        <w:t xml:space="preserve"> Материальный поток, входящий в данную логистическую систему -</w:t>
      </w:r>
    </w:p>
    <w:p w:rsidR="006B7487" w:rsidRPr="006B7487" w:rsidRDefault="006B7487" w:rsidP="00965E69">
      <w:pPr>
        <w:pStyle w:val="af3"/>
        <w:numPr>
          <w:ilvl w:val="0"/>
          <w:numId w:val="579"/>
        </w:numPr>
        <w:spacing w:before="0" w:beforeAutospacing="0" w:after="0" w:afterAutospacing="0"/>
        <w:ind w:left="714" w:hanging="357"/>
        <w:rPr>
          <w:rFonts w:ascii="Times New Roman" w:hAnsi="Times New Roman"/>
        </w:rPr>
      </w:pPr>
      <w:r w:rsidRPr="006B7487">
        <w:rPr>
          <w:rFonts w:ascii="Times New Roman" w:hAnsi="Times New Roman"/>
        </w:rPr>
        <w:t>Внутренний материальный поток</w:t>
      </w:r>
    </w:p>
    <w:p w:rsidR="006B7487" w:rsidRPr="006B7487" w:rsidRDefault="006B7487" w:rsidP="00965E69">
      <w:pPr>
        <w:pStyle w:val="af3"/>
        <w:numPr>
          <w:ilvl w:val="0"/>
          <w:numId w:val="579"/>
        </w:numPr>
        <w:spacing w:before="0" w:beforeAutospacing="0" w:after="0" w:afterAutospacing="0"/>
        <w:ind w:left="714" w:hanging="357"/>
        <w:rPr>
          <w:rFonts w:ascii="Times New Roman" w:hAnsi="Times New Roman"/>
        </w:rPr>
      </w:pPr>
      <w:r w:rsidRPr="006B7487">
        <w:rPr>
          <w:rFonts w:ascii="Times New Roman" w:hAnsi="Times New Roman"/>
        </w:rPr>
        <w:t>+Входящий материальный поток</w:t>
      </w:r>
    </w:p>
    <w:p w:rsidR="006B7487" w:rsidRPr="006B7487" w:rsidRDefault="006B7487" w:rsidP="00965E69">
      <w:pPr>
        <w:pStyle w:val="af3"/>
        <w:numPr>
          <w:ilvl w:val="0"/>
          <w:numId w:val="579"/>
        </w:numPr>
        <w:spacing w:before="0" w:beforeAutospacing="0" w:after="0" w:afterAutospacing="0"/>
        <w:ind w:left="714" w:hanging="357"/>
        <w:rPr>
          <w:rFonts w:ascii="Times New Roman" w:hAnsi="Times New Roman"/>
        </w:rPr>
      </w:pPr>
      <w:r w:rsidRPr="006B7487">
        <w:rPr>
          <w:rFonts w:ascii="Times New Roman" w:hAnsi="Times New Roman"/>
        </w:rPr>
        <w:t>Выходящий материальный поток</w:t>
      </w:r>
    </w:p>
    <w:p w:rsidR="006B7487" w:rsidRPr="006B7487" w:rsidRDefault="006B7487" w:rsidP="00965E69">
      <w:pPr>
        <w:pStyle w:val="af3"/>
        <w:numPr>
          <w:ilvl w:val="0"/>
          <w:numId w:val="579"/>
        </w:numPr>
        <w:spacing w:before="0" w:beforeAutospacing="0" w:after="0" w:afterAutospacing="0"/>
        <w:ind w:left="714" w:hanging="357"/>
        <w:rPr>
          <w:rFonts w:ascii="Times New Roman" w:hAnsi="Times New Roman"/>
        </w:rPr>
      </w:pPr>
      <w:r w:rsidRPr="006B7487">
        <w:rPr>
          <w:rFonts w:ascii="Times New Roman" w:hAnsi="Times New Roman"/>
        </w:rPr>
        <w:t>Внешний материальный поток</w:t>
      </w:r>
    </w:p>
    <w:p w:rsidR="006B7487" w:rsidRPr="006B7487" w:rsidRDefault="006B7487" w:rsidP="006B7487">
      <w:pPr>
        <w:pStyle w:val="af8"/>
      </w:pPr>
    </w:p>
    <w:p w:rsidR="006B7487" w:rsidRPr="006B7487" w:rsidRDefault="006B7487" w:rsidP="00965E69">
      <w:pPr>
        <w:pStyle w:val="af8"/>
        <w:numPr>
          <w:ilvl w:val="0"/>
          <w:numId w:val="492"/>
        </w:numPr>
      </w:pPr>
      <w:r w:rsidRPr="006B7487">
        <w:t>Выберите недостающий элемент: « … , качество, количество, время, место, потребитель, затраты»:</w:t>
      </w:r>
    </w:p>
    <w:p w:rsidR="006B7487" w:rsidRPr="006B7487" w:rsidRDefault="006B7487" w:rsidP="00965E69">
      <w:pPr>
        <w:pStyle w:val="af8"/>
        <w:numPr>
          <w:ilvl w:val="0"/>
          <w:numId w:val="528"/>
        </w:numPr>
      </w:pPr>
      <w:r w:rsidRPr="006B7487">
        <w:t xml:space="preserve">+Груз </w:t>
      </w:r>
    </w:p>
    <w:p w:rsidR="006B7487" w:rsidRPr="006B7487" w:rsidRDefault="006B7487" w:rsidP="00965E69">
      <w:pPr>
        <w:pStyle w:val="af8"/>
        <w:numPr>
          <w:ilvl w:val="0"/>
          <w:numId w:val="528"/>
        </w:numPr>
      </w:pPr>
      <w:r w:rsidRPr="006B7487">
        <w:t xml:space="preserve">Цена </w:t>
      </w:r>
    </w:p>
    <w:p w:rsidR="006B7487" w:rsidRPr="006B7487" w:rsidRDefault="006B7487" w:rsidP="00965E69">
      <w:pPr>
        <w:pStyle w:val="af8"/>
        <w:numPr>
          <w:ilvl w:val="0"/>
          <w:numId w:val="528"/>
        </w:numPr>
      </w:pPr>
      <w:r w:rsidRPr="006B7487">
        <w:t xml:space="preserve">Правило 7R </w:t>
      </w:r>
    </w:p>
    <w:p w:rsidR="006B7487" w:rsidRPr="006B7487" w:rsidRDefault="006B7487" w:rsidP="00965E69">
      <w:pPr>
        <w:pStyle w:val="af8"/>
        <w:numPr>
          <w:ilvl w:val="0"/>
          <w:numId w:val="528"/>
        </w:numPr>
      </w:pPr>
      <w:r w:rsidRPr="006B7487">
        <w:t xml:space="preserve">Наценка </w:t>
      </w:r>
    </w:p>
    <w:p w:rsidR="006B7487" w:rsidRPr="006B7487" w:rsidRDefault="006B7487" w:rsidP="006B7487">
      <w:pPr>
        <w:pStyle w:val="af8"/>
      </w:pPr>
    </w:p>
    <w:p w:rsidR="006B7487" w:rsidRPr="006B7487" w:rsidRDefault="006B7487" w:rsidP="00965E69">
      <w:pPr>
        <w:pStyle w:val="af8"/>
        <w:numPr>
          <w:ilvl w:val="0"/>
          <w:numId w:val="492"/>
        </w:numPr>
      </w:pPr>
      <w:r w:rsidRPr="006B7487">
        <w:lastRenderedPageBreak/>
        <w:t>Определенные действия, направленные на качественное и/или количественное преобраз</w:t>
      </w:r>
      <w:r w:rsidRPr="006B7487">
        <w:t>о</w:t>
      </w:r>
      <w:r w:rsidRPr="006B7487">
        <w:t>вание материального и/или информационного потока в его движении – это…</w:t>
      </w:r>
    </w:p>
    <w:p w:rsidR="006B7487" w:rsidRPr="006B7487" w:rsidRDefault="006B7487" w:rsidP="00965E69">
      <w:pPr>
        <w:pStyle w:val="af8"/>
        <w:numPr>
          <w:ilvl w:val="0"/>
          <w:numId w:val="572"/>
        </w:numPr>
      </w:pPr>
      <w:r w:rsidRPr="006B7487">
        <w:t>Логистическая система</w:t>
      </w:r>
    </w:p>
    <w:p w:rsidR="006B7487" w:rsidRPr="006B7487" w:rsidRDefault="006B7487" w:rsidP="00965E69">
      <w:pPr>
        <w:pStyle w:val="af8"/>
        <w:numPr>
          <w:ilvl w:val="0"/>
          <w:numId w:val="572"/>
        </w:numPr>
      </w:pPr>
      <w:r w:rsidRPr="006B7487">
        <w:t>Логистический канал</w:t>
      </w:r>
    </w:p>
    <w:p w:rsidR="006B7487" w:rsidRPr="006B7487" w:rsidRDefault="006B7487" w:rsidP="00965E69">
      <w:pPr>
        <w:pStyle w:val="af8"/>
        <w:numPr>
          <w:ilvl w:val="0"/>
          <w:numId w:val="572"/>
        </w:numPr>
      </w:pPr>
      <w:r w:rsidRPr="006B7487">
        <w:t>+Логистическая операция</w:t>
      </w:r>
    </w:p>
    <w:p w:rsidR="006B7487" w:rsidRPr="006B7487" w:rsidRDefault="006B7487" w:rsidP="00965E69">
      <w:pPr>
        <w:pStyle w:val="af8"/>
        <w:numPr>
          <w:ilvl w:val="0"/>
          <w:numId w:val="572"/>
        </w:numPr>
      </w:pPr>
      <w:r w:rsidRPr="006B7487">
        <w:t>Логистическая цепь</w:t>
      </w:r>
    </w:p>
    <w:p w:rsidR="006B7487" w:rsidRPr="006B7487" w:rsidRDefault="006B7487" w:rsidP="006B7487">
      <w:pPr>
        <w:pStyle w:val="af8"/>
      </w:pPr>
    </w:p>
    <w:p w:rsidR="006B7487" w:rsidRPr="006B7487" w:rsidRDefault="006B7487" w:rsidP="00965E69">
      <w:pPr>
        <w:pStyle w:val="af8"/>
        <w:numPr>
          <w:ilvl w:val="0"/>
          <w:numId w:val="492"/>
        </w:numPr>
      </w:pPr>
      <w:r w:rsidRPr="006B7487">
        <w:t>Выберите недостающий элемент: «груз, … , количество, время, место, потребитель, затр</w:t>
      </w:r>
      <w:r w:rsidRPr="006B7487">
        <w:t>а</w:t>
      </w:r>
      <w:r w:rsidRPr="006B7487">
        <w:t>ты»:</w:t>
      </w:r>
    </w:p>
    <w:p w:rsidR="006B7487" w:rsidRPr="006B7487" w:rsidRDefault="006B7487" w:rsidP="00965E69">
      <w:pPr>
        <w:pStyle w:val="af8"/>
        <w:numPr>
          <w:ilvl w:val="0"/>
          <w:numId w:val="529"/>
        </w:numPr>
      </w:pPr>
      <w:r w:rsidRPr="006B7487">
        <w:t xml:space="preserve">+Качество  </w:t>
      </w:r>
    </w:p>
    <w:p w:rsidR="006B7487" w:rsidRPr="006B7487" w:rsidRDefault="006B7487" w:rsidP="00965E69">
      <w:pPr>
        <w:pStyle w:val="af8"/>
        <w:numPr>
          <w:ilvl w:val="0"/>
          <w:numId w:val="529"/>
        </w:numPr>
      </w:pPr>
      <w:r w:rsidRPr="006B7487">
        <w:t xml:space="preserve">Цена </w:t>
      </w:r>
    </w:p>
    <w:p w:rsidR="006B7487" w:rsidRPr="006B7487" w:rsidRDefault="006B7487" w:rsidP="00965E69">
      <w:pPr>
        <w:pStyle w:val="af8"/>
        <w:numPr>
          <w:ilvl w:val="0"/>
          <w:numId w:val="529"/>
        </w:numPr>
      </w:pPr>
      <w:r w:rsidRPr="006B7487">
        <w:t xml:space="preserve">Правило 7R </w:t>
      </w:r>
    </w:p>
    <w:p w:rsidR="006B7487" w:rsidRPr="006B7487" w:rsidRDefault="006B7487" w:rsidP="00965E69">
      <w:pPr>
        <w:pStyle w:val="af8"/>
        <w:numPr>
          <w:ilvl w:val="0"/>
          <w:numId w:val="529"/>
        </w:numPr>
      </w:pPr>
      <w:r w:rsidRPr="006B7487">
        <w:t xml:space="preserve">Наценка </w:t>
      </w:r>
    </w:p>
    <w:p w:rsidR="006B7487" w:rsidRPr="006B7487" w:rsidRDefault="006B7487" w:rsidP="006B7487">
      <w:pPr>
        <w:pStyle w:val="af8"/>
      </w:pPr>
    </w:p>
    <w:p w:rsidR="006B7487" w:rsidRPr="006B7487" w:rsidRDefault="006B7487" w:rsidP="00965E69">
      <w:pPr>
        <w:pStyle w:val="af8"/>
        <w:numPr>
          <w:ilvl w:val="0"/>
          <w:numId w:val="492"/>
        </w:numPr>
      </w:pPr>
      <w:r w:rsidRPr="006B7487">
        <w:t>Адаптирующаяся система с обратной связью, в границах которой выполняются те или иные логистические операции, состоящая из нескольких элементов, представляющих собой ее подсистемы, имеющая развитые связи с внешней средой и прочные стабильные связи ме</w:t>
      </w:r>
      <w:r w:rsidRPr="006B7487">
        <w:t>ж</w:t>
      </w:r>
      <w:r w:rsidRPr="006B7487">
        <w:t>ду элементами системы, позволяющие поддерживать ее гомеостатичность на основе сине</w:t>
      </w:r>
      <w:r w:rsidRPr="006B7487">
        <w:t>р</w:t>
      </w:r>
      <w:r w:rsidRPr="006B7487">
        <w:t>гического эффекта – это</w:t>
      </w:r>
    </w:p>
    <w:p w:rsidR="006B7487" w:rsidRPr="006B7487" w:rsidRDefault="006B7487" w:rsidP="00965E69">
      <w:pPr>
        <w:pStyle w:val="af8"/>
        <w:numPr>
          <w:ilvl w:val="0"/>
          <w:numId w:val="573"/>
        </w:numPr>
      </w:pPr>
      <w:r w:rsidRPr="006B7487">
        <w:t>+Логистическая система</w:t>
      </w:r>
    </w:p>
    <w:p w:rsidR="006B7487" w:rsidRPr="006B7487" w:rsidRDefault="006B7487" w:rsidP="00965E69">
      <w:pPr>
        <w:pStyle w:val="af8"/>
        <w:numPr>
          <w:ilvl w:val="0"/>
          <w:numId w:val="573"/>
        </w:numPr>
      </w:pPr>
      <w:r w:rsidRPr="006B7487">
        <w:t>Логистический канал</w:t>
      </w:r>
    </w:p>
    <w:p w:rsidR="006B7487" w:rsidRPr="006B7487" w:rsidRDefault="006B7487" w:rsidP="00965E69">
      <w:pPr>
        <w:pStyle w:val="af8"/>
        <w:numPr>
          <w:ilvl w:val="0"/>
          <w:numId w:val="573"/>
        </w:numPr>
      </w:pPr>
      <w:r w:rsidRPr="006B7487">
        <w:t>Логистическая операция</w:t>
      </w:r>
    </w:p>
    <w:p w:rsidR="006B7487" w:rsidRPr="006B7487" w:rsidRDefault="006B7487" w:rsidP="00965E69">
      <w:pPr>
        <w:pStyle w:val="af8"/>
        <w:numPr>
          <w:ilvl w:val="0"/>
          <w:numId w:val="573"/>
        </w:numPr>
      </w:pPr>
      <w:r w:rsidRPr="006B7487">
        <w:t>Логистическая цепь</w:t>
      </w:r>
    </w:p>
    <w:p w:rsidR="006B7487" w:rsidRPr="006B7487" w:rsidRDefault="006B7487" w:rsidP="006B7487">
      <w:pPr>
        <w:pStyle w:val="af8"/>
      </w:pPr>
    </w:p>
    <w:p w:rsidR="006B7487" w:rsidRPr="006B7487" w:rsidRDefault="006B7487" w:rsidP="00965E69">
      <w:pPr>
        <w:pStyle w:val="af8"/>
        <w:numPr>
          <w:ilvl w:val="0"/>
          <w:numId w:val="492"/>
        </w:numPr>
      </w:pPr>
      <w:r w:rsidRPr="006B7487">
        <w:t>Какой из принципов логистики определяет возможность гибкого реагирования фирмы на изменения спроса:</w:t>
      </w:r>
    </w:p>
    <w:p w:rsidR="006B7487" w:rsidRPr="006B7487" w:rsidRDefault="006B7487" w:rsidP="00965E69">
      <w:pPr>
        <w:pStyle w:val="af8"/>
        <w:numPr>
          <w:ilvl w:val="0"/>
          <w:numId w:val="535"/>
        </w:numPr>
      </w:pPr>
      <w:r w:rsidRPr="006B7487">
        <w:t xml:space="preserve">Надежность </w:t>
      </w:r>
    </w:p>
    <w:p w:rsidR="006B7487" w:rsidRPr="006B7487" w:rsidRDefault="006B7487" w:rsidP="00965E69">
      <w:pPr>
        <w:pStyle w:val="af8"/>
        <w:numPr>
          <w:ilvl w:val="0"/>
          <w:numId w:val="535"/>
        </w:numPr>
      </w:pPr>
      <w:r w:rsidRPr="006B7487">
        <w:t xml:space="preserve">Научность </w:t>
      </w:r>
    </w:p>
    <w:p w:rsidR="006B7487" w:rsidRPr="006B7487" w:rsidRDefault="006B7487" w:rsidP="00965E69">
      <w:pPr>
        <w:pStyle w:val="af8"/>
        <w:numPr>
          <w:ilvl w:val="0"/>
          <w:numId w:val="535"/>
        </w:numPr>
      </w:pPr>
      <w:r w:rsidRPr="006B7487">
        <w:t>Системность</w:t>
      </w:r>
    </w:p>
    <w:p w:rsidR="006B7487" w:rsidRPr="006B7487" w:rsidRDefault="006B7487" w:rsidP="00965E69">
      <w:pPr>
        <w:pStyle w:val="af8"/>
        <w:numPr>
          <w:ilvl w:val="0"/>
          <w:numId w:val="535"/>
        </w:numPr>
      </w:pPr>
      <w:r w:rsidRPr="006B7487">
        <w:rPr>
          <w:lang w:val="kk-KZ"/>
        </w:rPr>
        <w:t xml:space="preserve">+Вариантность </w:t>
      </w:r>
    </w:p>
    <w:p w:rsidR="006B7487" w:rsidRPr="006B7487" w:rsidRDefault="006B7487" w:rsidP="006B7487">
      <w:pPr>
        <w:pStyle w:val="af8"/>
      </w:pPr>
    </w:p>
    <w:p w:rsidR="006B7487" w:rsidRPr="006B7487" w:rsidRDefault="006B7487" w:rsidP="00965E69">
      <w:pPr>
        <w:pStyle w:val="af8"/>
        <w:numPr>
          <w:ilvl w:val="0"/>
          <w:numId w:val="492"/>
        </w:numPr>
      </w:pPr>
      <w:r w:rsidRPr="006B7487">
        <w:rPr>
          <w:lang w:val="kk-KZ"/>
        </w:rPr>
        <w:t>Выбор поставщика зависит от ...</w:t>
      </w:r>
    </w:p>
    <w:p w:rsidR="006B7487" w:rsidRPr="006B7487" w:rsidRDefault="006B7487" w:rsidP="00965E69">
      <w:pPr>
        <w:pStyle w:val="af8"/>
        <w:numPr>
          <w:ilvl w:val="0"/>
          <w:numId w:val="536"/>
        </w:numPr>
        <w:jc w:val="both"/>
      </w:pPr>
      <w:r w:rsidRPr="006B7487">
        <w:t>Цены и качества продукции</w:t>
      </w:r>
    </w:p>
    <w:p w:rsidR="006B7487" w:rsidRPr="006B7487" w:rsidRDefault="006B7487" w:rsidP="00965E69">
      <w:pPr>
        <w:pStyle w:val="af8"/>
        <w:numPr>
          <w:ilvl w:val="0"/>
          <w:numId w:val="536"/>
        </w:numPr>
        <w:jc w:val="both"/>
      </w:pPr>
      <w:r w:rsidRPr="006B7487">
        <w:t>Длительности отношений с поставщиком</w:t>
      </w:r>
    </w:p>
    <w:p w:rsidR="006B7487" w:rsidRPr="006B7487" w:rsidRDefault="006B7487" w:rsidP="00965E69">
      <w:pPr>
        <w:pStyle w:val="af8"/>
        <w:numPr>
          <w:ilvl w:val="0"/>
          <w:numId w:val="536"/>
        </w:numPr>
        <w:jc w:val="both"/>
      </w:pPr>
      <w:r w:rsidRPr="006B7487">
        <w:t>Географического расположения поставщика</w:t>
      </w:r>
    </w:p>
    <w:p w:rsidR="006B7487" w:rsidRPr="006B7487" w:rsidRDefault="006B7487" w:rsidP="00965E69">
      <w:pPr>
        <w:pStyle w:val="af8"/>
        <w:numPr>
          <w:ilvl w:val="0"/>
          <w:numId w:val="536"/>
        </w:numPr>
        <w:jc w:val="both"/>
      </w:pPr>
      <w:r w:rsidRPr="006B7487">
        <w:t>+Всего вышеперечисленного</w:t>
      </w:r>
    </w:p>
    <w:p w:rsidR="006B7487" w:rsidRPr="006B7487" w:rsidRDefault="006B7487" w:rsidP="006B7487">
      <w:pPr>
        <w:pStyle w:val="af8"/>
        <w:jc w:val="both"/>
      </w:pPr>
    </w:p>
    <w:p w:rsidR="006B7487" w:rsidRPr="006B7487" w:rsidRDefault="006B7487" w:rsidP="00965E69">
      <w:pPr>
        <w:pStyle w:val="af8"/>
        <w:numPr>
          <w:ilvl w:val="0"/>
          <w:numId w:val="492"/>
        </w:numPr>
        <w:jc w:val="both"/>
      </w:pPr>
      <w:r w:rsidRPr="006B7487">
        <w:rPr>
          <w:iCs/>
        </w:rPr>
        <w:t>С</w:t>
      </w:r>
      <w:r w:rsidRPr="006B7487">
        <w:t>истема управления материальными потоками, охватывающая предприятия и организации промышленности, посреднические, торговые и транспортные организации различных в</w:t>
      </w:r>
      <w:r w:rsidRPr="006B7487">
        <w:t>е</w:t>
      </w:r>
      <w:r w:rsidRPr="006B7487">
        <w:t>домств, расположенные в разных регионах страны или в разных странах – это</w:t>
      </w:r>
    </w:p>
    <w:p w:rsidR="006B7487" w:rsidRPr="006B7487" w:rsidRDefault="006B7487" w:rsidP="00965E69">
      <w:pPr>
        <w:pStyle w:val="af8"/>
        <w:numPr>
          <w:ilvl w:val="0"/>
          <w:numId w:val="574"/>
        </w:numPr>
      </w:pPr>
      <w:r w:rsidRPr="006B7487">
        <w:t>Макрологистическая система</w:t>
      </w:r>
    </w:p>
    <w:p w:rsidR="006B7487" w:rsidRPr="006B7487" w:rsidRDefault="006B7487" w:rsidP="00965E69">
      <w:pPr>
        <w:pStyle w:val="af8"/>
        <w:numPr>
          <w:ilvl w:val="0"/>
          <w:numId w:val="574"/>
        </w:numPr>
      </w:pPr>
      <w:r w:rsidRPr="006B7487">
        <w:t>Логистический канал</w:t>
      </w:r>
    </w:p>
    <w:p w:rsidR="006B7487" w:rsidRPr="006B7487" w:rsidRDefault="006B7487" w:rsidP="00965E69">
      <w:pPr>
        <w:pStyle w:val="af8"/>
        <w:numPr>
          <w:ilvl w:val="0"/>
          <w:numId w:val="574"/>
        </w:numPr>
      </w:pPr>
      <w:r w:rsidRPr="006B7487">
        <w:t>+Микрологистическая система</w:t>
      </w:r>
    </w:p>
    <w:p w:rsidR="006B7487" w:rsidRPr="006B7487" w:rsidRDefault="006B7487" w:rsidP="00965E69">
      <w:pPr>
        <w:pStyle w:val="af8"/>
        <w:numPr>
          <w:ilvl w:val="0"/>
          <w:numId w:val="574"/>
        </w:numPr>
      </w:pPr>
      <w:r w:rsidRPr="006B7487">
        <w:t>Логистическая операция</w:t>
      </w:r>
    </w:p>
    <w:p w:rsidR="006B7487" w:rsidRPr="006B7487" w:rsidRDefault="006B7487" w:rsidP="00965E69">
      <w:pPr>
        <w:pStyle w:val="af8"/>
        <w:numPr>
          <w:ilvl w:val="0"/>
          <w:numId w:val="574"/>
        </w:numPr>
      </w:pPr>
      <w:r w:rsidRPr="006B7487">
        <w:t>Логистическая цепь</w:t>
      </w:r>
    </w:p>
    <w:p w:rsidR="006B7487" w:rsidRPr="006B7487" w:rsidRDefault="006B7487" w:rsidP="006B7487">
      <w:pPr>
        <w:jc w:val="both"/>
      </w:pPr>
    </w:p>
    <w:p w:rsidR="006B7487" w:rsidRPr="006B7487" w:rsidRDefault="006B7487" w:rsidP="00965E69">
      <w:pPr>
        <w:pStyle w:val="af3"/>
        <w:numPr>
          <w:ilvl w:val="0"/>
          <w:numId w:val="492"/>
        </w:numPr>
        <w:spacing w:before="0" w:beforeAutospacing="0" w:after="0" w:afterAutospacing="0"/>
        <w:rPr>
          <w:rFonts w:ascii="Times New Roman" w:hAnsi="Times New Roman"/>
          <w:lang w:val="ru-RU"/>
        </w:rPr>
      </w:pPr>
      <w:r w:rsidRPr="006B7487">
        <w:rPr>
          <w:rFonts w:ascii="Times New Roman" w:hAnsi="Times New Roman"/>
          <w:lang w:val="ru-RU"/>
        </w:rPr>
        <w:lastRenderedPageBreak/>
        <w:t>Совокупность циркулирующих внутри логистической системы, между нею и внешней ср</w:t>
      </w:r>
      <w:r w:rsidRPr="006B7487">
        <w:rPr>
          <w:rFonts w:ascii="Times New Roman" w:hAnsi="Times New Roman"/>
          <w:lang w:val="ru-RU"/>
        </w:rPr>
        <w:t>е</w:t>
      </w:r>
      <w:r w:rsidRPr="006B7487">
        <w:rPr>
          <w:rFonts w:ascii="Times New Roman" w:hAnsi="Times New Roman"/>
          <w:lang w:val="ru-RU"/>
        </w:rPr>
        <w:t xml:space="preserve">дой сообщений, необходимых для управления и контроля логистических операций - </w:t>
      </w:r>
    </w:p>
    <w:p w:rsidR="006B7487" w:rsidRPr="006B7487" w:rsidRDefault="006B7487" w:rsidP="00965E69">
      <w:pPr>
        <w:pStyle w:val="af8"/>
        <w:numPr>
          <w:ilvl w:val="0"/>
          <w:numId w:val="575"/>
        </w:numPr>
      </w:pPr>
      <w:r w:rsidRPr="006B7487">
        <w:t>Материальный поток</w:t>
      </w:r>
    </w:p>
    <w:p w:rsidR="006B7487" w:rsidRPr="006B7487" w:rsidRDefault="006B7487" w:rsidP="00965E69">
      <w:pPr>
        <w:pStyle w:val="af8"/>
        <w:numPr>
          <w:ilvl w:val="0"/>
          <w:numId w:val="575"/>
        </w:numPr>
      </w:pPr>
      <w:r w:rsidRPr="006B7487">
        <w:t>+Информационный поток</w:t>
      </w:r>
    </w:p>
    <w:p w:rsidR="006B7487" w:rsidRPr="006B7487" w:rsidRDefault="006B7487" w:rsidP="00965E69">
      <w:pPr>
        <w:pStyle w:val="af8"/>
        <w:numPr>
          <w:ilvl w:val="0"/>
          <w:numId w:val="575"/>
        </w:numPr>
      </w:pPr>
      <w:r w:rsidRPr="006B7487">
        <w:t>Финансовый поток</w:t>
      </w:r>
    </w:p>
    <w:p w:rsidR="006B7487" w:rsidRPr="006B7487" w:rsidRDefault="006B7487" w:rsidP="00965E69">
      <w:pPr>
        <w:pStyle w:val="af8"/>
        <w:numPr>
          <w:ilvl w:val="0"/>
          <w:numId w:val="575"/>
        </w:numPr>
      </w:pPr>
      <w:r w:rsidRPr="006B7487">
        <w:t>Логистический поток</w:t>
      </w:r>
    </w:p>
    <w:p w:rsidR="006B7487" w:rsidRPr="006B7487" w:rsidRDefault="006B7487" w:rsidP="006B7487">
      <w:pPr>
        <w:pStyle w:val="af8"/>
        <w:jc w:val="both"/>
      </w:pPr>
    </w:p>
    <w:p w:rsidR="006B7487" w:rsidRPr="006B7487" w:rsidRDefault="006B7487" w:rsidP="00965E69">
      <w:pPr>
        <w:pStyle w:val="af8"/>
        <w:numPr>
          <w:ilvl w:val="0"/>
          <w:numId w:val="492"/>
        </w:numPr>
        <w:jc w:val="both"/>
      </w:pPr>
      <w:r w:rsidRPr="006B7487">
        <w:rPr>
          <w:bCs/>
        </w:rPr>
        <w:t>Процесс обеспечения предприятия материальными ресурсами, размещение ресурсов на складе предприятия и выдача их в производство – это логистика...</w:t>
      </w:r>
    </w:p>
    <w:p w:rsidR="006B7487" w:rsidRPr="006B7487" w:rsidRDefault="006B7487" w:rsidP="00965E69">
      <w:pPr>
        <w:pStyle w:val="af8"/>
        <w:numPr>
          <w:ilvl w:val="0"/>
          <w:numId w:val="537"/>
        </w:numPr>
        <w:jc w:val="both"/>
      </w:pPr>
      <w:r w:rsidRPr="006B7487">
        <w:t>Производственная</w:t>
      </w:r>
    </w:p>
    <w:p w:rsidR="006B7487" w:rsidRPr="006B7487" w:rsidRDefault="006B7487" w:rsidP="00965E69">
      <w:pPr>
        <w:pStyle w:val="af8"/>
        <w:numPr>
          <w:ilvl w:val="0"/>
          <w:numId w:val="537"/>
        </w:numPr>
        <w:jc w:val="both"/>
      </w:pPr>
      <w:r w:rsidRPr="006B7487">
        <w:t>+Закупочная</w:t>
      </w:r>
    </w:p>
    <w:p w:rsidR="006B7487" w:rsidRPr="006B7487" w:rsidRDefault="006B7487" w:rsidP="00965E69">
      <w:pPr>
        <w:pStyle w:val="af8"/>
        <w:numPr>
          <w:ilvl w:val="0"/>
          <w:numId w:val="537"/>
        </w:numPr>
        <w:jc w:val="both"/>
      </w:pPr>
      <w:r w:rsidRPr="006B7487">
        <w:t>Распределительная</w:t>
      </w:r>
    </w:p>
    <w:p w:rsidR="006B7487" w:rsidRPr="006B7487" w:rsidRDefault="006B7487" w:rsidP="00965E69">
      <w:pPr>
        <w:pStyle w:val="af8"/>
        <w:numPr>
          <w:ilvl w:val="0"/>
          <w:numId w:val="537"/>
        </w:numPr>
        <w:jc w:val="both"/>
      </w:pPr>
      <w:r w:rsidRPr="006B7487">
        <w:t xml:space="preserve">Транспортная </w:t>
      </w:r>
    </w:p>
    <w:p w:rsidR="006B7487" w:rsidRPr="006B7487" w:rsidRDefault="006B7487" w:rsidP="006B7487">
      <w:pPr>
        <w:pStyle w:val="af8"/>
        <w:jc w:val="both"/>
      </w:pPr>
    </w:p>
    <w:p w:rsidR="006B7487" w:rsidRPr="006B7487" w:rsidRDefault="006B7487" w:rsidP="00965E69">
      <w:pPr>
        <w:pStyle w:val="af8"/>
        <w:numPr>
          <w:ilvl w:val="0"/>
          <w:numId w:val="492"/>
        </w:numPr>
        <w:jc w:val="both"/>
      </w:pPr>
      <w:r w:rsidRPr="006B7487">
        <w:rPr>
          <w:bCs/>
        </w:rPr>
        <w:t>К функциям закупочной логистики относится...</w:t>
      </w:r>
    </w:p>
    <w:p w:rsidR="006B7487" w:rsidRPr="006B7487" w:rsidRDefault="006B7487" w:rsidP="00965E69">
      <w:pPr>
        <w:pStyle w:val="af8"/>
        <w:numPr>
          <w:ilvl w:val="0"/>
          <w:numId w:val="538"/>
        </w:numPr>
      </w:pPr>
      <w:r w:rsidRPr="006B7487">
        <w:t xml:space="preserve">Планирование процесса реализации </w:t>
      </w:r>
    </w:p>
    <w:p w:rsidR="006B7487" w:rsidRPr="006B7487" w:rsidRDefault="006B7487" w:rsidP="00965E69">
      <w:pPr>
        <w:pStyle w:val="af8"/>
        <w:numPr>
          <w:ilvl w:val="0"/>
          <w:numId w:val="538"/>
        </w:numPr>
      </w:pPr>
      <w:r w:rsidRPr="006B7487">
        <w:t>+Выбор поставщиков</w:t>
      </w:r>
    </w:p>
    <w:p w:rsidR="006B7487" w:rsidRPr="006B7487" w:rsidRDefault="006B7487" w:rsidP="00965E69">
      <w:pPr>
        <w:pStyle w:val="af8"/>
        <w:numPr>
          <w:ilvl w:val="0"/>
          <w:numId w:val="538"/>
        </w:numPr>
      </w:pPr>
      <w:r w:rsidRPr="006B7487">
        <w:t xml:space="preserve">Производство </w:t>
      </w:r>
    </w:p>
    <w:p w:rsidR="006B7487" w:rsidRPr="006B7487" w:rsidRDefault="006B7487" w:rsidP="00965E69">
      <w:pPr>
        <w:pStyle w:val="af8"/>
        <w:numPr>
          <w:ilvl w:val="0"/>
          <w:numId w:val="538"/>
        </w:numPr>
      </w:pPr>
      <w:r w:rsidRPr="006B7487">
        <w:t xml:space="preserve">Распределение </w:t>
      </w:r>
    </w:p>
    <w:p w:rsidR="006B7487" w:rsidRPr="006B7487" w:rsidRDefault="006B7487" w:rsidP="006B7487">
      <w:pPr>
        <w:pStyle w:val="af8"/>
      </w:pPr>
    </w:p>
    <w:p w:rsidR="006B7487" w:rsidRPr="006B7487" w:rsidRDefault="006B7487" w:rsidP="00965E69">
      <w:pPr>
        <w:pStyle w:val="af8"/>
        <w:numPr>
          <w:ilvl w:val="0"/>
          <w:numId w:val="492"/>
        </w:numPr>
      </w:pPr>
      <w:r w:rsidRPr="006B7487">
        <w:rPr>
          <w:b/>
          <w:bCs/>
        </w:rPr>
        <w:t xml:space="preserve"> </w:t>
      </w:r>
      <w:r w:rsidRPr="006B7487">
        <w:rPr>
          <w:bCs/>
        </w:rPr>
        <w:t>Задачи, связанные с реализацией функции снабжения:</w:t>
      </w:r>
      <w:r w:rsidRPr="006B7487">
        <w:t xml:space="preserve"> </w:t>
      </w:r>
    </w:p>
    <w:p w:rsidR="006B7487" w:rsidRPr="006B7487" w:rsidRDefault="006B7487" w:rsidP="00965E69">
      <w:pPr>
        <w:pStyle w:val="af8"/>
        <w:numPr>
          <w:ilvl w:val="0"/>
          <w:numId w:val="540"/>
        </w:numPr>
      </w:pPr>
      <w:r w:rsidRPr="006B7487">
        <w:t>+Что закупить?</w:t>
      </w:r>
    </w:p>
    <w:p w:rsidR="006B7487" w:rsidRPr="006B7487" w:rsidRDefault="006B7487" w:rsidP="00965E69">
      <w:pPr>
        <w:pStyle w:val="af8"/>
        <w:numPr>
          <w:ilvl w:val="0"/>
          <w:numId w:val="540"/>
        </w:numPr>
      </w:pPr>
      <w:r w:rsidRPr="006B7487">
        <w:t>Сколько продать?</w:t>
      </w:r>
    </w:p>
    <w:p w:rsidR="006B7487" w:rsidRPr="006B7487" w:rsidRDefault="006B7487" w:rsidP="00965E69">
      <w:pPr>
        <w:pStyle w:val="af8"/>
        <w:numPr>
          <w:ilvl w:val="0"/>
          <w:numId w:val="540"/>
        </w:numPr>
      </w:pPr>
      <w:r w:rsidRPr="006B7487">
        <w:t>Как заинтересовать потребителя?</w:t>
      </w:r>
    </w:p>
    <w:p w:rsidR="006B7487" w:rsidRPr="006B7487" w:rsidRDefault="006B7487" w:rsidP="00965E69">
      <w:pPr>
        <w:pStyle w:val="af8"/>
        <w:numPr>
          <w:ilvl w:val="0"/>
          <w:numId w:val="540"/>
        </w:numPr>
      </w:pPr>
      <w:r w:rsidRPr="006B7487">
        <w:t>Как организовать рекламу?</w:t>
      </w:r>
    </w:p>
    <w:p w:rsidR="006B7487" w:rsidRPr="006B7487" w:rsidRDefault="006B7487" w:rsidP="006B7487">
      <w:pPr>
        <w:pStyle w:val="af8"/>
      </w:pPr>
    </w:p>
    <w:p w:rsidR="006B7487" w:rsidRPr="006B7487" w:rsidRDefault="006B7487" w:rsidP="00965E69">
      <w:pPr>
        <w:pStyle w:val="af8"/>
        <w:numPr>
          <w:ilvl w:val="0"/>
          <w:numId w:val="492"/>
        </w:numPr>
      </w:pPr>
      <w:r w:rsidRPr="006B7487">
        <w:rPr>
          <w:bCs/>
        </w:rPr>
        <w:t>Задачи, связанные с реализацией функции снабжения:</w:t>
      </w:r>
      <w:r w:rsidRPr="006B7487">
        <w:t xml:space="preserve"> </w:t>
      </w:r>
    </w:p>
    <w:p w:rsidR="006B7487" w:rsidRPr="006B7487" w:rsidRDefault="006B7487" w:rsidP="00965E69">
      <w:pPr>
        <w:pStyle w:val="af8"/>
        <w:numPr>
          <w:ilvl w:val="0"/>
          <w:numId w:val="539"/>
        </w:numPr>
      </w:pPr>
      <w:r w:rsidRPr="006B7487">
        <w:t>Что утилизировать?</w:t>
      </w:r>
    </w:p>
    <w:p w:rsidR="006B7487" w:rsidRPr="006B7487" w:rsidRDefault="006B7487" w:rsidP="00965E69">
      <w:pPr>
        <w:pStyle w:val="af8"/>
        <w:numPr>
          <w:ilvl w:val="0"/>
          <w:numId w:val="539"/>
        </w:numPr>
      </w:pPr>
      <w:r w:rsidRPr="006B7487">
        <w:t>+Сколько закупить?</w:t>
      </w:r>
    </w:p>
    <w:p w:rsidR="006B7487" w:rsidRPr="006B7487" w:rsidRDefault="006B7487" w:rsidP="00965E69">
      <w:pPr>
        <w:pStyle w:val="af8"/>
        <w:numPr>
          <w:ilvl w:val="0"/>
          <w:numId w:val="539"/>
        </w:numPr>
      </w:pPr>
      <w:r w:rsidRPr="006B7487">
        <w:t>Кому продать?</w:t>
      </w:r>
    </w:p>
    <w:p w:rsidR="006B7487" w:rsidRPr="006B7487" w:rsidRDefault="006B7487" w:rsidP="00965E69">
      <w:pPr>
        <w:pStyle w:val="af8"/>
        <w:numPr>
          <w:ilvl w:val="0"/>
          <w:numId w:val="539"/>
        </w:numPr>
      </w:pPr>
      <w:r w:rsidRPr="006B7487">
        <w:t>Как организовать рекламу?</w:t>
      </w:r>
    </w:p>
    <w:p w:rsidR="006B7487" w:rsidRPr="006B7487" w:rsidRDefault="006B7487" w:rsidP="006B7487">
      <w:pPr>
        <w:pStyle w:val="af8"/>
      </w:pPr>
    </w:p>
    <w:p w:rsidR="006B7487" w:rsidRPr="006B7487" w:rsidRDefault="006B7487" w:rsidP="00965E69">
      <w:pPr>
        <w:pStyle w:val="af8"/>
        <w:numPr>
          <w:ilvl w:val="0"/>
          <w:numId w:val="492"/>
        </w:numPr>
      </w:pPr>
      <w:r w:rsidRPr="006B7487">
        <w:rPr>
          <w:bCs/>
        </w:rPr>
        <w:t>Задачи, связанные с реализацией функции снабжения:</w:t>
      </w:r>
      <w:r w:rsidRPr="006B7487">
        <w:t xml:space="preserve"> </w:t>
      </w:r>
    </w:p>
    <w:p w:rsidR="006B7487" w:rsidRPr="006B7487" w:rsidRDefault="006B7487" w:rsidP="00965E69">
      <w:pPr>
        <w:pStyle w:val="af8"/>
        <w:numPr>
          <w:ilvl w:val="0"/>
          <w:numId w:val="541"/>
        </w:numPr>
      </w:pPr>
      <w:r w:rsidRPr="006B7487">
        <w:t>Что продавать?</w:t>
      </w:r>
    </w:p>
    <w:p w:rsidR="006B7487" w:rsidRPr="006B7487" w:rsidRDefault="006B7487" w:rsidP="00965E69">
      <w:pPr>
        <w:pStyle w:val="af8"/>
        <w:numPr>
          <w:ilvl w:val="0"/>
          <w:numId w:val="541"/>
        </w:numPr>
      </w:pPr>
      <w:r w:rsidRPr="006B7487">
        <w:t>Сколько продать?</w:t>
      </w:r>
    </w:p>
    <w:p w:rsidR="006B7487" w:rsidRPr="006B7487" w:rsidRDefault="006B7487" w:rsidP="00965E69">
      <w:pPr>
        <w:pStyle w:val="af8"/>
        <w:numPr>
          <w:ilvl w:val="0"/>
          <w:numId w:val="541"/>
        </w:numPr>
      </w:pPr>
      <w:r w:rsidRPr="006B7487">
        <w:t>+У кого закупить?</w:t>
      </w:r>
    </w:p>
    <w:p w:rsidR="006B7487" w:rsidRPr="006B7487" w:rsidRDefault="006B7487" w:rsidP="00965E69">
      <w:pPr>
        <w:pStyle w:val="af8"/>
        <w:numPr>
          <w:ilvl w:val="0"/>
          <w:numId w:val="541"/>
        </w:numPr>
      </w:pPr>
      <w:r w:rsidRPr="006B7487">
        <w:t>Как организовать рекламу?</w:t>
      </w:r>
    </w:p>
    <w:p w:rsidR="006B7487" w:rsidRPr="006B7487" w:rsidRDefault="006B7487" w:rsidP="006B7487">
      <w:pPr>
        <w:pStyle w:val="af8"/>
      </w:pPr>
    </w:p>
    <w:p w:rsidR="006B7487" w:rsidRPr="006B7487" w:rsidRDefault="006B7487" w:rsidP="00965E69">
      <w:pPr>
        <w:pStyle w:val="af8"/>
        <w:numPr>
          <w:ilvl w:val="0"/>
          <w:numId w:val="492"/>
        </w:numPr>
      </w:pPr>
      <w:r w:rsidRPr="006B7487">
        <w:rPr>
          <w:bCs/>
        </w:rPr>
        <w:t>Основные стадии процесса приобретения материалов:</w:t>
      </w:r>
    </w:p>
    <w:p w:rsidR="006B7487" w:rsidRPr="006B7487" w:rsidRDefault="006B7487" w:rsidP="00965E69">
      <w:pPr>
        <w:pStyle w:val="af8"/>
        <w:numPr>
          <w:ilvl w:val="0"/>
          <w:numId w:val="542"/>
        </w:numPr>
      </w:pPr>
      <w:r w:rsidRPr="006B7487">
        <w:t xml:space="preserve">Составление заявок </w:t>
      </w:r>
    </w:p>
    <w:p w:rsidR="006B7487" w:rsidRPr="006B7487" w:rsidRDefault="006B7487" w:rsidP="00965E69">
      <w:pPr>
        <w:pStyle w:val="af8"/>
        <w:numPr>
          <w:ilvl w:val="0"/>
          <w:numId w:val="542"/>
        </w:numPr>
      </w:pPr>
      <w:r w:rsidRPr="006B7487">
        <w:t xml:space="preserve">Отправка заявок </w:t>
      </w:r>
    </w:p>
    <w:p w:rsidR="006B7487" w:rsidRPr="006B7487" w:rsidRDefault="006B7487" w:rsidP="00965E69">
      <w:pPr>
        <w:pStyle w:val="af8"/>
        <w:numPr>
          <w:ilvl w:val="0"/>
          <w:numId w:val="542"/>
        </w:numPr>
      </w:pPr>
      <w:r w:rsidRPr="006B7487">
        <w:t xml:space="preserve">Выбор поставщиков </w:t>
      </w:r>
    </w:p>
    <w:p w:rsidR="006B7487" w:rsidRPr="006B7487" w:rsidRDefault="006B7487" w:rsidP="00965E69">
      <w:pPr>
        <w:pStyle w:val="af8"/>
        <w:numPr>
          <w:ilvl w:val="0"/>
          <w:numId w:val="542"/>
        </w:numPr>
      </w:pPr>
      <w:r w:rsidRPr="006B7487">
        <w:t>+Все вышеперечисленное</w:t>
      </w:r>
    </w:p>
    <w:p w:rsidR="006B7487" w:rsidRPr="006B7487" w:rsidRDefault="006B7487" w:rsidP="006B7487">
      <w:pPr>
        <w:pStyle w:val="af8"/>
      </w:pPr>
    </w:p>
    <w:p w:rsidR="006B7487" w:rsidRPr="006B7487" w:rsidRDefault="006B7487" w:rsidP="00965E69">
      <w:pPr>
        <w:pStyle w:val="af8"/>
        <w:numPr>
          <w:ilvl w:val="0"/>
          <w:numId w:val="492"/>
        </w:numPr>
      </w:pPr>
      <w:r w:rsidRPr="006B7487">
        <w:rPr>
          <w:bCs/>
        </w:rPr>
        <w:t>Выбор поставщиков происходит по следующим критериям:</w:t>
      </w:r>
      <w:r w:rsidRPr="006B7487">
        <w:t xml:space="preserve"> </w:t>
      </w:r>
    </w:p>
    <w:p w:rsidR="006B7487" w:rsidRPr="006B7487" w:rsidRDefault="006B7487" w:rsidP="00965E69">
      <w:pPr>
        <w:pStyle w:val="af8"/>
        <w:numPr>
          <w:ilvl w:val="0"/>
          <w:numId w:val="543"/>
        </w:numPr>
      </w:pPr>
      <w:r w:rsidRPr="006B7487">
        <w:t xml:space="preserve">Надежность </w:t>
      </w:r>
    </w:p>
    <w:p w:rsidR="006B7487" w:rsidRPr="006B7487" w:rsidRDefault="006B7487" w:rsidP="00965E69">
      <w:pPr>
        <w:pStyle w:val="af8"/>
        <w:numPr>
          <w:ilvl w:val="0"/>
          <w:numId w:val="543"/>
        </w:numPr>
      </w:pPr>
      <w:r w:rsidRPr="006B7487">
        <w:t xml:space="preserve">Удаленность поставщика </w:t>
      </w:r>
    </w:p>
    <w:p w:rsidR="006B7487" w:rsidRPr="006B7487" w:rsidRDefault="006B7487" w:rsidP="00965E69">
      <w:pPr>
        <w:pStyle w:val="af8"/>
        <w:numPr>
          <w:ilvl w:val="0"/>
          <w:numId w:val="543"/>
        </w:numPr>
      </w:pPr>
      <w:r w:rsidRPr="006B7487">
        <w:lastRenderedPageBreak/>
        <w:t xml:space="preserve">Поставка по возможно минимальным ценам </w:t>
      </w:r>
    </w:p>
    <w:p w:rsidR="006B7487" w:rsidRPr="006B7487" w:rsidRDefault="006B7487" w:rsidP="00965E69">
      <w:pPr>
        <w:pStyle w:val="af8"/>
        <w:numPr>
          <w:ilvl w:val="0"/>
          <w:numId w:val="543"/>
        </w:numPr>
      </w:pPr>
      <w:r w:rsidRPr="006B7487">
        <w:t>+Все вышеперечисленное</w:t>
      </w:r>
    </w:p>
    <w:p w:rsidR="006B7487" w:rsidRPr="006B7487" w:rsidRDefault="006B7487" w:rsidP="006B7487">
      <w:pPr>
        <w:pStyle w:val="af8"/>
      </w:pPr>
    </w:p>
    <w:p w:rsidR="006B7487" w:rsidRPr="006B7487" w:rsidRDefault="006B7487" w:rsidP="00965E69">
      <w:pPr>
        <w:pStyle w:val="af8"/>
        <w:numPr>
          <w:ilvl w:val="0"/>
          <w:numId w:val="492"/>
        </w:numPr>
      </w:pPr>
      <w:r w:rsidRPr="006B7487">
        <w:rPr>
          <w:bCs/>
        </w:rPr>
        <w:t>К закупочной логистике НЕ относится...</w:t>
      </w:r>
    </w:p>
    <w:p w:rsidR="006B7487" w:rsidRPr="006B7487" w:rsidRDefault="006B7487" w:rsidP="00965E69">
      <w:pPr>
        <w:pStyle w:val="af8"/>
        <w:numPr>
          <w:ilvl w:val="0"/>
          <w:numId w:val="544"/>
        </w:numPr>
        <w:jc w:val="both"/>
        <w:rPr>
          <w:lang w:val="en-US"/>
        </w:rPr>
      </w:pPr>
      <w:r w:rsidRPr="006B7487">
        <w:t>Закупка оборудования</w:t>
      </w:r>
    </w:p>
    <w:p w:rsidR="006B7487" w:rsidRPr="006B7487" w:rsidRDefault="006B7487" w:rsidP="00965E69">
      <w:pPr>
        <w:pStyle w:val="af8"/>
        <w:numPr>
          <w:ilvl w:val="0"/>
          <w:numId w:val="544"/>
        </w:numPr>
        <w:jc w:val="both"/>
      </w:pPr>
      <w:r w:rsidRPr="006B7487">
        <w:t>Расчет денежных средств для закупки товаров и материалов</w:t>
      </w:r>
    </w:p>
    <w:p w:rsidR="006B7487" w:rsidRPr="006B7487" w:rsidRDefault="006B7487" w:rsidP="00965E69">
      <w:pPr>
        <w:pStyle w:val="af8"/>
        <w:numPr>
          <w:ilvl w:val="0"/>
          <w:numId w:val="544"/>
        </w:numPr>
        <w:jc w:val="both"/>
        <w:rPr>
          <w:lang w:val="en-US"/>
        </w:rPr>
      </w:pPr>
      <w:r w:rsidRPr="006B7487">
        <w:t>+Реклама товаров</w:t>
      </w:r>
    </w:p>
    <w:p w:rsidR="006B7487" w:rsidRPr="006B7487" w:rsidRDefault="006B7487" w:rsidP="00965E69">
      <w:pPr>
        <w:pStyle w:val="af8"/>
        <w:numPr>
          <w:ilvl w:val="0"/>
          <w:numId w:val="544"/>
        </w:numPr>
        <w:jc w:val="both"/>
        <w:rPr>
          <w:lang w:val="en-US"/>
        </w:rPr>
      </w:pPr>
      <w:r w:rsidRPr="006B7487">
        <w:t>Выбор поставщика</w:t>
      </w:r>
    </w:p>
    <w:p w:rsidR="006B7487" w:rsidRPr="006B7487" w:rsidRDefault="006B7487" w:rsidP="006B7487">
      <w:pPr>
        <w:pStyle w:val="af8"/>
        <w:jc w:val="both"/>
        <w:rPr>
          <w:lang w:val="en-US"/>
        </w:rPr>
      </w:pPr>
    </w:p>
    <w:p w:rsidR="006B7487" w:rsidRPr="006B7487" w:rsidRDefault="006B7487" w:rsidP="00965E69">
      <w:pPr>
        <w:pStyle w:val="af8"/>
        <w:numPr>
          <w:ilvl w:val="0"/>
          <w:numId w:val="492"/>
        </w:numPr>
        <w:jc w:val="both"/>
      </w:pPr>
      <w:r w:rsidRPr="006B7487">
        <w:rPr>
          <w:bCs/>
        </w:rPr>
        <w:t>Важнейшие элементы в политике закупок материалов:</w:t>
      </w:r>
      <w:r w:rsidRPr="006B7487">
        <w:t xml:space="preserve"> </w:t>
      </w:r>
    </w:p>
    <w:p w:rsidR="006B7487" w:rsidRPr="006B7487" w:rsidRDefault="006B7487" w:rsidP="00965E69">
      <w:pPr>
        <w:pStyle w:val="af8"/>
        <w:numPr>
          <w:ilvl w:val="0"/>
          <w:numId w:val="545"/>
        </w:numPr>
      </w:pPr>
      <w:r w:rsidRPr="006B7487">
        <w:t xml:space="preserve">Цена </w:t>
      </w:r>
    </w:p>
    <w:p w:rsidR="006B7487" w:rsidRPr="006B7487" w:rsidRDefault="006B7487" w:rsidP="00965E69">
      <w:pPr>
        <w:pStyle w:val="af8"/>
        <w:numPr>
          <w:ilvl w:val="0"/>
          <w:numId w:val="545"/>
        </w:numPr>
      </w:pPr>
      <w:r w:rsidRPr="006B7487">
        <w:t xml:space="preserve">Качество </w:t>
      </w:r>
    </w:p>
    <w:p w:rsidR="006B7487" w:rsidRPr="006B7487" w:rsidRDefault="006B7487" w:rsidP="00965E69">
      <w:pPr>
        <w:pStyle w:val="af8"/>
        <w:numPr>
          <w:ilvl w:val="0"/>
          <w:numId w:val="545"/>
        </w:numPr>
      </w:pPr>
      <w:r w:rsidRPr="006B7487">
        <w:t>Удаленность поставщиков</w:t>
      </w:r>
    </w:p>
    <w:p w:rsidR="006B7487" w:rsidRPr="006B7487" w:rsidRDefault="006B7487" w:rsidP="00965E69">
      <w:pPr>
        <w:pStyle w:val="af8"/>
        <w:numPr>
          <w:ilvl w:val="0"/>
          <w:numId w:val="545"/>
        </w:numPr>
      </w:pPr>
      <w:r w:rsidRPr="006B7487">
        <w:t>+Все вышеперечисленное</w:t>
      </w:r>
    </w:p>
    <w:p w:rsidR="006B7487" w:rsidRPr="006B7487" w:rsidRDefault="006B7487" w:rsidP="006B7487">
      <w:pPr>
        <w:pStyle w:val="af8"/>
      </w:pPr>
    </w:p>
    <w:p w:rsidR="006B7487" w:rsidRPr="006B7487" w:rsidRDefault="006B7487" w:rsidP="00965E69">
      <w:pPr>
        <w:pStyle w:val="af8"/>
        <w:numPr>
          <w:ilvl w:val="0"/>
          <w:numId w:val="492"/>
        </w:numPr>
      </w:pPr>
      <w:r w:rsidRPr="006B7487">
        <w:rPr>
          <w:bCs/>
        </w:rPr>
        <w:t>Функция закупочной логистики:</w:t>
      </w:r>
      <w:r w:rsidRPr="006B7487">
        <w:t xml:space="preserve"> </w:t>
      </w:r>
    </w:p>
    <w:p w:rsidR="006B7487" w:rsidRPr="006B7487" w:rsidRDefault="006B7487" w:rsidP="00965E69">
      <w:pPr>
        <w:pStyle w:val="af8"/>
        <w:numPr>
          <w:ilvl w:val="0"/>
          <w:numId w:val="548"/>
        </w:numPr>
      </w:pPr>
      <w:r w:rsidRPr="006B7487">
        <w:t xml:space="preserve">+Выбор поставщика </w:t>
      </w:r>
    </w:p>
    <w:p w:rsidR="006B7487" w:rsidRPr="006B7487" w:rsidRDefault="006B7487" w:rsidP="00965E69">
      <w:pPr>
        <w:pStyle w:val="af8"/>
        <w:numPr>
          <w:ilvl w:val="0"/>
          <w:numId w:val="548"/>
        </w:numPr>
      </w:pPr>
      <w:r w:rsidRPr="006B7487">
        <w:t>Продажа продукции</w:t>
      </w:r>
    </w:p>
    <w:p w:rsidR="006B7487" w:rsidRPr="006B7487" w:rsidRDefault="006B7487" w:rsidP="00965E69">
      <w:pPr>
        <w:pStyle w:val="af8"/>
        <w:numPr>
          <w:ilvl w:val="0"/>
          <w:numId w:val="548"/>
        </w:numPr>
      </w:pPr>
      <w:r w:rsidRPr="006B7487">
        <w:t>Контроль за ценами на продукцию</w:t>
      </w:r>
    </w:p>
    <w:p w:rsidR="006B7487" w:rsidRPr="006B7487" w:rsidRDefault="006B7487" w:rsidP="00965E69">
      <w:pPr>
        <w:pStyle w:val="af8"/>
        <w:numPr>
          <w:ilvl w:val="0"/>
          <w:numId w:val="548"/>
        </w:numPr>
      </w:pPr>
      <w:r w:rsidRPr="006B7487">
        <w:t>Контроль за отпуском товаров</w:t>
      </w:r>
    </w:p>
    <w:p w:rsidR="006B7487" w:rsidRPr="006B7487" w:rsidRDefault="006B7487" w:rsidP="006B7487">
      <w:pPr>
        <w:pStyle w:val="af8"/>
      </w:pPr>
    </w:p>
    <w:p w:rsidR="006B7487" w:rsidRPr="006B7487" w:rsidRDefault="006B7487" w:rsidP="00965E69">
      <w:pPr>
        <w:pStyle w:val="af8"/>
        <w:numPr>
          <w:ilvl w:val="0"/>
          <w:numId w:val="492"/>
        </w:numPr>
      </w:pPr>
      <w:r w:rsidRPr="006B7487">
        <w:rPr>
          <w:bCs/>
        </w:rPr>
        <w:t>Функция закупочной логистики:</w:t>
      </w:r>
      <w:r w:rsidRPr="006B7487">
        <w:t xml:space="preserve"> </w:t>
      </w:r>
    </w:p>
    <w:p w:rsidR="006B7487" w:rsidRPr="006B7487" w:rsidRDefault="006B7487" w:rsidP="00965E69">
      <w:pPr>
        <w:pStyle w:val="af8"/>
        <w:numPr>
          <w:ilvl w:val="0"/>
          <w:numId w:val="549"/>
        </w:numPr>
      </w:pPr>
      <w:r w:rsidRPr="006B7487">
        <w:t>Выбор каналов сбыта</w:t>
      </w:r>
    </w:p>
    <w:p w:rsidR="006B7487" w:rsidRPr="006B7487" w:rsidRDefault="006B7487" w:rsidP="00965E69">
      <w:pPr>
        <w:pStyle w:val="af8"/>
        <w:numPr>
          <w:ilvl w:val="0"/>
          <w:numId w:val="549"/>
        </w:numPr>
      </w:pPr>
      <w:r w:rsidRPr="006B7487">
        <w:t xml:space="preserve">+Определение потребностей в материальных ресурсах </w:t>
      </w:r>
    </w:p>
    <w:p w:rsidR="006B7487" w:rsidRPr="006B7487" w:rsidRDefault="006B7487" w:rsidP="00965E69">
      <w:pPr>
        <w:pStyle w:val="af8"/>
        <w:numPr>
          <w:ilvl w:val="0"/>
          <w:numId w:val="549"/>
        </w:numPr>
      </w:pPr>
      <w:r w:rsidRPr="006B7487">
        <w:t xml:space="preserve">Контроль за ценами на продукцию </w:t>
      </w:r>
    </w:p>
    <w:p w:rsidR="006B7487" w:rsidRPr="006B7487" w:rsidRDefault="006B7487" w:rsidP="00965E69">
      <w:pPr>
        <w:pStyle w:val="af8"/>
        <w:numPr>
          <w:ilvl w:val="0"/>
          <w:numId w:val="549"/>
        </w:numPr>
      </w:pPr>
      <w:r w:rsidRPr="006B7487">
        <w:t>Контроль за отпуском товаров</w:t>
      </w:r>
    </w:p>
    <w:p w:rsidR="006B7487" w:rsidRPr="006B7487" w:rsidRDefault="006B7487" w:rsidP="006B7487"/>
    <w:p w:rsidR="006B7487" w:rsidRPr="006B7487" w:rsidRDefault="006B7487" w:rsidP="00965E69">
      <w:pPr>
        <w:pStyle w:val="af8"/>
        <w:numPr>
          <w:ilvl w:val="0"/>
          <w:numId w:val="492"/>
        </w:numPr>
      </w:pPr>
      <w:r w:rsidRPr="006B7487">
        <w:t>Начальный этап процесса осуществления закупок:</w:t>
      </w:r>
    </w:p>
    <w:p w:rsidR="006B7487" w:rsidRPr="006B7487" w:rsidRDefault="006B7487" w:rsidP="00965E69">
      <w:pPr>
        <w:pStyle w:val="af8"/>
        <w:numPr>
          <w:ilvl w:val="0"/>
          <w:numId w:val="546"/>
        </w:numPr>
      </w:pPr>
      <w:r w:rsidRPr="006B7487">
        <w:t>+ Осознание потребности в материальных ресурсах</w:t>
      </w:r>
    </w:p>
    <w:p w:rsidR="006B7487" w:rsidRPr="006B7487" w:rsidRDefault="006B7487" w:rsidP="00965E69">
      <w:pPr>
        <w:pStyle w:val="af8"/>
        <w:numPr>
          <w:ilvl w:val="0"/>
          <w:numId w:val="546"/>
        </w:numPr>
      </w:pPr>
      <w:r w:rsidRPr="006B7487">
        <w:t>Выбор поставщика</w:t>
      </w:r>
    </w:p>
    <w:p w:rsidR="006B7487" w:rsidRPr="006B7487" w:rsidRDefault="006B7487" w:rsidP="00965E69">
      <w:pPr>
        <w:pStyle w:val="af8"/>
        <w:numPr>
          <w:ilvl w:val="0"/>
          <w:numId w:val="546"/>
        </w:numPr>
      </w:pPr>
      <w:r w:rsidRPr="006B7487">
        <w:t>Исследование рынка закупок</w:t>
      </w:r>
    </w:p>
    <w:p w:rsidR="006B7487" w:rsidRPr="006B7487" w:rsidRDefault="006B7487" w:rsidP="00965E69">
      <w:pPr>
        <w:pStyle w:val="af8"/>
        <w:numPr>
          <w:ilvl w:val="0"/>
          <w:numId w:val="546"/>
        </w:numPr>
      </w:pPr>
      <w:r w:rsidRPr="006B7487">
        <w:t>Заключение контракта с поставщиком</w:t>
      </w:r>
    </w:p>
    <w:p w:rsidR="006B7487" w:rsidRPr="006B7487" w:rsidRDefault="006B7487" w:rsidP="006B7487">
      <w:pPr>
        <w:pStyle w:val="af8"/>
      </w:pPr>
    </w:p>
    <w:p w:rsidR="006B7487" w:rsidRPr="006B7487" w:rsidRDefault="006B7487" w:rsidP="00965E69">
      <w:pPr>
        <w:pStyle w:val="af8"/>
        <w:numPr>
          <w:ilvl w:val="0"/>
          <w:numId w:val="492"/>
        </w:numPr>
      </w:pPr>
      <w:r w:rsidRPr="006B7487">
        <w:t>Один из принципов снабжения</w:t>
      </w:r>
    </w:p>
    <w:p w:rsidR="006B7487" w:rsidRPr="006B7487" w:rsidRDefault="006B7487" w:rsidP="00965E69">
      <w:pPr>
        <w:pStyle w:val="af8"/>
        <w:numPr>
          <w:ilvl w:val="0"/>
          <w:numId w:val="547"/>
        </w:numPr>
        <w:jc w:val="both"/>
      </w:pPr>
      <w:r w:rsidRPr="006B7487">
        <w:t>+Планомерность</w:t>
      </w:r>
    </w:p>
    <w:p w:rsidR="006B7487" w:rsidRPr="006B7487" w:rsidRDefault="006B7487" w:rsidP="00965E69">
      <w:pPr>
        <w:pStyle w:val="af8"/>
        <w:numPr>
          <w:ilvl w:val="0"/>
          <w:numId w:val="547"/>
        </w:numPr>
        <w:jc w:val="both"/>
      </w:pPr>
      <w:r w:rsidRPr="006B7487">
        <w:t>Надежность</w:t>
      </w:r>
    </w:p>
    <w:p w:rsidR="006B7487" w:rsidRPr="006B7487" w:rsidRDefault="006B7487" w:rsidP="00965E69">
      <w:pPr>
        <w:pStyle w:val="af8"/>
        <w:numPr>
          <w:ilvl w:val="0"/>
          <w:numId w:val="547"/>
        </w:numPr>
        <w:jc w:val="both"/>
      </w:pPr>
      <w:r w:rsidRPr="006B7487">
        <w:t>Конкретность</w:t>
      </w:r>
    </w:p>
    <w:p w:rsidR="006B7487" w:rsidRPr="006B7487" w:rsidRDefault="006B7487" w:rsidP="00965E69">
      <w:pPr>
        <w:pStyle w:val="af8"/>
        <w:numPr>
          <w:ilvl w:val="0"/>
          <w:numId w:val="547"/>
        </w:numPr>
        <w:jc w:val="both"/>
      </w:pPr>
      <w:r w:rsidRPr="006B7487">
        <w:t>Вариантность</w:t>
      </w:r>
    </w:p>
    <w:p w:rsidR="006B7487" w:rsidRPr="006B7487" w:rsidRDefault="006B7487" w:rsidP="006B7487">
      <w:pPr>
        <w:pStyle w:val="af8"/>
        <w:jc w:val="both"/>
      </w:pPr>
    </w:p>
    <w:p w:rsidR="006B7487" w:rsidRPr="006B7487" w:rsidRDefault="006B7487" w:rsidP="00965E69">
      <w:pPr>
        <w:pStyle w:val="af8"/>
        <w:numPr>
          <w:ilvl w:val="0"/>
          <w:numId w:val="492"/>
        </w:numPr>
      </w:pPr>
      <w:r w:rsidRPr="006B7487">
        <w:t>Одно из требований, предъявляемых к службе снабжения</w:t>
      </w:r>
    </w:p>
    <w:p w:rsidR="006B7487" w:rsidRPr="006B7487" w:rsidRDefault="006B7487" w:rsidP="00965E69">
      <w:pPr>
        <w:pStyle w:val="af8"/>
        <w:numPr>
          <w:ilvl w:val="0"/>
          <w:numId w:val="550"/>
        </w:numPr>
      </w:pPr>
      <w:r w:rsidRPr="006B7487">
        <w:t>Планирование реализации</w:t>
      </w:r>
    </w:p>
    <w:p w:rsidR="006B7487" w:rsidRPr="006B7487" w:rsidRDefault="006B7487" w:rsidP="00965E69">
      <w:pPr>
        <w:pStyle w:val="af8"/>
        <w:numPr>
          <w:ilvl w:val="0"/>
          <w:numId w:val="550"/>
        </w:numPr>
      </w:pPr>
      <w:r w:rsidRPr="006B7487">
        <w:t>+Управление запасами, сведение их к минимуму</w:t>
      </w:r>
    </w:p>
    <w:p w:rsidR="006B7487" w:rsidRPr="006B7487" w:rsidRDefault="006B7487" w:rsidP="00965E69">
      <w:pPr>
        <w:pStyle w:val="af8"/>
        <w:numPr>
          <w:ilvl w:val="0"/>
          <w:numId w:val="550"/>
        </w:numPr>
      </w:pPr>
      <w:r w:rsidRPr="006B7487">
        <w:t>Сбыт продукции</w:t>
      </w:r>
    </w:p>
    <w:p w:rsidR="006B7487" w:rsidRPr="006B7487" w:rsidRDefault="006B7487" w:rsidP="00965E69">
      <w:pPr>
        <w:pStyle w:val="af8"/>
        <w:numPr>
          <w:ilvl w:val="0"/>
          <w:numId w:val="550"/>
        </w:numPr>
      </w:pPr>
      <w:r w:rsidRPr="006B7487">
        <w:t>Производство продукции</w:t>
      </w:r>
    </w:p>
    <w:p w:rsidR="006B7487" w:rsidRPr="006B7487" w:rsidRDefault="006B7487" w:rsidP="006B7487">
      <w:pPr>
        <w:pStyle w:val="af8"/>
      </w:pPr>
    </w:p>
    <w:p w:rsidR="006B7487" w:rsidRPr="006B7487" w:rsidRDefault="006B7487" w:rsidP="00965E69">
      <w:pPr>
        <w:pStyle w:val="af8"/>
        <w:numPr>
          <w:ilvl w:val="0"/>
          <w:numId w:val="492"/>
        </w:numPr>
        <w:jc w:val="both"/>
      </w:pPr>
      <w:r w:rsidRPr="006B7487">
        <w:t>Один из принципов снабжения</w:t>
      </w:r>
    </w:p>
    <w:p w:rsidR="006B7487" w:rsidRPr="006B7487" w:rsidRDefault="006B7487" w:rsidP="00965E69">
      <w:pPr>
        <w:pStyle w:val="af8"/>
        <w:numPr>
          <w:ilvl w:val="0"/>
          <w:numId w:val="552"/>
        </w:numPr>
        <w:jc w:val="both"/>
      </w:pPr>
      <w:r w:rsidRPr="006B7487">
        <w:t>+Ритмичность</w:t>
      </w:r>
    </w:p>
    <w:p w:rsidR="006B7487" w:rsidRPr="006B7487" w:rsidRDefault="006B7487" w:rsidP="00965E69">
      <w:pPr>
        <w:pStyle w:val="af8"/>
        <w:numPr>
          <w:ilvl w:val="0"/>
          <w:numId w:val="552"/>
        </w:numPr>
        <w:jc w:val="both"/>
      </w:pPr>
      <w:r w:rsidRPr="006B7487">
        <w:lastRenderedPageBreak/>
        <w:t>Надежность</w:t>
      </w:r>
    </w:p>
    <w:p w:rsidR="006B7487" w:rsidRPr="006B7487" w:rsidRDefault="006B7487" w:rsidP="00965E69">
      <w:pPr>
        <w:pStyle w:val="af8"/>
        <w:numPr>
          <w:ilvl w:val="0"/>
          <w:numId w:val="552"/>
        </w:numPr>
        <w:jc w:val="both"/>
      </w:pPr>
      <w:r w:rsidRPr="006B7487">
        <w:t>Конкретность</w:t>
      </w:r>
    </w:p>
    <w:p w:rsidR="006B7487" w:rsidRPr="006B7487" w:rsidRDefault="006B7487" w:rsidP="00965E69">
      <w:pPr>
        <w:pStyle w:val="af8"/>
        <w:numPr>
          <w:ilvl w:val="0"/>
          <w:numId w:val="552"/>
        </w:numPr>
        <w:jc w:val="both"/>
      </w:pPr>
      <w:r w:rsidRPr="006B7487">
        <w:t>Вариантность</w:t>
      </w:r>
    </w:p>
    <w:p w:rsidR="006B7487" w:rsidRPr="006B7487" w:rsidRDefault="006B7487" w:rsidP="006B7487">
      <w:pPr>
        <w:pStyle w:val="af8"/>
      </w:pPr>
    </w:p>
    <w:p w:rsidR="006B7487" w:rsidRPr="006B7487" w:rsidRDefault="006B7487" w:rsidP="00965E69">
      <w:pPr>
        <w:pStyle w:val="af8"/>
        <w:numPr>
          <w:ilvl w:val="0"/>
          <w:numId w:val="492"/>
        </w:numPr>
      </w:pPr>
      <w:r w:rsidRPr="006B7487">
        <w:t>Управление запасами и сведение их к минимуму - это</w:t>
      </w:r>
    </w:p>
    <w:p w:rsidR="006B7487" w:rsidRPr="006B7487" w:rsidRDefault="006B7487" w:rsidP="00965E69">
      <w:pPr>
        <w:pStyle w:val="af8"/>
        <w:numPr>
          <w:ilvl w:val="0"/>
          <w:numId w:val="551"/>
        </w:numPr>
      </w:pPr>
      <w:r w:rsidRPr="006B7487">
        <w:t>+Одно из требований, предъявляемых к службе снабжения</w:t>
      </w:r>
    </w:p>
    <w:p w:rsidR="006B7487" w:rsidRPr="006B7487" w:rsidRDefault="006B7487" w:rsidP="00965E69">
      <w:pPr>
        <w:pStyle w:val="af8"/>
        <w:numPr>
          <w:ilvl w:val="0"/>
          <w:numId w:val="551"/>
        </w:numPr>
      </w:pPr>
      <w:r w:rsidRPr="006B7487">
        <w:t>Один из этапов выбора поставщика</w:t>
      </w:r>
    </w:p>
    <w:p w:rsidR="006B7487" w:rsidRPr="006B7487" w:rsidRDefault="006B7487" w:rsidP="00965E69">
      <w:pPr>
        <w:pStyle w:val="af8"/>
        <w:numPr>
          <w:ilvl w:val="0"/>
          <w:numId w:val="551"/>
        </w:numPr>
      </w:pPr>
      <w:r w:rsidRPr="006B7487">
        <w:t>Одна из функций транспортной логистики</w:t>
      </w:r>
    </w:p>
    <w:p w:rsidR="006B7487" w:rsidRPr="006B7487" w:rsidRDefault="006B7487" w:rsidP="00965E69">
      <w:pPr>
        <w:pStyle w:val="af8"/>
        <w:numPr>
          <w:ilvl w:val="0"/>
          <w:numId w:val="551"/>
        </w:numPr>
      </w:pPr>
      <w:r w:rsidRPr="006B7487">
        <w:t>Одна из задач информационной логистики</w:t>
      </w:r>
    </w:p>
    <w:p w:rsidR="006B7487" w:rsidRPr="006B7487" w:rsidRDefault="006B7487" w:rsidP="006B7487">
      <w:pPr>
        <w:pStyle w:val="af8"/>
      </w:pPr>
    </w:p>
    <w:p w:rsidR="006B7487" w:rsidRPr="006B7487" w:rsidRDefault="006B7487" w:rsidP="006B7487">
      <w:pPr>
        <w:pStyle w:val="af8"/>
        <w:jc w:val="both"/>
      </w:pPr>
    </w:p>
    <w:p w:rsidR="006B7487" w:rsidRPr="006B7487" w:rsidRDefault="006B7487" w:rsidP="00965E69">
      <w:pPr>
        <w:pStyle w:val="af8"/>
        <w:numPr>
          <w:ilvl w:val="0"/>
          <w:numId w:val="492"/>
        </w:numPr>
        <w:jc w:val="both"/>
      </w:pPr>
      <w:r w:rsidRPr="006B7487">
        <w:t>Один из принципов снабжения</w:t>
      </w:r>
    </w:p>
    <w:p w:rsidR="006B7487" w:rsidRPr="006B7487" w:rsidRDefault="006B7487" w:rsidP="00965E69">
      <w:pPr>
        <w:pStyle w:val="af8"/>
        <w:numPr>
          <w:ilvl w:val="0"/>
          <w:numId w:val="553"/>
        </w:numPr>
        <w:jc w:val="both"/>
      </w:pPr>
      <w:r w:rsidRPr="006B7487">
        <w:t>+Экономичность</w:t>
      </w:r>
    </w:p>
    <w:p w:rsidR="006B7487" w:rsidRPr="006B7487" w:rsidRDefault="006B7487" w:rsidP="00965E69">
      <w:pPr>
        <w:pStyle w:val="af8"/>
        <w:numPr>
          <w:ilvl w:val="0"/>
          <w:numId w:val="553"/>
        </w:numPr>
        <w:jc w:val="both"/>
      </w:pPr>
      <w:r w:rsidRPr="006B7487">
        <w:t>Надежность</w:t>
      </w:r>
    </w:p>
    <w:p w:rsidR="006B7487" w:rsidRPr="006B7487" w:rsidRDefault="006B7487" w:rsidP="00965E69">
      <w:pPr>
        <w:pStyle w:val="af8"/>
        <w:numPr>
          <w:ilvl w:val="0"/>
          <w:numId w:val="553"/>
        </w:numPr>
        <w:jc w:val="both"/>
      </w:pPr>
      <w:r w:rsidRPr="006B7487">
        <w:t>Конкретность</w:t>
      </w:r>
    </w:p>
    <w:p w:rsidR="006B7487" w:rsidRPr="006B7487" w:rsidRDefault="006B7487" w:rsidP="00965E69">
      <w:pPr>
        <w:pStyle w:val="af8"/>
        <w:numPr>
          <w:ilvl w:val="0"/>
          <w:numId w:val="553"/>
        </w:numPr>
        <w:jc w:val="both"/>
      </w:pPr>
      <w:r w:rsidRPr="006B7487">
        <w:t>Вариантность</w:t>
      </w:r>
    </w:p>
    <w:p w:rsidR="006B7487" w:rsidRPr="006B7487" w:rsidRDefault="006B7487" w:rsidP="006B7487">
      <w:pPr>
        <w:pStyle w:val="af8"/>
        <w:jc w:val="both"/>
      </w:pPr>
    </w:p>
    <w:p w:rsidR="006B7487" w:rsidRPr="006B7487" w:rsidRDefault="006B7487" w:rsidP="00965E69">
      <w:pPr>
        <w:pStyle w:val="af8"/>
        <w:numPr>
          <w:ilvl w:val="0"/>
          <w:numId w:val="492"/>
        </w:numPr>
      </w:pPr>
      <w:r w:rsidRPr="006B7487">
        <w:t>Часть организации, преследующая те же цели, что и закупочная логистика:</w:t>
      </w:r>
    </w:p>
    <w:p w:rsidR="006B7487" w:rsidRPr="006B7487" w:rsidRDefault="006B7487" w:rsidP="00965E69">
      <w:pPr>
        <w:pStyle w:val="af8"/>
        <w:numPr>
          <w:ilvl w:val="0"/>
          <w:numId w:val="554"/>
        </w:numPr>
      </w:pPr>
      <w:r w:rsidRPr="006B7487">
        <w:t>Отдел продаж</w:t>
      </w:r>
    </w:p>
    <w:p w:rsidR="006B7487" w:rsidRPr="006B7487" w:rsidRDefault="006B7487" w:rsidP="00965E69">
      <w:pPr>
        <w:pStyle w:val="af8"/>
        <w:numPr>
          <w:ilvl w:val="0"/>
          <w:numId w:val="554"/>
        </w:numPr>
      </w:pPr>
      <w:r w:rsidRPr="006B7487">
        <w:t>Маркетинговая служба</w:t>
      </w:r>
    </w:p>
    <w:p w:rsidR="006B7487" w:rsidRPr="006B7487" w:rsidRDefault="006B7487" w:rsidP="00965E69">
      <w:pPr>
        <w:pStyle w:val="af8"/>
        <w:numPr>
          <w:ilvl w:val="0"/>
          <w:numId w:val="554"/>
        </w:numPr>
      </w:pPr>
      <w:r w:rsidRPr="006B7487">
        <w:t>+Служба снабжения</w:t>
      </w:r>
    </w:p>
    <w:p w:rsidR="006B7487" w:rsidRPr="006B7487" w:rsidRDefault="006B7487" w:rsidP="00965E69">
      <w:pPr>
        <w:pStyle w:val="af8"/>
        <w:numPr>
          <w:ilvl w:val="0"/>
          <w:numId w:val="554"/>
        </w:numPr>
      </w:pPr>
      <w:r w:rsidRPr="006B7487">
        <w:t>Рекламный отдел</w:t>
      </w:r>
    </w:p>
    <w:p w:rsidR="006B7487" w:rsidRPr="006B7487" w:rsidRDefault="006B7487" w:rsidP="006B7487">
      <w:pPr>
        <w:pStyle w:val="af8"/>
      </w:pPr>
    </w:p>
    <w:p w:rsidR="006B7487" w:rsidRPr="006B7487" w:rsidRDefault="006B7487" w:rsidP="00965E69">
      <w:pPr>
        <w:pStyle w:val="af8"/>
        <w:numPr>
          <w:ilvl w:val="0"/>
          <w:numId w:val="492"/>
        </w:numPr>
      </w:pPr>
      <w:r w:rsidRPr="006B7487">
        <w:t>Основные вопросы, которые решает закупочная логистика:</w:t>
      </w:r>
    </w:p>
    <w:p w:rsidR="006B7487" w:rsidRPr="006B7487" w:rsidRDefault="006B7487" w:rsidP="00965E69">
      <w:pPr>
        <w:pStyle w:val="af8"/>
        <w:numPr>
          <w:ilvl w:val="0"/>
          <w:numId w:val="555"/>
        </w:numPr>
      </w:pPr>
      <w:r w:rsidRPr="006B7487">
        <w:t>Какие материалы требуются?</w:t>
      </w:r>
    </w:p>
    <w:p w:rsidR="006B7487" w:rsidRPr="006B7487" w:rsidRDefault="006B7487" w:rsidP="00965E69">
      <w:pPr>
        <w:pStyle w:val="af8"/>
        <w:numPr>
          <w:ilvl w:val="0"/>
          <w:numId w:val="555"/>
        </w:numPr>
      </w:pPr>
      <w:r w:rsidRPr="006B7487">
        <w:t>Какое количество материалов необходимо?</w:t>
      </w:r>
    </w:p>
    <w:p w:rsidR="006B7487" w:rsidRPr="006B7487" w:rsidRDefault="006B7487" w:rsidP="00965E69">
      <w:pPr>
        <w:pStyle w:val="af8"/>
        <w:numPr>
          <w:ilvl w:val="0"/>
          <w:numId w:val="555"/>
        </w:numPr>
      </w:pPr>
      <w:r w:rsidRPr="006B7487">
        <w:t>Какому поставщику их заказать?</w:t>
      </w:r>
    </w:p>
    <w:p w:rsidR="006B7487" w:rsidRPr="006B7487" w:rsidRDefault="006B7487" w:rsidP="00965E69">
      <w:pPr>
        <w:pStyle w:val="af8"/>
        <w:numPr>
          <w:ilvl w:val="0"/>
          <w:numId w:val="555"/>
        </w:numPr>
      </w:pPr>
      <w:r w:rsidRPr="006B7487">
        <w:t>+Все вышеперечисленное</w:t>
      </w:r>
    </w:p>
    <w:p w:rsidR="006B7487" w:rsidRPr="006B7487" w:rsidRDefault="006B7487" w:rsidP="006B7487">
      <w:pPr>
        <w:pStyle w:val="af8"/>
      </w:pPr>
    </w:p>
    <w:p w:rsidR="006B7487" w:rsidRPr="006B7487" w:rsidRDefault="006B7487" w:rsidP="00965E69">
      <w:pPr>
        <w:pStyle w:val="af8"/>
        <w:numPr>
          <w:ilvl w:val="0"/>
          <w:numId w:val="492"/>
        </w:numPr>
      </w:pPr>
      <w:r w:rsidRPr="006B7487">
        <w:t>Какой из принципов снабжения определяет необходимость использования современных технологий закупок и поставок?</w:t>
      </w:r>
    </w:p>
    <w:p w:rsidR="006B7487" w:rsidRPr="006B7487" w:rsidRDefault="006B7487" w:rsidP="00965E69">
      <w:pPr>
        <w:pStyle w:val="af8"/>
        <w:numPr>
          <w:ilvl w:val="0"/>
          <w:numId w:val="556"/>
        </w:numPr>
      </w:pPr>
      <w:r w:rsidRPr="006B7487">
        <w:t xml:space="preserve">Надежность </w:t>
      </w:r>
    </w:p>
    <w:p w:rsidR="006B7487" w:rsidRPr="006B7487" w:rsidRDefault="006B7487" w:rsidP="00965E69">
      <w:pPr>
        <w:pStyle w:val="af8"/>
        <w:numPr>
          <w:ilvl w:val="0"/>
          <w:numId w:val="556"/>
        </w:numPr>
      </w:pPr>
      <w:r w:rsidRPr="006B7487">
        <w:t xml:space="preserve">Научность </w:t>
      </w:r>
    </w:p>
    <w:p w:rsidR="006B7487" w:rsidRPr="006B7487" w:rsidRDefault="006B7487" w:rsidP="00965E69">
      <w:pPr>
        <w:pStyle w:val="af8"/>
        <w:numPr>
          <w:ilvl w:val="0"/>
          <w:numId w:val="556"/>
        </w:numPr>
      </w:pPr>
      <w:r w:rsidRPr="006B7487">
        <w:t>Системность</w:t>
      </w:r>
    </w:p>
    <w:p w:rsidR="006B7487" w:rsidRPr="006B7487" w:rsidRDefault="006B7487" w:rsidP="00965E69">
      <w:pPr>
        <w:pStyle w:val="af8"/>
        <w:numPr>
          <w:ilvl w:val="0"/>
          <w:numId w:val="556"/>
        </w:numPr>
      </w:pPr>
      <w:r w:rsidRPr="006B7487">
        <w:rPr>
          <w:lang w:val="kk-KZ"/>
        </w:rPr>
        <w:t xml:space="preserve">+Технологичность  </w:t>
      </w:r>
    </w:p>
    <w:p w:rsidR="006B7487" w:rsidRPr="006B7487" w:rsidRDefault="006B7487" w:rsidP="006B7487">
      <w:pPr>
        <w:pStyle w:val="af8"/>
      </w:pPr>
    </w:p>
    <w:p w:rsidR="006B7487" w:rsidRPr="006B7487" w:rsidRDefault="006B7487" w:rsidP="00965E69">
      <w:pPr>
        <w:pStyle w:val="af8"/>
        <w:numPr>
          <w:ilvl w:val="0"/>
          <w:numId w:val="492"/>
        </w:numPr>
      </w:pPr>
      <w:r w:rsidRPr="006B7487">
        <w:t>Какой из принципов снабжения определяет возможность осуществления процесса снабж</w:t>
      </w:r>
      <w:r w:rsidRPr="006B7487">
        <w:t>е</w:t>
      </w:r>
      <w:r w:rsidRPr="006B7487">
        <w:t>ния в зависимости от изменения ситуации на рынке?</w:t>
      </w:r>
    </w:p>
    <w:p w:rsidR="006B7487" w:rsidRPr="006B7487" w:rsidRDefault="006B7487" w:rsidP="00965E69">
      <w:pPr>
        <w:pStyle w:val="af8"/>
        <w:numPr>
          <w:ilvl w:val="0"/>
          <w:numId w:val="557"/>
        </w:numPr>
      </w:pPr>
      <w:r w:rsidRPr="006B7487">
        <w:t xml:space="preserve">Надежность </w:t>
      </w:r>
    </w:p>
    <w:p w:rsidR="006B7487" w:rsidRPr="006B7487" w:rsidRDefault="006B7487" w:rsidP="00965E69">
      <w:pPr>
        <w:pStyle w:val="af8"/>
        <w:numPr>
          <w:ilvl w:val="0"/>
          <w:numId w:val="557"/>
        </w:numPr>
      </w:pPr>
      <w:r w:rsidRPr="006B7487">
        <w:t xml:space="preserve">Научность </w:t>
      </w:r>
    </w:p>
    <w:p w:rsidR="006B7487" w:rsidRPr="006B7487" w:rsidRDefault="006B7487" w:rsidP="00965E69">
      <w:pPr>
        <w:pStyle w:val="af8"/>
        <w:numPr>
          <w:ilvl w:val="0"/>
          <w:numId w:val="557"/>
        </w:numPr>
      </w:pPr>
      <w:r w:rsidRPr="006B7487">
        <w:t>Системность</w:t>
      </w:r>
    </w:p>
    <w:p w:rsidR="006B7487" w:rsidRPr="006B7487" w:rsidRDefault="006B7487" w:rsidP="00965E69">
      <w:pPr>
        <w:pStyle w:val="af8"/>
        <w:numPr>
          <w:ilvl w:val="0"/>
          <w:numId w:val="557"/>
        </w:numPr>
      </w:pPr>
      <w:r w:rsidRPr="006B7487">
        <w:rPr>
          <w:lang w:val="kk-KZ"/>
        </w:rPr>
        <w:t xml:space="preserve">+Гибкость </w:t>
      </w:r>
    </w:p>
    <w:p w:rsidR="006B7487" w:rsidRPr="006B7487" w:rsidRDefault="006B7487" w:rsidP="006B7487">
      <w:pPr>
        <w:pStyle w:val="af8"/>
      </w:pPr>
    </w:p>
    <w:p w:rsidR="006B7487" w:rsidRPr="006B7487" w:rsidRDefault="006B7487" w:rsidP="00965E69">
      <w:pPr>
        <w:numPr>
          <w:ilvl w:val="0"/>
          <w:numId w:val="492"/>
        </w:numPr>
      </w:pPr>
      <w:r w:rsidRPr="006B7487">
        <w:t>Управление материальным потоком в процессе производства - …</w:t>
      </w:r>
    </w:p>
    <w:p w:rsidR="006B7487" w:rsidRPr="006B7487" w:rsidRDefault="006B7487" w:rsidP="00965E69">
      <w:pPr>
        <w:numPr>
          <w:ilvl w:val="0"/>
          <w:numId w:val="576"/>
        </w:numPr>
      </w:pPr>
      <w:r w:rsidRPr="006B7487">
        <w:t>+производственная  логистика</w:t>
      </w:r>
    </w:p>
    <w:p w:rsidR="006B7487" w:rsidRPr="006B7487" w:rsidRDefault="006B7487" w:rsidP="00965E69">
      <w:pPr>
        <w:numPr>
          <w:ilvl w:val="0"/>
          <w:numId w:val="576"/>
        </w:numPr>
      </w:pPr>
      <w:r w:rsidRPr="006B7487">
        <w:t>сбытовая логистика</w:t>
      </w:r>
    </w:p>
    <w:p w:rsidR="006B7487" w:rsidRPr="006B7487" w:rsidRDefault="006B7487" w:rsidP="00965E69">
      <w:pPr>
        <w:numPr>
          <w:ilvl w:val="0"/>
          <w:numId w:val="576"/>
        </w:numPr>
      </w:pPr>
      <w:r w:rsidRPr="006B7487">
        <w:t xml:space="preserve"> информационная логистика</w:t>
      </w:r>
    </w:p>
    <w:p w:rsidR="006B7487" w:rsidRPr="006B7487" w:rsidRDefault="006B7487" w:rsidP="00965E69">
      <w:pPr>
        <w:numPr>
          <w:ilvl w:val="0"/>
          <w:numId w:val="576"/>
        </w:numPr>
      </w:pPr>
      <w:r w:rsidRPr="006B7487">
        <w:lastRenderedPageBreak/>
        <w:t>транспортная логистика</w:t>
      </w:r>
    </w:p>
    <w:p w:rsidR="006B7487" w:rsidRPr="006B7487" w:rsidRDefault="006B7487" w:rsidP="006B7487"/>
    <w:p w:rsidR="006B7487" w:rsidRPr="006B7487" w:rsidRDefault="006B7487" w:rsidP="00965E69">
      <w:pPr>
        <w:numPr>
          <w:ilvl w:val="0"/>
          <w:numId w:val="492"/>
        </w:numPr>
      </w:pPr>
      <w:r w:rsidRPr="006B7487">
        <w:rPr>
          <w:bCs/>
        </w:rPr>
        <w:t>Понятие "толкающая система" применяется...</w:t>
      </w:r>
      <w:r w:rsidRPr="006B7487">
        <w:t xml:space="preserve"> </w:t>
      </w:r>
    </w:p>
    <w:p w:rsidR="006B7487" w:rsidRPr="006B7487" w:rsidRDefault="006B7487" w:rsidP="00965E69">
      <w:pPr>
        <w:numPr>
          <w:ilvl w:val="0"/>
          <w:numId w:val="559"/>
        </w:numPr>
      </w:pPr>
      <w:r w:rsidRPr="006B7487">
        <w:t>+в производственной логистике</w:t>
      </w:r>
    </w:p>
    <w:p w:rsidR="006B7487" w:rsidRPr="006B7487" w:rsidRDefault="006B7487" w:rsidP="00965E69">
      <w:pPr>
        <w:numPr>
          <w:ilvl w:val="0"/>
          <w:numId w:val="559"/>
        </w:numPr>
      </w:pPr>
      <w:r w:rsidRPr="006B7487">
        <w:t xml:space="preserve">в сбытовой логистике </w:t>
      </w:r>
    </w:p>
    <w:p w:rsidR="006B7487" w:rsidRPr="006B7487" w:rsidRDefault="006B7487" w:rsidP="00965E69">
      <w:pPr>
        <w:numPr>
          <w:ilvl w:val="0"/>
          <w:numId w:val="559"/>
        </w:numPr>
      </w:pPr>
      <w:r w:rsidRPr="006B7487">
        <w:t xml:space="preserve">в информационной логистике </w:t>
      </w:r>
    </w:p>
    <w:p w:rsidR="006B7487" w:rsidRPr="006B7487" w:rsidRDefault="006B7487" w:rsidP="00965E69">
      <w:pPr>
        <w:numPr>
          <w:ilvl w:val="0"/>
          <w:numId w:val="559"/>
        </w:numPr>
      </w:pPr>
      <w:r w:rsidRPr="006B7487">
        <w:t>в транспортной логистике</w:t>
      </w:r>
    </w:p>
    <w:p w:rsidR="006B7487" w:rsidRPr="006B7487" w:rsidRDefault="006B7487" w:rsidP="006B7487">
      <w:pPr>
        <w:ind w:left="720"/>
      </w:pPr>
    </w:p>
    <w:p w:rsidR="006B7487" w:rsidRPr="006B7487" w:rsidRDefault="006B7487" w:rsidP="00965E69">
      <w:pPr>
        <w:numPr>
          <w:ilvl w:val="0"/>
          <w:numId w:val="492"/>
        </w:numPr>
      </w:pPr>
      <w:r w:rsidRPr="006B7487">
        <w:rPr>
          <w:bCs/>
        </w:rPr>
        <w:t>Понятие "тянущая система" применяется...</w:t>
      </w:r>
    </w:p>
    <w:p w:rsidR="006B7487" w:rsidRPr="006B7487" w:rsidRDefault="006B7487" w:rsidP="00965E69">
      <w:pPr>
        <w:numPr>
          <w:ilvl w:val="0"/>
          <w:numId w:val="558"/>
        </w:numPr>
      </w:pPr>
      <w:r w:rsidRPr="006B7487">
        <w:t xml:space="preserve">+в производственной логистике </w:t>
      </w:r>
    </w:p>
    <w:p w:rsidR="006B7487" w:rsidRPr="006B7487" w:rsidRDefault="006B7487" w:rsidP="00965E69">
      <w:pPr>
        <w:numPr>
          <w:ilvl w:val="0"/>
          <w:numId w:val="558"/>
        </w:numPr>
      </w:pPr>
      <w:r w:rsidRPr="006B7487">
        <w:t xml:space="preserve">в информационной логистике </w:t>
      </w:r>
    </w:p>
    <w:p w:rsidR="006B7487" w:rsidRPr="006B7487" w:rsidRDefault="006B7487" w:rsidP="00965E69">
      <w:pPr>
        <w:numPr>
          <w:ilvl w:val="0"/>
          <w:numId w:val="558"/>
        </w:numPr>
      </w:pPr>
      <w:r w:rsidRPr="006B7487">
        <w:t xml:space="preserve">в сбытовой логистике </w:t>
      </w:r>
    </w:p>
    <w:p w:rsidR="006B7487" w:rsidRPr="006B7487" w:rsidRDefault="006B7487" w:rsidP="00965E69">
      <w:pPr>
        <w:numPr>
          <w:ilvl w:val="0"/>
          <w:numId w:val="558"/>
        </w:numPr>
      </w:pPr>
      <w:r w:rsidRPr="006B7487">
        <w:t xml:space="preserve">в информационной логистике </w:t>
      </w:r>
    </w:p>
    <w:p w:rsidR="006B7487" w:rsidRPr="006B7487" w:rsidRDefault="006B7487" w:rsidP="006B7487">
      <w:pPr>
        <w:pStyle w:val="af8"/>
      </w:pPr>
    </w:p>
    <w:p w:rsidR="006B7487" w:rsidRPr="006B7487" w:rsidRDefault="006B7487" w:rsidP="00965E69">
      <w:pPr>
        <w:pStyle w:val="af8"/>
        <w:numPr>
          <w:ilvl w:val="0"/>
          <w:numId w:val="492"/>
        </w:numPr>
      </w:pPr>
      <w:r w:rsidRPr="006B7487">
        <w:rPr>
          <w:bCs/>
        </w:rPr>
        <w:t>МРП – это система...</w:t>
      </w:r>
    </w:p>
    <w:p w:rsidR="006B7487" w:rsidRPr="006B7487" w:rsidRDefault="006B7487" w:rsidP="006B7487">
      <w:pPr>
        <w:ind w:left="720"/>
      </w:pPr>
    </w:p>
    <w:p w:rsidR="006B7487" w:rsidRPr="006B7487" w:rsidRDefault="006B7487" w:rsidP="00965E69">
      <w:pPr>
        <w:numPr>
          <w:ilvl w:val="0"/>
          <w:numId w:val="560"/>
        </w:numPr>
      </w:pPr>
      <w:r w:rsidRPr="006B7487">
        <w:t>"+толкающая"</w:t>
      </w:r>
    </w:p>
    <w:p w:rsidR="006B7487" w:rsidRPr="006B7487" w:rsidRDefault="006B7487" w:rsidP="00965E69">
      <w:pPr>
        <w:numPr>
          <w:ilvl w:val="0"/>
          <w:numId w:val="560"/>
        </w:numPr>
      </w:pPr>
      <w:r w:rsidRPr="006B7487">
        <w:t xml:space="preserve">  "тянущая"</w:t>
      </w:r>
    </w:p>
    <w:p w:rsidR="006B7487" w:rsidRPr="006B7487" w:rsidRDefault="006B7487" w:rsidP="00965E69">
      <w:pPr>
        <w:numPr>
          <w:ilvl w:val="0"/>
          <w:numId w:val="560"/>
        </w:numPr>
      </w:pPr>
      <w:r w:rsidRPr="006B7487">
        <w:t xml:space="preserve"> + "выталкивающая"</w:t>
      </w:r>
    </w:p>
    <w:p w:rsidR="006B7487" w:rsidRPr="006B7487" w:rsidRDefault="006B7487" w:rsidP="00965E69">
      <w:pPr>
        <w:numPr>
          <w:ilvl w:val="0"/>
          <w:numId w:val="560"/>
        </w:numPr>
      </w:pPr>
      <w:r w:rsidRPr="006B7487">
        <w:t xml:space="preserve">  "вытягивающая"</w:t>
      </w:r>
    </w:p>
    <w:p w:rsidR="006B7487" w:rsidRPr="006B7487" w:rsidRDefault="006B7487" w:rsidP="006B7487">
      <w:pPr>
        <w:ind w:left="720"/>
      </w:pPr>
    </w:p>
    <w:p w:rsidR="006B7487" w:rsidRPr="006B7487" w:rsidRDefault="006B7487" w:rsidP="00965E69">
      <w:pPr>
        <w:numPr>
          <w:ilvl w:val="0"/>
          <w:numId w:val="492"/>
        </w:numPr>
      </w:pPr>
      <w:r w:rsidRPr="006B7487">
        <w:rPr>
          <w:bCs/>
        </w:rPr>
        <w:t>"Канбан" – это система...</w:t>
      </w:r>
    </w:p>
    <w:p w:rsidR="006B7487" w:rsidRPr="006B7487" w:rsidRDefault="006B7487" w:rsidP="00965E69">
      <w:pPr>
        <w:numPr>
          <w:ilvl w:val="0"/>
          <w:numId w:val="561"/>
        </w:numPr>
      </w:pPr>
      <w:r w:rsidRPr="006B7487">
        <w:t>"толкающая"</w:t>
      </w:r>
    </w:p>
    <w:p w:rsidR="006B7487" w:rsidRPr="006B7487" w:rsidRDefault="006B7487" w:rsidP="00965E69">
      <w:pPr>
        <w:numPr>
          <w:ilvl w:val="0"/>
          <w:numId w:val="561"/>
        </w:numPr>
      </w:pPr>
      <w:r w:rsidRPr="006B7487">
        <w:t>+ "тянущая"</w:t>
      </w:r>
    </w:p>
    <w:p w:rsidR="006B7487" w:rsidRPr="006B7487" w:rsidRDefault="006B7487" w:rsidP="00965E69">
      <w:pPr>
        <w:numPr>
          <w:ilvl w:val="0"/>
          <w:numId w:val="561"/>
        </w:numPr>
      </w:pPr>
      <w:r w:rsidRPr="006B7487">
        <w:t xml:space="preserve"> "выталкивающая"</w:t>
      </w:r>
    </w:p>
    <w:p w:rsidR="006B7487" w:rsidRPr="006B7487" w:rsidRDefault="006B7487" w:rsidP="00965E69">
      <w:pPr>
        <w:numPr>
          <w:ilvl w:val="0"/>
          <w:numId w:val="561"/>
        </w:numPr>
      </w:pPr>
      <w:r w:rsidRPr="006B7487">
        <w:t>+ "вытягивающая"</w:t>
      </w:r>
    </w:p>
    <w:p w:rsidR="006B7487" w:rsidRPr="006B7487" w:rsidRDefault="006B7487" w:rsidP="006B7487">
      <w:pPr>
        <w:ind w:left="720"/>
      </w:pPr>
    </w:p>
    <w:p w:rsidR="006B7487" w:rsidRPr="006B7487" w:rsidRDefault="006B7487" w:rsidP="00965E69">
      <w:pPr>
        <w:numPr>
          <w:ilvl w:val="0"/>
          <w:numId w:val="492"/>
        </w:numPr>
      </w:pPr>
      <w:r w:rsidRPr="006B7487">
        <w:rPr>
          <w:bCs/>
        </w:rPr>
        <w:t>Логистическая "тянущая" система характеризуется тем, что...</w:t>
      </w:r>
    </w:p>
    <w:p w:rsidR="006B7487" w:rsidRPr="006B7487" w:rsidRDefault="006B7487" w:rsidP="00965E69">
      <w:pPr>
        <w:numPr>
          <w:ilvl w:val="0"/>
          <w:numId w:val="562"/>
        </w:numPr>
      </w:pPr>
      <w:r w:rsidRPr="006B7487">
        <w:t>+централизованная система управления ставит задачу лишь перед конечным звеном прои</w:t>
      </w:r>
      <w:r w:rsidRPr="006B7487">
        <w:t>з</w:t>
      </w:r>
      <w:r w:rsidRPr="006B7487">
        <w:t>водственной технологической цепи</w:t>
      </w:r>
    </w:p>
    <w:p w:rsidR="006B7487" w:rsidRPr="006B7487" w:rsidRDefault="006B7487" w:rsidP="00965E69">
      <w:pPr>
        <w:numPr>
          <w:ilvl w:val="0"/>
          <w:numId w:val="562"/>
        </w:numPr>
      </w:pPr>
      <w:r w:rsidRPr="006B7487">
        <w:t>+производственная программа отдающего технологического звена определяется размером заказа последующего звена</w:t>
      </w:r>
    </w:p>
    <w:p w:rsidR="006B7487" w:rsidRPr="006B7487" w:rsidRDefault="006B7487" w:rsidP="00965E69">
      <w:pPr>
        <w:numPr>
          <w:ilvl w:val="0"/>
          <w:numId w:val="562"/>
        </w:numPr>
      </w:pPr>
      <w:r w:rsidRPr="006B7487">
        <w:t>предметы труда, поступающие на производственный участок, не заказываются непосредс</w:t>
      </w:r>
      <w:r w:rsidRPr="006B7487">
        <w:t>т</w:t>
      </w:r>
      <w:r w:rsidRPr="006B7487">
        <w:t>венно этим участком у предыдущего технологического звена</w:t>
      </w:r>
    </w:p>
    <w:p w:rsidR="006B7487" w:rsidRPr="006B7487" w:rsidRDefault="006B7487" w:rsidP="00965E69">
      <w:pPr>
        <w:numPr>
          <w:ilvl w:val="0"/>
          <w:numId w:val="562"/>
        </w:numPr>
      </w:pPr>
      <w:r w:rsidRPr="006B7487">
        <w:t>материальный поток поступает на каждый последующий участок по команде управляющей системы</w:t>
      </w:r>
    </w:p>
    <w:p w:rsidR="006B7487" w:rsidRPr="006B7487" w:rsidRDefault="006B7487" w:rsidP="006B7487">
      <w:pPr>
        <w:ind w:left="360"/>
      </w:pPr>
    </w:p>
    <w:p w:rsidR="006B7487" w:rsidRPr="006B7487" w:rsidRDefault="006B7487" w:rsidP="00965E69">
      <w:pPr>
        <w:numPr>
          <w:ilvl w:val="0"/>
          <w:numId w:val="492"/>
        </w:numPr>
      </w:pPr>
      <w:r w:rsidRPr="006B7487">
        <w:rPr>
          <w:bCs/>
        </w:rPr>
        <w:t>Логистическая "толкающая" система характеризуется тем, что..</w:t>
      </w:r>
    </w:p>
    <w:p w:rsidR="006B7487" w:rsidRPr="006B7487" w:rsidRDefault="006B7487" w:rsidP="00965E69">
      <w:pPr>
        <w:numPr>
          <w:ilvl w:val="0"/>
          <w:numId w:val="563"/>
        </w:numPr>
      </w:pPr>
      <w:r w:rsidRPr="006B7487">
        <w:t>централизованная система управления ставит задачу лишь перед конечным звеном прои</w:t>
      </w:r>
      <w:r w:rsidRPr="006B7487">
        <w:t>з</w:t>
      </w:r>
      <w:r w:rsidRPr="006B7487">
        <w:t>водственной технологической цепи</w:t>
      </w:r>
    </w:p>
    <w:p w:rsidR="006B7487" w:rsidRPr="006B7487" w:rsidRDefault="006B7487" w:rsidP="00965E69">
      <w:pPr>
        <w:numPr>
          <w:ilvl w:val="0"/>
          <w:numId w:val="563"/>
        </w:numPr>
      </w:pPr>
      <w:r w:rsidRPr="006B7487">
        <w:t>производственная программа отдающего технологического звена определяется размером заказа последующего звена</w:t>
      </w:r>
    </w:p>
    <w:p w:rsidR="006B7487" w:rsidRPr="006B7487" w:rsidRDefault="006B7487" w:rsidP="00965E69">
      <w:pPr>
        <w:numPr>
          <w:ilvl w:val="0"/>
          <w:numId w:val="563"/>
        </w:numPr>
      </w:pPr>
      <w:r w:rsidRPr="006B7487">
        <w:t>предметы труда, поступающие на производственный участок, не заказываются непосредс</w:t>
      </w:r>
      <w:r w:rsidRPr="006B7487">
        <w:t>т</w:t>
      </w:r>
      <w:r w:rsidRPr="006B7487">
        <w:t>венно этим участком у предыдущего технологического звена</w:t>
      </w:r>
    </w:p>
    <w:p w:rsidR="006B7487" w:rsidRPr="006B7487" w:rsidRDefault="006B7487" w:rsidP="00965E69">
      <w:pPr>
        <w:numPr>
          <w:ilvl w:val="0"/>
          <w:numId w:val="563"/>
        </w:numPr>
      </w:pPr>
      <w:r w:rsidRPr="006B7487">
        <w:t>материальный поток поступает на каждый последующий участок по команде управляющей системы</w:t>
      </w:r>
    </w:p>
    <w:p w:rsidR="006B7487" w:rsidRPr="006B7487" w:rsidRDefault="006B7487" w:rsidP="006B7487">
      <w:pPr>
        <w:ind w:left="720"/>
      </w:pPr>
    </w:p>
    <w:p w:rsidR="006B7487" w:rsidRPr="006B7487" w:rsidRDefault="006B7487" w:rsidP="00965E69">
      <w:pPr>
        <w:numPr>
          <w:ilvl w:val="0"/>
          <w:numId w:val="492"/>
        </w:numPr>
      </w:pPr>
      <w:r w:rsidRPr="006B7487">
        <w:rPr>
          <w:bCs/>
        </w:rPr>
        <w:lastRenderedPageBreak/>
        <w:t>Правило приоритетов в выполнении заказов FIFO:</w:t>
      </w:r>
    </w:p>
    <w:p w:rsidR="006B7487" w:rsidRPr="006B7487" w:rsidRDefault="006B7487" w:rsidP="00965E69">
      <w:pPr>
        <w:numPr>
          <w:ilvl w:val="0"/>
          <w:numId w:val="564"/>
        </w:numPr>
      </w:pPr>
      <w:r w:rsidRPr="006B7487">
        <w:t>+"первый пришел - первый ушел", т.е. наивысший приоритет отдается заказу, который раньше других поступил в систему</w:t>
      </w:r>
    </w:p>
    <w:p w:rsidR="006B7487" w:rsidRPr="006B7487" w:rsidRDefault="006B7487" w:rsidP="00965E69">
      <w:pPr>
        <w:numPr>
          <w:ilvl w:val="0"/>
          <w:numId w:val="564"/>
        </w:numPr>
      </w:pPr>
      <w:r w:rsidRPr="006B7487">
        <w:t xml:space="preserve"> "последний пришел - первый обслужен", т.е. наивысший приоритет отдается заказу, кот</w:t>
      </w:r>
      <w:r w:rsidRPr="006B7487">
        <w:t>о</w:t>
      </w:r>
      <w:r w:rsidRPr="006B7487">
        <w:t>рый раньше поступил в систему последним</w:t>
      </w:r>
    </w:p>
    <w:p w:rsidR="006B7487" w:rsidRPr="006B7487" w:rsidRDefault="006B7487" w:rsidP="00965E69">
      <w:pPr>
        <w:numPr>
          <w:ilvl w:val="0"/>
          <w:numId w:val="564"/>
        </w:numPr>
      </w:pPr>
      <w:r w:rsidRPr="006B7487">
        <w:t>"правило кратчайшей операции", наивысший приоритет отдается заказу с наименьшей дл</w:t>
      </w:r>
      <w:r w:rsidRPr="006B7487">
        <w:t>и</w:t>
      </w:r>
      <w:r w:rsidRPr="006B7487">
        <w:t>тельностью выполнения</w:t>
      </w:r>
    </w:p>
    <w:p w:rsidR="006B7487" w:rsidRPr="006B7487" w:rsidRDefault="006B7487" w:rsidP="00965E69">
      <w:pPr>
        <w:numPr>
          <w:ilvl w:val="0"/>
          <w:numId w:val="564"/>
        </w:numPr>
      </w:pPr>
      <w:r w:rsidRPr="006B7487">
        <w:t>"минимальный резерв времени", наивысший приоритет имеет заказ, имеющий наименьший резерв времени</w:t>
      </w:r>
    </w:p>
    <w:p w:rsidR="006B7487" w:rsidRPr="006B7487" w:rsidRDefault="006B7487" w:rsidP="00965E69">
      <w:pPr>
        <w:numPr>
          <w:ilvl w:val="0"/>
          <w:numId w:val="564"/>
        </w:numPr>
      </w:pPr>
      <w:r w:rsidRPr="006B7487">
        <w:t>"наиболее ранний срок исполнения", наивысший приоритет имеет заказ, имеющий наиб</w:t>
      </w:r>
      <w:r w:rsidRPr="006B7487">
        <w:t>о</w:t>
      </w:r>
      <w:r w:rsidRPr="006B7487">
        <w:t>лее ранний срок исполнения.</w:t>
      </w:r>
    </w:p>
    <w:p w:rsidR="006B7487" w:rsidRPr="006B7487" w:rsidRDefault="006B7487" w:rsidP="006B7487">
      <w:pPr>
        <w:ind w:left="720"/>
      </w:pPr>
    </w:p>
    <w:p w:rsidR="006B7487" w:rsidRPr="006B7487" w:rsidRDefault="006B7487" w:rsidP="00965E69">
      <w:pPr>
        <w:numPr>
          <w:ilvl w:val="0"/>
          <w:numId w:val="492"/>
        </w:numPr>
      </w:pPr>
      <w:r w:rsidRPr="006B7487">
        <w:rPr>
          <w:bCs/>
        </w:rPr>
        <w:t>Правило приоритетов в выполнении заказов LIFO:</w:t>
      </w:r>
      <w:r w:rsidRPr="006B7487">
        <w:br/>
      </w:r>
    </w:p>
    <w:p w:rsidR="006B7487" w:rsidRPr="006B7487" w:rsidRDefault="006B7487" w:rsidP="00965E69">
      <w:pPr>
        <w:numPr>
          <w:ilvl w:val="0"/>
          <w:numId w:val="565"/>
        </w:numPr>
      </w:pPr>
      <w:r w:rsidRPr="006B7487">
        <w:t>"первый пришел - первый ушел", т.е. наивысший приоритет отдается заказу, который раньше других поступил в систему</w:t>
      </w:r>
    </w:p>
    <w:p w:rsidR="006B7487" w:rsidRPr="006B7487" w:rsidRDefault="006B7487" w:rsidP="00965E69">
      <w:pPr>
        <w:numPr>
          <w:ilvl w:val="0"/>
          <w:numId w:val="565"/>
        </w:numPr>
      </w:pPr>
      <w:r w:rsidRPr="006B7487">
        <w:t xml:space="preserve"> +"последний пришел - первый обслужен", т.е. наивысший приоритет отдается заказу, кот</w:t>
      </w:r>
      <w:r w:rsidRPr="006B7487">
        <w:t>о</w:t>
      </w:r>
      <w:r w:rsidRPr="006B7487">
        <w:t>рый раньше поступил в систему последним</w:t>
      </w:r>
    </w:p>
    <w:p w:rsidR="006B7487" w:rsidRPr="006B7487" w:rsidRDefault="006B7487" w:rsidP="00965E69">
      <w:pPr>
        <w:numPr>
          <w:ilvl w:val="0"/>
          <w:numId w:val="565"/>
        </w:numPr>
      </w:pPr>
      <w:r w:rsidRPr="006B7487">
        <w:t>"правило кратчайшей операции", наивысший приоритет отдается заказу с наименьшей дл</w:t>
      </w:r>
      <w:r w:rsidRPr="006B7487">
        <w:t>и</w:t>
      </w:r>
      <w:r w:rsidRPr="006B7487">
        <w:t>тельностью выполнения</w:t>
      </w:r>
    </w:p>
    <w:p w:rsidR="006B7487" w:rsidRPr="006B7487" w:rsidRDefault="006B7487" w:rsidP="00965E69">
      <w:pPr>
        <w:numPr>
          <w:ilvl w:val="0"/>
          <w:numId w:val="565"/>
        </w:numPr>
      </w:pPr>
      <w:r w:rsidRPr="006B7487">
        <w:t>"минимальный резерв времени", наивысший приоритет имеет заказ, имеющий наименьший резерв времени</w:t>
      </w:r>
    </w:p>
    <w:p w:rsidR="006B7487" w:rsidRPr="006B7487" w:rsidRDefault="006B7487" w:rsidP="00965E69">
      <w:pPr>
        <w:numPr>
          <w:ilvl w:val="0"/>
          <w:numId w:val="565"/>
        </w:numPr>
      </w:pPr>
      <w:r w:rsidRPr="006B7487">
        <w:t>"наиболее ранний срок исполнения", наивысший приоритет имеет заказ, имеющий наиб</w:t>
      </w:r>
      <w:r w:rsidRPr="006B7487">
        <w:t>о</w:t>
      </w:r>
      <w:r w:rsidRPr="006B7487">
        <w:t>лее ранний срок исполнения.</w:t>
      </w:r>
    </w:p>
    <w:p w:rsidR="006B7487" w:rsidRPr="006B7487" w:rsidRDefault="006B7487" w:rsidP="006B7487">
      <w:pPr>
        <w:ind w:left="720"/>
      </w:pPr>
    </w:p>
    <w:p w:rsidR="006B7487" w:rsidRPr="006B7487" w:rsidRDefault="006B7487" w:rsidP="00965E69">
      <w:pPr>
        <w:numPr>
          <w:ilvl w:val="0"/>
          <w:numId w:val="492"/>
        </w:numPr>
      </w:pPr>
      <w:r w:rsidRPr="006B7487">
        <w:rPr>
          <w:bCs/>
        </w:rPr>
        <w:t>Правило приоритетов в выполнении заказов SPT:</w:t>
      </w:r>
    </w:p>
    <w:p w:rsidR="006B7487" w:rsidRPr="006B7487" w:rsidRDefault="006B7487" w:rsidP="00965E69">
      <w:pPr>
        <w:numPr>
          <w:ilvl w:val="0"/>
          <w:numId w:val="566"/>
        </w:numPr>
      </w:pPr>
      <w:r w:rsidRPr="006B7487">
        <w:t>"первый пришел - первый ушел", т.е. наивысший приоритет отдается заказу, который раньше других поступил в систему</w:t>
      </w:r>
    </w:p>
    <w:p w:rsidR="006B7487" w:rsidRPr="006B7487" w:rsidRDefault="006B7487" w:rsidP="00965E69">
      <w:pPr>
        <w:numPr>
          <w:ilvl w:val="0"/>
          <w:numId w:val="566"/>
        </w:numPr>
      </w:pPr>
      <w:r w:rsidRPr="006B7487">
        <w:t xml:space="preserve"> "последний пришел - первый обслужен", т.е. наивысший приоритет отдается заказу, кот</w:t>
      </w:r>
      <w:r w:rsidRPr="006B7487">
        <w:t>о</w:t>
      </w:r>
      <w:r w:rsidRPr="006B7487">
        <w:t>рый раньше поступил в систему последним</w:t>
      </w:r>
    </w:p>
    <w:p w:rsidR="006B7487" w:rsidRPr="006B7487" w:rsidRDefault="006B7487" w:rsidP="00965E69">
      <w:pPr>
        <w:numPr>
          <w:ilvl w:val="0"/>
          <w:numId w:val="566"/>
        </w:numPr>
      </w:pPr>
      <w:r w:rsidRPr="006B7487">
        <w:t>+"правило кратчайшей операции", наивысший приоритет отдается заказу с наименьшей длительностью выполнения</w:t>
      </w:r>
    </w:p>
    <w:p w:rsidR="006B7487" w:rsidRPr="006B7487" w:rsidRDefault="006B7487" w:rsidP="00965E69">
      <w:pPr>
        <w:numPr>
          <w:ilvl w:val="0"/>
          <w:numId w:val="566"/>
        </w:numPr>
      </w:pPr>
      <w:r w:rsidRPr="006B7487">
        <w:t>"минимальный резерв времени", наивысший приоритет имеет заказ, имеющий наименьший резерв времени</w:t>
      </w:r>
    </w:p>
    <w:p w:rsidR="006B7487" w:rsidRPr="006B7487" w:rsidRDefault="006B7487" w:rsidP="00965E69">
      <w:pPr>
        <w:numPr>
          <w:ilvl w:val="0"/>
          <w:numId w:val="566"/>
        </w:numPr>
      </w:pPr>
      <w:r w:rsidRPr="006B7487">
        <w:t>"наиболее ранний срок исполнения", наивысший приоритет имеет заказ, имеющий наиб</w:t>
      </w:r>
      <w:r w:rsidRPr="006B7487">
        <w:t>о</w:t>
      </w:r>
      <w:r w:rsidRPr="006B7487">
        <w:t>лее ранний срок исполнения.</w:t>
      </w:r>
    </w:p>
    <w:p w:rsidR="006B7487" w:rsidRPr="006B7487" w:rsidRDefault="006B7487" w:rsidP="006B7487">
      <w:pPr>
        <w:ind w:left="720"/>
      </w:pPr>
    </w:p>
    <w:p w:rsidR="006B7487" w:rsidRPr="006B7487" w:rsidRDefault="006B7487" w:rsidP="00965E69">
      <w:pPr>
        <w:numPr>
          <w:ilvl w:val="0"/>
          <w:numId w:val="492"/>
        </w:numPr>
      </w:pPr>
      <w:r w:rsidRPr="006B7487">
        <w:rPr>
          <w:bCs/>
        </w:rPr>
        <w:t>Правило  приоритетов в выполнении заказов MST:</w:t>
      </w:r>
    </w:p>
    <w:p w:rsidR="006B7487" w:rsidRPr="006B7487" w:rsidRDefault="006B7487" w:rsidP="00965E69">
      <w:pPr>
        <w:numPr>
          <w:ilvl w:val="0"/>
          <w:numId w:val="567"/>
        </w:numPr>
      </w:pPr>
      <w:r w:rsidRPr="006B7487">
        <w:t>"первый пришел - первый ушел", т.е. наивысший приоритет отдается заказу, который раньше других поступил в систему</w:t>
      </w:r>
    </w:p>
    <w:p w:rsidR="006B7487" w:rsidRPr="006B7487" w:rsidRDefault="006B7487" w:rsidP="00965E69">
      <w:pPr>
        <w:numPr>
          <w:ilvl w:val="0"/>
          <w:numId w:val="567"/>
        </w:numPr>
      </w:pPr>
      <w:r w:rsidRPr="006B7487">
        <w:t xml:space="preserve"> "последний пришел - первый обслужен", т.е. наивысший приоритет отдается заказу, кот</w:t>
      </w:r>
      <w:r w:rsidRPr="006B7487">
        <w:t>о</w:t>
      </w:r>
      <w:r w:rsidRPr="006B7487">
        <w:t>рый раньше поступил в систему последним</w:t>
      </w:r>
    </w:p>
    <w:p w:rsidR="006B7487" w:rsidRPr="006B7487" w:rsidRDefault="006B7487" w:rsidP="00965E69">
      <w:pPr>
        <w:numPr>
          <w:ilvl w:val="0"/>
          <w:numId w:val="567"/>
        </w:numPr>
      </w:pPr>
      <w:r w:rsidRPr="006B7487">
        <w:t>"правило кратчайшей операции", наивысший приоритет отдается заказу с наименьшей дл</w:t>
      </w:r>
      <w:r w:rsidRPr="006B7487">
        <w:t>и</w:t>
      </w:r>
      <w:r w:rsidRPr="006B7487">
        <w:t>тельностью выполнения</w:t>
      </w:r>
    </w:p>
    <w:p w:rsidR="006B7487" w:rsidRPr="006B7487" w:rsidRDefault="006B7487" w:rsidP="00965E69">
      <w:pPr>
        <w:numPr>
          <w:ilvl w:val="0"/>
          <w:numId w:val="567"/>
        </w:numPr>
      </w:pPr>
      <w:r w:rsidRPr="006B7487">
        <w:t>+"минимальный резерв времени", наивысший приоритет имеет заказ, имеющий наимен</w:t>
      </w:r>
      <w:r w:rsidRPr="006B7487">
        <w:t>ь</w:t>
      </w:r>
      <w:r w:rsidRPr="006B7487">
        <w:t>ший резерв времени</w:t>
      </w:r>
    </w:p>
    <w:p w:rsidR="006B7487" w:rsidRPr="006B7487" w:rsidRDefault="006B7487" w:rsidP="00965E69">
      <w:pPr>
        <w:numPr>
          <w:ilvl w:val="0"/>
          <w:numId w:val="567"/>
        </w:numPr>
      </w:pPr>
      <w:r w:rsidRPr="006B7487">
        <w:lastRenderedPageBreak/>
        <w:t>"наиболее ранний срок исполнения", наивысший приоритет имеет заказ, имеющий наиб</w:t>
      </w:r>
      <w:r w:rsidRPr="006B7487">
        <w:t>о</w:t>
      </w:r>
      <w:r w:rsidRPr="006B7487">
        <w:t>лее ранний срок исполнения.</w:t>
      </w:r>
    </w:p>
    <w:p w:rsidR="006B7487" w:rsidRPr="006B7487" w:rsidRDefault="006B7487" w:rsidP="006B7487">
      <w:pPr>
        <w:ind w:left="360"/>
      </w:pPr>
    </w:p>
    <w:p w:rsidR="006B7487" w:rsidRPr="006B7487" w:rsidRDefault="006B7487" w:rsidP="00965E69">
      <w:pPr>
        <w:numPr>
          <w:ilvl w:val="0"/>
          <w:numId w:val="492"/>
        </w:numPr>
      </w:pPr>
      <w:r w:rsidRPr="006B7487">
        <w:rPr>
          <w:bCs/>
        </w:rPr>
        <w:t>Правило  приоритетов в выполнении заказов EDD:</w:t>
      </w:r>
    </w:p>
    <w:p w:rsidR="006B7487" w:rsidRPr="006B7487" w:rsidRDefault="006B7487" w:rsidP="00965E69">
      <w:pPr>
        <w:numPr>
          <w:ilvl w:val="0"/>
          <w:numId w:val="568"/>
        </w:numPr>
      </w:pPr>
      <w:r w:rsidRPr="006B7487">
        <w:t>"первый пришел - первый ушел", т.е. наивысший приоритет отдается заказу, который раньше других поступил в систему</w:t>
      </w:r>
    </w:p>
    <w:p w:rsidR="006B7487" w:rsidRPr="006B7487" w:rsidRDefault="006B7487" w:rsidP="00965E69">
      <w:pPr>
        <w:numPr>
          <w:ilvl w:val="0"/>
          <w:numId w:val="568"/>
        </w:numPr>
      </w:pPr>
      <w:r w:rsidRPr="006B7487">
        <w:t xml:space="preserve"> "последний пришел - первый обслужен", т.е. наивысший приоритет отдается заказу, кот</w:t>
      </w:r>
      <w:r w:rsidRPr="006B7487">
        <w:t>о</w:t>
      </w:r>
      <w:r w:rsidRPr="006B7487">
        <w:t>рый раньше поступил в систему последним</w:t>
      </w:r>
    </w:p>
    <w:p w:rsidR="006B7487" w:rsidRPr="006B7487" w:rsidRDefault="006B7487" w:rsidP="00965E69">
      <w:pPr>
        <w:numPr>
          <w:ilvl w:val="0"/>
          <w:numId w:val="568"/>
        </w:numPr>
      </w:pPr>
      <w:r w:rsidRPr="006B7487">
        <w:t>"правило кратчайшей операции", наивысший приоритет отдается заказу с наименьшей дл</w:t>
      </w:r>
      <w:r w:rsidRPr="006B7487">
        <w:t>и</w:t>
      </w:r>
      <w:r w:rsidRPr="006B7487">
        <w:t>тельностью выполнения</w:t>
      </w:r>
    </w:p>
    <w:p w:rsidR="006B7487" w:rsidRPr="006B7487" w:rsidRDefault="006B7487" w:rsidP="00965E69">
      <w:pPr>
        <w:numPr>
          <w:ilvl w:val="0"/>
          <w:numId w:val="568"/>
        </w:numPr>
      </w:pPr>
      <w:r w:rsidRPr="006B7487">
        <w:t>"минимальный резерв времени", наивысший приоритет имеет заказ, имеющий наименьший резерв времени</w:t>
      </w:r>
    </w:p>
    <w:p w:rsidR="006B7487" w:rsidRPr="006B7487" w:rsidRDefault="006B7487" w:rsidP="00965E69">
      <w:pPr>
        <w:numPr>
          <w:ilvl w:val="0"/>
          <w:numId w:val="568"/>
        </w:numPr>
      </w:pPr>
      <w:r w:rsidRPr="006B7487">
        <w:t>+"наиболее ранний срок исполнения", наивысший приоритет имеет заказ, имеющий наиб</w:t>
      </w:r>
      <w:r w:rsidRPr="006B7487">
        <w:t>о</w:t>
      </w:r>
      <w:r w:rsidRPr="006B7487">
        <w:t>лее ранний срок исполнения.</w:t>
      </w:r>
    </w:p>
    <w:p w:rsidR="006B7487" w:rsidRPr="006B7487" w:rsidRDefault="006B7487" w:rsidP="006B7487"/>
    <w:p w:rsidR="006B7487" w:rsidRPr="006B7487" w:rsidRDefault="006B7487" w:rsidP="006B7487">
      <w:pPr>
        <w:pStyle w:val="af8"/>
        <w:jc w:val="center"/>
      </w:pPr>
      <w:r w:rsidRPr="006B7487">
        <w:t>2 кредит</w:t>
      </w:r>
    </w:p>
    <w:p w:rsidR="006B7487" w:rsidRPr="006B7487" w:rsidRDefault="006B7487" w:rsidP="006B7487">
      <w:pPr>
        <w:pStyle w:val="af8"/>
      </w:pPr>
    </w:p>
    <w:p w:rsidR="006B7487" w:rsidRPr="006B7487" w:rsidRDefault="006B7487" w:rsidP="00965E69">
      <w:pPr>
        <w:pStyle w:val="af8"/>
        <w:numPr>
          <w:ilvl w:val="0"/>
          <w:numId w:val="492"/>
        </w:numPr>
      </w:pPr>
      <w:r w:rsidRPr="006B7487">
        <w:t>Логистика в переводе означает</w:t>
      </w:r>
    </w:p>
    <w:p w:rsidR="006B7487" w:rsidRPr="006B7487" w:rsidRDefault="006B7487" w:rsidP="00965E69">
      <w:pPr>
        <w:pStyle w:val="af8"/>
        <w:numPr>
          <w:ilvl w:val="0"/>
          <w:numId w:val="504"/>
        </w:numPr>
      </w:pPr>
      <w:r w:rsidRPr="006B7487">
        <w:t>Логика</w:t>
      </w:r>
    </w:p>
    <w:p w:rsidR="006B7487" w:rsidRPr="006B7487" w:rsidRDefault="006B7487" w:rsidP="00965E69">
      <w:pPr>
        <w:pStyle w:val="af8"/>
        <w:numPr>
          <w:ilvl w:val="0"/>
          <w:numId w:val="504"/>
        </w:numPr>
      </w:pPr>
      <w:r w:rsidRPr="006B7487">
        <w:t>Логичность</w:t>
      </w:r>
    </w:p>
    <w:p w:rsidR="006B7487" w:rsidRPr="006B7487" w:rsidRDefault="006B7487" w:rsidP="00965E69">
      <w:pPr>
        <w:pStyle w:val="af8"/>
        <w:numPr>
          <w:ilvl w:val="0"/>
          <w:numId w:val="504"/>
        </w:numPr>
      </w:pPr>
      <w:r w:rsidRPr="006B7487">
        <w:t>Равновесие систем</w:t>
      </w:r>
    </w:p>
    <w:p w:rsidR="006B7487" w:rsidRPr="006B7487" w:rsidRDefault="006B7487" w:rsidP="00965E69">
      <w:pPr>
        <w:pStyle w:val="af8"/>
        <w:numPr>
          <w:ilvl w:val="0"/>
          <w:numId w:val="504"/>
        </w:numPr>
      </w:pPr>
      <w:r w:rsidRPr="006B7487">
        <w:t>+Искусство вычислять и рассуждать</w:t>
      </w:r>
    </w:p>
    <w:p w:rsidR="006B7487" w:rsidRPr="006B7487" w:rsidRDefault="006B7487" w:rsidP="006B7487">
      <w:pPr>
        <w:pStyle w:val="af8"/>
      </w:pPr>
    </w:p>
    <w:p w:rsidR="006B7487" w:rsidRPr="006B7487" w:rsidRDefault="006B7487" w:rsidP="00965E69">
      <w:pPr>
        <w:pStyle w:val="af8"/>
        <w:numPr>
          <w:ilvl w:val="0"/>
          <w:numId w:val="492"/>
        </w:numPr>
      </w:pPr>
      <w:r w:rsidRPr="006B7487">
        <w:t>Система взглядов на совершенствование экономической деятельности путем эффективной рационализации и оптимизации движения материальных и сопутствующих им потоков – это:</w:t>
      </w:r>
    </w:p>
    <w:p w:rsidR="006B7487" w:rsidRPr="006B7487" w:rsidRDefault="006B7487" w:rsidP="00965E69">
      <w:pPr>
        <w:pStyle w:val="af8"/>
        <w:numPr>
          <w:ilvl w:val="0"/>
          <w:numId w:val="525"/>
        </w:numPr>
      </w:pPr>
      <w:r w:rsidRPr="006B7487">
        <w:t>Логистика</w:t>
      </w:r>
    </w:p>
    <w:p w:rsidR="006B7487" w:rsidRPr="006B7487" w:rsidRDefault="006B7487" w:rsidP="00965E69">
      <w:pPr>
        <w:pStyle w:val="af8"/>
        <w:numPr>
          <w:ilvl w:val="0"/>
          <w:numId w:val="525"/>
        </w:numPr>
      </w:pPr>
      <w:r w:rsidRPr="006B7487">
        <w:t>Объект изучения логистики</w:t>
      </w:r>
    </w:p>
    <w:p w:rsidR="006B7487" w:rsidRPr="006B7487" w:rsidRDefault="006B7487" w:rsidP="00965E69">
      <w:pPr>
        <w:pStyle w:val="af8"/>
        <w:numPr>
          <w:ilvl w:val="0"/>
          <w:numId w:val="525"/>
        </w:numPr>
      </w:pPr>
      <w:r w:rsidRPr="006B7487">
        <w:t>+Концепция логистики</w:t>
      </w:r>
    </w:p>
    <w:p w:rsidR="006B7487" w:rsidRPr="006B7487" w:rsidRDefault="006B7487" w:rsidP="00965E69">
      <w:pPr>
        <w:pStyle w:val="af8"/>
        <w:numPr>
          <w:ilvl w:val="0"/>
          <w:numId w:val="525"/>
        </w:numPr>
      </w:pPr>
      <w:r w:rsidRPr="006B7487">
        <w:t>Предмет логистики</w:t>
      </w:r>
    </w:p>
    <w:p w:rsidR="006B7487" w:rsidRPr="006B7487" w:rsidRDefault="006B7487" w:rsidP="006B7487"/>
    <w:p w:rsidR="006B7487" w:rsidRPr="006B7487" w:rsidRDefault="006B7487" w:rsidP="00965E69">
      <w:pPr>
        <w:pStyle w:val="af8"/>
        <w:numPr>
          <w:ilvl w:val="0"/>
          <w:numId w:val="492"/>
        </w:numPr>
      </w:pPr>
      <w:r w:rsidRPr="006B7487">
        <w:t>В какой сфере человеческой деятельности начала свое развитие логистика?</w:t>
      </w:r>
    </w:p>
    <w:p w:rsidR="006B7487" w:rsidRPr="006B7487" w:rsidRDefault="006B7487" w:rsidP="00965E69">
      <w:pPr>
        <w:pStyle w:val="af8"/>
        <w:numPr>
          <w:ilvl w:val="0"/>
          <w:numId w:val="502"/>
        </w:numPr>
      </w:pPr>
      <w:r w:rsidRPr="006B7487">
        <w:t>Медицинской</w:t>
      </w:r>
    </w:p>
    <w:p w:rsidR="006B7487" w:rsidRPr="006B7487" w:rsidRDefault="006B7487" w:rsidP="00965E69">
      <w:pPr>
        <w:pStyle w:val="af8"/>
        <w:numPr>
          <w:ilvl w:val="0"/>
          <w:numId w:val="502"/>
        </w:numPr>
      </w:pPr>
      <w:r w:rsidRPr="006B7487">
        <w:t xml:space="preserve">Производственной </w:t>
      </w:r>
    </w:p>
    <w:p w:rsidR="006B7487" w:rsidRPr="006B7487" w:rsidRDefault="006B7487" w:rsidP="00965E69">
      <w:pPr>
        <w:pStyle w:val="af8"/>
        <w:numPr>
          <w:ilvl w:val="0"/>
          <w:numId w:val="502"/>
        </w:numPr>
      </w:pPr>
      <w:r w:rsidRPr="006B7487">
        <w:t>+Военной</w:t>
      </w:r>
    </w:p>
    <w:p w:rsidR="006B7487" w:rsidRPr="006B7487" w:rsidRDefault="006B7487" w:rsidP="00965E69">
      <w:pPr>
        <w:pStyle w:val="af8"/>
        <w:numPr>
          <w:ilvl w:val="0"/>
          <w:numId w:val="502"/>
        </w:numPr>
      </w:pPr>
      <w:r w:rsidRPr="006B7487">
        <w:t>Образовательной</w:t>
      </w:r>
    </w:p>
    <w:p w:rsidR="006B7487" w:rsidRPr="006B7487" w:rsidRDefault="006B7487" w:rsidP="006B7487">
      <w:pPr>
        <w:pStyle w:val="af8"/>
      </w:pPr>
    </w:p>
    <w:p w:rsidR="006B7487" w:rsidRPr="006B7487" w:rsidRDefault="006B7487" w:rsidP="00965E69">
      <w:pPr>
        <w:pStyle w:val="af8"/>
        <w:numPr>
          <w:ilvl w:val="0"/>
          <w:numId w:val="492"/>
        </w:numPr>
      </w:pPr>
      <w:r w:rsidRPr="006B7487">
        <w:t>Выберите недостающий элемент: «груз, качество, количество, … , место, потребитель, з</w:t>
      </w:r>
      <w:r w:rsidRPr="006B7487">
        <w:t>а</w:t>
      </w:r>
      <w:r w:rsidRPr="006B7487">
        <w:t>траты»:</w:t>
      </w:r>
    </w:p>
    <w:p w:rsidR="006B7487" w:rsidRPr="006B7487" w:rsidRDefault="006B7487" w:rsidP="00965E69">
      <w:pPr>
        <w:pStyle w:val="af8"/>
        <w:numPr>
          <w:ilvl w:val="0"/>
          <w:numId w:val="530"/>
        </w:numPr>
      </w:pPr>
      <w:r w:rsidRPr="006B7487">
        <w:t xml:space="preserve">+Время </w:t>
      </w:r>
    </w:p>
    <w:p w:rsidR="006B7487" w:rsidRPr="006B7487" w:rsidRDefault="006B7487" w:rsidP="00965E69">
      <w:pPr>
        <w:pStyle w:val="af8"/>
        <w:numPr>
          <w:ilvl w:val="0"/>
          <w:numId w:val="530"/>
        </w:numPr>
      </w:pPr>
      <w:r w:rsidRPr="006B7487">
        <w:t xml:space="preserve">Цена </w:t>
      </w:r>
    </w:p>
    <w:p w:rsidR="006B7487" w:rsidRPr="006B7487" w:rsidRDefault="006B7487" w:rsidP="00965E69">
      <w:pPr>
        <w:pStyle w:val="af8"/>
        <w:numPr>
          <w:ilvl w:val="0"/>
          <w:numId w:val="530"/>
        </w:numPr>
      </w:pPr>
      <w:r w:rsidRPr="006B7487">
        <w:t xml:space="preserve">Правило 7R </w:t>
      </w:r>
    </w:p>
    <w:p w:rsidR="006B7487" w:rsidRPr="006B7487" w:rsidRDefault="006B7487" w:rsidP="00965E69">
      <w:pPr>
        <w:pStyle w:val="af8"/>
        <w:numPr>
          <w:ilvl w:val="0"/>
          <w:numId w:val="530"/>
        </w:numPr>
      </w:pPr>
      <w:r w:rsidRPr="006B7487">
        <w:t xml:space="preserve">Наценка </w:t>
      </w:r>
    </w:p>
    <w:p w:rsidR="006B7487" w:rsidRPr="006B7487" w:rsidRDefault="006B7487" w:rsidP="006B7487">
      <w:pPr>
        <w:pStyle w:val="af8"/>
      </w:pPr>
    </w:p>
    <w:p w:rsidR="006B7487" w:rsidRPr="006B7487" w:rsidRDefault="006B7487" w:rsidP="00965E69">
      <w:pPr>
        <w:pStyle w:val="af8"/>
        <w:numPr>
          <w:ilvl w:val="0"/>
          <w:numId w:val="492"/>
        </w:numPr>
      </w:pPr>
      <w:r w:rsidRPr="006B7487">
        <w:t>Материальным потокам сопутствуют…</w:t>
      </w:r>
    </w:p>
    <w:p w:rsidR="006B7487" w:rsidRPr="006B7487" w:rsidRDefault="006B7487" w:rsidP="00965E69">
      <w:pPr>
        <w:pStyle w:val="af8"/>
        <w:numPr>
          <w:ilvl w:val="0"/>
          <w:numId w:val="519"/>
        </w:numPr>
      </w:pPr>
      <w:r w:rsidRPr="006B7487">
        <w:t>Кредитные и долговые</w:t>
      </w:r>
    </w:p>
    <w:p w:rsidR="006B7487" w:rsidRPr="006B7487" w:rsidRDefault="006B7487" w:rsidP="00965E69">
      <w:pPr>
        <w:pStyle w:val="af8"/>
        <w:numPr>
          <w:ilvl w:val="0"/>
          <w:numId w:val="519"/>
        </w:numPr>
      </w:pPr>
      <w:r w:rsidRPr="006B7487">
        <w:t>Товарные и услуг</w:t>
      </w:r>
    </w:p>
    <w:p w:rsidR="006B7487" w:rsidRPr="006B7487" w:rsidRDefault="006B7487" w:rsidP="00965E69">
      <w:pPr>
        <w:pStyle w:val="af8"/>
        <w:numPr>
          <w:ilvl w:val="0"/>
          <w:numId w:val="519"/>
        </w:numPr>
      </w:pPr>
      <w:r w:rsidRPr="006B7487">
        <w:lastRenderedPageBreak/>
        <w:t>+Информационные и финансовые</w:t>
      </w:r>
    </w:p>
    <w:p w:rsidR="006B7487" w:rsidRPr="006B7487" w:rsidRDefault="006B7487" w:rsidP="00965E69">
      <w:pPr>
        <w:pStyle w:val="af8"/>
        <w:numPr>
          <w:ilvl w:val="0"/>
          <w:numId w:val="519"/>
        </w:numPr>
      </w:pPr>
      <w:r w:rsidRPr="006B7487">
        <w:t>Энергетические и тепловые</w:t>
      </w:r>
    </w:p>
    <w:p w:rsidR="006B7487" w:rsidRPr="006B7487" w:rsidRDefault="006B7487" w:rsidP="006B7487">
      <w:pPr>
        <w:pStyle w:val="af8"/>
      </w:pPr>
    </w:p>
    <w:p w:rsidR="006B7487" w:rsidRPr="006B7487" w:rsidRDefault="006B7487" w:rsidP="00965E69">
      <w:pPr>
        <w:pStyle w:val="af8"/>
        <w:numPr>
          <w:ilvl w:val="0"/>
          <w:numId w:val="492"/>
        </w:numPr>
      </w:pPr>
      <w:r w:rsidRPr="006B7487">
        <w:t>Выберите недостающий элемент: «груз, качество, количество, время, … , потребитель, з</w:t>
      </w:r>
      <w:r w:rsidRPr="006B7487">
        <w:t>а</w:t>
      </w:r>
      <w:r w:rsidRPr="006B7487">
        <w:t>траты»:</w:t>
      </w:r>
    </w:p>
    <w:p w:rsidR="006B7487" w:rsidRPr="006B7487" w:rsidRDefault="006B7487" w:rsidP="00965E69">
      <w:pPr>
        <w:pStyle w:val="af8"/>
        <w:numPr>
          <w:ilvl w:val="0"/>
          <w:numId w:val="531"/>
        </w:numPr>
      </w:pPr>
      <w:r w:rsidRPr="006B7487">
        <w:t>+Место</w:t>
      </w:r>
    </w:p>
    <w:p w:rsidR="006B7487" w:rsidRPr="006B7487" w:rsidRDefault="006B7487" w:rsidP="00965E69">
      <w:pPr>
        <w:pStyle w:val="af8"/>
        <w:numPr>
          <w:ilvl w:val="0"/>
          <w:numId w:val="531"/>
        </w:numPr>
      </w:pPr>
      <w:r w:rsidRPr="006B7487">
        <w:t xml:space="preserve">Цена </w:t>
      </w:r>
    </w:p>
    <w:p w:rsidR="006B7487" w:rsidRPr="006B7487" w:rsidRDefault="006B7487" w:rsidP="00965E69">
      <w:pPr>
        <w:pStyle w:val="af8"/>
        <w:numPr>
          <w:ilvl w:val="0"/>
          <w:numId w:val="531"/>
        </w:numPr>
      </w:pPr>
      <w:r w:rsidRPr="006B7487">
        <w:t xml:space="preserve">Правило 7R </w:t>
      </w:r>
    </w:p>
    <w:p w:rsidR="006B7487" w:rsidRPr="006B7487" w:rsidRDefault="006B7487" w:rsidP="00965E69">
      <w:pPr>
        <w:pStyle w:val="af8"/>
        <w:numPr>
          <w:ilvl w:val="0"/>
          <w:numId w:val="531"/>
        </w:numPr>
      </w:pPr>
      <w:r w:rsidRPr="006B7487">
        <w:t xml:space="preserve">Наценка </w:t>
      </w:r>
    </w:p>
    <w:p w:rsidR="006B7487" w:rsidRPr="006B7487" w:rsidRDefault="006B7487" w:rsidP="006B7487">
      <w:pPr>
        <w:pStyle w:val="af8"/>
      </w:pPr>
    </w:p>
    <w:p w:rsidR="006B7487" w:rsidRPr="006B7487" w:rsidRDefault="006B7487" w:rsidP="00965E69">
      <w:pPr>
        <w:pStyle w:val="af8"/>
        <w:numPr>
          <w:ilvl w:val="0"/>
          <w:numId w:val="492"/>
        </w:numPr>
      </w:pPr>
      <w:r w:rsidRPr="006B7487">
        <w:t>Сопутствующими материальным потокам являются…</w:t>
      </w:r>
    </w:p>
    <w:p w:rsidR="006B7487" w:rsidRPr="006B7487" w:rsidRDefault="006B7487" w:rsidP="00965E69">
      <w:pPr>
        <w:pStyle w:val="af8"/>
        <w:numPr>
          <w:ilvl w:val="0"/>
          <w:numId w:val="521"/>
        </w:numPr>
      </w:pPr>
      <w:r w:rsidRPr="006B7487">
        <w:t>Товарные потоки</w:t>
      </w:r>
    </w:p>
    <w:p w:rsidR="006B7487" w:rsidRPr="006B7487" w:rsidRDefault="006B7487" w:rsidP="00965E69">
      <w:pPr>
        <w:pStyle w:val="af8"/>
        <w:numPr>
          <w:ilvl w:val="0"/>
          <w:numId w:val="521"/>
        </w:numPr>
      </w:pPr>
      <w:r w:rsidRPr="006B7487">
        <w:t>Энергетические потоки</w:t>
      </w:r>
    </w:p>
    <w:p w:rsidR="006B7487" w:rsidRPr="006B7487" w:rsidRDefault="006B7487" w:rsidP="00965E69">
      <w:pPr>
        <w:pStyle w:val="af8"/>
        <w:numPr>
          <w:ilvl w:val="0"/>
          <w:numId w:val="521"/>
        </w:numPr>
      </w:pPr>
      <w:r w:rsidRPr="006B7487">
        <w:t>+Финансовые  потоки</w:t>
      </w:r>
    </w:p>
    <w:p w:rsidR="006B7487" w:rsidRPr="006B7487" w:rsidRDefault="006B7487" w:rsidP="00965E69">
      <w:pPr>
        <w:pStyle w:val="af8"/>
        <w:numPr>
          <w:ilvl w:val="0"/>
          <w:numId w:val="521"/>
        </w:numPr>
      </w:pPr>
      <w:r w:rsidRPr="006B7487">
        <w:t>Потоки услуг</w:t>
      </w:r>
    </w:p>
    <w:p w:rsidR="006B7487" w:rsidRPr="006B7487" w:rsidRDefault="006B7487" w:rsidP="006B7487">
      <w:pPr>
        <w:pStyle w:val="af8"/>
      </w:pPr>
    </w:p>
    <w:p w:rsidR="006B7487" w:rsidRPr="006B7487" w:rsidRDefault="006B7487" w:rsidP="00965E69">
      <w:pPr>
        <w:pStyle w:val="af8"/>
        <w:numPr>
          <w:ilvl w:val="0"/>
          <w:numId w:val="492"/>
        </w:numPr>
      </w:pPr>
      <w:r w:rsidRPr="006B7487">
        <w:t>Выберите недостающий элемент: «груз, качество, количество, время, место, … , затраты»:</w:t>
      </w:r>
    </w:p>
    <w:p w:rsidR="006B7487" w:rsidRPr="006B7487" w:rsidRDefault="006B7487" w:rsidP="00965E69">
      <w:pPr>
        <w:pStyle w:val="af8"/>
        <w:numPr>
          <w:ilvl w:val="0"/>
          <w:numId w:val="532"/>
        </w:numPr>
      </w:pPr>
      <w:r w:rsidRPr="006B7487">
        <w:t xml:space="preserve">+Потребитель </w:t>
      </w:r>
    </w:p>
    <w:p w:rsidR="006B7487" w:rsidRPr="006B7487" w:rsidRDefault="006B7487" w:rsidP="00965E69">
      <w:pPr>
        <w:pStyle w:val="af8"/>
        <w:numPr>
          <w:ilvl w:val="0"/>
          <w:numId w:val="532"/>
        </w:numPr>
      </w:pPr>
      <w:r w:rsidRPr="006B7487">
        <w:t xml:space="preserve">Цена </w:t>
      </w:r>
    </w:p>
    <w:p w:rsidR="006B7487" w:rsidRPr="006B7487" w:rsidRDefault="006B7487" w:rsidP="00965E69">
      <w:pPr>
        <w:pStyle w:val="af8"/>
        <w:numPr>
          <w:ilvl w:val="0"/>
          <w:numId w:val="532"/>
        </w:numPr>
      </w:pPr>
      <w:r w:rsidRPr="006B7487">
        <w:t xml:space="preserve">Правило 7R </w:t>
      </w:r>
    </w:p>
    <w:p w:rsidR="006B7487" w:rsidRPr="006B7487" w:rsidRDefault="006B7487" w:rsidP="00965E69">
      <w:pPr>
        <w:pStyle w:val="af8"/>
        <w:numPr>
          <w:ilvl w:val="0"/>
          <w:numId w:val="532"/>
        </w:numPr>
      </w:pPr>
      <w:r w:rsidRPr="006B7487">
        <w:t xml:space="preserve">Наценка </w:t>
      </w:r>
    </w:p>
    <w:p w:rsidR="006B7487" w:rsidRPr="006B7487" w:rsidRDefault="006B7487" w:rsidP="006B7487">
      <w:pPr>
        <w:pStyle w:val="af8"/>
      </w:pPr>
    </w:p>
    <w:p w:rsidR="006B7487" w:rsidRPr="006B7487" w:rsidRDefault="006B7487" w:rsidP="006B7487">
      <w:pPr>
        <w:pStyle w:val="af8"/>
      </w:pPr>
    </w:p>
    <w:p w:rsidR="006B7487" w:rsidRPr="006B7487" w:rsidRDefault="006B7487" w:rsidP="00965E69">
      <w:pPr>
        <w:pStyle w:val="af8"/>
        <w:numPr>
          <w:ilvl w:val="0"/>
          <w:numId w:val="492"/>
        </w:numPr>
      </w:pPr>
      <w:r w:rsidRPr="006B7487">
        <w:t>Сопутствующими материальным потокам являются…</w:t>
      </w:r>
    </w:p>
    <w:p w:rsidR="006B7487" w:rsidRPr="006B7487" w:rsidRDefault="006B7487" w:rsidP="00965E69">
      <w:pPr>
        <w:pStyle w:val="af8"/>
        <w:numPr>
          <w:ilvl w:val="0"/>
          <w:numId w:val="520"/>
        </w:numPr>
      </w:pPr>
      <w:r w:rsidRPr="006B7487">
        <w:t>Товарные потоки</w:t>
      </w:r>
    </w:p>
    <w:p w:rsidR="006B7487" w:rsidRPr="006B7487" w:rsidRDefault="006B7487" w:rsidP="00965E69">
      <w:pPr>
        <w:pStyle w:val="af8"/>
        <w:numPr>
          <w:ilvl w:val="0"/>
          <w:numId w:val="520"/>
        </w:numPr>
      </w:pPr>
      <w:r w:rsidRPr="006B7487">
        <w:t>Энергетические потоки</w:t>
      </w:r>
    </w:p>
    <w:p w:rsidR="006B7487" w:rsidRPr="006B7487" w:rsidRDefault="006B7487" w:rsidP="00965E69">
      <w:pPr>
        <w:pStyle w:val="af8"/>
        <w:numPr>
          <w:ilvl w:val="0"/>
          <w:numId w:val="520"/>
        </w:numPr>
      </w:pPr>
      <w:r w:rsidRPr="006B7487">
        <w:t>+Информационные потоки</w:t>
      </w:r>
    </w:p>
    <w:p w:rsidR="006B7487" w:rsidRPr="006B7487" w:rsidRDefault="006B7487" w:rsidP="00965E69">
      <w:pPr>
        <w:pStyle w:val="af8"/>
        <w:numPr>
          <w:ilvl w:val="0"/>
          <w:numId w:val="520"/>
        </w:numPr>
      </w:pPr>
      <w:r w:rsidRPr="006B7487">
        <w:t>Потоки услуг</w:t>
      </w:r>
    </w:p>
    <w:p w:rsidR="006B7487" w:rsidRPr="006B7487" w:rsidRDefault="006B7487" w:rsidP="006B7487">
      <w:pPr>
        <w:pStyle w:val="af8"/>
      </w:pPr>
    </w:p>
    <w:p w:rsidR="006B7487" w:rsidRPr="006B7487" w:rsidRDefault="006B7487" w:rsidP="006B7487">
      <w:pPr>
        <w:pStyle w:val="af8"/>
      </w:pPr>
    </w:p>
    <w:p w:rsidR="006B7487" w:rsidRPr="006B7487" w:rsidRDefault="006B7487" w:rsidP="00965E69">
      <w:pPr>
        <w:pStyle w:val="af8"/>
        <w:numPr>
          <w:ilvl w:val="0"/>
          <w:numId w:val="492"/>
        </w:numPr>
      </w:pPr>
      <w:r w:rsidRPr="006B7487">
        <w:t>Выберите недостающий элемент: «груз, качество, количество, время, место, потребитель, …»:</w:t>
      </w:r>
    </w:p>
    <w:p w:rsidR="006B7487" w:rsidRPr="006B7487" w:rsidRDefault="006B7487" w:rsidP="00965E69">
      <w:pPr>
        <w:pStyle w:val="af8"/>
        <w:numPr>
          <w:ilvl w:val="0"/>
          <w:numId w:val="533"/>
        </w:numPr>
      </w:pPr>
      <w:r w:rsidRPr="006B7487">
        <w:t xml:space="preserve">+ Затраты </w:t>
      </w:r>
    </w:p>
    <w:p w:rsidR="006B7487" w:rsidRPr="006B7487" w:rsidRDefault="006B7487" w:rsidP="00965E69">
      <w:pPr>
        <w:pStyle w:val="af8"/>
        <w:numPr>
          <w:ilvl w:val="0"/>
          <w:numId w:val="533"/>
        </w:numPr>
      </w:pPr>
      <w:r w:rsidRPr="006B7487">
        <w:t xml:space="preserve">Цена </w:t>
      </w:r>
    </w:p>
    <w:p w:rsidR="006B7487" w:rsidRPr="006B7487" w:rsidRDefault="006B7487" w:rsidP="00965E69">
      <w:pPr>
        <w:pStyle w:val="af8"/>
        <w:numPr>
          <w:ilvl w:val="0"/>
          <w:numId w:val="533"/>
        </w:numPr>
      </w:pPr>
      <w:r w:rsidRPr="006B7487">
        <w:t xml:space="preserve">Правило 7R </w:t>
      </w:r>
    </w:p>
    <w:p w:rsidR="006B7487" w:rsidRPr="006B7487" w:rsidRDefault="006B7487" w:rsidP="00965E69">
      <w:pPr>
        <w:pStyle w:val="af8"/>
        <w:numPr>
          <w:ilvl w:val="0"/>
          <w:numId w:val="533"/>
        </w:numPr>
      </w:pPr>
      <w:r w:rsidRPr="006B7487">
        <w:t xml:space="preserve">Наценка </w:t>
      </w:r>
    </w:p>
    <w:p w:rsidR="006B7487" w:rsidRPr="006B7487" w:rsidRDefault="006B7487" w:rsidP="006B7487">
      <w:pPr>
        <w:pStyle w:val="af8"/>
      </w:pPr>
    </w:p>
    <w:p w:rsidR="006B7487" w:rsidRPr="006B7487" w:rsidRDefault="006B7487" w:rsidP="00965E69">
      <w:pPr>
        <w:pStyle w:val="af8"/>
        <w:numPr>
          <w:ilvl w:val="0"/>
          <w:numId w:val="492"/>
        </w:numPr>
      </w:pPr>
      <w:r w:rsidRPr="006B7487">
        <w:t>Предпосылк</w:t>
      </w:r>
      <w:r w:rsidRPr="006B7487">
        <w:rPr>
          <w:lang w:val="kk-KZ"/>
        </w:rPr>
        <w:t>а</w:t>
      </w:r>
      <w:r w:rsidRPr="006B7487">
        <w:t xml:space="preserve"> развития логистики:</w:t>
      </w:r>
    </w:p>
    <w:p w:rsidR="006B7487" w:rsidRPr="006B7487" w:rsidRDefault="006B7487" w:rsidP="00965E69">
      <w:pPr>
        <w:pStyle w:val="af8"/>
        <w:numPr>
          <w:ilvl w:val="0"/>
          <w:numId w:val="534"/>
        </w:numPr>
      </w:pPr>
      <w:r w:rsidRPr="006B7487">
        <w:t>+Возрастание запасов и транспортных издержек</w:t>
      </w:r>
    </w:p>
    <w:p w:rsidR="006B7487" w:rsidRPr="006B7487" w:rsidRDefault="006B7487" w:rsidP="00965E69">
      <w:pPr>
        <w:pStyle w:val="af8"/>
        <w:numPr>
          <w:ilvl w:val="0"/>
          <w:numId w:val="534"/>
        </w:numPr>
      </w:pPr>
      <w:r w:rsidRPr="006B7487">
        <w:t>Снижение транспортных тарифов</w:t>
      </w:r>
    </w:p>
    <w:p w:rsidR="006B7487" w:rsidRPr="006B7487" w:rsidRDefault="006B7487" w:rsidP="00965E69">
      <w:pPr>
        <w:pStyle w:val="af8"/>
        <w:numPr>
          <w:ilvl w:val="0"/>
          <w:numId w:val="534"/>
        </w:numPr>
      </w:pPr>
      <w:r w:rsidRPr="006B7487">
        <w:t>Низкие затраты на производство</w:t>
      </w:r>
    </w:p>
    <w:p w:rsidR="006B7487" w:rsidRPr="006B7487" w:rsidRDefault="006B7487" w:rsidP="00965E69">
      <w:pPr>
        <w:pStyle w:val="af8"/>
        <w:numPr>
          <w:ilvl w:val="0"/>
          <w:numId w:val="534"/>
        </w:numPr>
      </w:pPr>
      <w:r w:rsidRPr="006B7487">
        <w:t>Низкие транспортные издержки</w:t>
      </w:r>
    </w:p>
    <w:p w:rsidR="006B7487" w:rsidRPr="006B7487" w:rsidRDefault="006B7487" w:rsidP="006B7487">
      <w:pPr>
        <w:pStyle w:val="af8"/>
      </w:pPr>
    </w:p>
    <w:p w:rsidR="006B7487" w:rsidRPr="006B7487" w:rsidRDefault="006B7487" w:rsidP="00965E69">
      <w:pPr>
        <w:pStyle w:val="af8"/>
        <w:numPr>
          <w:ilvl w:val="0"/>
          <w:numId w:val="492"/>
        </w:numPr>
      </w:pPr>
      <w:r w:rsidRPr="006B7487">
        <w:t>Груз, качество, количество, время, место, потребитель, затраты – это элементы:</w:t>
      </w:r>
    </w:p>
    <w:p w:rsidR="006B7487" w:rsidRPr="006B7487" w:rsidRDefault="006B7487" w:rsidP="00965E69">
      <w:pPr>
        <w:pStyle w:val="af8"/>
        <w:numPr>
          <w:ilvl w:val="0"/>
          <w:numId w:val="524"/>
        </w:numPr>
        <w:jc w:val="both"/>
        <w:rPr>
          <w:lang w:val="en-US"/>
        </w:rPr>
      </w:pPr>
      <w:r w:rsidRPr="006B7487">
        <w:t>Правила 5</w:t>
      </w:r>
      <w:r w:rsidRPr="006B7487">
        <w:rPr>
          <w:lang w:val="en-US"/>
        </w:rPr>
        <w:t>R</w:t>
      </w:r>
    </w:p>
    <w:p w:rsidR="006B7487" w:rsidRPr="006B7487" w:rsidRDefault="006B7487" w:rsidP="00965E69">
      <w:pPr>
        <w:pStyle w:val="af8"/>
        <w:numPr>
          <w:ilvl w:val="0"/>
          <w:numId w:val="524"/>
        </w:numPr>
        <w:jc w:val="both"/>
        <w:rPr>
          <w:lang w:val="en-US"/>
        </w:rPr>
      </w:pPr>
      <w:r w:rsidRPr="006B7487">
        <w:t>+Правила</w:t>
      </w:r>
      <w:r w:rsidRPr="006B7487">
        <w:rPr>
          <w:lang w:val="en-US"/>
        </w:rPr>
        <w:t xml:space="preserve"> 7R</w:t>
      </w:r>
    </w:p>
    <w:p w:rsidR="006B7487" w:rsidRPr="006B7487" w:rsidRDefault="006B7487" w:rsidP="00965E69">
      <w:pPr>
        <w:pStyle w:val="af8"/>
        <w:numPr>
          <w:ilvl w:val="0"/>
          <w:numId w:val="524"/>
        </w:numPr>
        <w:jc w:val="both"/>
        <w:rPr>
          <w:lang w:val="en-US"/>
        </w:rPr>
      </w:pPr>
      <w:r w:rsidRPr="006B7487">
        <w:t>Правила</w:t>
      </w:r>
      <w:r w:rsidRPr="006B7487">
        <w:rPr>
          <w:lang w:val="en-US"/>
        </w:rPr>
        <w:t xml:space="preserve"> 6R</w:t>
      </w:r>
    </w:p>
    <w:p w:rsidR="006B7487" w:rsidRPr="006B7487" w:rsidRDefault="006B7487" w:rsidP="00965E69">
      <w:pPr>
        <w:pStyle w:val="af8"/>
        <w:numPr>
          <w:ilvl w:val="0"/>
          <w:numId w:val="524"/>
        </w:numPr>
        <w:jc w:val="both"/>
        <w:rPr>
          <w:lang w:val="en-US"/>
        </w:rPr>
      </w:pPr>
      <w:r w:rsidRPr="006B7487">
        <w:lastRenderedPageBreak/>
        <w:t>Правила</w:t>
      </w:r>
      <w:r w:rsidRPr="006B7487">
        <w:rPr>
          <w:lang w:val="en-US"/>
        </w:rPr>
        <w:t xml:space="preserve"> 3R</w:t>
      </w:r>
    </w:p>
    <w:p w:rsidR="006B7487" w:rsidRPr="006B7487" w:rsidRDefault="006B7487" w:rsidP="006B7487">
      <w:pPr>
        <w:pStyle w:val="af8"/>
        <w:jc w:val="both"/>
        <w:rPr>
          <w:lang w:val="en-US"/>
        </w:rPr>
      </w:pPr>
    </w:p>
    <w:p w:rsidR="006B7487" w:rsidRPr="006B7487" w:rsidRDefault="006B7487" w:rsidP="00965E69">
      <w:pPr>
        <w:numPr>
          <w:ilvl w:val="0"/>
          <w:numId w:val="492"/>
        </w:numPr>
      </w:pPr>
      <w:r w:rsidRPr="006B7487">
        <w:rPr>
          <w:bCs/>
        </w:rPr>
        <w:t>Процесс сбыта продукции изучает…</w:t>
      </w:r>
    </w:p>
    <w:p w:rsidR="006B7487" w:rsidRPr="006B7487" w:rsidRDefault="006B7487" w:rsidP="00965E69">
      <w:pPr>
        <w:numPr>
          <w:ilvl w:val="0"/>
          <w:numId w:val="577"/>
        </w:numPr>
      </w:pPr>
      <w:r w:rsidRPr="006B7487">
        <w:t>производственная  логистика</w:t>
      </w:r>
    </w:p>
    <w:p w:rsidR="006B7487" w:rsidRPr="006B7487" w:rsidRDefault="006B7487" w:rsidP="00965E69">
      <w:pPr>
        <w:numPr>
          <w:ilvl w:val="0"/>
          <w:numId w:val="577"/>
        </w:numPr>
      </w:pPr>
      <w:r w:rsidRPr="006B7487">
        <w:t>+распределительная логистика</w:t>
      </w:r>
    </w:p>
    <w:p w:rsidR="006B7487" w:rsidRPr="006B7487" w:rsidRDefault="006B7487" w:rsidP="00965E69">
      <w:pPr>
        <w:numPr>
          <w:ilvl w:val="0"/>
          <w:numId w:val="577"/>
        </w:numPr>
      </w:pPr>
      <w:r w:rsidRPr="006B7487">
        <w:t xml:space="preserve"> информационная логистика</w:t>
      </w:r>
    </w:p>
    <w:p w:rsidR="006B7487" w:rsidRPr="006B7487" w:rsidRDefault="006B7487" w:rsidP="00965E69">
      <w:pPr>
        <w:numPr>
          <w:ilvl w:val="0"/>
          <w:numId w:val="577"/>
        </w:numPr>
      </w:pPr>
      <w:r w:rsidRPr="006B7487">
        <w:t>транспортная логистика</w:t>
      </w:r>
    </w:p>
    <w:p w:rsidR="006B7487" w:rsidRPr="006B7487" w:rsidRDefault="006B7487" w:rsidP="006B7487">
      <w:pPr>
        <w:ind w:left="720"/>
      </w:pPr>
    </w:p>
    <w:p w:rsidR="006B7487" w:rsidRPr="006B7487" w:rsidRDefault="006B7487" w:rsidP="00965E69">
      <w:pPr>
        <w:numPr>
          <w:ilvl w:val="0"/>
          <w:numId w:val="492"/>
        </w:numPr>
      </w:pPr>
      <w:r w:rsidRPr="006B7487">
        <w:t>Канал распределения продукции в котором отсутствуют промежуточные звенья …</w:t>
      </w:r>
    </w:p>
    <w:p w:rsidR="006B7487" w:rsidRPr="006B7487" w:rsidRDefault="006B7487" w:rsidP="00965E69">
      <w:pPr>
        <w:numPr>
          <w:ilvl w:val="0"/>
          <w:numId w:val="578"/>
        </w:numPr>
      </w:pPr>
      <w:r w:rsidRPr="006B7487">
        <w:t>Одноуровневый канал распределения</w:t>
      </w:r>
    </w:p>
    <w:p w:rsidR="006B7487" w:rsidRPr="006B7487" w:rsidRDefault="006B7487" w:rsidP="00965E69">
      <w:pPr>
        <w:numPr>
          <w:ilvl w:val="0"/>
          <w:numId w:val="578"/>
        </w:numPr>
      </w:pPr>
      <w:r w:rsidRPr="006B7487">
        <w:t>Двухуровневый канал распределения</w:t>
      </w:r>
    </w:p>
    <w:p w:rsidR="006B7487" w:rsidRPr="006B7487" w:rsidRDefault="006B7487" w:rsidP="00965E69">
      <w:pPr>
        <w:numPr>
          <w:ilvl w:val="0"/>
          <w:numId w:val="578"/>
        </w:numPr>
      </w:pPr>
      <w:r w:rsidRPr="006B7487">
        <w:t>+Канал прямого распределения (нулевого уровня)</w:t>
      </w:r>
    </w:p>
    <w:p w:rsidR="006B7487" w:rsidRPr="006B7487" w:rsidRDefault="006B7487" w:rsidP="00965E69">
      <w:pPr>
        <w:numPr>
          <w:ilvl w:val="0"/>
          <w:numId w:val="578"/>
        </w:numPr>
      </w:pPr>
      <w:r w:rsidRPr="006B7487">
        <w:t>Трехуровневый канал распределения</w:t>
      </w:r>
    </w:p>
    <w:p w:rsidR="006B7487" w:rsidRPr="006B7487" w:rsidRDefault="006B7487" w:rsidP="006B7487"/>
    <w:p w:rsidR="006B7487" w:rsidRPr="006B7487" w:rsidRDefault="006B7487" w:rsidP="00965E69">
      <w:pPr>
        <w:numPr>
          <w:ilvl w:val="0"/>
          <w:numId w:val="492"/>
        </w:numPr>
      </w:pPr>
      <w:r w:rsidRPr="006B7487">
        <w:t>Канал распределения продукции, который включает одного посредника …</w:t>
      </w:r>
    </w:p>
    <w:p w:rsidR="006B7487" w:rsidRPr="006B7487" w:rsidRDefault="006B7487" w:rsidP="00965E69">
      <w:pPr>
        <w:numPr>
          <w:ilvl w:val="0"/>
          <w:numId w:val="582"/>
        </w:numPr>
      </w:pPr>
      <w:r w:rsidRPr="006B7487">
        <w:t>+Одноуровневый канал распределения</w:t>
      </w:r>
    </w:p>
    <w:p w:rsidR="006B7487" w:rsidRPr="006B7487" w:rsidRDefault="006B7487" w:rsidP="00965E69">
      <w:pPr>
        <w:numPr>
          <w:ilvl w:val="0"/>
          <w:numId w:val="582"/>
        </w:numPr>
      </w:pPr>
      <w:r w:rsidRPr="006B7487">
        <w:t>Двухуровневый канал распределения</w:t>
      </w:r>
    </w:p>
    <w:p w:rsidR="006B7487" w:rsidRPr="006B7487" w:rsidRDefault="006B7487" w:rsidP="00965E69">
      <w:pPr>
        <w:numPr>
          <w:ilvl w:val="0"/>
          <w:numId w:val="582"/>
        </w:numPr>
      </w:pPr>
      <w:r w:rsidRPr="006B7487">
        <w:t>Канал прямого распределения (нулевого уровня)</w:t>
      </w:r>
    </w:p>
    <w:p w:rsidR="006B7487" w:rsidRPr="006B7487" w:rsidRDefault="006B7487" w:rsidP="00965E69">
      <w:pPr>
        <w:numPr>
          <w:ilvl w:val="0"/>
          <w:numId w:val="582"/>
        </w:numPr>
      </w:pPr>
      <w:r w:rsidRPr="006B7487">
        <w:t>Трехуровневый канал распределения</w:t>
      </w:r>
    </w:p>
    <w:p w:rsidR="006B7487" w:rsidRPr="006B7487" w:rsidRDefault="006B7487" w:rsidP="006B7487">
      <w:pPr>
        <w:ind w:left="720"/>
      </w:pPr>
    </w:p>
    <w:p w:rsidR="006B7487" w:rsidRPr="006B7487" w:rsidRDefault="006B7487" w:rsidP="00965E69">
      <w:pPr>
        <w:numPr>
          <w:ilvl w:val="0"/>
          <w:numId w:val="492"/>
        </w:numPr>
      </w:pPr>
      <w:r w:rsidRPr="006B7487">
        <w:t>Канал распределения продукции, который включает двух посредников …</w:t>
      </w:r>
    </w:p>
    <w:p w:rsidR="006B7487" w:rsidRPr="006B7487" w:rsidRDefault="006B7487" w:rsidP="00965E69">
      <w:pPr>
        <w:numPr>
          <w:ilvl w:val="0"/>
          <w:numId w:val="583"/>
        </w:numPr>
      </w:pPr>
      <w:r w:rsidRPr="006B7487">
        <w:t>Одноуровневый канал распределения</w:t>
      </w:r>
    </w:p>
    <w:p w:rsidR="006B7487" w:rsidRPr="006B7487" w:rsidRDefault="006B7487" w:rsidP="00965E69">
      <w:pPr>
        <w:numPr>
          <w:ilvl w:val="0"/>
          <w:numId w:val="583"/>
        </w:numPr>
      </w:pPr>
      <w:r w:rsidRPr="006B7487">
        <w:t>+Двухуровневый канал распределения</w:t>
      </w:r>
    </w:p>
    <w:p w:rsidR="006B7487" w:rsidRPr="006B7487" w:rsidRDefault="006B7487" w:rsidP="00965E69">
      <w:pPr>
        <w:numPr>
          <w:ilvl w:val="0"/>
          <w:numId w:val="583"/>
        </w:numPr>
      </w:pPr>
      <w:r w:rsidRPr="006B7487">
        <w:t>Канал прямого распределения (нулевого уровня)</w:t>
      </w:r>
    </w:p>
    <w:p w:rsidR="006B7487" w:rsidRPr="006B7487" w:rsidRDefault="006B7487" w:rsidP="00965E69">
      <w:pPr>
        <w:numPr>
          <w:ilvl w:val="0"/>
          <w:numId w:val="583"/>
        </w:numPr>
      </w:pPr>
      <w:r w:rsidRPr="006B7487">
        <w:t>Трехуровневый канал распределения</w:t>
      </w:r>
    </w:p>
    <w:p w:rsidR="006B7487" w:rsidRPr="006B7487" w:rsidRDefault="006B7487" w:rsidP="006B7487">
      <w:pPr>
        <w:ind w:left="720"/>
      </w:pPr>
    </w:p>
    <w:p w:rsidR="006B7487" w:rsidRPr="006B7487" w:rsidRDefault="006B7487" w:rsidP="00965E69">
      <w:pPr>
        <w:numPr>
          <w:ilvl w:val="0"/>
          <w:numId w:val="492"/>
        </w:numPr>
      </w:pPr>
      <w:r w:rsidRPr="006B7487">
        <w:t>Канал распределения продукции без посредников …</w:t>
      </w:r>
    </w:p>
    <w:p w:rsidR="006B7487" w:rsidRPr="006B7487" w:rsidRDefault="006B7487" w:rsidP="00965E69">
      <w:pPr>
        <w:numPr>
          <w:ilvl w:val="0"/>
          <w:numId w:val="584"/>
        </w:numPr>
      </w:pPr>
      <w:r w:rsidRPr="006B7487">
        <w:t>Одноуровневый канал распределения</w:t>
      </w:r>
    </w:p>
    <w:p w:rsidR="006B7487" w:rsidRPr="006B7487" w:rsidRDefault="006B7487" w:rsidP="00965E69">
      <w:pPr>
        <w:numPr>
          <w:ilvl w:val="0"/>
          <w:numId w:val="584"/>
        </w:numPr>
      </w:pPr>
      <w:r w:rsidRPr="006B7487">
        <w:t>Двухуровневый канал распределения</w:t>
      </w:r>
    </w:p>
    <w:p w:rsidR="006B7487" w:rsidRPr="006B7487" w:rsidRDefault="006B7487" w:rsidP="00965E69">
      <w:pPr>
        <w:numPr>
          <w:ilvl w:val="0"/>
          <w:numId w:val="584"/>
        </w:numPr>
      </w:pPr>
      <w:r w:rsidRPr="006B7487">
        <w:t>+Канал прямого распределения (нулевого уровня)</w:t>
      </w:r>
    </w:p>
    <w:p w:rsidR="006B7487" w:rsidRPr="006B7487" w:rsidRDefault="006B7487" w:rsidP="00965E69">
      <w:pPr>
        <w:numPr>
          <w:ilvl w:val="0"/>
          <w:numId w:val="584"/>
        </w:numPr>
      </w:pPr>
      <w:r w:rsidRPr="006B7487">
        <w:t>Трехуровневый канал распределения</w:t>
      </w:r>
    </w:p>
    <w:p w:rsidR="006B7487" w:rsidRPr="006B7487" w:rsidRDefault="006B7487" w:rsidP="006B7487">
      <w:pPr>
        <w:ind w:left="720"/>
      </w:pPr>
    </w:p>
    <w:p w:rsidR="006B7487" w:rsidRPr="006B7487" w:rsidRDefault="006B7487" w:rsidP="00965E69">
      <w:pPr>
        <w:numPr>
          <w:ilvl w:val="0"/>
          <w:numId w:val="492"/>
        </w:numPr>
      </w:pPr>
      <w:r w:rsidRPr="006B7487">
        <w:t>Уровень канала распределения определяется</w:t>
      </w:r>
    </w:p>
    <w:p w:rsidR="006B7487" w:rsidRPr="006B7487" w:rsidRDefault="006B7487" w:rsidP="00965E69">
      <w:pPr>
        <w:numPr>
          <w:ilvl w:val="0"/>
          <w:numId w:val="585"/>
        </w:numPr>
      </w:pPr>
      <w:r w:rsidRPr="006B7487">
        <w:t>+Посредником</w:t>
      </w:r>
    </w:p>
    <w:p w:rsidR="006B7487" w:rsidRPr="006B7487" w:rsidRDefault="006B7487" w:rsidP="00965E69">
      <w:pPr>
        <w:numPr>
          <w:ilvl w:val="0"/>
          <w:numId w:val="585"/>
        </w:numPr>
      </w:pPr>
      <w:r w:rsidRPr="006B7487">
        <w:t>Поставщиком</w:t>
      </w:r>
    </w:p>
    <w:p w:rsidR="006B7487" w:rsidRPr="006B7487" w:rsidRDefault="006B7487" w:rsidP="00965E69">
      <w:pPr>
        <w:numPr>
          <w:ilvl w:val="0"/>
          <w:numId w:val="585"/>
        </w:numPr>
      </w:pPr>
      <w:r w:rsidRPr="006B7487">
        <w:t xml:space="preserve">Производителем </w:t>
      </w:r>
    </w:p>
    <w:p w:rsidR="006B7487" w:rsidRPr="006B7487" w:rsidRDefault="006B7487" w:rsidP="00965E69">
      <w:pPr>
        <w:numPr>
          <w:ilvl w:val="0"/>
          <w:numId w:val="585"/>
        </w:numPr>
      </w:pPr>
      <w:r w:rsidRPr="006B7487">
        <w:t>Покупателем</w:t>
      </w:r>
    </w:p>
    <w:p w:rsidR="006B7487" w:rsidRPr="006B7487" w:rsidRDefault="006B7487" w:rsidP="00965E69">
      <w:pPr>
        <w:numPr>
          <w:ilvl w:val="0"/>
          <w:numId w:val="492"/>
        </w:numPr>
        <w:spacing w:before="100" w:beforeAutospacing="1" w:after="240"/>
        <w:rPr>
          <w:rFonts w:eastAsia="Times New Roman"/>
        </w:rPr>
      </w:pPr>
      <w:r w:rsidRPr="006B7487">
        <w:rPr>
          <w:rFonts w:eastAsia="Times New Roman"/>
          <w:bCs/>
        </w:rPr>
        <w:t xml:space="preserve">Последовательность операций исследования рынка: </w:t>
      </w:r>
      <w:r w:rsidRPr="006B7487">
        <w:rPr>
          <w:rFonts w:eastAsia="Times New Roman"/>
          <w:bCs/>
        </w:rPr>
        <w:br/>
        <w:t xml:space="preserve">     А – анализ потребности в информации; </w:t>
      </w:r>
      <w:r w:rsidRPr="006B7487">
        <w:rPr>
          <w:rFonts w:eastAsia="Times New Roman"/>
          <w:bCs/>
        </w:rPr>
        <w:br/>
        <w:t xml:space="preserve">     Б – постановка проблемы; </w:t>
      </w:r>
      <w:r w:rsidRPr="006B7487">
        <w:rPr>
          <w:rFonts w:eastAsia="Times New Roman"/>
          <w:bCs/>
        </w:rPr>
        <w:br/>
        <w:t xml:space="preserve">     В – получение информации; </w:t>
      </w:r>
      <w:r w:rsidRPr="006B7487">
        <w:rPr>
          <w:rFonts w:eastAsia="Times New Roman"/>
          <w:bCs/>
        </w:rPr>
        <w:br/>
        <w:t xml:space="preserve">     Г – передача информации; </w:t>
      </w:r>
      <w:r w:rsidRPr="006B7487">
        <w:rPr>
          <w:rFonts w:eastAsia="Times New Roman"/>
          <w:bCs/>
        </w:rPr>
        <w:br/>
        <w:t xml:space="preserve">     Д – поиск источников информации; </w:t>
      </w:r>
      <w:r w:rsidRPr="006B7487">
        <w:rPr>
          <w:rFonts w:eastAsia="Times New Roman"/>
          <w:bCs/>
        </w:rPr>
        <w:br/>
        <w:t xml:space="preserve">     Е – обработка информации. </w:t>
      </w:r>
    </w:p>
    <w:p w:rsidR="006B7487" w:rsidRPr="006B7487" w:rsidRDefault="006B7487" w:rsidP="00965E69">
      <w:pPr>
        <w:numPr>
          <w:ilvl w:val="0"/>
          <w:numId w:val="586"/>
        </w:numPr>
        <w:rPr>
          <w:rFonts w:eastAsia="Times New Roman"/>
        </w:rPr>
      </w:pPr>
      <w:r w:rsidRPr="006B7487">
        <w:rPr>
          <w:rFonts w:eastAsia="Times New Roman"/>
        </w:rPr>
        <w:t>А → Д → В → Б → Е → Г.</w:t>
      </w:r>
    </w:p>
    <w:p w:rsidR="006B7487" w:rsidRPr="006B7487" w:rsidRDefault="006B7487" w:rsidP="00965E69">
      <w:pPr>
        <w:numPr>
          <w:ilvl w:val="0"/>
          <w:numId w:val="586"/>
        </w:numPr>
        <w:rPr>
          <w:rFonts w:eastAsia="Times New Roman"/>
        </w:rPr>
      </w:pPr>
      <w:r w:rsidRPr="006B7487">
        <w:rPr>
          <w:rFonts w:eastAsia="Times New Roman"/>
        </w:rPr>
        <w:lastRenderedPageBreak/>
        <w:t>+Б → А → Д → В → Е → Г</w:t>
      </w:r>
    </w:p>
    <w:p w:rsidR="006B7487" w:rsidRPr="006B7487" w:rsidRDefault="006B7487" w:rsidP="00965E69">
      <w:pPr>
        <w:numPr>
          <w:ilvl w:val="0"/>
          <w:numId w:val="586"/>
        </w:numPr>
        <w:rPr>
          <w:rFonts w:eastAsia="Times New Roman"/>
        </w:rPr>
      </w:pPr>
      <w:r w:rsidRPr="006B7487">
        <w:rPr>
          <w:rFonts w:eastAsia="Times New Roman"/>
        </w:rPr>
        <w:t>А → Б → Д → Г → В → Е</w:t>
      </w:r>
    </w:p>
    <w:p w:rsidR="006B7487" w:rsidRPr="006B7487" w:rsidRDefault="006B7487" w:rsidP="00965E69">
      <w:pPr>
        <w:numPr>
          <w:ilvl w:val="0"/>
          <w:numId w:val="586"/>
        </w:numPr>
        <w:rPr>
          <w:rFonts w:eastAsia="Times New Roman"/>
        </w:rPr>
      </w:pPr>
      <w:r w:rsidRPr="006B7487">
        <w:rPr>
          <w:rFonts w:eastAsia="Times New Roman"/>
        </w:rPr>
        <w:t>А → Б → Г → Д → В → Е</w:t>
      </w:r>
    </w:p>
    <w:p w:rsidR="006B7487" w:rsidRPr="006B7487" w:rsidRDefault="006B7487" w:rsidP="00965E69">
      <w:pPr>
        <w:numPr>
          <w:ilvl w:val="0"/>
          <w:numId w:val="492"/>
        </w:numPr>
        <w:rPr>
          <w:rFonts w:eastAsia="Times New Roman"/>
        </w:rPr>
      </w:pPr>
      <w:r w:rsidRPr="006B7487">
        <w:rPr>
          <w:rFonts w:eastAsia="Times New Roman"/>
          <w:bCs/>
        </w:rPr>
        <w:t>Дилер действует...</w:t>
      </w:r>
    </w:p>
    <w:p w:rsidR="006B7487" w:rsidRPr="006B7487" w:rsidRDefault="006B7487" w:rsidP="00965E69">
      <w:pPr>
        <w:numPr>
          <w:ilvl w:val="0"/>
          <w:numId w:val="587"/>
        </w:numPr>
        <w:rPr>
          <w:rFonts w:eastAsia="Times New Roman"/>
        </w:rPr>
      </w:pPr>
      <w:r w:rsidRPr="006B7487">
        <w:rPr>
          <w:rFonts w:eastAsia="Times New Roman"/>
        </w:rPr>
        <w:t>от чужого имени за чужой счет</w:t>
      </w:r>
    </w:p>
    <w:p w:rsidR="006B7487" w:rsidRPr="006B7487" w:rsidRDefault="006B7487" w:rsidP="00965E69">
      <w:pPr>
        <w:numPr>
          <w:ilvl w:val="0"/>
          <w:numId w:val="587"/>
        </w:numPr>
        <w:rPr>
          <w:rFonts w:eastAsia="Times New Roman"/>
        </w:rPr>
      </w:pPr>
      <w:r w:rsidRPr="006B7487">
        <w:rPr>
          <w:rFonts w:eastAsia="Times New Roman"/>
        </w:rPr>
        <w:t>от чужого имени за свой счет</w:t>
      </w:r>
    </w:p>
    <w:p w:rsidR="006B7487" w:rsidRPr="006B7487" w:rsidRDefault="006B7487" w:rsidP="00965E69">
      <w:pPr>
        <w:numPr>
          <w:ilvl w:val="0"/>
          <w:numId w:val="587"/>
        </w:numPr>
        <w:rPr>
          <w:rFonts w:eastAsia="Times New Roman"/>
        </w:rPr>
      </w:pPr>
      <w:r w:rsidRPr="006B7487">
        <w:rPr>
          <w:rFonts w:eastAsia="Times New Roman"/>
        </w:rPr>
        <w:t>+от своего имени за свой счет</w:t>
      </w:r>
    </w:p>
    <w:p w:rsidR="006B7487" w:rsidRPr="006B7487" w:rsidRDefault="006B7487" w:rsidP="00965E69">
      <w:pPr>
        <w:numPr>
          <w:ilvl w:val="0"/>
          <w:numId w:val="587"/>
        </w:numPr>
        <w:rPr>
          <w:rFonts w:eastAsia="Times New Roman"/>
        </w:rPr>
      </w:pPr>
      <w:r w:rsidRPr="006B7487">
        <w:rPr>
          <w:rFonts w:eastAsia="Times New Roman"/>
        </w:rPr>
        <w:t>от своего имени за чужой счет</w:t>
      </w:r>
    </w:p>
    <w:p w:rsidR="006B7487" w:rsidRPr="006B7487" w:rsidRDefault="006B7487" w:rsidP="006B7487">
      <w:pPr>
        <w:ind w:left="720"/>
        <w:rPr>
          <w:rFonts w:eastAsia="Times New Roman"/>
        </w:rPr>
      </w:pPr>
    </w:p>
    <w:p w:rsidR="006B7487" w:rsidRPr="006B7487" w:rsidRDefault="006B7487" w:rsidP="00965E69">
      <w:pPr>
        <w:numPr>
          <w:ilvl w:val="0"/>
          <w:numId w:val="492"/>
        </w:numPr>
        <w:ind w:left="714" w:hanging="357"/>
        <w:rPr>
          <w:rFonts w:eastAsia="Times New Roman"/>
        </w:rPr>
      </w:pPr>
      <w:r w:rsidRPr="006B7487">
        <w:rPr>
          <w:rFonts w:eastAsia="Times New Roman"/>
          <w:bCs/>
        </w:rPr>
        <w:t>Дистрибьютор действует</w:t>
      </w:r>
    </w:p>
    <w:p w:rsidR="006B7487" w:rsidRPr="006B7487" w:rsidRDefault="006B7487" w:rsidP="00965E69">
      <w:pPr>
        <w:numPr>
          <w:ilvl w:val="0"/>
          <w:numId w:val="588"/>
        </w:numPr>
        <w:rPr>
          <w:rFonts w:eastAsia="Times New Roman"/>
        </w:rPr>
      </w:pPr>
      <w:r w:rsidRPr="006B7487">
        <w:rPr>
          <w:rFonts w:eastAsia="Times New Roman"/>
        </w:rPr>
        <w:t>от чужого имени за чужой счет</w:t>
      </w:r>
    </w:p>
    <w:p w:rsidR="006B7487" w:rsidRPr="006B7487" w:rsidRDefault="006B7487" w:rsidP="00965E69">
      <w:pPr>
        <w:numPr>
          <w:ilvl w:val="0"/>
          <w:numId w:val="588"/>
        </w:numPr>
        <w:rPr>
          <w:rFonts w:eastAsia="Times New Roman"/>
        </w:rPr>
      </w:pPr>
      <w:r w:rsidRPr="006B7487">
        <w:rPr>
          <w:rFonts w:eastAsia="Times New Roman"/>
        </w:rPr>
        <w:t>+от чужого имени за свой счет</w:t>
      </w:r>
    </w:p>
    <w:p w:rsidR="006B7487" w:rsidRPr="006B7487" w:rsidRDefault="006B7487" w:rsidP="00965E69">
      <w:pPr>
        <w:numPr>
          <w:ilvl w:val="0"/>
          <w:numId w:val="588"/>
        </w:numPr>
        <w:rPr>
          <w:rFonts w:eastAsia="Times New Roman"/>
        </w:rPr>
      </w:pPr>
      <w:r w:rsidRPr="006B7487">
        <w:rPr>
          <w:rFonts w:eastAsia="Times New Roman"/>
        </w:rPr>
        <w:t>от своего имени за свой счет</w:t>
      </w:r>
    </w:p>
    <w:p w:rsidR="006B7487" w:rsidRPr="006B7487" w:rsidRDefault="006B7487" w:rsidP="00965E69">
      <w:pPr>
        <w:numPr>
          <w:ilvl w:val="0"/>
          <w:numId w:val="588"/>
        </w:numPr>
        <w:rPr>
          <w:rFonts w:eastAsia="Times New Roman"/>
        </w:rPr>
      </w:pPr>
      <w:r w:rsidRPr="006B7487">
        <w:rPr>
          <w:rFonts w:eastAsia="Times New Roman"/>
        </w:rPr>
        <w:t>от своего имени за чужой счет</w:t>
      </w:r>
    </w:p>
    <w:p w:rsidR="006B7487" w:rsidRPr="006B7487" w:rsidRDefault="006B7487" w:rsidP="006B7487">
      <w:pPr>
        <w:ind w:left="720"/>
        <w:rPr>
          <w:rFonts w:eastAsia="Times New Roman"/>
        </w:rPr>
      </w:pPr>
    </w:p>
    <w:p w:rsidR="006B7487" w:rsidRPr="006B7487" w:rsidRDefault="006B7487" w:rsidP="00965E69">
      <w:pPr>
        <w:numPr>
          <w:ilvl w:val="0"/>
          <w:numId w:val="492"/>
        </w:numPr>
        <w:rPr>
          <w:rFonts w:eastAsia="Times New Roman"/>
        </w:rPr>
      </w:pPr>
      <w:r w:rsidRPr="006B7487">
        <w:rPr>
          <w:rFonts w:eastAsia="Times New Roman"/>
          <w:bCs/>
        </w:rPr>
        <w:t>Агент действует...</w:t>
      </w:r>
    </w:p>
    <w:p w:rsidR="006B7487" w:rsidRPr="006B7487" w:rsidRDefault="006B7487" w:rsidP="00965E69">
      <w:pPr>
        <w:numPr>
          <w:ilvl w:val="0"/>
          <w:numId w:val="589"/>
        </w:numPr>
        <w:rPr>
          <w:rFonts w:eastAsia="Times New Roman"/>
        </w:rPr>
      </w:pPr>
      <w:r w:rsidRPr="006B7487">
        <w:rPr>
          <w:rFonts w:eastAsia="Times New Roman"/>
        </w:rPr>
        <w:t>+от чужого имени за чужой счет</w:t>
      </w:r>
    </w:p>
    <w:p w:rsidR="006B7487" w:rsidRPr="006B7487" w:rsidRDefault="006B7487" w:rsidP="00965E69">
      <w:pPr>
        <w:numPr>
          <w:ilvl w:val="0"/>
          <w:numId w:val="589"/>
        </w:numPr>
        <w:rPr>
          <w:rFonts w:eastAsia="Times New Roman"/>
        </w:rPr>
      </w:pPr>
      <w:r w:rsidRPr="006B7487">
        <w:rPr>
          <w:rFonts w:eastAsia="Times New Roman"/>
        </w:rPr>
        <w:t>от чужого имени за свой счет</w:t>
      </w:r>
    </w:p>
    <w:p w:rsidR="006B7487" w:rsidRPr="006B7487" w:rsidRDefault="006B7487" w:rsidP="00965E69">
      <w:pPr>
        <w:numPr>
          <w:ilvl w:val="0"/>
          <w:numId w:val="589"/>
        </w:numPr>
        <w:rPr>
          <w:rFonts w:eastAsia="Times New Roman"/>
        </w:rPr>
      </w:pPr>
      <w:r w:rsidRPr="006B7487">
        <w:rPr>
          <w:rFonts w:eastAsia="Times New Roman"/>
        </w:rPr>
        <w:t>от своего имени за свой счет</w:t>
      </w:r>
    </w:p>
    <w:p w:rsidR="006B7487" w:rsidRPr="006B7487" w:rsidRDefault="006B7487" w:rsidP="00965E69">
      <w:pPr>
        <w:numPr>
          <w:ilvl w:val="0"/>
          <w:numId w:val="589"/>
        </w:numPr>
        <w:rPr>
          <w:rFonts w:eastAsia="Times New Roman"/>
        </w:rPr>
      </w:pPr>
      <w:r w:rsidRPr="006B7487">
        <w:rPr>
          <w:rFonts w:eastAsia="Times New Roman"/>
        </w:rPr>
        <w:t>от своего имени за чужой счет</w:t>
      </w:r>
    </w:p>
    <w:p w:rsidR="006B7487" w:rsidRPr="006B7487" w:rsidRDefault="006B7487" w:rsidP="006B7487">
      <w:pPr>
        <w:ind w:left="720"/>
        <w:rPr>
          <w:rFonts w:eastAsia="Times New Roman"/>
        </w:rPr>
      </w:pPr>
    </w:p>
    <w:p w:rsidR="006B7487" w:rsidRPr="006B7487" w:rsidRDefault="006B7487" w:rsidP="00965E69">
      <w:pPr>
        <w:numPr>
          <w:ilvl w:val="0"/>
          <w:numId w:val="492"/>
        </w:numPr>
        <w:rPr>
          <w:rFonts w:eastAsia="Times New Roman"/>
        </w:rPr>
      </w:pPr>
      <w:r w:rsidRPr="006B7487">
        <w:rPr>
          <w:rFonts w:eastAsia="Times New Roman"/>
          <w:bCs/>
        </w:rPr>
        <w:t>Комиссионер действует...</w:t>
      </w:r>
    </w:p>
    <w:p w:rsidR="006B7487" w:rsidRPr="006B7487" w:rsidRDefault="006B7487" w:rsidP="00965E69">
      <w:pPr>
        <w:numPr>
          <w:ilvl w:val="0"/>
          <w:numId w:val="590"/>
        </w:numPr>
        <w:rPr>
          <w:rFonts w:eastAsia="Times New Roman"/>
        </w:rPr>
      </w:pPr>
      <w:r w:rsidRPr="006B7487">
        <w:rPr>
          <w:rFonts w:eastAsia="Times New Roman"/>
        </w:rPr>
        <w:t>от чужого имени за чужой счет</w:t>
      </w:r>
    </w:p>
    <w:p w:rsidR="006B7487" w:rsidRPr="006B7487" w:rsidRDefault="006B7487" w:rsidP="00965E69">
      <w:pPr>
        <w:numPr>
          <w:ilvl w:val="0"/>
          <w:numId w:val="590"/>
        </w:numPr>
        <w:rPr>
          <w:rFonts w:eastAsia="Times New Roman"/>
        </w:rPr>
      </w:pPr>
      <w:r w:rsidRPr="006B7487">
        <w:rPr>
          <w:rFonts w:eastAsia="Times New Roman"/>
        </w:rPr>
        <w:t>от чужого имени за свой счет</w:t>
      </w:r>
    </w:p>
    <w:p w:rsidR="006B7487" w:rsidRPr="006B7487" w:rsidRDefault="006B7487" w:rsidP="00965E69">
      <w:pPr>
        <w:numPr>
          <w:ilvl w:val="0"/>
          <w:numId w:val="590"/>
        </w:numPr>
        <w:rPr>
          <w:rFonts w:eastAsia="Times New Roman"/>
        </w:rPr>
      </w:pPr>
      <w:r w:rsidRPr="006B7487">
        <w:rPr>
          <w:rFonts w:eastAsia="Times New Roman"/>
        </w:rPr>
        <w:t>от своего имени за свой счет</w:t>
      </w:r>
    </w:p>
    <w:p w:rsidR="006B7487" w:rsidRPr="006B7487" w:rsidRDefault="006B7487" w:rsidP="00965E69">
      <w:pPr>
        <w:numPr>
          <w:ilvl w:val="0"/>
          <w:numId w:val="590"/>
        </w:numPr>
        <w:rPr>
          <w:rFonts w:eastAsia="Times New Roman"/>
        </w:rPr>
      </w:pPr>
      <w:r w:rsidRPr="006B7487">
        <w:rPr>
          <w:rFonts w:eastAsia="Times New Roman"/>
        </w:rPr>
        <w:t>+от своего имени за чужой счет</w:t>
      </w:r>
    </w:p>
    <w:p w:rsidR="006B7487" w:rsidRPr="006B7487" w:rsidRDefault="006B7487" w:rsidP="006B7487">
      <w:pPr>
        <w:ind w:left="720"/>
        <w:rPr>
          <w:rFonts w:eastAsia="Times New Roman"/>
        </w:rPr>
      </w:pPr>
    </w:p>
    <w:p w:rsidR="006B7487" w:rsidRPr="006B7487" w:rsidRDefault="006B7487" w:rsidP="00965E69">
      <w:pPr>
        <w:numPr>
          <w:ilvl w:val="0"/>
          <w:numId w:val="492"/>
        </w:numPr>
        <w:rPr>
          <w:rFonts w:eastAsia="Times New Roman"/>
        </w:rPr>
      </w:pPr>
      <w:r w:rsidRPr="006B7487">
        <w:rPr>
          <w:rFonts w:eastAsia="Times New Roman"/>
          <w:bCs/>
        </w:rPr>
        <w:t>Брокер действует...</w:t>
      </w:r>
    </w:p>
    <w:p w:rsidR="006B7487" w:rsidRPr="006B7487" w:rsidRDefault="006B7487" w:rsidP="00965E69">
      <w:pPr>
        <w:numPr>
          <w:ilvl w:val="0"/>
          <w:numId w:val="591"/>
        </w:numPr>
        <w:rPr>
          <w:rFonts w:eastAsia="Times New Roman"/>
        </w:rPr>
      </w:pPr>
      <w:r w:rsidRPr="006B7487">
        <w:rPr>
          <w:rFonts w:eastAsia="Times New Roman"/>
        </w:rPr>
        <w:t>+от чужого имени за чужой счет</w:t>
      </w:r>
    </w:p>
    <w:p w:rsidR="006B7487" w:rsidRPr="006B7487" w:rsidRDefault="006B7487" w:rsidP="00965E69">
      <w:pPr>
        <w:numPr>
          <w:ilvl w:val="0"/>
          <w:numId w:val="591"/>
        </w:numPr>
        <w:rPr>
          <w:rFonts w:eastAsia="Times New Roman"/>
        </w:rPr>
      </w:pPr>
      <w:r w:rsidRPr="006B7487">
        <w:rPr>
          <w:rFonts w:eastAsia="Times New Roman"/>
        </w:rPr>
        <w:t>от чужого имени за свой счет</w:t>
      </w:r>
    </w:p>
    <w:p w:rsidR="006B7487" w:rsidRPr="006B7487" w:rsidRDefault="006B7487" w:rsidP="00965E69">
      <w:pPr>
        <w:numPr>
          <w:ilvl w:val="0"/>
          <w:numId w:val="591"/>
        </w:numPr>
        <w:rPr>
          <w:rFonts w:eastAsia="Times New Roman"/>
        </w:rPr>
      </w:pPr>
      <w:r w:rsidRPr="006B7487">
        <w:rPr>
          <w:rFonts w:eastAsia="Times New Roman"/>
        </w:rPr>
        <w:t>от своего имени за свой счет</w:t>
      </w:r>
    </w:p>
    <w:p w:rsidR="006B7487" w:rsidRPr="006B7487" w:rsidRDefault="006B7487" w:rsidP="00965E69">
      <w:pPr>
        <w:numPr>
          <w:ilvl w:val="0"/>
          <w:numId w:val="591"/>
        </w:numPr>
        <w:rPr>
          <w:rFonts w:eastAsia="Times New Roman"/>
        </w:rPr>
      </w:pPr>
      <w:r w:rsidRPr="006B7487">
        <w:rPr>
          <w:rFonts w:eastAsia="Times New Roman"/>
        </w:rPr>
        <w:t>от своего имени за чужой счет</w:t>
      </w:r>
    </w:p>
    <w:p w:rsidR="006B7487" w:rsidRPr="006B7487" w:rsidRDefault="006B7487" w:rsidP="006B7487">
      <w:pPr>
        <w:ind w:left="720"/>
        <w:rPr>
          <w:rFonts w:eastAsia="Times New Roman"/>
        </w:rPr>
      </w:pPr>
    </w:p>
    <w:p w:rsidR="006B7487" w:rsidRPr="006B7487" w:rsidRDefault="006B7487" w:rsidP="00965E69">
      <w:pPr>
        <w:numPr>
          <w:ilvl w:val="0"/>
          <w:numId w:val="492"/>
        </w:numPr>
        <w:ind w:left="993" w:hanging="636"/>
        <w:rPr>
          <w:rFonts w:eastAsia="Times New Roman"/>
        </w:rPr>
      </w:pPr>
      <w:r w:rsidRPr="006B7487">
        <w:rPr>
          <w:bCs/>
        </w:rPr>
        <w:t>Канал распределения товаров – это...</w:t>
      </w:r>
      <w:r w:rsidRPr="006B7487">
        <w:t xml:space="preserve"> </w:t>
      </w:r>
    </w:p>
    <w:p w:rsidR="006B7487" w:rsidRPr="006B7487" w:rsidRDefault="006B7487" w:rsidP="00965E69">
      <w:pPr>
        <w:numPr>
          <w:ilvl w:val="0"/>
          <w:numId w:val="592"/>
        </w:numPr>
        <w:rPr>
          <w:rFonts w:eastAsia="Times New Roman"/>
        </w:rPr>
      </w:pPr>
      <w:r w:rsidRPr="006B7487">
        <w:t xml:space="preserve">совокупность транспортных средств </w:t>
      </w:r>
    </w:p>
    <w:p w:rsidR="006B7487" w:rsidRPr="006B7487" w:rsidRDefault="006B7487" w:rsidP="00965E69">
      <w:pPr>
        <w:numPr>
          <w:ilvl w:val="0"/>
          <w:numId w:val="592"/>
        </w:numPr>
        <w:rPr>
          <w:rFonts w:eastAsia="Times New Roman"/>
        </w:rPr>
      </w:pPr>
      <w:r w:rsidRPr="006B7487">
        <w:t xml:space="preserve">маршрут транспортировки товаров </w:t>
      </w:r>
    </w:p>
    <w:p w:rsidR="006B7487" w:rsidRPr="006B7487" w:rsidRDefault="006B7487" w:rsidP="00965E69">
      <w:pPr>
        <w:numPr>
          <w:ilvl w:val="0"/>
          <w:numId w:val="592"/>
        </w:numPr>
        <w:rPr>
          <w:rFonts w:eastAsia="Times New Roman"/>
        </w:rPr>
      </w:pPr>
      <w:r w:rsidRPr="006B7487">
        <w:t>+совокупность организаций или отдельных лиц, которые принимают на себя или передают другим право собственности на товар или услугу на пути от производителя к потребителю</w:t>
      </w:r>
    </w:p>
    <w:p w:rsidR="006B7487" w:rsidRPr="006B7487" w:rsidRDefault="006B7487" w:rsidP="00965E69">
      <w:pPr>
        <w:numPr>
          <w:ilvl w:val="0"/>
          <w:numId w:val="592"/>
        </w:numPr>
        <w:rPr>
          <w:rFonts w:eastAsia="Times New Roman"/>
        </w:rPr>
      </w:pPr>
      <w:r w:rsidRPr="006B7487">
        <w:t>совокупность товарно – материальных ценностей</w:t>
      </w:r>
      <w:r w:rsidRPr="006B7487">
        <w:br/>
      </w:r>
    </w:p>
    <w:p w:rsidR="006B7487" w:rsidRPr="006B7487" w:rsidRDefault="006B7487" w:rsidP="00965E69">
      <w:pPr>
        <w:numPr>
          <w:ilvl w:val="0"/>
          <w:numId w:val="492"/>
        </w:numPr>
        <w:ind w:left="426" w:hanging="142"/>
      </w:pPr>
      <w:r w:rsidRPr="006B7487">
        <w:rPr>
          <w:bCs/>
        </w:rPr>
        <w:t xml:space="preserve"> Уровень канала распределения – это...</w:t>
      </w:r>
    </w:p>
    <w:p w:rsidR="006B7487" w:rsidRPr="006B7487" w:rsidRDefault="006B7487" w:rsidP="00965E69">
      <w:pPr>
        <w:numPr>
          <w:ilvl w:val="0"/>
          <w:numId w:val="593"/>
        </w:numPr>
      </w:pPr>
      <w:r w:rsidRPr="006B7487">
        <w:t xml:space="preserve"> его техническая оснащенность </w:t>
      </w:r>
    </w:p>
    <w:p w:rsidR="006B7487" w:rsidRPr="006B7487" w:rsidRDefault="006B7487" w:rsidP="00965E69">
      <w:pPr>
        <w:numPr>
          <w:ilvl w:val="0"/>
          <w:numId w:val="593"/>
        </w:numPr>
      </w:pPr>
      <w:r w:rsidRPr="006B7487">
        <w:t xml:space="preserve">ширина охвата рынка </w:t>
      </w:r>
    </w:p>
    <w:p w:rsidR="006B7487" w:rsidRPr="006B7487" w:rsidRDefault="006B7487" w:rsidP="00965E69">
      <w:pPr>
        <w:numPr>
          <w:ilvl w:val="0"/>
          <w:numId w:val="593"/>
        </w:numPr>
      </w:pPr>
      <w:r w:rsidRPr="006B7487">
        <w:t>емкость рынка</w:t>
      </w:r>
    </w:p>
    <w:p w:rsidR="006B7487" w:rsidRPr="006B7487" w:rsidRDefault="006B7487" w:rsidP="00965E69">
      <w:pPr>
        <w:numPr>
          <w:ilvl w:val="0"/>
          <w:numId w:val="593"/>
        </w:numPr>
      </w:pPr>
      <w:r w:rsidRPr="006B7487">
        <w:t>+посредник, выполняющий работу по приближению товара и права собственности на него к конечному потребителю</w:t>
      </w:r>
      <w:r w:rsidRPr="006B7487">
        <w:br/>
      </w:r>
    </w:p>
    <w:p w:rsidR="006B7487" w:rsidRPr="006B7487" w:rsidRDefault="006B7487" w:rsidP="00965E69">
      <w:pPr>
        <w:numPr>
          <w:ilvl w:val="0"/>
          <w:numId w:val="492"/>
        </w:numPr>
        <w:ind w:left="567" w:hanging="283"/>
      </w:pPr>
      <w:r w:rsidRPr="006B7487">
        <w:rPr>
          <w:bCs/>
        </w:rPr>
        <w:lastRenderedPageBreak/>
        <w:t xml:space="preserve"> К распределительной логистике НЕ относится:</w:t>
      </w:r>
      <w:r w:rsidRPr="006B7487">
        <w:t xml:space="preserve"> </w:t>
      </w:r>
    </w:p>
    <w:p w:rsidR="006B7487" w:rsidRPr="006B7487" w:rsidRDefault="006B7487" w:rsidP="00965E69">
      <w:pPr>
        <w:numPr>
          <w:ilvl w:val="0"/>
          <w:numId w:val="594"/>
        </w:numPr>
      </w:pPr>
      <w:r w:rsidRPr="006B7487">
        <w:t xml:space="preserve">+закупка оборудования </w:t>
      </w:r>
    </w:p>
    <w:p w:rsidR="006B7487" w:rsidRPr="006B7487" w:rsidRDefault="006B7487" w:rsidP="00965E69">
      <w:pPr>
        <w:numPr>
          <w:ilvl w:val="0"/>
          <w:numId w:val="594"/>
        </w:numPr>
      </w:pPr>
      <w:r w:rsidRPr="006B7487">
        <w:t xml:space="preserve">оказание информационных услуг при поставке продукции </w:t>
      </w:r>
    </w:p>
    <w:p w:rsidR="006B7487" w:rsidRPr="006B7487" w:rsidRDefault="006B7487" w:rsidP="00965E69">
      <w:pPr>
        <w:numPr>
          <w:ilvl w:val="0"/>
          <w:numId w:val="594"/>
        </w:numPr>
      </w:pPr>
      <w:r w:rsidRPr="006B7487">
        <w:t xml:space="preserve">сбыт готовой продукции </w:t>
      </w:r>
    </w:p>
    <w:p w:rsidR="006B7487" w:rsidRPr="006B7487" w:rsidRDefault="006B7487" w:rsidP="00965E69">
      <w:pPr>
        <w:numPr>
          <w:ilvl w:val="0"/>
          <w:numId w:val="594"/>
        </w:numPr>
      </w:pPr>
      <w:r w:rsidRPr="006B7487">
        <w:t>размещение распределительных складов</w:t>
      </w:r>
      <w:r w:rsidRPr="006B7487">
        <w:br/>
      </w:r>
    </w:p>
    <w:p w:rsidR="006B7487" w:rsidRPr="006B7487" w:rsidRDefault="006B7487" w:rsidP="00965E69">
      <w:pPr>
        <w:numPr>
          <w:ilvl w:val="0"/>
          <w:numId w:val="492"/>
        </w:numPr>
        <w:ind w:left="851" w:hanging="491"/>
      </w:pPr>
      <w:r w:rsidRPr="006B7487">
        <w:t>Управление материальным потоком в процессе транспортировки и организация транспо</w:t>
      </w:r>
      <w:r w:rsidRPr="006B7487">
        <w:t>р</w:t>
      </w:r>
      <w:r w:rsidRPr="006B7487">
        <w:t xml:space="preserve">тирования грузов является сферой </w:t>
      </w:r>
    </w:p>
    <w:p w:rsidR="006B7487" w:rsidRPr="006B7487" w:rsidRDefault="006B7487" w:rsidP="00965E69">
      <w:pPr>
        <w:numPr>
          <w:ilvl w:val="0"/>
          <w:numId w:val="595"/>
        </w:numPr>
      </w:pPr>
      <w:r w:rsidRPr="006B7487">
        <w:rPr>
          <w:iCs/>
        </w:rPr>
        <w:t>Информационной логистики</w:t>
      </w:r>
    </w:p>
    <w:p w:rsidR="006B7487" w:rsidRPr="006B7487" w:rsidRDefault="006B7487" w:rsidP="00965E69">
      <w:pPr>
        <w:numPr>
          <w:ilvl w:val="0"/>
          <w:numId w:val="595"/>
        </w:numPr>
      </w:pPr>
      <w:r w:rsidRPr="006B7487">
        <w:rPr>
          <w:iCs/>
        </w:rPr>
        <w:t>Транспортной логистики</w:t>
      </w:r>
    </w:p>
    <w:p w:rsidR="006B7487" w:rsidRPr="006B7487" w:rsidRDefault="006B7487" w:rsidP="00965E69">
      <w:pPr>
        <w:numPr>
          <w:ilvl w:val="0"/>
          <w:numId w:val="595"/>
        </w:numPr>
      </w:pPr>
      <w:r w:rsidRPr="006B7487">
        <w:rPr>
          <w:iCs/>
        </w:rPr>
        <w:t>Сбытовой логистики</w:t>
      </w:r>
    </w:p>
    <w:p w:rsidR="006B7487" w:rsidRPr="006B7487" w:rsidRDefault="006B7487" w:rsidP="00965E69">
      <w:pPr>
        <w:numPr>
          <w:ilvl w:val="0"/>
          <w:numId w:val="595"/>
        </w:numPr>
      </w:pPr>
      <w:r w:rsidRPr="006B7487">
        <w:rPr>
          <w:iCs/>
        </w:rPr>
        <w:t>Закупочной логистики</w:t>
      </w:r>
    </w:p>
    <w:p w:rsidR="006B7487" w:rsidRPr="006B7487" w:rsidRDefault="006B7487" w:rsidP="006B7487">
      <w:pPr>
        <w:ind w:left="720"/>
        <w:jc w:val="both"/>
      </w:pPr>
    </w:p>
    <w:p w:rsidR="006B7487" w:rsidRPr="006B7487" w:rsidRDefault="006B7487" w:rsidP="00965E69">
      <w:pPr>
        <w:numPr>
          <w:ilvl w:val="0"/>
          <w:numId w:val="492"/>
        </w:numPr>
        <w:tabs>
          <w:tab w:val="left" w:pos="1134"/>
        </w:tabs>
        <w:spacing w:before="100" w:beforeAutospacing="1" w:after="100" w:afterAutospacing="1"/>
        <w:ind w:left="426" w:firstLine="0"/>
        <w:jc w:val="both"/>
        <w:rPr>
          <w:rFonts w:eastAsia="Times New Roman"/>
        </w:rPr>
      </w:pPr>
      <w:r w:rsidRPr="006B7487">
        <w:rPr>
          <w:rFonts w:eastAsia="Times New Roman"/>
        </w:rPr>
        <w:t>Преимущества железно-дорожного транспорта:</w:t>
      </w:r>
    </w:p>
    <w:p w:rsidR="006B7487" w:rsidRPr="006B7487" w:rsidRDefault="006B7487" w:rsidP="00965E69">
      <w:pPr>
        <w:numPr>
          <w:ilvl w:val="0"/>
          <w:numId w:val="596"/>
        </w:numPr>
        <w:spacing w:before="100" w:beforeAutospacing="1" w:after="100" w:afterAutospacing="1"/>
        <w:jc w:val="both"/>
        <w:rPr>
          <w:rFonts w:eastAsia="Times New Roman"/>
        </w:rPr>
      </w:pPr>
      <w:r w:rsidRPr="006B7487">
        <w:rPr>
          <w:rFonts w:eastAsia="Times New Roman"/>
        </w:rPr>
        <w:t>+Высокая провозная и пропускная способности, высокая регулярность перевозок, относ</w:t>
      </w:r>
      <w:r w:rsidRPr="006B7487">
        <w:rPr>
          <w:rFonts w:eastAsia="Times New Roman"/>
        </w:rPr>
        <w:t>и</w:t>
      </w:r>
      <w:r w:rsidRPr="006B7487">
        <w:rPr>
          <w:rFonts w:eastAsia="Times New Roman"/>
        </w:rPr>
        <w:t>тельно низкие тарифы, значительные скидки для транзитных отправок, высокая скорость доставки грузов на большие расстояния</w:t>
      </w:r>
    </w:p>
    <w:p w:rsidR="006B7487" w:rsidRPr="006B7487" w:rsidRDefault="006B7487" w:rsidP="00965E69">
      <w:pPr>
        <w:numPr>
          <w:ilvl w:val="0"/>
          <w:numId w:val="596"/>
        </w:numPr>
        <w:spacing w:before="100" w:beforeAutospacing="1" w:after="100" w:afterAutospacing="1"/>
        <w:jc w:val="both"/>
        <w:rPr>
          <w:rFonts w:eastAsia="Times New Roman"/>
        </w:rPr>
      </w:pPr>
      <w:r w:rsidRPr="006B7487">
        <w:rPr>
          <w:rFonts w:eastAsia="Times New Roman"/>
        </w:rPr>
        <w:t>Высокая доступность, возможность доставки груза «от двери до двери», высокая маневре</w:t>
      </w:r>
      <w:r w:rsidRPr="006B7487">
        <w:rPr>
          <w:rFonts w:eastAsia="Times New Roman"/>
        </w:rPr>
        <w:t>н</w:t>
      </w:r>
      <w:r w:rsidRPr="006B7487">
        <w:rPr>
          <w:rFonts w:eastAsia="Times New Roman"/>
        </w:rPr>
        <w:t>ность, высокая скорость доставки, возможность использования различных маршрутов и схем доставки, возможность отправки груза малыми партиями</w:t>
      </w:r>
    </w:p>
    <w:p w:rsidR="006B7487" w:rsidRPr="006B7487" w:rsidRDefault="006B7487" w:rsidP="00965E69">
      <w:pPr>
        <w:numPr>
          <w:ilvl w:val="0"/>
          <w:numId w:val="596"/>
        </w:numPr>
        <w:spacing w:before="100" w:beforeAutospacing="1" w:after="100" w:afterAutospacing="1"/>
        <w:jc w:val="both"/>
        <w:rPr>
          <w:rFonts w:eastAsia="Times New Roman"/>
        </w:rPr>
      </w:pPr>
      <w:r w:rsidRPr="006B7487">
        <w:rPr>
          <w:rFonts w:eastAsia="Times New Roman"/>
        </w:rPr>
        <w:t>Наивысшая скорость доставки грузов, высокая сохранность груза, наиболее короткие ма</w:t>
      </w:r>
      <w:r w:rsidRPr="006B7487">
        <w:rPr>
          <w:rFonts w:eastAsia="Times New Roman"/>
        </w:rPr>
        <w:t>р</w:t>
      </w:r>
      <w:r w:rsidRPr="006B7487">
        <w:rPr>
          <w:rFonts w:eastAsia="Times New Roman"/>
        </w:rPr>
        <w:t>шруты перевозок</w:t>
      </w:r>
    </w:p>
    <w:p w:rsidR="006B7487" w:rsidRPr="006B7487" w:rsidRDefault="006B7487" w:rsidP="00965E69">
      <w:pPr>
        <w:numPr>
          <w:ilvl w:val="0"/>
          <w:numId w:val="596"/>
        </w:numPr>
        <w:spacing w:before="100" w:beforeAutospacing="1" w:after="100" w:afterAutospacing="1"/>
        <w:jc w:val="both"/>
        <w:rPr>
          <w:rFonts w:eastAsia="Times New Roman"/>
        </w:rPr>
      </w:pPr>
      <w:r w:rsidRPr="006B7487">
        <w:rPr>
          <w:rFonts w:eastAsia="Times New Roman"/>
        </w:rPr>
        <w:t>Низкая  доступность, возможность доставки груза «от двери до двери», высокая маневре</w:t>
      </w:r>
      <w:r w:rsidRPr="006B7487">
        <w:rPr>
          <w:rFonts w:eastAsia="Times New Roman"/>
        </w:rPr>
        <w:t>н</w:t>
      </w:r>
      <w:r w:rsidRPr="006B7487">
        <w:rPr>
          <w:rFonts w:eastAsia="Times New Roman"/>
        </w:rPr>
        <w:t>ность, высокая скорость доставки, возможность использования различных маршрутов и схем доставки, возможность отправки груза малыми партиями</w:t>
      </w:r>
    </w:p>
    <w:p w:rsidR="006B7487" w:rsidRPr="006B7487" w:rsidRDefault="006B7487" w:rsidP="00965E69">
      <w:pPr>
        <w:numPr>
          <w:ilvl w:val="0"/>
          <w:numId w:val="492"/>
        </w:numPr>
        <w:tabs>
          <w:tab w:val="left" w:pos="1134"/>
        </w:tabs>
        <w:spacing w:before="100" w:beforeAutospacing="1" w:after="100" w:afterAutospacing="1"/>
        <w:ind w:left="426" w:firstLine="0"/>
        <w:jc w:val="both"/>
        <w:rPr>
          <w:rFonts w:eastAsia="Times New Roman"/>
        </w:rPr>
      </w:pPr>
      <w:r w:rsidRPr="006B7487">
        <w:rPr>
          <w:rFonts w:eastAsia="Times New Roman"/>
        </w:rPr>
        <w:t>Преимущества  автомобильного транспорта:</w:t>
      </w:r>
    </w:p>
    <w:p w:rsidR="006B7487" w:rsidRPr="006B7487" w:rsidRDefault="006B7487" w:rsidP="00965E69">
      <w:pPr>
        <w:numPr>
          <w:ilvl w:val="0"/>
          <w:numId w:val="597"/>
        </w:numPr>
        <w:spacing w:before="100" w:beforeAutospacing="1" w:after="100" w:afterAutospacing="1"/>
        <w:jc w:val="both"/>
        <w:rPr>
          <w:rFonts w:eastAsia="Times New Roman"/>
        </w:rPr>
      </w:pPr>
      <w:r w:rsidRPr="006B7487">
        <w:rPr>
          <w:rFonts w:eastAsia="Times New Roman"/>
        </w:rPr>
        <w:t>Высокая провозная и пропускная способности, высокая регулярность перевозок, относ</w:t>
      </w:r>
      <w:r w:rsidRPr="006B7487">
        <w:rPr>
          <w:rFonts w:eastAsia="Times New Roman"/>
        </w:rPr>
        <w:t>и</w:t>
      </w:r>
      <w:r w:rsidRPr="006B7487">
        <w:rPr>
          <w:rFonts w:eastAsia="Times New Roman"/>
        </w:rPr>
        <w:t>тельно низкие тарифы, значительные скидки для транзитных отправок, высокая скорость доставки грузов на большие расстояния</w:t>
      </w:r>
    </w:p>
    <w:p w:rsidR="006B7487" w:rsidRPr="006B7487" w:rsidRDefault="006B7487" w:rsidP="00965E69">
      <w:pPr>
        <w:numPr>
          <w:ilvl w:val="0"/>
          <w:numId w:val="597"/>
        </w:numPr>
        <w:spacing w:before="100" w:beforeAutospacing="1" w:after="100" w:afterAutospacing="1"/>
        <w:jc w:val="both"/>
        <w:rPr>
          <w:rFonts w:eastAsia="Times New Roman"/>
        </w:rPr>
      </w:pPr>
      <w:r w:rsidRPr="006B7487">
        <w:rPr>
          <w:rFonts w:eastAsia="Times New Roman"/>
        </w:rPr>
        <w:t>+Высокая доступность, возможность доставки груза «от двери до двери», высокая мане</w:t>
      </w:r>
      <w:r w:rsidRPr="006B7487">
        <w:rPr>
          <w:rFonts w:eastAsia="Times New Roman"/>
        </w:rPr>
        <w:t>в</w:t>
      </w:r>
      <w:r w:rsidRPr="006B7487">
        <w:rPr>
          <w:rFonts w:eastAsia="Times New Roman"/>
        </w:rPr>
        <w:t>ренность, высокая скорость доставки, возможность использования различных маршрутов и схем доставки, возможность отправки груза малыми партиями</w:t>
      </w:r>
    </w:p>
    <w:p w:rsidR="006B7487" w:rsidRPr="006B7487" w:rsidRDefault="006B7487" w:rsidP="00965E69">
      <w:pPr>
        <w:numPr>
          <w:ilvl w:val="0"/>
          <w:numId w:val="597"/>
        </w:numPr>
        <w:spacing w:before="100" w:beforeAutospacing="1" w:after="100" w:afterAutospacing="1"/>
        <w:jc w:val="both"/>
        <w:rPr>
          <w:rFonts w:eastAsia="Times New Roman"/>
        </w:rPr>
      </w:pPr>
      <w:r w:rsidRPr="006B7487">
        <w:rPr>
          <w:rFonts w:eastAsia="Times New Roman"/>
        </w:rPr>
        <w:t>Наивысшая скорость доставки грузов, высокая сохранность груза, наиболее короткие ма</w:t>
      </w:r>
      <w:r w:rsidRPr="006B7487">
        <w:rPr>
          <w:rFonts w:eastAsia="Times New Roman"/>
        </w:rPr>
        <w:t>р</w:t>
      </w:r>
      <w:r w:rsidRPr="006B7487">
        <w:rPr>
          <w:rFonts w:eastAsia="Times New Roman"/>
        </w:rPr>
        <w:t>шруты перевозок</w:t>
      </w:r>
    </w:p>
    <w:p w:rsidR="006B7487" w:rsidRPr="006B7487" w:rsidRDefault="006B7487" w:rsidP="00965E69">
      <w:pPr>
        <w:numPr>
          <w:ilvl w:val="0"/>
          <w:numId w:val="597"/>
        </w:numPr>
        <w:spacing w:before="100" w:beforeAutospacing="1" w:after="100" w:afterAutospacing="1"/>
        <w:jc w:val="both"/>
        <w:rPr>
          <w:rFonts w:eastAsia="Times New Roman"/>
        </w:rPr>
      </w:pPr>
      <w:r w:rsidRPr="006B7487">
        <w:rPr>
          <w:rFonts w:eastAsia="Times New Roman"/>
        </w:rPr>
        <w:t>Низкая  доступность, возможность доставки груза «от двери до двери», высокая маневре</w:t>
      </w:r>
      <w:r w:rsidRPr="006B7487">
        <w:rPr>
          <w:rFonts w:eastAsia="Times New Roman"/>
        </w:rPr>
        <w:t>н</w:t>
      </w:r>
      <w:r w:rsidRPr="006B7487">
        <w:rPr>
          <w:rFonts w:eastAsia="Times New Roman"/>
        </w:rPr>
        <w:t>ность, высокая скорость доставки, возможность использования различных маршрутов и схем доставки, возможность отправки груза малыми партиями</w:t>
      </w:r>
    </w:p>
    <w:p w:rsidR="006B7487" w:rsidRPr="006B7487" w:rsidRDefault="006B7487" w:rsidP="00965E69">
      <w:pPr>
        <w:numPr>
          <w:ilvl w:val="0"/>
          <w:numId w:val="492"/>
        </w:numPr>
        <w:tabs>
          <w:tab w:val="left" w:pos="1134"/>
        </w:tabs>
        <w:spacing w:before="100" w:beforeAutospacing="1" w:after="100" w:afterAutospacing="1"/>
        <w:ind w:left="426" w:firstLine="0"/>
        <w:jc w:val="both"/>
        <w:rPr>
          <w:rFonts w:eastAsia="Times New Roman"/>
        </w:rPr>
      </w:pPr>
      <w:r w:rsidRPr="006B7487">
        <w:rPr>
          <w:rFonts w:eastAsia="Times New Roman"/>
        </w:rPr>
        <w:t>Преимущества воздушного транспорта:</w:t>
      </w:r>
    </w:p>
    <w:p w:rsidR="006B7487" w:rsidRPr="006B7487" w:rsidRDefault="006B7487" w:rsidP="00965E69">
      <w:pPr>
        <w:numPr>
          <w:ilvl w:val="0"/>
          <w:numId w:val="598"/>
        </w:numPr>
        <w:spacing w:before="100" w:beforeAutospacing="1" w:after="100" w:afterAutospacing="1"/>
        <w:jc w:val="both"/>
        <w:rPr>
          <w:rFonts w:eastAsia="Times New Roman"/>
        </w:rPr>
      </w:pPr>
      <w:r w:rsidRPr="006B7487">
        <w:rPr>
          <w:rFonts w:eastAsia="Times New Roman"/>
        </w:rPr>
        <w:t>Высокая провозная и пропускная способности, высокая регулярность перевозок, относ</w:t>
      </w:r>
      <w:r w:rsidRPr="006B7487">
        <w:rPr>
          <w:rFonts w:eastAsia="Times New Roman"/>
        </w:rPr>
        <w:t>и</w:t>
      </w:r>
      <w:r w:rsidRPr="006B7487">
        <w:rPr>
          <w:rFonts w:eastAsia="Times New Roman"/>
        </w:rPr>
        <w:t>тельно низкие тарифы, значительные скидки для транзитных отправок, высокая скорость доставки грузов на большие расстояния</w:t>
      </w:r>
    </w:p>
    <w:p w:rsidR="006B7487" w:rsidRPr="006B7487" w:rsidRDefault="006B7487" w:rsidP="00965E69">
      <w:pPr>
        <w:numPr>
          <w:ilvl w:val="0"/>
          <w:numId w:val="598"/>
        </w:numPr>
        <w:spacing w:before="100" w:beforeAutospacing="1" w:after="100" w:afterAutospacing="1"/>
        <w:jc w:val="both"/>
        <w:rPr>
          <w:rFonts w:eastAsia="Times New Roman"/>
        </w:rPr>
      </w:pPr>
      <w:r w:rsidRPr="006B7487">
        <w:rPr>
          <w:rFonts w:eastAsia="Times New Roman"/>
        </w:rPr>
        <w:lastRenderedPageBreak/>
        <w:t>Высокая доступность, возможность доставки груза «от двери до двери», высокая маневре</w:t>
      </w:r>
      <w:r w:rsidRPr="006B7487">
        <w:rPr>
          <w:rFonts w:eastAsia="Times New Roman"/>
        </w:rPr>
        <w:t>н</w:t>
      </w:r>
      <w:r w:rsidRPr="006B7487">
        <w:rPr>
          <w:rFonts w:eastAsia="Times New Roman"/>
        </w:rPr>
        <w:t>ность, высокая скорость доставки, возможность использования различных маршрутов и схем доставки, возможность отправки груза малыми партиями</w:t>
      </w:r>
    </w:p>
    <w:p w:rsidR="006B7487" w:rsidRPr="006B7487" w:rsidRDefault="006B7487" w:rsidP="00965E69">
      <w:pPr>
        <w:numPr>
          <w:ilvl w:val="0"/>
          <w:numId w:val="598"/>
        </w:numPr>
        <w:spacing w:before="100" w:beforeAutospacing="1" w:after="100" w:afterAutospacing="1"/>
        <w:jc w:val="both"/>
        <w:rPr>
          <w:rFonts w:eastAsia="Times New Roman"/>
        </w:rPr>
      </w:pPr>
      <w:r w:rsidRPr="006B7487">
        <w:rPr>
          <w:rFonts w:eastAsia="Times New Roman"/>
        </w:rPr>
        <w:t>+Наивысшая скорость доставки грузов, высокая сохранность груза, наиболее короткие маршруты перевозок</w:t>
      </w:r>
    </w:p>
    <w:p w:rsidR="006B7487" w:rsidRPr="006B7487" w:rsidRDefault="006B7487" w:rsidP="00965E69">
      <w:pPr>
        <w:numPr>
          <w:ilvl w:val="0"/>
          <w:numId w:val="598"/>
        </w:numPr>
        <w:spacing w:before="100" w:beforeAutospacing="1" w:after="100" w:afterAutospacing="1"/>
        <w:jc w:val="both"/>
        <w:rPr>
          <w:rFonts w:eastAsia="Times New Roman"/>
        </w:rPr>
      </w:pPr>
      <w:r w:rsidRPr="006B7487">
        <w:rPr>
          <w:rFonts w:eastAsia="Times New Roman"/>
        </w:rPr>
        <w:t>Низкая  доступность, возможность доставки груза «от двери до двери», высокая маневре</w:t>
      </w:r>
      <w:r w:rsidRPr="006B7487">
        <w:rPr>
          <w:rFonts w:eastAsia="Times New Roman"/>
        </w:rPr>
        <w:t>н</w:t>
      </w:r>
      <w:r w:rsidRPr="006B7487">
        <w:rPr>
          <w:rFonts w:eastAsia="Times New Roman"/>
        </w:rPr>
        <w:t>ность, высокая скорость доставки, возможность использования различных маршрутов и схем доставки, возможность отправки груза малыми партиями</w:t>
      </w:r>
    </w:p>
    <w:p w:rsidR="006B7487" w:rsidRPr="006B7487" w:rsidRDefault="006B7487" w:rsidP="00965E69">
      <w:pPr>
        <w:numPr>
          <w:ilvl w:val="0"/>
          <w:numId w:val="492"/>
        </w:numPr>
        <w:tabs>
          <w:tab w:val="left" w:pos="1134"/>
        </w:tabs>
        <w:spacing w:before="100" w:beforeAutospacing="1" w:after="100" w:afterAutospacing="1"/>
        <w:ind w:left="426" w:firstLine="0"/>
        <w:jc w:val="both"/>
        <w:rPr>
          <w:rFonts w:eastAsia="Times New Roman"/>
        </w:rPr>
      </w:pPr>
      <w:r w:rsidRPr="006B7487">
        <w:rPr>
          <w:rFonts w:eastAsia="Times New Roman"/>
        </w:rPr>
        <w:t>Преимущества морского  транспорта:</w:t>
      </w:r>
    </w:p>
    <w:p w:rsidR="006B7487" w:rsidRPr="006B7487" w:rsidRDefault="006B7487" w:rsidP="00965E69">
      <w:pPr>
        <w:numPr>
          <w:ilvl w:val="0"/>
          <w:numId w:val="599"/>
        </w:numPr>
        <w:spacing w:before="100" w:beforeAutospacing="1" w:after="100" w:afterAutospacing="1"/>
        <w:jc w:val="both"/>
        <w:rPr>
          <w:rFonts w:eastAsia="Times New Roman"/>
        </w:rPr>
      </w:pPr>
      <w:r w:rsidRPr="006B7487">
        <w:rPr>
          <w:rFonts w:eastAsia="Times New Roman"/>
        </w:rPr>
        <w:t>Высокая провозная и пропускная способности, высокая регулярность перевозок, относ</w:t>
      </w:r>
      <w:r w:rsidRPr="006B7487">
        <w:rPr>
          <w:rFonts w:eastAsia="Times New Roman"/>
        </w:rPr>
        <w:t>и</w:t>
      </w:r>
      <w:r w:rsidRPr="006B7487">
        <w:rPr>
          <w:rFonts w:eastAsia="Times New Roman"/>
        </w:rPr>
        <w:t>тельно низкие тарифы, значительные скидки для транзитных отправок, высокая скорость доставки грузов на большие расстояния</w:t>
      </w:r>
    </w:p>
    <w:p w:rsidR="006B7487" w:rsidRPr="006B7487" w:rsidRDefault="006B7487" w:rsidP="00965E69">
      <w:pPr>
        <w:numPr>
          <w:ilvl w:val="0"/>
          <w:numId w:val="599"/>
        </w:numPr>
        <w:spacing w:before="100" w:beforeAutospacing="1" w:after="100" w:afterAutospacing="1"/>
        <w:jc w:val="both"/>
        <w:rPr>
          <w:rFonts w:eastAsia="Times New Roman"/>
        </w:rPr>
      </w:pPr>
      <w:r w:rsidRPr="006B7487">
        <w:rPr>
          <w:rFonts w:eastAsia="Times New Roman"/>
        </w:rPr>
        <w:t>Высокая доступность, возможность доставки груза «от двери до двери», высокая маневре</w:t>
      </w:r>
      <w:r w:rsidRPr="006B7487">
        <w:rPr>
          <w:rFonts w:eastAsia="Times New Roman"/>
        </w:rPr>
        <w:t>н</w:t>
      </w:r>
      <w:r w:rsidRPr="006B7487">
        <w:rPr>
          <w:rFonts w:eastAsia="Times New Roman"/>
        </w:rPr>
        <w:t>ность, высокая скорость доставки, возможность использования различных маршрутов и схем доставки, возможность отправки груза малыми партиями</w:t>
      </w:r>
    </w:p>
    <w:p w:rsidR="006B7487" w:rsidRPr="006B7487" w:rsidRDefault="006B7487" w:rsidP="00965E69">
      <w:pPr>
        <w:numPr>
          <w:ilvl w:val="0"/>
          <w:numId w:val="599"/>
        </w:numPr>
        <w:spacing w:before="100" w:beforeAutospacing="1" w:after="100" w:afterAutospacing="1"/>
        <w:jc w:val="both"/>
        <w:rPr>
          <w:rFonts w:eastAsia="Times New Roman"/>
        </w:rPr>
      </w:pPr>
      <w:r w:rsidRPr="006B7487">
        <w:rPr>
          <w:rFonts w:eastAsia="Times New Roman"/>
        </w:rPr>
        <w:t>Наивысшая скорость доставки грузов, высокая сохранность груза, наиболее короткие ма</w:t>
      </w:r>
      <w:r w:rsidRPr="006B7487">
        <w:rPr>
          <w:rFonts w:eastAsia="Times New Roman"/>
        </w:rPr>
        <w:t>р</w:t>
      </w:r>
      <w:r w:rsidRPr="006B7487">
        <w:rPr>
          <w:rFonts w:eastAsia="Times New Roman"/>
        </w:rPr>
        <w:t>шруты перевозок</w:t>
      </w:r>
    </w:p>
    <w:p w:rsidR="006B7487" w:rsidRPr="006B7487" w:rsidRDefault="006B7487" w:rsidP="00965E69">
      <w:pPr>
        <w:numPr>
          <w:ilvl w:val="0"/>
          <w:numId w:val="599"/>
        </w:numPr>
        <w:spacing w:before="100" w:beforeAutospacing="1" w:after="100" w:afterAutospacing="1"/>
        <w:jc w:val="both"/>
        <w:rPr>
          <w:rFonts w:eastAsia="Times New Roman"/>
        </w:rPr>
      </w:pPr>
      <w:r w:rsidRPr="006B7487">
        <w:rPr>
          <w:rFonts w:eastAsia="Times New Roman"/>
        </w:rPr>
        <w:t>+Возможность межконтинентальных перевозок, низкая себестоимость перевозок на дал</w:t>
      </w:r>
      <w:r w:rsidRPr="006B7487">
        <w:rPr>
          <w:rFonts w:eastAsia="Times New Roman"/>
        </w:rPr>
        <w:t>ь</w:t>
      </w:r>
      <w:r w:rsidRPr="006B7487">
        <w:rPr>
          <w:rFonts w:eastAsia="Times New Roman"/>
        </w:rPr>
        <w:t>ние расстояния, высокая провозная и пропускная способность, низкая капиталоемкость п</w:t>
      </w:r>
      <w:r w:rsidRPr="006B7487">
        <w:rPr>
          <w:rFonts w:eastAsia="Times New Roman"/>
        </w:rPr>
        <w:t>е</w:t>
      </w:r>
      <w:r w:rsidRPr="006B7487">
        <w:rPr>
          <w:rFonts w:eastAsia="Times New Roman"/>
        </w:rPr>
        <w:t>ревозок.</w:t>
      </w:r>
    </w:p>
    <w:p w:rsidR="006B7487" w:rsidRPr="006B7487" w:rsidRDefault="006B7487" w:rsidP="00965E69">
      <w:pPr>
        <w:numPr>
          <w:ilvl w:val="0"/>
          <w:numId w:val="492"/>
        </w:numPr>
        <w:tabs>
          <w:tab w:val="left" w:pos="1134"/>
        </w:tabs>
        <w:spacing w:before="100" w:beforeAutospacing="1" w:after="100" w:afterAutospacing="1"/>
        <w:ind w:left="426" w:firstLine="0"/>
        <w:jc w:val="both"/>
        <w:rPr>
          <w:rFonts w:eastAsia="Times New Roman"/>
        </w:rPr>
      </w:pPr>
      <w:r w:rsidRPr="006B7487">
        <w:rPr>
          <w:rFonts w:eastAsia="Times New Roman"/>
        </w:rPr>
        <w:t>Преимущества речного  транспорта:</w:t>
      </w:r>
    </w:p>
    <w:p w:rsidR="006B7487" w:rsidRPr="006B7487" w:rsidRDefault="006B7487" w:rsidP="00965E69">
      <w:pPr>
        <w:numPr>
          <w:ilvl w:val="0"/>
          <w:numId w:val="600"/>
        </w:numPr>
        <w:spacing w:before="100" w:beforeAutospacing="1" w:after="100" w:afterAutospacing="1"/>
        <w:jc w:val="both"/>
        <w:rPr>
          <w:rFonts w:eastAsia="Times New Roman"/>
        </w:rPr>
      </w:pPr>
      <w:r w:rsidRPr="006B7487">
        <w:rPr>
          <w:rFonts w:eastAsia="Times New Roman"/>
        </w:rPr>
        <w:t>Высокая провозная и пропускная способности, высокая регулярность перевозок, относ</w:t>
      </w:r>
      <w:r w:rsidRPr="006B7487">
        <w:rPr>
          <w:rFonts w:eastAsia="Times New Roman"/>
        </w:rPr>
        <w:t>и</w:t>
      </w:r>
      <w:r w:rsidRPr="006B7487">
        <w:rPr>
          <w:rFonts w:eastAsia="Times New Roman"/>
        </w:rPr>
        <w:t>тельно низкие тарифы, значительные скидки для транзитных отправок, высокая скорость доставки грузов на большие расстояния</w:t>
      </w:r>
    </w:p>
    <w:p w:rsidR="006B7487" w:rsidRPr="006B7487" w:rsidRDefault="006B7487" w:rsidP="00965E69">
      <w:pPr>
        <w:numPr>
          <w:ilvl w:val="0"/>
          <w:numId w:val="600"/>
        </w:numPr>
        <w:spacing w:before="100" w:beforeAutospacing="1" w:after="100" w:afterAutospacing="1"/>
        <w:jc w:val="both"/>
        <w:rPr>
          <w:rFonts w:eastAsia="Times New Roman"/>
        </w:rPr>
      </w:pPr>
      <w:r w:rsidRPr="006B7487">
        <w:rPr>
          <w:rFonts w:eastAsia="Times New Roman"/>
        </w:rPr>
        <w:t>Высокая доступность, возможность доставки груза «от двери до двери», высокая маневре</w:t>
      </w:r>
      <w:r w:rsidRPr="006B7487">
        <w:rPr>
          <w:rFonts w:eastAsia="Times New Roman"/>
        </w:rPr>
        <w:t>н</w:t>
      </w:r>
      <w:r w:rsidRPr="006B7487">
        <w:rPr>
          <w:rFonts w:eastAsia="Times New Roman"/>
        </w:rPr>
        <w:t>ность, высокая скорость доставки, возможность использования различных маршрутов и схем доставки, возможность отправки груза малыми партиями</w:t>
      </w:r>
    </w:p>
    <w:p w:rsidR="006B7487" w:rsidRPr="006B7487" w:rsidRDefault="006B7487" w:rsidP="00965E69">
      <w:pPr>
        <w:numPr>
          <w:ilvl w:val="0"/>
          <w:numId w:val="600"/>
        </w:numPr>
        <w:spacing w:before="100" w:beforeAutospacing="1" w:after="100" w:afterAutospacing="1"/>
        <w:jc w:val="both"/>
        <w:rPr>
          <w:rFonts w:eastAsia="Times New Roman"/>
        </w:rPr>
      </w:pPr>
      <w:r w:rsidRPr="006B7487">
        <w:rPr>
          <w:rFonts w:eastAsia="Times New Roman"/>
        </w:rPr>
        <w:t>Наивысшая скорость доставки грузов, высокая сохранность груза, наиболее короткие ма</w:t>
      </w:r>
      <w:r w:rsidRPr="006B7487">
        <w:rPr>
          <w:rFonts w:eastAsia="Times New Roman"/>
        </w:rPr>
        <w:t>р</w:t>
      </w:r>
      <w:r w:rsidRPr="006B7487">
        <w:rPr>
          <w:rFonts w:eastAsia="Times New Roman"/>
        </w:rPr>
        <w:t>шруты перевозок</w:t>
      </w:r>
    </w:p>
    <w:p w:rsidR="006B7487" w:rsidRPr="006B7487" w:rsidRDefault="006B7487" w:rsidP="00965E69">
      <w:pPr>
        <w:numPr>
          <w:ilvl w:val="0"/>
          <w:numId w:val="600"/>
        </w:numPr>
        <w:spacing w:before="100" w:beforeAutospacing="1" w:after="100" w:afterAutospacing="1"/>
        <w:jc w:val="both"/>
        <w:rPr>
          <w:rFonts w:eastAsia="Times New Roman"/>
        </w:rPr>
      </w:pPr>
      <w:r w:rsidRPr="006B7487">
        <w:rPr>
          <w:rFonts w:eastAsia="Times New Roman"/>
        </w:rPr>
        <w:t xml:space="preserve"> +Высокие провозные возможности на глубоководных реках и водоемах, низкая себесто</w:t>
      </w:r>
      <w:r w:rsidRPr="006B7487">
        <w:rPr>
          <w:rFonts w:eastAsia="Times New Roman"/>
        </w:rPr>
        <w:t>и</w:t>
      </w:r>
      <w:r w:rsidRPr="006B7487">
        <w:rPr>
          <w:rFonts w:eastAsia="Times New Roman"/>
        </w:rPr>
        <w:t>мость перевозок, низкая капиталоемкость перевозок.</w:t>
      </w:r>
    </w:p>
    <w:p w:rsidR="006B7487" w:rsidRPr="006B7487" w:rsidRDefault="006B7487" w:rsidP="00965E69">
      <w:pPr>
        <w:numPr>
          <w:ilvl w:val="0"/>
          <w:numId w:val="492"/>
        </w:numPr>
        <w:tabs>
          <w:tab w:val="left" w:pos="1134"/>
        </w:tabs>
        <w:spacing w:before="100" w:beforeAutospacing="1" w:after="100" w:afterAutospacing="1"/>
        <w:rPr>
          <w:rFonts w:eastAsia="Times New Roman"/>
        </w:rPr>
      </w:pPr>
      <w:r w:rsidRPr="006B7487">
        <w:rPr>
          <w:rFonts w:eastAsia="Times New Roman"/>
        </w:rPr>
        <w:t>Недостатки железно-дорожного транспорта:</w:t>
      </w:r>
    </w:p>
    <w:p w:rsidR="006B7487" w:rsidRPr="006B7487" w:rsidRDefault="006B7487" w:rsidP="00965E69">
      <w:pPr>
        <w:numPr>
          <w:ilvl w:val="0"/>
          <w:numId w:val="601"/>
        </w:numPr>
        <w:spacing w:before="100" w:beforeAutospacing="1" w:after="100" w:afterAutospacing="1"/>
        <w:rPr>
          <w:rFonts w:eastAsia="Times New Roman"/>
        </w:rPr>
      </w:pPr>
      <w:r w:rsidRPr="006B7487">
        <w:rPr>
          <w:rFonts w:eastAsia="Times New Roman"/>
        </w:rPr>
        <w:t>+Ограниченное число перевозчиков, большие капитальные вложения в производственно-техническую базу, высокая материалоемкость и энергоемкость перевозок, низкая досту</w:t>
      </w:r>
      <w:r w:rsidRPr="006B7487">
        <w:rPr>
          <w:rFonts w:eastAsia="Times New Roman"/>
        </w:rPr>
        <w:t>п</w:t>
      </w:r>
      <w:r w:rsidRPr="006B7487">
        <w:rPr>
          <w:rFonts w:eastAsia="Times New Roman"/>
        </w:rPr>
        <w:t>ность к конечным точкам продаж, недостаточно высокая сохранность грузов</w:t>
      </w:r>
    </w:p>
    <w:p w:rsidR="006B7487" w:rsidRPr="006B7487" w:rsidRDefault="006B7487" w:rsidP="00965E69">
      <w:pPr>
        <w:numPr>
          <w:ilvl w:val="0"/>
          <w:numId w:val="601"/>
        </w:numPr>
        <w:spacing w:before="100" w:beforeAutospacing="1" w:after="100" w:afterAutospacing="1"/>
        <w:rPr>
          <w:rFonts w:eastAsia="Times New Roman"/>
        </w:rPr>
      </w:pPr>
      <w:r w:rsidRPr="006B7487">
        <w:rPr>
          <w:rFonts w:eastAsia="Times New Roman"/>
        </w:rPr>
        <w:t>Низкая производительность, зависимость от погодных и дорожных условий, относительно высокая себестоимость перевозок на большие расстояния, недостаточная экологическая чистота</w:t>
      </w:r>
    </w:p>
    <w:p w:rsidR="006B7487" w:rsidRPr="006B7487" w:rsidRDefault="006B7487" w:rsidP="00965E69">
      <w:pPr>
        <w:numPr>
          <w:ilvl w:val="0"/>
          <w:numId w:val="601"/>
        </w:numPr>
        <w:spacing w:before="100" w:beforeAutospacing="1" w:after="100" w:afterAutospacing="1"/>
        <w:rPr>
          <w:rFonts w:eastAsia="Times New Roman"/>
        </w:rPr>
      </w:pPr>
      <w:r w:rsidRPr="006B7487">
        <w:rPr>
          <w:rFonts w:eastAsia="Times New Roman"/>
        </w:rPr>
        <w:t>Высокая себестоимость перевозок, высокая капиталоемкость, зависимость от погодных у</w:t>
      </w:r>
      <w:r w:rsidRPr="006B7487">
        <w:rPr>
          <w:rFonts w:eastAsia="Times New Roman"/>
        </w:rPr>
        <w:t>с</w:t>
      </w:r>
      <w:r w:rsidRPr="006B7487">
        <w:rPr>
          <w:rFonts w:eastAsia="Times New Roman"/>
        </w:rPr>
        <w:t>ловий, недостаточная географическая доступность</w:t>
      </w:r>
    </w:p>
    <w:p w:rsidR="006B7487" w:rsidRPr="006B7487" w:rsidRDefault="006B7487" w:rsidP="00965E69">
      <w:pPr>
        <w:numPr>
          <w:ilvl w:val="0"/>
          <w:numId w:val="601"/>
        </w:numPr>
        <w:spacing w:before="100" w:beforeAutospacing="1" w:after="100" w:afterAutospacing="1"/>
        <w:rPr>
          <w:rFonts w:eastAsia="Times New Roman"/>
        </w:rPr>
      </w:pPr>
      <w:r w:rsidRPr="006B7487">
        <w:rPr>
          <w:rFonts w:eastAsia="Times New Roman"/>
        </w:rPr>
        <w:lastRenderedPageBreak/>
        <w:t>Ограниченность перевозок, низкая скорость доставки, зависимость от географических, н</w:t>
      </w:r>
      <w:r w:rsidRPr="006B7487">
        <w:rPr>
          <w:rFonts w:eastAsia="Times New Roman"/>
        </w:rPr>
        <w:t>а</w:t>
      </w:r>
      <w:r w:rsidRPr="006B7487">
        <w:rPr>
          <w:rFonts w:eastAsia="Times New Roman"/>
        </w:rPr>
        <w:t>вигационных, погодных условий, необходимость создания сложной портовой структуры</w:t>
      </w:r>
    </w:p>
    <w:p w:rsidR="006B7487" w:rsidRPr="006B7487" w:rsidRDefault="006B7487" w:rsidP="00965E69">
      <w:pPr>
        <w:numPr>
          <w:ilvl w:val="0"/>
          <w:numId w:val="492"/>
        </w:numPr>
        <w:tabs>
          <w:tab w:val="left" w:pos="1134"/>
        </w:tabs>
        <w:spacing w:before="100" w:beforeAutospacing="1" w:after="100" w:afterAutospacing="1"/>
        <w:rPr>
          <w:rFonts w:eastAsia="Times New Roman"/>
        </w:rPr>
      </w:pPr>
      <w:r w:rsidRPr="006B7487">
        <w:rPr>
          <w:rFonts w:eastAsia="Times New Roman"/>
        </w:rPr>
        <w:t>Недостатки автомобильного транспорта:</w:t>
      </w:r>
    </w:p>
    <w:p w:rsidR="006B7487" w:rsidRPr="006B7487" w:rsidRDefault="006B7487" w:rsidP="00965E69">
      <w:pPr>
        <w:numPr>
          <w:ilvl w:val="0"/>
          <w:numId w:val="602"/>
        </w:numPr>
        <w:spacing w:before="100" w:beforeAutospacing="1" w:after="100" w:afterAutospacing="1"/>
        <w:rPr>
          <w:rFonts w:eastAsia="Times New Roman"/>
        </w:rPr>
      </w:pPr>
      <w:r w:rsidRPr="006B7487">
        <w:rPr>
          <w:rFonts w:eastAsia="Times New Roman"/>
        </w:rPr>
        <w:t>Ограниченное число перевозчиков, большие капитальные вложения в производственно-техническую базу, высокая материалоемкость и энергоемкость перевозок, низкая досту</w:t>
      </w:r>
      <w:r w:rsidRPr="006B7487">
        <w:rPr>
          <w:rFonts w:eastAsia="Times New Roman"/>
        </w:rPr>
        <w:t>п</w:t>
      </w:r>
      <w:r w:rsidRPr="006B7487">
        <w:rPr>
          <w:rFonts w:eastAsia="Times New Roman"/>
        </w:rPr>
        <w:t>ность к конечным точкам продаж, недостаточно высокая сохранность грузов</w:t>
      </w:r>
    </w:p>
    <w:p w:rsidR="006B7487" w:rsidRPr="006B7487" w:rsidRDefault="006B7487" w:rsidP="00965E69">
      <w:pPr>
        <w:numPr>
          <w:ilvl w:val="0"/>
          <w:numId w:val="602"/>
        </w:numPr>
        <w:spacing w:before="100" w:beforeAutospacing="1" w:after="100" w:afterAutospacing="1"/>
        <w:rPr>
          <w:rFonts w:eastAsia="Times New Roman"/>
        </w:rPr>
      </w:pPr>
      <w:r w:rsidRPr="006B7487">
        <w:rPr>
          <w:rFonts w:eastAsia="Times New Roman"/>
        </w:rPr>
        <w:t>+Низкая производительность, зависимость от погодных и дорожных условий, относительно высокая себестоимость перевозок на большие расстояния, недостаточная экологическая чистота</w:t>
      </w:r>
    </w:p>
    <w:p w:rsidR="006B7487" w:rsidRPr="006B7487" w:rsidRDefault="006B7487" w:rsidP="00965E69">
      <w:pPr>
        <w:numPr>
          <w:ilvl w:val="0"/>
          <w:numId w:val="602"/>
        </w:numPr>
        <w:spacing w:before="100" w:beforeAutospacing="1" w:after="100" w:afterAutospacing="1"/>
        <w:rPr>
          <w:rFonts w:eastAsia="Times New Roman"/>
        </w:rPr>
      </w:pPr>
      <w:r w:rsidRPr="006B7487">
        <w:rPr>
          <w:rFonts w:eastAsia="Times New Roman"/>
        </w:rPr>
        <w:t>Высокая себестоимость перевозок, высокая капиталоемкость, зависимость от погодных у</w:t>
      </w:r>
      <w:r w:rsidRPr="006B7487">
        <w:rPr>
          <w:rFonts w:eastAsia="Times New Roman"/>
        </w:rPr>
        <w:t>с</w:t>
      </w:r>
      <w:r w:rsidRPr="006B7487">
        <w:rPr>
          <w:rFonts w:eastAsia="Times New Roman"/>
        </w:rPr>
        <w:t>ловий, недостаточная географическая доступность</w:t>
      </w:r>
    </w:p>
    <w:p w:rsidR="006B7487" w:rsidRPr="006B7487" w:rsidRDefault="006B7487" w:rsidP="00965E69">
      <w:pPr>
        <w:numPr>
          <w:ilvl w:val="0"/>
          <w:numId w:val="602"/>
        </w:numPr>
        <w:spacing w:before="100" w:beforeAutospacing="1" w:after="100" w:afterAutospacing="1"/>
        <w:rPr>
          <w:rFonts w:eastAsia="Times New Roman"/>
        </w:rPr>
      </w:pPr>
      <w:r w:rsidRPr="006B7487">
        <w:rPr>
          <w:rFonts w:eastAsia="Times New Roman"/>
        </w:rPr>
        <w:t>Ограниченность перевозок, низкая скорость доставки, зависимость от географических, н</w:t>
      </w:r>
      <w:r w:rsidRPr="006B7487">
        <w:rPr>
          <w:rFonts w:eastAsia="Times New Roman"/>
        </w:rPr>
        <w:t>а</w:t>
      </w:r>
      <w:r w:rsidRPr="006B7487">
        <w:rPr>
          <w:rFonts w:eastAsia="Times New Roman"/>
        </w:rPr>
        <w:t>вигационных, погодных условий, необходимость создания сложной портовой структуры</w:t>
      </w:r>
    </w:p>
    <w:p w:rsidR="006B7487" w:rsidRPr="006B7487" w:rsidRDefault="006B7487" w:rsidP="00965E69">
      <w:pPr>
        <w:numPr>
          <w:ilvl w:val="0"/>
          <w:numId w:val="492"/>
        </w:numPr>
        <w:spacing w:before="100" w:beforeAutospacing="1" w:after="100" w:afterAutospacing="1"/>
        <w:rPr>
          <w:rFonts w:eastAsia="Times New Roman"/>
        </w:rPr>
      </w:pPr>
      <w:r w:rsidRPr="006B7487">
        <w:rPr>
          <w:rFonts w:eastAsia="Times New Roman"/>
        </w:rPr>
        <w:t>Недостатки воздушного транспорта:</w:t>
      </w:r>
    </w:p>
    <w:p w:rsidR="006B7487" w:rsidRPr="006B7487" w:rsidRDefault="006B7487" w:rsidP="00965E69">
      <w:pPr>
        <w:numPr>
          <w:ilvl w:val="0"/>
          <w:numId w:val="603"/>
        </w:numPr>
        <w:spacing w:before="100" w:beforeAutospacing="1" w:after="100" w:afterAutospacing="1"/>
        <w:rPr>
          <w:rFonts w:eastAsia="Times New Roman"/>
        </w:rPr>
      </w:pPr>
      <w:r w:rsidRPr="006B7487">
        <w:rPr>
          <w:rFonts w:eastAsia="Times New Roman"/>
        </w:rPr>
        <w:t>Ограниченное число перевозчиков, большие капитальные вложения в производственно-техническую базу, высокая материалоемкость и энергоемкость перевозок, низкая досту</w:t>
      </w:r>
      <w:r w:rsidRPr="006B7487">
        <w:rPr>
          <w:rFonts w:eastAsia="Times New Roman"/>
        </w:rPr>
        <w:t>п</w:t>
      </w:r>
      <w:r w:rsidRPr="006B7487">
        <w:rPr>
          <w:rFonts w:eastAsia="Times New Roman"/>
        </w:rPr>
        <w:t>ность к конечным точкам продаж, недостаточно высокая сохранность грузов</w:t>
      </w:r>
    </w:p>
    <w:p w:rsidR="006B7487" w:rsidRPr="006B7487" w:rsidRDefault="006B7487" w:rsidP="00965E69">
      <w:pPr>
        <w:numPr>
          <w:ilvl w:val="0"/>
          <w:numId w:val="603"/>
        </w:numPr>
        <w:spacing w:before="100" w:beforeAutospacing="1" w:after="100" w:afterAutospacing="1"/>
        <w:rPr>
          <w:rFonts w:eastAsia="Times New Roman"/>
        </w:rPr>
      </w:pPr>
      <w:r w:rsidRPr="006B7487">
        <w:rPr>
          <w:rFonts w:eastAsia="Times New Roman"/>
        </w:rPr>
        <w:t>Низкая производительность, зависимость от погодных и дорожных условий, относительно высокая себестоимость перевозок на большие расстояния, недостаточная экологическая чистота</w:t>
      </w:r>
    </w:p>
    <w:p w:rsidR="006B7487" w:rsidRPr="006B7487" w:rsidRDefault="006B7487" w:rsidP="00965E69">
      <w:pPr>
        <w:numPr>
          <w:ilvl w:val="0"/>
          <w:numId w:val="603"/>
        </w:numPr>
        <w:spacing w:before="100" w:beforeAutospacing="1" w:after="100" w:afterAutospacing="1"/>
        <w:rPr>
          <w:rFonts w:eastAsia="Times New Roman"/>
        </w:rPr>
      </w:pPr>
      <w:r w:rsidRPr="006B7487">
        <w:rPr>
          <w:rFonts w:eastAsia="Times New Roman"/>
        </w:rPr>
        <w:t>+Высокая себестоимость перевозок, высокая капиталоемкость, зависимость от погодных условий, недостаточная географическая доступность</w:t>
      </w:r>
    </w:p>
    <w:p w:rsidR="006B7487" w:rsidRPr="006B7487" w:rsidRDefault="006B7487" w:rsidP="00965E69">
      <w:pPr>
        <w:numPr>
          <w:ilvl w:val="0"/>
          <w:numId w:val="603"/>
        </w:numPr>
        <w:spacing w:before="100" w:beforeAutospacing="1" w:after="100" w:afterAutospacing="1"/>
        <w:rPr>
          <w:rFonts w:eastAsia="Times New Roman"/>
        </w:rPr>
      </w:pPr>
      <w:r w:rsidRPr="006B7487">
        <w:rPr>
          <w:rFonts w:eastAsia="Times New Roman"/>
        </w:rPr>
        <w:t>Ограниченность перевозок, низкая скорость доставки, зависимость от географических, н</w:t>
      </w:r>
      <w:r w:rsidRPr="006B7487">
        <w:rPr>
          <w:rFonts w:eastAsia="Times New Roman"/>
        </w:rPr>
        <w:t>а</w:t>
      </w:r>
      <w:r w:rsidRPr="006B7487">
        <w:rPr>
          <w:rFonts w:eastAsia="Times New Roman"/>
        </w:rPr>
        <w:t>вигационных, погодных условий, необходимость создания сложной портовой структуры</w:t>
      </w:r>
    </w:p>
    <w:p w:rsidR="006B7487" w:rsidRPr="006B7487" w:rsidRDefault="006B7487" w:rsidP="00965E69">
      <w:pPr>
        <w:numPr>
          <w:ilvl w:val="0"/>
          <w:numId w:val="492"/>
        </w:numPr>
        <w:tabs>
          <w:tab w:val="left" w:pos="1134"/>
        </w:tabs>
        <w:spacing w:before="100" w:beforeAutospacing="1" w:after="100" w:afterAutospacing="1"/>
        <w:rPr>
          <w:rFonts w:eastAsia="Times New Roman"/>
        </w:rPr>
      </w:pPr>
      <w:r w:rsidRPr="006B7487">
        <w:rPr>
          <w:rFonts w:eastAsia="Times New Roman"/>
        </w:rPr>
        <w:t>Недостатки морского транспорта:</w:t>
      </w:r>
    </w:p>
    <w:p w:rsidR="006B7487" w:rsidRPr="006B7487" w:rsidRDefault="006B7487" w:rsidP="00965E69">
      <w:pPr>
        <w:numPr>
          <w:ilvl w:val="0"/>
          <w:numId w:val="604"/>
        </w:numPr>
        <w:spacing w:before="100" w:beforeAutospacing="1" w:after="100" w:afterAutospacing="1"/>
        <w:rPr>
          <w:rFonts w:eastAsia="Times New Roman"/>
        </w:rPr>
      </w:pPr>
      <w:r w:rsidRPr="006B7487">
        <w:rPr>
          <w:rFonts w:eastAsia="Times New Roman"/>
        </w:rPr>
        <w:t>Ограниченное число перевозчиков, большие капитальные вложения в производственно-техническую базу, высокая материалоемкость и энергоемкость перевозок, низкая досту</w:t>
      </w:r>
      <w:r w:rsidRPr="006B7487">
        <w:rPr>
          <w:rFonts w:eastAsia="Times New Roman"/>
        </w:rPr>
        <w:t>п</w:t>
      </w:r>
      <w:r w:rsidRPr="006B7487">
        <w:rPr>
          <w:rFonts w:eastAsia="Times New Roman"/>
        </w:rPr>
        <w:t>ность к конечным точкам продаж, недостаточно высокая сохранность грузов</w:t>
      </w:r>
    </w:p>
    <w:p w:rsidR="006B7487" w:rsidRPr="006B7487" w:rsidRDefault="006B7487" w:rsidP="00965E69">
      <w:pPr>
        <w:numPr>
          <w:ilvl w:val="0"/>
          <w:numId w:val="604"/>
        </w:numPr>
        <w:spacing w:before="100" w:beforeAutospacing="1" w:after="100" w:afterAutospacing="1"/>
        <w:rPr>
          <w:rFonts w:eastAsia="Times New Roman"/>
        </w:rPr>
      </w:pPr>
      <w:r w:rsidRPr="006B7487">
        <w:rPr>
          <w:rFonts w:eastAsia="Times New Roman"/>
        </w:rPr>
        <w:t>Низкая производительность, зависимость от погодных и дорожных условий, относительно высокая себестоимость перевозок на большие расстояния, недостаточная экологическая чистота</w:t>
      </w:r>
    </w:p>
    <w:p w:rsidR="006B7487" w:rsidRPr="006B7487" w:rsidRDefault="006B7487" w:rsidP="00965E69">
      <w:pPr>
        <w:numPr>
          <w:ilvl w:val="0"/>
          <w:numId w:val="604"/>
        </w:numPr>
        <w:spacing w:before="100" w:beforeAutospacing="1" w:after="100" w:afterAutospacing="1"/>
        <w:rPr>
          <w:rFonts w:eastAsia="Times New Roman"/>
        </w:rPr>
      </w:pPr>
      <w:r w:rsidRPr="006B7487">
        <w:rPr>
          <w:rFonts w:eastAsia="Times New Roman"/>
        </w:rPr>
        <w:t>Высокая себестоимость перевозок, высокая капиталоемкость, зависимость от погодных у</w:t>
      </w:r>
      <w:r w:rsidRPr="006B7487">
        <w:rPr>
          <w:rFonts w:eastAsia="Times New Roman"/>
        </w:rPr>
        <w:t>с</w:t>
      </w:r>
      <w:r w:rsidRPr="006B7487">
        <w:rPr>
          <w:rFonts w:eastAsia="Times New Roman"/>
        </w:rPr>
        <w:t>ловий, недостаточная географическая доступность</w:t>
      </w:r>
    </w:p>
    <w:p w:rsidR="006B7487" w:rsidRPr="006B7487" w:rsidRDefault="006B7487" w:rsidP="00965E69">
      <w:pPr>
        <w:numPr>
          <w:ilvl w:val="0"/>
          <w:numId w:val="604"/>
        </w:numPr>
        <w:spacing w:before="100" w:beforeAutospacing="1" w:after="100" w:afterAutospacing="1"/>
        <w:rPr>
          <w:rFonts w:eastAsia="Times New Roman"/>
        </w:rPr>
      </w:pPr>
      <w:r w:rsidRPr="006B7487">
        <w:rPr>
          <w:rFonts w:eastAsia="Times New Roman"/>
        </w:rPr>
        <w:t>+Ограниченность перевозок, низкая скорость доставки, зависимость от географических, н</w:t>
      </w:r>
      <w:r w:rsidRPr="006B7487">
        <w:rPr>
          <w:rFonts w:eastAsia="Times New Roman"/>
        </w:rPr>
        <w:t>а</w:t>
      </w:r>
      <w:r w:rsidRPr="006B7487">
        <w:rPr>
          <w:rFonts w:eastAsia="Times New Roman"/>
        </w:rPr>
        <w:t>вигационных, погодных условий, необходимость создания сложной портовой структуры</w:t>
      </w:r>
    </w:p>
    <w:p w:rsidR="006B7487" w:rsidRPr="006B7487" w:rsidRDefault="006B7487" w:rsidP="00965E69">
      <w:pPr>
        <w:numPr>
          <w:ilvl w:val="0"/>
          <w:numId w:val="492"/>
        </w:numPr>
        <w:tabs>
          <w:tab w:val="left" w:pos="1134"/>
        </w:tabs>
        <w:spacing w:before="100" w:beforeAutospacing="1" w:after="100" w:afterAutospacing="1"/>
        <w:rPr>
          <w:rFonts w:eastAsia="Times New Roman"/>
        </w:rPr>
      </w:pPr>
      <w:r w:rsidRPr="006B7487">
        <w:rPr>
          <w:rFonts w:eastAsia="Times New Roman"/>
        </w:rPr>
        <w:t>Недостатки речного транспорта:</w:t>
      </w:r>
    </w:p>
    <w:p w:rsidR="006B7487" w:rsidRPr="006B7487" w:rsidRDefault="006B7487" w:rsidP="00965E69">
      <w:pPr>
        <w:numPr>
          <w:ilvl w:val="0"/>
          <w:numId w:val="605"/>
        </w:numPr>
        <w:spacing w:before="100" w:beforeAutospacing="1" w:after="100" w:afterAutospacing="1"/>
        <w:rPr>
          <w:rFonts w:eastAsia="Times New Roman"/>
        </w:rPr>
      </w:pPr>
      <w:r w:rsidRPr="006B7487">
        <w:rPr>
          <w:rFonts w:eastAsia="Times New Roman"/>
        </w:rPr>
        <w:t>Ограниченное число перевозчиков, большие капитальные вложения в производственно-техническую базу, высокая материалоемкость и энергоемкость перевозок, низкая досту</w:t>
      </w:r>
      <w:r w:rsidRPr="006B7487">
        <w:rPr>
          <w:rFonts w:eastAsia="Times New Roman"/>
        </w:rPr>
        <w:t>п</w:t>
      </w:r>
      <w:r w:rsidRPr="006B7487">
        <w:rPr>
          <w:rFonts w:eastAsia="Times New Roman"/>
        </w:rPr>
        <w:t>ность к конечным точкам продаж, недостаточно высокая сохранность грузов</w:t>
      </w:r>
    </w:p>
    <w:p w:rsidR="006B7487" w:rsidRPr="006B7487" w:rsidRDefault="006B7487" w:rsidP="00965E69">
      <w:pPr>
        <w:numPr>
          <w:ilvl w:val="0"/>
          <w:numId w:val="605"/>
        </w:numPr>
        <w:spacing w:before="100" w:beforeAutospacing="1" w:after="100" w:afterAutospacing="1"/>
        <w:rPr>
          <w:rFonts w:eastAsia="Times New Roman"/>
        </w:rPr>
      </w:pPr>
      <w:r w:rsidRPr="006B7487">
        <w:rPr>
          <w:rFonts w:eastAsia="Times New Roman"/>
        </w:rPr>
        <w:lastRenderedPageBreak/>
        <w:t>Низкая производительность, зависимость от погодных и дорожных условий, относительно высокая себестоимость перевозок на большие расстояния, недостаточная экологическая чистота</w:t>
      </w:r>
    </w:p>
    <w:p w:rsidR="006B7487" w:rsidRPr="006B7487" w:rsidRDefault="006B7487" w:rsidP="00965E69">
      <w:pPr>
        <w:numPr>
          <w:ilvl w:val="0"/>
          <w:numId w:val="605"/>
        </w:numPr>
        <w:spacing w:before="100" w:beforeAutospacing="1" w:after="100" w:afterAutospacing="1"/>
        <w:rPr>
          <w:rFonts w:eastAsia="Times New Roman"/>
        </w:rPr>
      </w:pPr>
      <w:r w:rsidRPr="006B7487">
        <w:rPr>
          <w:rFonts w:eastAsia="Times New Roman"/>
        </w:rPr>
        <w:t>Высокая себестоимость перевозок, высокая капиталоемкость, зависимость от погодных у</w:t>
      </w:r>
      <w:r w:rsidRPr="006B7487">
        <w:rPr>
          <w:rFonts w:eastAsia="Times New Roman"/>
        </w:rPr>
        <w:t>с</w:t>
      </w:r>
      <w:r w:rsidRPr="006B7487">
        <w:rPr>
          <w:rFonts w:eastAsia="Times New Roman"/>
        </w:rPr>
        <w:t>ловий, недостаточная географическая доступность</w:t>
      </w:r>
    </w:p>
    <w:p w:rsidR="006B7487" w:rsidRPr="006B7487" w:rsidRDefault="006B7487" w:rsidP="00965E69">
      <w:pPr>
        <w:numPr>
          <w:ilvl w:val="0"/>
          <w:numId w:val="605"/>
        </w:numPr>
        <w:spacing w:before="100" w:beforeAutospacing="1" w:after="100" w:afterAutospacing="1"/>
        <w:jc w:val="both"/>
        <w:rPr>
          <w:rFonts w:eastAsia="Times New Roman"/>
        </w:rPr>
      </w:pPr>
      <w:r w:rsidRPr="006B7487">
        <w:rPr>
          <w:rFonts w:eastAsia="Times New Roman"/>
        </w:rPr>
        <w:t>+Ограниченность перевозок, низкая скорость доставки, зависимость от неравномерности глубины рек и водоемов, навигационных условий, сезонность</w:t>
      </w:r>
    </w:p>
    <w:p w:rsidR="006B7487" w:rsidRPr="006B7487" w:rsidRDefault="006B7487" w:rsidP="00965E69">
      <w:pPr>
        <w:numPr>
          <w:ilvl w:val="0"/>
          <w:numId w:val="492"/>
        </w:numPr>
        <w:spacing w:before="100" w:beforeAutospacing="1" w:after="100" w:afterAutospacing="1"/>
        <w:ind w:left="426" w:firstLine="0"/>
        <w:jc w:val="both"/>
        <w:rPr>
          <w:rFonts w:eastAsia="Times New Roman"/>
        </w:rPr>
      </w:pPr>
      <w:r w:rsidRPr="006B7487">
        <w:rPr>
          <w:rFonts w:eastAsia="Times New Roman"/>
        </w:rPr>
        <w:t>Преимущества железно-дорожного транспорта:</w:t>
      </w:r>
    </w:p>
    <w:p w:rsidR="006B7487" w:rsidRPr="006B7487" w:rsidRDefault="006B7487" w:rsidP="00965E69">
      <w:pPr>
        <w:numPr>
          <w:ilvl w:val="0"/>
          <w:numId w:val="596"/>
        </w:numPr>
        <w:spacing w:before="100" w:beforeAutospacing="1" w:after="100" w:afterAutospacing="1"/>
        <w:jc w:val="both"/>
        <w:rPr>
          <w:rFonts w:eastAsia="Times New Roman"/>
        </w:rPr>
      </w:pPr>
      <w:r w:rsidRPr="006B7487">
        <w:rPr>
          <w:rFonts w:eastAsia="Times New Roman"/>
        </w:rPr>
        <w:t>+Высокая провозная и пропускная способности, высокая регулярность перевозок, относ</w:t>
      </w:r>
      <w:r w:rsidRPr="006B7487">
        <w:rPr>
          <w:rFonts w:eastAsia="Times New Roman"/>
        </w:rPr>
        <w:t>и</w:t>
      </w:r>
      <w:r w:rsidRPr="006B7487">
        <w:rPr>
          <w:rFonts w:eastAsia="Times New Roman"/>
        </w:rPr>
        <w:t>тельно низкие тарифы, значительные скидки для транзитных отправок, высокая скорость доставки грузов на большие расстояния</w:t>
      </w:r>
    </w:p>
    <w:p w:rsidR="006B7487" w:rsidRPr="006B7487" w:rsidRDefault="006B7487" w:rsidP="00965E69">
      <w:pPr>
        <w:numPr>
          <w:ilvl w:val="0"/>
          <w:numId w:val="596"/>
        </w:numPr>
        <w:spacing w:before="100" w:beforeAutospacing="1" w:after="100" w:afterAutospacing="1"/>
        <w:rPr>
          <w:rFonts w:eastAsia="Times New Roman"/>
        </w:rPr>
      </w:pPr>
      <w:r w:rsidRPr="006B7487">
        <w:rPr>
          <w:rFonts w:eastAsia="Times New Roman"/>
        </w:rPr>
        <w:t>Высокая себестоимость перевозок, высокая капиталоемкость, зависимость от погодных у</w:t>
      </w:r>
      <w:r w:rsidRPr="006B7487">
        <w:rPr>
          <w:rFonts w:eastAsia="Times New Roman"/>
        </w:rPr>
        <w:t>с</w:t>
      </w:r>
      <w:r w:rsidRPr="006B7487">
        <w:rPr>
          <w:rFonts w:eastAsia="Times New Roman"/>
        </w:rPr>
        <w:t>ловий, недостаточная географическая доступность</w:t>
      </w:r>
    </w:p>
    <w:p w:rsidR="006B7487" w:rsidRPr="006B7487" w:rsidRDefault="006B7487" w:rsidP="00965E69">
      <w:pPr>
        <w:numPr>
          <w:ilvl w:val="0"/>
          <w:numId w:val="596"/>
        </w:numPr>
        <w:spacing w:before="100" w:beforeAutospacing="1" w:after="100" w:afterAutospacing="1"/>
        <w:rPr>
          <w:rFonts w:eastAsia="Times New Roman"/>
        </w:rPr>
      </w:pPr>
      <w:r w:rsidRPr="006B7487">
        <w:rPr>
          <w:rFonts w:eastAsia="Times New Roman"/>
        </w:rPr>
        <w:t>Ограниченность перевозок, низкая скорость доставки, зависимость от географических, н</w:t>
      </w:r>
      <w:r w:rsidRPr="006B7487">
        <w:rPr>
          <w:rFonts w:eastAsia="Times New Roman"/>
        </w:rPr>
        <w:t>а</w:t>
      </w:r>
      <w:r w:rsidRPr="006B7487">
        <w:rPr>
          <w:rFonts w:eastAsia="Times New Roman"/>
        </w:rPr>
        <w:t>вигационных, погодных условий, необходимость создания сложной портовой структуры</w:t>
      </w:r>
    </w:p>
    <w:p w:rsidR="006B7487" w:rsidRPr="006B7487" w:rsidRDefault="006B7487" w:rsidP="00965E69">
      <w:pPr>
        <w:numPr>
          <w:ilvl w:val="0"/>
          <w:numId w:val="596"/>
        </w:numPr>
        <w:spacing w:before="100" w:beforeAutospacing="1" w:after="100" w:afterAutospacing="1"/>
        <w:jc w:val="both"/>
        <w:rPr>
          <w:rFonts w:eastAsia="Times New Roman"/>
        </w:rPr>
      </w:pPr>
      <w:r w:rsidRPr="006B7487">
        <w:rPr>
          <w:rFonts w:eastAsia="Times New Roman"/>
        </w:rPr>
        <w:t>Низкая  доступность, возможность доставки груза «от двери до двери», высокая маневре</w:t>
      </w:r>
      <w:r w:rsidRPr="006B7487">
        <w:rPr>
          <w:rFonts w:eastAsia="Times New Roman"/>
        </w:rPr>
        <w:t>н</w:t>
      </w:r>
      <w:r w:rsidRPr="006B7487">
        <w:rPr>
          <w:rFonts w:eastAsia="Times New Roman"/>
        </w:rPr>
        <w:t>ность, высокая скорость доставки, возможность использования различных маршрутов и схем доставки, возможность отправки груза малыми партиями</w:t>
      </w:r>
    </w:p>
    <w:p w:rsidR="006B7487" w:rsidRPr="006B7487" w:rsidRDefault="006B7487" w:rsidP="00965E69">
      <w:pPr>
        <w:numPr>
          <w:ilvl w:val="0"/>
          <w:numId w:val="492"/>
        </w:numPr>
        <w:tabs>
          <w:tab w:val="left" w:pos="1134"/>
        </w:tabs>
        <w:spacing w:before="100" w:beforeAutospacing="1" w:after="100" w:afterAutospacing="1"/>
        <w:ind w:left="426" w:firstLine="0"/>
        <w:jc w:val="both"/>
        <w:rPr>
          <w:rFonts w:eastAsia="Times New Roman"/>
        </w:rPr>
      </w:pPr>
      <w:r w:rsidRPr="006B7487">
        <w:rPr>
          <w:rFonts w:eastAsia="Times New Roman"/>
        </w:rPr>
        <w:t>Преимущества  автомобильного транспорта:</w:t>
      </w:r>
    </w:p>
    <w:p w:rsidR="006B7487" w:rsidRPr="006B7487" w:rsidRDefault="006B7487" w:rsidP="00965E69">
      <w:pPr>
        <w:numPr>
          <w:ilvl w:val="0"/>
          <w:numId w:val="597"/>
        </w:numPr>
        <w:spacing w:before="100" w:beforeAutospacing="1" w:after="100" w:afterAutospacing="1"/>
        <w:jc w:val="both"/>
        <w:rPr>
          <w:rFonts w:eastAsia="Times New Roman"/>
        </w:rPr>
      </w:pPr>
      <w:r w:rsidRPr="006B7487">
        <w:rPr>
          <w:rFonts w:eastAsia="Times New Roman"/>
        </w:rPr>
        <w:t>Высокая провозная и пропускная способности, высокая регулярность перевозок, относ</w:t>
      </w:r>
      <w:r w:rsidRPr="006B7487">
        <w:rPr>
          <w:rFonts w:eastAsia="Times New Roman"/>
        </w:rPr>
        <w:t>и</w:t>
      </w:r>
      <w:r w:rsidRPr="006B7487">
        <w:rPr>
          <w:rFonts w:eastAsia="Times New Roman"/>
        </w:rPr>
        <w:t>тельно низкие тарифы, значительные скидки для транзитных отправок, высокая скорость доставки грузов на большие расстояния</w:t>
      </w:r>
    </w:p>
    <w:p w:rsidR="006B7487" w:rsidRPr="006B7487" w:rsidRDefault="006B7487" w:rsidP="00965E69">
      <w:pPr>
        <w:numPr>
          <w:ilvl w:val="0"/>
          <w:numId w:val="597"/>
        </w:numPr>
        <w:spacing w:before="100" w:beforeAutospacing="1" w:after="100" w:afterAutospacing="1"/>
        <w:jc w:val="both"/>
        <w:rPr>
          <w:rFonts w:eastAsia="Times New Roman"/>
        </w:rPr>
      </w:pPr>
      <w:r w:rsidRPr="006B7487">
        <w:rPr>
          <w:rFonts w:eastAsia="Times New Roman"/>
        </w:rPr>
        <w:t>+Высокая доступность, возможность доставки груза «от двери до двери», высокая мане</w:t>
      </w:r>
      <w:r w:rsidRPr="006B7487">
        <w:rPr>
          <w:rFonts w:eastAsia="Times New Roman"/>
        </w:rPr>
        <w:t>в</w:t>
      </w:r>
      <w:r w:rsidRPr="006B7487">
        <w:rPr>
          <w:rFonts w:eastAsia="Times New Roman"/>
        </w:rPr>
        <w:t>ренность, высокая скорость доставки, возможность использования различных маршрутов и схем доставки, возможность отправки груза малыми партиями</w:t>
      </w:r>
    </w:p>
    <w:p w:rsidR="006B7487" w:rsidRPr="006B7487" w:rsidRDefault="006B7487" w:rsidP="00965E69">
      <w:pPr>
        <w:numPr>
          <w:ilvl w:val="0"/>
          <w:numId w:val="597"/>
        </w:numPr>
        <w:spacing w:before="100" w:beforeAutospacing="1" w:after="100" w:afterAutospacing="1"/>
        <w:rPr>
          <w:rFonts w:eastAsia="Times New Roman"/>
        </w:rPr>
      </w:pPr>
      <w:r w:rsidRPr="006B7487">
        <w:rPr>
          <w:rFonts w:eastAsia="Times New Roman"/>
        </w:rPr>
        <w:t>Высокая себестоимость перевозок, высокая капиталоемкость, зависимость от погодных у</w:t>
      </w:r>
      <w:r w:rsidRPr="006B7487">
        <w:rPr>
          <w:rFonts w:eastAsia="Times New Roman"/>
        </w:rPr>
        <w:t>с</w:t>
      </w:r>
      <w:r w:rsidRPr="006B7487">
        <w:rPr>
          <w:rFonts w:eastAsia="Times New Roman"/>
        </w:rPr>
        <w:t>ловий, недостаточная географическая доступность</w:t>
      </w:r>
    </w:p>
    <w:p w:rsidR="006B7487" w:rsidRPr="006B7487" w:rsidRDefault="006B7487" w:rsidP="00965E69">
      <w:pPr>
        <w:numPr>
          <w:ilvl w:val="0"/>
          <w:numId w:val="597"/>
        </w:numPr>
        <w:spacing w:before="100" w:beforeAutospacing="1" w:after="100" w:afterAutospacing="1"/>
        <w:rPr>
          <w:rFonts w:eastAsia="Times New Roman"/>
        </w:rPr>
      </w:pPr>
      <w:r w:rsidRPr="006B7487">
        <w:rPr>
          <w:rFonts w:eastAsia="Times New Roman"/>
        </w:rPr>
        <w:t>Ограниченность перевозок, низкая скорость доставки, зависимость от географических, н</w:t>
      </w:r>
      <w:r w:rsidRPr="006B7487">
        <w:rPr>
          <w:rFonts w:eastAsia="Times New Roman"/>
        </w:rPr>
        <w:t>а</w:t>
      </w:r>
      <w:r w:rsidRPr="006B7487">
        <w:rPr>
          <w:rFonts w:eastAsia="Times New Roman"/>
        </w:rPr>
        <w:t>вигационных, погодных условий, необходимость создания сложной портовой структуры</w:t>
      </w:r>
    </w:p>
    <w:p w:rsidR="006B7487" w:rsidRPr="006B7487" w:rsidRDefault="006B7487" w:rsidP="00965E69">
      <w:pPr>
        <w:numPr>
          <w:ilvl w:val="0"/>
          <w:numId w:val="492"/>
        </w:numPr>
        <w:tabs>
          <w:tab w:val="left" w:pos="1134"/>
        </w:tabs>
        <w:spacing w:before="100" w:beforeAutospacing="1" w:after="100" w:afterAutospacing="1"/>
        <w:ind w:left="426" w:firstLine="0"/>
        <w:jc w:val="both"/>
        <w:rPr>
          <w:rFonts w:eastAsia="Times New Roman"/>
        </w:rPr>
      </w:pPr>
      <w:r w:rsidRPr="006B7487">
        <w:rPr>
          <w:rFonts w:eastAsia="Times New Roman"/>
        </w:rPr>
        <w:t>Преимущества воздушного транспорта:</w:t>
      </w:r>
    </w:p>
    <w:p w:rsidR="006B7487" w:rsidRPr="006B7487" w:rsidRDefault="006B7487" w:rsidP="00965E69">
      <w:pPr>
        <w:numPr>
          <w:ilvl w:val="0"/>
          <w:numId w:val="606"/>
        </w:numPr>
        <w:spacing w:before="100" w:beforeAutospacing="1" w:after="100" w:afterAutospacing="1"/>
        <w:rPr>
          <w:rFonts w:eastAsia="Times New Roman"/>
        </w:rPr>
      </w:pPr>
      <w:r w:rsidRPr="006B7487">
        <w:rPr>
          <w:rFonts w:eastAsia="Times New Roman"/>
        </w:rPr>
        <w:t>Ограниченное число перевозчиков, большие капитальные вложения в производственно-техническую базу, высокая материалоемкость и энергоемкость перевозок, низкая до</w:t>
      </w:r>
      <w:r w:rsidRPr="006B7487">
        <w:rPr>
          <w:rFonts w:eastAsia="Times New Roman"/>
        </w:rPr>
        <w:t>с</w:t>
      </w:r>
      <w:r w:rsidRPr="006B7487">
        <w:rPr>
          <w:rFonts w:eastAsia="Times New Roman"/>
        </w:rPr>
        <w:t>тупность к конечным точкам продаж, недостаточно высокая сохранность грузов</w:t>
      </w:r>
    </w:p>
    <w:p w:rsidR="006B7487" w:rsidRPr="006B7487" w:rsidRDefault="006B7487" w:rsidP="00965E69">
      <w:pPr>
        <w:numPr>
          <w:ilvl w:val="0"/>
          <w:numId w:val="606"/>
        </w:numPr>
        <w:spacing w:before="100" w:beforeAutospacing="1" w:after="100" w:afterAutospacing="1"/>
        <w:rPr>
          <w:rFonts w:eastAsia="Times New Roman"/>
        </w:rPr>
      </w:pPr>
      <w:r w:rsidRPr="006B7487">
        <w:rPr>
          <w:rFonts w:eastAsia="Times New Roman"/>
        </w:rPr>
        <w:t>Низкая производительность, зависимость от погодных и дорожных условий, относ</w:t>
      </w:r>
      <w:r w:rsidRPr="006B7487">
        <w:rPr>
          <w:rFonts w:eastAsia="Times New Roman"/>
        </w:rPr>
        <w:t>и</w:t>
      </w:r>
      <w:r w:rsidRPr="006B7487">
        <w:rPr>
          <w:rFonts w:eastAsia="Times New Roman"/>
        </w:rPr>
        <w:t>тельно высокая себестоимость перевозок на большие расстояния, недостаточная экол</w:t>
      </w:r>
      <w:r w:rsidRPr="006B7487">
        <w:rPr>
          <w:rFonts w:eastAsia="Times New Roman"/>
        </w:rPr>
        <w:t>о</w:t>
      </w:r>
      <w:r w:rsidRPr="006B7487">
        <w:rPr>
          <w:rFonts w:eastAsia="Times New Roman"/>
        </w:rPr>
        <w:t>гическая чистота</w:t>
      </w:r>
    </w:p>
    <w:p w:rsidR="006B7487" w:rsidRPr="006B7487" w:rsidRDefault="006B7487" w:rsidP="00965E69">
      <w:pPr>
        <w:numPr>
          <w:ilvl w:val="0"/>
          <w:numId w:val="606"/>
        </w:numPr>
        <w:spacing w:before="100" w:beforeAutospacing="1" w:after="100" w:afterAutospacing="1"/>
        <w:jc w:val="both"/>
        <w:rPr>
          <w:rFonts w:eastAsia="Times New Roman"/>
        </w:rPr>
      </w:pPr>
      <w:r w:rsidRPr="006B7487">
        <w:rPr>
          <w:rFonts w:eastAsia="Times New Roman"/>
        </w:rPr>
        <w:t>+Наивысшая скорость доставки грузов, высокая сохранность груза, наиболее короткие маршруты перевозок</w:t>
      </w:r>
    </w:p>
    <w:p w:rsidR="006B7487" w:rsidRPr="006B7487" w:rsidRDefault="006B7487" w:rsidP="00965E69">
      <w:pPr>
        <w:numPr>
          <w:ilvl w:val="0"/>
          <w:numId w:val="606"/>
        </w:numPr>
        <w:spacing w:before="100" w:beforeAutospacing="1" w:after="100" w:afterAutospacing="1"/>
        <w:jc w:val="both"/>
        <w:rPr>
          <w:rFonts w:eastAsia="Times New Roman"/>
        </w:rPr>
      </w:pPr>
      <w:r w:rsidRPr="006B7487">
        <w:rPr>
          <w:rFonts w:eastAsia="Times New Roman"/>
        </w:rPr>
        <w:t>Низкая  доступность, возможность доставки груза «от двери до двери», высокая мане</w:t>
      </w:r>
      <w:r w:rsidRPr="006B7487">
        <w:rPr>
          <w:rFonts w:eastAsia="Times New Roman"/>
        </w:rPr>
        <w:t>в</w:t>
      </w:r>
      <w:r w:rsidRPr="006B7487">
        <w:rPr>
          <w:rFonts w:eastAsia="Times New Roman"/>
        </w:rPr>
        <w:t>ренность, высокая скорость доставки, возможность использования различных маршр</w:t>
      </w:r>
      <w:r w:rsidRPr="006B7487">
        <w:rPr>
          <w:rFonts w:eastAsia="Times New Roman"/>
        </w:rPr>
        <w:t>у</w:t>
      </w:r>
      <w:r w:rsidRPr="006B7487">
        <w:rPr>
          <w:rFonts w:eastAsia="Times New Roman"/>
        </w:rPr>
        <w:t>тов и схем доставки, возможность отправки груза малыми партиями</w:t>
      </w:r>
    </w:p>
    <w:p w:rsidR="006B7487" w:rsidRPr="006B7487" w:rsidRDefault="006B7487" w:rsidP="00965E69">
      <w:pPr>
        <w:numPr>
          <w:ilvl w:val="0"/>
          <w:numId w:val="492"/>
        </w:numPr>
        <w:tabs>
          <w:tab w:val="left" w:pos="1134"/>
        </w:tabs>
        <w:spacing w:before="100" w:beforeAutospacing="1" w:after="100" w:afterAutospacing="1"/>
        <w:ind w:left="426" w:firstLine="0"/>
        <w:jc w:val="both"/>
        <w:rPr>
          <w:rFonts w:eastAsia="Times New Roman"/>
        </w:rPr>
      </w:pPr>
      <w:r w:rsidRPr="006B7487">
        <w:rPr>
          <w:rFonts w:eastAsia="Times New Roman"/>
        </w:rPr>
        <w:lastRenderedPageBreak/>
        <w:t>Преимущества морского  транспорта:</w:t>
      </w:r>
    </w:p>
    <w:p w:rsidR="006B7487" w:rsidRPr="006B7487" w:rsidRDefault="006B7487" w:rsidP="00965E69">
      <w:pPr>
        <w:numPr>
          <w:ilvl w:val="0"/>
          <w:numId w:val="607"/>
        </w:numPr>
        <w:spacing w:before="100" w:beforeAutospacing="1" w:after="100" w:afterAutospacing="1"/>
        <w:rPr>
          <w:rFonts w:eastAsia="Times New Roman"/>
        </w:rPr>
      </w:pPr>
      <w:r w:rsidRPr="006B7487">
        <w:rPr>
          <w:rFonts w:eastAsia="Times New Roman"/>
        </w:rPr>
        <w:t>Ограниченное число перевозчиков, большие капитальные вложения в производственно-техническую базу, высокая материалоемкость и энергоемкость перевозок, низкая до</w:t>
      </w:r>
      <w:r w:rsidRPr="006B7487">
        <w:rPr>
          <w:rFonts w:eastAsia="Times New Roman"/>
        </w:rPr>
        <w:t>с</w:t>
      </w:r>
      <w:r w:rsidRPr="006B7487">
        <w:rPr>
          <w:rFonts w:eastAsia="Times New Roman"/>
        </w:rPr>
        <w:t>тупность к конечным точкам продаж, недостаточно высокая сохранность грузов</w:t>
      </w:r>
    </w:p>
    <w:p w:rsidR="006B7487" w:rsidRPr="006B7487" w:rsidRDefault="006B7487" w:rsidP="00965E69">
      <w:pPr>
        <w:numPr>
          <w:ilvl w:val="0"/>
          <w:numId w:val="607"/>
        </w:numPr>
        <w:spacing w:before="100" w:beforeAutospacing="1" w:after="100" w:afterAutospacing="1"/>
        <w:rPr>
          <w:rFonts w:eastAsia="Times New Roman"/>
        </w:rPr>
      </w:pPr>
      <w:r w:rsidRPr="006B7487">
        <w:rPr>
          <w:rFonts w:eastAsia="Times New Roman"/>
        </w:rPr>
        <w:t>Низкая производительность, зависимость от погодных и дорожных условий, относ</w:t>
      </w:r>
      <w:r w:rsidRPr="006B7487">
        <w:rPr>
          <w:rFonts w:eastAsia="Times New Roman"/>
        </w:rPr>
        <w:t>и</w:t>
      </w:r>
      <w:r w:rsidRPr="006B7487">
        <w:rPr>
          <w:rFonts w:eastAsia="Times New Roman"/>
        </w:rPr>
        <w:t>тельно высокая себестоимость перевозок на большие расстояния, недостаточная экол</w:t>
      </w:r>
      <w:r w:rsidRPr="006B7487">
        <w:rPr>
          <w:rFonts w:eastAsia="Times New Roman"/>
        </w:rPr>
        <w:t>о</w:t>
      </w:r>
      <w:r w:rsidRPr="006B7487">
        <w:rPr>
          <w:rFonts w:eastAsia="Times New Roman"/>
        </w:rPr>
        <w:t>гическая чистота</w:t>
      </w:r>
    </w:p>
    <w:p w:rsidR="006B7487" w:rsidRPr="006B7487" w:rsidRDefault="006B7487" w:rsidP="00965E69">
      <w:pPr>
        <w:numPr>
          <w:ilvl w:val="0"/>
          <w:numId w:val="607"/>
        </w:numPr>
        <w:spacing w:before="100" w:beforeAutospacing="1" w:after="100" w:afterAutospacing="1"/>
        <w:jc w:val="both"/>
        <w:rPr>
          <w:rFonts w:eastAsia="Times New Roman"/>
        </w:rPr>
      </w:pPr>
      <w:r w:rsidRPr="006B7487">
        <w:rPr>
          <w:rFonts w:eastAsia="Times New Roman"/>
        </w:rPr>
        <w:t>Наивысшая скорость доставки грузов, высокая сохранность груза, наиболее короткие маршруты перевозок</w:t>
      </w:r>
    </w:p>
    <w:p w:rsidR="006B7487" w:rsidRPr="006B7487" w:rsidRDefault="006B7487" w:rsidP="00965E69">
      <w:pPr>
        <w:numPr>
          <w:ilvl w:val="0"/>
          <w:numId w:val="607"/>
        </w:numPr>
        <w:spacing w:before="100" w:beforeAutospacing="1" w:after="100" w:afterAutospacing="1"/>
        <w:jc w:val="both"/>
        <w:rPr>
          <w:rFonts w:eastAsia="Times New Roman"/>
        </w:rPr>
      </w:pPr>
      <w:r w:rsidRPr="006B7487">
        <w:rPr>
          <w:rFonts w:eastAsia="Times New Roman"/>
        </w:rPr>
        <w:t>+Возможность межконтинентальных перевозок, низкая себестоимость перевозок на дальние расстояния, высокая провозная и пропускная способность, низкая капиталое</w:t>
      </w:r>
      <w:r w:rsidRPr="006B7487">
        <w:rPr>
          <w:rFonts w:eastAsia="Times New Roman"/>
        </w:rPr>
        <w:t>м</w:t>
      </w:r>
      <w:r w:rsidRPr="006B7487">
        <w:rPr>
          <w:rFonts w:eastAsia="Times New Roman"/>
        </w:rPr>
        <w:t>кость перевозок.</w:t>
      </w:r>
    </w:p>
    <w:p w:rsidR="006B7487" w:rsidRPr="006B7487" w:rsidRDefault="006B7487" w:rsidP="00965E69">
      <w:pPr>
        <w:numPr>
          <w:ilvl w:val="0"/>
          <w:numId w:val="492"/>
        </w:numPr>
        <w:tabs>
          <w:tab w:val="left" w:pos="1134"/>
        </w:tabs>
        <w:spacing w:before="100" w:beforeAutospacing="1" w:after="100" w:afterAutospacing="1"/>
        <w:ind w:left="426" w:firstLine="0"/>
        <w:jc w:val="both"/>
        <w:rPr>
          <w:rFonts w:eastAsia="Times New Roman"/>
        </w:rPr>
      </w:pPr>
      <w:r w:rsidRPr="006B7487">
        <w:rPr>
          <w:rFonts w:eastAsia="Times New Roman"/>
        </w:rPr>
        <w:t>Преимущества речного  транспорта:</w:t>
      </w:r>
    </w:p>
    <w:p w:rsidR="006B7487" w:rsidRPr="006B7487" w:rsidRDefault="006B7487" w:rsidP="00965E69">
      <w:pPr>
        <w:numPr>
          <w:ilvl w:val="0"/>
          <w:numId w:val="608"/>
        </w:numPr>
        <w:spacing w:before="100" w:beforeAutospacing="1" w:after="100" w:afterAutospacing="1"/>
        <w:rPr>
          <w:rFonts w:eastAsia="Times New Roman"/>
        </w:rPr>
      </w:pPr>
      <w:r w:rsidRPr="006B7487">
        <w:rPr>
          <w:rFonts w:eastAsia="Times New Roman"/>
        </w:rPr>
        <w:t>Ограниченное число перевозчиков, большие капитальные вложения в производственно-техническую базу, высокая материалоемкость и энергоемкость перевозок, низкая до</w:t>
      </w:r>
      <w:r w:rsidRPr="006B7487">
        <w:rPr>
          <w:rFonts w:eastAsia="Times New Roman"/>
        </w:rPr>
        <w:t>с</w:t>
      </w:r>
      <w:r w:rsidRPr="006B7487">
        <w:rPr>
          <w:rFonts w:eastAsia="Times New Roman"/>
        </w:rPr>
        <w:t>тупность к конечным точкам продаж, недостаточно высокая сохранность грузов</w:t>
      </w:r>
    </w:p>
    <w:p w:rsidR="006B7487" w:rsidRPr="006B7487" w:rsidRDefault="006B7487" w:rsidP="00965E69">
      <w:pPr>
        <w:numPr>
          <w:ilvl w:val="0"/>
          <w:numId w:val="608"/>
        </w:numPr>
        <w:spacing w:before="100" w:beforeAutospacing="1" w:after="100" w:afterAutospacing="1"/>
        <w:rPr>
          <w:rFonts w:eastAsia="Times New Roman"/>
        </w:rPr>
      </w:pPr>
      <w:r w:rsidRPr="006B7487">
        <w:rPr>
          <w:rFonts w:eastAsia="Times New Roman"/>
        </w:rPr>
        <w:t>Низкая производительность, зависимость от погодных и дорожных условий, относ</w:t>
      </w:r>
      <w:r w:rsidRPr="006B7487">
        <w:rPr>
          <w:rFonts w:eastAsia="Times New Roman"/>
        </w:rPr>
        <w:t>и</w:t>
      </w:r>
      <w:r w:rsidRPr="006B7487">
        <w:rPr>
          <w:rFonts w:eastAsia="Times New Roman"/>
        </w:rPr>
        <w:t>тельно высокая себестоимость перевозок на большие расстояния, недостаточная экол</w:t>
      </w:r>
      <w:r w:rsidRPr="006B7487">
        <w:rPr>
          <w:rFonts w:eastAsia="Times New Roman"/>
        </w:rPr>
        <w:t>о</w:t>
      </w:r>
      <w:r w:rsidRPr="006B7487">
        <w:rPr>
          <w:rFonts w:eastAsia="Times New Roman"/>
        </w:rPr>
        <w:t>гическая чистота</w:t>
      </w:r>
    </w:p>
    <w:p w:rsidR="006B7487" w:rsidRPr="006B7487" w:rsidRDefault="006B7487" w:rsidP="00965E69">
      <w:pPr>
        <w:numPr>
          <w:ilvl w:val="0"/>
          <w:numId w:val="608"/>
        </w:numPr>
        <w:spacing w:before="100" w:beforeAutospacing="1" w:after="100" w:afterAutospacing="1"/>
        <w:jc w:val="both"/>
        <w:rPr>
          <w:rFonts w:eastAsia="Times New Roman"/>
        </w:rPr>
      </w:pPr>
      <w:r w:rsidRPr="006B7487">
        <w:rPr>
          <w:rFonts w:eastAsia="Times New Roman"/>
        </w:rPr>
        <w:t>Наивысшая скорость доставки грузов, высокая сохранность груза, наиболее короткие маршруты перевозок</w:t>
      </w:r>
    </w:p>
    <w:p w:rsidR="006B7487" w:rsidRPr="006B7487" w:rsidRDefault="006B7487" w:rsidP="00965E69">
      <w:pPr>
        <w:numPr>
          <w:ilvl w:val="0"/>
          <w:numId w:val="608"/>
        </w:numPr>
        <w:spacing w:before="100" w:beforeAutospacing="1" w:after="100" w:afterAutospacing="1"/>
        <w:jc w:val="both"/>
        <w:rPr>
          <w:rFonts w:eastAsia="Times New Roman"/>
        </w:rPr>
      </w:pPr>
      <w:r w:rsidRPr="006B7487">
        <w:rPr>
          <w:rFonts w:eastAsia="Times New Roman"/>
        </w:rPr>
        <w:t xml:space="preserve"> +Высокие провозные возможности на глубоководных реках и водоемах, низкая себ</w:t>
      </w:r>
      <w:r w:rsidRPr="006B7487">
        <w:rPr>
          <w:rFonts w:eastAsia="Times New Roman"/>
        </w:rPr>
        <w:t>е</w:t>
      </w:r>
      <w:r w:rsidRPr="006B7487">
        <w:rPr>
          <w:rFonts w:eastAsia="Times New Roman"/>
        </w:rPr>
        <w:t>стоимость перевозок, низкая капиталоемкость перевозок.</w:t>
      </w:r>
    </w:p>
    <w:p w:rsidR="006B7487" w:rsidRPr="006B7487" w:rsidRDefault="006B7487" w:rsidP="00965E69">
      <w:pPr>
        <w:numPr>
          <w:ilvl w:val="0"/>
          <w:numId w:val="492"/>
        </w:numPr>
        <w:tabs>
          <w:tab w:val="left" w:pos="1134"/>
        </w:tabs>
        <w:spacing w:before="100" w:beforeAutospacing="1" w:after="100" w:afterAutospacing="1"/>
        <w:rPr>
          <w:rFonts w:eastAsia="Times New Roman"/>
        </w:rPr>
      </w:pPr>
      <w:r w:rsidRPr="006B7487">
        <w:rPr>
          <w:rFonts w:eastAsia="Times New Roman"/>
        </w:rPr>
        <w:t>Недостатки железно-дорожного транспорта:</w:t>
      </w:r>
    </w:p>
    <w:p w:rsidR="006B7487" w:rsidRPr="006B7487" w:rsidRDefault="006B7487" w:rsidP="00965E69">
      <w:pPr>
        <w:numPr>
          <w:ilvl w:val="0"/>
          <w:numId w:val="609"/>
        </w:numPr>
        <w:spacing w:before="100" w:beforeAutospacing="1" w:after="100" w:afterAutospacing="1"/>
        <w:rPr>
          <w:rFonts w:eastAsia="Times New Roman"/>
        </w:rPr>
      </w:pPr>
      <w:r w:rsidRPr="006B7487">
        <w:rPr>
          <w:rFonts w:eastAsia="Times New Roman"/>
        </w:rPr>
        <w:t>+Ограниченное число перевозчиков, большие капитальные вложения в производственно-техническую базу, высокая материалоемкость и энергоемкость перевозок, низкая досту</w:t>
      </w:r>
      <w:r w:rsidRPr="006B7487">
        <w:rPr>
          <w:rFonts w:eastAsia="Times New Roman"/>
        </w:rPr>
        <w:t>п</w:t>
      </w:r>
      <w:r w:rsidRPr="006B7487">
        <w:rPr>
          <w:rFonts w:eastAsia="Times New Roman"/>
        </w:rPr>
        <w:t>ность к конечным точкам продаж, недостаточно высокая сохранность грузов</w:t>
      </w:r>
    </w:p>
    <w:p w:rsidR="006B7487" w:rsidRPr="006B7487" w:rsidRDefault="006B7487" w:rsidP="00965E69">
      <w:pPr>
        <w:numPr>
          <w:ilvl w:val="0"/>
          <w:numId w:val="609"/>
        </w:numPr>
        <w:spacing w:before="100" w:beforeAutospacing="1" w:after="100" w:afterAutospacing="1"/>
        <w:jc w:val="both"/>
        <w:rPr>
          <w:rFonts w:eastAsia="Times New Roman"/>
        </w:rPr>
      </w:pPr>
      <w:r w:rsidRPr="006B7487">
        <w:rPr>
          <w:rFonts w:eastAsia="Times New Roman"/>
        </w:rPr>
        <w:t>Высокая провозная и пропускная способности, высокая регулярность перевозок, относ</w:t>
      </w:r>
      <w:r w:rsidRPr="006B7487">
        <w:rPr>
          <w:rFonts w:eastAsia="Times New Roman"/>
        </w:rPr>
        <w:t>и</w:t>
      </w:r>
      <w:r w:rsidRPr="006B7487">
        <w:rPr>
          <w:rFonts w:eastAsia="Times New Roman"/>
        </w:rPr>
        <w:t>тельно низкие тарифы, значительные скидки для транзитных отправок, высокая скорость доставки грузов на большие расстояния</w:t>
      </w:r>
    </w:p>
    <w:p w:rsidR="006B7487" w:rsidRPr="006B7487" w:rsidRDefault="006B7487" w:rsidP="00965E69">
      <w:pPr>
        <w:numPr>
          <w:ilvl w:val="0"/>
          <w:numId w:val="609"/>
        </w:numPr>
        <w:spacing w:before="100" w:beforeAutospacing="1" w:after="100" w:afterAutospacing="1"/>
        <w:jc w:val="both"/>
        <w:rPr>
          <w:rFonts w:eastAsia="Times New Roman"/>
        </w:rPr>
      </w:pPr>
      <w:r w:rsidRPr="006B7487">
        <w:rPr>
          <w:rFonts w:eastAsia="Times New Roman"/>
        </w:rPr>
        <w:t>Высокая доступность, возможность доставки груза «от двери до двери», высокая маневре</w:t>
      </w:r>
      <w:r w:rsidRPr="006B7487">
        <w:rPr>
          <w:rFonts w:eastAsia="Times New Roman"/>
        </w:rPr>
        <w:t>н</w:t>
      </w:r>
      <w:r w:rsidRPr="006B7487">
        <w:rPr>
          <w:rFonts w:eastAsia="Times New Roman"/>
        </w:rPr>
        <w:t>ность, высокая скорость доставки, возможность использования различных маршрутов и схем доставки, возможность отправки груза малыми партиями</w:t>
      </w:r>
    </w:p>
    <w:p w:rsidR="006B7487" w:rsidRPr="006B7487" w:rsidRDefault="006B7487" w:rsidP="00965E69">
      <w:pPr>
        <w:numPr>
          <w:ilvl w:val="0"/>
          <w:numId w:val="609"/>
        </w:numPr>
        <w:spacing w:before="100" w:beforeAutospacing="1" w:after="100" w:afterAutospacing="1"/>
        <w:rPr>
          <w:rFonts w:eastAsia="Times New Roman"/>
        </w:rPr>
      </w:pPr>
      <w:r w:rsidRPr="006B7487">
        <w:rPr>
          <w:rFonts w:eastAsia="Times New Roman"/>
        </w:rPr>
        <w:t>Ограниченность перевозок, низкая скорость доставки, зависимость от географических, н</w:t>
      </w:r>
      <w:r w:rsidRPr="006B7487">
        <w:rPr>
          <w:rFonts w:eastAsia="Times New Roman"/>
        </w:rPr>
        <w:t>а</w:t>
      </w:r>
      <w:r w:rsidRPr="006B7487">
        <w:rPr>
          <w:rFonts w:eastAsia="Times New Roman"/>
        </w:rPr>
        <w:t>вигационных, погодных условий, необходимость создания сложной портовой структуры</w:t>
      </w:r>
    </w:p>
    <w:p w:rsidR="006B7487" w:rsidRPr="006B7487" w:rsidRDefault="006B7487" w:rsidP="00965E69">
      <w:pPr>
        <w:numPr>
          <w:ilvl w:val="0"/>
          <w:numId w:val="492"/>
        </w:numPr>
        <w:tabs>
          <w:tab w:val="left" w:pos="1134"/>
        </w:tabs>
        <w:spacing w:before="100" w:beforeAutospacing="1" w:after="100" w:afterAutospacing="1"/>
        <w:rPr>
          <w:rFonts w:eastAsia="Times New Roman"/>
        </w:rPr>
      </w:pPr>
      <w:r w:rsidRPr="006B7487">
        <w:rPr>
          <w:rFonts w:eastAsia="Times New Roman"/>
        </w:rPr>
        <w:t>Недостатки автомобильного транспорта:</w:t>
      </w:r>
    </w:p>
    <w:p w:rsidR="006B7487" w:rsidRPr="006B7487" w:rsidRDefault="006B7487" w:rsidP="00965E69">
      <w:pPr>
        <w:numPr>
          <w:ilvl w:val="0"/>
          <w:numId w:val="610"/>
        </w:numPr>
        <w:spacing w:before="100" w:beforeAutospacing="1" w:after="100" w:afterAutospacing="1"/>
        <w:rPr>
          <w:rFonts w:eastAsia="Times New Roman"/>
        </w:rPr>
      </w:pPr>
      <w:r w:rsidRPr="006B7487">
        <w:rPr>
          <w:rFonts w:eastAsia="Times New Roman"/>
        </w:rPr>
        <w:t>Ограниченное число перевозчиков, большие капитальные вложения в производственно-техническую базу, высокая материалоемкость и энергоемкость перевозок, низкая досту</w:t>
      </w:r>
      <w:r w:rsidRPr="006B7487">
        <w:rPr>
          <w:rFonts w:eastAsia="Times New Roman"/>
        </w:rPr>
        <w:t>п</w:t>
      </w:r>
      <w:r w:rsidRPr="006B7487">
        <w:rPr>
          <w:rFonts w:eastAsia="Times New Roman"/>
        </w:rPr>
        <w:t>ность к конечным точкам продаж, недостаточно высокая сохранность грузов</w:t>
      </w:r>
    </w:p>
    <w:p w:rsidR="006B7487" w:rsidRPr="006B7487" w:rsidRDefault="006B7487" w:rsidP="00965E69">
      <w:pPr>
        <w:numPr>
          <w:ilvl w:val="0"/>
          <w:numId w:val="610"/>
        </w:numPr>
        <w:spacing w:before="100" w:beforeAutospacing="1" w:after="100" w:afterAutospacing="1"/>
        <w:rPr>
          <w:rFonts w:eastAsia="Times New Roman"/>
        </w:rPr>
      </w:pPr>
      <w:r w:rsidRPr="006B7487">
        <w:rPr>
          <w:rFonts w:eastAsia="Times New Roman"/>
        </w:rPr>
        <w:lastRenderedPageBreak/>
        <w:t>+Низкая производительность, зависимость от погодных и дорожных условий, относительно высокая себестоимость перевозок на большие расстояния, недостаточная экологическая чистота</w:t>
      </w:r>
    </w:p>
    <w:p w:rsidR="006B7487" w:rsidRPr="006B7487" w:rsidRDefault="006B7487" w:rsidP="00965E69">
      <w:pPr>
        <w:numPr>
          <w:ilvl w:val="0"/>
          <w:numId w:val="610"/>
        </w:numPr>
        <w:spacing w:before="100" w:beforeAutospacing="1" w:after="100" w:afterAutospacing="1"/>
        <w:jc w:val="both"/>
        <w:rPr>
          <w:rFonts w:eastAsia="Times New Roman"/>
        </w:rPr>
      </w:pPr>
      <w:r w:rsidRPr="006B7487">
        <w:rPr>
          <w:rFonts w:eastAsia="Times New Roman"/>
        </w:rPr>
        <w:t>Высокая провозная и пропускная способности, высокая регулярность перевозок, относ</w:t>
      </w:r>
      <w:r w:rsidRPr="006B7487">
        <w:rPr>
          <w:rFonts w:eastAsia="Times New Roman"/>
        </w:rPr>
        <w:t>и</w:t>
      </w:r>
      <w:r w:rsidRPr="006B7487">
        <w:rPr>
          <w:rFonts w:eastAsia="Times New Roman"/>
        </w:rPr>
        <w:t>тельно низкие тарифы, значительные скидки для транзитных отправок, высокая скорость доставки грузов на большие расстояния</w:t>
      </w:r>
    </w:p>
    <w:p w:rsidR="006B7487" w:rsidRPr="006B7487" w:rsidRDefault="006B7487" w:rsidP="00965E69">
      <w:pPr>
        <w:numPr>
          <w:ilvl w:val="0"/>
          <w:numId w:val="610"/>
        </w:numPr>
        <w:spacing w:before="100" w:beforeAutospacing="1" w:after="100" w:afterAutospacing="1"/>
        <w:jc w:val="both"/>
        <w:rPr>
          <w:rFonts w:eastAsia="Times New Roman"/>
        </w:rPr>
      </w:pPr>
      <w:r w:rsidRPr="006B7487">
        <w:rPr>
          <w:rFonts w:eastAsia="Times New Roman"/>
        </w:rPr>
        <w:t>Высокая доступность, возможность доставки груза «от двери до двери», высокая маневре</w:t>
      </w:r>
      <w:r w:rsidRPr="006B7487">
        <w:rPr>
          <w:rFonts w:eastAsia="Times New Roman"/>
        </w:rPr>
        <w:t>н</w:t>
      </w:r>
      <w:r w:rsidRPr="006B7487">
        <w:rPr>
          <w:rFonts w:eastAsia="Times New Roman"/>
        </w:rPr>
        <w:t>ность, высокая скорость доставки, возможность использования различных маршрутов и схем доставки, возможность отправки груза малыми партиями</w:t>
      </w:r>
    </w:p>
    <w:p w:rsidR="006B7487" w:rsidRPr="006B7487" w:rsidRDefault="006B7487" w:rsidP="00965E69">
      <w:pPr>
        <w:numPr>
          <w:ilvl w:val="0"/>
          <w:numId w:val="492"/>
        </w:numPr>
        <w:spacing w:before="100" w:beforeAutospacing="1" w:after="100" w:afterAutospacing="1"/>
        <w:rPr>
          <w:rFonts w:eastAsia="Times New Roman"/>
        </w:rPr>
      </w:pPr>
      <w:r w:rsidRPr="006B7487">
        <w:rPr>
          <w:rFonts w:eastAsia="Times New Roman"/>
        </w:rPr>
        <w:t>Недостатки воздушного транспорта:</w:t>
      </w:r>
    </w:p>
    <w:p w:rsidR="006B7487" w:rsidRPr="006B7487" w:rsidRDefault="006B7487" w:rsidP="00965E69">
      <w:pPr>
        <w:numPr>
          <w:ilvl w:val="0"/>
          <w:numId w:val="611"/>
        </w:numPr>
        <w:spacing w:before="100" w:beforeAutospacing="1" w:after="100" w:afterAutospacing="1"/>
        <w:jc w:val="both"/>
        <w:rPr>
          <w:rFonts w:eastAsia="Times New Roman"/>
        </w:rPr>
      </w:pPr>
      <w:r w:rsidRPr="006B7487">
        <w:rPr>
          <w:rFonts w:eastAsia="Times New Roman"/>
        </w:rPr>
        <w:t>Высокая провозная и пропускная способности, высокая регулярность перевозок, отн</w:t>
      </w:r>
      <w:r w:rsidRPr="006B7487">
        <w:rPr>
          <w:rFonts w:eastAsia="Times New Roman"/>
        </w:rPr>
        <w:t>о</w:t>
      </w:r>
      <w:r w:rsidRPr="006B7487">
        <w:rPr>
          <w:rFonts w:eastAsia="Times New Roman"/>
        </w:rPr>
        <w:t>сительно низкие тарифы, значительные скидки для транзитных отправок, высокая ск</w:t>
      </w:r>
      <w:r w:rsidRPr="006B7487">
        <w:rPr>
          <w:rFonts w:eastAsia="Times New Roman"/>
        </w:rPr>
        <w:t>о</w:t>
      </w:r>
      <w:r w:rsidRPr="006B7487">
        <w:rPr>
          <w:rFonts w:eastAsia="Times New Roman"/>
        </w:rPr>
        <w:t>рость доставки грузов на большие расстояния</w:t>
      </w:r>
    </w:p>
    <w:p w:rsidR="006B7487" w:rsidRPr="006B7487" w:rsidRDefault="006B7487" w:rsidP="00965E69">
      <w:pPr>
        <w:numPr>
          <w:ilvl w:val="0"/>
          <w:numId w:val="611"/>
        </w:numPr>
        <w:spacing w:before="100" w:beforeAutospacing="1" w:after="100" w:afterAutospacing="1"/>
        <w:jc w:val="both"/>
        <w:rPr>
          <w:rFonts w:eastAsia="Times New Roman"/>
        </w:rPr>
      </w:pPr>
      <w:r w:rsidRPr="006B7487">
        <w:rPr>
          <w:rFonts w:eastAsia="Times New Roman"/>
        </w:rPr>
        <w:t>Высокая доступность, возможность доставки груза «от двери до двери», высокая мане</w:t>
      </w:r>
      <w:r w:rsidRPr="006B7487">
        <w:rPr>
          <w:rFonts w:eastAsia="Times New Roman"/>
        </w:rPr>
        <w:t>в</w:t>
      </w:r>
      <w:r w:rsidRPr="006B7487">
        <w:rPr>
          <w:rFonts w:eastAsia="Times New Roman"/>
        </w:rPr>
        <w:t>ренность, высокая скорость доставки, возможность использования различных маршр</w:t>
      </w:r>
      <w:r w:rsidRPr="006B7487">
        <w:rPr>
          <w:rFonts w:eastAsia="Times New Roman"/>
        </w:rPr>
        <w:t>у</w:t>
      </w:r>
      <w:r w:rsidRPr="006B7487">
        <w:rPr>
          <w:rFonts w:eastAsia="Times New Roman"/>
        </w:rPr>
        <w:t>тов и схем доставки, возможность отправки груза малыми партиями</w:t>
      </w:r>
    </w:p>
    <w:p w:rsidR="006B7487" w:rsidRPr="006B7487" w:rsidRDefault="006B7487" w:rsidP="00965E69">
      <w:pPr>
        <w:numPr>
          <w:ilvl w:val="0"/>
          <w:numId w:val="611"/>
        </w:numPr>
        <w:spacing w:before="100" w:beforeAutospacing="1" w:after="100" w:afterAutospacing="1"/>
        <w:rPr>
          <w:rFonts w:eastAsia="Times New Roman"/>
        </w:rPr>
      </w:pPr>
      <w:r w:rsidRPr="006B7487">
        <w:rPr>
          <w:rFonts w:eastAsia="Times New Roman"/>
        </w:rPr>
        <w:t>+Высокая себестоимость перевозок, высокая капиталоемкость, зависимость от пого</w:t>
      </w:r>
      <w:r w:rsidRPr="006B7487">
        <w:rPr>
          <w:rFonts w:eastAsia="Times New Roman"/>
        </w:rPr>
        <w:t>д</w:t>
      </w:r>
      <w:r w:rsidRPr="006B7487">
        <w:rPr>
          <w:rFonts w:eastAsia="Times New Roman"/>
        </w:rPr>
        <w:t>ных условий, недостаточная географическая доступность</w:t>
      </w:r>
    </w:p>
    <w:p w:rsidR="006B7487" w:rsidRPr="006B7487" w:rsidRDefault="006B7487" w:rsidP="00965E69">
      <w:pPr>
        <w:numPr>
          <w:ilvl w:val="0"/>
          <w:numId w:val="611"/>
        </w:numPr>
        <w:spacing w:before="100" w:beforeAutospacing="1" w:after="100" w:afterAutospacing="1"/>
        <w:rPr>
          <w:rFonts w:eastAsia="Times New Roman"/>
        </w:rPr>
      </w:pPr>
      <w:r w:rsidRPr="006B7487">
        <w:rPr>
          <w:rFonts w:eastAsia="Times New Roman"/>
        </w:rPr>
        <w:t>Ограниченность перевозок, низкая скорость доставки, зависимость от географических, навигационных, погодных условий, необходимость создания сложной портовой стру</w:t>
      </w:r>
      <w:r w:rsidRPr="006B7487">
        <w:rPr>
          <w:rFonts w:eastAsia="Times New Roman"/>
        </w:rPr>
        <w:t>к</w:t>
      </w:r>
      <w:r w:rsidRPr="006B7487">
        <w:rPr>
          <w:rFonts w:eastAsia="Times New Roman"/>
        </w:rPr>
        <w:t>туры</w:t>
      </w:r>
    </w:p>
    <w:p w:rsidR="006B7487" w:rsidRPr="006B7487" w:rsidRDefault="006B7487" w:rsidP="00965E69">
      <w:pPr>
        <w:numPr>
          <w:ilvl w:val="0"/>
          <w:numId w:val="492"/>
        </w:numPr>
        <w:tabs>
          <w:tab w:val="left" w:pos="1134"/>
        </w:tabs>
        <w:spacing w:before="100" w:beforeAutospacing="1" w:after="100" w:afterAutospacing="1"/>
        <w:rPr>
          <w:rFonts w:eastAsia="Times New Roman"/>
        </w:rPr>
      </w:pPr>
      <w:r w:rsidRPr="006B7487">
        <w:rPr>
          <w:rFonts w:eastAsia="Times New Roman"/>
        </w:rPr>
        <w:t>Недостатки морского транспорта:</w:t>
      </w:r>
    </w:p>
    <w:p w:rsidR="006B7487" w:rsidRPr="006B7487" w:rsidRDefault="006B7487" w:rsidP="00965E69">
      <w:pPr>
        <w:numPr>
          <w:ilvl w:val="0"/>
          <w:numId w:val="613"/>
        </w:numPr>
        <w:spacing w:before="100" w:beforeAutospacing="1" w:after="100" w:afterAutospacing="1"/>
        <w:jc w:val="both"/>
        <w:rPr>
          <w:rFonts w:eastAsia="Times New Roman"/>
        </w:rPr>
      </w:pPr>
      <w:r w:rsidRPr="006B7487">
        <w:rPr>
          <w:rFonts w:eastAsia="Times New Roman"/>
        </w:rPr>
        <w:t>Высокая провозная и пропускная способности, высокая регулярность перевозок, отн</w:t>
      </w:r>
      <w:r w:rsidRPr="006B7487">
        <w:rPr>
          <w:rFonts w:eastAsia="Times New Roman"/>
        </w:rPr>
        <w:t>о</w:t>
      </w:r>
      <w:r w:rsidRPr="006B7487">
        <w:rPr>
          <w:rFonts w:eastAsia="Times New Roman"/>
        </w:rPr>
        <w:t>сительно низкие тарифы, значительные скидки для транзитных отправок, высокая ск</w:t>
      </w:r>
      <w:r w:rsidRPr="006B7487">
        <w:rPr>
          <w:rFonts w:eastAsia="Times New Roman"/>
        </w:rPr>
        <w:t>о</w:t>
      </w:r>
      <w:r w:rsidRPr="006B7487">
        <w:rPr>
          <w:rFonts w:eastAsia="Times New Roman"/>
        </w:rPr>
        <w:t>рость доставки грузов на большие расстояния</w:t>
      </w:r>
    </w:p>
    <w:p w:rsidR="006B7487" w:rsidRPr="006B7487" w:rsidRDefault="006B7487" w:rsidP="00965E69">
      <w:pPr>
        <w:numPr>
          <w:ilvl w:val="0"/>
          <w:numId w:val="613"/>
        </w:numPr>
        <w:spacing w:before="100" w:beforeAutospacing="1" w:after="100" w:afterAutospacing="1"/>
        <w:jc w:val="both"/>
        <w:rPr>
          <w:rFonts w:eastAsia="Times New Roman"/>
        </w:rPr>
      </w:pPr>
      <w:r w:rsidRPr="006B7487">
        <w:rPr>
          <w:rFonts w:eastAsia="Times New Roman"/>
        </w:rPr>
        <w:t>Высокая доступность, возможность доставки груза «от двери до двери», высокая мане</w:t>
      </w:r>
      <w:r w:rsidRPr="006B7487">
        <w:rPr>
          <w:rFonts w:eastAsia="Times New Roman"/>
        </w:rPr>
        <w:t>в</w:t>
      </w:r>
      <w:r w:rsidRPr="006B7487">
        <w:rPr>
          <w:rFonts w:eastAsia="Times New Roman"/>
        </w:rPr>
        <w:t>ренность, высокая скорость доставки, возможность использования различных маршр</w:t>
      </w:r>
      <w:r w:rsidRPr="006B7487">
        <w:rPr>
          <w:rFonts w:eastAsia="Times New Roman"/>
        </w:rPr>
        <w:t>у</w:t>
      </w:r>
      <w:r w:rsidRPr="006B7487">
        <w:rPr>
          <w:rFonts w:eastAsia="Times New Roman"/>
        </w:rPr>
        <w:t>тов и схем доставки, возможность отправки груза малыми партиями</w:t>
      </w:r>
    </w:p>
    <w:p w:rsidR="006B7487" w:rsidRPr="006B7487" w:rsidRDefault="006B7487" w:rsidP="00965E69">
      <w:pPr>
        <w:numPr>
          <w:ilvl w:val="0"/>
          <w:numId w:val="613"/>
        </w:numPr>
        <w:spacing w:before="100" w:beforeAutospacing="1" w:after="100" w:afterAutospacing="1"/>
        <w:rPr>
          <w:rFonts w:eastAsia="Times New Roman"/>
        </w:rPr>
      </w:pPr>
      <w:r w:rsidRPr="006B7487">
        <w:rPr>
          <w:rFonts w:eastAsia="Times New Roman"/>
        </w:rPr>
        <w:t>Высокая себестоимость перевозок, высокая капиталоемкость, зависимость от погодных условий, недостаточная географическая доступность</w:t>
      </w:r>
    </w:p>
    <w:p w:rsidR="006B7487" w:rsidRPr="006B7487" w:rsidRDefault="006B7487" w:rsidP="00965E69">
      <w:pPr>
        <w:numPr>
          <w:ilvl w:val="0"/>
          <w:numId w:val="613"/>
        </w:numPr>
        <w:spacing w:before="100" w:beforeAutospacing="1" w:after="100" w:afterAutospacing="1"/>
        <w:rPr>
          <w:rFonts w:eastAsia="Times New Roman"/>
        </w:rPr>
      </w:pPr>
      <w:r w:rsidRPr="006B7487">
        <w:rPr>
          <w:rFonts w:eastAsia="Times New Roman"/>
        </w:rPr>
        <w:t>+Ограниченность перевозок, низкая скорость доставки, зависимость от географических, навигационных, погодных условий, необходимость создания сложной портовой стру</w:t>
      </w:r>
      <w:r w:rsidRPr="006B7487">
        <w:rPr>
          <w:rFonts w:eastAsia="Times New Roman"/>
        </w:rPr>
        <w:t>к</w:t>
      </w:r>
      <w:r w:rsidRPr="006B7487">
        <w:rPr>
          <w:rFonts w:eastAsia="Times New Roman"/>
        </w:rPr>
        <w:t>туры</w:t>
      </w:r>
    </w:p>
    <w:p w:rsidR="006B7487" w:rsidRPr="006B7487" w:rsidRDefault="006B7487" w:rsidP="00965E69">
      <w:pPr>
        <w:numPr>
          <w:ilvl w:val="0"/>
          <w:numId w:val="492"/>
        </w:numPr>
        <w:tabs>
          <w:tab w:val="left" w:pos="1134"/>
        </w:tabs>
        <w:spacing w:before="100" w:beforeAutospacing="1" w:after="100" w:afterAutospacing="1"/>
        <w:rPr>
          <w:rFonts w:eastAsia="Times New Roman"/>
        </w:rPr>
      </w:pPr>
      <w:r w:rsidRPr="006B7487">
        <w:rPr>
          <w:rFonts w:eastAsia="Times New Roman"/>
        </w:rPr>
        <w:t>Недостатки речного транспорта:</w:t>
      </w:r>
    </w:p>
    <w:p w:rsidR="006B7487" w:rsidRPr="006B7487" w:rsidRDefault="006B7487" w:rsidP="00965E69">
      <w:pPr>
        <w:numPr>
          <w:ilvl w:val="0"/>
          <w:numId w:val="612"/>
        </w:numPr>
        <w:spacing w:before="100" w:beforeAutospacing="1" w:after="100" w:afterAutospacing="1"/>
        <w:jc w:val="both"/>
        <w:rPr>
          <w:rFonts w:eastAsia="Times New Roman"/>
        </w:rPr>
      </w:pPr>
      <w:r w:rsidRPr="006B7487">
        <w:rPr>
          <w:rFonts w:eastAsia="Times New Roman"/>
        </w:rPr>
        <w:t>Высокая провозная и пропускная способности, высокая регулярность перевозок, отн</w:t>
      </w:r>
      <w:r w:rsidRPr="006B7487">
        <w:rPr>
          <w:rFonts w:eastAsia="Times New Roman"/>
        </w:rPr>
        <w:t>о</w:t>
      </w:r>
      <w:r w:rsidRPr="006B7487">
        <w:rPr>
          <w:rFonts w:eastAsia="Times New Roman"/>
        </w:rPr>
        <w:t>сительно низкие тарифы, значительные скидки для транзитных отправок, высокая ск</w:t>
      </w:r>
      <w:r w:rsidRPr="006B7487">
        <w:rPr>
          <w:rFonts w:eastAsia="Times New Roman"/>
        </w:rPr>
        <w:t>о</w:t>
      </w:r>
      <w:r w:rsidRPr="006B7487">
        <w:rPr>
          <w:rFonts w:eastAsia="Times New Roman"/>
        </w:rPr>
        <w:t>рость доставки грузов на большие расстояния</w:t>
      </w:r>
    </w:p>
    <w:p w:rsidR="006B7487" w:rsidRPr="006B7487" w:rsidRDefault="006B7487" w:rsidP="00965E69">
      <w:pPr>
        <w:numPr>
          <w:ilvl w:val="0"/>
          <w:numId w:val="612"/>
        </w:numPr>
        <w:spacing w:before="100" w:beforeAutospacing="1" w:after="100" w:afterAutospacing="1"/>
        <w:jc w:val="both"/>
        <w:rPr>
          <w:rFonts w:eastAsia="Times New Roman"/>
        </w:rPr>
      </w:pPr>
      <w:r w:rsidRPr="006B7487">
        <w:rPr>
          <w:rFonts w:eastAsia="Times New Roman"/>
        </w:rPr>
        <w:t>Высокая доступность, возможность доставки груза «от двери до двери», высокая мане</w:t>
      </w:r>
      <w:r w:rsidRPr="006B7487">
        <w:rPr>
          <w:rFonts w:eastAsia="Times New Roman"/>
        </w:rPr>
        <w:t>в</w:t>
      </w:r>
      <w:r w:rsidRPr="006B7487">
        <w:rPr>
          <w:rFonts w:eastAsia="Times New Roman"/>
        </w:rPr>
        <w:t>ренность, высокая скорость доставки, возможность использования различных маршр</w:t>
      </w:r>
      <w:r w:rsidRPr="006B7487">
        <w:rPr>
          <w:rFonts w:eastAsia="Times New Roman"/>
        </w:rPr>
        <w:t>у</w:t>
      </w:r>
      <w:r w:rsidRPr="006B7487">
        <w:rPr>
          <w:rFonts w:eastAsia="Times New Roman"/>
        </w:rPr>
        <w:t>тов и схем доставки, возможность отправки груза малыми партиями</w:t>
      </w:r>
    </w:p>
    <w:p w:rsidR="006B7487" w:rsidRPr="006B7487" w:rsidRDefault="006B7487" w:rsidP="00965E69">
      <w:pPr>
        <w:numPr>
          <w:ilvl w:val="0"/>
          <w:numId w:val="612"/>
        </w:numPr>
        <w:spacing w:before="100" w:beforeAutospacing="1" w:after="100" w:afterAutospacing="1"/>
        <w:rPr>
          <w:rFonts w:eastAsia="Times New Roman"/>
        </w:rPr>
      </w:pPr>
      <w:r w:rsidRPr="006B7487">
        <w:rPr>
          <w:rFonts w:eastAsia="Times New Roman"/>
        </w:rPr>
        <w:lastRenderedPageBreak/>
        <w:t>Высокая себестоимость перевозок, высокая капиталоемкость, зависимость от погодных условий, недостаточная географическая доступность</w:t>
      </w:r>
    </w:p>
    <w:p w:rsidR="006B7487" w:rsidRPr="006B7487" w:rsidRDefault="006B7487" w:rsidP="00965E69">
      <w:pPr>
        <w:numPr>
          <w:ilvl w:val="0"/>
          <w:numId w:val="612"/>
        </w:numPr>
        <w:spacing w:before="100" w:beforeAutospacing="1" w:after="100" w:afterAutospacing="1"/>
        <w:rPr>
          <w:rFonts w:eastAsia="Times New Roman"/>
        </w:rPr>
      </w:pPr>
      <w:r w:rsidRPr="006B7487">
        <w:rPr>
          <w:rFonts w:eastAsia="Times New Roman"/>
        </w:rPr>
        <w:t>+Ограниченность перевозок, низкая скорость доставки, зависимость от географических, навигационных, погодных условий, необходимость создания сложной портовой стру</w:t>
      </w:r>
      <w:r w:rsidRPr="006B7487">
        <w:rPr>
          <w:rFonts w:eastAsia="Times New Roman"/>
        </w:rPr>
        <w:t>к</w:t>
      </w:r>
      <w:r w:rsidRPr="006B7487">
        <w:rPr>
          <w:rFonts w:eastAsia="Times New Roman"/>
        </w:rPr>
        <w:t>туры</w:t>
      </w:r>
    </w:p>
    <w:p w:rsidR="006B7487" w:rsidRPr="006B7487" w:rsidRDefault="006B7487" w:rsidP="00965E69">
      <w:pPr>
        <w:numPr>
          <w:ilvl w:val="0"/>
          <w:numId w:val="492"/>
        </w:numPr>
        <w:tabs>
          <w:tab w:val="left" w:pos="1134"/>
        </w:tabs>
        <w:spacing w:before="100" w:beforeAutospacing="1" w:after="100" w:afterAutospacing="1"/>
        <w:rPr>
          <w:rFonts w:eastAsia="Times New Roman"/>
        </w:rPr>
      </w:pPr>
      <w:r w:rsidRPr="006B7487">
        <w:rPr>
          <w:iCs/>
        </w:rPr>
        <w:t>Объем перевозок грузов в определенном направлении или через данный пункт за опр</w:t>
      </w:r>
      <w:r w:rsidRPr="006B7487">
        <w:rPr>
          <w:iCs/>
        </w:rPr>
        <w:t>е</w:t>
      </w:r>
      <w:r w:rsidRPr="006B7487">
        <w:rPr>
          <w:iCs/>
        </w:rPr>
        <w:t>деленный отрезок времени</w:t>
      </w:r>
      <w:r w:rsidRPr="006B7487">
        <w:t>.</w:t>
      </w:r>
    </w:p>
    <w:p w:rsidR="006B7487" w:rsidRPr="006B7487" w:rsidRDefault="006B7487" w:rsidP="00965E69">
      <w:pPr>
        <w:numPr>
          <w:ilvl w:val="0"/>
          <w:numId w:val="614"/>
        </w:numPr>
        <w:spacing w:before="100" w:beforeAutospacing="1" w:after="100" w:afterAutospacing="1"/>
        <w:rPr>
          <w:rFonts w:eastAsia="Times New Roman"/>
        </w:rPr>
      </w:pPr>
      <w:r w:rsidRPr="006B7487">
        <w:t>Грузооборот</w:t>
      </w:r>
    </w:p>
    <w:p w:rsidR="006B7487" w:rsidRPr="006B7487" w:rsidRDefault="006B7487" w:rsidP="00965E69">
      <w:pPr>
        <w:numPr>
          <w:ilvl w:val="0"/>
          <w:numId w:val="614"/>
        </w:numPr>
        <w:spacing w:before="100" w:beforeAutospacing="1" w:after="100" w:afterAutospacing="1"/>
        <w:rPr>
          <w:rFonts w:eastAsia="Times New Roman"/>
        </w:rPr>
      </w:pPr>
      <w:r w:rsidRPr="006B7487">
        <w:t>+Грузопоток</w:t>
      </w:r>
    </w:p>
    <w:p w:rsidR="006B7487" w:rsidRPr="006B7487" w:rsidRDefault="006B7487" w:rsidP="00965E69">
      <w:pPr>
        <w:numPr>
          <w:ilvl w:val="0"/>
          <w:numId w:val="614"/>
        </w:numPr>
        <w:spacing w:before="100" w:beforeAutospacing="1" w:after="100" w:afterAutospacing="1"/>
        <w:rPr>
          <w:rFonts w:eastAsia="Times New Roman"/>
        </w:rPr>
      </w:pPr>
      <w:r w:rsidRPr="006B7487">
        <w:t>Материальный поток</w:t>
      </w:r>
    </w:p>
    <w:p w:rsidR="006B7487" w:rsidRPr="006B7487" w:rsidRDefault="006B7487" w:rsidP="00965E69">
      <w:pPr>
        <w:numPr>
          <w:ilvl w:val="0"/>
          <w:numId w:val="614"/>
        </w:numPr>
        <w:spacing w:before="100" w:beforeAutospacing="1" w:after="100" w:afterAutospacing="1"/>
        <w:rPr>
          <w:rFonts w:eastAsia="Times New Roman"/>
        </w:rPr>
      </w:pPr>
      <w:r w:rsidRPr="006B7487">
        <w:t>Информационный поток</w:t>
      </w:r>
    </w:p>
    <w:p w:rsidR="006B7487" w:rsidRPr="006B7487" w:rsidRDefault="006B7487" w:rsidP="00965E69">
      <w:pPr>
        <w:numPr>
          <w:ilvl w:val="0"/>
          <w:numId w:val="492"/>
        </w:numPr>
        <w:tabs>
          <w:tab w:val="left" w:pos="993"/>
        </w:tabs>
      </w:pPr>
      <w:r w:rsidRPr="006B7487">
        <w:t>Объем прибывающих на предприятие грузов (грузовые потоки прибытия) и объем о</w:t>
      </w:r>
      <w:r w:rsidRPr="006B7487">
        <w:t>т</w:t>
      </w:r>
      <w:r w:rsidRPr="006B7487">
        <w:t>правляемых грузов (грузовые потоки отправления):</w:t>
      </w:r>
    </w:p>
    <w:p w:rsidR="006B7487" w:rsidRPr="006B7487" w:rsidRDefault="006B7487" w:rsidP="00965E69">
      <w:pPr>
        <w:numPr>
          <w:ilvl w:val="0"/>
          <w:numId w:val="615"/>
        </w:numPr>
        <w:spacing w:before="100" w:beforeAutospacing="1" w:after="100" w:afterAutospacing="1"/>
        <w:rPr>
          <w:rFonts w:eastAsia="Times New Roman"/>
        </w:rPr>
      </w:pPr>
      <w:r w:rsidRPr="006B7487">
        <w:t>Грузооборот</w:t>
      </w:r>
    </w:p>
    <w:p w:rsidR="006B7487" w:rsidRPr="006B7487" w:rsidRDefault="006B7487" w:rsidP="00965E69">
      <w:pPr>
        <w:numPr>
          <w:ilvl w:val="0"/>
          <w:numId w:val="615"/>
        </w:numPr>
        <w:spacing w:before="100" w:beforeAutospacing="1" w:after="100" w:afterAutospacing="1"/>
        <w:rPr>
          <w:rFonts w:eastAsia="Times New Roman"/>
        </w:rPr>
      </w:pPr>
      <w:r w:rsidRPr="006B7487">
        <w:t>+Внешний грузопоток</w:t>
      </w:r>
    </w:p>
    <w:p w:rsidR="006B7487" w:rsidRPr="006B7487" w:rsidRDefault="006B7487" w:rsidP="00965E69">
      <w:pPr>
        <w:numPr>
          <w:ilvl w:val="0"/>
          <w:numId w:val="615"/>
        </w:numPr>
        <w:spacing w:before="100" w:beforeAutospacing="1" w:after="100" w:afterAutospacing="1"/>
        <w:rPr>
          <w:rFonts w:eastAsia="Times New Roman"/>
        </w:rPr>
      </w:pPr>
      <w:r w:rsidRPr="006B7487">
        <w:t>Материальный поток</w:t>
      </w:r>
    </w:p>
    <w:p w:rsidR="006B7487" w:rsidRPr="006B7487" w:rsidRDefault="006B7487" w:rsidP="00965E69">
      <w:pPr>
        <w:numPr>
          <w:ilvl w:val="0"/>
          <w:numId w:val="615"/>
        </w:numPr>
        <w:spacing w:before="100" w:beforeAutospacing="1" w:after="100" w:afterAutospacing="1"/>
        <w:rPr>
          <w:rFonts w:eastAsia="Times New Roman"/>
        </w:rPr>
      </w:pPr>
      <w:r w:rsidRPr="006B7487">
        <w:t>Внутренний грузопоток</w:t>
      </w:r>
    </w:p>
    <w:p w:rsidR="006B7487" w:rsidRPr="006B7487" w:rsidRDefault="006B7487" w:rsidP="00965E69">
      <w:pPr>
        <w:numPr>
          <w:ilvl w:val="0"/>
          <w:numId w:val="492"/>
        </w:numPr>
        <w:tabs>
          <w:tab w:val="left" w:pos="993"/>
        </w:tabs>
      </w:pPr>
      <w:r w:rsidRPr="006B7487">
        <w:t>Количество грузов, перемещаемых между подразделениями предприятия.</w:t>
      </w:r>
    </w:p>
    <w:p w:rsidR="006B7487" w:rsidRPr="006B7487" w:rsidRDefault="006B7487" w:rsidP="00965E69">
      <w:pPr>
        <w:numPr>
          <w:ilvl w:val="0"/>
          <w:numId w:val="616"/>
        </w:numPr>
        <w:spacing w:before="100" w:beforeAutospacing="1" w:after="100" w:afterAutospacing="1"/>
        <w:rPr>
          <w:rFonts w:eastAsia="Times New Roman"/>
        </w:rPr>
      </w:pPr>
      <w:r w:rsidRPr="006B7487">
        <w:t>Грузооборот</w:t>
      </w:r>
    </w:p>
    <w:p w:rsidR="006B7487" w:rsidRPr="006B7487" w:rsidRDefault="006B7487" w:rsidP="00965E69">
      <w:pPr>
        <w:numPr>
          <w:ilvl w:val="0"/>
          <w:numId w:val="616"/>
        </w:numPr>
        <w:spacing w:before="100" w:beforeAutospacing="1" w:after="100" w:afterAutospacing="1"/>
        <w:rPr>
          <w:rFonts w:eastAsia="Times New Roman"/>
        </w:rPr>
      </w:pPr>
      <w:r w:rsidRPr="006B7487">
        <w:t>Внешний грузопоток</w:t>
      </w:r>
    </w:p>
    <w:p w:rsidR="006B7487" w:rsidRPr="006B7487" w:rsidRDefault="006B7487" w:rsidP="00965E69">
      <w:pPr>
        <w:numPr>
          <w:ilvl w:val="0"/>
          <w:numId w:val="616"/>
        </w:numPr>
        <w:spacing w:before="100" w:beforeAutospacing="1" w:after="100" w:afterAutospacing="1"/>
        <w:rPr>
          <w:rFonts w:eastAsia="Times New Roman"/>
        </w:rPr>
      </w:pPr>
      <w:r w:rsidRPr="006B7487">
        <w:t>Материальный поток</w:t>
      </w:r>
    </w:p>
    <w:p w:rsidR="006B7487" w:rsidRPr="006B7487" w:rsidRDefault="006B7487" w:rsidP="00965E69">
      <w:pPr>
        <w:numPr>
          <w:ilvl w:val="0"/>
          <w:numId w:val="616"/>
        </w:numPr>
        <w:spacing w:before="100" w:beforeAutospacing="1" w:after="100" w:afterAutospacing="1"/>
        <w:rPr>
          <w:rFonts w:eastAsia="Times New Roman"/>
        </w:rPr>
      </w:pPr>
      <w:r w:rsidRPr="006B7487">
        <w:t>+Внутренний грузопоток</w:t>
      </w:r>
    </w:p>
    <w:p w:rsidR="006B7487" w:rsidRPr="006B7487" w:rsidRDefault="006B7487" w:rsidP="00965E69">
      <w:pPr>
        <w:numPr>
          <w:ilvl w:val="0"/>
          <w:numId w:val="492"/>
        </w:numPr>
        <w:tabs>
          <w:tab w:val="left" w:pos="993"/>
        </w:tabs>
      </w:pPr>
      <w:r w:rsidRPr="006B7487">
        <w:t>Основной экономический показатель продукции транспорта, характеризующий сумма</w:t>
      </w:r>
      <w:r w:rsidRPr="006B7487">
        <w:t>р</w:t>
      </w:r>
      <w:r w:rsidRPr="006B7487">
        <w:t>ный вес грузов, перевезенных на предприятии за расчетный период.</w:t>
      </w:r>
    </w:p>
    <w:p w:rsidR="006B7487" w:rsidRPr="006B7487" w:rsidRDefault="006B7487" w:rsidP="00965E69">
      <w:pPr>
        <w:numPr>
          <w:ilvl w:val="0"/>
          <w:numId w:val="617"/>
        </w:numPr>
        <w:spacing w:before="100" w:beforeAutospacing="1" w:after="100" w:afterAutospacing="1"/>
        <w:rPr>
          <w:rFonts w:eastAsia="Times New Roman"/>
        </w:rPr>
      </w:pPr>
      <w:r w:rsidRPr="006B7487">
        <w:t>+Грузооборот</w:t>
      </w:r>
    </w:p>
    <w:p w:rsidR="006B7487" w:rsidRPr="006B7487" w:rsidRDefault="006B7487" w:rsidP="00965E69">
      <w:pPr>
        <w:numPr>
          <w:ilvl w:val="0"/>
          <w:numId w:val="617"/>
        </w:numPr>
        <w:spacing w:before="100" w:beforeAutospacing="1" w:after="100" w:afterAutospacing="1"/>
        <w:rPr>
          <w:rFonts w:eastAsia="Times New Roman"/>
        </w:rPr>
      </w:pPr>
      <w:r w:rsidRPr="006B7487">
        <w:t>Внешний грузопоток</w:t>
      </w:r>
    </w:p>
    <w:p w:rsidR="006B7487" w:rsidRPr="006B7487" w:rsidRDefault="006B7487" w:rsidP="00965E69">
      <w:pPr>
        <w:numPr>
          <w:ilvl w:val="0"/>
          <w:numId w:val="617"/>
        </w:numPr>
        <w:spacing w:before="100" w:beforeAutospacing="1" w:after="100" w:afterAutospacing="1"/>
        <w:rPr>
          <w:rFonts w:eastAsia="Times New Roman"/>
        </w:rPr>
      </w:pPr>
      <w:r w:rsidRPr="006B7487">
        <w:t>Материальный поток</w:t>
      </w:r>
    </w:p>
    <w:p w:rsidR="006B7487" w:rsidRPr="006B7487" w:rsidRDefault="006B7487" w:rsidP="00965E69">
      <w:pPr>
        <w:numPr>
          <w:ilvl w:val="0"/>
          <w:numId w:val="617"/>
        </w:numPr>
        <w:spacing w:before="100" w:beforeAutospacing="1" w:after="100" w:afterAutospacing="1"/>
        <w:rPr>
          <w:rFonts w:eastAsia="Times New Roman"/>
        </w:rPr>
      </w:pPr>
      <w:r w:rsidRPr="006B7487">
        <w:t>Внутренний грузопоток</w:t>
      </w:r>
    </w:p>
    <w:p w:rsidR="006B7487" w:rsidRPr="006B7487" w:rsidRDefault="006B7487" w:rsidP="00965E69">
      <w:pPr>
        <w:numPr>
          <w:ilvl w:val="0"/>
          <w:numId w:val="492"/>
        </w:numPr>
        <w:tabs>
          <w:tab w:val="left" w:pos="1134"/>
        </w:tabs>
      </w:pPr>
      <w:r w:rsidRPr="006B7487">
        <w:t>Расчеты за услуги, оказываемые транспортными организациями, осуществляются с п</w:t>
      </w:r>
      <w:r w:rsidRPr="006B7487">
        <w:t>о</w:t>
      </w:r>
      <w:r w:rsidRPr="006B7487">
        <w:t>мощью</w:t>
      </w:r>
    </w:p>
    <w:p w:rsidR="006B7487" w:rsidRPr="006B7487" w:rsidRDefault="006B7487" w:rsidP="00965E69">
      <w:pPr>
        <w:numPr>
          <w:ilvl w:val="0"/>
          <w:numId w:val="618"/>
        </w:numPr>
        <w:tabs>
          <w:tab w:val="left" w:pos="1134"/>
        </w:tabs>
      </w:pPr>
      <w:r w:rsidRPr="006B7487">
        <w:t>Транспортных расценок</w:t>
      </w:r>
    </w:p>
    <w:p w:rsidR="006B7487" w:rsidRPr="006B7487" w:rsidRDefault="006B7487" w:rsidP="00965E69">
      <w:pPr>
        <w:numPr>
          <w:ilvl w:val="0"/>
          <w:numId w:val="618"/>
        </w:numPr>
        <w:tabs>
          <w:tab w:val="left" w:pos="1134"/>
        </w:tabs>
      </w:pPr>
      <w:r w:rsidRPr="006B7487">
        <w:t>Транспортных ставок</w:t>
      </w:r>
    </w:p>
    <w:p w:rsidR="006B7487" w:rsidRPr="006B7487" w:rsidRDefault="006B7487" w:rsidP="00965E69">
      <w:pPr>
        <w:numPr>
          <w:ilvl w:val="0"/>
          <w:numId w:val="618"/>
        </w:numPr>
        <w:tabs>
          <w:tab w:val="left" w:pos="1134"/>
        </w:tabs>
      </w:pPr>
      <w:r w:rsidRPr="006B7487">
        <w:t>+Транспортных тарифов</w:t>
      </w:r>
    </w:p>
    <w:p w:rsidR="006B7487" w:rsidRPr="006B7487" w:rsidRDefault="006B7487" w:rsidP="00965E69">
      <w:pPr>
        <w:numPr>
          <w:ilvl w:val="0"/>
          <w:numId w:val="618"/>
        </w:numPr>
        <w:tabs>
          <w:tab w:val="left" w:pos="1134"/>
        </w:tabs>
      </w:pPr>
      <w:r w:rsidRPr="006B7487">
        <w:t>Транспортных налогов</w:t>
      </w:r>
    </w:p>
    <w:p w:rsidR="006B7487" w:rsidRPr="006B7487" w:rsidRDefault="006B7487" w:rsidP="00965E69">
      <w:pPr>
        <w:numPr>
          <w:ilvl w:val="0"/>
          <w:numId w:val="492"/>
        </w:numPr>
        <w:spacing w:before="100" w:beforeAutospacing="1" w:after="100" w:afterAutospacing="1"/>
        <w:rPr>
          <w:rFonts w:eastAsia="Times New Roman"/>
        </w:rPr>
      </w:pPr>
      <w:r w:rsidRPr="006B7487">
        <w:rPr>
          <w:rFonts w:eastAsia="Times New Roman"/>
        </w:rPr>
        <w:t>Плату, взыскиваемую за перевозку грузов, сборы за дополнительные операции, св</w:t>
      </w:r>
      <w:r w:rsidRPr="006B7487">
        <w:rPr>
          <w:rFonts w:eastAsia="Times New Roman"/>
        </w:rPr>
        <w:t>я</w:t>
      </w:r>
      <w:r w:rsidRPr="006B7487">
        <w:rPr>
          <w:rFonts w:eastAsia="Times New Roman"/>
        </w:rPr>
        <w:t>занные с перевозкой грузов, правила исчисления платы и сборов включают в себя</w:t>
      </w:r>
    </w:p>
    <w:p w:rsidR="006B7487" w:rsidRPr="006B7487" w:rsidRDefault="006B7487" w:rsidP="00965E69">
      <w:pPr>
        <w:numPr>
          <w:ilvl w:val="0"/>
          <w:numId w:val="619"/>
        </w:numPr>
        <w:tabs>
          <w:tab w:val="left" w:pos="1134"/>
        </w:tabs>
      </w:pPr>
      <w:r w:rsidRPr="006B7487">
        <w:lastRenderedPageBreak/>
        <w:t>Транспортные расценки</w:t>
      </w:r>
    </w:p>
    <w:p w:rsidR="006B7487" w:rsidRPr="006B7487" w:rsidRDefault="006B7487" w:rsidP="00965E69">
      <w:pPr>
        <w:numPr>
          <w:ilvl w:val="0"/>
          <w:numId w:val="619"/>
        </w:numPr>
        <w:tabs>
          <w:tab w:val="left" w:pos="1134"/>
        </w:tabs>
      </w:pPr>
      <w:r w:rsidRPr="006B7487">
        <w:t>Транспортные ставки</w:t>
      </w:r>
    </w:p>
    <w:p w:rsidR="006B7487" w:rsidRPr="006B7487" w:rsidRDefault="006B7487" w:rsidP="00965E69">
      <w:pPr>
        <w:numPr>
          <w:ilvl w:val="0"/>
          <w:numId w:val="619"/>
        </w:numPr>
        <w:tabs>
          <w:tab w:val="left" w:pos="1134"/>
        </w:tabs>
      </w:pPr>
      <w:r w:rsidRPr="006B7487">
        <w:t>+Транспортные тарифы</w:t>
      </w:r>
    </w:p>
    <w:p w:rsidR="006B7487" w:rsidRPr="006B7487" w:rsidRDefault="006B7487" w:rsidP="00965E69">
      <w:pPr>
        <w:numPr>
          <w:ilvl w:val="0"/>
          <w:numId w:val="619"/>
        </w:numPr>
        <w:tabs>
          <w:tab w:val="left" w:pos="1134"/>
        </w:tabs>
      </w:pPr>
      <w:r w:rsidRPr="006B7487">
        <w:t>Транспортные налоги</w:t>
      </w:r>
    </w:p>
    <w:p w:rsidR="006B7487" w:rsidRPr="006B7487" w:rsidRDefault="006B7487" w:rsidP="006B7487"/>
    <w:p w:rsidR="006B7487" w:rsidRPr="006B7487" w:rsidRDefault="006B7487" w:rsidP="00965E69">
      <w:pPr>
        <w:numPr>
          <w:ilvl w:val="0"/>
          <w:numId w:val="492"/>
        </w:numPr>
      </w:pPr>
      <w:r w:rsidRPr="006B7487">
        <w:rPr>
          <w:iCs/>
        </w:rPr>
        <w:t>Общие, исключительные, льготные и местные тарифы</w:t>
      </w:r>
      <w:r w:rsidRPr="006B7487">
        <w:t xml:space="preserve"> используются …</w:t>
      </w:r>
    </w:p>
    <w:p w:rsidR="006B7487" w:rsidRPr="006B7487" w:rsidRDefault="006B7487" w:rsidP="00965E69">
      <w:pPr>
        <w:numPr>
          <w:ilvl w:val="0"/>
          <w:numId w:val="620"/>
        </w:numPr>
      </w:pPr>
      <w:r w:rsidRPr="006B7487">
        <w:t>В автомобильных перевозках</w:t>
      </w:r>
    </w:p>
    <w:p w:rsidR="006B7487" w:rsidRPr="006B7487" w:rsidRDefault="006B7487" w:rsidP="00965E69">
      <w:pPr>
        <w:numPr>
          <w:ilvl w:val="0"/>
          <w:numId w:val="620"/>
        </w:numPr>
      </w:pPr>
      <w:r w:rsidRPr="006B7487">
        <w:t>+На железно-дорожном транспорте</w:t>
      </w:r>
    </w:p>
    <w:p w:rsidR="006B7487" w:rsidRPr="006B7487" w:rsidRDefault="006B7487" w:rsidP="00965E69">
      <w:pPr>
        <w:numPr>
          <w:ilvl w:val="0"/>
          <w:numId w:val="620"/>
        </w:numPr>
      </w:pPr>
      <w:r w:rsidRPr="006B7487">
        <w:t>В перевозках морским транспортом</w:t>
      </w:r>
    </w:p>
    <w:p w:rsidR="006B7487" w:rsidRPr="006B7487" w:rsidRDefault="006B7487" w:rsidP="00965E69">
      <w:pPr>
        <w:numPr>
          <w:ilvl w:val="0"/>
          <w:numId w:val="620"/>
        </w:numPr>
      </w:pPr>
      <w:r w:rsidRPr="006B7487">
        <w:t>В перевозках речным транспортом</w:t>
      </w:r>
    </w:p>
    <w:p w:rsidR="006B7487" w:rsidRPr="006B7487" w:rsidRDefault="006B7487" w:rsidP="006B7487"/>
    <w:p w:rsidR="006B7487" w:rsidRPr="006B7487" w:rsidRDefault="006B7487" w:rsidP="00965E69">
      <w:pPr>
        <w:pStyle w:val="af3"/>
        <w:numPr>
          <w:ilvl w:val="0"/>
          <w:numId w:val="492"/>
        </w:numPr>
        <w:rPr>
          <w:rFonts w:ascii="Times New Roman" w:hAnsi="Times New Roman"/>
          <w:lang w:val="ru-RU"/>
        </w:rPr>
      </w:pPr>
      <w:r w:rsidRPr="006B7487">
        <w:rPr>
          <w:rFonts w:ascii="Times New Roman" w:hAnsi="Times New Roman"/>
          <w:iCs/>
          <w:lang w:val="ru-RU"/>
        </w:rPr>
        <w:t>Основной вид тарифов при перевозках ж/д транспортом :</w:t>
      </w:r>
    </w:p>
    <w:p w:rsidR="006B7487" w:rsidRPr="006B7487" w:rsidRDefault="006B7487" w:rsidP="00965E69">
      <w:pPr>
        <w:pStyle w:val="af3"/>
        <w:numPr>
          <w:ilvl w:val="0"/>
          <w:numId w:val="621"/>
        </w:numPr>
        <w:rPr>
          <w:rFonts w:ascii="Times New Roman" w:hAnsi="Times New Roman"/>
        </w:rPr>
      </w:pPr>
      <w:r w:rsidRPr="006B7487">
        <w:rPr>
          <w:rFonts w:ascii="Times New Roman" w:hAnsi="Times New Roman"/>
          <w:iCs/>
        </w:rPr>
        <w:t>+Общие</w:t>
      </w:r>
    </w:p>
    <w:p w:rsidR="006B7487" w:rsidRPr="006B7487" w:rsidRDefault="006B7487" w:rsidP="00965E69">
      <w:pPr>
        <w:pStyle w:val="af3"/>
        <w:numPr>
          <w:ilvl w:val="0"/>
          <w:numId w:val="621"/>
        </w:numPr>
        <w:rPr>
          <w:rFonts w:ascii="Times New Roman" w:hAnsi="Times New Roman"/>
        </w:rPr>
      </w:pPr>
      <w:r w:rsidRPr="006B7487">
        <w:rPr>
          <w:rFonts w:ascii="Times New Roman" w:hAnsi="Times New Roman"/>
          <w:iCs/>
        </w:rPr>
        <w:t>Исключительные</w:t>
      </w:r>
    </w:p>
    <w:p w:rsidR="006B7487" w:rsidRPr="006B7487" w:rsidRDefault="006B7487" w:rsidP="00965E69">
      <w:pPr>
        <w:pStyle w:val="af3"/>
        <w:numPr>
          <w:ilvl w:val="0"/>
          <w:numId w:val="621"/>
        </w:numPr>
        <w:rPr>
          <w:rFonts w:ascii="Times New Roman" w:hAnsi="Times New Roman"/>
        </w:rPr>
      </w:pPr>
      <w:r w:rsidRPr="006B7487">
        <w:rPr>
          <w:rFonts w:ascii="Times New Roman" w:hAnsi="Times New Roman"/>
          <w:iCs/>
        </w:rPr>
        <w:t>Льготные</w:t>
      </w:r>
    </w:p>
    <w:p w:rsidR="006B7487" w:rsidRPr="006B7487" w:rsidRDefault="006B7487" w:rsidP="00965E69">
      <w:pPr>
        <w:pStyle w:val="af3"/>
        <w:numPr>
          <w:ilvl w:val="0"/>
          <w:numId w:val="621"/>
        </w:numPr>
        <w:rPr>
          <w:rFonts w:ascii="Times New Roman" w:hAnsi="Times New Roman"/>
        </w:rPr>
      </w:pPr>
      <w:r w:rsidRPr="006B7487">
        <w:rPr>
          <w:rFonts w:ascii="Times New Roman" w:hAnsi="Times New Roman"/>
          <w:iCs/>
        </w:rPr>
        <w:t>Местные</w:t>
      </w:r>
    </w:p>
    <w:p w:rsidR="006B7487" w:rsidRPr="006B7487" w:rsidRDefault="006B7487" w:rsidP="00965E69">
      <w:pPr>
        <w:pStyle w:val="af3"/>
        <w:numPr>
          <w:ilvl w:val="0"/>
          <w:numId w:val="492"/>
        </w:numPr>
        <w:rPr>
          <w:rFonts w:ascii="Times New Roman" w:hAnsi="Times New Roman"/>
          <w:lang w:val="ru-RU"/>
        </w:rPr>
      </w:pPr>
      <w:r w:rsidRPr="006B7487">
        <w:rPr>
          <w:rFonts w:ascii="Times New Roman" w:hAnsi="Times New Roman"/>
          <w:iCs/>
          <w:lang w:val="ru-RU"/>
        </w:rPr>
        <w:t>С помощью каких тарифов</w:t>
      </w:r>
      <w:r w:rsidRPr="006B7487">
        <w:rPr>
          <w:rFonts w:ascii="Times New Roman" w:hAnsi="Times New Roman"/>
          <w:lang w:val="ru-RU"/>
        </w:rPr>
        <w:t xml:space="preserve"> определяется стоимость перевозки основной массы гр</w:t>
      </w:r>
      <w:r w:rsidRPr="006B7487">
        <w:rPr>
          <w:rFonts w:ascii="Times New Roman" w:hAnsi="Times New Roman"/>
          <w:lang w:val="ru-RU"/>
        </w:rPr>
        <w:t>у</w:t>
      </w:r>
      <w:r w:rsidRPr="006B7487">
        <w:rPr>
          <w:rFonts w:ascii="Times New Roman" w:hAnsi="Times New Roman"/>
          <w:lang w:val="ru-RU"/>
        </w:rPr>
        <w:t xml:space="preserve">зов. </w:t>
      </w:r>
    </w:p>
    <w:p w:rsidR="006B7487" w:rsidRPr="006B7487" w:rsidRDefault="006B7487" w:rsidP="00965E69">
      <w:pPr>
        <w:pStyle w:val="af3"/>
        <w:numPr>
          <w:ilvl w:val="0"/>
          <w:numId w:val="622"/>
        </w:numPr>
        <w:rPr>
          <w:rFonts w:ascii="Times New Roman" w:hAnsi="Times New Roman"/>
        </w:rPr>
      </w:pPr>
      <w:r w:rsidRPr="006B7487">
        <w:rPr>
          <w:rFonts w:ascii="Times New Roman" w:hAnsi="Times New Roman"/>
          <w:iCs/>
        </w:rPr>
        <w:t>+Общие</w:t>
      </w:r>
    </w:p>
    <w:p w:rsidR="006B7487" w:rsidRPr="006B7487" w:rsidRDefault="006B7487" w:rsidP="00965E69">
      <w:pPr>
        <w:pStyle w:val="af3"/>
        <w:numPr>
          <w:ilvl w:val="0"/>
          <w:numId w:val="622"/>
        </w:numPr>
        <w:rPr>
          <w:rFonts w:ascii="Times New Roman" w:hAnsi="Times New Roman"/>
        </w:rPr>
      </w:pPr>
      <w:r w:rsidRPr="006B7487">
        <w:rPr>
          <w:rFonts w:ascii="Times New Roman" w:hAnsi="Times New Roman"/>
          <w:iCs/>
        </w:rPr>
        <w:t>Исключительные</w:t>
      </w:r>
    </w:p>
    <w:p w:rsidR="006B7487" w:rsidRPr="006B7487" w:rsidRDefault="006B7487" w:rsidP="00965E69">
      <w:pPr>
        <w:pStyle w:val="af3"/>
        <w:numPr>
          <w:ilvl w:val="0"/>
          <w:numId w:val="622"/>
        </w:numPr>
        <w:rPr>
          <w:rFonts w:ascii="Times New Roman" w:hAnsi="Times New Roman"/>
        </w:rPr>
      </w:pPr>
      <w:r w:rsidRPr="006B7487">
        <w:rPr>
          <w:rFonts w:ascii="Times New Roman" w:hAnsi="Times New Roman"/>
          <w:iCs/>
        </w:rPr>
        <w:t>Льготные</w:t>
      </w:r>
    </w:p>
    <w:p w:rsidR="006B7487" w:rsidRPr="006B7487" w:rsidRDefault="006B7487" w:rsidP="00965E69">
      <w:pPr>
        <w:pStyle w:val="af3"/>
        <w:numPr>
          <w:ilvl w:val="0"/>
          <w:numId w:val="622"/>
        </w:numPr>
        <w:rPr>
          <w:rFonts w:ascii="Times New Roman" w:hAnsi="Times New Roman"/>
        </w:rPr>
      </w:pPr>
      <w:r w:rsidRPr="006B7487">
        <w:rPr>
          <w:rFonts w:ascii="Times New Roman" w:hAnsi="Times New Roman"/>
          <w:iCs/>
        </w:rPr>
        <w:t>Местные</w:t>
      </w:r>
    </w:p>
    <w:p w:rsidR="006B7487" w:rsidRPr="006B7487" w:rsidRDefault="006B7487" w:rsidP="00965E69">
      <w:pPr>
        <w:pStyle w:val="af3"/>
        <w:numPr>
          <w:ilvl w:val="0"/>
          <w:numId w:val="492"/>
        </w:numPr>
        <w:rPr>
          <w:rFonts w:ascii="Times New Roman" w:hAnsi="Times New Roman"/>
        </w:rPr>
      </w:pPr>
      <w:r w:rsidRPr="006B7487">
        <w:rPr>
          <w:rFonts w:ascii="Times New Roman" w:hAnsi="Times New Roman"/>
          <w:iCs/>
          <w:lang w:val="ru-RU"/>
        </w:rPr>
        <w:t>Тарифы</w:t>
      </w:r>
      <w:r w:rsidRPr="006B7487">
        <w:rPr>
          <w:rFonts w:ascii="Times New Roman" w:hAnsi="Times New Roman"/>
          <w:lang w:val="ru-RU"/>
        </w:rPr>
        <w:t>, которые устанавливаются с отклонением от общих тарифов в виде спец</w:t>
      </w:r>
      <w:r w:rsidRPr="006B7487">
        <w:rPr>
          <w:rFonts w:ascii="Times New Roman" w:hAnsi="Times New Roman"/>
          <w:lang w:val="ru-RU"/>
        </w:rPr>
        <w:t>и</w:t>
      </w:r>
      <w:r w:rsidRPr="006B7487">
        <w:rPr>
          <w:rFonts w:ascii="Times New Roman" w:hAnsi="Times New Roman"/>
          <w:lang w:val="ru-RU"/>
        </w:rPr>
        <w:t xml:space="preserve">альных надбавок или скидок. </w:t>
      </w:r>
      <w:r w:rsidRPr="006B7487">
        <w:rPr>
          <w:rFonts w:ascii="Times New Roman" w:hAnsi="Times New Roman"/>
        </w:rPr>
        <w:t xml:space="preserve">Эти тарифы могут быть повышенными или пониженными. </w:t>
      </w:r>
    </w:p>
    <w:p w:rsidR="006B7487" w:rsidRPr="006B7487" w:rsidRDefault="006B7487" w:rsidP="00965E69">
      <w:pPr>
        <w:pStyle w:val="af3"/>
        <w:numPr>
          <w:ilvl w:val="0"/>
          <w:numId w:val="623"/>
        </w:numPr>
        <w:rPr>
          <w:rFonts w:ascii="Times New Roman" w:hAnsi="Times New Roman"/>
        </w:rPr>
      </w:pPr>
      <w:r w:rsidRPr="006B7487">
        <w:rPr>
          <w:rFonts w:ascii="Times New Roman" w:hAnsi="Times New Roman"/>
          <w:iCs/>
        </w:rPr>
        <w:t>Общие</w:t>
      </w:r>
    </w:p>
    <w:p w:rsidR="006B7487" w:rsidRPr="006B7487" w:rsidRDefault="006B7487" w:rsidP="00965E69">
      <w:pPr>
        <w:pStyle w:val="af3"/>
        <w:numPr>
          <w:ilvl w:val="0"/>
          <w:numId w:val="623"/>
        </w:numPr>
        <w:rPr>
          <w:rFonts w:ascii="Times New Roman" w:hAnsi="Times New Roman"/>
        </w:rPr>
      </w:pPr>
      <w:r w:rsidRPr="006B7487">
        <w:rPr>
          <w:rFonts w:ascii="Times New Roman" w:hAnsi="Times New Roman"/>
          <w:iCs/>
        </w:rPr>
        <w:t>+Исключительные</w:t>
      </w:r>
    </w:p>
    <w:p w:rsidR="006B7487" w:rsidRPr="006B7487" w:rsidRDefault="006B7487" w:rsidP="00965E69">
      <w:pPr>
        <w:pStyle w:val="af3"/>
        <w:numPr>
          <w:ilvl w:val="0"/>
          <w:numId w:val="623"/>
        </w:numPr>
        <w:rPr>
          <w:rFonts w:ascii="Times New Roman" w:hAnsi="Times New Roman"/>
        </w:rPr>
      </w:pPr>
      <w:r w:rsidRPr="006B7487">
        <w:rPr>
          <w:rFonts w:ascii="Times New Roman" w:hAnsi="Times New Roman"/>
          <w:iCs/>
        </w:rPr>
        <w:t>Льготные</w:t>
      </w:r>
    </w:p>
    <w:p w:rsidR="006B7487" w:rsidRPr="006B7487" w:rsidRDefault="006B7487" w:rsidP="00965E69">
      <w:pPr>
        <w:pStyle w:val="af3"/>
        <w:numPr>
          <w:ilvl w:val="0"/>
          <w:numId w:val="623"/>
        </w:numPr>
        <w:rPr>
          <w:rFonts w:ascii="Times New Roman" w:hAnsi="Times New Roman"/>
        </w:rPr>
      </w:pPr>
      <w:r w:rsidRPr="006B7487">
        <w:rPr>
          <w:rFonts w:ascii="Times New Roman" w:hAnsi="Times New Roman"/>
          <w:iCs/>
        </w:rPr>
        <w:t>Местные</w:t>
      </w:r>
    </w:p>
    <w:p w:rsidR="006B7487" w:rsidRPr="006B7487" w:rsidRDefault="006B7487" w:rsidP="00965E69">
      <w:pPr>
        <w:pStyle w:val="af3"/>
        <w:numPr>
          <w:ilvl w:val="0"/>
          <w:numId w:val="492"/>
        </w:numPr>
        <w:rPr>
          <w:rFonts w:ascii="Times New Roman" w:hAnsi="Times New Roman"/>
          <w:lang w:val="ru-RU"/>
        </w:rPr>
      </w:pPr>
      <w:r w:rsidRPr="006B7487">
        <w:rPr>
          <w:rFonts w:ascii="Times New Roman" w:hAnsi="Times New Roman"/>
          <w:lang w:val="ru-RU"/>
        </w:rPr>
        <w:t>Применяются при перевозке грузов для определенных целей, а также грузов для с</w:t>
      </w:r>
      <w:r w:rsidRPr="006B7487">
        <w:rPr>
          <w:rFonts w:ascii="Times New Roman" w:hAnsi="Times New Roman"/>
          <w:lang w:val="ru-RU"/>
        </w:rPr>
        <w:t>а</w:t>
      </w:r>
      <w:r w:rsidRPr="006B7487">
        <w:rPr>
          <w:rFonts w:ascii="Times New Roman" w:hAnsi="Times New Roman"/>
          <w:lang w:val="ru-RU"/>
        </w:rPr>
        <w:t xml:space="preserve">мих железных дорог. </w:t>
      </w:r>
    </w:p>
    <w:p w:rsidR="006B7487" w:rsidRPr="006B7487" w:rsidRDefault="006B7487" w:rsidP="00965E69">
      <w:pPr>
        <w:pStyle w:val="af3"/>
        <w:numPr>
          <w:ilvl w:val="0"/>
          <w:numId w:val="625"/>
        </w:numPr>
        <w:rPr>
          <w:rFonts w:ascii="Times New Roman" w:hAnsi="Times New Roman"/>
        </w:rPr>
      </w:pPr>
      <w:r w:rsidRPr="006B7487">
        <w:rPr>
          <w:rFonts w:ascii="Times New Roman" w:hAnsi="Times New Roman"/>
          <w:iCs/>
        </w:rPr>
        <w:t>Общие тарифы</w:t>
      </w:r>
    </w:p>
    <w:p w:rsidR="006B7487" w:rsidRPr="006B7487" w:rsidRDefault="006B7487" w:rsidP="00965E69">
      <w:pPr>
        <w:pStyle w:val="af3"/>
        <w:numPr>
          <w:ilvl w:val="0"/>
          <w:numId w:val="625"/>
        </w:numPr>
        <w:rPr>
          <w:rFonts w:ascii="Times New Roman" w:hAnsi="Times New Roman"/>
        </w:rPr>
      </w:pPr>
      <w:r w:rsidRPr="006B7487">
        <w:rPr>
          <w:rFonts w:ascii="Times New Roman" w:hAnsi="Times New Roman"/>
          <w:iCs/>
        </w:rPr>
        <w:t>Исключительные тарифы</w:t>
      </w:r>
    </w:p>
    <w:p w:rsidR="006B7487" w:rsidRPr="006B7487" w:rsidRDefault="006B7487" w:rsidP="00965E69">
      <w:pPr>
        <w:pStyle w:val="af3"/>
        <w:numPr>
          <w:ilvl w:val="0"/>
          <w:numId w:val="625"/>
        </w:numPr>
        <w:rPr>
          <w:rFonts w:ascii="Times New Roman" w:hAnsi="Times New Roman"/>
        </w:rPr>
      </w:pPr>
      <w:r w:rsidRPr="006B7487">
        <w:rPr>
          <w:rFonts w:ascii="Times New Roman" w:hAnsi="Times New Roman"/>
          <w:iCs/>
        </w:rPr>
        <w:t>+Льготные тарифы</w:t>
      </w:r>
    </w:p>
    <w:p w:rsidR="006B7487" w:rsidRPr="006B7487" w:rsidRDefault="006B7487" w:rsidP="00965E69">
      <w:pPr>
        <w:pStyle w:val="af3"/>
        <w:numPr>
          <w:ilvl w:val="0"/>
          <w:numId w:val="625"/>
        </w:numPr>
        <w:rPr>
          <w:rFonts w:ascii="Times New Roman" w:hAnsi="Times New Roman"/>
        </w:rPr>
      </w:pPr>
      <w:r w:rsidRPr="006B7487">
        <w:rPr>
          <w:rFonts w:ascii="Times New Roman" w:hAnsi="Times New Roman"/>
          <w:iCs/>
        </w:rPr>
        <w:t>Местные тарифы</w:t>
      </w:r>
    </w:p>
    <w:p w:rsidR="006B7487" w:rsidRPr="006B7487" w:rsidRDefault="006B7487" w:rsidP="00965E69">
      <w:pPr>
        <w:pStyle w:val="af3"/>
        <w:numPr>
          <w:ilvl w:val="0"/>
          <w:numId w:val="492"/>
        </w:numPr>
        <w:rPr>
          <w:rFonts w:ascii="Times New Roman" w:hAnsi="Times New Roman"/>
          <w:lang w:val="ru-RU"/>
        </w:rPr>
      </w:pPr>
      <w:r w:rsidRPr="006B7487">
        <w:rPr>
          <w:rFonts w:ascii="Times New Roman" w:hAnsi="Times New Roman"/>
          <w:iCs/>
          <w:lang w:val="ru-RU"/>
        </w:rPr>
        <w:t xml:space="preserve">Тарифы, </w:t>
      </w:r>
      <w:r w:rsidRPr="006B7487">
        <w:rPr>
          <w:rFonts w:ascii="Times New Roman" w:hAnsi="Times New Roman"/>
          <w:lang w:val="ru-RU"/>
        </w:rPr>
        <w:t xml:space="preserve">включающие в себя размеры плат за перевозку грузов и ставки различных сборов, действующие в пределах данной железной дороги. </w:t>
      </w:r>
    </w:p>
    <w:p w:rsidR="006B7487" w:rsidRPr="006B7487" w:rsidRDefault="006B7487" w:rsidP="00965E69">
      <w:pPr>
        <w:pStyle w:val="af3"/>
        <w:numPr>
          <w:ilvl w:val="0"/>
          <w:numId w:val="624"/>
        </w:numPr>
        <w:rPr>
          <w:rFonts w:ascii="Times New Roman" w:hAnsi="Times New Roman"/>
        </w:rPr>
      </w:pPr>
      <w:r w:rsidRPr="006B7487">
        <w:rPr>
          <w:rFonts w:ascii="Times New Roman" w:hAnsi="Times New Roman"/>
          <w:iCs/>
        </w:rPr>
        <w:t>Общие тарифы</w:t>
      </w:r>
    </w:p>
    <w:p w:rsidR="006B7487" w:rsidRPr="006B7487" w:rsidRDefault="006B7487" w:rsidP="00965E69">
      <w:pPr>
        <w:pStyle w:val="af3"/>
        <w:numPr>
          <w:ilvl w:val="0"/>
          <w:numId w:val="624"/>
        </w:numPr>
        <w:rPr>
          <w:rFonts w:ascii="Times New Roman" w:hAnsi="Times New Roman"/>
        </w:rPr>
      </w:pPr>
      <w:r w:rsidRPr="006B7487">
        <w:rPr>
          <w:rFonts w:ascii="Times New Roman" w:hAnsi="Times New Roman"/>
          <w:iCs/>
        </w:rPr>
        <w:lastRenderedPageBreak/>
        <w:t>Исключительные тарифы</w:t>
      </w:r>
    </w:p>
    <w:p w:rsidR="006B7487" w:rsidRPr="006B7487" w:rsidRDefault="006B7487" w:rsidP="00965E69">
      <w:pPr>
        <w:pStyle w:val="af3"/>
        <w:numPr>
          <w:ilvl w:val="0"/>
          <w:numId w:val="624"/>
        </w:numPr>
        <w:rPr>
          <w:rFonts w:ascii="Times New Roman" w:hAnsi="Times New Roman"/>
        </w:rPr>
      </w:pPr>
      <w:r w:rsidRPr="006B7487">
        <w:rPr>
          <w:rFonts w:ascii="Times New Roman" w:hAnsi="Times New Roman"/>
          <w:iCs/>
        </w:rPr>
        <w:t>Льготные тарифы</w:t>
      </w:r>
    </w:p>
    <w:p w:rsidR="006B7487" w:rsidRPr="006B7487" w:rsidRDefault="006B7487" w:rsidP="00965E69">
      <w:pPr>
        <w:pStyle w:val="af3"/>
        <w:numPr>
          <w:ilvl w:val="0"/>
          <w:numId w:val="624"/>
        </w:numPr>
        <w:rPr>
          <w:rFonts w:ascii="Times New Roman" w:hAnsi="Times New Roman"/>
        </w:rPr>
      </w:pPr>
      <w:r w:rsidRPr="006B7487">
        <w:rPr>
          <w:rFonts w:ascii="Times New Roman" w:hAnsi="Times New Roman"/>
          <w:iCs/>
        </w:rPr>
        <w:t>+Местные тарифы</w:t>
      </w:r>
    </w:p>
    <w:p w:rsidR="006B7487" w:rsidRPr="006B7487" w:rsidRDefault="006B7487" w:rsidP="00965E69">
      <w:pPr>
        <w:numPr>
          <w:ilvl w:val="0"/>
          <w:numId w:val="492"/>
        </w:numPr>
      </w:pPr>
      <w:r w:rsidRPr="006B7487">
        <w:t>Критерии качества логистического сервиса:</w:t>
      </w:r>
    </w:p>
    <w:p w:rsidR="006B7487" w:rsidRPr="006B7487" w:rsidRDefault="006B7487" w:rsidP="00965E69">
      <w:pPr>
        <w:numPr>
          <w:ilvl w:val="0"/>
          <w:numId w:val="626"/>
        </w:numPr>
        <w:spacing w:before="100" w:beforeAutospacing="1" w:after="100" w:afterAutospacing="1"/>
        <w:rPr>
          <w:rFonts w:eastAsia="Times New Roman"/>
        </w:rPr>
      </w:pPr>
      <w:r w:rsidRPr="006B7487">
        <w:rPr>
          <w:rFonts w:eastAsia="Times New Roman"/>
        </w:rPr>
        <w:t>+Гибкость поставки, надежность поставки, длительность выполнения заказа</w:t>
      </w:r>
    </w:p>
    <w:p w:rsidR="006B7487" w:rsidRPr="006B7487" w:rsidRDefault="006B7487" w:rsidP="00965E69">
      <w:pPr>
        <w:numPr>
          <w:ilvl w:val="0"/>
          <w:numId w:val="626"/>
        </w:numPr>
      </w:pPr>
      <w:r w:rsidRPr="006B7487">
        <w:t>Экономичность, эффективность</w:t>
      </w:r>
    </w:p>
    <w:p w:rsidR="006B7487" w:rsidRPr="006B7487" w:rsidRDefault="006B7487" w:rsidP="00965E69">
      <w:pPr>
        <w:numPr>
          <w:ilvl w:val="0"/>
          <w:numId w:val="626"/>
        </w:numPr>
      </w:pPr>
      <w:r w:rsidRPr="006B7487">
        <w:t>Динамичность, регулируемость, степени свободы</w:t>
      </w:r>
    </w:p>
    <w:p w:rsidR="006B7487" w:rsidRPr="006B7487" w:rsidRDefault="006B7487" w:rsidP="00965E69">
      <w:pPr>
        <w:numPr>
          <w:ilvl w:val="0"/>
          <w:numId w:val="626"/>
        </w:numPr>
      </w:pPr>
      <w:r w:rsidRPr="006B7487">
        <w:t>Вариантность, гибкость</w:t>
      </w:r>
    </w:p>
    <w:p w:rsidR="006B7487" w:rsidRPr="006B7487" w:rsidRDefault="006B7487" w:rsidP="006B7487">
      <w:pPr>
        <w:ind w:left="720"/>
      </w:pPr>
    </w:p>
    <w:p w:rsidR="006B7487" w:rsidRPr="006B7487" w:rsidRDefault="006B7487" w:rsidP="00965E69">
      <w:pPr>
        <w:numPr>
          <w:ilvl w:val="0"/>
          <w:numId w:val="492"/>
        </w:numPr>
      </w:pPr>
      <w:r w:rsidRPr="006B7487">
        <w:t>Критерий качества логистического сервиса:</w:t>
      </w:r>
    </w:p>
    <w:p w:rsidR="006B7487" w:rsidRPr="006B7487" w:rsidRDefault="006B7487" w:rsidP="00965E69">
      <w:pPr>
        <w:numPr>
          <w:ilvl w:val="0"/>
          <w:numId w:val="627"/>
        </w:numPr>
        <w:spacing w:before="100" w:beforeAutospacing="1" w:after="100" w:afterAutospacing="1"/>
        <w:rPr>
          <w:rFonts w:eastAsia="Times New Roman"/>
        </w:rPr>
      </w:pPr>
      <w:r w:rsidRPr="006B7487">
        <w:rPr>
          <w:rFonts w:eastAsia="Times New Roman"/>
        </w:rPr>
        <w:t>+ надежность поставки</w:t>
      </w:r>
    </w:p>
    <w:p w:rsidR="006B7487" w:rsidRPr="006B7487" w:rsidRDefault="006B7487" w:rsidP="00965E69">
      <w:pPr>
        <w:numPr>
          <w:ilvl w:val="0"/>
          <w:numId w:val="627"/>
        </w:numPr>
      </w:pPr>
      <w:r w:rsidRPr="006B7487">
        <w:rPr>
          <w:rFonts w:eastAsia="Times New Roman"/>
        </w:rPr>
        <w:t>место выполнения заказа</w:t>
      </w:r>
      <w:r w:rsidRPr="006B7487">
        <w:t xml:space="preserve"> </w:t>
      </w:r>
    </w:p>
    <w:p w:rsidR="006B7487" w:rsidRPr="006B7487" w:rsidRDefault="006B7487" w:rsidP="00965E69">
      <w:pPr>
        <w:numPr>
          <w:ilvl w:val="0"/>
          <w:numId w:val="627"/>
        </w:numPr>
      </w:pPr>
      <w:r w:rsidRPr="006B7487">
        <w:rPr>
          <w:rFonts w:eastAsia="Times New Roman"/>
        </w:rPr>
        <w:t>способ транспортировки</w:t>
      </w:r>
    </w:p>
    <w:p w:rsidR="006B7487" w:rsidRPr="006B7487" w:rsidRDefault="006B7487" w:rsidP="00965E69">
      <w:pPr>
        <w:numPr>
          <w:ilvl w:val="0"/>
          <w:numId w:val="627"/>
        </w:numPr>
      </w:pPr>
      <w:r w:rsidRPr="006B7487">
        <w:rPr>
          <w:rFonts w:eastAsia="Times New Roman"/>
        </w:rPr>
        <w:t>гибкость цены</w:t>
      </w:r>
    </w:p>
    <w:p w:rsidR="006B7487" w:rsidRPr="006B7487" w:rsidRDefault="006B7487" w:rsidP="006B7487">
      <w:pPr>
        <w:ind w:left="720"/>
      </w:pPr>
    </w:p>
    <w:p w:rsidR="006B7487" w:rsidRPr="006B7487" w:rsidRDefault="006B7487" w:rsidP="00965E69">
      <w:pPr>
        <w:numPr>
          <w:ilvl w:val="0"/>
          <w:numId w:val="492"/>
        </w:numPr>
      </w:pPr>
      <w:r w:rsidRPr="006B7487">
        <w:t>Критерий качества логистического сервиса:</w:t>
      </w:r>
    </w:p>
    <w:p w:rsidR="006B7487" w:rsidRPr="006B7487" w:rsidRDefault="006B7487" w:rsidP="00965E69">
      <w:pPr>
        <w:numPr>
          <w:ilvl w:val="0"/>
          <w:numId w:val="628"/>
        </w:numPr>
      </w:pPr>
      <w:r w:rsidRPr="006B7487">
        <w:rPr>
          <w:rFonts w:eastAsia="Times New Roman"/>
        </w:rPr>
        <w:t>место выполнения заказа</w:t>
      </w:r>
      <w:r w:rsidRPr="006B7487">
        <w:t xml:space="preserve"> </w:t>
      </w:r>
    </w:p>
    <w:p w:rsidR="006B7487" w:rsidRPr="006B7487" w:rsidRDefault="006B7487" w:rsidP="00965E69">
      <w:pPr>
        <w:numPr>
          <w:ilvl w:val="0"/>
          <w:numId w:val="628"/>
        </w:numPr>
      </w:pPr>
      <w:r w:rsidRPr="006B7487">
        <w:rPr>
          <w:rFonts w:eastAsia="Times New Roman"/>
        </w:rPr>
        <w:t>+гибкость поставки</w:t>
      </w:r>
    </w:p>
    <w:p w:rsidR="006B7487" w:rsidRPr="006B7487" w:rsidRDefault="006B7487" w:rsidP="00965E69">
      <w:pPr>
        <w:numPr>
          <w:ilvl w:val="0"/>
          <w:numId w:val="628"/>
        </w:numPr>
      </w:pPr>
      <w:r w:rsidRPr="006B7487">
        <w:rPr>
          <w:rFonts w:eastAsia="Times New Roman"/>
        </w:rPr>
        <w:t>способ транспортировки</w:t>
      </w:r>
    </w:p>
    <w:p w:rsidR="006B7487" w:rsidRPr="006B7487" w:rsidRDefault="006B7487" w:rsidP="00965E69">
      <w:pPr>
        <w:numPr>
          <w:ilvl w:val="0"/>
          <w:numId w:val="628"/>
        </w:numPr>
      </w:pPr>
      <w:r w:rsidRPr="006B7487">
        <w:rPr>
          <w:rFonts w:eastAsia="Times New Roman"/>
        </w:rPr>
        <w:t>гибкость цены</w:t>
      </w:r>
    </w:p>
    <w:p w:rsidR="006B7487" w:rsidRPr="006B7487" w:rsidRDefault="006B7487" w:rsidP="006B7487"/>
    <w:p w:rsidR="006B7487" w:rsidRPr="006B7487" w:rsidRDefault="006B7487" w:rsidP="00965E69">
      <w:pPr>
        <w:numPr>
          <w:ilvl w:val="0"/>
          <w:numId w:val="492"/>
        </w:numPr>
      </w:pPr>
      <w:r w:rsidRPr="006B7487">
        <w:t>Критерий качества логистического сервиса:</w:t>
      </w:r>
    </w:p>
    <w:p w:rsidR="006B7487" w:rsidRPr="006B7487" w:rsidRDefault="006B7487" w:rsidP="00965E69">
      <w:pPr>
        <w:numPr>
          <w:ilvl w:val="0"/>
          <w:numId w:val="629"/>
        </w:numPr>
      </w:pPr>
      <w:r w:rsidRPr="006B7487">
        <w:rPr>
          <w:rFonts w:eastAsia="Times New Roman"/>
        </w:rPr>
        <w:t>место выполнения заказа</w:t>
      </w:r>
      <w:r w:rsidRPr="006B7487">
        <w:t xml:space="preserve"> </w:t>
      </w:r>
    </w:p>
    <w:p w:rsidR="006B7487" w:rsidRPr="006B7487" w:rsidRDefault="006B7487" w:rsidP="00965E69">
      <w:pPr>
        <w:numPr>
          <w:ilvl w:val="0"/>
          <w:numId w:val="629"/>
        </w:numPr>
      </w:pPr>
      <w:r w:rsidRPr="006B7487">
        <w:rPr>
          <w:rFonts w:eastAsia="Times New Roman"/>
        </w:rPr>
        <w:t>+длительность выполнения заказа</w:t>
      </w:r>
    </w:p>
    <w:p w:rsidR="006B7487" w:rsidRPr="006B7487" w:rsidRDefault="006B7487" w:rsidP="00965E69">
      <w:pPr>
        <w:numPr>
          <w:ilvl w:val="0"/>
          <w:numId w:val="629"/>
        </w:numPr>
      </w:pPr>
      <w:r w:rsidRPr="006B7487">
        <w:rPr>
          <w:rFonts w:eastAsia="Times New Roman"/>
        </w:rPr>
        <w:t>способ транспортировки</w:t>
      </w:r>
    </w:p>
    <w:p w:rsidR="006B7487" w:rsidRPr="006B7487" w:rsidRDefault="006B7487" w:rsidP="00965E69">
      <w:pPr>
        <w:numPr>
          <w:ilvl w:val="0"/>
          <w:numId w:val="629"/>
        </w:numPr>
      </w:pPr>
      <w:r w:rsidRPr="006B7487">
        <w:rPr>
          <w:rFonts w:eastAsia="Times New Roman"/>
        </w:rPr>
        <w:t>гибкость цены</w:t>
      </w:r>
    </w:p>
    <w:p w:rsidR="006B7487" w:rsidRPr="006B7487" w:rsidRDefault="006B7487" w:rsidP="006B7487">
      <w:pPr>
        <w:ind w:left="720"/>
      </w:pPr>
    </w:p>
    <w:p w:rsidR="006B7487" w:rsidRPr="006B7487" w:rsidRDefault="006B7487" w:rsidP="00965E69">
      <w:pPr>
        <w:numPr>
          <w:ilvl w:val="0"/>
          <w:numId w:val="492"/>
        </w:numPr>
      </w:pPr>
      <w:r w:rsidRPr="006B7487">
        <w:t>К критериям  качества логистического сервиса НЕ относится:</w:t>
      </w:r>
    </w:p>
    <w:p w:rsidR="006B7487" w:rsidRPr="006B7487" w:rsidRDefault="006B7487" w:rsidP="00965E69">
      <w:pPr>
        <w:numPr>
          <w:ilvl w:val="0"/>
          <w:numId w:val="630"/>
        </w:numPr>
      </w:pPr>
      <w:r w:rsidRPr="006B7487">
        <w:rPr>
          <w:rFonts w:eastAsia="Times New Roman"/>
        </w:rPr>
        <w:t>длительность выполнения заказа</w:t>
      </w:r>
    </w:p>
    <w:p w:rsidR="006B7487" w:rsidRPr="006B7487" w:rsidRDefault="006B7487" w:rsidP="00965E69">
      <w:pPr>
        <w:numPr>
          <w:ilvl w:val="0"/>
          <w:numId w:val="630"/>
        </w:numPr>
      </w:pPr>
      <w:r w:rsidRPr="006B7487">
        <w:rPr>
          <w:rFonts w:eastAsia="Times New Roman"/>
        </w:rPr>
        <w:t>гибкость поставки</w:t>
      </w:r>
    </w:p>
    <w:p w:rsidR="006B7487" w:rsidRPr="006B7487" w:rsidRDefault="006B7487" w:rsidP="00965E69">
      <w:pPr>
        <w:numPr>
          <w:ilvl w:val="0"/>
          <w:numId w:val="630"/>
        </w:numPr>
      </w:pPr>
      <w:r w:rsidRPr="006B7487">
        <w:rPr>
          <w:rFonts w:eastAsia="Times New Roman"/>
        </w:rPr>
        <w:t>+способ транспортировки</w:t>
      </w:r>
    </w:p>
    <w:p w:rsidR="006B7487" w:rsidRPr="006B7487" w:rsidRDefault="006B7487" w:rsidP="00965E69">
      <w:pPr>
        <w:numPr>
          <w:ilvl w:val="0"/>
          <w:numId w:val="630"/>
        </w:numPr>
      </w:pPr>
      <w:r w:rsidRPr="006B7487">
        <w:rPr>
          <w:rFonts w:eastAsia="Times New Roman"/>
        </w:rPr>
        <w:t>надежность поставки</w:t>
      </w:r>
      <w:r w:rsidRPr="006B7487">
        <w:rPr>
          <w:rFonts w:eastAsia="Times New Roman"/>
          <w:vanish/>
        </w:rPr>
        <w:t>Конец формы</w:t>
      </w:r>
    </w:p>
    <w:p w:rsidR="006B7487" w:rsidRPr="006B7487" w:rsidRDefault="006B7487" w:rsidP="006B7487">
      <w:pPr>
        <w:ind w:left="720"/>
      </w:pPr>
    </w:p>
    <w:p w:rsidR="006B7487" w:rsidRPr="006B7487" w:rsidRDefault="006B7487" w:rsidP="00965E69">
      <w:pPr>
        <w:numPr>
          <w:ilvl w:val="0"/>
          <w:numId w:val="492"/>
        </w:numPr>
        <w:jc w:val="both"/>
      </w:pPr>
      <w:r w:rsidRPr="006B7487">
        <w:t>Какой критерий качества логистического сервиса характеризует степень удовлетв</w:t>
      </w:r>
      <w:r w:rsidRPr="006B7487">
        <w:t>о</w:t>
      </w:r>
      <w:r w:rsidRPr="006B7487">
        <w:t>рения пожеланий клиента об изменении первоначальных условий поставки без нарушения согласованного срока выполнения заказа.</w:t>
      </w:r>
    </w:p>
    <w:p w:rsidR="006B7487" w:rsidRPr="006B7487" w:rsidRDefault="006B7487" w:rsidP="00965E69">
      <w:pPr>
        <w:numPr>
          <w:ilvl w:val="0"/>
          <w:numId w:val="631"/>
        </w:numPr>
      </w:pPr>
      <w:r w:rsidRPr="006B7487">
        <w:rPr>
          <w:rFonts w:eastAsia="Times New Roman"/>
        </w:rPr>
        <w:t>длительность выполнения заказа</w:t>
      </w:r>
    </w:p>
    <w:p w:rsidR="006B7487" w:rsidRPr="006B7487" w:rsidRDefault="006B7487" w:rsidP="00965E69">
      <w:pPr>
        <w:numPr>
          <w:ilvl w:val="0"/>
          <w:numId w:val="631"/>
        </w:numPr>
      </w:pPr>
      <w:r w:rsidRPr="006B7487">
        <w:rPr>
          <w:rFonts w:eastAsia="Times New Roman"/>
        </w:rPr>
        <w:t>+гибкость поставки</w:t>
      </w:r>
    </w:p>
    <w:p w:rsidR="006B7487" w:rsidRPr="006B7487" w:rsidRDefault="006B7487" w:rsidP="00965E69">
      <w:pPr>
        <w:numPr>
          <w:ilvl w:val="0"/>
          <w:numId w:val="631"/>
        </w:numPr>
      </w:pPr>
      <w:r w:rsidRPr="006B7487">
        <w:rPr>
          <w:rFonts w:eastAsia="Times New Roman"/>
        </w:rPr>
        <w:t>способ транспортировки</w:t>
      </w:r>
    </w:p>
    <w:p w:rsidR="006B7487" w:rsidRPr="006B7487" w:rsidRDefault="006B7487" w:rsidP="00965E69">
      <w:pPr>
        <w:numPr>
          <w:ilvl w:val="0"/>
          <w:numId w:val="631"/>
        </w:numPr>
      </w:pPr>
      <w:r w:rsidRPr="006B7487">
        <w:rPr>
          <w:rFonts w:eastAsia="Times New Roman"/>
        </w:rPr>
        <w:t>надежность поставки</w:t>
      </w:r>
    </w:p>
    <w:p w:rsidR="006B7487" w:rsidRPr="006B7487" w:rsidRDefault="006B7487" w:rsidP="006B7487">
      <w:pPr>
        <w:ind w:left="720"/>
      </w:pPr>
    </w:p>
    <w:p w:rsidR="006B7487" w:rsidRPr="006B7487" w:rsidRDefault="006B7487" w:rsidP="00965E69">
      <w:pPr>
        <w:numPr>
          <w:ilvl w:val="0"/>
          <w:numId w:val="492"/>
        </w:numPr>
        <w:jc w:val="both"/>
      </w:pPr>
      <w:r w:rsidRPr="006B7487">
        <w:t>Какой критерий качества логистического сервиса определяет способность поста</w:t>
      </w:r>
      <w:r w:rsidRPr="006B7487">
        <w:t>в</w:t>
      </w:r>
      <w:r w:rsidRPr="006B7487">
        <w:t xml:space="preserve">щика соблюдать обусловленные договором сроки выполнения заказа. </w:t>
      </w:r>
    </w:p>
    <w:p w:rsidR="006B7487" w:rsidRPr="006B7487" w:rsidRDefault="006B7487" w:rsidP="00965E69">
      <w:pPr>
        <w:numPr>
          <w:ilvl w:val="0"/>
          <w:numId w:val="632"/>
        </w:numPr>
        <w:jc w:val="both"/>
      </w:pPr>
      <w:r w:rsidRPr="006B7487">
        <w:rPr>
          <w:rFonts w:eastAsia="Times New Roman"/>
        </w:rPr>
        <w:t>длительность выполнения заказа</w:t>
      </w:r>
    </w:p>
    <w:p w:rsidR="006B7487" w:rsidRPr="006B7487" w:rsidRDefault="006B7487" w:rsidP="00965E69">
      <w:pPr>
        <w:numPr>
          <w:ilvl w:val="0"/>
          <w:numId w:val="632"/>
        </w:numPr>
      </w:pPr>
      <w:r w:rsidRPr="006B7487">
        <w:rPr>
          <w:rFonts w:eastAsia="Times New Roman"/>
        </w:rPr>
        <w:lastRenderedPageBreak/>
        <w:t>гибкость поставки</w:t>
      </w:r>
    </w:p>
    <w:p w:rsidR="006B7487" w:rsidRPr="006B7487" w:rsidRDefault="006B7487" w:rsidP="00965E69">
      <w:pPr>
        <w:numPr>
          <w:ilvl w:val="0"/>
          <w:numId w:val="632"/>
        </w:numPr>
      </w:pPr>
      <w:r w:rsidRPr="006B7487">
        <w:rPr>
          <w:rFonts w:eastAsia="Times New Roman"/>
        </w:rPr>
        <w:t>способ транспортировки</w:t>
      </w:r>
    </w:p>
    <w:p w:rsidR="006B7487" w:rsidRPr="006B7487" w:rsidRDefault="006B7487" w:rsidP="00965E69">
      <w:pPr>
        <w:numPr>
          <w:ilvl w:val="0"/>
          <w:numId w:val="632"/>
        </w:numPr>
      </w:pPr>
      <w:r w:rsidRPr="006B7487">
        <w:rPr>
          <w:rFonts w:eastAsia="Times New Roman"/>
        </w:rPr>
        <w:t>+надежность поставки</w:t>
      </w:r>
    </w:p>
    <w:p w:rsidR="006B7487" w:rsidRPr="006B7487" w:rsidRDefault="006B7487" w:rsidP="006B7487">
      <w:pPr>
        <w:ind w:left="720"/>
      </w:pPr>
    </w:p>
    <w:p w:rsidR="006B7487" w:rsidRPr="006B7487" w:rsidRDefault="006B7487" w:rsidP="00965E69">
      <w:pPr>
        <w:numPr>
          <w:ilvl w:val="0"/>
          <w:numId w:val="492"/>
        </w:numPr>
        <w:jc w:val="both"/>
      </w:pPr>
      <w:r w:rsidRPr="006B7487">
        <w:t>Какой критерий качества логистического сервиса характеризует календарный пер</w:t>
      </w:r>
      <w:r w:rsidRPr="006B7487">
        <w:t>и</w:t>
      </w:r>
      <w:r w:rsidRPr="006B7487">
        <w:t xml:space="preserve">од с момента получения заказа до поставки партии товаров потребителю. </w:t>
      </w:r>
    </w:p>
    <w:p w:rsidR="006B7487" w:rsidRPr="006B7487" w:rsidRDefault="006B7487" w:rsidP="00965E69">
      <w:pPr>
        <w:numPr>
          <w:ilvl w:val="0"/>
          <w:numId w:val="633"/>
        </w:numPr>
        <w:jc w:val="both"/>
      </w:pPr>
      <w:r w:rsidRPr="006B7487">
        <w:rPr>
          <w:rFonts w:eastAsia="Times New Roman"/>
        </w:rPr>
        <w:t>+длительность выполнения заказа</w:t>
      </w:r>
    </w:p>
    <w:p w:rsidR="006B7487" w:rsidRPr="006B7487" w:rsidRDefault="006B7487" w:rsidP="00965E69">
      <w:pPr>
        <w:numPr>
          <w:ilvl w:val="0"/>
          <w:numId w:val="633"/>
        </w:numPr>
      </w:pPr>
      <w:r w:rsidRPr="006B7487">
        <w:rPr>
          <w:rFonts w:eastAsia="Times New Roman"/>
        </w:rPr>
        <w:t>гибкость поставки</w:t>
      </w:r>
    </w:p>
    <w:p w:rsidR="006B7487" w:rsidRPr="006B7487" w:rsidRDefault="006B7487" w:rsidP="00965E69">
      <w:pPr>
        <w:numPr>
          <w:ilvl w:val="0"/>
          <w:numId w:val="633"/>
        </w:numPr>
      </w:pPr>
      <w:r w:rsidRPr="006B7487">
        <w:rPr>
          <w:rFonts w:eastAsia="Times New Roman"/>
        </w:rPr>
        <w:t>способ транспортировки</w:t>
      </w:r>
    </w:p>
    <w:p w:rsidR="006B7487" w:rsidRPr="006B7487" w:rsidRDefault="006B7487" w:rsidP="00965E69">
      <w:pPr>
        <w:numPr>
          <w:ilvl w:val="0"/>
          <w:numId w:val="633"/>
        </w:numPr>
      </w:pPr>
      <w:r w:rsidRPr="006B7487">
        <w:rPr>
          <w:rFonts w:eastAsia="Times New Roman"/>
        </w:rPr>
        <w:t>надежность поставки</w:t>
      </w:r>
    </w:p>
    <w:p w:rsidR="006B7487" w:rsidRPr="006B7487" w:rsidRDefault="006B7487" w:rsidP="006B7487">
      <w:pPr>
        <w:ind w:left="720"/>
      </w:pPr>
    </w:p>
    <w:p w:rsidR="006B7487" w:rsidRPr="006B7487" w:rsidRDefault="006B7487" w:rsidP="00965E69">
      <w:pPr>
        <w:numPr>
          <w:ilvl w:val="0"/>
          <w:numId w:val="492"/>
        </w:numPr>
      </w:pPr>
      <w:r w:rsidRPr="006B7487">
        <w:rPr>
          <w:iCs/>
        </w:rPr>
        <w:t>Комплекс услуг, оказываемых в процессе поставки товаров потребителю</w:t>
      </w:r>
    </w:p>
    <w:p w:rsidR="006B7487" w:rsidRPr="006B7487" w:rsidRDefault="006B7487" w:rsidP="00965E69">
      <w:pPr>
        <w:numPr>
          <w:ilvl w:val="0"/>
          <w:numId w:val="634"/>
        </w:numPr>
      </w:pPr>
      <w:r w:rsidRPr="006B7487">
        <w:rPr>
          <w:iCs/>
        </w:rPr>
        <w:t>Логистический канал</w:t>
      </w:r>
    </w:p>
    <w:p w:rsidR="006B7487" w:rsidRPr="006B7487" w:rsidRDefault="006B7487" w:rsidP="00965E69">
      <w:pPr>
        <w:numPr>
          <w:ilvl w:val="0"/>
          <w:numId w:val="634"/>
        </w:numPr>
      </w:pPr>
      <w:r w:rsidRPr="006B7487">
        <w:rPr>
          <w:iCs/>
        </w:rPr>
        <w:t>Логистическая система</w:t>
      </w:r>
    </w:p>
    <w:p w:rsidR="006B7487" w:rsidRPr="006B7487" w:rsidRDefault="006B7487" w:rsidP="00965E69">
      <w:pPr>
        <w:numPr>
          <w:ilvl w:val="0"/>
          <w:numId w:val="634"/>
        </w:numPr>
      </w:pPr>
      <w:r w:rsidRPr="006B7487">
        <w:rPr>
          <w:iCs/>
        </w:rPr>
        <w:t>+Логистический сервис</w:t>
      </w:r>
    </w:p>
    <w:p w:rsidR="006B7487" w:rsidRPr="006B7487" w:rsidRDefault="006B7487" w:rsidP="00965E69">
      <w:pPr>
        <w:numPr>
          <w:ilvl w:val="0"/>
          <w:numId w:val="634"/>
        </w:numPr>
      </w:pPr>
      <w:r w:rsidRPr="006B7487">
        <w:rPr>
          <w:iCs/>
        </w:rPr>
        <w:t>Логисстическая операция</w:t>
      </w:r>
    </w:p>
    <w:p w:rsidR="006B7487" w:rsidRPr="006B7487" w:rsidRDefault="006B7487" w:rsidP="006B7487">
      <w:pPr>
        <w:ind w:left="720"/>
      </w:pPr>
    </w:p>
    <w:p w:rsidR="006B7487" w:rsidRPr="006B7487" w:rsidRDefault="006B7487" w:rsidP="00965E69">
      <w:pPr>
        <w:numPr>
          <w:ilvl w:val="0"/>
          <w:numId w:val="492"/>
        </w:numPr>
      </w:pPr>
      <w:r w:rsidRPr="006B7487">
        <w:t>Объект логистического сервиса</w:t>
      </w:r>
    </w:p>
    <w:p w:rsidR="006B7487" w:rsidRPr="006B7487" w:rsidRDefault="006B7487" w:rsidP="00965E69">
      <w:pPr>
        <w:numPr>
          <w:ilvl w:val="0"/>
          <w:numId w:val="635"/>
        </w:numPr>
      </w:pPr>
      <w:r w:rsidRPr="006B7487">
        <w:t>Материальные потоки</w:t>
      </w:r>
    </w:p>
    <w:p w:rsidR="006B7487" w:rsidRPr="006B7487" w:rsidRDefault="006B7487" w:rsidP="00965E69">
      <w:pPr>
        <w:numPr>
          <w:ilvl w:val="0"/>
          <w:numId w:val="635"/>
        </w:numPr>
      </w:pPr>
      <w:r w:rsidRPr="006B7487">
        <w:t>Транспортные тарифы</w:t>
      </w:r>
    </w:p>
    <w:p w:rsidR="006B7487" w:rsidRPr="006B7487" w:rsidRDefault="006B7487" w:rsidP="00965E69">
      <w:pPr>
        <w:numPr>
          <w:ilvl w:val="0"/>
          <w:numId w:val="635"/>
        </w:numPr>
      </w:pPr>
      <w:r w:rsidRPr="006B7487">
        <w:t>Информационные потоки</w:t>
      </w:r>
    </w:p>
    <w:p w:rsidR="006B7487" w:rsidRPr="006B7487" w:rsidRDefault="006B7487" w:rsidP="00965E69">
      <w:pPr>
        <w:numPr>
          <w:ilvl w:val="0"/>
          <w:numId w:val="635"/>
        </w:numPr>
      </w:pPr>
      <w:r w:rsidRPr="006B7487">
        <w:t>+Предприятия производственной и непроизводственной сферы, население</w:t>
      </w:r>
    </w:p>
    <w:p w:rsidR="006B7487" w:rsidRPr="006B7487" w:rsidRDefault="006B7487" w:rsidP="006B7487">
      <w:pPr>
        <w:ind w:left="720"/>
      </w:pPr>
    </w:p>
    <w:p w:rsidR="006B7487" w:rsidRPr="006B7487" w:rsidRDefault="006B7487" w:rsidP="00965E69">
      <w:pPr>
        <w:numPr>
          <w:ilvl w:val="0"/>
          <w:numId w:val="492"/>
        </w:numPr>
      </w:pPr>
      <w:r w:rsidRPr="006B7487">
        <w:t>Особенность логистического сервиса:</w:t>
      </w:r>
    </w:p>
    <w:p w:rsidR="006B7487" w:rsidRPr="006B7487" w:rsidRDefault="006B7487" w:rsidP="00965E69">
      <w:pPr>
        <w:numPr>
          <w:ilvl w:val="0"/>
          <w:numId w:val="636"/>
        </w:numPr>
      </w:pPr>
      <w:r w:rsidRPr="006B7487">
        <w:t>Предметность</w:t>
      </w:r>
    </w:p>
    <w:p w:rsidR="006B7487" w:rsidRPr="006B7487" w:rsidRDefault="006B7487" w:rsidP="00965E69">
      <w:pPr>
        <w:numPr>
          <w:ilvl w:val="0"/>
          <w:numId w:val="636"/>
        </w:numPr>
      </w:pPr>
      <w:r w:rsidRPr="006B7487">
        <w:t xml:space="preserve">+Неосязаемость </w:t>
      </w:r>
    </w:p>
    <w:p w:rsidR="006B7487" w:rsidRPr="006B7487" w:rsidRDefault="006B7487" w:rsidP="00965E69">
      <w:pPr>
        <w:numPr>
          <w:ilvl w:val="0"/>
          <w:numId w:val="636"/>
        </w:numPr>
      </w:pPr>
      <w:r w:rsidRPr="006B7487">
        <w:t>Вариантность</w:t>
      </w:r>
    </w:p>
    <w:p w:rsidR="006B7487" w:rsidRPr="006B7487" w:rsidRDefault="006B7487" w:rsidP="00965E69">
      <w:pPr>
        <w:numPr>
          <w:ilvl w:val="0"/>
          <w:numId w:val="636"/>
        </w:numPr>
      </w:pPr>
      <w:r w:rsidRPr="006B7487">
        <w:t>Конкретность</w:t>
      </w:r>
    </w:p>
    <w:p w:rsidR="006B7487" w:rsidRPr="006B7487" w:rsidRDefault="006B7487" w:rsidP="006B7487">
      <w:pPr>
        <w:ind w:left="720"/>
      </w:pPr>
    </w:p>
    <w:p w:rsidR="006B7487" w:rsidRPr="006B7487" w:rsidRDefault="006B7487" w:rsidP="006B7487">
      <w:pPr>
        <w:ind w:left="720"/>
      </w:pPr>
    </w:p>
    <w:p w:rsidR="006B7487" w:rsidRPr="006B7487" w:rsidRDefault="006B7487" w:rsidP="00965E69">
      <w:pPr>
        <w:numPr>
          <w:ilvl w:val="0"/>
          <w:numId w:val="492"/>
        </w:numPr>
      </w:pPr>
      <w:r w:rsidRPr="006B7487">
        <w:t>Наиболее важные компоненты измерения качества сервиса:</w:t>
      </w:r>
    </w:p>
    <w:p w:rsidR="006B7487" w:rsidRPr="006B7487" w:rsidRDefault="006B7487" w:rsidP="00965E69">
      <w:pPr>
        <w:numPr>
          <w:ilvl w:val="0"/>
          <w:numId w:val="637"/>
        </w:numPr>
        <w:ind w:left="1418" w:firstLine="0"/>
      </w:pPr>
      <w:r w:rsidRPr="006B7487">
        <w:t>Осязаемость</w:t>
      </w:r>
    </w:p>
    <w:p w:rsidR="006B7487" w:rsidRPr="006B7487" w:rsidRDefault="006B7487" w:rsidP="00965E69">
      <w:pPr>
        <w:numPr>
          <w:ilvl w:val="0"/>
          <w:numId w:val="637"/>
        </w:numPr>
        <w:ind w:left="1418" w:firstLine="0"/>
      </w:pPr>
      <w:r w:rsidRPr="006B7487">
        <w:t xml:space="preserve">Экономичность </w:t>
      </w:r>
    </w:p>
    <w:p w:rsidR="006B7487" w:rsidRPr="006B7487" w:rsidRDefault="006B7487" w:rsidP="00965E69">
      <w:pPr>
        <w:numPr>
          <w:ilvl w:val="0"/>
          <w:numId w:val="637"/>
        </w:numPr>
        <w:ind w:left="1418" w:firstLine="0"/>
      </w:pPr>
      <w:r w:rsidRPr="006B7487">
        <w:t>Надежность</w:t>
      </w:r>
    </w:p>
    <w:p w:rsidR="006B7487" w:rsidRPr="006B7487" w:rsidRDefault="006B7487" w:rsidP="00965E69">
      <w:pPr>
        <w:numPr>
          <w:ilvl w:val="0"/>
          <w:numId w:val="637"/>
        </w:numPr>
        <w:ind w:left="1418" w:firstLine="0"/>
      </w:pPr>
      <w:r w:rsidRPr="006B7487">
        <w:t>Ритмичность</w:t>
      </w:r>
    </w:p>
    <w:p w:rsidR="006B7487" w:rsidRPr="006B7487" w:rsidRDefault="006B7487" w:rsidP="00965E69">
      <w:pPr>
        <w:pStyle w:val="af8"/>
        <w:numPr>
          <w:ilvl w:val="0"/>
          <w:numId w:val="638"/>
        </w:numPr>
      </w:pPr>
      <w:r w:rsidRPr="006B7487">
        <w:t>1, 2</w:t>
      </w:r>
    </w:p>
    <w:p w:rsidR="006B7487" w:rsidRPr="006B7487" w:rsidRDefault="006B7487" w:rsidP="00965E69">
      <w:pPr>
        <w:pStyle w:val="af8"/>
        <w:numPr>
          <w:ilvl w:val="0"/>
          <w:numId w:val="638"/>
        </w:numPr>
      </w:pPr>
      <w:r w:rsidRPr="006B7487">
        <w:t>+1, 3</w:t>
      </w:r>
    </w:p>
    <w:p w:rsidR="006B7487" w:rsidRPr="006B7487" w:rsidRDefault="006B7487" w:rsidP="00965E69">
      <w:pPr>
        <w:pStyle w:val="af8"/>
        <w:numPr>
          <w:ilvl w:val="0"/>
          <w:numId w:val="638"/>
        </w:numPr>
      </w:pPr>
      <w:r w:rsidRPr="006B7487">
        <w:t>1, 4</w:t>
      </w:r>
    </w:p>
    <w:p w:rsidR="006B7487" w:rsidRPr="006B7487" w:rsidRDefault="006B7487" w:rsidP="00965E69">
      <w:pPr>
        <w:pStyle w:val="af8"/>
        <w:numPr>
          <w:ilvl w:val="0"/>
          <w:numId w:val="638"/>
        </w:numPr>
      </w:pPr>
      <w:r w:rsidRPr="006B7487">
        <w:t>3,4</w:t>
      </w:r>
    </w:p>
    <w:p w:rsidR="006B7487" w:rsidRPr="006B7487" w:rsidRDefault="006B7487" w:rsidP="006B7487">
      <w:pPr>
        <w:pStyle w:val="af8"/>
      </w:pPr>
    </w:p>
    <w:p w:rsidR="006B7487" w:rsidRPr="006B7487" w:rsidRDefault="006B7487" w:rsidP="00965E69">
      <w:pPr>
        <w:numPr>
          <w:ilvl w:val="0"/>
          <w:numId w:val="492"/>
        </w:numPr>
      </w:pPr>
      <w:r w:rsidRPr="006B7487">
        <w:t>Наиболее важные компоненты измерения качества сервиса</w:t>
      </w:r>
    </w:p>
    <w:p w:rsidR="006B7487" w:rsidRPr="006B7487" w:rsidRDefault="006B7487" w:rsidP="00965E69">
      <w:pPr>
        <w:numPr>
          <w:ilvl w:val="0"/>
          <w:numId w:val="639"/>
        </w:numPr>
        <w:ind w:firstLine="698"/>
      </w:pPr>
      <w:r w:rsidRPr="006B7487">
        <w:t>Осязаемость</w:t>
      </w:r>
    </w:p>
    <w:p w:rsidR="006B7487" w:rsidRPr="006B7487" w:rsidRDefault="006B7487" w:rsidP="00965E69">
      <w:pPr>
        <w:numPr>
          <w:ilvl w:val="0"/>
          <w:numId w:val="639"/>
        </w:numPr>
        <w:ind w:firstLine="698"/>
      </w:pPr>
      <w:r w:rsidRPr="006B7487">
        <w:t>Ответственность</w:t>
      </w:r>
    </w:p>
    <w:p w:rsidR="006B7487" w:rsidRPr="006B7487" w:rsidRDefault="006B7487" w:rsidP="00965E69">
      <w:pPr>
        <w:numPr>
          <w:ilvl w:val="0"/>
          <w:numId w:val="639"/>
        </w:numPr>
        <w:ind w:firstLine="698"/>
      </w:pPr>
      <w:r w:rsidRPr="006B7487">
        <w:t xml:space="preserve">Плановость </w:t>
      </w:r>
    </w:p>
    <w:p w:rsidR="006B7487" w:rsidRPr="006B7487" w:rsidRDefault="006B7487" w:rsidP="00965E69">
      <w:pPr>
        <w:numPr>
          <w:ilvl w:val="0"/>
          <w:numId w:val="639"/>
        </w:numPr>
        <w:ind w:firstLine="698"/>
      </w:pPr>
      <w:r w:rsidRPr="006B7487">
        <w:t>Законченность</w:t>
      </w:r>
    </w:p>
    <w:p w:rsidR="006B7487" w:rsidRPr="006B7487" w:rsidRDefault="006B7487" w:rsidP="00965E69">
      <w:pPr>
        <w:pStyle w:val="af8"/>
        <w:numPr>
          <w:ilvl w:val="0"/>
          <w:numId w:val="640"/>
        </w:numPr>
      </w:pPr>
      <w:r w:rsidRPr="006B7487">
        <w:t>1, 2, 3</w:t>
      </w:r>
    </w:p>
    <w:p w:rsidR="006B7487" w:rsidRPr="006B7487" w:rsidRDefault="006B7487" w:rsidP="00965E69">
      <w:pPr>
        <w:pStyle w:val="af8"/>
        <w:numPr>
          <w:ilvl w:val="0"/>
          <w:numId w:val="640"/>
        </w:numPr>
      </w:pPr>
      <w:r w:rsidRPr="006B7487">
        <w:t>1, 3, 4</w:t>
      </w:r>
    </w:p>
    <w:p w:rsidR="006B7487" w:rsidRPr="006B7487" w:rsidRDefault="006B7487" w:rsidP="00965E69">
      <w:pPr>
        <w:pStyle w:val="af8"/>
        <w:numPr>
          <w:ilvl w:val="0"/>
          <w:numId w:val="640"/>
        </w:numPr>
      </w:pPr>
      <w:r w:rsidRPr="006B7487">
        <w:lastRenderedPageBreak/>
        <w:t>+1, 2, 4</w:t>
      </w:r>
    </w:p>
    <w:p w:rsidR="006B7487" w:rsidRPr="006B7487" w:rsidRDefault="006B7487" w:rsidP="00965E69">
      <w:pPr>
        <w:pStyle w:val="af8"/>
        <w:numPr>
          <w:ilvl w:val="0"/>
          <w:numId w:val="640"/>
        </w:numPr>
      </w:pPr>
      <w:r w:rsidRPr="006B7487">
        <w:t>2, 3,4</w:t>
      </w:r>
    </w:p>
    <w:p w:rsidR="006B7487" w:rsidRPr="006B7487" w:rsidRDefault="006B7487" w:rsidP="006B7487"/>
    <w:p w:rsidR="006B7487" w:rsidRPr="006B7487" w:rsidRDefault="006B7487" w:rsidP="00965E69">
      <w:pPr>
        <w:numPr>
          <w:ilvl w:val="0"/>
          <w:numId w:val="492"/>
        </w:numPr>
      </w:pPr>
      <w:r w:rsidRPr="006B7487">
        <w:t>Гарантийное обслуживание, обмен, обязательства по рассмотрению жалоб покуп</w:t>
      </w:r>
      <w:r w:rsidRPr="006B7487">
        <w:t>а</w:t>
      </w:r>
      <w:r w:rsidRPr="006B7487">
        <w:t>телей – это примеры</w:t>
      </w:r>
    </w:p>
    <w:p w:rsidR="006B7487" w:rsidRPr="006B7487" w:rsidRDefault="006B7487" w:rsidP="00965E69">
      <w:pPr>
        <w:numPr>
          <w:ilvl w:val="0"/>
          <w:numId w:val="641"/>
        </w:numPr>
      </w:pPr>
      <w:r w:rsidRPr="006B7487">
        <w:t>Предпродажных работ</w:t>
      </w:r>
    </w:p>
    <w:p w:rsidR="006B7487" w:rsidRPr="006B7487" w:rsidRDefault="006B7487" w:rsidP="00965E69">
      <w:pPr>
        <w:numPr>
          <w:ilvl w:val="0"/>
          <w:numId w:val="641"/>
        </w:numPr>
      </w:pPr>
      <w:r w:rsidRPr="006B7487">
        <w:t>Услуг, оказываемых в процессе продажи</w:t>
      </w:r>
    </w:p>
    <w:p w:rsidR="006B7487" w:rsidRPr="006B7487" w:rsidRDefault="006B7487" w:rsidP="00965E69">
      <w:pPr>
        <w:numPr>
          <w:ilvl w:val="0"/>
          <w:numId w:val="641"/>
        </w:numPr>
      </w:pPr>
      <w:r w:rsidRPr="006B7487">
        <w:t>+Послепродажных услуг</w:t>
      </w:r>
    </w:p>
    <w:p w:rsidR="006B7487" w:rsidRPr="006B7487" w:rsidRDefault="006B7487" w:rsidP="00965E69">
      <w:pPr>
        <w:numPr>
          <w:ilvl w:val="0"/>
          <w:numId w:val="641"/>
        </w:numPr>
      </w:pPr>
      <w:r w:rsidRPr="006B7487">
        <w:t>Транспортных услуг</w:t>
      </w:r>
    </w:p>
    <w:p w:rsidR="006B7487" w:rsidRPr="006B7487" w:rsidRDefault="006B7487" w:rsidP="00965E69">
      <w:pPr>
        <w:numPr>
          <w:ilvl w:val="0"/>
          <w:numId w:val="492"/>
        </w:numPr>
      </w:pPr>
      <w:r w:rsidRPr="006B7487">
        <w:rPr>
          <w:bCs/>
        </w:rPr>
        <w:t xml:space="preserve">Установите последовательность логистического сервиса: </w:t>
      </w:r>
      <w:r w:rsidRPr="006B7487">
        <w:rPr>
          <w:bCs/>
        </w:rPr>
        <w:br/>
        <w:t xml:space="preserve">     А – определение перечня наиболее значимых для покупателя услуг; </w:t>
      </w:r>
      <w:r w:rsidRPr="006B7487">
        <w:rPr>
          <w:bCs/>
        </w:rPr>
        <w:br/>
        <w:t>     Б – сегментация потребительского рынка, т.е. его разделение на конкретные группы п</w:t>
      </w:r>
      <w:r w:rsidRPr="006B7487">
        <w:rPr>
          <w:bCs/>
        </w:rPr>
        <w:t>о</w:t>
      </w:r>
      <w:r w:rsidRPr="006B7487">
        <w:rPr>
          <w:bCs/>
        </w:rPr>
        <w:t xml:space="preserve">требителей; </w:t>
      </w:r>
      <w:r w:rsidRPr="006B7487">
        <w:rPr>
          <w:bCs/>
        </w:rPr>
        <w:br/>
        <w:t xml:space="preserve">     В – определение стандартов услуг; </w:t>
      </w:r>
      <w:r w:rsidRPr="006B7487">
        <w:rPr>
          <w:bCs/>
        </w:rPr>
        <w:br/>
        <w:t xml:space="preserve">     Г – ранжирование услуг; </w:t>
      </w:r>
      <w:r w:rsidRPr="006B7487">
        <w:rPr>
          <w:bCs/>
        </w:rPr>
        <w:br/>
        <w:t xml:space="preserve">     Д – оценка услуг, установление соответствия между уровнем сервиса и его стоимостью; </w:t>
      </w:r>
      <w:r w:rsidRPr="006B7487">
        <w:rPr>
          <w:bCs/>
        </w:rPr>
        <w:br/>
        <w:t>     Е – установление обратной связи с покупателями.</w:t>
      </w:r>
    </w:p>
    <w:p w:rsidR="006B7487" w:rsidRPr="006B7487" w:rsidRDefault="006B7487" w:rsidP="00965E69">
      <w:pPr>
        <w:numPr>
          <w:ilvl w:val="0"/>
          <w:numId w:val="642"/>
        </w:numPr>
      </w:pPr>
      <w:r w:rsidRPr="006B7487">
        <w:t xml:space="preserve"> Г → В → Д → А → Б → Е</w:t>
      </w:r>
    </w:p>
    <w:p w:rsidR="006B7487" w:rsidRPr="006B7487" w:rsidRDefault="006B7487" w:rsidP="00965E69">
      <w:pPr>
        <w:numPr>
          <w:ilvl w:val="0"/>
          <w:numId w:val="642"/>
        </w:numPr>
      </w:pPr>
      <w:r w:rsidRPr="006B7487">
        <w:t xml:space="preserve">+Б → А → Г → В → Д → Е </w:t>
      </w:r>
    </w:p>
    <w:p w:rsidR="006B7487" w:rsidRPr="006B7487" w:rsidRDefault="006B7487" w:rsidP="00965E69">
      <w:pPr>
        <w:numPr>
          <w:ilvl w:val="0"/>
          <w:numId w:val="642"/>
        </w:numPr>
      </w:pPr>
      <w:r w:rsidRPr="006B7487">
        <w:t>В → Г → Д → Б → А → Е</w:t>
      </w:r>
    </w:p>
    <w:p w:rsidR="006B7487" w:rsidRPr="006B7487" w:rsidRDefault="006B7487" w:rsidP="00965E69">
      <w:pPr>
        <w:numPr>
          <w:ilvl w:val="0"/>
          <w:numId w:val="642"/>
        </w:numPr>
      </w:pPr>
      <w:r w:rsidRPr="006B7487">
        <w:t>Г → А → Д → В→ Б → Е</w:t>
      </w:r>
    </w:p>
    <w:p w:rsidR="006B7487" w:rsidRPr="006B7487" w:rsidRDefault="006B7487" w:rsidP="006B7487">
      <w:pPr>
        <w:ind w:left="720"/>
      </w:pPr>
    </w:p>
    <w:p w:rsidR="006B7487" w:rsidRPr="006B7487" w:rsidRDefault="006B7487" w:rsidP="006B7487">
      <w:pPr>
        <w:ind w:left="720"/>
      </w:pPr>
    </w:p>
    <w:p w:rsidR="005329F4" w:rsidRPr="006B7487" w:rsidRDefault="005329F4" w:rsidP="005E6C59">
      <w:pPr>
        <w:ind w:firstLine="567"/>
        <w:jc w:val="both"/>
        <w:rPr>
          <w:b/>
        </w:rPr>
      </w:pPr>
      <w:r w:rsidRPr="006B7487">
        <w:t xml:space="preserve"> </w:t>
      </w:r>
      <w:r w:rsidR="00907DE3" w:rsidRPr="006B7487">
        <w:rPr>
          <w:b/>
        </w:rPr>
        <w:t>ВОПРОСЫ ЭКЗАМЕНА.</w:t>
      </w:r>
    </w:p>
    <w:p w:rsidR="005329F4" w:rsidRPr="006B7487" w:rsidRDefault="005329F4" w:rsidP="0062360B">
      <w:pPr>
        <w:ind w:left="720" w:firstLine="567"/>
        <w:jc w:val="both"/>
        <w:rPr>
          <w:b/>
        </w:rPr>
      </w:pPr>
    </w:p>
    <w:p w:rsidR="005329F4" w:rsidRPr="006B7487" w:rsidRDefault="005329F4" w:rsidP="00965E69">
      <w:pPr>
        <w:numPr>
          <w:ilvl w:val="0"/>
          <w:numId w:val="26"/>
        </w:numPr>
        <w:ind w:firstLine="567"/>
        <w:jc w:val="both"/>
      </w:pPr>
      <w:r w:rsidRPr="006B7487">
        <w:t>Этапы развития логистики, как науки.</w:t>
      </w:r>
    </w:p>
    <w:p w:rsidR="005329F4" w:rsidRPr="006B7487" w:rsidRDefault="005329F4" w:rsidP="00965E69">
      <w:pPr>
        <w:numPr>
          <w:ilvl w:val="0"/>
          <w:numId w:val="26"/>
        </w:numPr>
        <w:ind w:firstLine="567"/>
        <w:jc w:val="both"/>
      </w:pPr>
      <w:r w:rsidRPr="006B7487">
        <w:t>Понятие «логистика». Объект изучения логистики. Правило 7</w:t>
      </w:r>
      <w:r w:rsidRPr="006B7487">
        <w:rPr>
          <w:lang w:val="en-US"/>
        </w:rPr>
        <w:t>R</w:t>
      </w:r>
      <w:r w:rsidRPr="006B7487">
        <w:t>.</w:t>
      </w:r>
    </w:p>
    <w:p w:rsidR="005329F4" w:rsidRPr="006B7487" w:rsidRDefault="005329F4" w:rsidP="00965E69">
      <w:pPr>
        <w:numPr>
          <w:ilvl w:val="0"/>
          <w:numId w:val="26"/>
        </w:numPr>
        <w:ind w:firstLine="567"/>
        <w:jc w:val="both"/>
      </w:pPr>
      <w:r w:rsidRPr="006B7487">
        <w:t>Экономический эффект от использования логистики.</w:t>
      </w:r>
    </w:p>
    <w:p w:rsidR="005329F4" w:rsidRPr="006B7487" w:rsidRDefault="005329F4" w:rsidP="00965E69">
      <w:pPr>
        <w:numPr>
          <w:ilvl w:val="0"/>
          <w:numId w:val="26"/>
        </w:numPr>
        <w:ind w:firstLine="567"/>
        <w:jc w:val="both"/>
      </w:pPr>
      <w:r w:rsidRPr="006B7487">
        <w:t>Взаимосвязь логистики и маркетинга.</w:t>
      </w:r>
    </w:p>
    <w:p w:rsidR="005329F4" w:rsidRPr="006B7487" w:rsidRDefault="005329F4" w:rsidP="00965E69">
      <w:pPr>
        <w:numPr>
          <w:ilvl w:val="0"/>
          <w:numId w:val="26"/>
        </w:numPr>
        <w:ind w:firstLine="567"/>
        <w:jc w:val="both"/>
      </w:pPr>
      <w:r w:rsidRPr="006B7487">
        <w:t>Сравнительная характеристика объекта и предмета исследований в области марк</w:t>
      </w:r>
      <w:r w:rsidRPr="006B7487">
        <w:t>е</w:t>
      </w:r>
      <w:r w:rsidRPr="006B7487">
        <w:t>тинга и в области логистики.</w:t>
      </w:r>
    </w:p>
    <w:p w:rsidR="005329F4" w:rsidRPr="006B7487" w:rsidRDefault="005329F4" w:rsidP="00965E69">
      <w:pPr>
        <w:numPr>
          <w:ilvl w:val="0"/>
          <w:numId w:val="26"/>
        </w:numPr>
        <w:ind w:firstLine="567"/>
        <w:jc w:val="both"/>
      </w:pPr>
      <w:r w:rsidRPr="006B7487">
        <w:t>Концепция и принципы логистики.</w:t>
      </w:r>
    </w:p>
    <w:p w:rsidR="005329F4" w:rsidRPr="006B7487" w:rsidRDefault="005329F4" w:rsidP="00965E69">
      <w:pPr>
        <w:numPr>
          <w:ilvl w:val="0"/>
          <w:numId w:val="26"/>
        </w:numPr>
        <w:ind w:firstLine="567"/>
        <w:jc w:val="both"/>
      </w:pPr>
      <w:r w:rsidRPr="006B7487">
        <w:t>Материальные потоки, классификация материальных потоков.</w:t>
      </w:r>
    </w:p>
    <w:p w:rsidR="005329F4" w:rsidRPr="006B7487" w:rsidRDefault="005329F4" w:rsidP="00965E69">
      <w:pPr>
        <w:numPr>
          <w:ilvl w:val="0"/>
          <w:numId w:val="26"/>
        </w:numPr>
        <w:ind w:firstLine="567"/>
        <w:jc w:val="both"/>
      </w:pPr>
      <w:r w:rsidRPr="006B7487">
        <w:t>Логистические операции, виды логистических операций.</w:t>
      </w:r>
    </w:p>
    <w:p w:rsidR="005329F4" w:rsidRPr="006B7487" w:rsidRDefault="005329F4" w:rsidP="00965E69">
      <w:pPr>
        <w:numPr>
          <w:ilvl w:val="0"/>
          <w:numId w:val="26"/>
        </w:numPr>
        <w:ind w:firstLine="567"/>
        <w:jc w:val="both"/>
      </w:pPr>
      <w:r w:rsidRPr="006B7487">
        <w:t>Понятие логистической системы, свойства логистических систем.</w:t>
      </w:r>
    </w:p>
    <w:p w:rsidR="005329F4" w:rsidRPr="006B7487" w:rsidRDefault="005329F4" w:rsidP="00965E69">
      <w:pPr>
        <w:numPr>
          <w:ilvl w:val="0"/>
          <w:numId w:val="26"/>
        </w:numPr>
        <w:ind w:firstLine="567"/>
        <w:jc w:val="both"/>
      </w:pPr>
      <w:r w:rsidRPr="006B7487">
        <w:t>Принципы формирования логистических систем.</w:t>
      </w:r>
    </w:p>
    <w:p w:rsidR="005329F4" w:rsidRPr="006B7487" w:rsidRDefault="005329F4" w:rsidP="00965E69">
      <w:pPr>
        <w:numPr>
          <w:ilvl w:val="0"/>
          <w:numId w:val="26"/>
        </w:numPr>
        <w:ind w:firstLine="567"/>
        <w:jc w:val="both"/>
      </w:pPr>
      <w:r w:rsidRPr="006B7487">
        <w:t>Особенности системного подхода при формировании логистических систем.</w:t>
      </w:r>
    </w:p>
    <w:p w:rsidR="005329F4" w:rsidRPr="006B7487" w:rsidRDefault="005329F4" w:rsidP="00965E69">
      <w:pPr>
        <w:numPr>
          <w:ilvl w:val="0"/>
          <w:numId w:val="26"/>
        </w:numPr>
        <w:ind w:firstLine="567"/>
        <w:jc w:val="both"/>
      </w:pPr>
      <w:r w:rsidRPr="006B7487">
        <w:t>Виды логистических систем.</w:t>
      </w:r>
    </w:p>
    <w:p w:rsidR="005329F4" w:rsidRPr="006B7487" w:rsidRDefault="005329F4" w:rsidP="00965E69">
      <w:pPr>
        <w:numPr>
          <w:ilvl w:val="0"/>
          <w:numId w:val="26"/>
        </w:numPr>
        <w:ind w:firstLine="567"/>
        <w:jc w:val="both"/>
      </w:pPr>
      <w:r w:rsidRPr="006B7487">
        <w:t>Характеристика функциональных областей логистики.</w:t>
      </w:r>
    </w:p>
    <w:p w:rsidR="005329F4" w:rsidRPr="006B7487" w:rsidRDefault="005329F4" w:rsidP="00965E69">
      <w:pPr>
        <w:numPr>
          <w:ilvl w:val="0"/>
          <w:numId w:val="26"/>
        </w:numPr>
        <w:ind w:firstLine="567"/>
        <w:jc w:val="both"/>
      </w:pPr>
      <w:r w:rsidRPr="006B7487">
        <w:t>Сущность и цель закупочной логистики.</w:t>
      </w:r>
    </w:p>
    <w:p w:rsidR="005329F4" w:rsidRPr="006B7487" w:rsidRDefault="005329F4" w:rsidP="00965E69">
      <w:pPr>
        <w:numPr>
          <w:ilvl w:val="0"/>
          <w:numId w:val="26"/>
        </w:numPr>
        <w:ind w:firstLine="567"/>
        <w:jc w:val="both"/>
      </w:pPr>
      <w:r w:rsidRPr="006B7487">
        <w:t>Функции службы снабжения и требования, предъявляемые к ним.</w:t>
      </w:r>
    </w:p>
    <w:p w:rsidR="005329F4" w:rsidRPr="006B7487" w:rsidRDefault="005329F4" w:rsidP="00965E69">
      <w:pPr>
        <w:numPr>
          <w:ilvl w:val="0"/>
          <w:numId w:val="26"/>
        </w:numPr>
        <w:ind w:firstLine="567"/>
        <w:jc w:val="both"/>
      </w:pPr>
      <w:r w:rsidRPr="006B7487">
        <w:t>Задачи закупочной логистики.</w:t>
      </w:r>
    </w:p>
    <w:p w:rsidR="005329F4" w:rsidRPr="006B7487" w:rsidRDefault="005329F4" w:rsidP="00965E69">
      <w:pPr>
        <w:numPr>
          <w:ilvl w:val="0"/>
          <w:numId w:val="26"/>
        </w:numPr>
        <w:ind w:firstLine="567"/>
        <w:jc w:val="both"/>
      </w:pPr>
      <w:r w:rsidRPr="006B7487">
        <w:t>Этапы решения задачи выбора поставщика.</w:t>
      </w:r>
    </w:p>
    <w:p w:rsidR="005329F4" w:rsidRPr="006B7487" w:rsidRDefault="005329F4" w:rsidP="00965E69">
      <w:pPr>
        <w:numPr>
          <w:ilvl w:val="0"/>
          <w:numId w:val="26"/>
        </w:numPr>
        <w:ind w:firstLine="567"/>
        <w:jc w:val="both"/>
      </w:pPr>
      <w:r w:rsidRPr="006B7487">
        <w:t xml:space="preserve">Характеристика логистической концепции «точно в срок» - </w:t>
      </w:r>
      <w:r w:rsidRPr="006B7487">
        <w:rPr>
          <w:lang w:val="en-US"/>
        </w:rPr>
        <w:t>JIT</w:t>
      </w:r>
      <w:r w:rsidRPr="006B7487">
        <w:t xml:space="preserve"> (</w:t>
      </w:r>
      <w:r w:rsidRPr="006B7487">
        <w:rPr>
          <w:lang w:val="en-US"/>
        </w:rPr>
        <w:t>just</w:t>
      </w:r>
      <w:r w:rsidRPr="006B7487">
        <w:t>-</w:t>
      </w:r>
      <w:r w:rsidRPr="006B7487">
        <w:rPr>
          <w:lang w:val="en-US"/>
        </w:rPr>
        <w:t>in</w:t>
      </w:r>
      <w:r w:rsidRPr="006B7487">
        <w:t>-</w:t>
      </w:r>
      <w:r w:rsidRPr="006B7487">
        <w:rPr>
          <w:lang w:val="en-US"/>
        </w:rPr>
        <w:t>time</w:t>
      </w:r>
      <w:r w:rsidRPr="006B7487">
        <w:t>).</w:t>
      </w:r>
    </w:p>
    <w:p w:rsidR="005329F4" w:rsidRPr="006B7487" w:rsidRDefault="005329F4" w:rsidP="00965E69">
      <w:pPr>
        <w:numPr>
          <w:ilvl w:val="0"/>
          <w:numId w:val="26"/>
        </w:numPr>
        <w:ind w:firstLine="567"/>
        <w:jc w:val="both"/>
      </w:pPr>
      <w:r w:rsidRPr="006B7487">
        <w:t>Правовые основы закупок в Казахстане. Основные моменты договора поста</w:t>
      </w:r>
      <w:r w:rsidRPr="006B7487">
        <w:t>в</w:t>
      </w:r>
      <w:r w:rsidRPr="006B7487">
        <w:t>ки продукции.</w:t>
      </w:r>
    </w:p>
    <w:p w:rsidR="005329F4" w:rsidRPr="006B7487" w:rsidRDefault="005329F4" w:rsidP="00965E69">
      <w:pPr>
        <w:numPr>
          <w:ilvl w:val="0"/>
          <w:numId w:val="26"/>
        </w:numPr>
        <w:ind w:firstLine="567"/>
        <w:jc w:val="both"/>
      </w:pPr>
      <w:r w:rsidRPr="006B7487">
        <w:lastRenderedPageBreak/>
        <w:t>Характеристика производственной логистики. Понятия «процесс производс</w:t>
      </w:r>
      <w:r w:rsidRPr="006B7487">
        <w:t>т</w:t>
      </w:r>
      <w:r w:rsidRPr="006B7487">
        <w:t>ва» и «производственная логистика».</w:t>
      </w:r>
    </w:p>
    <w:p w:rsidR="005329F4" w:rsidRPr="006B7487" w:rsidRDefault="005329F4" w:rsidP="00965E69">
      <w:pPr>
        <w:numPr>
          <w:ilvl w:val="0"/>
          <w:numId w:val="26"/>
        </w:numPr>
        <w:ind w:firstLine="567"/>
        <w:jc w:val="both"/>
      </w:pPr>
      <w:r w:rsidRPr="006B7487">
        <w:t>Требования, предъявляемые к современной организации и логистическому управлению производством.</w:t>
      </w:r>
    </w:p>
    <w:p w:rsidR="005329F4" w:rsidRPr="006B7487" w:rsidRDefault="005329F4" w:rsidP="00965E69">
      <w:pPr>
        <w:numPr>
          <w:ilvl w:val="0"/>
          <w:numId w:val="26"/>
        </w:numPr>
        <w:ind w:firstLine="567"/>
        <w:jc w:val="both"/>
      </w:pPr>
      <w:r w:rsidRPr="006B7487">
        <w:t>Принципы логистической концепции организации производства. Понятие «запаса производственной мощности».</w:t>
      </w:r>
    </w:p>
    <w:p w:rsidR="005329F4" w:rsidRPr="006B7487" w:rsidRDefault="005329F4" w:rsidP="00965E69">
      <w:pPr>
        <w:numPr>
          <w:ilvl w:val="0"/>
          <w:numId w:val="26"/>
        </w:numPr>
        <w:ind w:firstLine="567"/>
        <w:jc w:val="both"/>
      </w:pPr>
      <w:r w:rsidRPr="006B7487">
        <w:t>Характеристика толкающей системы управления материальными потоками в производственной логистике.</w:t>
      </w:r>
    </w:p>
    <w:p w:rsidR="005329F4" w:rsidRPr="006B7487" w:rsidRDefault="005329F4" w:rsidP="00965E69">
      <w:pPr>
        <w:numPr>
          <w:ilvl w:val="0"/>
          <w:numId w:val="26"/>
        </w:numPr>
        <w:ind w:firstLine="567"/>
        <w:jc w:val="both"/>
      </w:pPr>
      <w:r w:rsidRPr="006B7487">
        <w:t>Характеристика тянущей системы управления материальными потоками в производственной логистике.</w:t>
      </w:r>
    </w:p>
    <w:p w:rsidR="005329F4" w:rsidRPr="006B7487" w:rsidRDefault="005329F4" w:rsidP="00965E69">
      <w:pPr>
        <w:numPr>
          <w:ilvl w:val="0"/>
          <w:numId w:val="26"/>
        </w:numPr>
        <w:ind w:firstLine="567"/>
        <w:jc w:val="both"/>
      </w:pPr>
      <w:r w:rsidRPr="006B7487">
        <w:t>Эффективность применения логистического подхода к управлению матер</w:t>
      </w:r>
      <w:r w:rsidRPr="006B7487">
        <w:t>и</w:t>
      </w:r>
      <w:r w:rsidRPr="006B7487">
        <w:t>альными потоками на производстве.</w:t>
      </w:r>
    </w:p>
    <w:p w:rsidR="005329F4" w:rsidRPr="006B7487" w:rsidRDefault="005329F4" w:rsidP="00965E69">
      <w:pPr>
        <w:numPr>
          <w:ilvl w:val="0"/>
          <w:numId w:val="26"/>
        </w:numPr>
        <w:ind w:firstLine="567"/>
        <w:jc w:val="both"/>
      </w:pPr>
      <w:r w:rsidRPr="006B7487">
        <w:t>Характеристика распределительной логистики.</w:t>
      </w:r>
    </w:p>
    <w:p w:rsidR="005329F4" w:rsidRPr="006B7487" w:rsidRDefault="005329F4" w:rsidP="00965E69">
      <w:pPr>
        <w:numPr>
          <w:ilvl w:val="0"/>
          <w:numId w:val="26"/>
        </w:numPr>
        <w:ind w:firstLine="567"/>
        <w:jc w:val="both"/>
      </w:pPr>
      <w:r w:rsidRPr="006B7487">
        <w:t>Задачи распределительной логистики.</w:t>
      </w:r>
    </w:p>
    <w:p w:rsidR="005329F4" w:rsidRPr="006B7487" w:rsidRDefault="005329F4" w:rsidP="00965E69">
      <w:pPr>
        <w:numPr>
          <w:ilvl w:val="0"/>
          <w:numId w:val="26"/>
        </w:numPr>
        <w:ind w:firstLine="567"/>
        <w:jc w:val="both"/>
      </w:pPr>
      <w:r w:rsidRPr="006B7487">
        <w:t>Понятие «дистрибутивных каналов и сетей».</w:t>
      </w:r>
    </w:p>
    <w:p w:rsidR="005329F4" w:rsidRPr="006B7487" w:rsidRDefault="005329F4" w:rsidP="00965E69">
      <w:pPr>
        <w:numPr>
          <w:ilvl w:val="0"/>
          <w:numId w:val="26"/>
        </w:numPr>
        <w:ind w:firstLine="567"/>
        <w:jc w:val="both"/>
      </w:pPr>
      <w:r w:rsidRPr="006B7487">
        <w:t>Задачи, решаемые при проектировании дистрибутивных каналов.</w:t>
      </w:r>
    </w:p>
    <w:p w:rsidR="005329F4" w:rsidRPr="006B7487" w:rsidRDefault="005329F4" w:rsidP="00965E69">
      <w:pPr>
        <w:numPr>
          <w:ilvl w:val="0"/>
          <w:numId w:val="26"/>
        </w:numPr>
        <w:ind w:firstLine="567"/>
        <w:jc w:val="both"/>
      </w:pPr>
      <w:r w:rsidRPr="006B7487">
        <w:t>Понятия «уровень канала распределения» и «канал прямого распределения».</w:t>
      </w:r>
    </w:p>
    <w:p w:rsidR="005329F4" w:rsidRPr="006B7487" w:rsidRDefault="005329F4" w:rsidP="00965E69">
      <w:pPr>
        <w:numPr>
          <w:ilvl w:val="0"/>
          <w:numId w:val="26"/>
        </w:numPr>
        <w:ind w:firstLine="567"/>
        <w:jc w:val="both"/>
      </w:pPr>
      <w:r w:rsidRPr="006B7487">
        <w:t>Классификация структур дистрибутивных каналов и сетей.</w:t>
      </w:r>
    </w:p>
    <w:p w:rsidR="005329F4" w:rsidRPr="006B7487" w:rsidRDefault="005329F4" w:rsidP="00965E69">
      <w:pPr>
        <w:numPr>
          <w:ilvl w:val="0"/>
          <w:numId w:val="26"/>
        </w:numPr>
        <w:ind w:firstLine="567"/>
        <w:jc w:val="both"/>
      </w:pPr>
      <w:r w:rsidRPr="006B7487">
        <w:t>Классификация систем распределения.</w:t>
      </w:r>
    </w:p>
    <w:p w:rsidR="005329F4" w:rsidRPr="006B7487" w:rsidRDefault="005329F4" w:rsidP="00965E69">
      <w:pPr>
        <w:numPr>
          <w:ilvl w:val="0"/>
          <w:numId w:val="26"/>
        </w:numPr>
        <w:ind w:firstLine="567"/>
        <w:jc w:val="both"/>
      </w:pPr>
      <w:r w:rsidRPr="006B7487">
        <w:t>Логистические посредники в распределении. Типы посредников.</w:t>
      </w:r>
    </w:p>
    <w:p w:rsidR="005329F4" w:rsidRPr="006B7487" w:rsidRDefault="005329F4" w:rsidP="00965E69">
      <w:pPr>
        <w:numPr>
          <w:ilvl w:val="0"/>
          <w:numId w:val="26"/>
        </w:numPr>
        <w:ind w:firstLine="567"/>
        <w:jc w:val="both"/>
      </w:pPr>
      <w:r w:rsidRPr="006B7487">
        <w:t>Характеристика транспортной логистики.</w:t>
      </w:r>
    </w:p>
    <w:p w:rsidR="005329F4" w:rsidRPr="006B7487" w:rsidRDefault="005329F4" w:rsidP="00965E69">
      <w:pPr>
        <w:numPr>
          <w:ilvl w:val="0"/>
          <w:numId w:val="26"/>
        </w:numPr>
        <w:ind w:firstLine="567"/>
        <w:jc w:val="both"/>
      </w:pPr>
      <w:r w:rsidRPr="006B7487">
        <w:t>Задача выбора вида транспортного средства.</w:t>
      </w:r>
    </w:p>
    <w:p w:rsidR="005329F4" w:rsidRPr="006B7487" w:rsidRDefault="005329F4" w:rsidP="00965E69">
      <w:pPr>
        <w:numPr>
          <w:ilvl w:val="0"/>
          <w:numId w:val="26"/>
        </w:numPr>
        <w:ind w:firstLine="567"/>
        <w:jc w:val="both"/>
      </w:pPr>
      <w:r w:rsidRPr="006B7487">
        <w:t>Характеристика информационной логистики.</w:t>
      </w:r>
    </w:p>
    <w:p w:rsidR="005329F4" w:rsidRPr="006B7487" w:rsidRDefault="005329F4" w:rsidP="00965E69">
      <w:pPr>
        <w:numPr>
          <w:ilvl w:val="0"/>
          <w:numId w:val="26"/>
        </w:numPr>
        <w:ind w:firstLine="567"/>
        <w:jc w:val="both"/>
      </w:pPr>
      <w:r w:rsidRPr="006B7487">
        <w:t>Классификация информационных потоков.</w:t>
      </w:r>
    </w:p>
    <w:p w:rsidR="005329F4" w:rsidRPr="006B7487" w:rsidRDefault="005329F4" w:rsidP="00965E69">
      <w:pPr>
        <w:numPr>
          <w:ilvl w:val="0"/>
          <w:numId w:val="26"/>
        </w:numPr>
        <w:ind w:firstLine="567"/>
        <w:jc w:val="both"/>
      </w:pPr>
      <w:r w:rsidRPr="006B7487">
        <w:t>Понятия «маршрута движения информационного потока (документа)» и «и</w:t>
      </w:r>
      <w:r w:rsidRPr="006B7487">
        <w:t>н</w:t>
      </w:r>
      <w:r w:rsidRPr="006B7487">
        <w:t>формационная готовность».</w:t>
      </w:r>
    </w:p>
    <w:p w:rsidR="005329F4" w:rsidRPr="006B7487" w:rsidRDefault="005329F4" w:rsidP="00965E69">
      <w:pPr>
        <w:numPr>
          <w:ilvl w:val="0"/>
          <w:numId w:val="26"/>
        </w:numPr>
        <w:ind w:firstLine="567"/>
        <w:jc w:val="both"/>
      </w:pPr>
      <w:r w:rsidRPr="006B7487">
        <w:t>Информационные системы в логистике. Ключевые элементы.</w:t>
      </w:r>
    </w:p>
    <w:p w:rsidR="005329F4" w:rsidRPr="006B7487" w:rsidRDefault="005329F4" w:rsidP="00965E69">
      <w:pPr>
        <w:numPr>
          <w:ilvl w:val="0"/>
          <w:numId w:val="26"/>
        </w:numPr>
        <w:ind w:firstLine="567"/>
        <w:jc w:val="both"/>
      </w:pPr>
      <w:r w:rsidRPr="006B7487">
        <w:t>Функциональная структура логистической информационной системы.</w:t>
      </w:r>
    </w:p>
    <w:p w:rsidR="005329F4" w:rsidRPr="006B7487" w:rsidRDefault="005329F4" w:rsidP="00965E69">
      <w:pPr>
        <w:numPr>
          <w:ilvl w:val="0"/>
          <w:numId w:val="26"/>
        </w:numPr>
        <w:ind w:firstLine="567"/>
        <w:jc w:val="both"/>
      </w:pPr>
      <w:r w:rsidRPr="006B7487">
        <w:t>Основные задачи функционирования логистических информационных си</w:t>
      </w:r>
      <w:r w:rsidRPr="006B7487">
        <w:t>с</w:t>
      </w:r>
      <w:r w:rsidRPr="006B7487">
        <w:t>тем.</w:t>
      </w:r>
    </w:p>
    <w:p w:rsidR="005329F4" w:rsidRPr="006B7487" w:rsidRDefault="005329F4" w:rsidP="00965E69">
      <w:pPr>
        <w:numPr>
          <w:ilvl w:val="0"/>
          <w:numId w:val="26"/>
        </w:numPr>
        <w:ind w:firstLine="567"/>
        <w:jc w:val="both"/>
      </w:pPr>
      <w:r w:rsidRPr="006B7487">
        <w:t>Правила для эффективного решения задач логистической информационной системы.</w:t>
      </w:r>
    </w:p>
    <w:p w:rsidR="005329F4" w:rsidRPr="006B7487" w:rsidRDefault="005329F4" w:rsidP="00965E69">
      <w:pPr>
        <w:numPr>
          <w:ilvl w:val="0"/>
          <w:numId w:val="26"/>
        </w:numPr>
        <w:ind w:firstLine="567"/>
        <w:jc w:val="both"/>
      </w:pPr>
      <w:r w:rsidRPr="006B7487">
        <w:t>Практические рекомендации для формирования эффективной логистической информационной системы.</w:t>
      </w:r>
    </w:p>
    <w:p w:rsidR="005329F4" w:rsidRPr="006B7487" w:rsidRDefault="005329F4" w:rsidP="00965E69">
      <w:pPr>
        <w:numPr>
          <w:ilvl w:val="0"/>
          <w:numId w:val="26"/>
        </w:numPr>
        <w:ind w:firstLine="567"/>
        <w:jc w:val="both"/>
      </w:pPr>
      <w:r w:rsidRPr="006B7487">
        <w:t>Информационно-компьютерные технологии в логистике.</w:t>
      </w:r>
    </w:p>
    <w:p w:rsidR="005329F4" w:rsidRPr="006B7487" w:rsidRDefault="005329F4" w:rsidP="00965E69">
      <w:pPr>
        <w:numPr>
          <w:ilvl w:val="0"/>
          <w:numId w:val="26"/>
        </w:numPr>
        <w:ind w:firstLine="567"/>
        <w:jc w:val="both"/>
      </w:pPr>
      <w:r w:rsidRPr="006B7487">
        <w:t>Требования, предъявляемые к автоматизированным информационным сист</w:t>
      </w:r>
      <w:r w:rsidRPr="006B7487">
        <w:t>е</w:t>
      </w:r>
      <w:r w:rsidRPr="006B7487">
        <w:t>мам.</w:t>
      </w:r>
    </w:p>
    <w:p w:rsidR="005329F4" w:rsidRPr="006B7487" w:rsidRDefault="005329F4" w:rsidP="00965E69">
      <w:pPr>
        <w:numPr>
          <w:ilvl w:val="0"/>
          <w:numId w:val="26"/>
        </w:numPr>
        <w:ind w:firstLine="567"/>
        <w:jc w:val="both"/>
      </w:pPr>
      <w:r w:rsidRPr="006B7487">
        <w:t>Характеристика финансовых потоков в логистике.</w:t>
      </w:r>
    </w:p>
    <w:p w:rsidR="005329F4" w:rsidRPr="006B7487" w:rsidRDefault="005329F4" w:rsidP="00965E69">
      <w:pPr>
        <w:numPr>
          <w:ilvl w:val="0"/>
          <w:numId w:val="26"/>
        </w:numPr>
        <w:ind w:firstLine="567"/>
        <w:jc w:val="both"/>
      </w:pPr>
      <w:r w:rsidRPr="006B7487">
        <w:t>Запасы в логистике. Понятие материального запаса.</w:t>
      </w:r>
    </w:p>
    <w:p w:rsidR="005329F4" w:rsidRPr="006B7487" w:rsidRDefault="005329F4" w:rsidP="00965E69">
      <w:pPr>
        <w:numPr>
          <w:ilvl w:val="0"/>
          <w:numId w:val="26"/>
        </w:numPr>
        <w:ind w:firstLine="567"/>
        <w:jc w:val="both"/>
      </w:pPr>
      <w:r w:rsidRPr="006B7487">
        <w:t>Основные виды затрат, связанных с созданием и содержанием запасов. О</w:t>
      </w:r>
      <w:r w:rsidRPr="006B7487">
        <w:t>с</w:t>
      </w:r>
      <w:r w:rsidRPr="006B7487">
        <w:t>новные виды затрат, связанных с отсутствием запасов.</w:t>
      </w:r>
    </w:p>
    <w:p w:rsidR="005329F4" w:rsidRPr="006B7487" w:rsidRDefault="005329F4" w:rsidP="00965E69">
      <w:pPr>
        <w:numPr>
          <w:ilvl w:val="0"/>
          <w:numId w:val="26"/>
        </w:numPr>
        <w:ind w:firstLine="567"/>
        <w:jc w:val="both"/>
      </w:pPr>
      <w:r w:rsidRPr="006B7487">
        <w:t>Виды материальных запасов, классификация.</w:t>
      </w:r>
    </w:p>
    <w:p w:rsidR="005329F4" w:rsidRPr="006B7487" w:rsidRDefault="005329F4" w:rsidP="00965E69">
      <w:pPr>
        <w:numPr>
          <w:ilvl w:val="0"/>
          <w:numId w:val="26"/>
        </w:numPr>
        <w:ind w:firstLine="567"/>
        <w:jc w:val="both"/>
      </w:pPr>
      <w:r w:rsidRPr="006B7487">
        <w:t>Характеристика систем контроля состояния запасов на фармацевтическом предприятии. Классификация систем контроля состояния запасов.</w:t>
      </w:r>
    </w:p>
    <w:p w:rsidR="005329F4" w:rsidRPr="006B7487" w:rsidRDefault="005329F4" w:rsidP="00965E69">
      <w:pPr>
        <w:numPr>
          <w:ilvl w:val="0"/>
          <w:numId w:val="26"/>
        </w:numPr>
        <w:ind w:firstLine="567"/>
        <w:jc w:val="both"/>
      </w:pPr>
      <w:r w:rsidRPr="006B7487">
        <w:t xml:space="preserve">Стадии процесса управления запасами. </w:t>
      </w:r>
    </w:p>
    <w:p w:rsidR="005329F4" w:rsidRPr="006B7487" w:rsidRDefault="005329F4" w:rsidP="00965E69">
      <w:pPr>
        <w:numPr>
          <w:ilvl w:val="0"/>
          <w:numId w:val="26"/>
        </w:numPr>
        <w:ind w:firstLine="567"/>
        <w:jc w:val="both"/>
      </w:pPr>
      <w:r w:rsidRPr="006B7487">
        <w:t>Основные показатели управления запасами.</w:t>
      </w:r>
    </w:p>
    <w:p w:rsidR="005329F4" w:rsidRPr="006B7487" w:rsidRDefault="005329F4" w:rsidP="00965E69">
      <w:pPr>
        <w:numPr>
          <w:ilvl w:val="0"/>
          <w:numId w:val="26"/>
        </w:numPr>
        <w:ind w:firstLine="567"/>
        <w:jc w:val="both"/>
      </w:pPr>
      <w:r w:rsidRPr="006B7487">
        <w:t>Основные параметры системы управления запасами.</w:t>
      </w:r>
    </w:p>
    <w:p w:rsidR="005329F4" w:rsidRPr="006B7487" w:rsidRDefault="005329F4" w:rsidP="00965E69">
      <w:pPr>
        <w:numPr>
          <w:ilvl w:val="0"/>
          <w:numId w:val="26"/>
        </w:numPr>
        <w:ind w:firstLine="567"/>
        <w:jc w:val="both"/>
      </w:pPr>
      <w:r w:rsidRPr="006B7487">
        <w:lastRenderedPageBreak/>
        <w:t>Характеристика системы с фиксированной периодичностью пополнения зап</w:t>
      </w:r>
      <w:r w:rsidRPr="006B7487">
        <w:t>а</w:t>
      </w:r>
      <w:r w:rsidRPr="006B7487">
        <w:t>са до максимального уровня.</w:t>
      </w:r>
    </w:p>
    <w:p w:rsidR="005329F4" w:rsidRPr="006B7487" w:rsidRDefault="005329F4" w:rsidP="00965E69">
      <w:pPr>
        <w:numPr>
          <w:ilvl w:val="0"/>
          <w:numId w:val="26"/>
        </w:numPr>
        <w:ind w:firstLine="567"/>
        <w:jc w:val="both"/>
      </w:pPr>
      <w:r w:rsidRPr="006B7487">
        <w:t>Характеристика системы с фиксированным размером заказа при непрерывной проверке фактического уровня запаса (с пороговым уровнем запаса).</w:t>
      </w:r>
    </w:p>
    <w:p w:rsidR="005329F4" w:rsidRPr="006B7487" w:rsidRDefault="005329F4" w:rsidP="00965E69">
      <w:pPr>
        <w:numPr>
          <w:ilvl w:val="0"/>
          <w:numId w:val="26"/>
        </w:numPr>
        <w:ind w:firstLine="567"/>
        <w:jc w:val="both"/>
      </w:pPr>
      <w:r w:rsidRPr="006B7487">
        <w:t>Методы определения размера заказываемой партии для пополнения запаса.</w:t>
      </w:r>
    </w:p>
    <w:p w:rsidR="005329F4" w:rsidRPr="006B7487" w:rsidRDefault="005329F4" w:rsidP="00965E69">
      <w:pPr>
        <w:numPr>
          <w:ilvl w:val="0"/>
          <w:numId w:val="26"/>
        </w:numPr>
        <w:ind w:firstLine="567"/>
        <w:jc w:val="both"/>
      </w:pPr>
      <w:r w:rsidRPr="006B7487">
        <w:t>Нормирование запасов.</w:t>
      </w:r>
    </w:p>
    <w:p w:rsidR="005329F4" w:rsidRPr="006B7487" w:rsidRDefault="005329F4" w:rsidP="00965E69">
      <w:pPr>
        <w:numPr>
          <w:ilvl w:val="0"/>
          <w:numId w:val="26"/>
        </w:numPr>
        <w:ind w:firstLine="567"/>
        <w:jc w:val="both"/>
      </w:pPr>
      <w:r w:rsidRPr="006B7487">
        <w:t>Характеристика складирования в логистике.</w:t>
      </w:r>
    </w:p>
    <w:p w:rsidR="005329F4" w:rsidRPr="006B7487" w:rsidRDefault="005329F4" w:rsidP="00965E69">
      <w:pPr>
        <w:numPr>
          <w:ilvl w:val="0"/>
          <w:numId w:val="26"/>
        </w:numPr>
        <w:ind w:firstLine="567"/>
        <w:jc w:val="both"/>
      </w:pPr>
      <w:r w:rsidRPr="006B7487">
        <w:t>Классификация складов в логистике.</w:t>
      </w:r>
    </w:p>
    <w:p w:rsidR="005329F4" w:rsidRPr="006B7487" w:rsidRDefault="005329F4" w:rsidP="00965E69">
      <w:pPr>
        <w:numPr>
          <w:ilvl w:val="0"/>
          <w:numId w:val="26"/>
        </w:numPr>
        <w:ind w:firstLine="567"/>
        <w:jc w:val="both"/>
      </w:pPr>
      <w:r w:rsidRPr="006B7487">
        <w:t>Преимущества складирования на фармацевтическом предприятии.</w:t>
      </w:r>
    </w:p>
    <w:p w:rsidR="005329F4" w:rsidRPr="006B7487" w:rsidRDefault="005329F4" w:rsidP="00965E69">
      <w:pPr>
        <w:numPr>
          <w:ilvl w:val="0"/>
          <w:numId w:val="26"/>
        </w:numPr>
        <w:ind w:firstLine="567"/>
        <w:jc w:val="both"/>
      </w:pPr>
      <w:r w:rsidRPr="006B7487">
        <w:t>Функции складов в логистике. Складской технологический процесс.</w:t>
      </w:r>
    </w:p>
    <w:p w:rsidR="005329F4" w:rsidRPr="006B7487" w:rsidRDefault="005329F4" w:rsidP="00965E69">
      <w:pPr>
        <w:numPr>
          <w:ilvl w:val="0"/>
          <w:numId w:val="26"/>
        </w:numPr>
        <w:ind w:firstLine="567"/>
        <w:jc w:val="both"/>
      </w:pPr>
      <w:r w:rsidRPr="006B7487">
        <w:t>Виды логистических услуг, оказываемые складами общего пользования.</w:t>
      </w:r>
    </w:p>
    <w:p w:rsidR="005329F4" w:rsidRPr="006B7487" w:rsidRDefault="005329F4" w:rsidP="00965E69">
      <w:pPr>
        <w:numPr>
          <w:ilvl w:val="0"/>
          <w:numId w:val="26"/>
        </w:numPr>
        <w:ind w:firstLine="567"/>
        <w:jc w:val="both"/>
      </w:pPr>
      <w:r w:rsidRPr="006B7487">
        <w:t>Роль тары и упаковки в фармацевтической логистике.</w:t>
      </w:r>
    </w:p>
    <w:p w:rsidR="005329F4" w:rsidRPr="006B7487" w:rsidRDefault="005329F4" w:rsidP="00965E69">
      <w:pPr>
        <w:numPr>
          <w:ilvl w:val="0"/>
          <w:numId w:val="26"/>
        </w:numPr>
        <w:ind w:firstLine="567"/>
        <w:jc w:val="both"/>
      </w:pPr>
      <w:r w:rsidRPr="006B7487">
        <w:t>Понятие и система логистического сервиса.</w:t>
      </w:r>
    </w:p>
    <w:p w:rsidR="005329F4" w:rsidRPr="006B7487" w:rsidRDefault="005329F4" w:rsidP="00965E69">
      <w:pPr>
        <w:numPr>
          <w:ilvl w:val="0"/>
          <w:numId w:val="26"/>
        </w:numPr>
        <w:ind w:firstLine="567"/>
        <w:jc w:val="both"/>
      </w:pPr>
      <w:r w:rsidRPr="006B7487">
        <w:t>Принципы логистического сервиса.</w:t>
      </w:r>
    </w:p>
    <w:p w:rsidR="005329F4" w:rsidRPr="006B7487" w:rsidRDefault="005329F4" w:rsidP="00965E69">
      <w:pPr>
        <w:numPr>
          <w:ilvl w:val="0"/>
          <w:numId w:val="26"/>
        </w:numPr>
        <w:ind w:firstLine="567"/>
        <w:jc w:val="both"/>
      </w:pPr>
      <w:r w:rsidRPr="006B7487">
        <w:t>Последовательность действий по формированию системы логистического сервисам на фармацевтической фирме.</w:t>
      </w:r>
    </w:p>
    <w:p w:rsidR="005329F4" w:rsidRPr="006B7487" w:rsidRDefault="005329F4" w:rsidP="00965E69">
      <w:pPr>
        <w:numPr>
          <w:ilvl w:val="0"/>
          <w:numId w:val="26"/>
        </w:numPr>
        <w:ind w:firstLine="567"/>
        <w:jc w:val="both"/>
      </w:pPr>
      <w:r w:rsidRPr="006B7487">
        <w:t>Особенности логистического сервиса.</w:t>
      </w:r>
    </w:p>
    <w:p w:rsidR="005329F4" w:rsidRPr="006B7487" w:rsidRDefault="005329F4" w:rsidP="00965E69">
      <w:pPr>
        <w:numPr>
          <w:ilvl w:val="0"/>
          <w:numId w:val="26"/>
        </w:numPr>
        <w:ind w:firstLine="567"/>
        <w:jc w:val="both"/>
      </w:pPr>
      <w:r w:rsidRPr="006B7487">
        <w:t>Компоненты (параметры) измерения качества сервиса.</w:t>
      </w:r>
    </w:p>
    <w:p w:rsidR="005329F4" w:rsidRPr="006B7487" w:rsidRDefault="005329F4" w:rsidP="00965E69">
      <w:pPr>
        <w:numPr>
          <w:ilvl w:val="0"/>
          <w:numId w:val="26"/>
        </w:numPr>
        <w:ind w:firstLine="567"/>
        <w:jc w:val="both"/>
      </w:pPr>
      <w:r w:rsidRPr="006B7487">
        <w:t>Организационно-функциональная структура логистической системы.</w:t>
      </w:r>
    </w:p>
    <w:p w:rsidR="005329F4" w:rsidRPr="006B7487" w:rsidRDefault="005329F4" w:rsidP="00965E69">
      <w:pPr>
        <w:numPr>
          <w:ilvl w:val="0"/>
          <w:numId w:val="26"/>
        </w:numPr>
        <w:ind w:firstLine="567"/>
        <w:jc w:val="both"/>
      </w:pPr>
      <w:r w:rsidRPr="006B7487">
        <w:t>Основные задачи стратегического, тактического и оперативного логистич</w:t>
      </w:r>
      <w:r w:rsidRPr="006B7487">
        <w:t>е</w:t>
      </w:r>
      <w:r w:rsidRPr="006B7487">
        <w:t>ского анализа.</w:t>
      </w:r>
    </w:p>
    <w:p w:rsidR="005329F4" w:rsidRPr="006B7487" w:rsidRDefault="005329F4" w:rsidP="00965E69">
      <w:pPr>
        <w:numPr>
          <w:ilvl w:val="0"/>
          <w:numId w:val="26"/>
        </w:numPr>
        <w:ind w:firstLine="567"/>
        <w:jc w:val="both"/>
      </w:pPr>
      <w:r w:rsidRPr="006B7487">
        <w:t xml:space="preserve">Характеристика микрологистической концепции </w:t>
      </w:r>
      <w:r w:rsidRPr="006B7487">
        <w:rPr>
          <w:lang w:val="en-US"/>
        </w:rPr>
        <w:t>KANBAN</w:t>
      </w:r>
      <w:r w:rsidRPr="006B7487">
        <w:t>.</w:t>
      </w:r>
    </w:p>
    <w:p w:rsidR="005329F4" w:rsidRPr="006B7487" w:rsidRDefault="005329F4" w:rsidP="00965E69">
      <w:pPr>
        <w:numPr>
          <w:ilvl w:val="0"/>
          <w:numId w:val="26"/>
        </w:numPr>
        <w:ind w:firstLine="567"/>
        <w:jc w:val="both"/>
      </w:pPr>
      <w:r w:rsidRPr="006B7487">
        <w:t>Характеристика производственной логистики. Понятия «процесс производс</w:t>
      </w:r>
      <w:r w:rsidRPr="006B7487">
        <w:t>т</w:t>
      </w:r>
      <w:r w:rsidRPr="006B7487">
        <w:t>ва» и «производственная логистика».</w:t>
      </w:r>
    </w:p>
    <w:p w:rsidR="005329F4" w:rsidRPr="006B7487" w:rsidRDefault="005329F4" w:rsidP="00965E69">
      <w:pPr>
        <w:numPr>
          <w:ilvl w:val="0"/>
          <w:numId w:val="26"/>
        </w:numPr>
        <w:ind w:firstLine="567"/>
        <w:jc w:val="both"/>
      </w:pPr>
      <w:r w:rsidRPr="006B7487">
        <w:t>Логистические операции, виды логистических операций.</w:t>
      </w:r>
    </w:p>
    <w:p w:rsidR="005329F4" w:rsidRPr="006B7487" w:rsidRDefault="005329F4" w:rsidP="00965E69">
      <w:pPr>
        <w:numPr>
          <w:ilvl w:val="0"/>
          <w:numId w:val="26"/>
        </w:numPr>
        <w:ind w:firstLine="567"/>
        <w:jc w:val="both"/>
      </w:pPr>
      <w:r w:rsidRPr="006B7487">
        <w:t>Правовые основы закупок в Казахстане. Основные моменты договора поста</w:t>
      </w:r>
      <w:r w:rsidRPr="006B7487">
        <w:t>в</w:t>
      </w:r>
      <w:r w:rsidRPr="006B7487">
        <w:t>ки продукции.</w:t>
      </w:r>
    </w:p>
    <w:p w:rsidR="005329F4" w:rsidRPr="006B7487" w:rsidRDefault="005329F4" w:rsidP="00965E69">
      <w:pPr>
        <w:numPr>
          <w:ilvl w:val="0"/>
          <w:numId w:val="26"/>
        </w:numPr>
        <w:ind w:firstLine="567"/>
        <w:jc w:val="both"/>
      </w:pPr>
      <w:r w:rsidRPr="006B7487">
        <w:t>Виды материальных запасов, классификация.</w:t>
      </w:r>
    </w:p>
    <w:p w:rsidR="005329F4" w:rsidRPr="006B7487" w:rsidRDefault="005329F4" w:rsidP="0062360B">
      <w:pPr>
        <w:ind w:firstLine="567"/>
        <w:jc w:val="both"/>
      </w:pPr>
    </w:p>
    <w:p w:rsidR="005329F4" w:rsidRPr="006B7487" w:rsidRDefault="005329F4" w:rsidP="0062360B">
      <w:pPr>
        <w:ind w:firstLine="567"/>
        <w:jc w:val="both"/>
      </w:pPr>
    </w:p>
    <w:p w:rsidR="005329F4" w:rsidRPr="006B7487" w:rsidRDefault="00907DE3" w:rsidP="0062360B">
      <w:pPr>
        <w:tabs>
          <w:tab w:val="left" w:pos="709"/>
        </w:tabs>
        <w:ind w:firstLine="567"/>
        <w:jc w:val="both"/>
        <w:rPr>
          <w:b/>
          <w:lang w:val="kk-KZ"/>
        </w:rPr>
      </w:pPr>
      <w:r w:rsidRPr="006B7487">
        <w:rPr>
          <w:b/>
          <w:lang w:val="kk-KZ"/>
        </w:rPr>
        <w:t xml:space="preserve">ЭКЗАМЕНАЦИОННЫЕ БИЛЕТЫ. </w:t>
      </w:r>
    </w:p>
    <w:p w:rsidR="005329F4" w:rsidRPr="006B7487" w:rsidRDefault="005329F4" w:rsidP="0062360B">
      <w:pPr>
        <w:tabs>
          <w:tab w:val="left" w:pos="709"/>
        </w:tabs>
        <w:ind w:left="360" w:firstLine="567"/>
        <w:jc w:val="both"/>
        <w:rPr>
          <w:lang w:val="kk-KZ"/>
        </w:rPr>
      </w:pPr>
    </w:p>
    <w:p w:rsidR="005329F4" w:rsidRPr="006B7487" w:rsidRDefault="005329F4" w:rsidP="0062360B">
      <w:pPr>
        <w:tabs>
          <w:tab w:val="left" w:pos="709"/>
        </w:tabs>
        <w:ind w:firstLine="567"/>
        <w:jc w:val="both"/>
        <w:rPr>
          <w:b/>
        </w:rPr>
      </w:pPr>
      <w:r w:rsidRPr="006B7487">
        <w:rPr>
          <w:b/>
        </w:rPr>
        <w:t>Билет №1.</w:t>
      </w:r>
    </w:p>
    <w:p w:rsidR="005329F4" w:rsidRPr="006B7487" w:rsidRDefault="005329F4" w:rsidP="00965E69">
      <w:pPr>
        <w:numPr>
          <w:ilvl w:val="0"/>
          <w:numId w:val="646"/>
        </w:numPr>
        <w:jc w:val="both"/>
      </w:pPr>
      <w:r w:rsidRPr="006B7487">
        <w:t>Этапы развития логистики, как науки.</w:t>
      </w:r>
    </w:p>
    <w:p w:rsidR="005329F4" w:rsidRPr="006B7487" w:rsidRDefault="005329F4" w:rsidP="00965E69">
      <w:pPr>
        <w:numPr>
          <w:ilvl w:val="0"/>
          <w:numId w:val="646"/>
        </w:numPr>
        <w:jc w:val="both"/>
      </w:pPr>
      <w:r w:rsidRPr="006B7487">
        <w:t>Эффективность применения логистического подхода к управлению материальными пот</w:t>
      </w:r>
      <w:r w:rsidRPr="006B7487">
        <w:t>о</w:t>
      </w:r>
      <w:r w:rsidRPr="006B7487">
        <w:t>ками на производстве.</w:t>
      </w:r>
    </w:p>
    <w:p w:rsidR="005329F4" w:rsidRPr="006B7487" w:rsidRDefault="005329F4" w:rsidP="00965E69">
      <w:pPr>
        <w:numPr>
          <w:ilvl w:val="0"/>
          <w:numId w:val="646"/>
        </w:numPr>
        <w:jc w:val="both"/>
      </w:pPr>
      <w:r w:rsidRPr="006B7487">
        <w:t>Характеристика систем контроля состояния запасов на фармацевтическом предприятии. Классификация систем контроля состояния запасов.</w:t>
      </w:r>
    </w:p>
    <w:p w:rsidR="005329F4" w:rsidRPr="006B7487" w:rsidRDefault="005329F4" w:rsidP="0062360B">
      <w:pPr>
        <w:tabs>
          <w:tab w:val="left" w:pos="709"/>
        </w:tabs>
        <w:ind w:left="720" w:firstLine="567"/>
        <w:jc w:val="both"/>
        <w:rPr>
          <w:lang w:val="kk-KZ"/>
        </w:rPr>
      </w:pPr>
    </w:p>
    <w:p w:rsidR="005329F4" w:rsidRPr="006B7487" w:rsidRDefault="005329F4" w:rsidP="0062360B">
      <w:pPr>
        <w:tabs>
          <w:tab w:val="left" w:pos="709"/>
        </w:tabs>
        <w:ind w:firstLine="567"/>
        <w:jc w:val="both"/>
        <w:rPr>
          <w:b/>
          <w:lang w:val="kk-KZ"/>
        </w:rPr>
      </w:pPr>
      <w:r w:rsidRPr="006B7487">
        <w:rPr>
          <w:b/>
          <w:lang w:val="kk-KZ"/>
        </w:rPr>
        <w:t>Билет №2.</w:t>
      </w:r>
    </w:p>
    <w:p w:rsidR="005329F4" w:rsidRPr="006B7487" w:rsidRDefault="005329F4" w:rsidP="00965E69">
      <w:pPr>
        <w:numPr>
          <w:ilvl w:val="0"/>
          <w:numId w:val="647"/>
        </w:numPr>
        <w:jc w:val="both"/>
      </w:pPr>
      <w:r w:rsidRPr="006B7487">
        <w:t>Понятие «логистика». Объект изучения логистики. Правило 7</w:t>
      </w:r>
      <w:r w:rsidRPr="006B7487">
        <w:rPr>
          <w:lang w:val="en-US"/>
        </w:rPr>
        <w:t>R</w:t>
      </w:r>
      <w:r w:rsidRPr="006B7487">
        <w:t>.</w:t>
      </w:r>
    </w:p>
    <w:p w:rsidR="005329F4" w:rsidRPr="006B7487" w:rsidRDefault="005329F4" w:rsidP="00965E69">
      <w:pPr>
        <w:numPr>
          <w:ilvl w:val="0"/>
          <w:numId w:val="647"/>
        </w:numPr>
        <w:jc w:val="both"/>
      </w:pPr>
      <w:r w:rsidRPr="006B7487">
        <w:t>Характеристика распределительной логистики.</w:t>
      </w:r>
    </w:p>
    <w:p w:rsidR="005329F4" w:rsidRPr="006B7487" w:rsidRDefault="005329F4" w:rsidP="00965E69">
      <w:pPr>
        <w:numPr>
          <w:ilvl w:val="0"/>
          <w:numId w:val="647"/>
        </w:numPr>
        <w:jc w:val="both"/>
      </w:pPr>
      <w:r w:rsidRPr="006B7487">
        <w:t xml:space="preserve">Стадии процесса управления запасами. </w:t>
      </w:r>
    </w:p>
    <w:p w:rsidR="005329F4" w:rsidRPr="006B7487" w:rsidRDefault="005329F4" w:rsidP="0062360B">
      <w:pPr>
        <w:tabs>
          <w:tab w:val="left" w:pos="709"/>
        </w:tabs>
        <w:ind w:left="720" w:firstLine="567"/>
        <w:jc w:val="both"/>
        <w:rPr>
          <w:lang w:val="kk-KZ"/>
        </w:rPr>
      </w:pPr>
    </w:p>
    <w:p w:rsidR="005329F4" w:rsidRPr="006B7487" w:rsidRDefault="005329F4" w:rsidP="0062360B">
      <w:pPr>
        <w:tabs>
          <w:tab w:val="left" w:pos="709"/>
        </w:tabs>
        <w:ind w:firstLine="567"/>
        <w:jc w:val="both"/>
        <w:rPr>
          <w:b/>
          <w:lang w:val="kk-KZ"/>
        </w:rPr>
      </w:pPr>
      <w:r w:rsidRPr="006B7487">
        <w:rPr>
          <w:b/>
          <w:lang w:val="kk-KZ"/>
        </w:rPr>
        <w:t>Билет №3.</w:t>
      </w:r>
    </w:p>
    <w:p w:rsidR="005329F4" w:rsidRPr="006B7487" w:rsidRDefault="005329F4" w:rsidP="00965E69">
      <w:pPr>
        <w:numPr>
          <w:ilvl w:val="0"/>
          <w:numId w:val="651"/>
        </w:numPr>
        <w:jc w:val="both"/>
      </w:pPr>
      <w:r w:rsidRPr="006B7487">
        <w:t>Экономический эффект от использования логистики.</w:t>
      </w:r>
    </w:p>
    <w:p w:rsidR="005329F4" w:rsidRPr="006B7487" w:rsidRDefault="005329F4" w:rsidP="00965E69">
      <w:pPr>
        <w:numPr>
          <w:ilvl w:val="0"/>
          <w:numId w:val="651"/>
        </w:numPr>
        <w:jc w:val="both"/>
      </w:pPr>
      <w:r w:rsidRPr="006B7487">
        <w:t>Задачи распределительной логистики.</w:t>
      </w:r>
    </w:p>
    <w:p w:rsidR="005329F4" w:rsidRPr="006B7487" w:rsidRDefault="005329F4" w:rsidP="00965E69">
      <w:pPr>
        <w:numPr>
          <w:ilvl w:val="0"/>
          <w:numId w:val="651"/>
        </w:numPr>
        <w:ind w:firstLine="567"/>
        <w:jc w:val="both"/>
      </w:pPr>
      <w:r w:rsidRPr="006B7487">
        <w:lastRenderedPageBreak/>
        <w:t>Основные показатели управления запасами.</w:t>
      </w:r>
    </w:p>
    <w:p w:rsidR="005329F4" w:rsidRPr="006B7487" w:rsidRDefault="005329F4" w:rsidP="0062360B">
      <w:pPr>
        <w:tabs>
          <w:tab w:val="left" w:pos="709"/>
        </w:tabs>
        <w:ind w:left="360" w:firstLine="567"/>
        <w:jc w:val="both"/>
        <w:rPr>
          <w:lang w:val="kk-KZ"/>
        </w:rPr>
      </w:pPr>
    </w:p>
    <w:p w:rsidR="005329F4" w:rsidRPr="006B7487" w:rsidRDefault="005329F4" w:rsidP="0062360B">
      <w:pPr>
        <w:tabs>
          <w:tab w:val="left" w:pos="709"/>
        </w:tabs>
        <w:ind w:firstLine="567"/>
        <w:jc w:val="both"/>
        <w:rPr>
          <w:b/>
          <w:lang w:val="kk-KZ"/>
        </w:rPr>
      </w:pPr>
      <w:r w:rsidRPr="006B7487">
        <w:rPr>
          <w:b/>
          <w:lang w:val="kk-KZ"/>
        </w:rPr>
        <w:t>Билет №4.</w:t>
      </w:r>
    </w:p>
    <w:p w:rsidR="005329F4" w:rsidRPr="006B7487" w:rsidRDefault="005329F4" w:rsidP="00965E69">
      <w:pPr>
        <w:numPr>
          <w:ilvl w:val="0"/>
          <w:numId w:val="652"/>
        </w:numPr>
        <w:jc w:val="both"/>
      </w:pPr>
      <w:r w:rsidRPr="006B7487">
        <w:t>Понятие «дистрибутивных каналов и сетей».</w:t>
      </w:r>
    </w:p>
    <w:p w:rsidR="005329F4" w:rsidRPr="006B7487" w:rsidRDefault="005329F4" w:rsidP="00965E69">
      <w:pPr>
        <w:numPr>
          <w:ilvl w:val="0"/>
          <w:numId w:val="652"/>
        </w:numPr>
        <w:jc w:val="both"/>
      </w:pPr>
      <w:r w:rsidRPr="006B7487">
        <w:t>Взаимосвязь логистики и маркетинга.</w:t>
      </w:r>
    </w:p>
    <w:p w:rsidR="005329F4" w:rsidRPr="006B7487" w:rsidRDefault="005329F4" w:rsidP="00965E69">
      <w:pPr>
        <w:numPr>
          <w:ilvl w:val="0"/>
          <w:numId w:val="652"/>
        </w:numPr>
        <w:jc w:val="both"/>
      </w:pPr>
      <w:r w:rsidRPr="006B7487">
        <w:t>Характеристика системы с фиксированной периодичностью пополнения запаса до макс</w:t>
      </w:r>
      <w:r w:rsidRPr="006B7487">
        <w:t>и</w:t>
      </w:r>
      <w:r w:rsidRPr="006B7487">
        <w:t>мального уровня.</w:t>
      </w:r>
    </w:p>
    <w:p w:rsidR="005329F4" w:rsidRPr="006B7487" w:rsidRDefault="005329F4" w:rsidP="0062360B">
      <w:pPr>
        <w:tabs>
          <w:tab w:val="left" w:pos="709"/>
        </w:tabs>
        <w:ind w:left="360" w:firstLine="567"/>
        <w:jc w:val="both"/>
      </w:pPr>
    </w:p>
    <w:p w:rsidR="005329F4" w:rsidRPr="006B7487" w:rsidRDefault="005329F4" w:rsidP="0062360B">
      <w:pPr>
        <w:tabs>
          <w:tab w:val="left" w:pos="709"/>
        </w:tabs>
        <w:ind w:firstLine="567"/>
        <w:jc w:val="both"/>
        <w:rPr>
          <w:b/>
        </w:rPr>
      </w:pPr>
      <w:r w:rsidRPr="006B7487">
        <w:rPr>
          <w:b/>
        </w:rPr>
        <w:t>Билет №5.</w:t>
      </w:r>
    </w:p>
    <w:p w:rsidR="005329F4" w:rsidRPr="006B7487" w:rsidRDefault="005329F4" w:rsidP="00965E69">
      <w:pPr>
        <w:numPr>
          <w:ilvl w:val="0"/>
          <w:numId w:val="653"/>
        </w:numPr>
        <w:jc w:val="both"/>
      </w:pPr>
      <w:r w:rsidRPr="006B7487">
        <w:t>Сравнительная характеристика объекта и предмета исследований в области маркетинга и в области логистики.</w:t>
      </w:r>
    </w:p>
    <w:p w:rsidR="005329F4" w:rsidRPr="006B7487" w:rsidRDefault="005329F4" w:rsidP="00965E69">
      <w:pPr>
        <w:numPr>
          <w:ilvl w:val="0"/>
          <w:numId w:val="653"/>
        </w:numPr>
        <w:jc w:val="both"/>
      </w:pPr>
      <w:r w:rsidRPr="006B7487">
        <w:t>Задачи, решаемые при проектировании дистрибутивных каналов.</w:t>
      </w:r>
    </w:p>
    <w:p w:rsidR="005329F4" w:rsidRPr="006B7487" w:rsidRDefault="005329F4" w:rsidP="00965E69">
      <w:pPr>
        <w:numPr>
          <w:ilvl w:val="0"/>
          <w:numId w:val="653"/>
        </w:numPr>
        <w:jc w:val="both"/>
      </w:pPr>
      <w:r w:rsidRPr="006B7487">
        <w:t>Характеристика системы с фиксированным размером заказа при непрерывной проверке фактического уровня запаса (с пороговым уровнем запаса).</w:t>
      </w:r>
    </w:p>
    <w:p w:rsidR="005329F4" w:rsidRPr="006B7487" w:rsidRDefault="005329F4" w:rsidP="0062360B">
      <w:pPr>
        <w:tabs>
          <w:tab w:val="left" w:pos="709"/>
        </w:tabs>
        <w:ind w:firstLine="567"/>
        <w:jc w:val="both"/>
      </w:pPr>
    </w:p>
    <w:p w:rsidR="005329F4" w:rsidRPr="006B7487" w:rsidRDefault="005329F4" w:rsidP="0062360B">
      <w:pPr>
        <w:tabs>
          <w:tab w:val="left" w:pos="709"/>
        </w:tabs>
        <w:ind w:firstLine="567"/>
        <w:jc w:val="both"/>
        <w:rPr>
          <w:b/>
        </w:rPr>
      </w:pPr>
      <w:r w:rsidRPr="006B7487">
        <w:rPr>
          <w:b/>
        </w:rPr>
        <w:t>Билет №6.</w:t>
      </w:r>
    </w:p>
    <w:p w:rsidR="005329F4" w:rsidRPr="006B7487" w:rsidRDefault="005329F4" w:rsidP="00965E69">
      <w:pPr>
        <w:numPr>
          <w:ilvl w:val="0"/>
          <w:numId w:val="654"/>
        </w:numPr>
        <w:jc w:val="both"/>
      </w:pPr>
      <w:r w:rsidRPr="006B7487">
        <w:t>Концепция и принципы логистики.</w:t>
      </w:r>
    </w:p>
    <w:p w:rsidR="005329F4" w:rsidRPr="006B7487" w:rsidRDefault="005329F4" w:rsidP="00965E69">
      <w:pPr>
        <w:numPr>
          <w:ilvl w:val="0"/>
          <w:numId w:val="654"/>
        </w:numPr>
        <w:jc w:val="both"/>
      </w:pPr>
      <w:r w:rsidRPr="006B7487">
        <w:t>Понятия «уровень канала распределения» и «канал прямого распределения».</w:t>
      </w:r>
    </w:p>
    <w:p w:rsidR="005329F4" w:rsidRPr="006B7487" w:rsidRDefault="005329F4" w:rsidP="00965E69">
      <w:pPr>
        <w:numPr>
          <w:ilvl w:val="0"/>
          <w:numId w:val="654"/>
        </w:numPr>
        <w:jc w:val="both"/>
      </w:pPr>
      <w:r w:rsidRPr="006B7487">
        <w:t>Методы определения размера заказываемой партии для пополнения запаса.</w:t>
      </w:r>
    </w:p>
    <w:p w:rsidR="005329F4" w:rsidRPr="006B7487" w:rsidRDefault="005329F4" w:rsidP="0062360B">
      <w:pPr>
        <w:tabs>
          <w:tab w:val="left" w:pos="709"/>
        </w:tabs>
        <w:ind w:firstLine="567"/>
        <w:jc w:val="both"/>
      </w:pPr>
    </w:p>
    <w:p w:rsidR="005329F4" w:rsidRPr="006B7487" w:rsidRDefault="005329F4" w:rsidP="0062360B">
      <w:pPr>
        <w:tabs>
          <w:tab w:val="left" w:pos="709"/>
        </w:tabs>
        <w:ind w:firstLine="567"/>
        <w:jc w:val="both"/>
        <w:rPr>
          <w:b/>
        </w:rPr>
      </w:pPr>
      <w:r w:rsidRPr="006B7487">
        <w:rPr>
          <w:b/>
        </w:rPr>
        <w:t>Билет №7.</w:t>
      </w:r>
    </w:p>
    <w:p w:rsidR="005329F4" w:rsidRPr="006B7487" w:rsidRDefault="005329F4" w:rsidP="00965E69">
      <w:pPr>
        <w:numPr>
          <w:ilvl w:val="0"/>
          <w:numId w:val="655"/>
        </w:numPr>
        <w:jc w:val="both"/>
      </w:pPr>
      <w:r w:rsidRPr="006B7487">
        <w:t>Материальные потоки, классификация материальных потоков.</w:t>
      </w:r>
    </w:p>
    <w:p w:rsidR="005329F4" w:rsidRPr="006B7487" w:rsidRDefault="005329F4" w:rsidP="00965E69">
      <w:pPr>
        <w:numPr>
          <w:ilvl w:val="0"/>
          <w:numId w:val="655"/>
        </w:numPr>
        <w:jc w:val="both"/>
      </w:pPr>
      <w:r w:rsidRPr="006B7487">
        <w:t>Классификация структур дистрибутивных каналов и сетей.</w:t>
      </w:r>
    </w:p>
    <w:p w:rsidR="005329F4" w:rsidRPr="006B7487" w:rsidRDefault="005329F4" w:rsidP="00965E69">
      <w:pPr>
        <w:numPr>
          <w:ilvl w:val="0"/>
          <w:numId w:val="655"/>
        </w:numPr>
        <w:jc w:val="both"/>
      </w:pPr>
      <w:r w:rsidRPr="006B7487">
        <w:t>Нормирование запасов.</w:t>
      </w:r>
    </w:p>
    <w:p w:rsidR="005329F4" w:rsidRPr="006B7487" w:rsidRDefault="005329F4" w:rsidP="0062360B">
      <w:pPr>
        <w:tabs>
          <w:tab w:val="left" w:pos="709"/>
        </w:tabs>
        <w:ind w:firstLine="567"/>
        <w:jc w:val="both"/>
        <w:rPr>
          <w:lang w:val="kk-KZ"/>
        </w:rPr>
      </w:pPr>
    </w:p>
    <w:p w:rsidR="005329F4" w:rsidRPr="006B7487" w:rsidRDefault="005329F4" w:rsidP="0062360B">
      <w:pPr>
        <w:tabs>
          <w:tab w:val="left" w:pos="709"/>
        </w:tabs>
        <w:ind w:firstLine="567"/>
        <w:jc w:val="both"/>
        <w:rPr>
          <w:b/>
          <w:lang w:val="kk-KZ"/>
        </w:rPr>
      </w:pPr>
      <w:r w:rsidRPr="006B7487">
        <w:rPr>
          <w:b/>
          <w:lang w:val="kk-KZ"/>
        </w:rPr>
        <w:t>Билет №8.</w:t>
      </w:r>
    </w:p>
    <w:p w:rsidR="005329F4" w:rsidRPr="006B7487" w:rsidRDefault="005329F4" w:rsidP="00965E69">
      <w:pPr>
        <w:numPr>
          <w:ilvl w:val="0"/>
          <w:numId w:val="656"/>
        </w:numPr>
        <w:jc w:val="both"/>
      </w:pPr>
      <w:r w:rsidRPr="006B7487">
        <w:t>Логистические операции, виды логистических операций.</w:t>
      </w:r>
    </w:p>
    <w:p w:rsidR="005329F4" w:rsidRPr="006B7487" w:rsidRDefault="005329F4" w:rsidP="00965E69">
      <w:pPr>
        <w:numPr>
          <w:ilvl w:val="0"/>
          <w:numId w:val="656"/>
        </w:numPr>
        <w:jc w:val="both"/>
      </w:pPr>
      <w:r w:rsidRPr="006B7487">
        <w:t>Классификация систем распределения.</w:t>
      </w:r>
    </w:p>
    <w:p w:rsidR="005329F4" w:rsidRPr="006B7487" w:rsidRDefault="005329F4" w:rsidP="00965E69">
      <w:pPr>
        <w:numPr>
          <w:ilvl w:val="0"/>
          <w:numId w:val="656"/>
        </w:numPr>
        <w:jc w:val="both"/>
      </w:pPr>
      <w:r w:rsidRPr="006B7487">
        <w:t>Характеристика складирования в логистике.</w:t>
      </w:r>
    </w:p>
    <w:p w:rsidR="005329F4" w:rsidRPr="006B7487" w:rsidRDefault="005329F4" w:rsidP="0062360B">
      <w:pPr>
        <w:tabs>
          <w:tab w:val="left" w:pos="709"/>
        </w:tabs>
        <w:ind w:firstLine="567"/>
        <w:jc w:val="both"/>
        <w:rPr>
          <w:lang w:val="kk-KZ"/>
        </w:rPr>
      </w:pPr>
    </w:p>
    <w:p w:rsidR="005329F4" w:rsidRPr="006B7487" w:rsidRDefault="005329F4" w:rsidP="0062360B">
      <w:pPr>
        <w:tabs>
          <w:tab w:val="left" w:pos="709"/>
        </w:tabs>
        <w:ind w:firstLine="567"/>
        <w:jc w:val="both"/>
        <w:rPr>
          <w:b/>
          <w:lang w:val="kk-KZ"/>
        </w:rPr>
      </w:pPr>
      <w:r w:rsidRPr="006B7487">
        <w:rPr>
          <w:b/>
          <w:lang w:val="kk-KZ"/>
        </w:rPr>
        <w:t>Билет №9.</w:t>
      </w:r>
    </w:p>
    <w:p w:rsidR="005329F4" w:rsidRPr="006B7487" w:rsidRDefault="005329F4" w:rsidP="00965E69">
      <w:pPr>
        <w:numPr>
          <w:ilvl w:val="0"/>
          <w:numId w:val="657"/>
        </w:numPr>
        <w:jc w:val="both"/>
      </w:pPr>
      <w:r w:rsidRPr="006B7487">
        <w:t>Логистические посредники в распределении. Типы посредников.</w:t>
      </w:r>
    </w:p>
    <w:p w:rsidR="005329F4" w:rsidRPr="006B7487" w:rsidRDefault="005329F4" w:rsidP="00965E69">
      <w:pPr>
        <w:numPr>
          <w:ilvl w:val="0"/>
          <w:numId w:val="657"/>
        </w:numPr>
        <w:jc w:val="both"/>
      </w:pPr>
      <w:r w:rsidRPr="006B7487">
        <w:t>Понятие логистической системы, свойства логистических систем.</w:t>
      </w:r>
    </w:p>
    <w:p w:rsidR="005329F4" w:rsidRPr="006B7487" w:rsidRDefault="005329F4" w:rsidP="00965E69">
      <w:pPr>
        <w:numPr>
          <w:ilvl w:val="0"/>
          <w:numId w:val="657"/>
        </w:numPr>
        <w:jc w:val="both"/>
      </w:pPr>
      <w:r w:rsidRPr="006B7487">
        <w:t>Классификация складов в логистике.</w:t>
      </w:r>
    </w:p>
    <w:p w:rsidR="005329F4" w:rsidRPr="006B7487" w:rsidRDefault="005329F4" w:rsidP="0062360B">
      <w:pPr>
        <w:tabs>
          <w:tab w:val="left" w:pos="709"/>
        </w:tabs>
        <w:ind w:firstLine="567"/>
        <w:jc w:val="both"/>
        <w:rPr>
          <w:lang w:val="kk-KZ"/>
        </w:rPr>
      </w:pPr>
    </w:p>
    <w:p w:rsidR="005329F4" w:rsidRPr="006B7487" w:rsidRDefault="005329F4" w:rsidP="0062360B">
      <w:pPr>
        <w:tabs>
          <w:tab w:val="left" w:pos="709"/>
        </w:tabs>
        <w:ind w:firstLine="567"/>
        <w:jc w:val="both"/>
        <w:rPr>
          <w:b/>
          <w:lang w:val="kk-KZ"/>
        </w:rPr>
      </w:pPr>
      <w:r w:rsidRPr="006B7487">
        <w:rPr>
          <w:b/>
          <w:lang w:val="kk-KZ"/>
        </w:rPr>
        <w:t>Билет №10.</w:t>
      </w:r>
    </w:p>
    <w:p w:rsidR="005329F4" w:rsidRPr="006B7487" w:rsidRDefault="005329F4" w:rsidP="00965E69">
      <w:pPr>
        <w:numPr>
          <w:ilvl w:val="0"/>
          <w:numId w:val="658"/>
        </w:numPr>
        <w:jc w:val="both"/>
      </w:pPr>
      <w:r w:rsidRPr="006B7487">
        <w:t>Принципы формирования логистических систем.</w:t>
      </w:r>
    </w:p>
    <w:p w:rsidR="005329F4" w:rsidRPr="006B7487" w:rsidRDefault="005329F4" w:rsidP="00965E69">
      <w:pPr>
        <w:numPr>
          <w:ilvl w:val="0"/>
          <w:numId w:val="658"/>
        </w:numPr>
        <w:jc w:val="both"/>
      </w:pPr>
      <w:r w:rsidRPr="006B7487">
        <w:t>Характеристика транспортной логистики.</w:t>
      </w:r>
    </w:p>
    <w:p w:rsidR="005329F4" w:rsidRPr="006B7487" w:rsidRDefault="005329F4" w:rsidP="00965E69">
      <w:pPr>
        <w:numPr>
          <w:ilvl w:val="0"/>
          <w:numId w:val="658"/>
        </w:numPr>
        <w:jc w:val="both"/>
      </w:pPr>
      <w:r w:rsidRPr="006B7487">
        <w:t>Преимущества складирования на фармацевтическом предприятии.</w:t>
      </w:r>
    </w:p>
    <w:p w:rsidR="005329F4" w:rsidRPr="006B7487" w:rsidRDefault="005329F4" w:rsidP="0062360B">
      <w:pPr>
        <w:tabs>
          <w:tab w:val="left" w:pos="709"/>
        </w:tabs>
        <w:ind w:firstLine="567"/>
        <w:jc w:val="both"/>
      </w:pPr>
    </w:p>
    <w:p w:rsidR="005329F4" w:rsidRPr="006B7487" w:rsidRDefault="005329F4" w:rsidP="0062360B">
      <w:pPr>
        <w:tabs>
          <w:tab w:val="left" w:pos="709"/>
        </w:tabs>
        <w:ind w:firstLine="567"/>
        <w:jc w:val="both"/>
        <w:rPr>
          <w:b/>
        </w:rPr>
      </w:pPr>
      <w:r w:rsidRPr="006B7487">
        <w:rPr>
          <w:b/>
        </w:rPr>
        <w:t>Билет №11.</w:t>
      </w:r>
    </w:p>
    <w:p w:rsidR="005329F4" w:rsidRPr="006B7487" w:rsidRDefault="005329F4" w:rsidP="00965E69">
      <w:pPr>
        <w:numPr>
          <w:ilvl w:val="0"/>
          <w:numId w:val="650"/>
        </w:numPr>
        <w:jc w:val="both"/>
      </w:pPr>
      <w:r w:rsidRPr="006B7487">
        <w:t>Особенности системного подхода при формировании логистических систем.</w:t>
      </w:r>
    </w:p>
    <w:p w:rsidR="005329F4" w:rsidRPr="006B7487" w:rsidRDefault="005329F4" w:rsidP="00965E69">
      <w:pPr>
        <w:numPr>
          <w:ilvl w:val="0"/>
          <w:numId w:val="650"/>
        </w:numPr>
        <w:jc w:val="both"/>
      </w:pPr>
      <w:r w:rsidRPr="006B7487">
        <w:t>Задача выбора вида транспортного средства.</w:t>
      </w:r>
    </w:p>
    <w:p w:rsidR="005329F4" w:rsidRPr="006B7487" w:rsidRDefault="005329F4" w:rsidP="00965E69">
      <w:pPr>
        <w:numPr>
          <w:ilvl w:val="0"/>
          <w:numId w:val="650"/>
        </w:numPr>
        <w:jc w:val="both"/>
      </w:pPr>
      <w:r w:rsidRPr="006B7487">
        <w:t>Функции складов в логистике. Складской технологический процесс.</w:t>
      </w:r>
    </w:p>
    <w:p w:rsidR="005329F4" w:rsidRPr="006B7487" w:rsidRDefault="005329F4" w:rsidP="0062360B">
      <w:pPr>
        <w:tabs>
          <w:tab w:val="left" w:pos="709"/>
        </w:tabs>
        <w:ind w:firstLine="567"/>
        <w:jc w:val="both"/>
      </w:pPr>
    </w:p>
    <w:p w:rsidR="005329F4" w:rsidRPr="006B7487" w:rsidRDefault="005329F4" w:rsidP="0062360B">
      <w:pPr>
        <w:tabs>
          <w:tab w:val="left" w:pos="709"/>
        </w:tabs>
        <w:ind w:firstLine="567"/>
        <w:jc w:val="both"/>
        <w:rPr>
          <w:b/>
        </w:rPr>
      </w:pPr>
      <w:r w:rsidRPr="006B7487">
        <w:rPr>
          <w:b/>
        </w:rPr>
        <w:t>Билет №12.</w:t>
      </w:r>
    </w:p>
    <w:p w:rsidR="005329F4" w:rsidRPr="006B7487" w:rsidRDefault="005329F4" w:rsidP="00965E69">
      <w:pPr>
        <w:numPr>
          <w:ilvl w:val="0"/>
          <w:numId w:val="659"/>
        </w:numPr>
        <w:jc w:val="both"/>
      </w:pPr>
      <w:r w:rsidRPr="006B7487">
        <w:t>Виды логистических систем.</w:t>
      </w:r>
    </w:p>
    <w:p w:rsidR="005329F4" w:rsidRPr="006B7487" w:rsidRDefault="005329F4" w:rsidP="00965E69">
      <w:pPr>
        <w:numPr>
          <w:ilvl w:val="0"/>
          <w:numId w:val="659"/>
        </w:numPr>
        <w:ind w:firstLine="567"/>
        <w:jc w:val="both"/>
      </w:pPr>
      <w:r w:rsidRPr="006B7487">
        <w:lastRenderedPageBreak/>
        <w:t>Характеристика информационной логистики.</w:t>
      </w:r>
    </w:p>
    <w:p w:rsidR="005329F4" w:rsidRPr="006B7487" w:rsidRDefault="005329F4" w:rsidP="00965E69">
      <w:pPr>
        <w:numPr>
          <w:ilvl w:val="0"/>
          <w:numId w:val="659"/>
        </w:numPr>
        <w:ind w:firstLine="567"/>
        <w:jc w:val="both"/>
      </w:pPr>
      <w:r w:rsidRPr="006B7487">
        <w:t>Виды логистических услуг, оказываемые складами общего пользования.</w:t>
      </w:r>
    </w:p>
    <w:p w:rsidR="005329F4" w:rsidRPr="006B7487" w:rsidRDefault="005329F4" w:rsidP="0062360B">
      <w:pPr>
        <w:tabs>
          <w:tab w:val="left" w:pos="709"/>
        </w:tabs>
        <w:ind w:firstLine="567"/>
        <w:jc w:val="both"/>
      </w:pPr>
    </w:p>
    <w:p w:rsidR="005329F4" w:rsidRPr="006B7487" w:rsidRDefault="005329F4" w:rsidP="0062360B">
      <w:pPr>
        <w:tabs>
          <w:tab w:val="left" w:pos="709"/>
        </w:tabs>
        <w:ind w:firstLine="567"/>
        <w:jc w:val="both"/>
        <w:rPr>
          <w:b/>
        </w:rPr>
      </w:pPr>
      <w:r w:rsidRPr="006B7487">
        <w:rPr>
          <w:b/>
        </w:rPr>
        <w:t>Билет №13.</w:t>
      </w:r>
    </w:p>
    <w:p w:rsidR="005329F4" w:rsidRPr="006B7487" w:rsidRDefault="005329F4" w:rsidP="00965E69">
      <w:pPr>
        <w:numPr>
          <w:ilvl w:val="0"/>
          <w:numId w:val="660"/>
        </w:numPr>
        <w:jc w:val="both"/>
      </w:pPr>
      <w:r w:rsidRPr="006B7487">
        <w:t>Характеристика функциональных областей логистики.</w:t>
      </w:r>
    </w:p>
    <w:p w:rsidR="005329F4" w:rsidRPr="006B7487" w:rsidRDefault="005329F4" w:rsidP="00965E69">
      <w:pPr>
        <w:numPr>
          <w:ilvl w:val="0"/>
          <w:numId w:val="660"/>
        </w:numPr>
        <w:jc w:val="both"/>
      </w:pPr>
      <w:r w:rsidRPr="006B7487">
        <w:t>Классификация информационных потоков.</w:t>
      </w:r>
    </w:p>
    <w:p w:rsidR="005329F4" w:rsidRPr="006B7487" w:rsidRDefault="005329F4" w:rsidP="00965E69">
      <w:pPr>
        <w:numPr>
          <w:ilvl w:val="0"/>
          <w:numId w:val="660"/>
        </w:numPr>
        <w:jc w:val="both"/>
      </w:pPr>
      <w:r w:rsidRPr="006B7487">
        <w:t>Роль тары и упаковки в фармацевтической логистике.</w:t>
      </w:r>
    </w:p>
    <w:p w:rsidR="005329F4" w:rsidRPr="006B7487" w:rsidRDefault="005329F4" w:rsidP="0062360B">
      <w:pPr>
        <w:tabs>
          <w:tab w:val="left" w:pos="709"/>
        </w:tabs>
        <w:ind w:firstLine="567"/>
        <w:jc w:val="both"/>
      </w:pPr>
    </w:p>
    <w:p w:rsidR="005329F4" w:rsidRPr="006B7487" w:rsidRDefault="005329F4" w:rsidP="0062360B">
      <w:pPr>
        <w:tabs>
          <w:tab w:val="left" w:pos="709"/>
        </w:tabs>
        <w:ind w:firstLine="567"/>
        <w:jc w:val="both"/>
        <w:rPr>
          <w:b/>
        </w:rPr>
      </w:pPr>
      <w:r w:rsidRPr="006B7487">
        <w:rPr>
          <w:b/>
        </w:rPr>
        <w:t>Билет №14.</w:t>
      </w:r>
    </w:p>
    <w:p w:rsidR="005329F4" w:rsidRPr="006B7487" w:rsidRDefault="005329F4" w:rsidP="00965E69">
      <w:pPr>
        <w:numPr>
          <w:ilvl w:val="0"/>
          <w:numId w:val="661"/>
        </w:numPr>
        <w:jc w:val="both"/>
      </w:pPr>
      <w:r w:rsidRPr="006B7487">
        <w:t>Сущность и цель закупочной логистики.</w:t>
      </w:r>
    </w:p>
    <w:p w:rsidR="005329F4" w:rsidRPr="006B7487" w:rsidRDefault="005329F4" w:rsidP="00965E69">
      <w:pPr>
        <w:numPr>
          <w:ilvl w:val="0"/>
          <w:numId w:val="661"/>
        </w:numPr>
        <w:jc w:val="both"/>
      </w:pPr>
      <w:r w:rsidRPr="006B7487">
        <w:t>Понятия «маршрута движения информационного потока (документа)» и «информационная готовность».</w:t>
      </w:r>
    </w:p>
    <w:p w:rsidR="005329F4" w:rsidRPr="006B7487" w:rsidRDefault="005329F4" w:rsidP="00965E69">
      <w:pPr>
        <w:numPr>
          <w:ilvl w:val="0"/>
          <w:numId w:val="661"/>
        </w:numPr>
        <w:jc w:val="both"/>
      </w:pPr>
      <w:r w:rsidRPr="006B7487">
        <w:t>Понятие и система логистического сервиса.</w:t>
      </w:r>
    </w:p>
    <w:p w:rsidR="005329F4" w:rsidRPr="006B7487" w:rsidRDefault="005329F4" w:rsidP="0062360B">
      <w:pPr>
        <w:tabs>
          <w:tab w:val="left" w:pos="709"/>
        </w:tabs>
        <w:ind w:firstLine="567"/>
        <w:jc w:val="both"/>
      </w:pPr>
    </w:p>
    <w:p w:rsidR="005329F4" w:rsidRPr="006B7487" w:rsidRDefault="005329F4" w:rsidP="0062360B">
      <w:pPr>
        <w:tabs>
          <w:tab w:val="left" w:pos="709"/>
        </w:tabs>
        <w:ind w:firstLine="567"/>
        <w:jc w:val="both"/>
        <w:rPr>
          <w:b/>
        </w:rPr>
      </w:pPr>
      <w:r w:rsidRPr="006B7487">
        <w:rPr>
          <w:b/>
        </w:rPr>
        <w:t>Билет №15.</w:t>
      </w:r>
    </w:p>
    <w:p w:rsidR="005329F4" w:rsidRPr="006B7487" w:rsidRDefault="005329F4" w:rsidP="00965E69">
      <w:pPr>
        <w:numPr>
          <w:ilvl w:val="0"/>
          <w:numId w:val="662"/>
        </w:numPr>
        <w:jc w:val="both"/>
      </w:pPr>
      <w:r w:rsidRPr="006B7487">
        <w:t>Функции службы снабжения и требования, предъявляемые к ним.</w:t>
      </w:r>
    </w:p>
    <w:p w:rsidR="005329F4" w:rsidRPr="006B7487" w:rsidRDefault="005329F4" w:rsidP="00965E69">
      <w:pPr>
        <w:numPr>
          <w:ilvl w:val="0"/>
          <w:numId w:val="662"/>
        </w:numPr>
        <w:jc w:val="both"/>
      </w:pPr>
      <w:r w:rsidRPr="006B7487">
        <w:t>Информационные системы в логистике. Ключевые элементы.</w:t>
      </w:r>
    </w:p>
    <w:p w:rsidR="005329F4" w:rsidRPr="006B7487" w:rsidRDefault="005329F4" w:rsidP="00965E69">
      <w:pPr>
        <w:numPr>
          <w:ilvl w:val="0"/>
          <w:numId w:val="662"/>
        </w:numPr>
        <w:jc w:val="both"/>
      </w:pPr>
      <w:r w:rsidRPr="006B7487">
        <w:t>Принципы логистического сервиса.</w:t>
      </w:r>
    </w:p>
    <w:p w:rsidR="005329F4" w:rsidRPr="006B7487" w:rsidRDefault="005329F4" w:rsidP="0062360B">
      <w:pPr>
        <w:tabs>
          <w:tab w:val="left" w:pos="709"/>
        </w:tabs>
        <w:ind w:firstLine="567"/>
        <w:jc w:val="both"/>
        <w:rPr>
          <w:lang w:val="kk-KZ"/>
        </w:rPr>
      </w:pPr>
    </w:p>
    <w:p w:rsidR="005329F4" w:rsidRPr="006B7487" w:rsidRDefault="005329F4" w:rsidP="0062360B">
      <w:pPr>
        <w:tabs>
          <w:tab w:val="left" w:pos="709"/>
        </w:tabs>
        <w:ind w:firstLine="567"/>
        <w:jc w:val="both"/>
        <w:rPr>
          <w:b/>
          <w:lang w:val="kk-KZ"/>
        </w:rPr>
      </w:pPr>
      <w:r w:rsidRPr="006B7487">
        <w:rPr>
          <w:b/>
          <w:lang w:val="kk-KZ"/>
        </w:rPr>
        <w:t>Билет №16.</w:t>
      </w:r>
    </w:p>
    <w:p w:rsidR="005329F4" w:rsidRPr="006B7487" w:rsidRDefault="005329F4" w:rsidP="00965E69">
      <w:pPr>
        <w:numPr>
          <w:ilvl w:val="0"/>
          <w:numId w:val="663"/>
        </w:numPr>
        <w:jc w:val="both"/>
      </w:pPr>
      <w:r w:rsidRPr="006B7487">
        <w:t>Задачи закупочной логистики.</w:t>
      </w:r>
    </w:p>
    <w:p w:rsidR="005329F4" w:rsidRPr="006B7487" w:rsidRDefault="005329F4" w:rsidP="00965E69">
      <w:pPr>
        <w:numPr>
          <w:ilvl w:val="0"/>
          <w:numId w:val="663"/>
        </w:numPr>
        <w:jc w:val="both"/>
      </w:pPr>
      <w:r w:rsidRPr="006B7487">
        <w:t>Функциональная структура логистической информационной системы.</w:t>
      </w:r>
    </w:p>
    <w:p w:rsidR="005329F4" w:rsidRPr="006B7487" w:rsidRDefault="005329F4" w:rsidP="00965E69">
      <w:pPr>
        <w:numPr>
          <w:ilvl w:val="0"/>
          <w:numId w:val="663"/>
        </w:numPr>
        <w:jc w:val="both"/>
      </w:pPr>
      <w:r w:rsidRPr="006B7487">
        <w:t>Последовательность действий по формированию системы логистического сервисам на фармацевтической фирме.</w:t>
      </w:r>
    </w:p>
    <w:p w:rsidR="005329F4" w:rsidRPr="006B7487" w:rsidRDefault="005329F4" w:rsidP="0062360B">
      <w:pPr>
        <w:tabs>
          <w:tab w:val="left" w:pos="709"/>
        </w:tabs>
        <w:ind w:firstLine="567"/>
        <w:jc w:val="both"/>
      </w:pPr>
    </w:p>
    <w:p w:rsidR="005329F4" w:rsidRPr="006B7487" w:rsidRDefault="005329F4" w:rsidP="0062360B">
      <w:pPr>
        <w:tabs>
          <w:tab w:val="left" w:pos="709"/>
        </w:tabs>
        <w:ind w:firstLine="567"/>
        <w:jc w:val="both"/>
        <w:rPr>
          <w:b/>
        </w:rPr>
      </w:pPr>
      <w:r w:rsidRPr="006B7487">
        <w:rPr>
          <w:b/>
        </w:rPr>
        <w:t>Билет №17.</w:t>
      </w:r>
    </w:p>
    <w:p w:rsidR="005329F4" w:rsidRPr="006B7487" w:rsidRDefault="005329F4" w:rsidP="00965E69">
      <w:pPr>
        <w:numPr>
          <w:ilvl w:val="0"/>
          <w:numId w:val="664"/>
        </w:numPr>
        <w:jc w:val="both"/>
      </w:pPr>
      <w:r w:rsidRPr="006B7487">
        <w:t>Этапы решения задачи выбора поставщика.</w:t>
      </w:r>
    </w:p>
    <w:p w:rsidR="005329F4" w:rsidRPr="006B7487" w:rsidRDefault="005329F4" w:rsidP="00965E69">
      <w:pPr>
        <w:numPr>
          <w:ilvl w:val="0"/>
          <w:numId w:val="664"/>
        </w:numPr>
        <w:jc w:val="both"/>
      </w:pPr>
      <w:r w:rsidRPr="006B7487">
        <w:t>Основные задачи функционирования логистических информационных систем.</w:t>
      </w:r>
    </w:p>
    <w:p w:rsidR="005329F4" w:rsidRPr="006B7487" w:rsidRDefault="005329F4" w:rsidP="00965E69">
      <w:pPr>
        <w:numPr>
          <w:ilvl w:val="0"/>
          <w:numId w:val="664"/>
        </w:numPr>
        <w:jc w:val="both"/>
      </w:pPr>
      <w:r w:rsidRPr="006B7487">
        <w:t>Особенности логистического сервиса.</w:t>
      </w:r>
    </w:p>
    <w:p w:rsidR="005329F4" w:rsidRPr="006B7487" w:rsidRDefault="005329F4" w:rsidP="0062360B">
      <w:pPr>
        <w:tabs>
          <w:tab w:val="left" w:pos="709"/>
        </w:tabs>
        <w:ind w:firstLine="567"/>
        <w:jc w:val="both"/>
        <w:rPr>
          <w:lang w:val="kk-KZ"/>
        </w:rPr>
      </w:pPr>
    </w:p>
    <w:p w:rsidR="005329F4" w:rsidRPr="006B7487" w:rsidRDefault="005329F4" w:rsidP="0062360B">
      <w:pPr>
        <w:tabs>
          <w:tab w:val="left" w:pos="709"/>
        </w:tabs>
        <w:ind w:firstLine="567"/>
        <w:jc w:val="both"/>
        <w:rPr>
          <w:b/>
          <w:lang w:val="kk-KZ"/>
        </w:rPr>
      </w:pPr>
      <w:r w:rsidRPr="006B7487">
        <w:rPr>
          <w:b/>
          <w:lang w:val="kk-KZ"/>
        </w:rPr>
        <w:t>Билет №18.</w:t>
      </w:r>
    </w:p>
    <w:p w:rsidR="005329F4" w:rsidRPr="006B7487" w:rsidRDefault="005329F4" w:rsidP="00965E69">
      <w:pPr>
        <w:numPr>
          <w:ilvl w:val="0"/>
          <w:numId w:val="665"/>
        </w:numPr>
        <w:jc w:val="both"/>
      </w:pPr>
      <w:r w:rsidRPr="006B7487">
        <w:t xml:space="preserve">Характеристика логистической концепции «точно в срок» - </w:t>
      </w:r>
      <w:r w:rsidRPr="006B7487">
        <w:rPr>
          <w:lang w:val="en-US"/>
        </w:rPr>
        <w:t>JIT</w:t>
      </w:r>
      <w:r w:rsidRPr="006B7487">
        <w:t xml:space="preserve"> (</w:t>
      </w:r>
      <w:r w:rsidRPr="006B7487">
        <w:rPr>
          <w:lang w:val="en-US"/>
        </w:rPr>
        <w:t>just</w:t>
      </w:r>
      <w:r w:rsidRPr="006B7487">
        <w:t>-</w:t>
      </w:r>
      <w:r w:rsidRPr="006B7487">
        <w:rPr>
          <w:lang w:val="en-US"/>
        </w:rPr>
        <w:t>in</w:t>
      </w:r>
      <w:r w:rsidRPr="006B7487">
        <w:t>-</w:t>
      </w:r>
      <w:r w:rsidRPr="006B7487">
        <w:rPr>
          <w:lang w:val="en-US"/>
        </w:rPr>
        <w:t>time</w:t>
      </w:r>
      <w:r w:rsidRPr="006B7487">
        <w:t>).</w:t>
      </w:r>
    </w:p>
    <w:p w:rsidR="005329F4" w:rsidRPr="006B7487" w:rsidRDefault="005329F4" w:rsidP="00965E69">
      <w:pPr>
        <w:numPr>
          <w:ilvl w:val="0"/>
          <w:numId w:val="665"/>
        </w:numPr>
        <w:jc w:val="both"/>
      </w:pPr>
      <w:r w:rsidRPr="006B7487">
        <w:t>Правила для эффективного решения задач логистической информационной системы.</w:t>
      </w:r>
    </w:p>
    <w:p w:rsidR="005329F4" w:rsidRPr="006B7487" w:rsidRDefault="005329F4" w:rsidP="00965E69">
      <w:pPr>
        <w:numPr>
          <w:ilvl w:val="0"/>
          <w:numId w:val="665"/>
        </w:numPr>
        <w:jc w:val="both"/>
      </w:pPr>
      <w:r w:rsidRPr="006B7487">
        <w:t>Компоненты (параметры) измерения качества сервиса.</w:t>
      </w:r>
    </w:p>
    <w:p w:rsidR="005329F4" w:rsidRPr="006B7487" w:rsidRDefault="005329F4" w:rsidP="0062360B">
      <w:pPr>
        <w:tabs>
          <w:tab w:val="left" w:pos="709"/>
        </w:tabs>
        <w:ind w:firstLine="567"/>
        <w:jc w:val="both"/>
      </w:pPr>
    </w:p>
    <w:p w:rsidR="005329F4" w:rsidRPr="006B7487" w:rsidRDefault="005329F4" w:rsidP="0062360B">
      <w:pPr>
        <w:tabs>
          <w:tab w:val="left" w:pos="709"/>
        </w:tabs>
        <w:ind w:firstLine="567"/>
        <w:jc w:val="both"/>
        <w:rPr>
          <w:b/>
        </w:rPr>
      </w:pPr>
      <w:r w:rsidRPr="006B7487">
        <w:rPr>
          <w:b/>
        </w:rPr>
        <w:t>Билет №19.</w:t>
      </w:r>
    </w:p>
    <w:p w:rsidR="005329F4" w:rsidRPr="006B7487" w:rsidRDefault="005329F4" w:rsidP="00965E69">
      <w:pPr>
        <w:numPr>
          <w:ilvl w:val="0"/>
          <w:numId w:val="649"/>
        </w:numPr>
        <w:jc w:val="both"/>
      </w:pPr>
      <w:r w:rsidRPr="006B7487">
        <w:t>Правовые основы закупок в Казахстане. Основные моменты договора поставки продукции.</w:t>
      </w:r>
    </w:p>
    <w:p w:rsidR="005329F4" w:rsidRPr="006B7487" w:rsidRDefault="005329F4" w:rsidP="00965E69">
      <w:pPr>
        <w:numPr>
          <w:ilvl w:val="0"/>
          <w:numId w:val="649"/>
        </w:numPr>
        <w:jc w:val="both"/>
      </w:pPr>
      <w:r w:rsidRPr="006B7487">
        <w:t>Практические рекомендации для формирования эффективной логистической информац</w:t>
      </w:r>
      <w:r w:rsidRPr="006B7487">
        <w:t>и</w:t>
      </w:r>
      <w:r w:rsidRPr="006B7487">
        <w:t>онной системы.</w:t>
      </w:r>
    </w:p>
    <w:p w:rsidR="005329F4" w:rsidRPr="006B7487" w:rsidRDefault="005329F4" w:rsidP="00965E69">
      <w:pPr>
        <w:numPr>
          <w:ilvl w:val="0"/>
          <w:numId w:val="649"/>
        </w:numPr>
        <w:jc w:val="both"/>
      </w:pPr>
      <w:r w:rsidRPr="006B7487">
        <w:t>Организационно-функциональная структура логистической системы.</w:t>
      </w:r>
    </w:p>
    <w:p w:rsidR="005329F4" w:rsidRPr="006B7487" w:rsidRDefault="005329F4" w:rsidP="0062360B">
      <w:pPr>
        <w:tabs>
          <w:tab w:val="left" w:pos="709"/>
        </w:tabs>
        <w:ind w:firstLine="567"/>
        <w:jc w:val="both"/>
      </w:pPr>
    </w:p>
    <w:p w:rsidR="005329F4" w:rsidRPr="006B7487" w:rsidRDefault="005329F4" w:rsidP="0062360B">
      <w:pPr>
        <w:tabs>
          <w:tab w:val="left" w:pos="709"/>
        </w:tabs>
        <w:ind w:firstLine="567"/>
        <w:jc w:val="both"/>
        <w:rPr>
          <w:b/>
        </w:rPr>
      </w:pPr>
      <w:r w:rsidRPr="006B7487">
        <w:rPr>
          <w:b/>
        </w:rPr>
        <w:t>Билет №20.</w:t>
      </w:r>
    </w:p>
    <w:p w:rsidR="005329F4" w:rsidRPr="006B7487" w:rsidRDefault="005329F4" w:rsidP="00965E69">
      <w:pPr>
        <w:numPr>
          <w:ilvl w:val="0"/>
          <w:numId w:val="648"/>
        </w:numPr>
        <w:jc w:val="both"/>
      </w:pPr>
      <w:r w:rsidRPr="006B7487">
        <w:t>Характеристика производственной логистики. Понятия «процесс производства» и «прои</w:t>
      </w:r>
      <w:r w:rsidRPr="006B7487">
        <w:t>з</w:t>
      </w:r>
      <w:r w:rsidRPr="006B7487">
        <w:t>водственная логистика».</w:t>
      </w:r>
    </w:p>
    <w:p w:rsidR="005329F4" w:rsidRPr="006B7487" w:rsidRDefault="005329F4" w:rsidP="00965E69">
      <w:pPr>
        <w:numPr>
          <w:ilvl w:val="0"/>
          <w:numId w:val="648"/>
        </w:numPr>
        <w:jc w:val="both"/>
      </w:pPr>
      <w:r w:rsidRPr="006B7487">
        <w:t>Информационно-компьютерные технологии в логистике.</w:t>
      </w:r>
    </w:p>
    <w:p w:rsidR="005329F4" w:rsidRPr="006B7487" w:rsidRDefault="005329F4" w:rsidP="00965E69">
      <w:pPr>
        <w:numPr>
          <w:ilvl w:val="0"/>
          <w:numId w:val="648"/>
        </w:numPr>
        <w:jc w:val="both"/>
      </w:pPr>
      <w:r w:rsidRPr="006B7487">
        <w:t>Основные задачи стратегического, тактического и оперативного логистического анализа.</w:t>
      </w:r>
    </w:p>
    <w:p w:rsidR="005329F4" w:rsidRPr="006B7487" w:rsidRDefault="005329F4" w:rsidP="0062360B">
      <w:pPr>
        <w:ind w:firstLine="567"/>
        <w:jc w:val="both"/>
      </w:pPr>
    </w:p>
    <w:p w:rsidR="005329F4" w:rsidRPr="006B7487" w:rsidRDefault="005329F4" w:rsidP="0062360B">
      <w:pPr>
        <w:ind w:firstLine="567"/>
        <w:jc w:val="both"/>
        <w:rPr>
          <w:b/>
        </w:rPr>
      </w:pPr>
      <w:r w:rsidRPr="006B7487">
        <w:rPr>
          <w:b/>
        </w:rPr>
        <w:lastRenderedPageBreak/>
        <w:t>Билет №21.</w:t>
      </w:r>
    </w:p>
    <w:p w:rsidR="005329F4" w:rsidRPr="006B7487" w:rsidRDefault="005329F4" w:rsidP="00965E69">
      <w:pPr>
        <w:numPr>
          <w:ilvl w:val="0"/>
          <w:numId w:val="47"/>
        </w:numPr>
        <w:ind w:firstLine="567"/>
        <w:jc w:val="both"/>
      </w:pPr>
      <w:r w:rsidRPr="006B7487">
        <w:t>Требования, предъявляемые к современной организации и логистическому управлению производством.</w:t>
      </w:r>
    </w:p>
    <w:p w:rsidR="005329F4" w:rsidRPr="006B7487" w:rsidRDefault="005329F4" w:rsidP="00965E69">
      <w:pPr>
        <w:numPr>
          <w:ilvl w:val="0"/>
          <w:numId w:val="47"/>
        </w:numPr>
        <w:ind w:firstLine="567"/>
        <w:jc w:val="both"/>
      </w:pPr>
      <w:r w:rsidRPr="006B7487">
        <w:t>Требования, предъявляемые к автоматизированным информационным сист</w:t>
      </w:r>
      <w:r w:rsidRPr="006B7487">
        <w:t>е</w:t>
      </w:r>
      <w:r w:rsidRPr="006B7487">
        <w:t>мам.</w:t>
      </w:r>
    </w:p>
    <w:p w:rsidR="005329F4" w:rsidRPr="006B7487" w:rsidRDefault="005329F4" w:rsidP="00965E69">
      <w:pPr>
        <w:numPr>
          <w:ilvl w:val="0"/>
          <w:numId w:val="47"/>
        </w:numPr>
        <w:ind w:firstLine="567"/>
        <w:jc w:val="both"/>
      </w:pPr>
      <w:r w:rsidRPr="006B7487">
        <w:t xml:space="preserve">Характеристика микрологистической концепции </w:t>
      </w:r>
      <w:r w:rsidRPr="006B7487">
        <w:rPr>
          <w:lang w:val="en-US"/>
        </w:rPr>
        <w:t>KANBAN</w:t>
      </w:r>
      <w:r w:rsidRPr="006B7487">
        <w:t>.</w:t>
      </w:r>
    </w:p>
    <w:p w:rsidR="005329F4" w:rsidRPr="006B7487" w:rsidRDefault="005329F4" w:rsidP="0062360B">
      <w:pPr>
        <w:ind w:firstLine="567"/>
        <w:jc w:val="both"/>
      </w:pPr>
    </w:p>
    <w:p w:rsidR="005329F4" w:rsidRPr="006B7487" w:rsidRDefault="005329F4" w:rsidP="0062360B">
      <w:pPr>
        <w:ind w:firstLine="567"/>
        <w:jc w:val="both"/>
        <w:rPr>
          <w:b/>
        </w:rPr>
      </w:pPr>
      <w:r w:rsidRPr="006B7487">
        <w:rPr>
          <w:b/>
        </w:rPr>
        <w:t>Билет №22.</w:t>
      </w:r>
    </w:p>
    <w:p w:rsidR="005329F4" w:rsidRPr="006B7487" w:rsidRDefault="005329F4" w:rsidP="00965E69">
      <w:pPr>
        <w:numPr>
          <w:ilvl w:val="0"/>
          <w:numId w:val="48"/>
        </w:numPr>
        <w:ind w:firstLine="567"/>
        <w:jc w:val="both"/>
      </w:pPr>
      <w:r w:rsidRPr="006B7487">
        <w:t>Принципы логистической концепции организации производства. Понятие «запаса производственной мощности».</w:t>
      </w:r>
    </w:p>
    <w:p w:rsidR="005329F4" w:rsidRPr="006B7487" w:rsidRDefault="005329F4" w:rsidP="00965E69">
      <w:pPr>
        <w:numPr>
          <w:ilvl w:val="0"/>
          <w:numId w:val="48"/>
        </w:numPr>
        <w:ind w:firstLine="567"/>
        <w:jc w:val="both"/>
      </w:pPr>
      <w:r w:rsidRPr="006B7487">
        <w:t>Характеристика финансовых потоков в логистике.</w:t>
      </w:r>
    </w:p>
    <w:p w:rsidR="005329F4" w:rsidRPr="006B7487" w:rsidRDefault="005329F4" w:rsidP="00965E69">
      <w:pPr>
        <w:numPr>
          <w:ilvl w:val="0"/>
          <w:numId w:val="48"/>
        </w:numPr>
        <w:ind w:firstLine="567"/>
        <w:jc w:val="both"/>
      </w:pPr>
      <w:r w:rsidRPr="006B7487">
        <w:t>Характеристика производственной логистики. Понятия «процесс производс</w:t>
      </w:r>
      <w:r w:rsidRPr="006B7487">
        <w:t>т</w:t>
      </w:r>
      <w:r w:rsidRPr="006B7487">
        <w:t>ва» и «производственная логистика».</w:t>
      </w:r>
    </w:p>
    <w:p w:rsidR="005329F4" w:rsidRPr="006B7487" w:rsidRDefault="005329F4" w:rsidP="0062360B">
      <w:pPr>
        <w:ind w:firstLine="567"/>
        <w:jc w:val="both"/>
      </w:pPr>
    </w:p>
    <w:p w:rsidR="005329F4" w:rsidRPr="006B7487" w:rsidRDefault="005329F4" w:rsidP="0062360B">
      <w:pPr>
        <w:ind w:firstLine="567"/>
        <w:jc w:val="both"/>
        <w:rPr>
          <w:b/>
        </w:rPr>
      </w:pPr>
      <w:r w:rsidRPr="006B7487">
        <w:rPr>
          <w:b/>
        </w:rPr>
        <w:t>Билет №23.</w:t>
      </w:r>
    </w:p>
    <w:p w:rsidR="005329F4" w:rsidRPr="006B7487" w:rsidRDefault="005329F4" w:rsidP="00965E69">
      <w:pPr>
        <w:numPr>
          <w:ilvl w:val="0"/>
          <w:numId w:val="49"/>
        </w:numPr>
        <w:ind w:firstLine="567"/>
        <w:jc w:val="both"/>
      </w:pPr>
      <w:r w:rsidRPr="006B7487">
        <w:t>Характеристика толкающей системы управления материальными потоками в производственной логистике.</w:t>
      </w:r>
    </w:p>
    <w:p w:rsidR="005329F4" w:rsidRPr="006B7487" w:rsidRDefault="005329F4" w:rsidP="00965E69">
      <w:pPr>
        <w:numPr>
          <w:ilvl w:val="0"/>
          <w:numId w:val="49"/>
        </w:numPr>
        <w:ind w:firstLine="567"/>
        <w:jc w:val="both"/>
      </w:pPr>
      <w:r w:rsidRPr="006B7487">
        <w:t>Запасы в логистике. Понятие материального запаса.</w:t>
      </w:r>
    </w:p>
    <w:p w:rsidR="005329F4" w:rsidRPr="006B7487" w:rsidRDefault="005329F4" w:rsidP="00965E69">
      <w:pPr>
        <w:numPr>
          <w:ilvl w:val="0"/>
          <w:numId w:val="49"/>
        </w:numPr>
        <w:ind w:firstLine="567"/>
        <w:jc w:val="both"/>
      </w:pPr>
      <w:r w:rsidRPr="006B7487">
        <w:t>Логистические операции, виды логистических операций.</w:t>
      </w:r>
    </w:p>
    <w:p w:rsidR="005329F4" w:rsidRPr="006B7487" w:rsidRDefault="005329F4" w:rsidP="0062360B">
      <w:pPr>
        <w:ind w:firstLine="567"/>
        <w:jc w:val="both"/>
      </w:pPr>
    </w:p>
    <w:p w:rsidR="005329F4" w:rsidRPr="006B7487" w:rsidRDefault="005329F4" w:rsidP="0062360B">
      <w:pPr>
        <w:ind w:firstLine="567"/>
        <w:jc w:val="both"/>
        <w:rPr>
          <w:b/>
        </w:rPr>
      </w:pPr>
      <w:r w:rsidRPr="006B7487">
        <w:rPr>
          <w:b/>
        </w:rPr>
        <w:t>Билет №24.</w:t>
      </w:r>
    </w:p>
    <w:p w:rsidR="005329F4" w:rsidRPr="006B7487" w:rsidRDefault="005329F4" w:rsidP="00965E69">
      <w:pPr>
        <w:numPr>
          <w:ilvl w:val="0"/>
          <w:numId w:val="50"/>
        </w:numPr>
        <w:ind w:firstLine="567"/>
        <w:jc w:val="both"/>
      </w:pPr>
      <w:r w:rsidRPr="006B7487">
        <w:t>Характеристика тянущей системы управления материальными потоками в производственной логистике.</w:t>
      </w:r>
    </w:p>
    <w:p w:rsidR="005329F4" w:rsidRPr="006B7487" w:rsidRDefault="005329F4" w:rsidP="00965E69">
      <w:pPr>
        <w:numPr>
          <w:ilvl w:val="0"/>
          <w:numId w:val="50"/>
        </w:numPr>
        <w:ind w:firstLine="567"/>
        <w:jc w:val="both"/>
      </w:pPr>
      <w:r w:rsidRPr="006B7487">
        <w:t>Основные виды затрат, связанных с созданием и содержанием запасов. О</w:t>
      </w:r>
      <w:r w:rsidRPr="006B7487">
        <w:t>с</w:t>
      </w:r>
      <w:r w:rsidRPr="006B7487">
        <w:t>новные виды затрат, связанных с отсутствием запасов.</w:t>
      </w:r>
    </w:p>
    <w:p w:rsidR="005329F4" w:rsidRPr="006B7487" w:rsidRDefault="005329F4" w:rsidP="00965E69">
      <w:pPr>
        <w:numPr>
          <w:ilvl w:val="0"/>
          <w:numId w:val="50"/>
        </w:numPr>
        <w:ind w:firstLine="567"/>
        <w:jc w:val="both"/>
      </w:pPr>
      <w:r w:rsidRPr="006B7487">
        <w:t>Правовые основы закупок в Казахстане. Основные моменты договора поста</w:t>
      </w:r>
      <w:r w:rsidRPr="006B7487">
        <w:t>в</w:t>
      </w:r>
      <w:r w:rsidRPr="006B7487">
        <w:t>ки продукции.</w:t>
      </w:r>
    </w:p>
    <w:p w:rsidR="005329F4" w:rsidRPr="006B7487" w:rsidRDefault="005329F4" w:rsidP="0062360B">
      <w:pPr>
        <w:ind w:firstLine="567"/>
        <w:jc w:val="both"/>
      </w:pPr>
    </w:p>
    <w:p w:rsidR="005329F4" w:rsidRPr="006B7487" w:rsidRDefault="005329F4" w:rsidP="0062360B">
      <w:pPr>
        <w:ind w:firstLine="567"/>
        <w:jc w:val="both"/>
        <w:rPr>
          <w:b/>
        </w:rPr>
      </w:pPr>
      <w:r w:rsidRPr="006B7487">
        <w:rPr>
          <w:b/>
        </w:rPr>
        <w:t>Билет №25.</w:t>
      </w:r>
    </w:p>
    <w:p w:rsidR="005329F4" w:rsidRPr="006B7487" w:rsidRDefault="005329F4" w:rsidP="00965E69">
      <w:pPr>
        <w:numPr>
          <w:ilvl w:val="0"/>
          <w:numId w:val="51"/>
        </w:numPr>
        <w:ind w:firstLine="567"/>
        <w:jc w:val="both"/>
      </w:pPr>
      <w:r w:rsidRPr="006B7487">
        <w:t>Эффективность применения логистического подхода к управлению матер</w:t>
      </w:r>
      <w:r w:rsidRPr="006B7487">
        <w:t>и</w:t>
      </w:r>
      <w:r w:rsidRPr="006B7487">
        <w:t>альными потоками на производстве.</w:t>
      </w:r>
    </w:p>
    <w:p w:rsidR="005329F4" w:rsidRPr="006B7487" w:rsidRDefault="005329F4" w:rsidP="00965E69">
      <w:pPr>
        <w:numPr>
          <w:ilvl w:val="0"/>
          <w:numId w:val="51"/>
        </w:numPr>
        <w:ind w:firstLine="567"/>
        <w:jc w:val="both"/>
      </w:pPr>
      <w:r w:rsidRPr="006B7487">
        <w:t>Виды материальных запасов, классификация.</w:t>
      </w:r>
    </w:p>
    <w:p w:rsidR="005329F4" w:rsidRPr="006B7487" w:rsidRDefault="005329F4" w:rsidP="00965E69">
      <w:pPr>
        <w:numPr>
          <w:ilvl w:val="0"/>
          <w:numId w:val="51"/>
        </w:numPr>
        <w:ind w:firstLine="567"/>
        <w:jc w:val="both"/>
      </w:pPr>
      <w:r w:rsidRPr="006B7487">
        <w:t>Методы определения размера заказываемой партии для пополнения запаса.</w:t>
      </w:r>
    </w:p>
    <w:p w:rsidR="005329F4" w:rsidRPr="006B7487" w:rsidRDefault="005329F4" w:rsidP="0062360B">
      <w:pPr>
        <w:ind w:left="284" w:firstLine="567"/>
        <w:jc w:val="both"/>
        <w:rPr>
          <w:lang w:val="kk-KZ"/>
        </w:rPr>
      </w:pPr>
    </w:p>
    <w:p w:rsidR="005329F4" w:rsidRPr="006B7487" w:rsidRDefault="005329F4" w:rsidP="0062360B">
      <w:pPr>
        <w:ind w:firstLine="567"/>
        <w:jc w:val="both"/>
        <w:rPr>
          <w:lang w:val="kk-KZ"/>
        </w:rPr>
      </w:pPr>
    </w:p>
    <w:sectPr w:rsidR="005329F4" w:rsidRPr="006B7487" w:rsidSect="007F4552">
      <w:headerReference w:type="default" r:id="rId98"/>
      <w:type w:val="continuous"/>
      <w:pgSz w:w="11906" w:h="16838"/>
      <w:pgMar w:top="1134" w:right="567" w:bottom="567"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016" w:rsidRDefault="00C16016">
      <w:r>
        <w:separator/>
      </w:r>
    </w:p>
  </w:endnote>
  <w:endnote w:type="continuationSeparator" w:id="1">
    <w:p w:rsidR="00C16016" w:rsidRDefault="00C16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F9" w:rsidRPr="007C4223" w:rsidRDefault="00C775F9" w:rsidP="003474A6">
    <w:pPr>
      <w:pStyle w:val="a7"/>
      <w:jc w:val="right"/>
      <w:rPr>
        <w:lang w:val="kk-KZ"/>
      </w:rPr>
    </w:pPr>
    <w:r w:rsidRPr="007C4223">
      <w:rPr>
        <w:lang w:val="kk-KZ"/>
      </w:rPr>
      <w:t xml:space="preserve">Страница </w:t>
    </w:r>
    <w:fldSimple w:instr=" PAGE   \* MERGEFORMAT ">
      <w:r w:rsidR="00190473">
        <w:rPr>
          <w:noProof/>
        </w:rPr>
        <w:t>46</w:t>
      </w:r>
    </w:fldSimple>
    <w:r w:rsidRPr="007C4223">
      <w:rPr>
        <w:lang w:val="kk-KZ"/>
      </w:rPr>
      <w:t xml:space="preserve"> из </w:t>
    </w:r>
    <w:r>
      <w:rPr>
        <w:lang w:val="kk-KZ"/>
      </w:rPr>
      <w:t>208</w:t>
    </w:r>
  </w:p>
  <w:p w:rsidR="00C775F9" w:rsidRDefault="00C775F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F9" w:rsidRDefault="00C775F9">
    <w:pPr>
      <w:pStyle w:val="a7"/>
      <w:jc w:val="right"/>
    </w:pPr>
    <w:r>
      <w:t xml:space="preserve">Страница </w:t>
    </w:r>
    <w:r w:rsidR="00533F30">
      <w:rPr>
        <w:b/>
      </w:rPr>
      <w:fldChar w:fldCharType="begin"/>
    </w:r>
    <w:r>
      <w:rPr>
        <w:b/>
      </w:rPr>
      <w:instrText>PAGE</w:instrText>
    </w:r>
    <w:r w:rsidR="00533F30">
      <w:rPr>
        <w:b/>
      </w:rPr>
      <w:fldChar w:fldCharType="separate"/>
    </w:r>
    <w:r w:rsidR="00190473">
      <w:rPr>
        <w:b/>
        <w:noProof/>
      </w:rPr>
      <w:t>141</w:t>
    </w:r>
    <w:r w:rsidR="00533F30">
      <w:rPr>
        <w:b/>
      </w:rPr>
      <w:fldChar w:fldCharType="end"/>
    </w:r>
    <w:r>
      <w:t xml:space="preserve"> из </w:t>
    </w:r>
    <w:r w:rsidR="00533F30">
      <w:rPr>
        <w:b/>
      </w:rPr>
      <w:fldChar w:fldCharType="begin"/>
    </w:r>
    <w:r>
      <w:rPr>
        <w:b/>
      </w:rPr>
      <w:instrText>NUMPAGES</w:instrText>
    </w:r>
    <w:r w:rsidR="00533F30">
      <w:rPr>
        <w:b/>
      </w:rPr>
      <w:fldChar w:fldCharType="separate"/>
    </w:r>
    <w:r w:rsidR="00190473">
      <w:rPr>
        <w:b/>
        <w:noProof/>
      </w:rPr>
      <w:t>212</w:t>
    </w:r>
    <w:r w:rsidR="00533F30">
      <w:rPr>
        <w:b/>
      </w:rPr>
      <w:fldChar w:fldCharType="end"/>
    </w:r>
  </w:p>
  <w:p w:rsidR="00C775F9" w:rsidRDefault="00C775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016" w:rsidRDefault="00C16016">
      <w:r>
        <w:separator/>
      </w:r>
    </w:p>
  </w:footnote>
  <w:footnote w:type="continuationSeparator" w:id="1">
    <w:p w:rsidR="00C16016" w:rsidRDefault="00C16016">
      <w:r>
        <w:continuationSeparator/>
      </w:r>
    </w:p>
  </w:footnote>
  <w:footnote w:id="2">
    <w:p w:rsidR="00C775F9" w:rsidRDefault="00C775F9" w:rsidP="00F23E69">
      <w:pPr>
        <w:pStyle w:val="Style18"/>
        <w:widowControl/>
        <w:spacing w:line="240" w:lineRule="auto"/>
        <w:jc w:val="left"/>
        <w:rPr>
          <w:rStyle w:val="FontStyle131"/>
        </w:rPr>
      </w:pPr>
      <w:r>
        <w:rPr>
          <w:rStyle w:val="FontStyle121"/>
          <w:vertAlign w:val="superscript"/>
        </w:rPr>
        <w:footnoteRef/>
      </w:r>
      <w:r>
        <w:rPr>
          <w:rStyle w:val="FontStyle121"/>
        </w:rPr>
        <w:t xml:space="preserve"> Хара-Даван Э. </w:t>
      </w:r>
      <w:r>
        <w:rPr>
          <w:rStyle w:val="FontStyle131"/>
        </w:rPr>
        <w:t>Чингисхан как полководец и его наследие. Алматы: КРАМДС— Ахмед Яссауи, 1992. С. 115.</w:t>
      </w:r>
    </w:p>
  </w:footnote>
  <w:footnote w:id="3">
    <w:p w:rsidR="00C775F9" w:rsidRDefault="00C775F9" w:rsidP="00CA52E2">
      <w:pPr>
        <w:pStyle w:val="Style18"/>
        <w:widowControl/>
        <w:spacing w:line="240" w:lineRule="auto"/>
        <w:jc w:val="left"/>
        <w:rPr>
          <w:rStyle w:val="FontStyle131"/>
        </w:rPr>
      </w:pPr>
      <w:r>
        <w:rPr>
          <w:rStyle w:val="FontStyle121"/>
          <w:vertAlign w:val="superscript"/>
        </w:rPr>
        <w:footnoteRef/>
      </w:r>
      <w:r>
        <w:rPr>
          <w:rStyle w:val="FontStyle121"/>
        </w:rPr>
        <w:t xml:space="preserve"> Р. Балгин. </w:t>
      </w:r>
      <w:r>
        <w:rPr>
          <w:rStyle w:val="FontStyle131"/>
        </w:rPr>
        <w:t>Интегральный инструмент бизнеса — логистика/Технологии уп</w:t>
      </w:r>
      <w:r>
        <w:rPr>
          <w:rStyle w:val="FontStyle131"/>
        </w:rPr>
        <w:softHyphen/>
        <w:t>равления. № 9. 2001. С. 26.</w:t>
      </w:r>
    </w:p>
  </w:footnote>
  <w:footnote w:id="4">
    <w:p w:rsidR="00C775F9" w:rsidRDefault="00C775F9" w:rsidP="00CA52E2">
      <w:pPr>
        <w:pStyle w:val="Style6"/>
        <w:widowControl/>
        <w:jc w:val="left"/>
        <w:rPr>
          <w:rStyle w:val="FontStyle131"/>
        </w:rPr>
      </w:pPr>
      <w:r>
        <w:rPr>
          <w:rStyle w:val="FontStyle121"/>
          <w:vertAlign w:val="superscript"/>
        </w:rPr>
        <w:footnoteRef/>
      </w:r>
      <w:r>
        <w:rPr>
          <w:rStyle w:val="FontStyle121"/>
        </w:rPr>
        <w:t xml:space="preserve"> Гаджинский </w:t>
      </w:r>
      <w:r>
        <w:rPr>
          <w:rStyle w:val="FontStyle121"/>
          <w:lang w:val="en-US"/>
        </w:rPr>
        <w:t>A</w:t>
      </w:r>
      <w:r w:rsidRPr="008A5687">
        <w:rPr>
          <w:rStyle w:val="FontStyle121"/>
        </w:rPr>
        <w:t>.</w:t>
      </w:r>
      <w:r>
        <w:rPr>
          <w:rStyle w:val="FontStyle121"/>
          <w:lang w:val="en-US"/>
        </w:rPr>
        <w:t>M</w:t>
      </w:r>
      <w:r w:rsidRPr="008A5687">
        <w:rPr>
          <w:rStyle w:val="FontStyle121"/>
        </w:rPr>
        <w:t xml:space="preserve">. </w:t>
      </w:r>
      <w:r>
        <w:rPr>
          <w:rStyle w:val="FontStyle131"/>
        </w:rPr>
        <w:t>Логистика. М: Маркетинг, 2001. С.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6" w:type="dxa"/>
      <w:tblBorders>
        <w:bottom w:val="thinThickSmallGap" w:sz="18" w:space="0" w:color="auto"/>
      </w:tblBorders>
      <w:tblLayout w:type="fixed"/>
      <w:tblCellMar>
        <w:left w:w="70" w:type="dxa"/>
        <w:right w:w="70" w:type="dxa"/>
      </w:tblCellMar>
      <w:tblLook w:val="0000"/>
    </w:tblPr>
    <w:tblGrid>
      <w:gridCol w:w="4471"/>
      <w:gridCol w:w="1596"/>
      <w:gridCol w:w="4209"/>
    </w:tblGrid>
    <w:tr w:rsidR="00C775F9" w:rsidRPr="00A00EC8" w:rsidTr="000276ED">
      <w:trPr>
        <w:cantSplit/>
        <w:trHeight w:val="710"/>
      </w:trPr>
      <w:tc>
        <w:tcPr>
          <w:tcW w:w="4471" w:type="dxa"/>
          <w:vAlign w:val="center"/>
        </w:tcPr>
        <w:p w:rsidR="00C775F9" w:rsidRPr="00A00EC8" w:rsidRDefault="00C775F9" w:rsidP="00C775F9">
          <w:pPr>
            <w:jc w:val="center"/>
            <w:rPr>
              <w:rFonts w:ascii="Tahoma" w:hAnsi="Tahoma" w:cs="Tahoma"/>
              <w:b/>
              <w:bCs/>
              <w:sz w:val="17"/>
              <w:szCs w:val="17"/>
              <w:lang w:val="kk-KZ"/>
            </w:rPr>
          </w:pPr>
          <w:r w:rsidRPr="00A00EC8">
            <w:rPr>
              <w:rFonts w:ascii="Tahoma" w:hAnsi="Tahoma" w:cs="Tahoma"/>
              <w:b/>
              <w:bCs/>
              <w:sz w:val="17"/>
              <w:szCs w:val="17"/>
              <w:lang w:val="kk-KZ"/>
            </w:rPr>
            <w:t>С.Ж.АСФЕНДИЯРОВ АТЫНДАҒЫ</w:t>
          </w:r>
        </w:p>
        <w:p w:rsidR="00C775F9" w:rsidRPr="00A00EC8" w:rsidRDefault="00C775F9" w:rsidP="00C775F9">
          <w:pPr>
            <w:jc w:val="center"/>
            <w:rPr>
              <w:rFonts w:ascii="Tahoma" w:hAnsi="Tahoma" w:cs="Tahoma"/>
              <w:b/>
              <w:bCs/>
              <w:sz w:val="17"/>
              <w:szCs w:val="17"/>
              <w:lang w:val="kk-KZ"/>
            </w:rPr>
          </w:pPr>
          <w:r w:rsidRPr="00A00EC8">
            <w:rPr>
              <w:rFonts w:ascii="Tahoma" w:hAnsi="Tahoma" w:cs="Tahoma"/>
              <w:b/>
              <w:bCs/>
              <w:sz w:val="17"/>
              <w:szCs w:val="17"/>
              <w:lang w:val="kk-KZ"/>
            </w:rPr>
            <w:t xml:space="preserve">ҚАЗАҚ ҰЛТТЫҚ МЕДИЦИНА УНИВЕРСИТЕТІ </w:t>
          </w:r>
        </w:p>
      </w:tc>
      <w:tc>
        <w:tcPr>
          <w:tcW w:w="1596" w:type="dxa"/>
          <w:vAlign w:val="center"/>
        </w:tcPr>
        <w:p w:rsidR="00C775F9" w:rsidRPr="00A00EC8" w:rsidRDefault="00533F30" w:rsidP="00C775F9">
          <w:pPr>
            <w:jc w:val="center"/>
            <w:rPr>
              <w:rFonts w:ascii="Tahoma" w:hAnsi="Tahoma" w:cs="Tahoma"/>
              <w:sz w:val="17"/>
              <w:szCs w:val="17"/>
            </w:rPr>
          </w:pPr>
          <w:r w:rsidRPr="00533F30">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35pt;margin-top:.7pt;width:43pt;height:32.35pt;z-index:3;visibility:visible;mso-position-horizontal-relative:text;mso-position-vertical-relative:text">
                <v:imagedata r:id="rId1" o:title="" cropleft="-693f" cropright="37192f"/>
              </v:shape>
            </w:pict>
          </w:r>
        </w:p>
      </w:tc>
      <w:tc>
        <w:tcPr>
          <w:tcW w:w="4209" w:type="dxa"/>
          <w:vAlign w:val="center"/>
        </w:tcPr>
        <w:p w:rsidR="00C775F9" w:rsidRPr="00A00EC8" w:rsidRDefault="00C775F9" w:rsidP="00C775F9">
          <w:pPr>
            <w:jc w:val="center"/>
            <w:rPr>
              <w:rFonts w:ascii="Tahoma" w:hAnsi="Tahoma" w:cs="Tahoma"/>
              <w:b/>
              <w:bCs/>
              <w:sz w:val="17"/>
              <w:szCs w:val="17"/>
            </w:rPr>
          </w:pPr>
          <w:r w:rsidRPr="00A00EC8">
            <w:rPr>
              <w:rFonts w:ascii="Tahoma" w:hAnsi="Tahoma" w:cs="Tahoma"/>
              <w:b/>
              <w:bCs/>
              <w:sz w:val="17"/>
              <w:szCs w:val="17"/>
            </w:rPr>
            <w:t>КАЗАХСКИЙ НАЦИОНАЛЬНЫЙ МЕДИЦИНСКИЙ  УНИВЕРСИТЕТ ИМЕНИ  С.Д.АСФЕНДИЯРОВА</w:t>
          </w:r>
        </w:p>
      </w:tc>
    </w:tr>
    <w:tr w:rsidR="00C775F9" w:rsidRPr="00A00EC8" w:rsidTr="000276ED">
      <w:trPr>
        <w:cantSplit/>
        <w:trHeight w:val="536"/>
      </w:trPr>
      <w:tc>
        <w:tcPr>
          <w:tcW w:w="10276" w:type="dxa"/>
          <w:gridSpan w:val="3"/>
          <w:tcBorders>
            <w:bottom w:val="thinThickSmallGap" w:sz="18" w:space="0" w:color="auto"/>
          </w:tcBorders>
          <w:vAlign w:val="center"/>
        </w:tcPr>
        <w:p w:rsidR="00C775F9" w:rsidRPr="009305E6" w:rsidRDefault="00C775F9" w:rsidP="00C775F9">
          <w:pPr>
            <w:jc w:val="center"/>
            <w:rPr>
              <w:rFonts w:ascii="Tahoma" w:hAnsi="Tahoma" w:cs="Tahoma"/>
              <w:b/>
              <w:bCs/>
              <w:sz w:val="17"/>
              <w:szCs w:val="17"/>
              <w:lang w:val="kk-KZ"/>
            </w:rPr>
          </w:pPr>
          <w:r>
            <w:rPr>
              <w:rFonts w:ascii="Tahoma" w:hAnsi="Tahoma" w:cs="Tahoma"/>
              <w:b/>
              <w:bCs/>
              <w:sz w:val="17"/>
              <w:szCs w:val="17"/>
              <w:lang w:val="kk-KZ"/>
            </w:rPr>
            <w:t>МОДУЛЬ ФАРМАЦЕВТ- МЕНЕДЖЕР</w:t>
          </w:r>
        </w:p>
        <w:p w:rsidR="00C775F9" w:rsidRPr="007C4223" w:rsidRDefault="00C775F9" w:rsidP="00C775F9">
          <w:pPr>
            <w:jc w:val="center"/>
            <w:rPr>
              <w:rFonts w:ascii="Tahoma" w:hAnsi="Tahoma" w:cs="Tahoma"/>
              <w:b/>
              <w:bCs/>
              <w:sz w:val="17"/>
              <w:szCs w:val="17"/>
            </w:rPr>
          </w:pPr>
          <w:r>
            <w:rPr>
              <w:rFonts w:ascii="Tahoma" w:hAnsi="Tahoma" w:cs="Tahoma"/>
              <w:b/>
              <w:bCs/>
              <w:sz w:val="17"/>
              <w:szCs w:val="17"/>
            </w:rPr>
            <w:t>УЧЕБНО – МЕТОДИЧЕСКИЙ КОМПЛЕКС ДИСЦИПЛИНЫ</w:t>
          </w:r>
        </w:p>
      </w:tc>
    </w:tr>
  </w:tbl>
  <w:p w:rsidR="00C775F9" w:rsidRDefault="00C775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1" w:type="dxa"/>
      <w:tblBorders>
        <w:bottom w:val="thinThickSmallGap" w:sz="18" w:space="0" w:color="auto"/>
      </w:tblBorders>
      <w:tblLayout w:type="fixed"/>
      <w:tblCellMar>
        <w:left w:w="70" w:type="dxa"/>
        <w:right w:w="70" w:type="dxa"/>
      </w:tblCellMar>
      <w:tblLook w:val="0000"/>
    </w:tblPr>
    <w:tblGrid>
      <w:gridCol w:w="3973"/>
      <w:gridCol w:w="1493"/>
      <w:gridCol w:w="4285"/>
    </w:tblGrid>
    <w:tr w:rsidR="00C775F9" w:rsidRPr="007E225F">
      <w:trPr>
        <w:cantSplit/>
        <w:trHeight w:val="1136"/>
      </w:trPr>
      <w:tc>
        <w:tcPr>
          <w:tcW w:w="3973" w:type="dxa"/>
          <w:tcBorders>
            <w:bottom w:val="thinThickSmallGap" w:sz="18" w:space="0" w:color="auto"/>
          </w:tcBorders>
          <w:vAlign w:val="center"/>
        </w:tcPr>
        <w:p w:rsidR="00C775F9" w:rsidRPr="007E225F" w:rsidRDefault="00C775F9" w:rsidP="00321BEF">
          <w:pPr>
            <w:spacing w:before="120"/>
            <w:jc w:val="center"/>
            <w:rPr>
              <w:rFonts w:ascii="Tahoma" w:hAnsi="Tahoma" w:cs="Tahoma"/>
              <w:b/>
              <w:sz w:val="17"/>
              <w:szCs w:val="17"/>
              <w:lang w:val="kk-KZ"/>
            </w:rPr>
          </w:pPr>
          <w:r w:rsidRPr="007E225F">
            <w:rPr>
              <w:rFonts w:ascii="Tahoma" w:hAnsi="Tahoma" w:cs="Tahoma"/>
              <w:b/>
              <w:sz w:val="17"/>
              <w:szCs w:val="17"/>
              <w:lang w:val="kk-KZ"/>
            </w:rPr>
            <w:t>С.Ж.АСФЕНДИЯРОВ АТЫНДАҒЫ</w:t>
          </w:r>
          <w:r w:rsidRPr="007E225F">
            <w:rPr>
              <w:rFonts w:ascii="Tahoma" w:hAnsi="Tahoma" w:cs="Tahoma"/>
              <w:b/>
              <w:sz w:val="17"/>
              <w:szCs w:val="17"/>
            </w:rPr>
            <w:t xml:space="preserve"> </w:t>
          </w:r>
          <w:r w:rsidRPr="007E225F">
            <w:rPr>
              <w:rFonts w:ascii="Tahoma" w:hAnsi="Tahoma" w:cs="Tahoma"/>
              <w:b/>
              <w:sz w:val="17"/>
              <w:szCs w:val="17"/>
              <w:lang w:val="kk-KZ"/>
            </w:rPr>
            <w:t xml:space="preserve">ҚАЗАҚ ҰЛТТЫҚ МЕДИЦИНА УНИВЕРСИТЕТІ </w:t>
          </w:r>
        </w:p>
      </w:tc>
      <w:tc>
        <w:tcPr>
          <w:tcW w:w="1493" w:type="dxa"/>
          <w:tcBorders>
            <w:bottom w:val="thinThickSmallGap" w:sz="18" w:space="0" w:color="auto"/>
          </w:tcBorders>
          <w:vAlign w:val="center"/>
        </w:tcPr>
        <w:p w:rsidR="00C775F9" w:rsidRPr="007E225F" w:rsidRDefault="00533F30" w:rsidP="00321BEF">
          <w:pPr>
            <w:jc w:val="center"/>
            <w:rPr>
              <w:rFonts w:ascii="Tahoma" w:hAnsi="Tahoma" w:cs="Tahoma"/>
              <w:sz w:val="17"/>
              <w:szCs w:val="17"/>
            </w:rPr>
          </w:pPr>
          <w:r w:rsidRPr="00533F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49" type="#_x0000_t75" alt="logo_fin" style="position:absolute;left:0;text-align:left;margin-left:9.55pt;margin-top:8.15pt;width:53.1pt;height:43.4pt;z-index:1;visibility:visible;mso-position-horizontal-relative:text;mso-position-vertical-relative:text">
                <v:imagedata r:id="rId1" o:title="" cropleft="-693f" cropright="37192f"/>
              </v:shape>
            </w:pict>
          </w:r>
        </w:p>
      </w:tc>
      <w:tc>
        <w:tcPr>
          <w:tcW w:w="4285" w:type="dxa"/>
          <w:tcBorders>
            <w:bottom w:val="thinThickSmallGap" w:sz="18" w:space="0" w:color="auto"/>
          </w:tcBorders>
          <w:vAlign w:val="center"/>
        </w:tcPr>
        <w:p w:rsidR="00C775F9" w:rsidRPr="007E225F" w:rsidRDefault="00C775F9" w:rsidP="00321BEF">
          <w:pPr>
            <w:spacing w:before="120"/>
            <w:jc w:val="center"/>
            <w:rPr>
              <w:rFonts w:ascii="Tahoma" w:hAnsi="Tahoma" w:cs="Tahoma"/>
              <w:b/>
              <w:sz w:val="17"/>
              <w:szCs w:val="17"/>
            </w:rPr>
          </w:pPr>
          <w:r w:rsidRPr="007E225F">
            <w:rPr>
              <w:rFonts w:ascii="Tahoma" w:hAnsi="Tahoma" w:cs="Tahoma"/>
              <w:b/>
              <w:sz w:val="17"/>
              <w:szCs w:val="17"/>
            </w:rPr>
            <w:t>КАЗАХСКИЙ НАЦИОНАЛЬНЫЙ МЕДИЦИНСКИЙ  УНИВЕРСИТЕТ ИМЕНИ  С.Д.АСФЕНДИЯРОВА</w:t>
          </w:r>
        </w:p>
      </w:tc>
    </w:tr>
  </w:tbl>
  <w:p w:rsidR="00C775F9" w:rsidRDefault="00C775F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4" w:type="dxa"/>
      <w:tblBorders>
        <w:bottom w:val="thinThickSmallGap" w:sz="18" w:space="0" w:color="auto"/>
      </w:tblBorders>
      <w:tblLayout w:type="fixed"/>
      <w:tblCellMar>
        <w:left w:w="70" w:type="dxa"/>
        <w:right w:w="70" w:type="dxa"/>
      </w:tblCellMar>
      <w:tblLook w:val="0000"/>
    </w:tblPr>
    <w:tblGrid>
      <w:gridCol w:w="4238"/>
      <w:gridCol w:w="1513"/>
      <w:gridCol w:w="4343"/>
    </w:tblGrid>
    <w:tr w:rsidR="00C775F9" w:rsidRPr="00A00EC8" w:rsidTr="00B34DBE">
      <w:trPr>
        <w:cantSplit/>
        <w:trHeight w:val="66"/>
      </w:trPr>
      <w:tc>
        <w:tcPr>
          <w:tcW w:w="4238" w:type="dxa"/>
          <w:vAlign w:val="center"/>
        </w:tcPr>
        <w:p w:rsidR="00C775F9" w:rsidRPr="00A00EC8" w:rsidRDefault="00C775F9" w:rsidP="00B34DBE">
          <w:pPr>
            <w:rPr>
              <w:rFonts w:ascii="Tahoma" w:hAnsi="Tahoma" w:cs="Tahoma"/>
              <w:b/>
              <w:sz w:val="17"/>
              <w:szCs w:val="17"/>
              <w:lang w:val="kk-KZ"/>
            </w:rPr>
          </w:pPr>
        </w:p>
      </w:tc>
      <w:tc>
        <w:tcPr>
          <w:tcW w:w="1513" w:type="dxa"/>
          <w:vAlign w:val="center"/>
        </w:tcPr>
        <w:p w:rsidR="00C775F9" w:rsidRPr="00A00EC8" w:rsidRDefault="00533F30" w:rsidP="00B34DBE">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55pt;margin-top:12.85pt;width:44.9pt;height:40.1pt;z-index:2;visibility:visible;mso-position-horizontal-relative:text;mso-position-vertical-relative:text">
                <v:imagedata r:id="rId1" o:title="logo_fin" cropleft="-693f" cropright="37192f"/>
              </v:shape>
            </w:pict>
          </w:r>
        </w:p>
      </w:tc>
      <w:tc>
        <w:tcPr>
          <w:tcW w:w="4343" w:type="dxa"/>
          <w:vAlign w:val="center"/>
        </w:tcPr>
        <w:p w:rsidR="00C775F9" w:rsidRPr="00A00EC8" w:rsidRDefault="00C775F9" w:rsidP="00B34DBE">
          <w:pPr>
            <w:spacing w:before="120"/>
            <w:jc w:val="center"/>
            <w:rPr>
              <w:rFonts w:ascii="Tahoma" w:hAnsi="Tahoma" w:cs="Tahoma"/>
              <w:b/>
              <w:sz w:val="17"/>
              <w:szCs w:val="17"/>
            </w:rPr>
          </w:pPr>
        </w:p>
      </w:tc>
    </w:tr>
    <w:tr w:rsidR="00C775F9" w:rsidRPr="00A00EC8" w:rsidTr="00B34DBE">
      <w:trPr>
        <w:cantSplit/>
        <w:trHeight w:val="744"/>
      </w:trPr>
      <w:tc>
        <w:tcPr>
          <w:tcW w:w="4238" w:type="dxa"/>
          <w:vAlign w:val="center"/>
        </w:tcPr>
        <w:p w:rsidR="00C775F9" w:rsidRPr="00A00EC8" w:rsidRDefault="00C775F9" w:rsidP="00B34DBE">
          <w:pPr>
            <w:jc w:val="center"/>
            <w:rPr>
              <w:rFonts w:ascii="Tahoma" w:hAnsi="Tahoma" w:cs="Tahoma"/>
              <w:b/>
              <w:sz w:val="17"/>
              <w:szCs w:val="17"/>
              <w:lang w:val="kk-KZ"/>
            </w:rPr>
          </w:pPr>
          <w:r w:rsidRPr="00A00EC8">
            <w:rPr>
              <w:rFonts w:ascii="Tahoma" w:hAnsi="Tahoma" w:cs="Tahoma"/>
              <w:b/>
              <w:sz w:val="17"/>
              <w:szCs w:val="17"/>
              <w:lang w:val="kk-KZ"/>
            </w:rPr>
            <w:t>С.Ж.</w:t>
          </w:r>
          <w:r>
            <w:rPr>
              <w:rFonts w:ascii="Tahoma" w:hAnsi="Tahoma" w:cs="Tahoma"/>
              <w:b/>
              <w:sz w:val="17"/>
              <w:szCs w:val="17"/>
              <w:lang w:val="kk-KZ"/>
            </w:rPr>
            <w:t xml:space="preserve"> </w:t>
          </w:r>
          <w:r w:rsidRPr="00A00EC8">
            <w:rPr>
              <w:rFonts w:ascii="Tahoma" w:hAnsi="Tahoma" w:cs="Tahoma"/>
              <w:b/>
              <w:sz w:val="17"/>
              <w:szCs w:val="17"/>
              <w:lang w:val="kk-KZ"/>
            </w:rPr>
            <w:t>АСФЕНДИЯРОВ АТЫНДАҒЫ</w:t>
          </w:r>
        </w:p>
        <w:p w:rsidR="00C775F9" w:rsidRPr="00A00EC8" w:rsidRDefault="00C775F9" w:rsidP="00B34DBE">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513" w:type="dxa"/>
          <w:vAlign w:val="center"/>
        </w:tcPr>
        <w:p w:rsidR="00C775F9" w:rsidRPr="00A00EC8" w:rsidRDefault="00C775F9" w:rsidP="00B34DBE">
          <w:pPr>
            <w:jc w:val="center"/>
            <w:rPr>
              <w:rFonts w:ascii="Tahoma" w:hAnsi="Tahoma" w:cs="Tahoma"/>
              <w:sz w:val="17"/>
              <w:szCs w:val="17"/>
            </w:rPr>
          </w:pPr>
        </w:p>
      </w:tc>
      <w:tc>
        <w:tcPr>
          <w:tcW w:w="4343" w:type="dxa"/>
          <w:vAlign w:val="center"/>
        </w:tcPr>
        <w:p w:rsidR="00C775F9" w:rsidRPr="00A00EC8" w:rsidRDefault="00C775F9" w:rsidP="00B34DBE">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w:t>
          </w:r>
          <w:r>
            <w:rPr>
              <w:rFonts w:ascii="Tahoma" w:hAnsi="Tahoma" w:cs="Tahoma"/>
              <w:b/>
              <w:sz w:val="17"/>
              <w:szCs w:val="17"/>
            </w:rPr>
            <w:t xml:space="preserve"> </w:t>
          </w:r>
          <w:r w:rsidRPr="00A00EC8">
            <w:rPr>
              <w:rFonts w:ascii="Tahoma" w:hAnsi="Tahoma" w:cs="Tahoma"/>
              <w:b/>
              <w:sz w:val="17"/>
              <w:szCs w:val="17"/>
            </w:rPr>
            <w:t>АСФЕНДИЯРОВА</w:t>
          </w:r>
        </w:p>
      </w:tc>
    </w:tr>
    <w:tr w:rsidR="00C775F9" w:rsidRPr="00A00EC8" w:rsidTr="00B34DBE">
      <w:trPr>
        <w:cantSplit/>
        <w:trHeight w:val="562"/>
      </w:trPr>
      <w:tc>
        <w:tcPr>
          <w:tcW w:w="10094" w:type="dxa"/>
          <w:gridSpan w:val="3"/>
          <w:vAlign w:val="center"/>
        </w:tcPr>
        <w:p w:rsidR="00C775F9" w:rsidRDefault="00C775F9" w:rsidP="00B34DBE">
          <w:pPr>
            <w:jc w:val="center"/>
            <w:rPr>
              <w:rFonts w:ascii="Tahoma" w:hAnsi="Tahoma" w:cs="Tahoma"/>
              <w:b/>
              <w:sz w:val="17"/>
              <w:szCs w:val="17"/>
              <w:lang w:val="kk-KZ"/>
            </w:rPr>
          </w:pPr>
          <w:r>
            <w:rPr>
              <w:rFonts w:ascii="Tahoma" w:hAnsi="Tahoma" w:cs="Tahoma"/>
              <w:b/>
              <w:sz w:val="17"/>
              <w:szCs w:val="17"/>
              <w:lang w:val="kk-KZ"/>
            </w:rPr>
            <w:t>ФАРМАЦЕВТИЧЕСКИЙ ФАКУЛЬТЕТ</w:t>
          </w:r>
        </w:p>
        <w:p w:rsidR="00C775F9" w:rsidRPr="002511AA" w:rsidRDefault="00C775F9" w:rsidP="00B34DBE">
          <w:pPr>
            <w:jc w:val="center"/>
            <w:rPr>
              <w:rFonts w:ascii="Tahoma" w:hAnsi="Tahoma" w:cs="Tahoma"/>
              <w:b/>
              <w:sz w:val="17"/>
              <w:szCs w:val="17"/>
            </w:rPr>
          </w:pPr>
          <w:r>
            <w:rPr>
              <w:rFonts w:ascii="Tahoma" w:hAnsi="Tahoma" w:cs="Tahoma"/>
              <w:b/>
              <w:sz w:val="17"/>
              <w:szCs w:val="17"/>
              <w:lang w:val="kk-KZ"/>
            </w:rPr>
            <w:t>МОДУЛЬ ФАРМАЦЕВТ</w:t>
          </w:r>
          <w:r>
            <w:rPr>
              <w:rFonts w:ascii="Tahoma" w:hAnsi="Tahoma" w:cs="Tahoma"/>
              <w:b/>
              <w:sz w:val="17"/>
              <w:szCs w:val="17"/>
            </w:rPr>
            <w:t>-МЕНЕДЖЕР</w:t>
          </w:r>
        </w:p>
      </w:tc>
    </w:tr>
  </w:tbl>
  <w:p w:rsidR="00C775F9" w:rsidRDefault="00C775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6C80AA"/>
    <w:lvl w:ilvl="0">
      <w:numFmt w:val="bullet"/>
      <w:lvlText w:val="*"/>
      <w:lvlJc w:val="left"/>
    </w:lvl>
  </w:abstractNum>
  <w:abstractNum w:abstractNumId="1">
    <w:nsid w:val="0000039F"/>
    <w:multiLevelType w:val="singleLevel"/>
    <w:tmpl w:val="0000039F"/>
    <w:name w:val="WW8Num949"/>
    <w:lvl w:ilvl="0">
      <w:start w:val="1"/>
      <w:numFmt w:val="bullet"/>
      <w:lvlText w:val=""/>
      <w:lvlJc w:val="left"/>
      <w:pPr>
        <w:tabs>
          <w:tab w:val="num" w:pos="360"/>
        </w:tabs>
        <w:ind w:left="360" w:hanging="360"/>
      </w:pPr>
      <w:rPr>
        <w:rFonts w:ascii="Symbol" w:hAnsi="Symbol"/>
      </w:rPr>
    </w:lvl>
  </w:abstractNum>
  <w:abstractNum w:abstractNumId="2">
    <w:nsid w:val="0000045D"/>
    <w:multiLevelType w:val="singleLevel"/>
    <w:tmpl w:val="0000045D"/>
    <w:name w:val="WW8Num1146"/>
    <w:lvl w:ilvl="0">
      <w:start w:val="1"/>
      <w:numFmt w:val="bullet"/>
      <w:lvlText w:val=""/>
      <w:lvlJc w:val="left"/>
      <w:pPr>
        <w:tabs>
          <w:tab w:val="num" w:pos="720"/>
        </w:tabs>
        <w:ind w:left="720" w:hanging="360"/>
      </w:pPr>
      <w:rPr>
        <w:rFonts w:ascii="Symbol" w:hAnsi="Symbol"/>
      </w:rPr>
    </w:lvl>
  </w:abstractNum>
  <w:abstractNum w:abstractNumId="3">
    <w:nsid w:val="00000505"/>
    <w:multiLevelType w:val="singleLevel"/>
    <w:tmpl w:val="00000505"/>
    <w:name w:val="WW8Num1319"/>
    <w:lvl w:ilvl="0">
      <w:start w:val="1"/>
      <w:numFmt w:val="bullet"/>
      <w:lvlText w:val=""/>
      <w:lvlJc w:val="left"/>
      <w:pPr>
        <w:tabs>
          <w:tab w:val="num" w:pos="720"/>
        </w:tabs>
        <w:ind w:left="720" w:hanging="360"/>
      </w:pPr>
      <w:rPr>
        <w:rFonts w:ascii="Symbol" w:hAnsi="Symbol"/>
      </w:rPr>
    </w:lvl>
  </w:abstractNum>
  <w:abstractNum w:abstractNumId="4">
    <w:nsid w:val="00020DD3"/>
    <w:multiLevelType w:val="hybridMultilevel"/>
    <w:tmpl w:val="BC0824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1551B9"/>
    <w:multiLevelType w:val="hybridMultilevel"/>
    <w:tmpl w:val="D516553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0A03047"/>
    <w:multiLevelType w:val="hybridMultilevel"/>
    <w:tmpl w:val="20748A76"/>
    <w:lvl w:ilvl="0" w:tplc="D3A4B4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0D3465C"/>
    <w:multiLevelType w:val="hybridMultilevel"/>
    <w:tmpl w:val="0590C8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10C49A9"/>
    <w:multiLevelType w:val="hybridMultilevel"/>
    <w:tmpl w:val="ECA2B0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1276DFC"/>
    <w:multiLevelType w:val="hybridMultilevel"/>
    <w:tmpl w:val="6624075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792877"/>
    <w:multiLevelType w:val="hybridMultilevel"/>
    <w:tmpl w:val="391C5C5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902444"/>
    <w:multiLevelType w:val="hybridMultilevel"/>
    <w:tmpl w:val="E54C22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19E4421"/>
    <w:multiLevelType w:val="singleLevel"/>
    <w:tmpl w:val="3300D054"/>
    <w:lvl w:ilvl="0">
      <w:start w:val="1"/>
      <w:numFmt w:val="decimal"/>
      <w:lvlText w:val="%1."/>
      <w:lvlJc w:val="left"/>
      <w:pPr>
        <w:tabs>
          <w:tab w:val="num" w:pos="1069"/>
        </w:tabs>
        <w:ind w:left="1069" w:hanging="360"/>
      </w:pPr>
      <w:rPr>
        <w:rFonts w:hint="default"/>
      </w:rPr>
    </w:lvl>
  </w:abstractNum>
  <w:abstractNum w:abstractNumId="13">
    <w:nsid w:val="01A430C9"/>
    <w:multiLevelType w:val="hybridMultilevel"/>
    <w:tmpl w:val="864EE6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02076400"/>
    <w:multiLevelType w:val="hybridMultilevel"/>
    <w:tmpl w:val="41F6CF6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22B6D17"/>
    <w:multiLevelType w:val="hybridMultilevel"/>
    <w:tmpl w:val="C898EB7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28A0455"/>
    <w:multiLevelType w:val="hybridMultilevel"/>
    <w:tmpl w:val="D28E2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A0713B"/>
    <w:multiLevelType w:val="hybridMultilevel"/>
    <w:tmpl w:val="1A2683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02A530AF"/>
    <w:multiLevelType w:val="hybridMultilevel"/>
    <w:tmpl w:val="D0B0A6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2AC2D48"/>
    <w:multiLevelType w:val="hybridMultilevel"/>
    <w:tmpl w:val="E36654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2AF107C"/>
    <w:multiLevelType w:val="hybridMultilevel"/>
    <w:tmpl w:val="2C229B0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3271F4C"/>
    <w:multiLevelType w:val="hybridMultilevel"/>
    <w:tmpl w:val="D570D64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34B706B"/>
    <w:multiLevelType w:val="hybridMultilevel"/>
    <w:tmpl w:val="0E7AB66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3B141C9"/>
    <w:multiLevelType w:val="hybridMultilevel"/>
    <w:tmpl w:val="E42E57C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3C84157"/>
    <w:multiLevelType w:val="hybridMultilevel"/>
    <w:tmpl w:val="B7EC8C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04707B59"/>
    <w:multiLevelType w:val="hybridMultilevel"/>
    <w:tmpl w:val="A5400F3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048F0C54"/>
    <w:multiLevelType w:val="hybridMultilevel"/>
    <w:tmpl w:val="639E04D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04AD1E2F"/>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04B66DBD"/>
    <w:multiLevelType w:val="hybridMultilevel"/>
    <w:tmpl w:val="81F872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04B94CFB"/>
    <w:multiLevelType w:val="hybridMultilevel"/>
    <w:tmpl w:val="114AABF6"/>
    <w:lvl w:ilvl="0" w:tplc="A52E685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04FF51F1"/>
    <w:multiLevelType w:val="hybridMultilevel"/>
    <w:tmpl w:val="864EE6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050E1AB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2">
    <w:nsid w:val="052D39FA"/>
    <w:multiLevelType w:val="hybridMultilevel"/>
    <w:tmpl w:val="BABAF10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05AD6DAB"/>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05C03944"/>
    <w:multiLevelType w:val="multilevel"/>
    <w:tmpl w:val="6658A184"/>
    <w:lvl w:ilvl="0">
      <w:start w:val="1"/>
      <w:numFmt w:val="lowerLetter"/>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5E43734"/>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060401FD"/>
    <w:multiLevelType w:val="hybridMultilevel"/>
    <w:tmpl w:val="116A69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060C1CBB"/>
    <w:multiLevelType w:val="hybridMultilevel"/>
    <w:tmpl w:val="F730A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6285E0A"/>
    <w:multiLevelType w:val="hybridMultilevel"/>
    <w:tmpl w:val="E340C3F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6B20F28"/>
    <w:multiLevelType w:val="hybridMultilevel"/>
    <w:tmpl w:val="58DC614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6C318A5"/>
    <w:multiLevelType w:val="hybridMultilevel"/>
    <w:tmpl w:val="3C82C3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072B2735"/>
    <w:multiLevelType w:val="hybridMultilevel"/>
    <w:tmpl w:val="9BE64E06"/>
    <w:lvl w:ilvl="0" w:tplc="74C8B2E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079A4BAA"/>
    <w:multiLevelType w:val="multilevel"/>
    <w:tmpl w:val="FB6C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7A2013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4">
    <w:nsid w:val="07AC73F0"/>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07D06450"/>
    <w:multiLevelType w:val="hybridMultilevel"/>
    <w:tmpl w:val="4E06BED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07DD61D0"/>
    <w:multiLevelType w:val="hybridMultilevel"/>
    <w:tmpl w:val="4E6CDA1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829306A"/>
    <w:multiLevelType w:val="hybridMultilevel"/>
    <w:tmpl w:val="2EBEAA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83F0ABB"/>
    <w:multiLevelType w:val="hybridMultilevel"/>
    <w:tmpl w:val="CE763B6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8642216"/>
    <w:multiLevelType w:val="hybridMultilevel"/>
    <w:tmpl w:val="95D822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08695A38"/>
    <w:multiLevelType w:val="hybridMultilevel"/>
    <w:tmpl w:val="D8FA977A"/>
    <w:lvl w:ilvl="0" w:tplc="06D0C56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08B83215"/>
    <w:multiLevelType w:val="hybridMultilevel"/>
    <w:tmpl w:val="3DE261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08DA55A3"/>
    <w:multiLevelType w:val="hybridMultilevel"/>
    <w:tmpl w:val="172C5990"/>
    <w:lvl w:ilvl="0" w:tplc="50B21B8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08F375BF"/>
    <w:multiLevelType w:val="hybridMultilevel"/>
    <w:tmpl w:val="DD849E06"/>
    <w:lvl w:ilvl="0" w:tplc="7158A3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09537764"/>
    <w:multiLevelType w:val="hybridMultilevel"/>
    <w:tmpl w:val="0BCE5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96C325F"/>
    <w:multiLevelType w:val="hybridMultilevel"/>
    <w:tmpl w:val="4C7EFC8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97E58C2"/>
    <w:multiLevelType w:val="hybridMultilevel"/>
    <w:tmpl w:val="47ACE7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97F7B75"/>
    <w:multiLevelType w:val="hybridMultilevel"/>
    <w:tmpl w:val="20748A76"/>
    <w:lvl w:ilvl="0" w:tplc="D3A4B4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09D27299"/>
    <w:multiLevelType w:val="hybridMultilevel"/>
    <w:tmpl w:val="0E1E03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09D97449"/>
    <w:multiLevelType w:val="hybridMultilevel"/>
    <w:tmpl w:val="BA40BC7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9E24A1B"/>
    <w:multiLevelType w:val="hybridMultilevel"/>
    <w:tmpl w:val="68D6519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A0D4C49"/>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AA46C7A"/>
    <w:multiLevelType w:val="hybridMultilevel"/>
    <w:tmpl w:val="C5E20E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nsid w:val="0AB97FC7"/>
    <w:multiLevelType w:val="hybridMultilevel"/>
    <w:tmpl w:val="796C9CC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0B3D6043"/>
    <w:multiLevelType w:val="hybridMultilevel"/>
    <w:tmpl w:val="53E2723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BB43796"/>
    <w:multiLevelType w:val="hybridMultilevel"/>
    <w:tmpl w:val="9D601A22"/>
    <w:lvl w:ilvl="0" w:tplc="F60CCC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nsid w:val="0BD522A7"/>
    <w:multiLevelType w:val="hybridMultilevel"/>
    <w:tmpl w:val="1B944FE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0C537BF2"/>
    <w:multiLevelType w:val="hybridMultilevel"/>
    <w:tmpl w:val="9BCA09E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C5832A6"/>
    <w:multiLevelType w:val="hybridMultilevel"/>
    <w:tmpl w:val="AB7A08A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0C7B0B3D"/>
    <w:multiLevelType w:val="hybridMultilevel"/>
    <w:tmpl w:val="9760E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CE017AA"/>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0CFA73E1"/>
    <w:multiLevelType w:val="multilevel"/>
    <w:tmpl w:val="5DC8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0D006DB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3">
    <w:nsid w:val="0D0E157F"/>
    <w:multiLevelType w:val="hybridMultilevel"/>
    <w:tmpl w:val="C46A9B8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0D356A7F"/>
    <w:multiLevelType w:val="hybridMultilevel"/>
    <w:tmpl w:val="796C9CC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0D5D6420"/>
    <w:multiLevelType w:val="hybridMultilevel"/>
    <w:tmpl w:val="F798338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0D772DA0"/>
    <w:multiLevelType w:val="hybridMultilevel"/>
    <w:tmpl w:val="0ECAA8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0D971B7D"/>
    <w:multiLevelType w:val="hybridMultilevel"/>
    <w:tmpl w:val="933A977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0E296E5E"/>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nsid w:val="0E2B3B54"/>
    <w:multiLevelType w:val="hybridMultilevel"/>
    <w:tmpl w:val="9D601A22"/>
    <w:lvl w:ilvl="0" w:tplc="F60CCC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nsid w:val="0E7A2110"/>
    <w:multiLevelType w:val="hybridMultilevel"/>
    <w:tmpl w:val="2E422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0E947039"/>
    <w:multiLevelType w:val="hybridMultilevel"/>
    <w:tmpl w:val="3A7C02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0EB72372"/>
    <w:multiLevelType w:val="hybridMultilevel"/>
    <w:tmpl w:val="FDCE564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0ECD0007"/>
    <w:multiLevelType w:val="hybridMultilevel"/>
    <w:tmpl w:val="9BC2F23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0ECE3457"/>
    <w:multiLevelType w:val="hybridMultilevel"/>
    <w:tmpl w:val="5686C780"/>
    <w:lvl w:ilvl="0" w:tplc="DAB036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0F6B2B23"/>
    <w:multiLevelType w:val="hybridMultilevel"/>
    <w:tmpl w:val="561CC8C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0FA26675"/>
    <w:multiLevelType w:val="hybridMultilevel"/>
    <w:tmpl w:val="5ABEB45C"/>
    <w:lvl w:ilvl="0" w:tplc="B5C6F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7">
    <w:nsid w:val="10151E12"/>
    <w:multiLevelType w:val="hybridMultilevel"/>
    <w:tmpl w:val="20748A76"/>
    <w:lvl w:ilvl="0" w:tplc="D3A4B4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8">
    <w:nsid w:val="10357FAB"/>
    <w:multiLevelType w:val="hybridMultilevel"/>
    <w:tmpl w:val="DD849E06"/>
    <w:lvl w:ilvl="0" w:tplc="7158A3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9">
    <w:nsid w:val="107D405C"/>
    <w:multiLevelType w:val="hybridMultilevel"/>
    <w:tmpl w:val="6B6433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0984BC4"/>
    <w:multiLevelType w:val="hybridMultilevel"/>
    <w:tmpl w:val="B7F019CA"/>
    <w:lvl w:ilvl="0" w:tplc="CFA2FE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
    <w:nsid w:val="10CD4122"/>
    <w:multiLevelType w:val="hybridMultilevel"/>
    <w:tmpl w:val="48DC9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15342F7"/>
    <w:multiLevelType w:val="hybridMultilevel"/>
    <w:tmpl w:val="72127C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1687589"/>
    <w:multiLevelType w:val="hybridMultilevel"/>
    <w:tmpl w:val="9976C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1812E0C"/>
    <w:multiLevelType w:val="hybridMultilevel"/>
    <w:tmpl w:val="7D92A816"/>
    <w:lvl w:ilvl="0" w:tplc="CB4CBA8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5">
    <w:nsid w:val="11AF173F"/>
    <w:multiLevelType w:val="hybridMultilevel"/>
    <w:tmpl w:val="D71A7F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6">
    <w:nsid w:val="11EB2872"/>
    <w:multiLevelType w:val="hybridMultilevel"/>
    <w:tmpl w:val="864EE6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7">
    <w:nsid w:val="11EE1354"/>
    <w:multiLevelType w:val="hybridMultilevel"/>
    <w:tmpl w:val="72523B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22B382D"/>
    <w:multiLevelType w:val="hybridMultilevel"/>
    <w:tmpl w:val="A4C6F3F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2336BA8"/>
    <w:multiLevelType w:val="hybridMultilevel"/>
    <w:tmpl w:val="9942F92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12591137"/>
    <w:multiLevelType w:val="hybridMultilevel"/>
    <w:tmpl w:val="5C14D8FA"/>
    <w:lvl w:ilvl="0" w:tplc="72A8075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125A3E2A"/>
    <w:multiLevelType w:val="hybridMultilevel"/>
    <w:tmpl w:val="02A83DD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26855C8"/>
    <w:multiLevelType w:val="hybridMultilevel"/>
    <w:tmpl w:val="2ACC608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2753FBD"/>
    <w:multiLevelType w:val="hybridMultilevel"/>
    <w:tmpl w:val="0B005EB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2CE25E1"/>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5">
    <w:nsid w:val="13042792"/>
    <w:multiLevelType w:val="hybridMultilevel"/>
    <w:tmpl w:val="BD1EC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6">
    <w:nsid w:val="13043E83"/>
    <w:multiLevelType w:val="hybridMultilevel"/>
    <w:tmpl w:val="1EC24E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7">
    <w:nsid w:val="1359016E"/>
    <w:multiLevelType w:val="hybridMultilevel"/>
    <w:tmpl w:val="0F9893E8"/>
    <w:lvl w:ilvl="0" w:tplc="6262D68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8">
    <w:nsid w:val="136949E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9">
    <w:nsid w:val="13AD7B83"/>
    <w:multiLevelType w:val="hybridMultilevel"/>
    <w:tmpl w:val="4F10963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13CF325A"/>
    <w:multiLevelType w:val="hybridMultilevel"/>
    <w:tmpl w:val="E4B0B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147A4419"/>
    <w:multiLevelType w:val="hybridMultilevel"/>
    <w:tmpl w:val="7C8C87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2">
    <w:nsid w:val="14925730"/>
    <w:multiLevelType w:val="hybridMultilevel"/>
    <w:tmpl w:val="483C91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14AC41A2"/>
    <w:multiLevelType w:val="hybridMultilevel"/>
    <w:tmpl w:val="4E6CE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4B478D0"/>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5">
    <w:nsid w:val="14B9434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6">
    <w:nsid w:val="14C45353"/>
    <w:multiLevelType w:val="multilevel"/>
    <w:tmpl w:val="C240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14DB426C"/>
    <w:multiLevelType w:val="hybridMultilevel"/>
    <w:tmpl w:val="F730A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15005FAF"/>
    <w:multiLevelType w:val="hybridMultilevel"/>
    <w:tmpl w:val="184ED5B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54067ED"/>
    <w:multiLevelType w:val="hybridMultilevel"/>
    <w:tmpl w:val="7E646944"/>
    <w:lvl w:ilvl="0" w:tplc="B5F032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0">
    <w:nsid w:val="15EB0925"/>
    <w:multiLevelType w:val="hybridMultilevel"/>
    <w:tmpl w:val="2E864C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1">
    <w:nsid w:val="15F57AD3"/>
    <w:multiLevelType w:val="hybridMultilevel"/>
    <w:tmpl w:val="D28E2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61A19D5"/>
    <w:multiLevelType w:val="hybridMultilevel"/>
    <w:tmpl w:val="5BC2A9F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1695179E"/>
    <w:multiLevelType w:val="hybridMultilevel"/>
    <w:tmpl w:val="90E63FA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16C943DD"/>
    <w:multiLevelType w:val="hybridMultilevel"/>
    <w:tmpl w:val="5B3CA3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nsid w:val="16ED44E2"/>
    <w:multiLevelType w:val="hybridMultilevel"/>
    <w:tmpl w:val="C5085A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6">
    <w:nsid w:val="172C1EF1"/>
    <w:multiLevelType w:val="hybridMultilevel"/>
    <w:tmpl w:val="0F741C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7">
    <w:nsid w:val="17874DDD"/>
    <w:multiLevelType w:val="singleLevel"/>
    <w:tmpl w:val="3300D054"/>
    <w:lvl w:ilvl="0">
      <w:start w:val="1"/>
      <w:numFmt w:val="decimal"/>
      <w:lvlText w:val="%1."/>
      <w:lvlJc w:val="left"/>
      <w:pPr>
        <w:tabs>
          <w:tab w:val="num" w:pos="1069"/>
        </w:tabs>
        <w:ind w:left="1069" w:hanging="360"/>
      </w:pPr>
      <w:rPr>
        <w:rFonts w:hint="default"/>
      </w:rPr>
    </w:lvl>
  </w:abstractNum>
  <w:abstractNum w:abstractNumId="128">
    <w:nsid w:val="17AE2B2A"/>
    <w:multiLevelType w:val="hybridMultilevel"/>
    <w:tmpl w:val="864EE6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9">
    <w:nsid w:val="17D755AF"/>
    <w:multiLevelType w:val="hybridMultilevel"/>
    <w:tmpl w:val="AFC6D2F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0">
    <w:nsid w:val="185529D9"/>
    <w:multiLevelType w:val="hybridMultilevel"/>
    <w:tmpl w:val="6B6433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18687488"/>
    <w:multiLevelType w:val="hybridMultilevel"/>
    <w:tmpl w:val="BDEA4B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1894225C"/>
    <w:multiLevelType w:val="hybridMultilevel"/>
    <w:tmpl w:val="20748A76"/>
    <w:lvl w:ilvl="0" w:tplc="D3A4B4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3">
    <w:nsid w:val="189E26C2"/>
    <w:multiLevelType w:val="hybridMultilevel"/>
    <w:tmpl w:val="9F948E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4">
    <w:nsid w:val="18A05AA4"/>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18EA7EE1"/>
    <w:multiLevelType w:val="hybridMultilevel"/>
    <w:tmpl w:val="BC0824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18EC559E"/>
    <w:multiLevelType w:val="hybridMultilevel"/>
    <w:tmpl w:val="6DA6E4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190346F8"/>
    <w:multiLevelType w:val="hybridMultilevel"/>
    <w:tmpl w:val="D6D2AF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8">
    <w:nsid w:val="19051381"/>
    <w:multiLevelType w:val="hybridMultilevel"/>
    <w:tmpl w:val="01709B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9">
    <w:nsid w:val="192B3A4C"/>
    <w:multiLevelType w:val="hybridMultilevel"/>
    <w:tmpl w:val="30B615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0">
    <w:nsid w:val="19352C74"/>
    <w:multiLevelType w:val="hybridMultilevel"/>
    <w:tmpl w:val="2AA4270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199510BA"/>
    <w:multiLevelType w:val="hybridMultilevel"/>
    <w:tmpl w:val="18EECA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199C3C61"/>
    <w:multiLevelType w:val="hybridMultilevel"/>
    <w:tmpl w:val="933A977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3">
    <w:nsid w:val="1A211371"/>
    <w:multiLevelType w:val="hybridMultilevel"/>
    <w:tmpl w:val="0F741C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4">
    <w:nsid w:val="1A43413E"/>
    <w:multiLevelType w:val="hybridMultilevel"/>
    <w:tmpl w:val="62886714"/>
    <w:lvl w:ilvl="0" w:tplc="9B16372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5">
    <w:nsid w:val="1A560C9E"/>
    <w:multiLevelType w:val="hybridMultilevel"/>
    <w:tmpl w:val="97A2CC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6">
    <w:nsid w:val="1A6C4D01"/>
    <w:multiLevelType w:val="hybridMultilevel"/>
    <w:tmpl w:val="6B6433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1B0660B4"/>
    <w:multiLevelType w:val="hybridMultilevel"/>
    <w:tmpl w:val="4DFAEE2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B1A69B4"/>
    <w:multiLevelType w:val="hybridMultilevel"/>
    <w:tmpl w:val="BD8AF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1B583ABE"/>
    <w:multiLevelType w:val="hybridMultilevel"/>
    <w:tmpl w:val="B898493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BA7042F"/>
    <w:multiLevelType w:val="hybridMultilevel"/>
    <w:tmpl w:val="6A0E028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1">
    <w:nsid w:val="1BC454C7"/>
    <w:multiLevelType w:val="hybridMultilevel"/>
    <w:tmpl w:val="1A6AAE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1C1765D5"/>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1C6A4928"/>
    <w:multiLevelType w:val="hybridMultilevel"/>
    <w:tmpl w:val="8392EDA6"/>
    <w:lvl w:ilvl="0" w:tplc="DAB036A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4">
    <w:nsid w:val="1CAF222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5">
    <w:nsid w:val="1CDC5C47"/>
    <w:multiLevelType w:val="hybridMultilevel"/>
    <w:tmpl w:val="9210F95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nsid w:val="1CE250AB"/>
    <w:multiLevelType w:val="hybridMultilevel"/>
    <w:tmpl w:val="12522F2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1CED61AD"/>
    <w:multiLevelType w:val="hybridMultilevel"/>
    <w:tmpl w:val="E4EE011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1CED6BDA"/>
    <w:multiLevelType w:val="hybridMultilevel"/>
    <w:tmpl w:val="D14274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9">
    <w:nsid w:val="1CF5209F"/>
    <w:multiLevelType w:val="hybridMultilevel"/>
    <w:tmpl w:val="3B9427C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1D59135E"/>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1D6D19F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2">
    <w:nsid w:val="1D6E430F"/>
    <w:multiLevelType w:val="hybridMultilevel"/>
    <w:tmpl w:val="D8FA977A"/>
    <w:lvl w:ilvl="0" w:tplc="06D0C56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3">
    <w:nsid w:val="1D8665C4"/>
    <w:multiLevelType w:val="hybridMultilevel"/>
    <w:tmpl w:val="BA70EFE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4">
    <w:nsid w:val="1DB865FA"/>
    <w:multiLevelType w:val="hybridMultilevel"/>
    <w:tmpl w:val="C9F8E44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1DC13ABE"/>
    <w:multiLevelType w:val="hybridMultilevel"/>
    <w:tmpl w:val="8482D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6">
    <w:nsid w:val="1DD93B06"/>
    <w:multiLevelType w:val="hybridMultilevel"/>
    <w:tmpl w:val="2850D5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1DE04D45"/>
    <w:multiLevelType w:val="hybridMultilevel"/>
    <w:tmpl w:val="2D4C3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1E374BF7"/>
    <w:multiLevelType w:val="hybridMultilevel"/>
    <w:tmpl w:val="3482CE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9">
    <w:nsid w:val="1E573669"/>
    <w:multiLevelType w:val="hybridMultilevel"/>
    <w:tmpl w:val="48EE5DE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1EAF539B"/>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1EBD5D2D"/>
    <w:multiLevelType w:val="hybridMultilevel"/>
    <w:tmpl w:val="C3DAFE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1ECF2E12"/>
    <w:multiLevelType w:val="hybridMultilevel"/>
    <w:tmpl w:val="78A260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1EF676E7"/>
    <w:multiLevelType w:val="hybridMultilevel"/>
    <w:tmpl w:val="BEA2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1F44315A"/>
    <w:multiLevelType w:val="hybridMultilevel"/>
    <w:tmpl w:val="2C14880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1FB4798B"/>
    <w:multiLevelType w:val="hybridMultilevel"/>
    <w:tmpl w:val="2C6EE2E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1FBD5ABA"/>
    <w:multiLevelType w:val="hybridMultilevel"/>
    <w:tmpl w:val="B794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04652CF"/>
    <w:multiLevelType w:val="hybridMultilevel"/>
    <w:tmpl w:val="0D803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208F54DE"/>
    <w:multiLevelType w:val="hybridMultilevel"/>
    <w:tmpl w:val="E03C17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20965BD1"/>
    <w:multiLevelType w:val="hybridMultilevel"/>
    <w:tmpl w:val="512EBBD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20E950CA"/>
    <w:multiLevelType w:val="hybridMultilevel"/>
    <w:tmpl w:val="2EDE77E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1">
    <w:nsid w:val="21561A0D"/>
    <w:multiLevelType w:val="hybridMultilevel"/>
    <w:tmpl w:val="8E4A3B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2">
    <w:nsid w:val="215E4E81"/>
    <w:multiLevelType w:val="hybridMultilevel"/>
    <w:tmpl w:val="026AFFC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3">
    <w:nsid w:val="216D15C5"/>
    <w:multiLevelType w:val="hybridMultilevel"/>
    <w:tmpl w:val="A176D3E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219B7FCD"/>
    <w:multiLevelType w:val="hybridMultilevel"/>
    <w:tmpl w:val="D8FA977A"/>
    <w:lvl w:ilvl="0" w:tplc="06D0C56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5">
    <w:nsid w:val="22001F49"/>
    <w:multiLevelType w:val="hybridMultilevel"/>
    <w:tmpl w:val="CE0EA5C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2025B27"/>
    <w:multiLevelType w:val="hybridMultilevel"/>
    <w:tmpl w:val="7196248A"/>
    <w:lvl w:ilvl="0" w:tplc="4F5E2B6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7">
    <w:nsid w:val="220718A8"/>
    <w:multiLevelType w:val="hybridMultilevel"/>
    <w:tmpl w:val="268629E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8">
    <w:nsid w:val="22391ACC"/>
    <w:multiLevelType w:val="hybridMultilevel"/>
    <w:tmpl w:val="7356201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9">
    <w:nsid w:val="22E55B7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0">
    <w:nsid w:val="23662CB9"/>
    <w:multiLevelType w:val="hybridMultilevel"/>
    <w:tmpl w:val="FE88647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nsid w:val="23896637"/>
    <w:multiLevelType w:val="hybridMultilevel"/>
    <w:tmpl w:val="F5F68FBE"/>
    <w:lvl w:ilvl="0" w:tplc="CFB86AD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2">
    <w:nsid w:val="23CF670A"/>
    <w:multiLevelType w:val="hybridMultilevel"/>
    <w:tmpl w:val="5ABEB45C"/>
    <w:lvl w:ilvl="0" w:tplc="B5C6F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3">
    <w:nsid w:val="24116739"/>
    <w:multiLevelType w:val="hybridMultilevel"/>
    <w:tmpl w:val="9D601A22"/>
    <w:lvl w:ilvl="0" w:tplc="F60CCC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4">
    <w:nsid w:val="245B005C"/>
    <w:multiLevelType w:val="hybridMultilevel"/>
    <w:tmpl w:val="F09A0E9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24DC367D"/>
    <w:multiLevelType w:val="hybridMultilevel"/>
    <w:tmpl w:val="C18C8E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6">
    <w:nsid w:val="25167004"/>
    <w:multiLevelType w:val="hybridMultilevel"/>
    <w:tmpl w:val="8A6CD9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7">
    <w:nsid w:val="257111A1"/>
    <w:multiLevelType w:val="hybridMultilevel"/>
    <w:tmpl w:val="BC0824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25A9786D"/>
    <w:multiLevelType w:val="hybridMultilevel"/>
    <w:tmpl w:val="73EEF6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9">
    <w:nsid w:val="25AE47D9"/>
    <w:multiLevelType w:val="hybridMultilevel"/>
    <w:tmpl w:val="413865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25C11D3C"/>
    <w:multiLevelType w:val="hybridMultilevel"/>
    <w:tmpl w:val="7D52354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nsid w:val="25CE0FC6"/>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2">
    <w:nsid w:val="25FD04D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03">
    <w:nsid w:val="261C2935"/>
    <w:multiLevelType w:val="hybridMultilevel"/>
    <w:tmpl w:val="13867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263923C6"/>
    <w:multiLevelType w:val="hybridMultilevel"/>
    <w:tmpl w:val="18EECA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26BC2B04"/>
    <w:multiLevelType w:val="hybridMultilevel"/>
    <w:tmpl w:val="07DA86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6">
    <w:nsid w:val="26BD6AD6"/>
    <w:multiLevelType w:val="hybridMultilevel"/>
    <w:tmpl w:val="9F948E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7">
    <w:nsid w:val="270A603E"/>
    <w:multiLevelType w:val="hybridMultilevel"/>
    <w:tmpl w:val="C5E20E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8">
    <w:nsid w:val="271510BB"/>
    <w:multiLevelType w:val="hybridMultilevel"/>
    <w:tmpl w:val="1E9C8A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9">
    <w:nsid w:val="271806D8"/>
    <w:multiLevelType w:val="hybridMultilevel"/>
    <w:tmpl w:val="42EE0B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0">
    <w:nsid w:val="273C5B13"/>
    <w:multiLevelType w:val="hybridMultilevel"/>
    <w:tmpl w:val="72BABAD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7407CA0"/>
    <w:multiLevelType w:val="hybridMultilevel"/>
    <w:tmpl w:val="AF12B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27436BEE"/>
    <w:multiLevelType w:val="hybridMultilevel"/>
    <w:tmpl w:val="CA825A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nsid w:val="27551A9A"/>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4">
    <w:nsid w:val="27744FCA"/>
    <w:multiLevelType w:val="hybridMultilevel"/>
    <w:tmpl w:val="60201DF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279247DC"/>
    <w:multiLevelType w:val="hybridMultilevel"/>
    <w:tmpl w:val="1570E0F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27EF32A3"/>
    <w:multiLevelType w:val="hybridMultilevel"/>
    <w:tmpl w:val="C5E20E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7">
    <w:nsid w:val="281D1D03"/>
    <w:multiLevelType w:val="hybridMultilevel"/>
    <w:tmpl w:val="821279CA"/>
    <w:lvl w:ilvl="0" w:tplc="55843AB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8">
    <w:nsid w:val="284631CA"/>
    <w:multiLevelType w:val="singleLevel"/>
    <w:tmpl w:val="70FCF8B6"/>
    <w:lvl w:ilvl="0">
      <w:start w:val="1"/>
      <w:numFmt w:val="decimal"/>
      <w:lvlText w:val="%1."/>
      <w:lvlJc w:val="left"/>
      <w:pPr>
        <w:tabs>
          <w:tab w:val="num" w:pos="1069"/>
        </w:tabs>
        <w:ind w:left="1069" w:hanging="360"/>
      </w:pPr>
      <w:rPr>
        <w:rFonts w:hint="default"/>
      </w:rPr>
    </w:lvl>
  </w:abstractNum>
  <w:abstractNum w:abstractNumId="219">
    <w:nsid w:val="28481733"/>
    <w:multiLevelType w:val="multilevel"/>
    <w:tmpl w:val="5F70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293F0C6F"/>
    <w:multiLevelType w:val="hybridMultilevel"/>
    <w:tmpl w:val="5514414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29862966"/>
    <w:multiLevelType w:val="hybridMultilevel"/>
    <w:tmpl w:val="F2CAF16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29B427B6"/>
    <w:multiLevelType w:val="hybridMultilevel"/>
    <w:tmpl w:val="E03C17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2A3F7ED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24">
    <w:nsid w:val="2A595172"/>
    <w:multiLevelType w:val="hybridMultilevel"/>
    <w:tmpl w:val="B5A88180"/>
    <w:lvl w:ilvl="0" w:tplc="DBAC154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5">
    <w:nsid w:val="2AC87E9B"/>
    <w:multiLevelType w:val="hybridMultilevel"/>
    <w:tmpl w:val="CF0EE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2B1633DA"/>
    <w:multiLevelType w:val="hybridMultilevel"/>
    <w:tmpl w:val="891EB4A8"/>
    <w:lvl w:ilvl="0" w:tplc="EF540880">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27">
    <w:nsid w:val="2B6E664F"/>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8">
    <w:nsid w:val="2B8672EB"/>
    <w:multiLevelType w:val="multilevel"/>
    <w:tmpl w:val="C8281C8A"/>
    <w:lvl w:ilvl="0">
      <w:start w:val="1"/>
      <w:numFmt w:val="lowerLetter"/>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2B8B235E"/>
    <w:multiLevelType w:val="hybridMultilevel"/>
    <w:tmpl w:val="180626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2B905B9E"/>
    <w:multiLevelType w:val="hybridMultilevel"/>
    <w:tmpl w:val="244AA78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1">
    <w:nsid w:val="2BA04C18"/>
    <w:multiLevelType w:val="hybridMultilevel"/>
    <w:tmpl w:val="1BE8FD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2">
    <w:nsid w:val="2BC137C2"/>
    <w:multiLevelType w:val="hybridMultilevel"/>
    <w:tmpl w:val="ADE6DE36"/>
    <w:lvl w:ilvl="0" w:tplc="C8C0F44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3">
    <w:nsid w:val="2BC71E3B"/>
    <w:multiLevelType w:val="hybridMultilevel"/>
    <w:tmpl w:val="F9F0F9A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2BDB39A5"/>
    <w:multiLevelType w:val="hybridMultilevel"/>
    <w:tmpl w:val="E03C17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2C5D2DB2"/>
    <w:multiLevelType w:val="hybridMultilevel"/>
    <w:tmpl w:val="629A2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2C661382"/>
    <w:multiLevelType w:val="hybridMultilevel"/>
    <w:tmpl w:val="470288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7">
    <w:nsid w:val="2C700A50"/>
    <w:multiLevelType w:val="hybridMultilevel"/>
    <w:tmpl w:val="667407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8">
    <w:nsid w:val="2C96408A"/>
    <w:multiLevelType w:val="hybridMultilevel"/>
    <w:tmpl w:val="7C8C87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9">
    <w:nsid w:val="2D2113E5"/>
    <w:multiLevelType w:val="hybridMultilevel"/>
    <w:tmpl w:val="D5EEA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2D543033"/>
    <w:multiLevelType w:val="hybridMultilevel"/>
    <w:tmpl w:val="5ABEB45C"/>
    <w:lvl w:ilvl="0" w:tplc="B5C6F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1">
    <w:nsid w:val="2D5F3F28"/>
    <w:multiLevelType w:val="hybridMultilevel"/>
    <w:tmpl w:val="27AAF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2DD874C9"/>
    <w:multiLevelType w:val="hybridMultilevel"/>
    <w:tmpl w:val="47ACE7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2DE571F2"/>
    <w:multiLevelType w:val="hybridMultilevel"/>
    <w:tmpl w:val="29B209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2E007068"/>
    <w:multiLevelType w:val="hybridMultilevel"/>
    <w:tmpl w:val="5ABEB45C"/>
    <w:lvl w:ilvl="0" w:tplc="B5C6F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5">
    <w:nsid w:val="2ED01FCA"/>
    <w:multiLevelType w:val="hybridMultilevel"/>
    <w:tmpl w:val="65E0B32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2EEB2D96"/>
    <w:multiLevelType w:val="hybridMultilevel"/>
    <w:tmpl w:val="D8FA977A"/>
    <w:lvl w:ilvl="0" w:tplc="06D0C56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7">
    <w:nsid w:val="2EF10C92"/>
    <w:multiLevelType w:val="hybridMultilevel"/>
    <w:tmpl w:val="E03C17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2F01737F"/>
    <w:multiLevelType w:val="hybridMultilevel"/>
    <w:tmpl w:val="9D601A22"/>
    <w:lvl w:ilvl="0" w:tplc="F60CCC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9">
    <w:nsid w:val="2F047ACD"/>
    <w:multiLevelType w:val="hybridMultilevel"/>
    <w:tmpl w:val="D8FA977A"/>
    <w:lvl w:ilvl="0" w:tplc="06D0C56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0">
    <w:nsid w:val="2F255C80"/>
    <w:multiLevelType w:val="hybridMultilevel"/>
    <w:tmpl w:val="D19E21F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2F7728C8"/>
    <w:multiLevelType w:val="hybridMultilevel"/>
    <w:tmpl w:val="58064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2F8129B5"/>
    <w:multiLevelType w:val="hybridMultilevel"/>
    <w:tmpl w:val="8D0C89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3">
    <w:nsid w:val="2FD36BC5"/>
    <w:multiLevelType w:val="hybridMultilevel"/>
    <w:tmpl w:val="4336C0F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2FE358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5">
    <w:nsid w:val="30137E5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6">
    <w:nsid w:val="30A278CF"/>
    <w:multiLevelType w:val="hybridMultilevel"/>
    <w:tmpl w:val="FEBC250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30B43152"/>
    <w:multiLevelType w:val="hybridMultilevel"/>
    <w:tmpl w:val="E952AE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30D34ADB"/>
    <w:multiLevelType w:val="hybridMultilevel"/>
    <w:tmpl w:val="D9C4BEF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30E045E4"/>
    <w:multiLevelType w:val="hybridMultilevel"/>
    <w:tmpl w:val="E2D6C01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30EE6423"/>
    <w:multiLevelType w:val="hybridMultilevel"/>
    <w:tmpl w:val="E11A5A3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30FA1A8C"/>
    <w:multiLevelType w:val="hybridMultilevel"/>
    <w:tmpl w:val="9E1E95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2">
    <w:nsid w:val="310B28D0"/>
    <w:multiLevelType w:val="hybridMultilevel"/>
    <w:tmpl w:val="F2D8F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31205188"/>
    <w:multiLevelType w:val="hybridMultilevel"/>
    <w:tmpl w:val="39747570"/>
    <w:lvl w:ilvl="0" w:tplc="3CCCD60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4">
    <w:nsid w:val="31302F90"/>
    <w:multiLevelType w:val="hybridMultilevel"/>
    <w:tmpl w:val="DDC20F0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31A42ACB"/>
    <w:multiLevelType w:val="hybridMultilevel"/>
    <w:tmpl w:val="DE7A94D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322C6D33"/>
    <w:multiLevelType w:val="hybridMultilevel"/>
    <w:tmpl w:val="1BB2EEF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32732680"/>
    <w:multiLevelType w:val="hybridMultilevel"/>
    <w:tmpl w:val="42EE0B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8">
    <w:nsid w:val="329E1BB4"/>
    <w:multiLevelType w:val="hybridMultilevel"/>
    <w:tmpl w:val="B5589BF4"/>
    <w:lvl w:ilvl="0" w:tplc="7818AC9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9">
    <w:nsid w:val="32A34F29"/>
    <w:multiLevelType w:val="hybridMultilevel"/>
    <w:tmpl w:val="C5E20E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0">
    <w:nsid w:val="32C163E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71">
    <w:nsid w:val="32FF16C9"/>
    <w:multiLevelType w:val="hybridMultilevel"/>
    <w:tmpl w:val="A6D024EA"/>
    <w:lvl w:ilvl="0" w:tplc="5AD894C8">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2">
    <w:nsid w:val="33922F8E"/>
    <w:multiLevelType w:val="hybridMultilevel"/>
    <w:tmpl w:val="24263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33D52502"/>
    <w:multiLevelType w:val="hybridMultilevel"/>
    <w:tmpl w:val="D8FA977A"/>
    <w:lvl w:ilvl="0" w:tplc="06D0C56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4">
    <w:nsid w:val="33E225F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75">
    <w:nsid w:val="33F86F79"/>
    <w:multiLevelType w:val="hybridMultilevel"/>
    <w:tmpl w:val="A4420C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6">
    <w:nsid w:val="346B2A68"/>
    <w:multiLevelType w:val="hybridMultilevel"/>
    <w:tmpl w:val="B7EC8C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7">
    <w:nsid w:val="34887433"/>
    <w:multiLevelType w:val="hybridMultilevel"/>
    <w:tmpl w:val="324288FA"/>
    <w:lvl w:ilvl="0" w:tplc="F3EA1F7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8">
    <w:nsid w:val="34B7093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79">
    <w:nsid w:val="34D9332C"/>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34F83E33"/>
    <w:multiLevelType w:val="hybridMultilevel"/>
    <w:tmpl w:val="959E34A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1">
    <w:nsid w:val="357A490F"/>
    <w:multiLevelType w:val="hybridMultilevel"/>
    <w:tmpl w:val="95D822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2">
    <w:nsid w:val="35930266"/>
    <w:multiLevelType w:val="hybridMultilevel"/>
    <w:tmpl w:val="69F2C54C"/>
    <w:lvl w:ilvl="0" w:tplc="6E56541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3">
    <w:nsid w:val="359973B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84">
    <w:nsid w:val="35BD505A"/>
    <w:multiLevelType w:val="hybridMultilevel"/>
    <w:tmpl w:val="9D728B2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35D31433"/>
    <w:multiLevelType w:val="hybridMultilevel"/>
    <w:tmpl w:val="4A48017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361918ED"/>
    <w:multiLevelType w:val="hybridMultilevel"/>
    <w:tmpl w:val="F90A9A06"/>
    <w:lvl w:ilvl="0" w:tplc="A5B24BEE">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366B52F2"/>
    <w:multiLevelType w:val="hybridMultilevel"/>
    <w:tmpl w:val="8DFA4F5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8">
    <w:nsid w:val="367276D7"/>
    <w:multiLevelType w:val="hybridMultilevel"/>
    <w:tmpl w:val="BAD65544"/>
    <w:lvl w:ilvl="0" w:tplc="8CF042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9">
    <w:nsid w:val="367D0D1F"/>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0">
    <w:nsid w:val="370D1B22"/>
    <w:multiLevelType w:val="hybridMultilevel"/>
    <w:tmpl w:val="25A219C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37696CDD"/>
    <w:multiLevelType w:val="hybridMultilevel"/>
    <w:tmpl w:val="B7EC8C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2">
    <w:nsid w:val="37A32F14"/>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37FD2D95"/>
    <w:multiLevelType w:val="hybridMultilevel"/>
    <w:tmpl w:val="D8FA977A"/>
    <w:lvl w:ilvl="0" w:tplc="06D0C56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4">
    <w:nsid w:val="38072FCB"/>
    <w:multiLevelType w:val="hybridMultilevel"/>
    <w:tmpl w:val="508EDCB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5">
    <w:nsid w:val="38334B6C"/>
    <w:multiLevelType w:val="hybridMultilevel"/>
    <w:tmpl w:val="6100CE48"/>
    <w:lvl w:ilvl="0" w:tplc="83A0122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6">
    <w:nsid w:val="38887606"/>
    <w:multiLevelType w:val="hybridMultilevel"/>
    <w:tmpl w:val="631A4A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7">
    <w:nsid w:val="38F14747"/>
    <w:multiLevelType w:val="hybridMultilevel"/>
    <w:tmpl w:val="CC1623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8">
    <w:nsid w:val="39163CD8"/>
    <w:multiLevelType w:val="hybridMultilevel"/>
    <w:tmpl w:val="42EE0B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9">
    <w:nsid w:val="392A3035"/>
    <w:multiLevelType w:val="hybridMultilevel"/>
    <w:tmpl w:val="24925E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393E3FCE"/>
    <w:multiLevelType w:val="hybridMultilevel"/>
    <w:tmpl w:val="EA1CBBE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397204F9"/>
    <w:multiLevelType w:val="hybridMultilevel"/>
    <w:tmpl w:val="CC1623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2">
    <w:nsid w:val="39815344"/>
    <w:multiLevelType w:val="hybridMultilevel"/>
    <w:tmpl w:val="2E38793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3">
    <w:nsid w:val="39D156E4"/>
    <w:multiLevelType w:val="hybridMultilevel"/>
    <w:tmpl w:val="D8FA977A"/>
    <w:lvl w:ilvl="0" w:tplc="06D0C56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4">
    <w:nsid w:val="39E664FC"/>
    <w:multiLevelType w:val="hybridMultilevel"/>
    <w:tmpl w:val="142659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5">
    <w:nsid w:val="3A3B1A07"/>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3A5102B7"/>
    <w:multiLevelType w:val="hybridMultilevel"/>
    <w:tmpl w:val="6DA6E4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3A5A5298"/>
    <w:multiLevelType w:val="hybridMultilevel"/>
    <w:tmpl w:val="4530C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3A627E84"/>
    <w:multiLevelType w:val="hybridMultilevel"/>
    <w:tmpl w:val="D28E2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3A871530"/>
    <w:multiLevelType w:val="hybridMultilevel"/>
    <w:tmpl w:val="BF4EB6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0">
    <w:nsid w:val="3AA50A8F"/>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1">
    <w:nsid w:val="3AA62E20"/>
    <w:multiLevelType w:val="hybridMultilevel"/>
    <w:tmpl w:val="9A5E7C0E"/>
    <w:lvl w:ilvl="0" w:tplc="B5C6F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2">
    <w:nsid w:val="3AA91BC9"/>
    <w:multiLevelType w:val="hybridMultilevel"/>
    <w:tmpl w:val="23CE03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3">
    <w:nsid w:val="3AC318B1"/>
    <w:multiLevelType w:val="hybridMultilevel"/>
    <w:tmpl w:val="FCB0B2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4">
    <w:nsid w:val="3AC602FB"/>
    <w:multiLevelType w:val="hybridMultilevel"/>
    <w:tmpl w:val="1DF826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5">
    <w:nsid w:val="3B3E6CE3"/>
    <w:multiLevelType w:val="hybridMultilevel"/>
    <w:tmpl w:val="667407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6">
    <w:nsid w:val="3B586B4C"/>
    <w:multiLevelType w:val="hybridMultilevel"/>
    <w:tmpl w:val="404AC1F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3B641C89"/>
    <w:multiLevelType w:val="hybridMultilevel"/>
    <w:tmpl w:val="BB9A835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3B7F34A0"/>
    <w:multiLevelType w:val="hybridMultilevel"/>
    <w:tmpl w:val="142659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9">
    <w:nsid w:val="3BF142C2"/>
    <w:multiLevelType w:val="hybridMultilevel"/>
    <w:tmpl w:val="6B6433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3C135B3B"/>
    <w:multiLevelType w:val="hybridMultilevel"/>
    <w:tmpl w:val="85E04BB4"/>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1">
    <w:nsid w:val="3C49095E"/>
    <w:multiLevelType w:val="singleLevel"/>
    <w:tmpl w:val="3300D054"/>
    <w:lvl w:ilvl="0">
      <w:start w:val="1"/>
      <w:numFmt w:val="decimal"/>
      <w:lvlText w:val="%1."/>
      <w:lvlJc w:val="left"/>
      <w:pPr>
        <w:tabs>
          <w:tab w:val="num" w:pos="1069"/>
        </w:tabs>
        <w:ind w:left="1069" w:hanging="360"/>
      </w:pPr>
      <w:rPr>
        <w:rFonts w:hint="default"/>
      </w:rPr>
    </w:lvl>
  </w:abstractNum>
  <w:abstractNum w:abstractNumId="322">
    <w:nsid w:val="3C612060"/>
    <w:multiLevelType w:val="multilevel"/>
    <w:tmpl w:val="93FA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3D214B3F"/>
    <w:multiLevelType w:val="hybridMultilevel"/>
    <w:tmpl w:val="5ABEB45C"/>
    <w:lvl w:ilvl="0" w:tplc="B5C6F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4">
    <w:nsid w:val="3D4F3E14"/>
    <w:multiLevelType w:val="hybridMultilevel"/>
    <w:tmpl w:val="81F872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5">
    <w:nsid w:val="3D727518"/>
    <w:multiLevelType w:val="hybridMultilevel"/>
    <w:tmpl w:val="C6D802F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6">
    <w:nsid w:val="3DA06745"/>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7">
    <w:nsid w:val="3DA1776F"/>
    <w:multiLevelType w:val="hybridMultilevel"/>
    <w:tmpl w:val="616E1A4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3DB86C16"/>
    <w:multiLevelType w:val="hybridMultilevel"/>
    <w:tmpl w:val="1A2683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9">
    <w:nsid w:val="3DD84899"/>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3DDC6C40"/>
    <w:multiLevelType w:val="hybridMultilevel"/>
    <w:tmpl w:val="48A436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1">
    <w:nsid w:val="3DEB1943"/>
    <w:multiLevelType w:val="hybridMultilevel"/>
    <w:tmpl w:val="B5589BF4"/>
    <w:lvl w:ilvl="0" w:tplc="7818AC9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2">
    <w:nsid w:val="3E07504E"/>
    <w:multiLevelType w:val="hybridMultilevel"/>
    <w:tmpl w:val="E03C17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3E190306"/>
    <w:multiLevelType w:val="hybridMultilevel"/>
    <w:tmpl w:val="D8FA977A"/>
    <w:lvl w:ilvl="0" w:tplc="06D0C56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4">
    <w:nsid w:val="3E296C0B"/>
    <w:multiLevelType w:val="multilevel"/>
    <w:tmpl w:val="75AE0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3E3E15EE"/>
    <w:multiLevelType w:val="hybridMultilevel"/>
    <w:tmpl w:val="009A95A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6">
    <w:nsid w:val="3E4A597A"/>
    <w:multiLevelType w:val="hybridMultilevel"/>
    <w:tmpl w:val="B1325AB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3E601C18"/>
    <w:multiLevelType w:val="hybridMultilevel"/>
    <w:tmpl w:val="20748A76"/>
    <w:lvl w:ilvl="0" w:tplc="D3A4B4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8">
    <w:nsid w:val="3E823E76"/>
    <w:multiLevelType w:val="hybridMultilevel"/>
    <w:tmpl w:val="E81E4D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3E8F32ED"/>
    <w:multiLevelType w:val="hybridMultilevel"/>
    <w:tmpl w:val="DD40A2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0">
    <w:nsid w:val="3ECF4A78"/>
    <w:multiLevelType w:val="hybridMultilevel"/>
    <w:tmpl w:val="D8DC160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1">
    <w:nsid w:val="3F0C73DF"/>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2">
    <w:nsid w:val="3F205E1C"/>
    <w:multiLevelType w:val="hybridMultilevel"/>
    <w:tmpl w:val="23F4C48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3F530C56"/>
    <w:multiLevelType w:val="multilevel"/>
    <w:tmpl w:val="DA56CCA8"/>
    <w:lvl w:ilvl="0">
      <w:start w:val="1"/>
      <w:numFmt w:val="lowerLetter"/>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nsid w:val="3F59678A"/>
    <w:multiLevelType w:val="hybridMultilevel"/>
    <w:tmpl w:val="E1181AF8"/>
    <w:lvl w:ilvl="0" w:tplc="8C587D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5">
    <w:nsid w:val="3FDA541D"/>
    <w:multiLevelType w:val="multilevel"/>
    <w:tmpl w:val="304E6F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3FE56D1E"/>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7">
    <w:nsid w:val="401075F3"/>
    <w:multiLevelType w:val="hybridMultilevel"/>
    <w:tmpl w:val="C18C8E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8">
    <w:nsid w:val="40315FC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49">
    <w:nsid w:val="406C3DDD"/>
    <w:multiLevelType w:val="singleLevel"/>
    <w:tmpl w:val="F620DC9C"/>
    <w:lvl w:ilvl="0">
      <w:start w:val="1"/>
      <w:numFmt w:val="decimal"/>
      <w:lvlText w:val="%1)"/>
      <w:lvlJc w:val="left"/>
      <w:pPr>
        <w:tabs>
          <w:tab w:val="num" w:pos="1069"/>
        </w:tabs>
        <w:ind w:left="1069" w:hanging="360"/>
      </w:pPr>
      <w:rPr>
        <w:rFonts w:hint="default"/>
      </w:rPr>
    </w:lvl>
  </w:abstractNum>
  <w:abstractNum w:abstractNumId="350">
    <w:nsid w:val="414540AE"/>
    <w:multiLevelType w:val="hybridMultilevel"/>
    <w:tmpl w:val="2DBCE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417D17FA"/>
    <w:multiLevelType w:val="hybridMultilevel"/>
    <w:tmpl w:val="0B90E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417F731F"/>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3">
    <w:nsid w:val="419E069C"/>
    <w:multiLevelType w:val="hybridMultilevel"/>
    <w:tmpl w:val="A36A9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4">
    <w:nsid w:val="41C7313C"/>
    <w:multiLevelType w:val="hybridMultilevel"/>
    <w:tmpl w:val="20748A76"/>
    <w:lvl w:ilvl="0" w:tplc="D3A4B4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5">
    <w:nsid w:val="41E10BEF"/>
    <w:multiLevelType w:val="hybridMultilevel"/>
    <w:tmpl w:val="11486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42004E6C"/>
    <w:multiLevelType w:val="hybridMultilevel"/>
    <w:tmpl w:val="244AA78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7">
    <w:nsid w:val="42337044"/>
    <w:multiLevelType w:val="hybridMultilevel"/>
    <w:tmpl w:val="B1BE7D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8">
    <w:nsid w:val="426979C4"/>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nsid w:val="42B25DE3"/>
    <w:multiLevelType w:val="hybridMultilevel"/>
    <w:tmpl w:val="3740F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nsid w:val="43294BBA"/>
    <w:multiLevelType w:val="hybridMultilevel"/>
    <w:tmpl w:val="BC0824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nsid w:val="43362E53"/>
    <w:multiLevelType w:val="hybridMultilevel"/>
    <w:tmpl w:val="A9B88C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2">
    <w:nsid w:val="43A72289"/>
    <w:multiLevelType w:val="hybridMultilevel"/>
    <w:tmpl w:val="180AB2B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43B25919"/>
    <w:multiLevelType w:val="hybridMultilevel"/>
    <w:tmpl w:val="6DA6E4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nsid w:val="43C36364"/>
    <w:multiLevelType w:val="hybridMultilevel"/>
    <w:tmpl w:val="6B6433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nsid w:val="44094CA6"/>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6">
    <w:nsid w:val="446A50AF"/>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7">
    <w:nsid w:val="44FB08B3"/>
    <w:multiLevelType w:val="hybridMultilevel"/>
    <w:tmpl w:val="DD849E06"/>
    <w:lvl w:ilvl="0" w:tplc="7158A3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8">
    <w:nsid w:val="45343012"/>
    <w:multiLevelType w:val="hybridMultilevel"/>
    <w:tmpl w:val="B23AE3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45643E41"/>
    <w:multiLevelType w:val="multilevel"/>
    <w:tmpl w:val="5F70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nsid w:val="45760439"/>
    <w:multiLevelType w:val="hybridMultilevel"/>
    <w:tmpl w:val="69D80D4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45D24DAE"/>
    <w:multiLevelType w:val="hybridMultilevel"/>
    <w:tmpl w:val="89BA3F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2">
    <w:nsid w:val="45DB35E3"/>
    <w:multiLevelType w:val="hybridMultilevel"/>
    <w:tmpl w:val="FA180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45E357AB"/>
    <w:multiLevelType w:val="hybridMultilevel"/>
    <w:tmpl w:val="026E6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460F7ACD"/>
    <w:multiLevelType w:val="hybridMultilevel"/>
    <w:tmpl w:val="6B6433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nsid w:val="46376495"/>
    <w:multiLevelType w:val="hybridMultilevel"/>
    <w:tmpl w:val="CC0802E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6">
    <w:nsid w:val="46474861"/>
    <w:multiLevelType w:val="hybridMultilevel"/>
    <w:tmpl w:val="C7F2422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46BD0ADA"/>
    <w:multiLevelType w:val="singleLevel"/>
    <w:tmpl w:val="E5A0ED4C"/>
    <w:lvl w:ilvl="0">
      <w:start w:val="1"/>
      <w:numFmt w:val="decimal"/>
      <w:lvlText w:val="%1)"/>
      <w:lvlJc w:val="left"/>
      <w:pPr>
        <w:tabs>
          <w:tab w:val="num" w:pos="1069"/>
        </w:tabs>
        <w:ind w:left="1069" w:hanging="360"/>
      </w:pPr>
      <w:rPr>
        <w:rFonts w:hint="default"/>
      </w:rPr>
    </w:lvl>
  </w:abstractNum>
  <w:abstractNum w:abstractNumId="378">
    <w:nsid w:val="47165968"/>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nsid w:val="471B2B60"/>
    <w:multiLevelType w:val="hybridMultilevel"/>
    <w:tmpl w:val="FEC8E6AE"/>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0">
    <w:nsid w:val="472A52FD"/>
    <w:multiLevelType w:val="hybridMultilevel"/>
    <w:tmpl w:val="0644A6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1">
    <w:nsid w:val="47420565"/>
    <w:multiLevelType w:val="hybridMultilevel"/>
    <w:tmpl w:val="2B8C25D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479C6FB4"/>
    <w:multiLevelType w:val="hybridMultilevel"/>
    <w:tmpl w:val="348C644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3">
    <w:nsid w:val="47A842F2"/>
    <w:multiLevelType w:val="hybridMultilevel"/>
    <w:tmpl w:val="0ABC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
    <w:nsid w:val="47C3406B"/>
    <w:multiLevelType w:val="hybridMultilevel"/>
    <w:tmpl w:val="0222486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481931E4"/>
    <w:multiLevelType w:val="hybridMultilevel"/>
    <w:tmpl w:val="7270AB7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482F04AF"/>
    <w:multiLevelType w:val="hybridMultilevel"/>
    <w:tmpl w:val="C5C23F9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48814C0B"/>
    <w:multiLevelType w:val="hybridMultilevel"/>
    <w:tmpl w:val="F9248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8">
    <w:nsid w:val="488424D4"/>
    <w:multiLevelType w:val="hybridMultilevel"/>
    <w:tmpl w:val="45401E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9">
    <w:nsid w:val="48907EB0"/>
    <w:multiLevelType w:val="multilevel"/>
    <w:tmpl w:val="FB6C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48AF18CD"/>
    <w:multiLevelType w:val="hybridMultilevel"/>
    <w:tmpl w:val="55E2360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490204E0"/>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2">
    <w:nsid w:val="492129A9"/>
    <w:multiLevelType w:val="hybridMultilevel"/>
    <w:tmpl w:val="E3AE2240"/>
    <w:lvl w:ilvl="0" w:tplc="7AA6B72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3">
    <w:nsid w:val="497B49EB"/>
    <w:multiLevelType w:val="hybridMultilevel"/>
    <w:tmpl w:val="E4EE084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49D65DBE"/>
    <w:multiLevelType w:val="hybridMultilevel"/>
    <w:tmpl w:val="0030B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4A113315"/>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
    <w:nsid w:val="4AA2731E"/>
    <w:multiLevelType w:val="hybridMultilevel"/>
    <w:tmpl w:val="1C0A2C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7">
    <w:nsid w:val="4AD46D8E"/>
    <w:multiLevelType w:val="hybridMultilevel"/>
    <w:tmpl w:val="B7EC8C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8">
    <w:nsid w:val="4B46799F"/>
    <w:multiLevelType w:val="hybridMultilevel"/>
    <w:tmpl w:val="4530C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4B565FB4"/>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nsid w:val="4BF949F8"/>
    <w:multiLevelType w:val="hybridMultilevel"/>
    <w:tmpl w:val="0D28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4C1514E4"/>
    <w:multiLevelType w:val="hybridMultilevel"/>
    <w:tmpl w:val="CC1A78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2">
    <w:nsid w:val="4C175FD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03">
    <w:nsid w:val="4C226EC1"/>
    <w:multiLevelType w:val="hybridMultilevel"/>
    <w:tmpl w:val="BC0824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nsid w:val="4C261D3E"/>
    <w:multiLevelType w:val="hybridMultilevel"/>
    <w:tmpl w:val="F5381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5">
    <w:nsid w:val="4C5E677F"/>
    <w:multiLevelType w:val="hybridMultilevel"/>
    <w:tmpl w:val="A68CD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4CAA4A19"/>
    <w:multiLevelType w:val="hybridMultilevel"/>
    <w:tmpl w:val="B24A2DC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4CE06439"/>
    <w:multiLevelType w:val="hybridMultilevel"/>
    <w:tmpl w:val="B34617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8">
    <w:nsid w:val="4D2F435F"/>
    <w:multiLevelType w:val="hybridMultilevel"/>
    <w:tmpl w:val="B280561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4D476A8C"/>
    <w:multiLevelType w:val="hybridMultilevel"/>
    <w:tmpl w:val="B06CD5E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0">
    <w:nsid w:val="4D5570F3"/>
    <w:multiLevelType w:val="hybridMultilevel"/>
    <w:tmpl w:val="E3E2ED2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4DEA587A"/>
    <w:multiLevelType w:val="hybridMultilevel"/>
    <w:tmpl w:val="1C123F6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4DF44EBC"/>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3">
    <w:nsid w:val="4E026857"/>
    <w:multiLevelType w:val="hybridMultilevel"/>
    <w:tmpl w:val="3870AF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4">
    <w:nsid w:val="4E6C5C96"/>
    <w:multiLevelType w:val="hybridMultilevel"/>
    <w:tmpl w:val="514C5FF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5">
    <w:nsid w:val="4E7347C3"/>
    <w:multiLevelType w:val="hybridMultilevel"/>
    <w:tmpl w:val="BC0824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nsid w:val="4E9441E2"/>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7">
    <w:nsid w:val="4ED753A4"/>
    <w:multiLevelType w:val="hybridMultilevel"/>
    <w:tmpl w:val="E98C556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8">
    <w:nsid w:val="4F275BD6"/>
    <w:multiLevelType w:val="singleLevel"/>
    <w:tmpl w:val="E1A6270A"/>
    <w:lvl w:ilvl="0">
      <w:start w:val="1"/>
      <w:numFmt w:val="decimal"/>
      <w:lvlText w:val="%1)"/>
      <w:lvlJc w:val="left"/>
      <w:pPr>
        <w:tabs>
          <w:tab w:val="num" w:pos="1069"/>
        </w:tabs>
        <w:ind w:left="1069" w:hanging="360"/>
      </w:pPr>
      <w:rPr>
        <w:rFonts w:hint="default"/>
      </w:rPr>
    </w:lvl>
  </w:abstractNum>
  <w:abstractNum w:abstractNumId="419">
    <w:nsid w:val="4F31571F"/>
    <w:multiLevelType w:val="hybridMultilevel"/>
    <w:tmpl w:val="235E380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4F3A24F4"/>
    <w:multiLevelType w:val="singleLevel"/>
    <w:tmpl w:val="3300D054"/>
    <w:lvl w:ilvl="0">
      <w:start w:val="1"/>
      <w:numFmt w:val="decimal"/>
      <w:lvlText w:val="%1."/>
      <w:lvlJc w:val="left"/>
      <w:pPr>
        <w:tabs>
          <w:tab w:val="num" w:pos="1069"/>
        </w:tabs>
        <w:ind w:left="1069" w:hanging="360"/>
      </w:pPr>
      <w:rPr>
        <w:rFonts w:hint="default"/>
      </w:rPr>
    </w:lvl>
  </w:abstractNum>
  <w:abstractNum w:abstractNumId="421">
    <w:nsid w:val="4F4556A1"/>
    <w:multiLevelType w:val="hybridMultilevel"/>
    <w:tmpl w:val="B7EC8C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2">
    <w:nsid w:val="4FCF0723"/>
    <w:multiLevelType w:val="hybridMultilevel"/>
    <w:tmpl w:val="172C5990"/>
    <w:lvl w:ilvl="0" w:tplc="50B21B8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3">
    <w:nsid w:val="4FE838FA"/>
    <w:multiLevelType w:val="hybridMultilevel"/>
    <w:tmpl w:val="0FE4DC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4">
    <w:nsid w:val="500169CA"/>
    <w:multiLevelType w:val="hybridMultilevel"/>
    <w:tmpl w:val="4F36264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5">
    <w:nsid w:val="511600A9"/>
    <w:multiLevelType w:val="hybridMultilevel"/>
    <w:tmpl w:val="E03C17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
    <w:nsid w:val="513523E3"/>
    <w:multiLevelType w:val="hybridMultilevel"/>
    <w:tmpl w:val="E3A4B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7">
    <w:nsid w:val="513A5F96"/>
    <w:multiLevelType w:val="hybridMultilevel"/>
    <w:tmpl w:val="7AC8DD2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51574BEC"/>
    <w:multiLevelType w:val="hybridMultilevel"/>
    <w:tmpl w:val="E6167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516719DB"/>
    <w:multiLevelType w:val="multilevel"/>
    <w:tmpl w:val="5C74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nsid w:val="51CE2398"/>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1">
    <w:nsid w:val="51DB7A07"/>
    <w:multiLevelType w:val="hybridMultilevel"/>
    <w:tmpl w:val="6DA6E4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2">
    <w:nsid w:val="51DF0E20"/>
    <w:multiLevelType w:val="hybridMultilevel"/>
    <w:tmpl w:val="081A0E4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3">
    <w:nsid w:val="51E1781B"/>
    <w:multiLevelType w:val="hybridMultilevel"/>
    <w:tmpl w:val="CAFE179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51F91613"/>
    <w:multiLevelType w:val="hybridMultilevel"/>
    <w:tmpl w:val="2E864C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5">
    <w:nsid w:val="51FB5BB8"/>
    <w:multiLevelType w:val="hybridMultilevel"/>
    <w:tmpl w:val="D5444DD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522803BF"/>
    <w:multiLevelType w:val="hybridMultilevel"/>
    <w:tmpl w:val="EF121FA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52705FE7"/>
    <w:multiLevelType w:val="hybridMultilevel"/>
    <w:tmpl w:val="F14EF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52DD1DAD"/>
    <w:multiLevelType w:val="hybridMultilevel"/>
    <w:tmpl w:val="3B442E4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52E013F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40">
    <w:nsid w:val="53551ABD"/>
    <w:multiLevelType w:val="hybridMultilevel"/>
    <w:tmpl w:val="ED1CCC04"/>
    <w:lvl w:ilvl="0" w:tplc="AC62DF1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1">
    <w:nsid w:val="536C1797"/>
    <w:multiLevelType w:val="hybridMultilevel"/>
    <w:tmpl w:val="5198B308"/>
    <w:lvl w:ilvl="0" w:tplc="49E4424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2">
    <w:nsid w:val="53E07429"/>
    <w:multiLevelType w:val="hybridMultilevel"/>
    <w:tmpl w:val="CBFAEBB0"/>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3">
    <w:nsid w:val="53EB30C5"/>
    <w:multiLevelType w:val="hybridMultilevel"/>
    <w:tmpl w:val="6A9A15A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53F366A1"/>
    <w:multiLevelType w:val="hybridMultilevel"/>
    <w:tmpl w:val="4DE47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nsid w:val="54674243"/>
    <w:multiLevelType w:val="hybridMultilevel"/>
    <w:tmpl w:val="5ABEB45C"/>
    <w:lvl w:ilvl="0" w:tplc="B5C6F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6">
    <w:nsid w:val="549A6448"/>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7">
    <w:nsid w:val="549C37DD"/>
    <w:multiLevelType w:val="hybridMultilevel"/>
    <w:tmpl w:val="C3B6CAE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54A74330"/>
    <w:multiLevelType w:val="singleLevel"/>
    <w:tmpl w:val="3300D054"/>
    <w:lvl w:ilvl="0">
      <w:start w:val="1"/>
      <w:numFmt w:val="decimal"/>
      <w:lvlText w:val="%1."/>
      <w:lvlJc w:val="left"/>
      <w:pPr>
        <w:tabs>
          <w:tab w:val="num" w:pos="1069"/>
        </w:tabs>
        <w:ind w:left="1069" w:hanging="360"/>
      </w:pPr>
      <w:rPr>
        <w:rFonts w:hint="default"/>
      </w:rPr>
    </w:lvl>
  </w:abstractNum>
  <w:abstractNum w:abstractNumId="449">
    <w:nsid w:val="54B57A0F"/>
    <w:multiLevelType w:val="hybridMultilevel"/>
    <w:tmpl w:val="6B6433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0">
    <w:nsid w:val="54C26577"/>
    <w:multiLevelType w:val="hybridMultilevel"/>
    <w:tmpl w:val="9E1E95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1">
    <w:nsid w:val="55487467"/>
    <w:multiLevelType w:val="multilevel"/>
    <w:tmpl w:val="D4B010D2"/>
    <w:lvl w:ilvl="0">
      <w:start w:val="1"/>
      <w:numFmt w:val="lowerLetter"/>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nsid w:val="55696C13"/>
    <w:multiLevelType w:val="hybridMultilevel"/>
    <w:tmpl w:val="B6C6407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3">
    <w:nsid w:val="559C1540"/>
    <w:multiLevelType w:val="hybridMultilevel"/>
    <w:tmpl w:val="CC6E4B6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559D1E1E"/>
    <w:multiLevelType w:val="hybridMultilevel"/>
    <w:tmpl w:val="39ACCD6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55A42D45"/>
    <w:multiLevelType w:val="hybridMultilevel"/>
    <w:tmpl w:val="F5F68FBE"/>
    <w:lvl w:ilvl="0" w:tplc="CFB86AD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6">
    <w:nsid w:val="55AE2F76"/>
    <w:multiLevelType w:val="hybridMultilevel"/>
    <w:tmpl w:val="008C6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55B53A6E"/>
    <w:multiLevelType w:val="hybridMultilevel"/>
    <w:tmpl w:val="80023E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8">
    <w:nsid w:val="55D1053E"/>
    <w:multiLevelType w:val="hybridMultilevel"/>
    <w:tmpl w:val="20748A76"/>
    <w:lvl w:ilvl="0" w:tplc="D3A4B4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9">
    <w:nsid w:val="55E748BE"/>
    <w:multiLevelType w:val="hybridMultilevel"/>
    <w:tmpl w:val="C7E2DBF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5603719F"/>
    <w:multiLevelType w:val="hybridMultilevel"/>
    <w:tmpl w:val="5EA8DF0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nsid w:val="560B29A5"/>
    <w:multiLevelType w:val="hybridMultilevel"/>
    <w:tmpl w:val="959E34A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2">
    <w:nsid w:val="56123BF1"/>
    <w:multiLevelType w:val="hybridMultilevel"/>
    <w:tmpl w:val="AE346F0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56361B29"/>
    <w:multiLevelType w:val="hybridMultilevel"/>
    <w:tmpl w:val="4536834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563F6BDD"/>
    <w:multiLevelType w:val="hybridMultilevel"/>
    <w:tmpl w:val="20748A76"/>
    <w:lvl w:ilvl="0" w:tplc="D3A4B4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5">
    <w:nsid w:val="567C20C1"/>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6">
    <w:nsid w:val="56DB454F"/>
    <w:multiLevelType w:val="hybridMultilevel"/>
    <w:tmpl w:val="67E8A64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570F27DB"/>
    <w:multiLevelType w:val="hybridMultilevel"/>
    <w:tmpl w:val="6E5AE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57227864"/>
    <w:multiLevelType w:val="hybridMultilevel"/>
    <w:tmpl w:val="BC0824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9">
    <w:nsid w:val="573564DA"/>
    <w:multiLevelType w:val="hybridMultilevel"/>
    <w:tmpl w:val="72BAC71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573C5328"/>
    <w:multiLevelType w:val="hybridMultilevel"/>
    <w:tmpl w:val="BD1EC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1">
    <w:nsid w:val="574D7C5E"/>
    <w:multiLevelType w:val="hybridMultilevel"/>
    <w:tmpl w:val="20748A76"/>
    <w:lvl w:ilvl="0" w:tplc="D3A4B4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2">
    <w:nsid w:val="57936BB1"/>
    <w:multiLevelType w:val="hybridMultilevel"/>
    <w:tmpl w:val="71148D6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57EE0F47"/>
    <w:multiLevelType w:val="hybridMultilevel"/>
    <w:tmpl w:val="759C4EE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589A5D0F"/>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5">
    <w:nsid w:val="58CB330F"/>
    <w:multiLevelType w:val="hybridMultilevel"/>
    <w:tmpl w:val="EE5852B4"/>
    <w:lvl w:ilvl="0" w:tplc="1CDEE3C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6">
    <w:nsid w:val="59264F21"/>
    <w:multiLevelType w:val="hybridMultilevel"/>
    <w:tmpl w:val="BBB0BD8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592D6F72"/>
    <w:multiLevelType w:val="hybridMultilevel"/>
    <w:tmpl w:val="744867AE"/>
    <w:lvl w:ilvl="0" w:tplc="C982156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8">
    <w:nsid w:val="59375B71"/>
    <w:multiLevelType w:val="hybridMultilevel"/>
    <w:tmpl w:val="8C762B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9">
    <w:nsid w:val="5950104F"/>
    <w:multiLevelType w:val="hybridMultilevel"/>
    <w:tmpl w:val="D8B4F3B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0">
    <w:nsid w:val="59567244"/>
    <w:multiLevelType w:val="hybridMultilevel"/>
    <w:tmpl w:val="EE86209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nsid w:val="595D011E"/>
    <w:multiLevelType w:val="hybridMultilevel"/>
    <w:tmpl w:val="FC18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2">
    <w:nsid w:val="5A2E60DE"/>
    <w:multiLevelType w:val="hybridMultilevel"/>
    <w:tmpl w:val="2850D5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3">
    <w:nsid w:val="5A831DE7"/>
    <w:multiLevelType w:val="multilevel"/>
    <w:tmpl w:val="D500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4">
    <w:nsid w:val="5AD03A23"/>
    <w:multiLevelType w:val="hybridMultilevel"/>
    <w:tmpl w:val="2B1ACEA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5B01087E"/>
    <w:multiLevelType w:val="hybridMultilevel"/>
    <w:tmpl w:val="0DF011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6">
    <w:nsid w:val="5B3007C8"/>
    <w:multiLevelType w:val="hybridMultilevel"/>
    <w:tmpl w:val="6DA6E4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7">
    <w:nsid w:val="5B564988"/>
    <w:multiLevelType w:val="hybridMultilevel"/>
    <w:tmpl w:val="5774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5B7141FC"/>
    <w:multiLevelType w:val="multilevel"/>
    <w:tmpl w:val="2DE878FA"/>
    <w:lvl w:ilvl="0">
      <w:start w:val="1"/>
      <w:numFmt w:val="lowerLetter"/>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nsid w:val="5BBE5030"/>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0">
    <w:nsid w:val="5BC97117"/>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1">
    <w:nsid w:val="5BDB33CE"/>
    <w:multiLevelType w:val="hybridMultilevel"/>
    <w:tmpl w:val="62BC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2">
    <w:nsid w:val="5C46291A"/>
    <w:multiLevelType w:val="hybridMultilevel"/>
    <w:tmpl w:val="0832A82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3">
    <w:nsid w:val="5C7418CB"/>
    <w:multiLevelType w:val="hybridMultilevel"/>
    <w:tmpl w:val="B1EE76F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4">
    <w:nsid w:val="5C7C3897"/>
    <w:multiLevelType w:val="hybridMultilevel"/>
    <w:tmpl w:val="72105EB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5CA61C68"/>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6">
    <w:nsid w:val="5DD45726"/>
    <w:multiLevelType w:val="hybridMultilevel"/>
    <w:tmpl w:val="257A2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7">
    <w:nsid w:val="5DFD03D4"/>
    <w:multiLevelType w:val="hybridMultilevel"/>
    <w:tmpl w:val="00B800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8">
    <w:nsid w:val="5E082169"/>
    <w:multiLevelType w:val="hybridMultilevel"/>
    <w:tmpl w:val="F96E7C1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99">
    <w:nsid w:val="5E5A7BC4"/>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0">
    <w:nsid w:val="5E652303"/>
    <w:multiLevelType w:val="hybridMultilevel"/>
    <w:tmpl w:val="BFC2257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5E9C58CE"/>
    <w:multiLevelType w:val="hybridMultilevel"/>
    <w:tmpl w:val="449C61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5EB57E4B"/>
    <w:multiLevelType w:val="hybridMultilevel"/>
    <w:tmpl w:val="A66AD55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5EFF1BBC"/>
    <w:multiLevelType w:val="singleLevel"/>
    <w:tmpl w:val="3300D054"/>
    <w:lvl w:ilvl="0">
      <w:start w:val="1"/>
      <w:numFmt w:val="decimal"/>
      <w:lvlText w:val="%1."/>
      <w:lvlJc w:val="left"/>
      <w:pPr>
        <w:tabs>
          <w:tab w:val="num" w:pos="1069"/>
        </w:tabs>
        <w:ind w:left="1069" w:hanging="360"/>
      </w:pPr>
      <w:rPr>
        <w:rFonts w:hint="default"/>
      </w:rPr>
    </w:lvl>
  </w:abstractNum>
  <w:abstractNum w:abstractNumId="504">
    <w:nsid w:val="5F2E366B"/>
    <w:multiLevelType w:val="hybridMultilevel"/>
    <w:tmpl w:val="CB1680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5">
    <w:nsid w:val="5F742741"/>
    <w:multiLevelType w:val="hybridMultilevel"/>
    <w:tmpl w:val="E03C17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6">
    <w:nsid w:val="5FD71415"/>
    <w:multiLevelType w:val="hybridMultilevel"/>
    <w:tmpl w:val="4A6C6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7">
    <w:nsid w:val="601F5D11"/>
    <w:multiLevelType w:val="hybridMultilevel"/>
    <w:tmpl w:val="42760F2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604B767C"/>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9">
    <w:nsid w:val="605A3AE5"/>
    <w:multiLevelType w:val="hybridMultilevel"/>
    <w:tmpl w:val="2850D5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0">
    <w:nsid w:val="60724955"/>
    <w:multiLevelType w:val="singleLevel"/>
    <w:tmpl w:val="3300D054"/>
    <w:lvl w:ilvl="0">
      <w:start w:val="1"/>
      <w:numFmt w:val="decimal"/>
      <w:lvlText w:val="%1."/>
      <w:lvlJc w:val="left"/>
      <w:pPr>
        <w:tabs>
          <w:tab w:val="num" w:pos="1069"/>
        </w:tabs>
        <w:ind w:left="1069" w:hanging="360"/>
      </w:pPr>
      <w:rPr>
        <w:rFonts w:hint="default"/>
      </w:rPr>
    </w:lvl>
  </w:abstractNum>
  <w:abstractNum w:abstractNumId="511">
    <w:nsid w:val="6075246B"/>
    <w:multiLevelType w:val="hybridMultilevel"/>
    <w:tmpl w:val="8CBCA1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2">
    <w:nsid w:val="61070725"/>
    <w:multiLevelType w:val="hybridMultilevel"/>
    <w:tmpl w:val="687E27A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3">
    <w:nsid w:val="613D2A26"/>
    <w:multiLevelType w:val="singleLevel"/>
    <w:tmpl w:val="3300D054"/>
    <w:lvl w:ilvl="0">
      <w:start w:val="1"/>
      <w:numFmt w:val="decimal"/>
      <w:lvlText w:val="%1."/>
      <w:lvlJc w:val="left"/>
      <w:pPr>
        <w:tabs>
          <w:tab w:val="num" w:pos="1069"/>
        </w:tabs>
        <w:ind w:left="1069" w:hanging="360"/>
      </w:pPr>
      <w:rPr>
        <w:rFonts w:hint="default"/>
      </w:rPr>
    </w:lvl>
  </w:abstractNum>
  <w:abstractNum w:abstractNumId="514">
    <w:nsid w:val="61605D14"/>
    <w:multiLevelType w:val="hybridMultilevel"/>
    <w:tmpl w:val="247E6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5">
    <w:nsid w:val="61B82090"/>
    <w:multiLevelType w:val="hybridMultilevel"/>
    <w:tmpl w:val="3BFC8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61C759B1"/>
    <w:multiLevelType w:val="hybridMultilevel"/>
    <w:tmpl w:val="42EE0B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7">
    <w:nsid w:val="620345EE"/>
    <w:multiLevelType w:val="hybridMultilevel"/>
    <w:tmpl w:val="1E20F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nsid w:val="62053524"/>
    <w:multiLevelType w:val="hybridMultilevel"/>
    <w:tmpl w:val="E20A33F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nsid w:val="62134AB5"/>
    <w:multiLevelType w:val="hybridMultilevel"/>
    <w:tmpl w:val="97982C3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nsid w:val="625E0CFA"/>
    <w:multiLevelType w:val="hybridMultilevel"/>
    <w:tmpl w:val="EBA48F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1">
    <w:nsid w:val="626803EE"/>
    <w:multiLevelType w:val="hybridMultilevel"/>
    <w:tmpl w:val="8E4A3B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2">
    <w:nsid w:val="627458E8"/>
    <w:multiLevelType w:val="hybridMultilevel"/>
    <w:tmpl w:val="9E1E95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3">
    <w:nsid w:val="62B57272"/>
    <w:multiLevelType w:val="singleLevel"/>
    <w:tmpl w:val="3300D054"/>
    <w:lvl w:ilvl="0">
      <w:start w:val="1"/>
      <w:numFmt w:val="decimal"/>
      <w:lvlText w:val="%1."/>
      <w:lvlJc w:val="left"/>
      <w:pPr>
        <w:tabs>
          <w:tab w:val="num" w:pos="1069"/>
        </w:tabs>
        <w:ind w:left="1069" w:hanging="360"/>
      </w:pPr>
      <w:rPr>
        <w:rFonts w:hint="default"/>
      </w:rPr>
    </w:lvl>
  </w:abstractNum>
  <w:abstractNum w:abstractNumId="524">
    <w:nsid w:val="63916A99"/>
    <w:multiLevelType w:val="hybridMultilevel"/>
    <w:tmpl w:val="6824BE4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63B0269C"/>
    <w:multiLevelType w:val="hybridMultilevel"/>
    <w:tmpl w:val="C996299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6">
    <w:nsid w:val="63DD5C70"/>
    <w:multiLevelType w:val="hybridMultilevel"/>
    <w:tmpl w:val="D8DC160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7">
    <w:nsid w:val="63EB0000"/>
    <w:multiLevelType w:val="hybridMultilevel"/>
    <w:tmpl w:val="4F4EE17E"/>
    <w:lvl w:ilvl="0" w:tplc="41AE166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8">
    <w:nsid w:val="642077E3"/>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9">
    <w:nsid w:val="642D5451"/>
    <w:multiLevelType w:val="hybridMultilevel"/>
    <w:tmpl w:val="E8246C8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nsid w:val="644A2CAE"/>
    <w:multiLevelType w:val="hybridMultilevel"/>
    <w:tmpl w:val="8ABE3A44"/>
    <w:lvl w:ilvl="0" w:tplc="E45631E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1">
    <w:nsid w:val="64554E45"/>
    <w:multiLevelType w:val="hybridMultilevel"/>
    <w:tmpl w:val="6B6433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2">
    <w:nsid w:val="646139DA"/>
    <w:multiLevelType w:val="hybridMultilevel"/>
    <w:tmpl w:val="75CC95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3">
    <w:nsid w:val="650B2115"/>
    <w:multiLevelType w:val="hybridMultilevel"/>
    <w:tmpl w:val="D766F6C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655A0BEA"/>
    <w:multiLevelType w:val="hybridMultilevel"/>
    <w:tmpl w:val="A9883F6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65664F12"/>
    <w:multiLevelType w:val="hybridMultilevel"/>
    <w:tmpl w:val="3A764F8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6">
    <w:nsid w:val="656806BD"/>
    <w:multiLevelType w:val="hybridMultilevel"/>
    <w:tmpl w:val="D8FA977A"/>
    <w:lvl w:ilvl="0" w:tplc="06D0C56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7">
    <w:nsid w:val="65B360C7"/>
    <w:multiLevelType w:val="hybridMultilevel"/>
    <w:tmpl w:val="F85473C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65EF4C97"/>
    <w:multiLevelType w:val="hybridMultilevel"/>
    <w:tmpl w:val="BC0824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9">
    <w:nsid w:val="662724E0"/>
    <w:multiLevelType w:val="hybridMultilevel"/>
    <w:tmpl w:val="BC7C518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nsid w:val="66B03196"/>
    <w:multiLevelType w:val="hybridMultilevel"/>
    <w:tmpl w:val="89BA3F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1">
    <w:nsid w:val="66D41E2F"/>
    <w:multiLevelType w:val="hybridMultilevel"/>
    <w:tmpl w:val="B098269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6728456D"/>
    <w:multiLevelType w:val="multilevel"/>
    <w:tmpl w:val="635657B2"/>
    <w:lvl w:ilvl="0">
      <w:start w:val="1"/>
      <w:numFmt w:val="lowerLetter"/>
      <w:lvlText w:val="%1)"/>
      <w:lvlJc w:val="left"/>
      <w:pPr>
        <w:tabs>
          <w:tab w:val="num" w:pos="644"/>
        </w:tabs>
        <w:ind w:left="644"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543">
    <w:nsid w:val="676E3437"/>
    <w:multiLevelType w:val="hybridMultilevel"/>
    <w:tmpl w:val="DD849E06"/>
    <w:lvl w:ilvl="0" w:tplc="7158A3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4">
    <w:nsid w:val="67B55C84"/>
    <w:multiLevelType w:val="multilevel"/>
    <w:tmpl w:val="FB6C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5">
    <w:nsid w:val="67C24B81"/>
    <w:multiLevelType w:val="hybridMultilevel"/>
    <w:tmpl w:val="9FDE9E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6">
    <w:nsid w:val="68170F4A"/>
    <w:multiLevelType w:val="hybridMultilevel"/>
    <w:tmpl w:val="8C1A40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7">
    <w:nsid w:val="682519E3"/>
    <w:multiLevelType w:val="hybridMultilevel"/>
    <w:tmpl w:val="A9E4FB6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683A38A6"/>
    <w:multiLevelType w:val="hybridMultilevel"/>
    <w:tmpl w:val="081A0E4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9">
    <w:nsid w:val="68710A0E"/>
    <w:multiLevelType w:val="hybridMultilevel"/>
    <w:tmpl w:val="9D601A22"/>
    <w:lvl w:ilvl="0" w:tplc="F60CCC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0">
    <w:nsid w:val="69077316"/>
    <w:multiLevelType w:val="singleLevel"/>
    <w:tmpl w:val="3300D054"/>
    <w:lvl w:ilvl="0">
      <w:start w:val="1"/>
      <w:numFmt w:val="decimal"/>
      <w:lvlText w:val="%1."/>
      <w:lvlJc w:val="left"/>
      <w:pPr>
        <w:tabs>
          <w:tab w:val="num" w:pos="1069"/>
        </w:tabs>
        <w:ind w:left="1069" w:hanging="360"/>
      </w:pPr>
      <w:rPr>
        <w:rFonts w:hint="default"/>
      </w:rPr>
    </w:lvl>
  </w:abstractNum>
  <w:abstractNum w:abstractNumId="551">
    <w:nsid w:val="6945520F"/>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2">
    <w:nsid w:val="69510CD9"/>
    <w:multiLevelType w:val="multilevel"/>
    <w:tmpl w:val="23F6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3">
    <w:nsid w:val="6A34216A"/>
    <w:multiLevelType w:val="hybridMultilevel"/>
    <w:tmpl w:val="1B423A7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6AC71412"/>
    <w:multiLevelType w:val="multilevel"/>
    <w:tmpl w:val="311444E4"/>
    <w:lvl w:ilvl="0">
      <w:start w:val="1"/>
      <w:numFmt w:val="lowerLetter"/>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nsid w:val="6AC83C60"/>
    <w:multiLevelType w:val="hybridMultilevel"/>
    <w:tmpl w:val="BE3CAF6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6AC84259"/>
    <w:multiLevelType w:val="hybridMultilevel"/>
    <w:tmpl w:val="339EA21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6AE406C3"/>
    <w:multiLevelType w:val="hybridMultilevel"/>
    <w:tmpl w:val="21B8E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8">
    <w:nsid w:val="6B2C3F82"/>
    <w:multiLevelType w:val="hybridMultilevel"/>
    <w:tmpl w:val="644A09F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6B37753E"/>
    <w:multiLevelType w:val="hybridMultilevel"/>
    <w:tmpl w:val="1ABC22B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6BC81649"/>
    <w:multiLevelType w:val="hybridMultilevel"/>
    <w:tmpl w:val="42EE0B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1">
    <w:nsid w:val="6BD21A53"/>
    <w:multiLevelType w:val="hybridMultilevel"/>
    <w:tmpl w:val="4F362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2">
    <w:nsid w:val="6BF852A4"/>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3">
    <w:nsid w:val="6C1A5F5A"/>
    <w:multiLevelType w:val="hybridMultilevel"/>
    <w:tmpl w:val="7FA2E42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6C2927B8"/>
    <w:multiLevelType w:val="hybridMultilevel"/>
    <w:tmpl w:val="DDFA683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5">
    <w:nsid w:val="6C566EF5"/>
    <w:multiLevelType w:val="hybridMultilevel"/>
    <w:tmpl w:val="1DEA0DD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6C827BFD"/>
    <w:multiLevelType w:val="hybridMultilevel"/>
    <w:tmpl w:val="5ABEB45C"/>
    <w:lvl w:ilvl="0" w:tplc="B5C6F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7">
    <w:nsid w:val="6C861168"/>
    <w:multiLevelType w:val="hybridMultilevel"/>
    <w:tmpl w:val="D0DC2A4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8">
    <w:nsid w:val="6C885AC4"/>
    <w:multiLevelType w:val="hybridMultilevel"/>
    <w:tmpl w:val="FEC8E6AE"/>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9">
    <w:nsid w:val="6CDC77CC"/>
    <w:multiLevelType w:val="hybridMultilevel"/>
    <w:tmpl w:val="22183D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0">
    <w:nsid w:val="6D0F38A1"/>
    <w:multiLevelType w:val="hybridMultilevel"/>
    <w:tmpl w:val="6CA6A7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1">
    <w:nsid w:val="6D703240"/>
    <w:multiLevelType w:val="hybridMultilevel"/>
    <w:tmpl w:val="EDEAD37A"/>
    <w:lvl w:ilvl="0" w:tplc="D9CADD1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2">
    <w:nsid w:val="6DAD4477"/>
    <w:multiLevelType w:val="hybridMultilevel"/>
    <w:tmpl w:val="C5E6BCF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3">
    <w:nsid w:val="6E296376"/>
    <w:multiLevelType w:val="hybridMultilevel"/>
    <w:tmpl w:val="631A4A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4">
    <w:nsid w:val="6E602050"/>
    <w:multiLevelType w:val="hybridMultilevel"/>
    <w:tmpl w:val="5ABEB45C"/>
    <w:lvl w:ilvl="0" w:tplc="B5C6F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5">
    <w:nsid w:val="6EB14AE4"/>
    <w:multiLevelType w:val="hybridMultilevel"/>
    <w:tmpl w:val="A93CE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6EB30E7B"/>
    <w:multiLevelType w:val="hybridMultilevel"/>
    <w:tmpl w:val="4D0658B6"/>
    <w:lvl w:ilvl="0" w:tplc="94503E7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7">
    <w:nsid w:val="6EE635A2"/>
    <w:multiLevelType w:val="hybridMultilevel"/>
    <w:tmpl w:val="91722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nsid w:val="6FA4465F"/>
    <w:multiLevelType w:val="hybridMultilevel"/>
    <w:tmpl w:val="D18EE48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nsid w:val="6FC17E0B"/>
    <w:multiLevelType w:val="hybridMultilevel"/>
    <w:tmpl w:val="508EDCB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0">
    <w:nsid w:val="700E0B4D"/>
    <w:multiLevelType w:val="hybridMultilevel"/>
    <w:tmpl w:val="4FD89C9E"/>
    <w:lvl w:ilvl="0" w:tplc="992CD5A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1">
    <w:nsid w:val="70217E52"/>
    <w:multiLevelType w:val="hybridMultilevel"/>
    <w:tmpl w:val="D042EED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nsid w:val="7026377E"/>
    <w:multiLevelType w:val="multilevel"/>
    <w:tmpl w:val="36BE5E44"/>
    <w:lvl w:ilvl="0">
      <w:start w:val="1"/>
      <w:numFmt w:val="lowerLetter"/>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nsid w:val="703D3258"/>
    <w:multiLevelType w:val="hybridMultilevel"/>
    <w:tmpl w:val="0FE0785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4">
    <w:nsid w:val="706228DA"/>
    <w:multiLevelType w:val="hybridMultilevel"/>
    <w:tmpl w:val="F188A91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70AA0B1A"/>
    <w:multiLevelType w:val="hybridMultilevel"/>
    <w:tmpl w:val="1BE8FD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6">
    <w:nsid w:val="70F82A9C"/>
    <w:multiLevelType w:val="singleLevel"/>
    <w:tmpl w:val="3300D054"/>
    <w:lvl w:ilvl="0">
      <w:start w:val="1"/>
      <w:numFmt w:val="decimal"/>
      <w:lvlText w:val="%1."/>
      <w:lvlJc w:val="left"/>
      <w:pPr>
        <w:tabs>
          <w:tab w:val="num" w:pos="1069"/>
        </w:tabs>
        <w:ind w:left="1069" w:hanging="360"/>
      </w:pPr>
      <w:rPr>
        <w:rFonts w:hint="default"/>
      </w:rPr>
    </w:lvl>
  </w:abstractNum>
  <w:abstractNum w:abstractNumId="587">
    <w:nsid w:val="710052C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88">
    <w:nsid w:val="713F5110"/>
    <w:multiLevelType w:val="singleLevel"/>
    <w:tmpl w:val="4092A362"/>
    <w:lvl w:ilvl="0">
      <w:start w:val="1"/>
      <w:numFmt w:val="decimal"/>
      <w:lvlText w:val="%1."/>
      <w:lvlJc w:val="left"/>
      <w:pPr>
        <w:tabs>
          <w:tab w:val="num" w:pos="1084"/>
        </w:tabs>
        <w:ind w:left="1084" w:hanging="375"/>
      </w:pPr>
      <w:rPr>
        <w:rFonts w:hint="default"/>
      </w:rPr>
    </w:lvl>
  </w:abstractNum>
  <w:abstractNum w:abstractNumId="589">
    <w:nsid w:val="71620DA3"/>
    <w:multiLevelType w:val="hybridMultilevel"/>
    <w:tmpl w:val="98080A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0">
    <w:nsid w:val="71674B46"/>
    <w:multiLevelType w:val="hybridMultilevel"/>
    <w:tmpl w:val="1048020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1">
    <w:nsid w:val="7168670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92">
    <w:nsid w:val="71DF361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93">
    <w:nsid w:val="728D4BA2"/>
    <w:multiLevelType w:val="hybridMultilevel"/>
    <w:tmpl w:val="990AA93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730437D8"/>
    <w:multiLevelType w:val="hybridMultilevel"/>
    <w:tmpl w:val="9F948E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5">
    <w:nsid w:val="73832A27"/>
    <w:multiLevelType w:val="hybridMultilevel"/>
    <w:tmpl w:val="94AAE31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nsid w:val="7383421C"/>
    <w:multiLevelType w:val="hybridMultilevel"/>
    <w:tmpl w:val="BE0083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7">
    <w:nsid w:val="73887112"/>
    <w:multiLevelType w:val="hybridMultilevel"/>
    <w:tmpl w:val="16727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8">
    <w:nsid w:val="738874C0"/>
    <w:multiLevelType w:val="hybridMultilevel"/>
    <w:tmpl w:val="D5EEA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nsid w:val="738D3811"/>
    <w:multiLevelType w:val="hybridMultilevel"/>
    <w:tmpl w:val="5ABEB45C"/>
    <w:lvl w:ilvl="0" w:tplc="B5C6F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0">
    <w:nsid w:val="73A26759"/>
    <w:multiLevelType w:val="hybridMultilevel"/>
    <w:tmpl w:val="3312BA7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1">
    <w:nsid w:val="73E16199"/>
    <w:multiLevelType w:val="hybridMultilevel"/>
    <w:tmpl w:val="0FEC55F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nsid w:val="74C46655"/>
    <w:multiLevelType w:val="hybridMultilevel"/>
    <w:tmpl w:val="6B6433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3">
    <w:nsid w:val="74CE4681"/>
    <w:multiLevelType w:val="hybridMultilevel"/>
    <w:tmpl w:val="EF622FE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74D427D1"/>
    <w:multiLevelType w:val="hybridMultilevel"/>
    <w:tmpl w:val="864EE6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5">
    <w:nsid w:val="74FC262B"/>
    <w:multiLevelType w:val="hybridMultilevel"/>
    <w:tmpl w:val="20748A76"/>
    <w:lvl w:ilvl="0" w:tplc="D3A4B4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6">
    <w:nsid w:val="7502201F"/>
    <w:multiLevelType w:val="hybridMultilevel"/>
    <w:tmpl w:val="F392AFD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nsid w:val="750229E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08">
    <w:nsid w:val="75447FEE"/>
    <w:multiLevelType w:val="hybridMultilevel"/>
    <w:tmpl w:val="6B6433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9">
    <w:nsid w:val="75731CC3"/>
    <w:multiLevelType w:val="hybridMultilevel"/>
    <w:tmpl w:val="DD849E06"/>
    <w:lvl w:ilvl="0" w:tplc="7158A3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0">
    <w:nsid w:val="75935EE8"/>
    <w:multiLevelType w:val="hybridMultilevel"/>
    <w:tmpl w:val="7D4EB9B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nsid w:val="75A76620"/>
    <w:multiLevelType w:val="hybridMultilevel"/>
    <w:tmpl w:val="B34617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2">
    <w:nsid w:val="763116CC"/>
    <w:multiLevelType w:val="hybridMultilevel"/>
    <w:tmpl w:val="A88C831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nsid w:val="763E0060"/>
    <w:multiLevelType w:val="hybridMultilevel"/>
    <w:tmpl w:val="0BCE5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nsid w:val="765F5A1B"/>
    <w:multiLevelType w:val="hybridMultilevel"/>
    <w:tmpl w:val="BC0824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5">
    <w:nsid w:val="766C6579"/>
    <w:multiLevelType w:val="hybridMultilevel"/>
    <w:tmpl w:val="1940F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nsid w:val="766E2DF4"/>
    <w:multiLevelType w:val="hybridMultilevel"/>
    <w:tmpl w:val="2AEAC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7">
    <w:nsid w:val="7690532E"/>
    <w:multiLevelType w:val="hybridMultilevel"/>
    <w:tmpl w:val="9F948E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8">
    <w:nsid w:val="76A32CBC"/>
    <w:multiLevelType w:val="hybridMultilevel"/>
    <w:tmpl w:val="E36654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9">
    <w:nsid w:val="76B4323F"/>
    <w:multiLevelType w:val="hybridMultilevel"/>
    <w:tmpl w:val="5F549B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0">
    <w:nsid w:val="76C65965"/>
    <w:multiLevelType w:val="hybridMultilevel"/>
    <w:tmpl w:val="94E46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1">
    <w:nsid w:val="76D1050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22">
    <w:nsid w:val="77787BE0"/>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3">
    <w:nsid w:val="77827F6E"/>
    <w:multiLevelType w:val="singleLevel"/>
    <w:tmpl w:val="3300D054"/>
    <w:lvl w:ilvl="0">
      <w:start w:val="1"/>
      <w:numFmt w:val="decimal"/>
      <w:lvlText w:val="%1."/>
      <w:lvlJc w:val="left"/>
      <w:pPr>
        <w:tabs>
          <w:tab w:val="num" w:pos="1069"/>
        </w:tabs>
        <w:ind w:left="1069" w:hanging="360"/>
      </w:pPr>
      <w:rPr>
        <w:rFonts w:hint="default"/>
      </w:rPr>
    </w:lvl>
  </w:abstractNum>
  <w:abstractNum w:abstractNumId="624">
    <w:nsid w:val="77B35F49"/>
    <w:multiLevelType w:val="hybridMultilevel"/>
    <w:tmpl w:val="86BE94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5">
    <w:nsid w:val="77EC6AAE"/>
    <w:multiLevelType w:val="hybridMultilevel"/>
    <w:tmpl w:val="E03C17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6">
    <w:nsid w:val="7800771F"/>
    <w:multiLevelType w:val="hybridMultilevel"/>
    <w:tmpl w:val="626AE21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nsid w:val="788556EB"/>
    <w:multiLevelType w:val="hybridMultilevel"/>
    <w:tmpl w:val="30B615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8">
    <w:nsid w:val="78F77AF2"/>
    <w:multiLevelType w:val="singleLevel"/>
    <w:tmpl w:val="3300D054"/>
    <w:lvl w:ilvl="0">
      <w:start w:val="1"/>
      <w:numFmt w:val="decimal"/>
      <w:lvlText w:val="%1."/>
      <w:lvlJc w:val="left"/>
      <w:pPr>
        <w:tabs>
          <w:tab w:val="num" w:pos="1069"/>
        </w:tabs>
        <w:ind w:left="1069" w:hanging="360"/>
      </w:pPr>
      <w:rPr>
        <w:rFonts w:hint="default"/>
      </w:rPr>
    </w:lvl>
  </w:abstractNum>
  <w:abstractNum w:abstractNumId="629">
    <w:nsid w:val="79016122"/>
    <w:multiLevelType w:val="hybridMultilevel"/>
    <w:tmpl w:val="42EE0B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0">
    <w:nsid w:val="79017B73"/>
    <w:multiLevelType w:val="hybridMultilevel"/>
    <w:tmpl w:val="619057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1">
    <w:nsid w:val="791577BC"/>
    <w:multiLevelType w:val="singleLevel"/>
    <w:tmpl w:val="70FCF8B6"/>
    <w:lvl w:ilvl="0">
      <w:start w:val="1"/>
      <w:numFmt w:val="decimal"/>
      <w:lvlText w:val="%1."/>
      <w:lvlJc w:val="left"/>
      <w:pPr>
        <w:tabs>
          <w:tab w:val="num" w:pos="1069"/>
        </w:tabs>
        <w:ind w:left="1069" w:hanging="360"/>
      </w:pPr>
      <w:rPr>
        <w:rFonts w:hint="default"/>
      </w:rPr>
    </w:lvl>
  </w:abstractNum>
  <w:abstractNum w:abstractNumId="632">
    <w:nsid w:val="791A3921"/>
    <w:multiLevelType w:val="hybridMultilevel"/>
    <w:tmpl w:val="E03C17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3">
    <w:nsid w:val="792D7F55"/>
    <w:multiLevelType w:val="hybridMultilevel"/>
    <w:tmpl w:val="4DE47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nsid w:val="79A748AA"/>
    <w:multiLevelType w:val="hybridMultilevel"/>
    <w:tmpl w:val="B1BE7D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5">
    <w:nsid w:val="79D06F16"/>
    <w:multiLevelType w:val="hybridMultilevel"/>
    <w:tmpl w:val="F4C6F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6">
    <w:nsid w:val="7A1A04B9"/>
    <w:multiLevelType w:val="hybridMultilevel"/>
    <w:tmpl w:val="CB668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7">
    <w:nsid w:val="7A212871"/>
    <w:multiLevelType w:val="hybridMultilevel"/>
    <w:tmpl w:val="88E2C2CC"/>
    <w:lvl w:ilvl="0" w:tplc="1D9ADC5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8">
    <w:nsid w:val="7A293962"/>
    <w:multiLevelType w:val="hybridMultilevel"/>
    <w:tmpl w:val="2E9685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9">
    <w:nsid w:val="7A2B0965"/>
    <w:multiLevelType w:val="hybridMultilevel"/>
    <w:tmpl w:val="0B562D1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nsid w:val="7A2C3B50"/>
    <w:multiLevelType w:val="hybridMultilevel"/>
    <w:tmpl w:val="79C4A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nsid w:val="7AD50E52"/>
    <w:multiLevelType w:val="hybridMultilevel"/>
    <w:tmpl w:val="44B43A2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2">
    <w:nsid w:val="7B4015D8"/>
    <w:multiLevelType w:val="multilevel"/>
    <w:tmpl w:val="5DC8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3">
    <w:nsid w:val="7B5D7721"/>
    <w:multiLevelType w:val="hybridMultilevel"/>
    <w:tmpl w:val="0BBC9A1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4">
    <w:nsid w:val="7B6806BC"/>
    <w:multiLevelType w:val="hybridMultilevel"/>
    <w:tmpl w:val="0B90E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nsid w:val="7B762746"/>
    <w:multiLevelType w:val="hybridMultilevel"/>
    <w:tmpl w:val="CAF0E87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6">
    <w:nsid w:val="7B897A97"/>
    <w:multiLevelType w:val="hybridMultilevel"/>
    <w:tmpl w:val="1EC24E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7">
    <w:nsid w:val="7B984BF0"/>
    <w:multiLevelType w:val="singleLevel"/>
    <w:tmpl w:val="70FCF8B6"/>
    <w:lvl w:ilvl="0">
      <w:start w:val="1"/>
      <w:numFmt w:val="decimal"/>
      <w:lvlText w:val="%1."/>
      <w:lvlJc w:val="left"/>
      <w:pPr>
        <w:tabs>
          <w:tab w:val="num" w:pos="1069"/>
        </w:tabs>
        <w:ind w:left="1069" w:hanging="360"/>
      </w:pPr>
      <w:rPr>
        <w:rFonts w:hint="default"/>
      </w:rPr>
    </w:lvl>
  </w:abstractNum>
  <w:abstractNum w:abstractNumId="648">
    <w:nsid w:val="7BB24097"/>
    <w:multiLevelType w:val="hybridMultilevel"/>
    <w:tmpl w:val="4844DDC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9">
    <w:nsid w:val="7BB356AF"/>
    <w:multiLevelType w:val="hybridMultilevel"/>
    <w:tmpl w:val="78A260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0">
    <w:nsid w:val="7C0820AB"/>
    <w:multiLevelType w:val="hybridMultilevel"/>
    <w:tmpl w:val="D8DC160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1">
    <w:nsid w:val="7C1A4A2C"/>
    <w:multiLevelType w:val="hybridMultilevel"/>
    <w:tmpl w:val="8A7C5CB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2">
    <w:nsid w:val="7C273D8E"/>
    <w:multiLevelType w:val="hybridMultilevel"/>
    <w:tmpl w:val="D8FA977A"/>
    <w:lvl w:ilvl="0" w:tplc="06D0C56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3">
    <w:nsid w:val="7C35598D"/>
    <w:multiLevelType w:val="hybridMultilevel"/>
    <w:tmpl w:val="AFC6D2F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4">
    <w:nsid w:val="7D796ED9"/>
    <w:multiLevelType w:val="hybridMultilevel"/>
    <w:tmpl w:val="0E1E03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5">
    <w:nsid w:val="7D9063E2"/>
    <w:multiLevelType w:val="hybridMultilevel"/>
    <w:tmpl w:val="521EA0E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nsid w:val="7DCF49EA"/>
    <w:multiLevelType w:val="hybridMultilevel"/>
    <w:tmpl w:val="9D1241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nsid w:val="7DF85613"/>
    <w:multiLevelType w:val="hybridMultilevel"/>
    <w:tmpl w:val="01709B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8">
    <w:nsid w:val="7E0429C8"/>
    <w:multiLevelType w:val="hybridMultilevel"/>
    <w:tmpl w:val="241CAC4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9">
    <w:nsid w:val="7E0B4A1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60">
    <w:nsid w:val="7E1F46B3"/>
    <w:multiLevelType w:val="hybridMultilevel"/>
    <w:tmpl w:val="A6D024EA"/>
    <w:lvl w:ilvl="0" w:tplc="5AD894C8">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1">
    <w:nsid w:val="7E2C44A5"/>
    <w:multiLevelType w:val="multilevel"/>
    <w:tmpl w:val="5B264B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2">
    <w:nsid w:val="7EC05B7F"/>
    <w:multiLevelType w:val="hybridMultilevel"/>
    <w:tmpl w:val="AF9226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3">
    <w:nsid w:val="7EDF7D7E"/>
    <w:multiLevelType w:val="hybridMultilevel"/>
    <w:tmpl w:val="2A5EA07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4">
    <w:nsid w:val="7F140866"/>
    <w:multiLevelType w:val="hybridMultilevel"/>
    <w:tmpl w:val="BC0824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5">
    <w:nsid w:val="7F512A42"/>
    <w:multiLevelType w:val="hybridMultilevel"/>
    <w:tmpl w:val="8ABE3A44"/>
    <w:lvl w:ilvl="0" w:tplc="E45631E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6">
    <w:nsid w:val="7F7742D9"/>
    <w:multiLevelType w:val="hybridMultilevel"/>
    <w:tmpl w:val="6F407CC4"/>
    <w:lvl w:ilvl="0" w:tplc="ABF6723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7">
    <w:nsid w:val="7F7B600C"/>
    <w:multiLevelType w:val="hybridMultilevel"/>
    <w:tmpl w:val="42EE0B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8">
    <w:nsid w:val="7FE96350"/>
    <w:multiLevelType w:val="hybridMultilevel"/>
    <w:tmpl w:val="805A88B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9">
    <w:nsid w:val="7FFA6A28"/>
    <w:multiLevelType w:val="hybridMultilevel"/>
    <w:tmpl w:val="C5E6BCF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3"/>
  </w:num>
  <w:num w:numId="2">
    <w:abstractNumId w:val="543"/>
  </w:num>
  <w:num w:numId="3">
    <w:abstractNumId w:val="193"/>
  </w:num>
  <w:num w:numId="4">
    <w:abstractNumId w:val="70"/>
  </w:num>
  <w:num w:numId="5">
    <w:abstractNumId w:val="475"/>
  </w:num>
  <w:num w:numId="6">
    <w:abstractNumId w:val="232"/>
  </w:num>
  <w:num w:numId="7">
    <w:abstractNumId w:val="100"/>
  </w:num>
  <w:num w:numId="8">
    <w:abstractNumId w:val="277"/>
  </w:num>
  <w:num w:numId="9">
    <w:abstractNumId w:val="571"/>
  </w:num>
  <w:num w:numId="10">
    <w:abstractNumId w:val="107"/>
  </w:num>
  <w:num w:numId="11">
    <w:abstractNumId w:val="94"/>
  </w:num>
  <w:num w:numId="12">
    <w:abstractNumId w:val="344"/>
  </w:num>
  <w:num w:numId="13">
    <w:abstractNumId w:val="477"/>
  </w:num>
  <w:num w:numId="14">
    <w:abstractNumId w:val="273"/>
  </w:num>
  <w:num w:numId="15">
    <w:abstractNumId w:val="354"/>
  </w:num>
  <w:num w:numId="16">
    <w:abstractNumId w:val="295"/>
  </w:num>
  <w:num w:numId="17">
    <w:abstractNumId w:val="119"/>
  </w:num>
  <w:num w:numId="18">
    <w:abstractNumId w:val="224"/>
  </w:num>
  <w:num w:numId="19">
    <w:abstractNumId w:val="288"/>
  </w:num>
  <w:num w:numId="20">
    <w:abstractNumId w:val="441"/>
  </w:num>
  <w:num w:numId="21">
    <w:abstractNumId w:val="666"/>
  </w:num>
  <w:num w:numId="22">
    <w:abstractNumId w:val="52"/>
  </w:num>
  <w:num w:numId="23">
    <w:abstractNumId w:val="530"/>
  </w:num>
  <w:num w:numId="24">
    <w:abstractNumId w:val="527"/>
  </w:num>
  <w:num w:numId="25">
    <w:abstractNumId w:val="576"/>
  </w:num>
  <w:num w:numId="26">
    <w:abstractNumId w:val="226"/>
  </w:num>
  <w:num w:numId="27">
    <w:abstractNumId w:val="120"/>
  </w:num>
  <w:num w:numId="28">
    <w:abstractNumId w:val="328"/>
  </w:num>
  <w:num w:numId="29">
    <w:abstractNumId w:val="301"/>
  </w:num>
  <w:num w:numId="30">
    <w:abstractNumId w:val="237"/>
  </w:num>
  <w:num w:numId="31">
    <w:abstractNumId w:val="654"/>
  </w:num>
  <w:num w:numId="32">
    <w:abstractNumId w:val="318"/>
  </w:num>
  <w:num w:numId="33">
    <w:abstractNumId w:val="371"/>
  </w:num>
  <w:num w:numId="34">
    <w:abstractNumId w:val="646"/>
  </w:num>
  <w:num w:numId="35">
    <w:abstractNumId w:val="105"/>
  </w:num>
  <w:num w:numId="36">
    <w:abstractNumId w:val="181"/>
  </w:num>
  <w:num w:numId="37">
    <w:abstractNumId w:val="634"/>
  </w:num>
  <w:num w:numId="38">
    <w:abstractNumId w:val="231"/>
  </w:num>
  <w:num w:numId="39">
    <w:abstractNumId w:val="657"/>
  </w:num>
  <w:num w:numId="40">
    <w:abstractNumId w:val="296"/>
  </w:num>
  <w:num w:numId="41">
    <w:abstractNumId w:val="669"/>
  </w:num>
  <w:num w:numId="42">
    <w:abstractNumId w:val="611"/>
  </w:num>
  <w:num w:numId="43">
    <w:abstractNumId w:val="627"/>
  </w:num>
  <w:num w:numId="44">
    <w:abstractNumId w:val="347"/>
  </w:num>
  <w:num w:numId="45">
    <w:abstractNumId w:val="324"/>
  </w:num>
  <w:num w:numId="46">
    <w:abstractNumId w:val="49"/>
  </w:num>
  <w:num w:numId="47">
    <w:abstractNumId w:val="309"/>
  </w:num>
  <w:num w:numId="48">
    <w:abstractNumId w:val="401"/>
  </w:num>
  <w:num w:numId="49">
    <w:abstractNumId w:val="95"/>
  </w:num>
  <w:num w:numId="50">
    <w:abstractNumId w:val="8"/>
  </w:num>
  <w:num w:numId="51">
    <w:abstractNumId w:val="330"/>
  </w:num>
  <w:num w:numId="52">
    <w:abstractNumId w:val="532"/>
  </w:num>
  <w:num w:numId="53">
    <w:abstractNumId w:val="196"/>
  </w:num>
  <w:num w:numId="54">
    <w:abstractNumId w:val="331"/>
  </w:num>
  <w:num w:numId="55">
    <w:abstractNumId w:val="268"/>
  </w:num>
  <w:num w:numId="56">
    <w:abstractNumId w:val="271"/>
  </w:num>
  <w:num w:numId="57">
    <w:abstractNumId w:val="144"/>
  </w:num>
  <w:num w:numId="58">
    <w:abstractNumId w:val="29"/>
  </w:num>
  <w:num w:numId="59">
    <w:abstractNumId w:val="660"/>
  </w:num>
  <w:num w:numId="60">
    <w:abstractNumId w:val="217"/>
  </w:num>
  <w:num w:numId="61">
    <w:abstractNumId w:val="90"/>
  </w:num>
  <w:num w:numId="62">
    <w:abstractNumId w:val="41"/>
  </w:num>
  <w:num w:numId="63">
    <w:abstractNumId w:val="186"/>
  </w:num>
  <w:num w:numId="64">
    <w:abstractNumId w:val="455"/>
  </w:num>
  <w:num w:numId="65">
    <w:abstractNumId w:val="392"/>
  </w:num>
  <w:num w:numId="66">
    <w:abstractNumId w:val="311"/>
  </w:num>
  <w:num w:numId="67">
    <w:abstractNumId w:val="599"/>
  </w:num>
  <w:num w:numId="68">
    <w:abstractNumId w:val="637"/>
  </w:num>
  <w:num w:numId="69">
    <w:abstractNumId w:val="282"/>
  </w:num>
  <w:num w:numId="70">
    <w:abstractNumId w:val="440"/>
  </w:num>
  <w:num w:numId="71">
    <w:abstractNumId w:val="263"/>
  </w:num>
  <w:num w:numId="72">
    <w:abstractNumId w:val="580"/>
  </w:num>
  <w:num w:numId="73">
    <w:abstractNumId w:val="254"/>
  </w:num>
  <w:num w:numId="74">
    <w:abstractNumId w:val="72"/>
  </w:num>
  <w:num w:numId="75">
    <w:abstractNumId w:val="592"/>
  </w:num>
  <w:num w:numId="76">
    <w:abstractNumId w:val="31"/>
  </w:num>
  <w:num w:numId="77">
    <w:abstractNumId w:val="659"/>
  </w:num>
  <w:num w:numId="78">
    <w:abstractNumId w:val="621"/>
  </w:num>
  <w:num w:numId="79">
    <w:abstractNumId w:val="223"/>
  </w:num>
  <w:num w:numId="80">
    <w:abstractNumId w:val="587"/>
  </w:num>
  <w:num w:numId="81">
    <w:abstractNumId w:val="161"/>
  </w:num>
  <w:num w:numId="82">
    <w:abstractNumId w:val="243"/>
  </w:num>
  <w:num w:numId="83">
    <w:abstractNumId w:val="115"/>
  </w:num>
  <w:num w:numId="84">
    <w:abstractNumId w:val="402"/>
  </w:num>
  <w:num w:numId="85">
    <w:abstractNumId w:val="255"/>
  </w:num>
  <w:num w:numId="86">
    <w:abstractNumId w:val="377"/>
  </w:num>
  <w:num w:numId="87">
    <w:abstractNumId w:val="189"/>
  </w:num>
  <w:num w:numId="88">
    <w:abstractNumId w:val="43"/>
  </w:num>
  <w:num w:numId="89">
    <w:abstractNumId w:val="349"/>
  </w:num>
  <w:num w:numId="90">
    <w:abstractNumId w:val="270"/>
  </w:num>
  <w:num w:numId="91">
    <w:abstractNumId w:val="348"/>
  </w:num>
  <w:num w:numId="92">
    <w:abstractNumId w:val="108"/>
  </w:num>
  <w:num w:numId="93">
    <w:abstractNumId w:val="418"/>
  </w:num>
  <w:num w:numId="94">
    <w:abstractNumId w:val="607"/>
  </w:num>
  <w:num w:numId="95">
    <w:abstractNumId w:val="591"/>
  </w:num>
  <w:num w:numId="96">
    <w:abstractNumId w:val="557"/>
  </w:num>
  <w:num w:numId="97">
    <w:abstractNumId w:val="199"/>
  </w:num>
  <w:num w:numId="98">
    <w:abstractNumId w:val="616"/>
  </w:num>
  <w:num w:numId="99">
    <w:abstractNumId w:val="294"/>
  </w:num>
  <w:num w:numId="100">
    <w:abstractNumId w:val="77"/>
  </w:num>
  <w:num w:numId="101">
    <w:abstractNumId w:val="645"/>
  </w:num>
  <w:num w:numId="102">
    <w:abstractNumId w:val="302"/>
  </w:num>
  <w:num w:numId="103">
    <w:abstractNumId w:val="325"/>
  </w:num>
  <w:num w:numId="104">
    <w:abstractNumId w:val="461"/>
  </w:num>
  <w:num w:numId="105">
    <w:abstractNumId w:val="658"/>
  </w:num>
  <w:num w:numId="106">
    <w:abstractNumId w:val="600"/>
  </w:num>
  <w:num w:numId="107">
    <w:abstractNumId w:val="525"/>
  </w:num>
  <w:num w:numId="108">
    <w:abstractNumId w:val="63"/>
  </w:num>
  <w:num w:numId="109">
    <w:abstractNumId w:val="45"/>
  </w:num>
  <w:num w:numId="110">
    <w:abstractNumId w:val="548"/>
  </w:num>
  <w:num w:numId="111">
    <w:abstractNumId w:val="432"/>
  </w:num>
  <w:num w:numId="112">
    <w:abstractNumId w:val="74"/>
  </w:num>
  <w:num w:numId="113">
    <w:abstractNumId w:val="188"/>
  </w:num>
  <w:num w:numId="114">
    <w:abstractNumId w:val="142"/>
  </w:num>
  <w:num w:numId="115">
    <w:abstractNumId w:val="579"/>
  </w:num>
  <w:num w:numId="116">
    <w:abstractNumId w:val="280"/>
  </w:num>
  <w:num w:numId="117">
    <w:abstractNumId w:val="111"/>
  </w:num>
  <w:num w:numId="118">
    <w:abstractNumId w:val="287"/>
  </w:num>
  <w:num w:numId="119">
    <w:abstractNumId w:val="375"/>
  </w:num>
  <w:num w:numId="120">
    <w:abstractNumId w:val="15"/>
  </w:num>
  <w:num w:numId="121">
    <w:abstractNumId w:val="182"/>
  </w:num>
  <w:num w:numId="122">
    <w:abstractNumId w:val="651"/>
  </w:num>
  <w:num w:numId="123">
    <w:abstractNumId w:val="238"/>
  </w:num>
  <w:num w:numId="124">
    <w:abstractNumId w:val="163"/>
  </w:num>
  <w:num w:numId="125">
    <w:abstractNumId w:val="150"/>
  </w:num>
  <w:num w:numId="126">
    <w:abstractNumId w:val="409"/>
  </w:num>
  <w:num w:numId="127">
    <w:abstractNumId w:val="535"/>
  </w:num>
  <w:num w:numId="128">
    <w:abstractNumId w:val="230"/>
  </w:num>
  <w:num w:numId="129">
    <w:abstractNumId w:val="203"/>
  </w:num>
  <w:num w:numId="130">
    <w:abstractNumId w:val="589"/>
  </w:num>
  <w:num w:numId="131">
    <w:abstractNumId w:val="590"/>
  </w:num>
  <w:num w:numId="132">
    <w:abstractNumId w:val="168"/>
  </w:num>
  <w:num w:numId="133">
    <w:abstractNumId w:val="335"/>
  </w:num>
  <w:num w:numId="134">
    <w:abstractNumId w:val="165"/>
  </w:num>
  <w:num w:numId="135">
    <w:abstractNumId w:val="314"/>
  </w:num>
  <w:num w:numId="136">
    <w:abstractNumId w:val="570"/>
  </w:num>
  <w:num w:numId="137">
    <w:abstractNumId w:val="437"/>
  </w:num>
  <w:num w:numId="138">
    <w:abstractNumId w:val="145"/>
  </w:num>
  <w:num w:numId="139">
    <w:abstractNumId w:val="236"/>
  </w:num>
  <w:num w:numId="140">
    <w:abstractNumId w:val="208"/>
  </w:num>
  <w:num w:numId="141">
    <w:abstractNumId w:val="569"/>
  </w:num>
  <w:num w:numId="142">
    <w:abstractNumId w:val="313"/>
  </w:num>
  <w:num w:numId="143">
    <w:abstractNumId w:val="478"/>
  </w:num>
  <w:num w:numId="144">
    <w:abstractNumId w:val="638"/>
  </w:num>
  <w:num w:numId="145">
    <w:abstractNumId w:val="424"/>
  </w:num>
  <w:num w:numId="146">
    <w:abstractNumId w:val="514"/>
  </w:num>
  <w:num w:numId="147">
    <w:abstractNumId w:val="252"/>
  </w:num>
  <w:num w:numId="148">
    <w:abstractNumId w:val="511"/>
  </w:num>
  <w:num w:numId="149">
    <w:abstractNumId w:val="339"/>
  </w:num>
  <w:num w:numId="150">
    <w:abstractNumId w:val="504"/>
  </w:num>
  <w:num w:numId="151">
    <w:abstractNumId w:val="40"/>
  </w:num>
  <w:num w:numId="152">
    <w:abstractNumId w:val="561"/>
  </w:num>
  <w:num w:numId="153">
    <w:abstractNumId w:val="137"/>
  </w:num>
  <w:num w:numId="154">
    <w:abstractNumId w:val="205"/>
  </w:num>
  <w:num w:numId="155">
    <w:abstractNumId w:val="36"/>
  </w:num>
  <w:num w:numId="156">
    <w:abstractNumId w:val="485"/>
  </w:num>
  <w:num w:numId="157">
    <w:abstractNumId w:val="630"/>
  </w:num>
  <w:num w:numId="158">
    <w:abstractNumId w:val="187"/>
  </w:num>
  <w:num w:numId="159">
    <w:abstractNumId w:val="82"/>
  </w:num>
  <w:num w:numId="160">
    <w:abstractNumId w:val="663"/>
  </w:num>
  <w:num w:numId="161">
    <w:abstractNumId w:val="512"/>
  </w:num>
  <w:num w:numId="162">
    <w:abstractNumId w:val="452"/>
  </w:num>
  <w:num w:numId="163">
    <w:abstractNumId w:val="493"/>
  </w:num>
  <w:num w:numId="164">
    <w:abstractNumId w:val="492"/>
  </w:num>
  <w:num w:numId="165">
    <w:abstractNumId w:val="125"/>
  </w:num>
  <w:num w:numId="166">
    <w:abstractNumId w:val="14"/>
  </w:num>
  <w:num w:numId="167">
    <w:abstractNumId w:val="5"/>
  </w:num>
  <w:num w:numId="168">
    <w:abstractNumId w:val="668"/>
  </w:num>
  <w:num w:numId="169">
    <w:abstractNumId w:val="526"/>
  </w:num>
  <w:num w:numId="170">
    <w:abstractNumId w:val="567"/>
  </w:num>
  <w:num w:numId="171">
    <w:abstractNumId w:val="479"/>
  </w:num>
  <w:num w:numId="172">
    <w:abstractNumId w:val="650"/>
  </w:num>
  <w:num w:numId="173">
    <w:abstractNumId w:val="340"/>
  </w:num>
  <w:num w:numId="174">
    <w:abstractNumId w:val="32"/>
  </w:num>
  <w:num w:numId="175">
    <w:abstractNumId w:val="129"/>
  </w:num>
  <w:num w:numId="176">
    <w:abstractNumId w:val="653"/>
  </w:num>
  <w:num w:numId="177">
    <w:abstractNumId w:val="356"/>
  </w:num>
  <w:num w:numId="178">
    <w:abstractNumId w:val="66"/>
  </w:num>
  <w:num w:numId="179">
    <w:abstractNumId w:val="498"/>
  </w:num>
  <w:num w:numId="180">
    <w:abstractNumId w:val="18"/>
  </w:num>
  <w:num w:numId="181">
    <w:abstractNumId w:val="635"/>
  </w:num>
  <w:num w:numId="182">
    <w:abstractNumId w:val="491"/>
  </w:num>
  <w:num w:numId="183">
    <w:abstractNumId w:val="81"/>
  </w:num>
  <w:num w:numId="184">
    <w:abstractNumId w:val="229"/>
  </w:num>
  <w:num w:numId="185">
    <w:abstractNumId w:val="112"/>
  </w:num>
  <w:num w:numId="186">
    <w:abstractNumId w:val="545"/>
  </w:num>
  <w:num w:numId="187">
    <w:abstractNumId w:val="166"/>
  </w:num>
  <w:num w:numId="188">
    <w:abstractNumId w:val="131"/>
  </w:num>
  <w:num w:numId="189">
    <w:abstractNumId w:val="649"/>
  </w:num>
  <w:num w:numId="190">
    <w:abstractNumId w:val="204"/>
  </w:num>
  <w:num w:numId="191">
    <w:abstractNumId w:val="242"/>
  </w:num>
  <w:num w:numId="192">
    <w:abstractNumId w:val="379"/>
  </w:num>
  <w:num w:numId="193">
    <w:abstractNumId w:val="359"/>
  </w:num>
  <w:num w:numId="194">
    <w:abstractNumId w:val="251"/>
  </w:num>
  <w:num w:numId="195">
    <w:abstractNumId w:val="661"/>
  </w:num>
  <w:num w:numId="196">
    <w:abstractNumId w:val="597"/>
  </w:num>
  <w:num w:numId="197">
    <w:abstractNumId w:val="171"/>
  </w:num>
  <w:num w:numId="198">
    <w:abstractNumId w:val="338"/>
  </w:num>
  <w:num w:numId="199">
    <w:abstractNumId w:val="542"/>
  </w:num>
  <w:num w:numId="200">
    <w:abstractNumId w:val="228"/>
  </w:num>
  <w:num w:numId="201">
    <w:abstractNumId w:val="343"/>
  </w:num>
  <w:num w:numId="202">
    <w:abstractNumId w:val="488"/>
  </w:num>
  <w:num w:numId="203">
    <w:abstractNumId w:val="451"/>
  </w:num>
  <w:num w:numId="204">
    <w:abstractNumId w:val="582"/>
  </w:num>
  <w:num w:numId="205">
    <w:abstractNumId w:val="34"/>
  </w:num>
  <w:num w:numId="206">
    <w:abstractNumId w:val="554"/>
  </w:num>
  <w:num w:numId="207">
    <w:abstractNumId w:val="13"/>
  </w:num>
  <w:num w:numId="208">
    <w:abstractNumId w:val="24"/>
  </w:num>
  <w:num w:numId="209">
    <w:abstractNumId w:val="76"/>
  </w:num>
  <w:num w:numId="210">
    <w:abstractNumId w:val="388"/>
  </w:num>
  <w:num w:numId="211">
    <w:abstractNumId w:val="286"/>
  </w:num>
  <w:num w:numId="212">
    <w:abstractNumId w:val="450"/>
  </w:num>
  <w:num w:numId="213">
    <w:abstractNumId w:val="206"/>
  </w:num>
  <w:num w:numId="214">
    <w:abstractNumId w:val="431"/>
  </w:num>
  <w:num w:numId="215">
    <w:abstractNumId w:val="30"/>
  </w:num>
  <w:num w:numId="216">
    <w:abstractNumId w:val="421"/>
  </w:num>
  <w:num w:numId="217">
    <w:abstractNumId w:val="136"/>
  </w:num>
  <w:num w:numId="218">
    <w:abstractNumId w:val="363"/>
  </w:num>
  <w:num w:numId="219">
    <w:abstractNumId w:val="486"/>
  </w:num>
  <w:num w:numId="220">
    <w:abstractNumId w:val="306"/>
  </w:num>
  <w:num w:numId="221">
    <w:abstractNumId w:val="482"/>
  </w:num>
  <w:num w:numId="222">
    <w:abstractNumId w:val="568"/>
  </w:num>
  <w:num w:numId="223">
    <w:abstractNumId w:val="56"/>
  </w:num>
  <w:num w:numId="224">
    <w:abstractNumId w:val="509"/>
  </w:num>
  <w:num w:numId="225">
    <w:abstractNumId w:val="172"/>
  </w:num>
  <w:num w:numId="226">
    <w:abstractNumId w:val="141"/>
  </w:num>
  <w:num w:numId="227">
    <w:abstractNumId w:val="130"/>
  </w:num>
  <w:num w:numId="228">
    <w:abstractNumId w:val="128"/>
  </w:num>
  <w:num w:numId="229">
    <w:abstractNumId w:val="291"/>
  </w:num>
  <w:num w:numId="230">
    <w:abstractNumId w:val="608"/>
  </w:num>
  <w:num w:numId="231">
    <w:abstractNumId w:val="89"/>
  </w:num>
  <w:num w:numId="232">
    <w:abstractNumId w:val="319"/>
  </w:num>
  <w:num w:numId="233">
    <w:abstractNumId w:val="364"/>
  </w:num>
  <w:num w:numId="234">
    <w:abstractNumId w:val="374"/>
  </w:num>
  <w:num w:numId="235">
    <w:abstractNumId w:val="531"/>
  </w:num>
  <w:num w:numId="236">
    <w:abstractNumId w:val="602"/>
  </w:num>
  <w:num w:numId="237">
    <w:abstractNumId w:val="146"/>
  </w:num>
  <w:num w:numId="238">
    <w:abstractNumId w:val="449"/>
  </w:num>
  <w:num w:numId="239">
    <w:abstractNumId w:val="562"/>
  </w:num>
  <w:num w:numId="240">
    <w:abstractNumId w:val="110"/>
  </w:num>
  <w:num w:numId="241">
    <w:abstractNumId w:val="423"/>
  </w:num>
  <w:num w:numId="242">
    <w:abstractNumId w:val="96"/>
  </w:num>
  <w:num w:numId="243">
    <w:abstractNumId w:val="397"/>
  </w:num>
  <w:num w:numId="244">
    <w:abstractNumId w:val="170"/>
  </w:num>
  <w:num w:numId="245">
    <w:abstractNumId w:val="134"/>
  </w:num>
  <w:num w:numId="246">
    <w:abstractNumId w:val="61"/>
  </w:num>
  <w:num w:numId="247">
    <w:abstractNumId w:val="412"/>
  </w:num>
  <w:num w:numId="248">
    <w:abstractNumId w:val="358"/>
  </w:num>
  <w:num w:numId="249">
    <w:abstractNumId w:val="152"/>
  </w:num>
  <w:num w:numId="250">
    <w:abstractNumId w:val="499"/>
  </w:num>
  <w:num w:numId="251">
    <w:abstractNumId w:val="446"/>
  </w:num>
  <w:num w:numId="252">
    <w:abstractNumId w:val="489"/>
  </w:num>
  <w:num w:numId="253">
    <w:abstractNumId w:val="619"/>
  </w:num>
  <w:num w:numId="254">
    <w:abstractNumId w:val="425"/>
  </w:num>
  <w:num w:numId="255">
    <w:abstractNumId w:val="387"/>
  </w:num>
  <w:num w:numId="256">
    <w:abstractNumId w:val="604"/>
  </w:num>
  <w:num w:numId="257">
    <w:abstractNumId w:val="276"/>
  </w:num>
  <w:num w:numId="258">
    <w:abstractNumId w:val="234"/>
  </w:num>
  <w:num w:numId="259">
    <w:abstractNumId w:val="222"/>
  </w:num>
  <w:num w:numId="260">
    <w:abstractNumId w:val="19"/>
  </w:num>
  <w:num w:numId="261">
    <w:abstractNumId w:val="178"/>
  </w:num>
  <w:num w:numId="262">
    <w:abstractNumId w:val="632"/>
  </w:num>
  <w:num w:numId="263">
    <w:abstractNumId w:val="625"/>
  </w:num>
  <w:num w:numId="264">
    <w:abstractNumId w:val="247"/>
  </w:num>
  <w:num w:numId="265">
    <w:abstractNumId w:val="332"/>
  </w:num>
  <w:num w:numId="266">
    <w:abstractNumId w:val="618"/>
  </w:num>
  <w:num w:numId="267">
    <w:abstractNumId w:val="505"/>
  </w:num>
  <w:num w:numId="268">
    <w:abstractNumId w:val="481"/>
  </w:num>
  <w:num w:numId="269">
    <w:abstractNumId w:val="360"/>
  </w:num>
  <w:num w:numId="270">
    <w:abstractNumId w:val="272"/>
  </w:num>
  <w:num w:numId="271">
    <w:abstractNumId w:val="538"/>
  </w:num>
  <w:num w:numId="272">
    <w:abstractNumId w:val="88"/>
  </w:num>
  <w:num w:numId="273">
    <w:abstractNumId w:val="79"/>
  </w:num>
  <w:num w:numId="274">
    <w:abstractNumId w:val="367"/>
  </w:num>
  <w:num w:numId="275">
    <w:abstractNumId w:val="549"/>
  </w:num>
  <w:num w:numId="276">
    <w:abstractNumId w:val="609"/>
  </w:num>
  <w:num w:numId="277">
    <w:abstractNumId w:val="65"/>
  </w:num>
  <w:num w:numId="278">
    <w:abstractNumId w:val="403"/>
  </w:num>
  <w:num w:numId="279">
    <w:abstractNumId w:val="197"/>
  </w:num>
  <w:num w:numId="280">
    <w:abstractNumId w:val="4"/>
  </w:num>
  <w:num w:numId="281">
    <w:abstractNumId w:val="135"/>
  </w:num>
  <w:num w:numId="282">
    <w:abstractNumId w:val="415"/>
  </w:num>
  <w:num w:numId="283">
    <w:abstractNumId w:val="468"/>
  </w:num>
  <w:num w:numId="284">
    <w:abstractNumId w:val="614"/>
  </w:num>
  <w:num w:numId="285">
    <w:abstractNumId w:val="664"/>
  </w:num>
  <w:num w:numId="286">
    <w:abstractNumId w:val="261"/>
  </w:num>
  <w:num w:numId="287">
    <w:abstractNumId w:val="133"/>
  </w:num>
  <w:num w:numId="288">
    <w:abstractNumId w:val="617"/>
  </w:num>
  <w:num w:numId="289">
    <w:abstractNumId w:val="522"/>
  </w:num>
  <w:num w:numId="290">
    <w:abstractNumId w:val="594"/>
  </w:num>
  <w:num w:numId="291">
    <w:abstractNumId w:val="42"/>
  </w:num>
  <w:num w:numId="292">
    <w:abstractNumId w:val="345"/>
  </w:num>
  <w:num w:numId="293">
    <w:abstractNumId w:val="322"/>
  </w:num>
  <w:num w:numId="294">
    <w:abstractNumId w:val="544"/>
  </w:num>
  <w:num w:numId="295">
    <w:abstractNumId w:val="483"/>
  </w:num>
  <w:num w:numId="296">
    <w:abstractNumId w:val="334"/>
  </w:num>
  <w:num w:numId="297">
    <w:abstractNumId w:val="398"/>
  </w:num>
  <w:num w:numId="298">
    <w:abstractNumId w:val="84"/>
  </w:num>
  <w:num w:numId="299">
    <w:abstractNumId w:val="37"/>
  </w:num>
  <w:num w:numId="300">
    <w:abstractNumId w:val="54"/>
  </w:num>
  <w:num w:numId="301">
    <w:abstractNumId w:val="467"/>
  </w:num>
  <w:num w:numId="302">
    <w:abstractNumId w:val="219"/>
  </w:num>
  <w:num w:numId="303">
    <w:abstractNumId w:val="642"/>
  </w:num>
  <w:num w:numId="304">
    <w:abstractNumId w:val="515"/>
  </w:num>
  <w:num w:numId="305">
    <w:abstractNumId w:val="656"/>
  </w:num>
  <w:num w:numId="306">
    <w:abstractNumId w:val="262"/>
  </w:num>
  <w:num w:numId="307">
    <w:abstractNumId w:val="92"/>
  </w:num>
  <w:num w:numId="308">
    <w:abstractNumId w:val="167"/>
  </w:num>
  <w:num w:numId="309">
    <w:abstractNumId w:val="350"/>
  </w:num>
  <w:num w:numId="310">
    <w:abstractNumId w:val="394"/>
  </w:num>
  <w:num w:numId="311">
    <w:abstractNumId w:val="148"/>
  </w:num>
  <w:num w:numId="312">
    <w:abstractNumId w:val="80"/>
  </w:num>
  <w:num w:numId="313">
    <w:abstractNumId w:val="577"/>
  </w:num>
  <w:num w:numId="314">
    <w:abstractNumId w:val="373"/>
  </w:num>
  <w:num w:numId="315">
    <w:abstractNumId w:val="487"/>
  </w:num>
  <w:num w:numId="316">
    <w:abstractNumId w:val="428"/>
  </w:num>
  <w:num w:numId="317">
    <w:abstractNumId w:val="235"/>
  </w:num>
  <w:num w:numId="318">
    <w:abstractNumId w:val="399"/>
  </w:num>
  <w:num w:numId="319">
    <w:abstractNumId w:val="241"/>
  </w:num>
  <w:num w:numId="320">
    <w:abstractNumId w:val="160"/>
  </w:num>
  <w:num w:numId="321">
    <w:abstractNumId w:val="279"/>
  </w:num>
  <w:num w:numId="322">
    <w:abstractNumId w:val="416"/>
  </w:num>
  <w:num w:numId="323">
    <w:abstractNumId w:val="378"/>
  </w:num>
  <w:num w:numId="324">
    <w:abstractNumId w:val="292"/>
  </w:num>
  <w:num w:numId="325">
    <w:abstractNumId w:val="430"/>
  </w:num>
  <w:num w:numId="326">
    <w:abstractNumId w:val="305"/>
  </w:num>
  <w:num w:numId="327">
    <w:abstractNumId w:val="329"/>
  </w:num>
  <w:num w:numId="328">
    <w:abstractNumId w:val="395"/>
  </w:num>
  <w:num w:numId="329">
    <w:abstractNumId w:val="490"/>
  </w:num>
  <w:num w:numId="330">
    <w:abstractNumId w:val="116"/>
  </w:num>
  <w:num w:numId="331">
    <w:abstractNumId w:val="413"/>
  </w:num>
  <w:num w:numId="332">
    <w:abstractNumId w:val="516"/>
  </w:num>
  <w:num w:numId="333">
    <w:abstractNumId w:val="267"/>
  </w:num>
  <w:num w:numId="334">
    <w:abstractNumId w:val="298"/>
  </w:num>
  <w:num w:numId="335">
    <w:abstractNumId w:val="629"/>
  </w:num>
  <w:num w:numId="336">
    <w:abstractNumId w:val="667"/>
  </w:num>
  <w:num w:numId="337">
    <w:abstractNumId w:val="560"/>
  </w:num>
  <w:num w:numId="338">
    <w:abstractNumId w:val="209"/>
  </w:num>
  <w:num w:numId="339">
    <w:abstractNumId w:val="16"/>
  </w:num>
  <w:num w:numId="340">
    <w:abstractNumId w:val="624"/>
  </w:num>
  <w:num w:numId="341">
    <w:abstractNumId w:val="121"/>
  </w:num>
  <w:num w:numId="342">
    <w:abstractNumId w:val="308"/>
  </w:num>
  <w:num w:numId="343">
    <w:abstractNumId w:val="636"/>
  </w:num>
  <w:num w:numId="344">
    <w:abstractNumId w:val="173"/>
  </w:num>
  <w:num w:numId="345">
    <w:abstractNumId w:val="93"/>
  </w:num>
  <w:num w:numId="346">
    <w:abstractNumId w:val="212"/>
  </w:num>
  <w:num w:numId="34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4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49">
    <w:abstractNumId w:val="158"/>
  </w:num>
  <w:num w:numId="350">
    <w:abstractNumId w:val="239"/>
  </w:num>
  <w:num w:numId="351">
    <w:abstractNumId w:val="598"/>
  </w:num>
  <w:num w:numId="352">
    <w:abstractNumId w:val="517"/>
  </w:num>
  <w:num w:numId="353">
    <w:abstractNumId w:val="176"/>
  </w:num>
  <w:num w:numId="354">
    <w:abstractNumId w:val="396"/>
  </w:num>
  <w:num w:numId="355">
    <w:abstractNumId w:val="198"/>
  </w:num>
  <w:num w:numId="356">
    <w:abstractNumId w:val="400"/>
  </w:num>
  <w:num w:numId="357">
    <w:abstractNumId w:val="615"/>
  </w:num>
  <w:num w:numId="358">
    <w:abstractNumId w:val="11"/>
  </w:num>
  <w:num w:numId="359">
    <w:abstractNumId w:val="647"/>
  </w:num>
  <w:num w:numId="360">
    <w:abstractNumId w:val="631"/>
  </w:num>
  <w:num w:numId="361">
    <w:abstractNumId w:val="218"/>
  </w:num>
  <w:num w:numId="362">
    <w:abstractNumId w:val="25"/>
  </w:num>
  <w:num w:numId="363">
    <w:abstractNumId w:val="414"/>
  </w:num>
  <w:num w:numId="364">
    <w:abstractNumId w:val="155"/>
  </w:num>
  <w:num w:numId="365">
    <w:abstractNumId w:val="583"/>
  </w:num>
  <w:num w:numId="366">
    <w:abstractNumId w:val="382"/>
  </w:num>
  <w:num w:numId="367">
    <w:abstractNumId w:val="620"/>
  </w:num>
  <w:num w:numId="368">
    <w:abstractNumId w:val="417"/>
  </w:num>
  <w:num w:numId="369">
    <w:abstractNumId w:val="496"/>
  </w:num>
  <w:num w:numId="370">
    <w:abstractNumId w:val="628"/>
  </w:num>
  <w:num w:numId="371">
    <w:abstractNumId w:val="513"/>
  </w:num>
  <w:num w:numId="372">
    <w:abstractNumId w:val="12"/>
  </w:num>
  <w:num w:numId="373">
    <w:abstractNumId w:val="510"/>
  </w:num>
  <w:num w:numId="374">
    <w:abstractNumId w:val="408"/>
  </w:num>
  <w:num w:numId="375">
    <w:abstractNumId w:val="448"/>
  </w:num>
  <w:num w:numId="376">
    <w:abstractNumId w:val="420"/>
  </w:num>
  <w:num w:numId="377">
    <w:abstractNumId w:val="503"/>
  </w:num>
  <w:num w:numId="378">
    <w:abstractNumId w:val="351"/>
  </w:num>
  <w:num w:numId="379">
    <w:abstractNumId w:val="633"/>
  </w:num>
  <w:num w:numId="380">
    <w:abstractNumId w:val="312"/>
  </w:num>
  <w:num w:numId="381">
    <w:abstractNumId w:val="422"/>
  </w:num>
  <w:num w:numId="382">
    <w:abstractNumId w:val="665"/>
  </w:num>
  <w:num w:numId="383">
    <w:abstractNumId w:val="211"/>
  </w:num>
  <w:num w:numId="384">
    <w:abstractNumId w:val="361"/>
  </w:num>
  <w:num w:numId="385">
    <w:abstractNumId w:val="662"/>
  </w:num>
  <w:num w:numId="386">
    <w:abstractNumId w:val="575"/>
  </w:num>
  <w:num w:numId="387">
    <w:abstractNumId w:val="372"/>
  </w:num>
  <w:num w:numId="388">
    <w:abstractNumId w:val="355"/>
  </w:num>
  <w:num w:numId="389">
    <w:abstractNumId w:val="225"/>
  </w:num>
  <w:num w:numId="390">
    <w:abstractNumId w:val="51"/>
  </w:num>
  <w:num w:numId="391">
    <w:abstractNumId w:val="275"/>
  </w:num>
  <w:num w:numId="392">
    <w:abstractNumId w:val="124"/>
  </w:num>
  <w:num w:numId="393">
    <w:abstractNumId w:val="316"/>
  </w:num>
  <w:num w:numId="394">
    <w:abstractNumId w:val="550"/>
  </w:num>
  <w:num w:numId="395">
    <w:abstractNumId w:val="586"/>
  </w:num>
  <w:num w:numId="396">
    <w:abstractNumId w:val="546"/>
  </w:num>
  <w:num w:numId="397">
    <w:abstractNumId w:val="520"/>
  </w:num>
  <w:num w:numId="398">
    <w:abstractNumId w:val="321"/>
  </w:num>
  <w:num w:numId="399">
    <w:abstractNumId w:val="127"/>
  </w:num>
  <w:num w:numId="400">
    <w:abstractNumId w:val="444"/>
  </w:num>
  <w:num w:numId="401">
    <w:abstractNumId w:val="644"/>
  </w:num>
  <w:num w:numId="402">
    <w:abstractNumId w:val="623"/>
  </w:num>
  <w:num w:numId="403">
    <w:abstractNumId w:val="523"/>
  </w:num>
  <w:num w:numId="404">
    <w:abstractNumId w:val="151"/>
  </w:num>
  <w:num w:numId="405">
    <w:abstractNumId w:val="303"/>
  </w:num>
  <w:num w:numId="406">
    <w:abstractNumId w:val="246"/>
  </w:num>
  <w:num w:numId="407">
    <w:abstractNumId w:val="50"/>
  </w:num>
  <w:num w:numId="408">
    <w:abstractNumId w:val="536"/>
  </w:num>
  <w:num w:numId="409">
    <w:abstractNumId w:val="249"/>
  </w:num>
  <w:num w:numId="410">
    <w:abstractNumId w:val="497"/>
  </w:num>
  <w:num w:numId="411">
    <w:abstractNumId w:val="184"/>
  </w:num>
  <w:num w:numId="412">
    <w:abstractNumId w:val="293"/>
  </w:num>
  <w:num w:numId="413">
    <w:abstractNumId w:val="652"/>
  </w:num>
  <w:num w:numId="414">
    <w:abstractNumId w:val="333"/>
  </w:num>
  <w:num w:numId="415">
    <w:abstractNumId w:val="162"/>
  </w:num>
  <w:num w:numId="416">
    <w:abstractNumId w:val="6"/>
  </w:num>
  <w:num w:numId="417">
    <w:abstractNumId w:val="464"/>
  </w:num>
  <w:num w:numId="418">
    <w:abstractNumId w:val="471"/>
  </w:num>
  <w:num w:numId="419">
    <w:abstractNumId w:val="605"/>
  </w:num>
  <w:num w:numId="420">
    <w:abstractNumId w:val="143"/>
  </w:num>
  <w:num w:numId="421">
    <w:abstractNumId w:val="132"/>
  </w:num>
  <w:num w:numId="422">
    <w:abstractNumId w:val="458"/>
  </w:num>
  <w:num w:numId="423">
    <w:abstractNumId w:val="337"/>
  </w:num>
  <w:num w:numId="424">
    <w:abstractNumId w:val="57"/>
  </w:num>
  <w:num w:numId="425">
    <w:abstractNumId w:val="126"/>
  </w:num>
  <w:num w:numId="426">
    <w:abstractNumId w:val="7"/>
  </w:num>
  <w:num w:numId="427">
    <w:abstractNumId w:val="53"/>
  </w:num>
  <w:num w:numId="428">
    <w:abstractNumId w:val="248"/>
  </w:num>
  <w:num w:numId="429">
    <w:abstractNumId w:val="213"/>
  </w:num>
  <w:num w:numId="430">
    <w:abstractNumId w:val="310"/>
  </w:num>
  <w:num w:numId="431">
    <w:abstractNumId w:val="622"/>
  </w:num>
  <w:num w:numId="432">
    <w:abstractNumId w:val="104"/>
  </w:num>
  <w:num w:numId="433">
    <w:abstractNumId w:val="495"/>
  </w:num>
  <w:num w:numId="434">
    <w:abstractNumId w:val="44"/>
  </w:num>
  <w:num w:numId="435">
    <w:abstractNumId w:val="35"/>
  </w:num>
  <w:num w:numId="436">
    <w:abstractNumId w:val="27"/>
  </w:num>
  <w:num w:numId="437">
    <w:abstractNumId w:val="326"/>
  </w:num>
  <w:num w:numId="438">
    <w:abstractNumId w:val="87"/>
  </w:num>
  <w:num w:numId="439">
    <w:abstractNumId w:val="426"/>
  </w:num>
  <w:num w:numId="440">
    <w:abstractNumId w:val="177"/>
  </w:num>
  <w:num w:numId="441">
    <w:abstractNumId w:val="404"/>
  </w:num>
  <w:num w:numId="442">
    <w:abstractNumId w:val="289"/>
  </w:num>
  <w:num w:numId="443">
    <w:abstractNumId w:val="207"/>
  </w:num>
  <w:num w:numId="444">
    <w:abstractNumId w:val="380"/>
  </w:num>
  <w:num w:numId="445">
    <w:abstractNumId w:val="391"/>
  </w:num>
  <w:num w:numId="446">
    <w:abstractNumId w:val="269"/>
  </w:num>
  <w:num w:numId="447">
    <w:abstractNumId w:val="227"/>
  </w:num>
  <w:num w:numId="448">
    <w:abstractNumId w:val="216"/>
  </w:num>
  <w:num w:numId="449">
    <w:abstractNumId w:val="528"/>
  </w:num>
  <w:num w:numId="450">
    <w:abstractNumId w:val="62"/>
  </w:num>
  <w:num w:numId="451">
    <w:abstractNumId w:val="346"/>
  </w:num>
  <w:num w:numId="452">
    <w:abstractNumId w:val="191"/>
  </w:num>
  <w:num w:numId="453">
    <w:abstractNumId w:val="389"/>
  </w:num>
  <w:num w:numId="454">
    <w:abstractNumId w:val="552"/>
  </w:num>
  <w:num w:numId="455">
    <w:abstractNumId w:val="429"/>
  </w:num>
  <w:num w:numId="456">
    <w:abstractNumId w:val="71"/>
  </w:num>
  <w:num w:numId="457">
    <w:abstractNumId w:val="369"/>
  </w:num>
  <w:num w:numId="458">
    <w:abstractNumId w:val="69"/>
  </w:num>
  <w:num w:numId="459">
    <w:abstractNumId w:val="613"/>
  </w:num>
  <w:num w:numId="460">
    <w:abstractNumId w:val="117"/>
  </w:num>
  <w:num w:numId="461">
    <w:abstractNumId w:val="307"/>
  </w:num>
  <w:num w:numId="462">
    <w:abstractNumId w:val="405"/>
  </w:num>
  <w:num w:numId="463">
    <w:abstractNumId w:val="457"/>
  </w:num>
  <w:num w:numId="464">
    <w:abstractNumId w:val="474"/>
  </w:num>
  <w:num w:numId="465">
    <w:abstractNumId w:val="352"/>
  </w:num>
  <w:num w:numId="466">
    <w:abstractNumId w:val="365"/>
  </w:num>
  <w:num w:numId="467">
    <w:abstractNumId w:val="574"/>
  </w:num>
  <w:num w:numId="468">
    <w:abstractNumId w:val="244"/>
  </w:num>
  <w:num w:numId="469">
    <w:abstractNumId w:val="86"/>
  </w:num>
  <w:num w:numId="470">
    <w:abstractNumId w:val="566"/>
  </w:num>
  <w:num w:numId="471">
    <w:abstractNumId w:val="551"/>
  </w:num>
  <w:num w:numId="472">
    <w:abstractNumId w:val="465"/>
  </w:num>
  <w:num w:numId="473">
    <w:abstractNumId w:val="341"/>
  </w:num>
  <w:num w:numId="474">
    <w:abstractNumId w:val="596"/>
  </w:num>
  <w:num w:numId="475">
    <w:abstractNumId w:val="192"/>
  </w:num>
  <w:num w:numId="476">
    <w:abstractNumId w:val="240"/>
  </w:num>
  <w:num w:numId="477">
    <w:abstractNumId w:val="366"/>
  </w:num>
  <w:num w:numId="478">
    <w:abstractNumId w:val="114"/>
  </w:num>
  <w:num w:numId="479">
    <w:abstractNumId w:val="201"/>
  </w:num>
  <w:num w:numId="480">
    <w:abstractNumId w:val="445"/>
  </w:num>
  <w:num w:numId="481">
    <w:abstractNumId w:val="323"/>
  </w:num>
  <w:num w:numId="482">
    <w:abstractNumId w:val="33"/>
  </w:num>
  <w:num w:numId="483">
    <w:abstractNumId w:val="78"/>
  </w:num>
  <w:num w:numId="484">
    <w:abstractNumId w:val="508"/>
  </w:num>
  <w:num w:numId="485">
    <w:abstractNumId w:val="588"/>
  </w:num>
  <w:num w:numId="486">
    <w:abstractNumId w:val="278"/>
  </w:num>
  <w:num w:numId="487">
    <w:abstractNumId w:val="283"/>
  </w:num>
  <w:num w:numId="488">
    <w:abstractNumId w:val="202"/>
  </w:num>
  <w:num w:numId="489">
    <w:abstractNumId w:val="439"/>
  </w:num>
  <w:num w:numId="490">
    <w:abstractNumId w:val="154"/>
  </w:num>
  <w:num w:numId="491">
    <w:abstractNumId w:val="274"/>
  </w:num>
  <w:num w:numId="492">
    <w:abstractNumId w:val="113"/>
  </w:num>
  <w:num w:numId="493">
    <w:abstractNumId w:val="233"/>
  </w:num>
  <w:num w:numId="494">
    <w:abstractNumId w:val="85"/>
  </w:num>
  <w:num w:numId="495">
    <w:abstractNumId w:val="55"/>
  </w:num>
  <w:num w:numId="496">
    <w:abstractNumId w:val="317"/>
  </w:num>
  <w:num w:numId="497">
    <w:abstractNumId w:val="466"/>
  </w:num>
  <w:num w:numId="498">
    <w:abstractNumId w:val="386"/>
  </w:num>
  <w:num w:numId="499">
    <w:abstractNumId w:val="406"/>
  </w:num>
  <w:num w:numId="500">
    <w:abstractNumId w:val="109"/>
  </w:num>
  <w:num w:numId="501">
    <w:abstractNumId w:val="484"/>
  </w:num>
  <w:num w:numId="502">
    <w:abstractNumId w:val="593"/>
  </w:num>
  <w:num w:numId="503">
    <w:abstractNumId w:val="641"/>
  </w:num>
  <w:num w:numId="504">
    <w:abstractNumId w:val="67"/>
  </w:num>
  <w:num w:numId="505">
    <w:abstractNumId w:val="565"/>
  </w:num>
  <w:num w:numId="506">
    <w:abstractNumId w:val="194"/>
  </w:num>
  <w:num w:numId="507">
    <w:abstractNumId w:val="626"/>
  </w:num>
  <w:num w:numId="508">
    <w:abstractNumId w:val="73"/>
  </w:num>
  <w:num w:numId="509">
    <w:abstractNumId w:val="541"/>
  </w:num>
  <w:num w:numId="510">
    <w:abstractNumId w:val="257"/>
  </w:num>
  <w:num w:numId="511">
    <w:abstractNumId w:val="266"/>
  </w:num>
  <w:num w:numId="512">
    <w:abstractNumId w:val="368"/>
  </w:num>
  <w:num w:numId="513">
    <w:abstractNumId w:val="327"/>
  </w:num>
  <w:num w:numId="514">
    <w:abstractNumId w:val="156"/>
  </w:num>
  <w:num w:numId="515">
    <w:abstractNumId w:val="463"/>
  </w:num>
  <w:num w:numId="516">
    <w:abstractNumId w:val="342"/>
  </w:num>
  <w:num w:numId="517">
    <w:abstractNumId w:val="612"/>
  </w:num>
  <w:num w:numId="518">
    <w:abstractNumId w:val="507"/>
  </w:num>
  <w:num w:numId="519">
    <w:abstractNumId w:val="537"/>
  </w:num>
  <w:num w:numId="520">
    <w:abstractNumId w:val="290"/>
  </w:num>
  <w:num w:numId="521">
    <w:abstractNumId w:val="258"/>
  </w:num>
  <w:num w:numId="522">
    <w:abstractNumId w:val="555"/>
  </w:num>
  <w:num w:numId="523">
    <w:abstractNumId w:val="376"/>
  </w:num>
  <w:num w:numId="524">
    <w:abstractNumId w:val="533"/>
  </w:num>
  <w:num w:numId="525">
    <w:abstractNumId w:val="10"/>
  </w:num>
  <w:num w:numId="526">
    <w:abstractNumId w:val="381"/>
  </w:num>
  <w:num w:numId="527">
    <w:abstractNumId w:val="518"/>
  </w:num>
  <w:num w:numId="528">
    <w:abstractNumId w:val="118"/>
  </w:num>
  <w:num w:numId="529">
    <w:abstractNumId w:val="215"/>
  </w:num>
  <w:num w:numId="530">
    <w:abstractNumId w:val="260"/>
  </w:num>
  <w:num w:numId="531">
    <w:abstractNumId w:val="174"/>
  </w:num>
  <w:num w:numId="532">
    <w:abstractNumId w:val="447"/>
  </w:num>
  <w:num w:numId="533">
    <w:abstractNumId w:val="556"/>
  </w:num>
  <w:num w:numId="534">
    <w:abstractNumId w:val="98"/>
  </w:num>
  <w:num w:numId="535">
    <w:abstractNumId w:val="469"/>
  </w:num>
  <w:num w:numId="536">
    <w:abstractNumId w:val="519"/>
  </w:num>
  <w:num w:numId="537">
    <w:abstractNumId w:val="427"/>
  </w:num>
  <w:num w:numId="538">
    <w:abstractNumId w:val="563"/>
  </w:num>
  <w:num w:numId="539">
    <w:abstractNumId w:val="46"/>
  </w:num>
  <w:num w:numId="540">
    <w:abstractNumId w:val="547"/>
  </w:num>
  <w:num w:numId="541">
    <w:abstractNumId w:val="64"/>
  </w:num>
  <w:num w:numId="542">
    <w:abstractNumId w:val="643"/>
  </w:num>
  <w:num w:numId="543">
    <w:abstractNumId w:val="606"/>
  </w:num>
  <w:num w:numId="544">
    <w:abstractNumId w:val="558"/>
  </w:num>
  <w:num w:numId="545">
    <w:abstractNumId w:val="39"/>
  </w:num>
  <w:num w:numId="546">
    <w:abstractNumId w:val="460"/>
  </w:num>
  <w:num w:numId="547">
    <w:abstractNumId w:val="23"/>
  </w:num>
  <w:num w:numId="548">
    <w:abstractNumId w:val="435"/>
  </w:num>
  <w:num w:numId="549">
    <w:abstractNumId w:val="48"/>
  </w:num>
  <w:num w:numId="550">
    <w:abstractNumId w:val="259"/>
  </w:num>
  <w:num w:numId="551">
    <w:abstractNumId w:val="648"/>
  </w:num>
  <w:num w:numId="552">
    <w:abstractNumId w:val="169"/>
  </w:num>
  <w:num w:numId="553">
    <w:abstractNumId w:val="285"/>
  </w:num>
  <w:num w:numId="554">
    <w:abstractNumId w:val="147"/>
  </w:num>
  <w:num w:numId="555">
    <w:abstractNumId w:val="472"/>
  </w:num>
  <w:num w:numId="556">
    <w:abstractNumId w:val="524"/>
  </w:num>
  <w:num w:numId="557">
    <w:abstractNumId w:val="245"/>
  </w:num>
  <w:num w:numId="558">
    <w:abstractNumId w:val="539"/>
  </w:num>
  <w:num w:numId="559">
    <w:abstractNumId w:val="473"/>
  </w:num>
  <w:num w:numId="560">
    <w:abstractNumId w:val="494"/>
  </w:num>
  <w:num w:numId="561">
    <w:abstractNumId w:val="410"/>
  </w:num>
  <w:num w:numId="562">
    <w:abstractNumId w:val="610"/>
  </w:num>
  <w:num w:numId="563">
    <w:abstractNumId w:val="500"/>
  </w:num>
  <w:num w:numId="564">
    <w:abstractNumId w:val="122"/>
  </w:num>
  <w:num w:numId="565">
    <w:abstractNumId w:val="476"/>
  </w:num>
  <w:num w:numId="566">
    <w:abstractNumId w:val="22"/>
  </w:num>
  <w:num w:numId="567">
    <w:abstractNumId w:val="284"/>
  </w:num>
  <w:num w:numId="568">
    <w:abstractNumId w:val="553"/>
  </w:num>
  <w:num w:numId="569">
    <w:abstractNumId w:val="99"/>
  </w:num>
  <w:num w:numId="570">
    <w:abstractNumId w:val="534"/>
  </w:num>
  <w:num w:numId="571">
    <w:abstractNumId w:val="253"/>
  </w:num>
  <w:num w:numId="572">
    <w:abstractNumId w:val="68"/>
  </w:num>
  <w:num w:numId="573">
    <w:abstractNumId w:val="639"/>
  </w:num>
  <w:num w:numId="574">
    <w:abstractNumId w:val="157"/>
  </w:num>
  <w:num w:numId="575">
    <w:abstractNumId w:val="433"/>
  </w:num>
  <w:num w:numId="576">
    <w:abstractNumId w:val="183"/>
  </w:num>
  <w:num w:numId="577">
    <w:abstractNumId w:val="103"/>
  </w:num>
  <w:num w:numId="578">
    <w:abstractNumId w:val="149"/>
  </w:num>
  <w:num w:numId="579">
    <w:abstractNumId w:val="38"/>
  </w:num>
  <w:num w:numId="580">
    <w:abstractNumId w:val="385"/>
  </w:num>
  <w:num w:numId="581">
    <w:abstractNumId w:val="60"/>
  </w:num>
  <w:num w:numId="582">
    <w:abstractNumId w:val="462"/>
  </w:num>
  <w:num w:numId="583">
    <w:abstractNumId w:val="459"/>
  </w:num>
  <w:num w:numId="584">
    <w:abstractNumId w:val="221"/>
  </w:num>
  <w:num w:numId="585">
    <w:abstractNumId w:val="102"/>
  </w:num>
  <w:num w:numId="586">
    <w:abstractNumId w:val="264"/>
  </w:num>
  <w:num w:numId="587">
    <w:abstractNumId w:val="21"/>
  </w:num>
  <w:num w:numId="588">
    <w:abstractNumId w:val="501"/>
  </w:num>
  <w:num w:numId="589">
    <w:abstractNumId w:val="300"/>
  </w:num>
  <w:num w:numId="590">
    <w:abstractNumId w:val="384"/>
  </w:num>
  <w:num w:numId="591">
    <w:abstractNumId w:val="480"/>
  </w:num>
  <w:num w:numId="592">
    <w:abstractNumId w:val="210"/>
  </w:num>
  <w:num w:numId="593">
    <w:abstractNumId w:val="438"/>
  </w:num>
  <w:num w:numId="594">
    <w:abstractNumId w:val="411"/>
  </w:num>
  <w:num w:numId="595">
    <w:abstractNumId w:val="419"/>
  </w:num>
  <w:num w:numId="596">
    <w:abstractNumId w:val="603"/>
  </w:num>
  <w:num w:numId="597">
    <w:abstractNumId w:val="179"/>
  </w:num>
  <w:num w:numId="598">
    <w:abstractNumId w:val="123"/>
  </w:num>
  <w:num w:numId="599">
    <w:abstractNumId w:val="581"/>
  </w:num>
  <w:num w:numId="600">
    <w:abstractNumId w:val="250"/>
  </w:num>
  <w:num w:numId="601">
    <w:abstractNumId w:val="164"/>
  </w:num>
  <w:num w:numId="602">
    <w:abstractNumId w:val="529"/>
  </w:num>
  <w:num w:numId="603">
    <w:abstractNumId w:val="101"/>
  </w:num>
  <w:num w:numId="604">
    <w:abstractNumId w:val="502"/>
  </w:num>
  <w:num w:numId="605">
    <w:abstractNumId w:val="299"/>
  </w:num>
  <w:num w:numId="606">
    <w:abstractNumId w:val="26"/>
  </w:num>
  <w:num w:numId="607">
    <w:abstractNumId w:val="320"/>
  </w:num>
  <w:num w:numId="608">
    <w:abstractNumId w:val="564"/>
  </w:num>
  <w:num w:numId="609">
    <w:abstractNumId w:val="362"/>
  </w:num>
  <w:num w:numId="610">
    <w:abstractNumId w:val="159"/>
  </w:num>
  <w:num w:numId="611">
    <w:abstractNumId w:val="180"/>
  </w:num>
  <w:num w:numId="612">
    <w:abstractNumId w:val="20"/>
  </w:num>
  <w:num w:numId="613">
    <w:abstractNumId w:val="200"/>
  </w:num>
  <w:num w:numId="614">
    <w:abstractNumId w:val="9"/>
  </w:num>
  <w:num w:numId="615">
    <w:abstractNumId w:val="655"/>
  </w:num>
  <w:num w:numId="616">
    <w:abstractNumId w:val="584"/>
  </w:num>
  <w:num w:numId="617">
    <w:abstractNumId w:val="214"/>
  </w:num>
  <w:num w:numId="618">
    <w:abstractNumId w:val="390"/>
  </w:num>
  <w:num w:numId="619">
    <w:abstractNumId w:val="601"/>
  </w:num>
  <w:num w:numId="620">
    <w:abstractNumId w:val="454"/>
  </w:num>
  <w:num w:numId="621">
    <w:abstractNumId w:val="436"/>
  </w:num>
  <w:num w:numId="622">
    <w:abstractNumId w:val="47"/>
  </w:num>
  <w:num w:numId="623">
    <w:abstractNumId w:val="595"/>
  </w:num>
  <w:num w:numId="624">
    <w:abstractNumId w:val="336"/>
  </w:num>
  <w:num w:numId="625">
    <w:abstractNumId w:val="443"/>
  </w:num>
  <w:num w:numId="626">
    <w:abstractNumId w:val="453"/>
  </w:num>
  <w:num w:numId="627">
    <w:abstractNumId w:val="185"/>
  </w:num>
  <w:num w:numId="628">
    <w:abstractNumId w:val="256"/>
  </w:num>
  <w:num w:numId="629">
    <w:abstractNumId w:val="75"/>
  </w:num>
  <w:num w:numId="630">
    <w:abstractNumId w:val="175"/>
  </w:num>
  <w:num w:numId="631">
    <w:abstractNumId w:val="59"/>
  </w:num>
  <w:num w:numId="632">
    <w:abstractNumId w:val="370"/>
  </w:num>
  <w:num w:numId="633">
    <w:abstractNumId w:val="220"/>
  </w:num>
  <w:num w:numId="634">
    <w:abstractNumId w:val="140"/>
  </w:num>
  <w:num w:numId="635">
    <w:abstractNumId w:val="559"/>
  </w:num>
  <w:num w:numId="636">
    <w:abstractNumId w:val="578"/>
  </w:num>
  <w:num w:numId="637">
    <w:abstractNumId w:val="456"/>
  </w:num>
  <w:num w:numId="638">
    <w:abstractNumId w:val="97"/>
  </w:num>
  <w:num w:numId="639">
    <w:abstractNumId w:val="640"/>
  </w:num>
  <w:num w:numId="640">
    <w:abstractNumId w:val="393"/>
  </w:num>
  <w:num w:numId="641">
    <w:abstractNumId w:val="265"/>
  </w:num>
  <w:num w:numId="642">
    <w:abstractNumId w:val="83"/>
  </w:num>
  <w:num w:numId="643">
    <w:abstractNumId w:val="442"/>
  </w:num>
  <w:num w:numId="644">
    <w:abstractNumId w:val="353"/>
  </w:num>
  <w:num w:numId="645">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434"/>
  </w:num>
  <w:num w:numId="647">
    <w:abstractNumId w:val="17"/>
  </w:num>
  <w:num w:numId="648">
    <w:abstractNumId w:val="281"/>
  </w:num>
  <w:num w:numId="649">
    <w:abstractNumId w:val="28"/>
  </w:num>
  <w:num w:numId="650">
    <w:abstractNumId w:val="357"/>
  </w:num>
  <w:num w:numId="651">
    <w:abstractNumId w:val="297"/>
  </w:num>
  <w:num w:numId="652">
    <w:abstractNumId w:val="315"/>
  </w:num>
  <w:num w:numId="653">
    <w:abstractNumId w:val="58"/>
  </w:num>
  <w:num w:numId="654">
    <w:abstractNumId w:val="304"/>
  </w:num>
  <w:num w:numId="655">
    <w:abstractNumId w:val="540"/>
  </w:num>
  <w:num w:numId="656">
    <w:abstractNumId w:val="106"/>
  </w:num>
  <w:num w:numId="657">
    <w:abstractNumId w:val="470"/>
  </w:num>
  <w:num w:numId="658">
    <w:abstractNumId w:val="521"/>
  </w:num>
  <w:num w:numId="659">
    <w:abstractNumId w:val="585"/>
  </w:num>
  <w:num w:numId="660">
    <w:abstractNumId w:val="138"/>
  </w:num>
  <w:num w:numId="661">
    <w:abstractNumId w:val="573"/>
  </w:num>
  <w:num w:numId="662">
    <w:abstractNumId w:val="572"/>
  </w:num>
  <w:num w:numId="663">
    <w:abstractNumId w:val="407"/>
  </w:num>
  <w:num w:numId="664">
    <w:abstractNumId w:val="139"/>
  </w:num>
  <w:num w:numId="665">
    <w:abstractNumId w:val="195"/>
  </w:num>
  <w:num w:numId="666">
    <w:abstractNumId w:val="91"/>
  </w:num>
  <w:num w:numId="667">
    <w:abstractNumId w:val="506"/>
  </w:num>
  <w:num w:numId="668">
    <w:abstractNumId w:val="383"/>
  </w:num>
  <w:numIdMacAtCleanup w:val="6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oNotTrackMoves/>
  <w:defaultTabStop w:val="708"/>
  <w:autoHyphenation/>
  <w:doNotHyphenateCaps/>
  <w:drawingGridHorizontalSpacing w:val="120"/>
  <w:displayHorizontalDrawingGridEvery w:val="2"/>
  <w:characterSpacingControl w:val="doNotCompress"/>
  <w:doNotValidateAgainstSchema/>
  <w:doNotDemarcateInvalidXml/>
  <w:hdrShapeDefaults>
    <o:shapedefaults v:ext="edit" spidmax="1536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1BEF"/>
    <w:rsid w:val="000074A2"/>
    <w:rsid w:val="000276ED"/>
    <w:rsid w:val="00032790"/>
    <w:rsid w:val="00053E69"/>
    <w:rsid w:val="000726DB"/>
    <w:rsid w:val="00087CF7"/>
    <w:rsid w:val="00095BF0"/>
    <w:rsid w:val="00096CDB"/>
    <w:rsid w:val="000A3E0E"/>
    <w:rsid w:val="000A6D74"/>
    <w:rsid w:val="000B5D09"/>
    <w:rsid w:val="000D1D56"/>
    <w:rsid w:val="000E22DC"/>
    <w:rsid w:val="001031EA"/>
    <w:rsid w:val="00105B6B"/>
    <w:rsid w:val="001136E3"/>
    <w:rsid w:val="0014317E"/>
    <w:rsid w:val="0014381D"/>
    <w:rsid w:val="00154472"/>
    <w:rsid w:val="001727BF"/>
    <w:rsid w:val="00187589"/>
    <w:rsid w:val="00190473"/>
    <w:rsid w:val="00192AB9"/>
    <w:rsid w:val="001961C1"/>
    <w:rsid w:val="001A2E20"/>
    <w:rsid w:val="001C78BE"/>
    <w:rsid w:val="001D091A"/>
    <w:rsid w:val="001F5C9C"/>
    <w:rsid w:val="00216DC1"/>
    <w:rsid w:val="00217FDD"/>
    <w:rsid w:val="0022613D"/>
    <w:rsid w:val="00230CFF"/>
    <w:rsid w:val="002615E5"/>
    <w:rsid w:val="00265C4A"/>
    <w:rsid w:val="00266E3D"/>
    <w:rsid w:val="00290D76"/>
    <w:rsid w:val="002951DB"/>
    <w:rsid w:val="002B3EC2"/>
    <w:rsid w:val="002C0861"/>
    <w:rsid w:val="002C4B44"/>
    <w:rsid w:val="002D2D66"/>
    <w:rsid w:val="002D7C6B"/>
    <w:rsid w:val="002F3267"/>
    <w:rsid w:val="0031430A"/>
    <w:rsid w:val="00321BEF"/>
    <w:rsid w:val="00325C2F"/>
    <w:rsid w:val="00326010"/>
    <w:rsid w:val="003474A6"/>
    <w:rsid w:val="003942F7"/>
    <w:rsid w:val="00397A66"/>
    <w:rsid w:val="003A42D0"/>
    <w:rsid w:val="003A7B87"/>
    <w:rsid w:val="003C51B7"/>
    <w:rsid w:val="003C6B1E"/>
    <w:rsid w:val="00414F9D"/>
    <w:rsid w:val="00437250"/>
    <w:rsid w:val="004537A0"/>
    <w:rsid w:val="004A3A9C"/>
    <w:rsid w:val="004A4CAC"/>
    <w:rsid w:val="004C466B"/>
    <w:rsid w:val="004C76D2"/>
    <w:rsid w:val="004D0C27"/>
    <w:rsid w:val="004E6DC4"/>
    <w:rsid w:val="00505EC8"/>
    <w:rsid w:val="00507DB9"/>
    <w:rsid w:val="005148F8"/>
    <w:rsid w:val="0051660E"/>
    <w:rsid w:val="005210AC"/>
    <w:rsid w:val="005329F4"/>
    <w:rsid w:val="00533F30"/>
    <w:rsid w:val="0053766E"/>
    <w:rsid w:val="005379AB"/>
    <w:rsid w:val="005412B3"/>
    <w:rsid w:val="00544D9F"/>
    <w:rsid w:val="00553A17"/>
    <w:rsid w:val="005633BD"/>
    <w:rsid w:val="00566B48"/>
    <w:rsid w:val="00587556"/>
    <w:rsid w:val="00597745"/>
    <w:rsid w:val="005A549D"/>
    <w:rsid w:val="005B3912"/>
    <w:rsid w:val="005C0A0F"/>
    <w:rsid w:val="005C2121"/>
    <w:rsid w:val="005E6C59"/>
    <w:rsid w:val="0060383F"/>
    <w:rsid w:val="00622685"/>
    <w:rsid w:val="00622CA8"/>
    <w:rsid w:val="006235ED"/>
    <w:rsid w:val="0062360B"/>
    <w:rsid w:val="0062436A"/>
    <w:rsid w:val="00627CD4"/>
    <w:rsid w:val="006343F1"/>
    <w:rsid w:val="0065127F"/>
    <w:rsid w:val="00656ACA"/>
    <w:rsid w:val="0068109B"/>
    <w:rsid w:val="00685F04"/>
    <w:rsid w:val="006B40BA"/>
    <w:rsid w:val="006B7487"/>
    <w:rsid w:val="006C7615"/>
    <w:rsid w:val="006F0441"/>
    <w:rsid w:val="006F29B0"/>
    <w:rsid w:val="00711E96"/>
    <w:rsid w:val="00721F04"/>
    <w:rsid w:val="0072668B"/>
    <w:rsid w:val="0073126D"/>
    <w:rsid w:val="0076170E"/>
    <w:rsid w:val="00767BB9"/>
    <w:rsid w:val="00770505"/>
    <w:rsid w:val="0079585A"/>
    <w:rsid w:val="007A261E"/>
    <w:rsid w:val="007C0D2E"/>
    <w:rsid w:val="007C3AD9"/>
    <w:rsid w:val="007E225F"/>
    <w:rsid w:val="007F4445"/>
    <w:rsid w:val="007F4552"/>
    <w:rsid w:val="008156F3"/>
    <w:rsid w:val="00824F99"/>
    <w:rsid w:val="00851267"/>
    <w:rsid w:val="00875E20"/>
    <w:rsid w:val="00883FF6"/>
    <w:rsid w:val="0089595B"/>
    <w:rsid w:val="008A4A71"/>
    <w:rsid w:val="008B51AC"/>
    <w:rsid w:val="008C0D6D"/>
    <w:rsid w:val="008C4CB0"/>
    <w:rsid w:val="008C6D56"/>
    <w:rsid w:val="008E73DA"/>
    <w:rsid w:val="008F466B"/>
    <w:rsid w:val="008F7B27"/>
    <w:rsid w:val="00900FCF"/>
    <w:rsid w:val="009043B4"/>
    <w:rsid w:val="00907723"/>
    <w:rsid w:val="00907DE3"/>
    <w:rsid w:val="00933B37"/>
    <w:rsid w:val="009340EB"/>
    <w:rsid w:val="009412DA"/>
    <w:rsid w:val="00953450"/>
    <w:rsid w:val="00963895"/>
    <w:rsid w:val="00965E69"/>
    <w:rsid w:val="00967E31"/>
    <w:rsid w:val="00975EF9"/>
    <w:rsid w:val="00976B6D"/>
    <w:rsid w:val="00984D92"/>
    <w:rsid w:val="009A70DE"/>
    <w:rsid w:val="009B04FC"/>
    <w:rsid w:val="00A05950"/>
    <w:rsid w:val="00A07457"/>
    <w:rsid w:val="00A07B39"/>
    <w:rsid w:val="00A1572E"/>
    <w:rsid w:val="00A25352"/>
    <w:rsid w:val="00A32F32"/>
    <w:rsid w:val="00AA0EE1"/>
    <w:rsid w:val="00AA1AE0"/>
    <w:rsid w:val="00AB754B"/>
    <w:rsid w:val="00AC2C9F"/>
    <w:rsid w:val="00B109B7"/>
    <w:rsid w:val="00B1644F"/>
    <w:rsid w:val="00B26290"/>
    <w:rsid w:val="00B26F06"/>
    <w:rsid w:val="00B33996"/>
    <w:rsid w:val="00B34DBE"/>
    <w:rsid w:val="00B77E5C"/>
    <w:rsid w:val="00B902F2"/>
    <w:rsid w:val="00BA3A0D"/>
    <w:rsid w:val="00BA3DF9"/>
    <w:rsid w:val="00BA6439"/>
    <w:rsid w:val="00BC6C52"/>
    <w:rsid w:val="00BD66CA"/>
    <w:rsid w:val="00BF12DF"/>
    <w:rsid w:val="00C1025B"/>
    <w:rsid w:val="00C16016"/>
    <w:rsid w:val="00C17DD3"/>
    <w:rsid w:val="00C271B8"/>
    <w:rsid w:val="00C30599"/>
    <w:rsid w:val="00C47E0C"/>
    <w:rsid w:val="00C627FF"/>
    <w:rsid w:val="00C709BD"/>
    <w:rsid w:val="00C76BC0"/>
    <w:rsid w:val="00C775F9"/>
    <w:rsid w:val="00C806FC"/>
    <w:rsid w:val="00C919D0"/>
    <w:rsid w:val="00C91C02"/>
    <w:rsid w:val="00CA52E2"/>
    <w:rsid w:val="00CB3F05"/>
    <w:rsid w:val="00CB69B6"/>
    <w:rsid w:val="00CD47A9"/>
    <w:rsid w:val="00CF09FE"/>
    <w:rsid w:val="00D01913"/>
    <w:rsid w:val="00D02763"/>
    <w:rsid w:val="00D102CC"/>
    <w:rsid w:val="00D21AE6"/>
    <w:rsid w:val="00D32619"/>
    <w:rsid w:val="00D33794"/>
    <w:rsid w:val="00D51D82"/>
    <w:rsid w:val="00D55562"/>
    <w:rsid w:val="00D626E6"/>
    <w:rsid w:val="00D844D3"/>
    <w:rsid w:val="00D9388E"/>
    <w:rsid w:val="00D93B93"/>
    <w:rsid w:val="00D96F79"/>
    <w:rsid w:val="00DA19E8"/>
    <w:rsid w:val="00DA76CF"/>
    <w:rsid w:val="00DB537B"/>
    <w:rsid w:val="00DC16EE"/>
    <w:rsid w:val="00DC3CE5"/>
    <w:rsid w:val="00DD1159"/>
    <w:rsid w:val="00DD2D3B"/>
    <w:rsid w:val="00DD7472"/>
    <w:rsid w:val="00E03331"/>
    <w:rsid w:val="00E04071"/>
    <w:rsid w:val="00E0507D"/>
    <w:rsid w:val="00E218CA"/>
    <w:rsid w:val="00E234AD"/>
    <w:rsid w:val="00E25389"/>
    <w:rsid w:val="00E319C9"/>
    <w:rsid w:val="00E6357A"/>
    <w:rsid w:val="00E748CF"/>
    <w:rsid w:val="00E803BF"/>
    <w:rsid w:val="00E82EE7"/>
    <w:rsid w:val="00E92C33"/>
    <w:rsid w:val="00E976A2"/>
    <w:rsid w:val="00EA051D"/>
    <w:rsid w:val="00EB2A40"/>
    <w:rsid w:val="00EC3E9B"/>
    <w:rsid w:val="00EC4E1F"/>
    <w:rsid w:val="00EF401A"/>
    <w:rsid w:val="00F05C79"/>
    <w:rsid w:val="00F14F3B"/>
    <w:rsid w:val="00F23E69"/>
    <w:rsid w:val="00F33EE1"/>
    <w:rsid w:val="00F36F51"/>
    <w:rsid w:val="00F408ED"/>
    <w:rsid w:val="00F551A3"/>
    <w:rsid w:val="00F622BC"/>
    <w:rsid w:val="00F726D6"/>
    <w:rsid w:val="00F8733F"/>
    <w:rsid w:val="00FB2999"/>
    <w:rsid w:val="00FC1048"/>
    <w:rsid w:val="00FC44D2"/>
    <w:rsid w:val="00FE6550"/>
    <w:rsid w:val="00FF63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3" type="connector" idref="#_s1374">
          <o:proxy start="" idref="#_s1371" connectloc="0"/>
          <o:proxy end="" idref="#_s1370" connectloc="2"/>
        </o:r>
        <o:r id="V:Rule4" type="connector" idref="#_s1376">
          <o:proxy start="" idref="#_s1373" connectloc="0"/>
          <o:proxy end="" idref="#_s1370" connectloc="2"/>
        </o:r>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uiPriority="99"/>
    <w:lsdException w:name="caption" w:locked="1" w:uiPriority="35"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Indent 2" w:locked="1"/>
    <w:lsdException w:name="Body Text Indent 3" w:locked="1"/>
    <w:lsdException w:name="Hyperlink" w:uiPriority="99"/>
    <w:lsdException w:name="Strong" w:locked="1" w:qFormat="1"/>
    <w:lsdException w:name="Emphasis" w:locked="1" w:qFormat="1"/>
    <w:lsdException w:name="HTML Top of Form" w:uiPriority="99"/>
    <w:lsdException w:name="HTML Bottom of Form" w:uiPriority="99"/>
    <w:lsdException w:name="Normal (Web)" w:uiPriority="99"/>
    <w:lsdException w:name="No List" w:locked="1"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BEF"/>
    <w:rPr>
      <w:rFonts w:ascii="Times New Roman" w:hAnsi="Times New Roman"/>
      <w:sz w:val="24"/>
      <w:szCs w:val="24"/>
    </w:rPr>
  </w:style>
  <w:style w:type="paragraph" w:styleId="1">
    <w:name w:val="heading 1"/>
    <w:basedOn w:val="a"/>
    <w:next w:val="a"/>
    <w:link w:val="10"/>
    <w:qFormat/>
    <w:rsid w:val="00321BEF"/>
    <w:pPr>
      <w:keepNext/>
      <w:jc w:val="center"/>
      <w:outlineLvl w:val="0"/>
    </w:pPr>
    <w:rPr>
      <w:b/>
      <w:sz w:val="28"/>
      <w:szCs w:val="20"/>
    </w:rPr>
  </w:style>
  <w:style w:type="paragraph" w:styleId="2">
    <w:name w:val="heading 2"/>
    <w:basedOn w:val="a"/>
    <w:next w:val="a"/>
    <w:link w:val="20"/>
    <w:qFormat/>
    <w:rsid w:val="00321BE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21BEF"/>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locked/>
    <w:rsid w:val="00D51D82"/>
    <w:pPr>
      <w:keepNext/>
      <w:spacing w:before="240" w:after="60"/>
      <w:outlineLvl w:val="3"/>
    </w:pPr>
    <w:rPr>
      <w:rFonts w:ascii="Calibri" w:eastAsia="Times New Roman" w:hAnsi="Calibri"/>
      <w:b/>
      <w:bCs/>
      <w:sz w:val="28"/>
      <w:szCs w:val="28"/>
    </w:rPr>
  </w:style>
  <w:style w:type="paragraph" w:styleId="5">
    <w:name w:val="heading 5"/>
    <w:basedOn w:val="a"/>
    <w:next w:val="a"/>
    <w:link w:val="50"/>
    <w:unhideWhenUsed/>
    <w:qFormat/>
    <w:locked/>
    <w:rsid w:val="00D51D82"/>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321BEF"/>
    <w:pPr>
      <w:keepNext/>
      <w:keepLines/>
      <w:spacing w:before="200"/>
      <w:outlineLvl w:val="5"/>
    </w:pPr>
    <w:rPr>
      <w:rFonts w:ascii="Arial" w:hAnsi="Arial"/>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21BEF"/>
    <w:rPr>
      <w:rFonts w:ascii="Times New Roman" w:hAnsi="Times New Roman" w:cs="Times New Roman"/>
      <w:b/>
      <w:snapToGrid w:val="0"/>
      <w:sz w:val="20"/>
      <w:szCs w:val="20"/>
      <w:lang w:eastAsia="ru-RU"/>
    </w:rPr>
  </w:style>
  <w:style w:type="character" w:customStyle="1" w:styleId="20">
    <w:name w:val="Заголовок 2 Знак"/>
    <w:basedOn w:val="a0"/>
    <w:link w:val="2"/>
    <w:locked/>
    <w:rsid w:val="00321BEF"/>
    <w:rPr>
      <w:rFonts w:ascii="Arial" w:hAnsi="Arial" w:cs="Arial"/>
      <w:b/>
      <w:bCs/>
      <w:i/>
      <w:iCs/>
      <w:sz w:val="28"/>
      <w:szCs w:val="28"/>
      <w:lang w:eastAsia="ru-RU"/>
    </w:rPr>
  </w:style>
  <w:style w:type="character" w:customStyle="1" w:styleId="30">
    <w:name w:val="Заголовок 3 Знак"/>
    <w:basedOn w:val="a0"/>
    <w:link w:val="3"/>
    <w:locked/>
    <w:rsid w:val="00321BEF"/>
    <w:rPr>
      <w:rFonts w:ascii="Arial" w:hAnsi="Arial" w:cs="Arial"/>
      <w:b/>
      <w:bCs/>
      <w:sz w:val="26"/>
      <w:szCs w:val="26"/>
      <w:lang w:eastAsia="ru-RU"/>
    </w:rPr>
  </w:style>
  <w:style w:type="character" w:customStyle="1" w:styleId="40">
    <w:name w:val="Заголовок 4 Знак"/>
    <w:basedOn w:val="a0"/>
    <w:link w:val="4"/>
    <w:uiPriority w:val="9"/>
    <w:rsid w:val="00D51D82"/>
    <w:rPr>
      <w:rFonts w:eastAsia="Times New Roman"/>
      <w:b/>
      <w:bCs/>
      <w:sz w:val="28"/>
      <w:szCs w:val="28"/>
    </w:rPr>
  </w:style>
  <w:style w:type="character" w:customStyle="1" w:styleId="50">
    <w:name w:val="Заголовок 5 Знак"/>
    <w:basedOn w:val="a0"/>
    <w:link w:val="5"/>
    <w:rsid w:val="00D51D82"/>
    <w:rPr>
      <w:rFonts w:eastAsia="Times New Roman"/>
      <w:b/>
      <w:bCs/>
      <w:i/>
      <w:iCs/>
      <w:sz w:val="26"/>
      <w:szCs w:val="26"/>
    </w:rPr>
  </w:style>
  <w:style w:type="character" w:customStyle="1" w:styleId="60">
    <w:name w:val="Заголовок 6 Знак"/>
    <w:basedOn w:val="a0"/>
    <w:link w:val="6"/>
    <w:semiHidden/>
    <w:locked/>
    <w:rsid w:val="00321BEF"/>
    <w:rPr>
      <w:rFonts w:ascii="Arial" w:hAnsi="Arial" w:cs="Times New Roman"/>
      <w:i/>
      <w:iCs/>
      <w:color w:val="243F60"/>
      <w:sz w:val="24"/>
      <w:szCs w:val="24"/>
      <w:lang w:eastAsia="ru-RU"/>
    </w:rPr>
  </w:style>
  <w:style w:type="paragraph" w:styleId="a3">
    <w:name w:val="Balloon Text"/>
    <w:basedOn w:val="a"/>
    <w:link w:val="a4"/>
    <w:uiPriority w:val="99"/>
    <w:semiHidden/>
    <w:rsid w:val="00321BEF"/>
    <w:rPr>
      <w:rFonts w:ascii="Tahoma" w:hAnsi="Tahoma" w:cs="Tahoma"/>
      <w:sz w:val="16"/>
      <w:szCs w:val="16"/>
    </w:rPr>
  </w:style>
  <w:style w:type="character" w:customStyle="1" w:styleId="a4">
    <w:name w:val="Текст выноски Знак"/>
    <w:basedOn w:val="a0"/>
    <w:link w:val="a3"/>
    <w:uiPriority w:val="99"/>
    <w:semiHidden/>
    <w:locked/>
    <w:rsid w:val="00321BEF"/>
    <w:rPr>
      <w:rFonts w:ascii="Tahoma" w:hAnsi="Tahoma" w:cs="Tahoma"/>
      <w:sz w:val="16"/>
      <w:szCs w:val="16"/>
      <w:lang w:eastAsia="ru-RU"/>
    </w:rPr>
  </w:style>
  <w:style w:type="paragraph" w:styleId="a5">
    <w:name w:val="header"/>
    <w:basedOn w:val="a"/>
    <w:link w:val="a6"/>
    <w:uiPriority w:val="99"/>
    <w:rsid w:val="00321BEF"/>
    <w:pPr>
      <w:tabs>
        <w:tab w:val="center" w:pos="4677"/>
        <w:tab w:val="right" w:pos="9355"/>
      </w:tabs>
    </w:pPr>
  </w:style>
  <w:style w:type="character" w:customStyle="1" w:styleId="a6">
    <w:name w:val="Верхний колонтитул Знак"/>
    <w:basedOn w:val="a0"/>
    <w:link w:val="a5"/>
    <w:uiPriority w:val="99"/>
    <w:locked/>
    <w:rsid w:val="00321BEF"/>
    <w:rPr>
      <w:rFonts w:ascii="Times New Roman" w:hAnsi="Times New Roman" w:cs="Times New Roman"/>
      <w:sz w:val="24"/>
      <w:szCs w:val="24"/>
      <w:lang w:eastAsia="ru-RU"/>
    </w:rPr>
  </w:style>
  <w:style w:type="paragraph" w:styleId="a7">
    <w:name w:val="footer"/>
    <w:basedOn w:val="a"/>
    <w:link w:val="a8"/>
    <w:uiPriority w:val="99"/>
    <w:rsid w:val="00321BEF"/>
    <w:pPr>
      <w:tabs>
        <w:tab w:val="center" w:pos="4677"/>
        <w:tab w:val="right" w:pos="9355"/>
      </w:tabs>
    </w:pPr>
  </w:style>
  <w:style w:type="character" w:customStyle="1" w:styleId="a8">
    <w:name w:val="Нижний колонтитул Знак"/>
    <w:basedOn w:val="a0"/>
    <w:link w:val="a7"/>
    <w:uiPriority w:val="99"/>
    <w:locked/>
    <w:rsid w:val="00321BEF"/>
    <w:rPr>
      <w:rFonts w:ascii="Times New Roman" w:hAnsi="Times New Roman" w:cs="Times New Roman"/>
      <w:sz w:val="24"/>
      <w:szCs w:val="24"/>
      <w:lang w:eastAsia="ru-RU"/>
    </w:rPr>
  </w:style>
  <w:style w:type="paragraph" w:styleId="a9">
    <w:name w:val="Body Text"/>
    <w:basedOn w:val="a"/>
    <w:link w:val="aa"/>
    <w:rsid w:val="00321BEF"/>
    <w:pPr>
      <w:jc w:val="center"/>
    </w:pPr>
    <w:rPr>
      <w:b/>
      <w:sz w:val="28"/>
      <w:szCs w:val="20"/>
    </w:rPr>
  </w:style>
  <w:style w:type="character" w:customStyle="1" w:styleId="aa">
    <w:name w:val="Основной текст Знак"/>
    <w:basedOn w:val="a0"/>
    <w:link w:val="a9"/>
    <w:locked/>
    <w:rsid w:val="00321BEF"/>
    <w:rPr>
      <w:rFonts w:ascii="Times New Roman" w:hAnsi="Times New Roman" w:cs="Times New Roman"/>
      <w:b/>
      <w:sz w:val="20"/>
      <w:szCs w:val="20"/>
      <w:lang w:eastAsia="ru-RU"/>
    </w:rPr>
  </w:style>
  <w:style w:type="paragraph" w:styleId="ab">
    <w:name w:val="Subtitle"/>
    <w:basedOn w:val="a"/>
    <w:link w:val="ac"/>
    <w:qFormat/>
    <w:rsid w:val="00321BEF"/>
    <w:pPr>
      <w:jc w:val="center"/>
    </w:pPr>
    <w:rPr>
      <w:b/>
      <w:smallCaps/>
      <w:sz w:val="28"/>
      <w:szCs w:val="20"/>
    </w:rPr>
  </w:style>
  <w:style w:type="character" w:customStyle="1" w:styleId="ac">
    <w:name w:val="Подзаголовок Знак"/>
    <w:basedOn w:val="a0"/>
    <w:link w:val="ab"/>
    <w:locked/>
    <w:rsid w:val="00321BEF"/>
    <w:rPr>
      <w:rFonts w:ascii="Times New Roman" w:hAnsi="Times New Roman" w:cs="Times New Roman"/>
      <w:b/>
      <w:smallCaps/>
      <w:snapToGrid w:val="0"/>
      <w:sz w:val="20"/>
      <w:szCs w:val="20"/>
      <w:lang w:eastAsia="ru-RU"/>
    </w:rPr>
  </w:style>
  <w:style w:type="paragraph" w:styleId="ad">
    <w:name w:val="caption"/>
    <w:basedOn w:val="a"/>
    <w:next w:val="a"/>
    <w:uiPriority w:val="35"/>
    <w:qFormat/>
    <w:rsid w:val="00321BEF"/>
    <w:pPr>
      <w:widowControl w:val="0"/>
      <w:shd w:val="clear" w:color="auto" w:fill="FFFFFF"/>
      <w:snapToGrid w:val="0"/>
      <w:spacing w:line="360" w:lineRule="auto"/>
      <w:ind w:right="29"/>
      <w:jc w:val="both"/>
    </w:pPr>
    <w:rPr>
      <w:sz w:val="28"/>
      <w:szCs w:val="20"/>
      <w:lang w:eastAsia="en-US"/>
    </w:rPr>
  </w:style>
  <w:style w:type="paragraph" w:styleId="ae">
    <w:name w:val="Body Text Indent"/>
    <w:basedOn w:val="a"/>
    <w:link w:val="af"/>
    <w:rsid w:val="00321BEF"/>
    <w:pPr>
      <w:spacing w:after="120"/>
      <w:ind w:left="283"/>
    </w:pPr>
  </w:style>
  <w:style w:type="character" w:customStyle="1" w:styleId="af">
    <w:name w:val="Основной текст с отступом Знак"/>
    <w:basedOn w:val="a0"/>
    <w:link w:val="ae"/>
    <w:locked/>
    <w:rsid w:val="00321BEF"/>
    <w:rPr>
      <w:rFonts w:ascii="Times New Roman" w:hAnsi="Times New Roman" w:cs="Times New Roman"/>
      <w:sz w:val="24"/>
      <w:szCs w:val="24"/>
      <w:lang w:eastAsia="ru-RU"/>
    </w:rPr>
  </w:style>
  <w:style w:type="paragraph" w:customStyle="1" w:styleId="11">
    <w:name w:val="Абзац списка1"/>
    <w:basedOn w:val="a"/>
    <w:rsid w:val="00321BEF"/>
    <w:pPr>
      <w:ind w:left="720"/>
    </w:pPr>
  </w:style>
  <w:style w:type="paragraph" w:styleId="af0">
    <w:name w:val="Title"/>
    <w:basedOn w:val="a"/>
    <w:link w:val="af1"/>
    <w:qFormat/>
    <w:rsid w:val="00321BEF"/>
    <w:pPr>
      <w:ind w:firstLine="737"/>
      <w:jc w:val="center"/>
    </w:pPr>
    <w:rPr>
      <w:sz w:val="28"/>
      <w:szCs w:val="20"/>
    </w:rPr>
  </w:style>
  <w:style w:type="character" w:customStyle="1" w:styleId="af1">
    <w:name w:val="Название Знак"/>
    <w:basedOn w:val="a0"/>
    <w:link w:val="af0"/>
    <w:locked/>
    <w:rsid w:val="00321BEF"/>
    <w:rPr>
      <w:rFonts w:ascii="Times New Roman" w:hAnsi="Times New Roman" w:cs="Times New Roman"/>
      <w:sz w:val="20"/>
      <w:szCs w:val="20"/>
      <w:lang w:eastAsia="ru-RU"/>
    </w:rPr>
  </w:style>
  <w:style w:type="table" w:styleId="af2">
    <w:name w:val="Table Grid"/>
    <w:basedOn w:val="a1"/>
    <w:rsid w:val="00321BEF"/>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21BEF"/>
    <w:pPr>
      <w:spacing w:after="120" w:line="480" w:lineRule="auto"/>
    </w:pPr>
  </w:style>
  <w:style w:type="character" w:customStyle="1" w:styleId="22">
    <w:name w:val="Основной текст 2 Знак"/>
    <w:basedOn w:val="a0"/>
    <w:link w:val="21"/>
    <w:locked/>
    <w:rsid w:val="00321BEF"/>
    <w:rPr>
      <w:rFonts w:ascii="Times New Roman" w:hAnsi="Times New Roman" w:cs="Times New Roman"/>
      <w:sz w:val="24"/>
      <w:szCs w:val="24"/>
      <w:lang w:eastAsia="ru-RU"/>
    </w:rPr>
  </w:style>
  <w:style w:type="paragraph" w:styleId="af3">
    <w:name w:val="Normal (Web)"/>
    <w:basedOn w:val="a"/>
    <w:uiPriority w:val="99"/>
    <w:rsid w:val="00321BEF"/>
    <w:pPr>
      <w:spacing w:before="100" w:beforeAutospacing="1" w:after="100" w:afterAutospacing="1"/>
    </w:pPr>
    <w:rPr>
      <w:rFonts w:ascii="Arial Unicode MS" w:eastAsia="Times New Roman" w:hAnsi="Arial Unicode MS"/>
      <w:lang w:val="en-US" w:eastAsia="en-US"/>
    </w:rPr>
  </w:style>
  <w:style w:type="character" w:customStyle="1" w:styleId="apple-style-span">
    <w:name w:val="apple-style-span"/>
    <w:basedOn w:val="a0"/>
    <w:rsid w:val="00321BEF"/>
    <w:rPr>
      <w:rFonts w:cs="Times New Roman"/>
    </w:rPr>
  </w:style>
  <w:style w:type="paragraph" w:customStyle="1" w:styleId="af4">
    <w:name w:val="Знак Знак Знак Знак"/>
    <w:basedOn w:val="a"/>
    <w:autoRedefine/>
    <w:rsid w:val="00321BEF"/>
    <w:pPr>
      <w:spacing w:after="160" w:line="360" w:lineRule="auto"/>
      <w:jc w:val="center"/>
    </w:pPr>
    <w:rPr>
      <w:sz w:val="22"/>
      <w:szCs w:val="22"/>
    </w:rPr>
  </w:style>
  <w:style w:type="paragraph" w:customStyle="1" w:styleId="12">
    <w:name w:val="Без интервала1"/>
    <w:rsid w:val="0060383F"/>
    <w:pPr>
      <w:widowControl w:val="0"/>
      <w:autoSpaceDE w:val="0"/>
      <w:autoSpaceDN w:val="0"/>
      <w:adjustRightInd w:val="0"/>
      <w:jc w:val="both"/>
    </w:pPr>
    <w:rPr>
      <w:rFonts w:ascii="Times New Roman" w:hAnsi="Times New Roman"/>
      <w:sz w:val="24"/>
      <w:szCs w:val="24"/>
    </w:rPr>
  </w:style>
  <w:style w:type="paragraph" w:customStyle="1" w:styleId="13">
    <w:name w:val="Обычный1"/>
    <w:rsid w:val="00FC44D2"/>
    <w:pPr>
      <w:suppressAutoHyphens/>
      <w:spacing w:line="360" w:lineRule="auto"/>
      <w:ind w:left="420"/>
    </w:pPr>
    <w:rPr>
      <w:rFonts w:ascii="Times New Roman" w:eastAsia="Times New Roman" w:hAnsi="Times New Roman"/>
      <w:sz w:val="28"/>
      <w:lang w:eastAsia="ar-SA"/>
    </w:rPr>
  </w:style>
  <w:style w:type="paragraph" w:customStyle="1" w:styleId="210">
    <w:name w:val="Основной текст 21"/>
    <w:basedOn w:val="a"/>
    <w:rsid w:val="00154472"/>
    <w:rPr>
      <w:b/>
      <w:sz w:val="28"/>
      <w:szCs w:val="20"/>
      <w:lang w:eastAsia="ar-SA"/>
    </w:rPr>
  </w:style>
  <w:style w:type="paragraph" w:styleId="23">
    <w:name w:val="Body Text Indent 2"/>
    <w:basedOn w:val="a"/>
    <w:link w:val="24"/>
    <w:rsid w:val="00B1644F"/>
    <w:pPr>
      <w:ind w:firstLine="567"/>
      <w:jc w:val="center"/>
    </w:pPr>
    <w:rPr>
      <w:b/>
      <w:sz w:val="32"/>
      <w:szCs w:val="20"/>
    </w:rPr>
  </w:style>
  <w:style w:type="character" w:customStyle="1" w:styleId="24">
    <w:name w:val="Основной текст с отступом 2 Знак"/>
    <w:basedOn w:val="a0"/>
    <w:link w:val="23"/>
    <w:locked/>
    <w:rsid w:val="00B1644F"/>
    <w:rPr>
      <w:rFonts w:ascii="Times New Roman" w:hAnsi="Times New Roman" w:cs="Times New Roman"/>
      <w:b/>
      <w:sz w:val="32"/>
    </w:rPr>
  </w:style>
  <w:style w:type="paragraph" w:styleId="31">
    <w:name w:val="Body Text Indent 3"/>
    <w:basedOn w:val="a"/>
    <w:link w:val="32"/>
    <w:rsid w:val="00B1644F"/>
    <w:pPr>
      <w:ind w:firstLine="567"/>
      <w:jc w:val="both"/>
    </w:pPr>
    <w:rPr>
      <w:sz w:val="28"/>
      <w:szCs w:val="20"/>
    </w:rPr>
  </w:style>
  <w:style w:type="character" w:customStyle="1" w:styleId="32">
    <w:name w:val="Основной текст с отступом 3 Знак"/>
    <w:basedOn w:val="a0"/>
    <w:link w:val="31"/>
    <w:locked/>
    <w:rsid w:val="00B1644F"/>
    <w:rPr>
      <w:rFonts w:ascii="Times New Roman" w:hAnsi="Times New Roman" w:cs="Times New Roman"/>
      <w:sz w:val="28"/>
    </w:rPr>
  </w:style>
  <w:style w:type="paragraph" w:customStyle="1" w:styleId="25">
    <w:name w:val="Обычный2"/>
    <w:rsid w:val="00B1644F"/>
    <w:rPr>
      <w:rFonts w:ascii="Times New Roman" w:hAnsi="Times New Roman"/>
    </w:rPr>
  </w:style>
  <w:style w:type="character" w:styleId="af5">
    <w:name w:val="page number"/>
    <w:basedOn w:val="a0"/>
    <w:rsid w:val="00B1644F"/>
    <w:rPr>
      <w:rFonts w:cs="Times New Roman"/>
    </w:rPr>
  </w:style>
  <w:style w:type="paragraph" w:customStyle="1" w:styleId="ListParagraph1">
    <w:name w:val="List Paragraph1"/>
    <w:basedOn w:val="a"/>
    <w:rsid w:val="00E0507D"/>
    <w:pPr>
      <w:ind w:left="708" w:firstLine="357"/>
    </w:pPr>
    <w:rPr>
      <w:rFonts w:eastAsia="Times New Roman"/>
    </w:rPr>
  </w:style>
  <w:style w:type="character" w:styleId="af6">
    <w:name w:val="Strong"/>
    <w:basedOn w:val="a0"/>
    <w:qFormat/>
    <w:rsid w:val="00E0507D"/>
    <w:rPr>
      <w:rFonts w:cs="Times New Roman"/>
      <w:b/>
      <w:bCs/>
    </w:rPr>
  </w:style>
  <w:style w:type="paragraph" w:customStyle="1" w:styleId="33">
    <w:name w:val="заголовок 3"/>
    <w:basedOn w:val="a"/>
    <w:next w:val="a"/>
    <w:uiPriority w:val="99"/>
    <w:rsid w:val="00D51D82"/>
    <w:pPr>
      <w:keepNext/>
      <w:autoSpaceDE w:val="0"/>
      <w:autoSpaceDN w:val="0"/>
      <w:jc w:val="center"/>
      <w:outlineLvl w:val="2"/>
    </w:pPr>
    <w:rPr>
      <w:rFonts w:eastAsia="Times New Roman"/>
      <w:sz w:val="28"/>
      <w:szCs w:val="28"/>
    </w:rPr>
  </w:style>
  <w:style w:type="paragraph" w:customStyle="1" w:styleId="41">
    <w:name w:val="заголовок 4"/>
    <w:basedOn w:val="a"/>
    <w:next w:val="a"/>
    <w:uiPriority w:val="99"/>
    <w:rsid w:val="00D51D82"/>
    <w:pPr>
      <w:keepNext/>
      <w:tabs>
        <w:tab w:val="left" w:pos="851"/>
      </w:tabs>
      <w:autoSpaceDE w:val="0"/>
      <w:autoSpaceDN w:val="0"/>
      <w:spacing w:line="264" w:lineRule="auto"/>
      <w:ind w:firstLine="709"/>
      <w:jc w:val="center"/>
      <w:outlineLvl w:val="3"/>
    </w:pPr>
    <w:rPr>
      <w:rFonts w:eastAsia="Times New Roman"/>
      <w:sz w:val="28"/>
      <w:szCs w:val="28"/>
    </w:rPr>
  </w:style>
  <w:style w:type="paragraph" w:customStyle="1" w:styleId="51">
    <w:name w:val="заголовок 5"/>
    <w:basedOn w:val="a"/>
    <w:next w:val="a"/>
    <w:uiPriority w:val="99"/>
    <w:rsid w:val="00D51D82"/>
    <w:pPr>
      <w:keepNext/>
      <w:tabs>
        <w:tab w:val="left" w:pos="851"/>
      </w:tabs>
      <w:autoSpaceDE w:val="0"/>
      <w:autoSpaceDN w:val="0"/>
      <w:spacing w:line="264" w:lineRule="auto"/>
      <w:ind w:firstLine="709"/>
      <w:jc w:val="right"/>
      <w:outlineLvl w:val="4"/>
    </w:pPr>
    <w:rPr>
      <w:rFonts w:eastAsia="Times New Roman"/>
      <w:sz w:val="28"/>
      <w:szCs w:val="28"/>
    </w:rPr>
  </w:style>
  <w:style w:type="paragraph" w:customStyle="1" w:styleId="61">
    <w:name w:val="заголовок 6"/>
    <w:basedOn w:val="a"/>
    <w:next w:val="a"/>
    <w:uiPriority w:val="99"/>
    <w:rsid w:val="00D51D82"/>
    <w:pPr>
      <w:keepNext/>
      <w:tabs>
        <w:tab w:val="left" w:pos="851"/>
      </w:tabs>
      <w:autoSpaceDE w:val="0"/>
      <w:autoSpaceDN w:val="0"/>
      <w:spacing w:line="264" w:lineRule="auto"/>
      <w:ind w:firstLine="709"/>
      <w:jc w:val="center"/>
      <w:outlineLvl w:val="5"/>
    </w:pPr>
    <w:rPr>
      <w:rFonts w:eastAsia="Times New Roman"/>
      <w:b/>
      <w:bCs/>
      <w:sz w:val="28"/>
      <w:szCs w:val="28"/>
    </w:rPr>
  </w:style>
  <w:style w:type="paragraph" w:customStyle="1" w:styleId="9">
    <w:name w:val="заголовок 9"/>
    <w:basedOn w:val="a"/>
    <w:next w:val="a"/>
    <w:uiPriority w:val="99"/>
    <w:rsid w:val="00D51D82"/>
    <w:pPr>
      <w:keepNext/>
      <w:autoSpaceDE w:val="0"/>
      <w:autoSpaceDN w:val="0"/>
      <w:spacing w:line="264" w:lineRule="auto"/>
      <w:ind w:firstLine="709"/>
      <w:jc w:val="center"/>
      <w:outlineLvl w:val="8"/>
    </w:pPr>
    <w:rPr>
      <w:rFonts w:eastAsia="Times New Roman"/>
      <w:b/>
      <w:bCs/>
      <w:sz w:val="28"/>
      <w:szCs w:val="28"/>
    </w:rPr>
  </w:style>
  <w:style w:type="paragraph" w:customStyle="1" w:styleId="26">
    <w:name w:val="заголовок 2"/>
    <w:basedOn w:val="a"/>
    <w:next w:val="a"/>
    <w:uiPriority w:val="99"/>
    <w:rsid w:val="00D51D82"/>
    <w:pPr>
      <w:keepNext/>
      <w:tabs>
        <w:tab w:val="left" w:pos="851"/>
      </w:tabs>
      <w:autoSpaceDE w:val="0"/>
      <w:autoSpaceDN w:val="0"/>
      <w:spacing w:line="264" w:lineRule="auto"/>
      <w:ind w:firstLine="709"/>
      <w:jc w:val="center"/>
      <w:outlineLvl w:val="1"/>
    </w:pPr>
    <w:rPr>
      <w:rFonts w:eastAsia="Times New Roman"/>
      <w:b/>
      <w:bCs/>
      <w:sz w:val="28"/>
      <w:szCs w:val="28"/>
    </w:rPr>
  </w:style>
  <w:style w:type="paragraph" w:customStyle="1" w:styleId="form">
    <w:name w:val="form"/>
    <w:basedOn w:val="a"/>
    <w:rsid w:val="00D51D82"/>
    <w:pPr>
      <w:spacing w:before="100" w:beforeAutospacing="1" w:after="100" w:afterAutospacing="1"/>
    </w:pPr>
    <w:rPr>
      <w:rFonts w:eastAsia="Times New Roman"/>
    </w:rPr>
  </w:style>
  <w:style w:type="paragraph" w:customStyle="1" w:styleId="ris">
    <w:name w:val="ris"/>
    <w:basedOn w:val="a"/>
    <w:rsid w:val="00D51D82"/>
    <w:pPr>
      <w:spacing w:before="100" w:beforeAutospacing="1" w:after="100" w:afterAutospacing="1"/>
    </w:pPr>
    <w:rPr>
      <w:rFonts w:eastAsia="Times New Roman"/>
    </w:rPr>
  </w:style>
  <w:style w:type="paragraph" w:customStyle="1" w:styleId="sod1">
    <w:name w:val="sod1"/>
    <w:basedOn w:val="a"/>
    <w:rsid w:val="00D51D82"/>
    <w:pPr>
      <w:spacing w:before="100" w:beforeAutospacing="1" w:after="100" w:afterAutospacing="1"/>
    </w:pPr>
    <w:rPr>
      <w:rFonts w:eastAsia="Times New Roman"/>
    </w:rPr>
  </w:style>
  <w:style w:type="character" w:styleId="af7">
    <w:name w:val="Hyperlink"/>
    <w:basedOn w:val="a0"/>
    <w:uiPriority w:val="99"/>
    <w:unhideWhenUsed/>
    <w:rsid w:val="00D51D82"/>
    <w:rPr>
      <w:color w:val="0000FF"/>
      <w:u w:val="single"/>
    </w:rPr>
  </w:style>
  <w:style w:type="paragraph" w:customStyle="1" w:styleId="sod2">
    <w:name w:val="sod2"/>
    <w:basedOn w:val="a"/>
    <w:rsid w:val="00D51D82"/>
    <w:pPr>
      <w:spacing w:before="100" w:beforeAutospacing="1" w:after="100" w:afterAutospacing="1"/>
    </w:pPr>
    <w:rPr>
      <w:rFonts w:eastAsia="Times New Roman"/>
    </w:rPr>
  </w:style>
  <w:style w:type="paragraph" w:styleId="af8">
    <w:name w:val="List Paragraph"/>
    <w:basedOn w:val="a"/>
    <w:uiPriority w:val="99"/>
    <w:qFormat/>
    <w:rsid w:val="00BF12DF"/>
    <w:pPr>
      <w:ind w:left="720"/>
      <w:contextualSpacing/>
    </w:pPr>
    <w:rPr>
      <w:rFonts w:eastAsia="Times New Roman"/>
    </w:rPr>
  </w:style>
  <w:style w:type="paragraph" w:styleId="z-">
    <w:name w:val="HTML Top of Form"/>
    <w:basedOn w:val="a"/>
    <w:next w:val="a"/>
    <w:link w:val="z-0"/>
    <w:hidden/>
    <w:uiPriority w:val="99"/>
    <w:unhideWhenUsed/>
    <w:rsid w:val="00BF12DF"/>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BF12DF"/>
    <w:rPr>
      <w:rFonts w:ascii="Arial" w:eastAsia="Times New Roman" w:hAnsi="Arial" w:cs="Arial"/>
      <w:vanish/>
      <w:sz w:val="16"/>
      <w:szCs w:val="16"/>
    </w:rPr>
  </w:style>
  <w:style w:type="paragraph" w:styleId="z-1">
    <w:name w:val="HTML Bottom of Form"/>
    <w:basedOn w:val="a"/>
    <w:next w:val="a"/>
    <w:link w:val="z-2"/>
    <w:hidden/>
    <w:uiPriority w:val="99"/>
    <w:unhideWhenUsed/>
    <w:rsid w:val="00BF12DF"/>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BF12DF"/>
    <w:rPr>
      <w:rFonts w:ascii="Arial" w:eastAsia="Times New Roman" w:hAnsi="Arial" w:cs="Arial"/>
      <w:vanish/>
      <w:sz w:val="16"/>
      <w:szCs w:val="16"/>
    </w:rPr>
  </w:style>
  <w:style w:type="paragraph" w:customStyle="1" w:styleId="Style12">
    <w:name w:val="Style12"/>
    <w:basedOn w:val="a"/>
    <w:uiPriority w:val="99"/>
    <w:rsid w:val="00F23E69"/>
    <w:pPr>
      <w:widowControl w:val="0"/>
      <w:autoSpaceDE w:val="0"/>
      <w:autoSpaceDN w:val="0"/>
      <w:adjustRightInd w:val="0"/>
      <w:spacing w:line="273" w:lineRule="exact"/>
      <w:jc w:val="both"/>
    </w:pPr>
    <w:rPr>
      <w:rFonts w:ascii="Trebuchet MS" w:eastAsia="Times New Roman" w:hAnsi="Trebuchet MS"/>
    </w:rPr>
  </w:style>
  <w:style w:type="paragraph" w:customStyle="1" w:styleId="Style13">
    <w:name w:val="Style13"/>
    <w:basedOn w:val="a"/>
    <w:uiPriority w:val="99"/>
    <w:rsid w:val="00F23E69"/>
    <w:pPr>
      <w:widowControl w:val="0"/>
      <w:autoSpaceDE w:val="0"/>
      <w:autoSpaceDN w:val="0"/>
      <w:adjustRightInd w:val="0"/>
      <w:spacing w:line="273" w:lineRule="exact"/>
      <w:ind w:firstLine="394"/>
      <w:jc w:val="both"/>
    </w:pPr>
    <w:rPr>
      <w:rFonts w:ascii="Trebuchet MS" w:eastAsia="Times New Roman" w:hAnsi="Trebuchet MS"/>
    </w:rPr>
  </w:style>
  <w:style w:type="character" w:customStyle="1" w:styleId="FontStyle109">
    <w:name w:val="Font Style109"/>
    <w:basedOn w:val="a0"/>
    <w:uiPriority w:val="99"/>
    <w:rsid w:val="00F23E69"/>
    <w:rPr>
      <w:rFonts w:ascii="Times New Roman" w:hAnsi="Times New Roman" w:cs="Times New Roman"/>
      <w:sz w:val="18"/>
      <w:szCs w:val="18"/>
    </w:rPr>
  </w:style>
  <w:style w:type="character" w:customStyle="1" w:styleId="FontStyle111">
    <w:name w:val="Font Style111"/>
    <w:basedOn w:val="a0"/>
    <w:uiPriority w:val="99"/>
    <w:rsid w:val="00F23E69"/>
    <w:rPr>
      <w:rFonts w:ascii="Times New Roman" w:hAnsi="Times New Roman" w:cs="Times New Roman"/>
      <w:b/>
      <w:bCs/>
      <w:sz w:val="18"/>
      <w:szCs w:val="18"/>
    </w:rPr>
  </w:style>
  <w:style w:type="paragraph" w:customStyle="1" w:styleId="Style18">
    <w:name w:val="Style18"/>
    <w:basedOn w:val="a"/>
    <w:uiPriority w:val="99"/>
    <w:rsid w:val="00F23E69"/>
    <w:pPr>
      <w:widowControl w:val="0"/>
      <w:autoSpaceDE w:val="0"/>
      <w:autoSpaceDN w:val="0"/>
      <w:adjustRightInd w:val="0"/>
      <w:spacing w:line="216" w:lineRule="exact"/>
      <w:jc w:val="both"/>
    </w:pPr>
    <w:rPr>
      <w:rFonts w:ascii="Trebuchet MS" w:eastAsia="Times New Roman" w:hAnsi="Trebuchet MS"/>
    </w:rPr>
  </w:style>
  <w:style w:type="paragraph" w:customStyle="1" w:styleId="Style57">
    <w:name w:val="Style57"/>
    <w:basedOn w:val="a"/>
    <w:uiPriority w:val="99"/>
    <w:rsid w:val="00F23E69"/>
    <w:pPr>
      <w:widowControl w:val="0"/>
      <w:autoSpaceDE w:val="0"/>
      <w:autoSpaceDN w:val="0"/>
      <w:adjustRightInd w:val="0"/>
      <w:spacing w:line="216" w:lineRule="exact"/>
      <w:ind w:hanging="312"/>
    </w:pPr>
    <w:rPr>
      <w:rFonts w:ascii="Trebuchet MS" w:eastAsia="Times New Roman" w:hAnsi="Trebuchet MS"/>
    </w:rPr>
  </w:style>
  <w:style w:type="character" w:customStyle="1" w:styleId="FontStyle108">
    <w:name w:val="Font Style108"/>
    <w:basedOn w:val="a0"/>
    <w:uiPriority w:val="99"/>
    <w:rsid w:val="00F23E69"/>
    <w:rPr>
      <w:rFonts w:ascii="Times New Roman" w:hAnsi="Times New Roman" w:cs="Times New Roman"/>
      <w:i/>
      <w:iCs/>
      <w:sz w:val="18"/>
      <w:szCs w:val="18"/>
    </w:rPr>
  </w:style>
  <w:style w:type="character" w:customStyle="1" w:styleId="FontStyle121">
    <w:name w:val="Font Style121"/>
    <w:basedOn w:val="a0"/>
    <w:uiPriority w:val="99"/>
    <w:rsid w:val="00F23E69"/>
    <w:rPr>
      <w:rFonts w:ascii="Times New Roman" w:hAnsi="Times New Roman" w:cs="Times New Roman"/>
      <w:i/>
      <w:iCs/>
      <w:sz w:val="16"/>
      <w:szCs w:val="16"/>
    </w:rPr>
  </w:style>
  <w:style w:type="character" w:customStyle="1" w:styleId="FontStyle131">
    <w:name w:val="Font Style131"/>
    <w:basedOn w:val="a0"/>
    <w:uiPriority w:val="99"/>
    <w:rsid w:val="00F23E69"/>
    <w:rPr>
      <w:rFonts w:ascii="Times New Roman" w:hAnsi="Times New Roman" w:cs="Times New Roman"/>
      <w:sz w:val="16"/>
      <w:szCs w:val="16"/>
    </w:rPr>
  </w:style>
  <w:style w:type="paragraph" w:customStyle="1" w:styleId="Style5">
    <w:name w:val="Style5"/>
    <w:basedOn w:val="a"/>
    <w:uiPriority w:val="99"/>
    <w:rsid w:val="00CA52E2"/>
    <w:pPr>
      <w:widowControl w:val="0"/>
      <w:autoSpaceDE w:val="0"/>
      <w:autoSpaceDN w:val="0"/>
      <w:adjustRightInd w:val="0"/>
      <w:spacing w:line="242" w:lineRule="exact"/>
      <w:jc w:val="center"/>
    </w:pPr>
    <w:rPr>
      <w:rFonts w:ascii="Trebuchet MS" w:eastAsia="Times New Roman" w:hAnsi="Trebuchet MS"/>
    </w:rPr>
  </w:style>
  <w:style w:type="paragraph" w:customStyle="1" w:styleId="Style6">
    <w:name w:val="Style6"/>
    <w:basedOn w:val="a"/>
    <w:uiPriority w:val="99"/>
    <w:rsid w:val="00CA52E2"/>
    <w:pPr>
      <w:widowControl w:val="0"/>
      <w:autoSpaceDE w:val="0"/>
      <w:autoSpaceDN w:val="0"/>
      <w:adjustRightInd w:val="0"/>
      <w:jc w:val="both"/>
    </w:pPr>
    <w:rPr>
      <w:rFonts w:ascii="Trebuchet MS" w:eastAsia="Times New Roman" w:hAnsi="Trebuchet MS"/>
    </w:rPr>
  </w:style>
  <w:style w:type="paragraph" w:customStyle="1" w:styleId="Style11">
    <w:name w:val="Style11"/>
    <w:basedOn w:val="a"/>
    <w:uiPriority w:val="99"/>
    <w:rsid w:val="00CA52E2"/>
    <w:pPr>
      <w:widowControl w:val="0"/>
      <w:autoSpaceDE w:val="0"/>
      <w:autoSpaceDN w:val="0"/>
      <w:adjustRightInd w:val="0"/>
      <w:jc w:val="center"/>
    </w:pPr>
    <w:rPr>
      <w:rFonts w:ascii="Trebuchet MS" w:eastAsia="Times New Roman" w:hAnsi="Trebuchet MS"/>
    </w:rPr>
  </w:style>
  <w:style w:type="paragraph" w:customStyle="1" w:styleId="Style14">
    <w:name w:val="Style14"/>
    <w:basedOn w:val="a"/>
    <w:uiPriority w:val="99"/>
    <w:rsid w:val="00CA52E2"/>
    <w:pPr>
      <w:widowControl w:val="0"/>
      <w:autoSpaceDE w:val="0"/>
      <w:autoSpaceDN w:val="0"/>
      <w:adjustRightInd w:val="0"/>
      <w:jc w:val="center"/>
    </w:pPr>
    <w:rPr>
      <w:rFonts w:ascii="Trebuchet MS" w:eastAsia="Times New Roman" w:hAnsi="Trebuchet MS"/>
    </w:rPr>
  </w:style>
  <w:style w:type="paragraph" w:customStyle="1" w:styleId="Style25">
    <w:name w:val="Style25"/>
    <w:basedOn w:val="a"/>
    <w:uiPriority w:val="99"/>
    <w:rsid w:val="00CA52E2"/>
    <w:pPr>
      <w:widowControl w:val="0"/>
      <w:autoSpaceDE w:val="0"/>
      <w:autoSpaceDN w:val="0"/>
      <w:adjustRightInd w:val="0"/>
    </w:pPr>
    <w:rPr>
      <w:rFonts w:ascii="Trebuchet MS" w:eastAsia="Times New Roman" w:hAnsi="Trebuchet MS"/>
    </w:rPr>
  </w:style>
  <w:style w:type="paragraph" w:customStyle="1" w:styleId="Style30">
    <w:name w:val="Style30"/>
    <w:basedOn w:val="a"/>
    <w:uiPriority w:val="99"/>
    <w:rsid w:val="00CA52E2"/>
    <w:pPr>
      <w:widowControl w:val="0"/>
      <w:autoSpaceDE w:val="0"/>
      <w:autoSpaceDN w:val="0"/>
      <w:adjustRightInd w:val="0"/>
      <w:jc w:val="center"/>
    </w:pPr>
    <w:rPr>
      <w:rFonts w:ascii="Trebuchet MS" w:eastAsia="Times New Roman" w:hAnsi="Trebuchet MS"/>
    </w:rPr>
  </w:style>
  <w:style w:type="paragraph" w:customStyle="1" w:styleId="Style33">
    <w:name w:val="Style33"/>
    <w:basedOn w:val="a"/>
    <w:uiPriority w:val="99"/>
    <w:rsid w:val="00CA52E2"/>
    <w:pPr>
      <w:widowControl w:val="0"/>
      <w:autoSpaceDE w:val="0"/>
      <w:autoSpaceDN w:val="0"/>
      <w:adjustRightInd w:val="0"/>
      <w:jc w:val="center"/>
    </w:pPr>
    <w:rPr>
      <w:rFonts w:ascii="Trebuchet MS" w:eastAsia="Times New Roman" w:hAnsi="Trebuchet MS"/>
    </w:rPr>
  </w:style>
  <w:style w:type="paragraph" w:customStyle="1" w:styleId="Style47">
    <w:name w:val="Style47"/>
    <w:basedOn w:val="a"/>
    <w:uiPriority w:val="99"/>
    <w:rsid w:val="00CA52E2"/>
    <w:pPr>
      <w:widowControl w:val="0"/>
      <w:autoSpaceDE w:val="0"/>
      <w:autoSpaceDN w:val="0"/>
      <w:adjustRightInd w:val="0"/>
    </w:pPr>
    <w:rPr>
      <w:rFonts w:ascii="Trebuchet MS" w:eastAsia="Times New Roman" w:hAnsi="Trebuchet MS"/>
    </w:rPr>
  </w:style>
  <w:style w:type="paragraph" w:customStyle="1" w:styleId="Style49">
    <w:name w:val="Style49"/>
    <w:basedOn w:val="a"/>
    <w:uiPriority w:val="99"/>
    <w:rsid w:val="00CA52E2"/>
    <w:pPr>
      <w:widowControl w:val="0"/>
      <w:autoSpaceDE w:val="0"/>
      <w:autoSpaceDN w:val="0"/>
      <w:adjustRightInd w:val="0"/>
      <w:spacing w:line="221" w:lineRule="exact"/>
    </w:pPr>
    <w:rPr>
      <w:rFonts w:ascii="Trebuchet MS" w:eastAsia="Times New Roman" w:hAnsi="Trebuchet MS"/>
    </w:rPr>
  </w:style>
  <w:style w:type="paragraph" w:customStyle="1" w:styleId="Style60">
    <w:name w:val="Style60"/>
    <w:basedOn w:val="a"/>
    <w:uiPriority w:val="99"/>
    <w:rsid w:val="00CA52E2"/>
    <w:pPr>
      <w:widowControl w:val="0"/>
      <w:autoSpaceDE w:val="0"/>
      <w:autoSpaceDN w:val="0"/>
      <w:adjustRightInd w:val="0"/>
      <w:jc w:val="both"/>
    </w:pPr>
    <w:rPr>
      <w:rFonts w:ascii="Trebuchet MS" w:eastAsia="Times New Roman" w:hAnsi="Trebuchet MS"/>
    </w:rPr>
  </w:style>
  <w:style w:type="paragraph" w:customStyle="1" w:styleId="Style77">
    <w:name w:val="Style77"/>
    <w:basedOn w:val="a"/>
    <w:uiPriority w:val="99"/>
    <w:rsid w:val="00CA52E2"/>
    <w:pPr>
      <w:widowControl w:val="0"/>
      <w:autoSpaceDE w:val="0"/>
      <w:autoSpaceDN w:val="0"/>
      <w:adjustRightInd w:val="0"/>
      <w:spacing w:line="264" w:lineRule="exact"/>
      <w:ind w:hanging="149"/>
      <w:jc w:val="both"/>
    </w:pPr>
    <w:rPr>
      <w:rFonts w:ascii="Trebuchet MS" w:eastAsia="Times New Roman" w:hAnsi="Trebuchet MS"/>
    </w:rPr>
  </w:style>
  <w:style w:type="character" w:customStyle="1" w:styleId="FontStyle110">
    <w:name w:val="Font Style110"/>
    <w:basedOn w:val="a0"/>
    <w:uiPriority w:val="99"/>
    <w:rsid w:val="00CA52E2"/>
    <w:rPr>
      <w:rFonts w:ascii="Times New Roman" w:hAnsi="Times New Roman" w:cs="Times New Roman"/>
      <w:sz w:val="16"/>
      <w:szCs w:val="16"/>
    </w:rPr>
  </w:style>
  <w:style w:type="character" w:customStyle="1" w:styleId="FontStyle114">
    <w:name w:val="Font Style114"/>
    <w:basedOn w:val="a0"/>
    <w:uiPriority w:val="99"/>
    <w:rsid w:val="00CA52E2"/>
    <w:rPr>
      <w:rFonts w:ascii="Times New Roman" w:hAnsi="Times New Roman" w:cs="Times New Roman"/>
      <w:sz w:val="18"/>
      <w:szCs w:val="18"/>
    </w:rPr>
  </w:style>
  <w:style w:type="character" w:customStyle="1" w:styleId="FontStyle120">
    <w:name w:val="Font Style120"/>
    <w:basedOn w:val="a0"/>
    <w:uiPriority w:val="99"/>
    <w:rsid w:val="00CA52E2"/>
    <w:rPr>
      <w:rFonts w:ascii="Arial" w:hAnsi="Arial" w:cs="Arial"/>
      <w:sz w:val="24"/>
      <w:szCs w:val="24"/>
    </w:rPr>
  </w:style>
  <w:style w:type="character" w:customStyle="1" w:styleId="FontStyle143">
    <w:name w:val="Font Style143"/>
    <w:basedOn w:val="a0"/>
    <w:uiPriority w:val="99"/>
    <w:rsid w:val="00CA52E2"/>
    <w:rPr>
      <w:rFonts w:ascii="Times New Roman" w:hAnsi="Times New Roman" w:cs="Times New Roman"/>
      <w:sz w:val="16"/>
      <w:szCs w:val="16"/>
    </w:rPr>
  </w:style>
  <w:style w:type="character" w:customStyle="1" w:styleId="s3">
    <w:name w:val="s3"/>
    <w:basedOn w:val="a0"/>
    <w:rsid w:val="00F8733F"/>
  </w:style>
  <w:style w:type="character" w:customStyle="1" w:styleId="s9">
    <w:name w:val="s9"/>
    <w:basedOn w:val="a0"/>
    <w:rsid w:val="00F8733F"/>
  </w:style>
  <w:style w:type="character" w:customStyle="1" w:styleId="s0">
    <w:name w:val="s0"/>
    <w:basedOn w:val="a0"/>
    <w:rsid w:val="00F8733F"/>
  </w:style>
  <w:style w:type="paragraph" w:customStyle="1" w:styleId="14">
    <w:name w:val="заголовок 1"/>
    <w:basedOn w:val="a"/>
    <w:next w:val="a"/>
    <w:uiPriority w:val="99"/>
    <w:rsid w:val="00566B48"/>
    <w:pPr>
      <w:keepNext/>
      <w:autoSpaceDE w:val="0"/>
      <w:autoSpaceDN w:val="0"/>
      <w:spacing w:line="264" w:lineRule="auto"/>
      <w:outlineLvl w:val="0"/>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hyperlink" Target="wc2p:\C:\Documents%20and%20Settings\FilkinVA\&#1056;&#1072;&#1073;&#1086;&#1095;&#1080;&#1081;%20&#1089;&#1090;&#1086;&#1083;\exe-&#1089;&#1076;&#1077;&#1083;&#1072;&#1090;&#1100;\logistika\02_07.html02_07.html" TargetMode="External"/><Relationship Id="rId34" Type="http://schemas.openxmlformats.org/officeDocument/2006/relationships/oleObject" Target="embeddings/oleObject3.bin"/><Relationship Id="rId42" Type="http://schemas.openxmlformats.org/officeDocument/2006/relationships/oleObject" Target="embeddings/oleObject7.bin"/><Relationship Id="rId47" Type="http://schemas.openxmlformats.org/officeDocument/2006/relationships/image" Target="media/image19.wmf"/><Relationship Id="rId50" Type="http://schemas.openxmlformats.org/officeDocument/2006/relationships/oleObject" Target="embeddings/oleObject11.bin"/><Relationship Id="rId55"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oleObject" Target="embeddings/oleObject27.bin"/><Relationship Id="rId76" Type="http://schemas.openxmlformats.org/officeDocument/2006/relationships/oleObject" Target="embeddings/oleObject35.bin"/><Relationship Id="rId84" Type="http://schemas.openxmlformats.org/officeDocument/2006/relationships/image" Target="media/image23.wmf"/><Relationship Id="rId89" Type="http://schemas.openxmlformats.org/officeDocument/2006/relationships/oleObject" Target="embeddings/oleObject40.bin"/><Relationship Id="rId97" Type="http://schemas.openxmlformats.org/officeDocument/2006/relationships/oleObject" Target="embeddings/oleObject42.bin"/><Relationship Id="rId7" Type="http://schemas.openxmlformats.org/officeDocument/2006/relationships/image" Target="media/image1.wmf"/><Relationship Id="rId71" Type="http://schemas.openxmlformats.org/officeDocument/2006/relationships/oleObject" Target="embeddings/oleObject30.bin"/><Relationship Id="rId92" Type="http://schemas.openxmlformats.org/officeDocument/2006/relationships/hyperlink" Target="wc2p:\C:\Documents%20and%20Settings\FilkinVA\&#1056;&#1072;&#1073;&#1086;&#1095;&#1080;&#1081;%20&#1089;&#1090;&#1086;&#1083;\exe-&#1089;&#1076;&#1077;&#1083;&#1072;&#1090;&#1100;\logistika\02_07.html02_07.html" TargetMode="External"/><Relationship Id="rId2" Type="http://schemas.openxmlformats.org/officeDocument/2006/relationships/styles" Target="styles.xml"/><Relationship Id="rId16" Type="http://schemas.openxmlformats.org/officeDocument/2006/relationships/hyperlink" Target="wc2p:\C:\Documents%20and%20Settings\FilkinVA\&#1056;&#1072;&#1073;&#1086;&#1095;&#1080;&#1081;%20&#1089;&#1090;&#1086;&#1083;\exe-&#1089;&#1076;&#1077;&#1083;&#1072;&#1090;&#1100;\logistika\02_07.html02_07.html" TargetMode="External"/><Relationship Id="rId29" Type="http://schemas.openxmlformats.org/officeDocument/2006/relationships/image" Target="media/image9.wmf"/><Relationship Id="rId11" Type="http://schemas.openxmlformats.org/officeDocument/2006/relationships/footer" Target="footer1.xml"/><Relationship Id="rId24" Type="http://schemas.openxmlformats.org/officeDocument/2006/relationships/hyperlink" Target="wc2p:\C:\Documents%20and%20Settings\FilkinVA\&#1056;&#1072;&#1073;&#1086;&#1095;&#1080;&#1081;%20&#1089;&#1090;&#1086;&#1083;\exe-&#1089;&#1076;&#1077;&#1083;&#1072;&#1090;&#1100;\logistika\02_07.html02_07.html" TargetMode="External"/><Relationship Id="rId32" Type="http://schemas.openxmlformats.org/officeDocument/2006/relationships/oleObject" Target="embeddings/oleObject2.bin"/><Relationship Id="rId37" Type="http://schemas.openxmlformats.org/officeDocument/2006/relationships/image" Target="media/image14.wmf"/><Relationship Id="rId40" Type="http://schemas.openxmlformats.org/officeDocument/2006/relationships/oleObject" Target="embeddings/oleObject6.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17.bin"/><Relationship Id="rId66"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hyperlink" Target="http://online.prg.kz/Document/?link_id=1001248751" TargetMode="External"/><Relationship Id="rId87" Type="http://schemas.openxmlformats.org/officeDocument/2006/relationships/oleObject" Target="embeddings/oleObject39.bin"/><Relationship Id="rId5" Type="http://schemas.openxmlformats.org/officeDocument/2006/relationships/footnotes" Target="footnotes.xml"/><Relationship Id="rId61" Type="http://schemas.openxmlformats.org/officeDocument/2006/relationships/oleObject" Target="embeddings/oleObject20.bin"/><Relationship Id="rId82" Type="http://schemas.openxmlformats.org/officeDocument/2006/relationships/hyperlink" Target="http://online.prg.kz/Document/?link_id=1001221303" TargetMode="External"/><Relationship Id="rId90" Type="http://schemas.openxmlformats.org/officeDocument/2006/relationships/hyperlink" Target="wc2p:\C:\Documents%20and%20Settings\FilkinVA\&#1056;&#1072;&#1073;&#1086;&#1095;&#1080;&#1081;%20&#1089;&#1090;&#1086;&#1083;\exe-&#1089;&#1076;&#1077;&#1083;&#1072;&#1090;&#1100;\logistika\02_07.html02_07.html" TargetMode="External"/><Relationship Id="rId95" Type="http://schemas.openxmlformats.org/officeDocument/2006/relationships/image" Target="media/image26.wmf"/><Relationship Id="rId19" Type="http://schemas.openxmlformats.org/officeDocument/2006/relationships/hyperlink" Target="wc2p:\C:\Documents%20and%20Settings\FilkinVA\&#1056;&#1072;&#1073;&#1086;&#1095;&#1080;&#1081;%20&#1089;&#1090;&#1086;&#1083;\exe-&#1089;&#1076;&#1077;&#1083;&#1072;&#1090;&#1100;\logistika\02_07.html02_07.html" TargetMode="External"/><Relationship Id="rId14" Type="http://schemas.openxmlformats.org/officeDocument/2006/relationships/hyperlink" Target="wc2p:\C:\Documents%20and%20Settings\FilkinVA\&#1056;&#1072;&#1073;&#1086;&#1095;&#1080;&#1081;%20&#1089;&#1090;&#1086;&#1083;\exe-&#1089;&#1076;&#1077;&#1083;&#1072;&#1090;&#1100;\logistika\02_07.html02_07.html" TargetMode="External"/><Relationship Id="rId22" Type="http://schemas.openxmlformats.org/officeDocument/2006/relationships/hyperlink" Target="wc2p:\C:\Documents%20and%20Settings\FilkinVA\&#1056;&#1072;&#1073;&#1086;&#1095;&#1080;&#1081;%20&#1089;&#1090;&#1086;&#1083;\exe-&#1089;&#1076;&#1077;&#1083;&#1072;&#1090;&#1100;\logistika\02_07.html02_07.html" TargetMode="External"/><Relationship Id="rId27" Type="http://schemas.openxmlformats.org/officeDocument/2006/relationships/oleObject" Target="embeddings/oleObject1.bin"/><Relationship Id="rId30" Type="http://schemas.openxmlformats.org/officeDocument/2006/relationships/image" Target="media/image10.wmf"/><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0.bin"/><Relationship Id="rId56"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oleObject" Target="embeddings/oleObject28.bin"/><Relationship Id="rId77" Type="http://schemas.openxmlformats.org/officeDocument/2006/relationships/oleObject" Target="embeddings/oleObject36.bin"/><Relationship Id="rId100"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hyperlink" Target="http://online.prg.kz/Document/?link_id=1000944494" TargetMode="External"/><Relationship Id="rId85" Type="http://schemas.openxmlformats.org/officeDocument/2006/relationships/oleObject" Target="embeddings/oleObject38.bin"/><Relationship Id="rId93" Type="http://schemas.openxmlformats.org/officeDocument/2006/relationships/hyperlink" Target="wc2p:\C:\Documents%20and%20Settings\FilkinVA\&#1056;&#1072;&#1073;&#1086;&#1095;&#1080;&#1081;%20&#1089;&#1090;&#1086;&#1083;\exe-&#1089;&#1076;&#1077;&#1083;&#1072;&#1090;&#1100;\logistika\02_07.html02_07.html" TargetMode="External"/><Relationship Id="rId98"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wc2p:\C:\Documents%20and%20Settings\FilkinVA\&#1056;&#1072;&#1073;&#1086;&#1095;&#1080;&#1081;%20&#1089;&#1090;&#1086;&#1083;\exe-&#1089;&#1076;&#1077;&#1083;&#1072;&#1090;&#1100;\logistika\02_07.html02_07.html" TargetMode="External"/><Relationship Id="rId25" Type="http://schemas.openxmlformats.org/officeDocument/2006/relationships/image" Target="media/image6.jpeg"/><Relationship Id="rId33" Type="http://schemas.openxmlformats.org/officeDocument/2006/relationships/image" Target="media/image12.wmf"/><Relationship Id="rId38" Type="http://schemas.openxmlformats.org/officeDocument/2006/relationships/oleObject" Target="embeddings/oleObject5.bin"/><Relationship Id="rId46" Type="http://schemas.openxmlformats.org/officeDocument/2006/relationships/oleObject" Target="embeddings/oleObject9.bin"/><Relationship Id="rId59" Type="http://schemas.openxmlformats.org/officeDocument/2006/relationships/oleObject" Target="embeddings/oleObject18.bin"/><Relationship Id="rId67" Type="http://schemas.openxmlformats.org/officeDocument/2006/relationships/oleObject" Target="embeddings/oleObject26.bin"/><Relationship Id="rId20" Type="http://schemas.openxmlformats.org/officeDocument/2006/relationships/hyperlink" Target="wc2p:\C:\Documents%20and%20Settings\FilkinVA\&#1056;&#1072;&#1073;&#1086;&#1095;&#1080;&#1081;%20&#1089;&#1090;&#1086;&#1083;\exe-&#1089;&#1076;&#1077;&#1083;&#1072;&#1090;&#1100;\logistika\02_07.html02_07.html" TargetMode="External"/><Relationship Id="rId41" Type="http://schemas.openxmlformats.org/officeDocument/2006/relationships/image" Target="media/image16.wmf"/><Relationship Id="rId54" Type="http://schemas.openxmlformats.org/officeDocument/2006/relationships/oleObject" Target="embeddings/oleObject13.bin"/><Relationship Id="rId62"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oleObject" Target="embeddings/oleObject34.bin"/><Relationship Id="rId83" Type="http://schemas.openxmlformats.org/officeDocument/2006/relationships/hyperlink" Target="http://online.prg.kz/Document/?link_id=1001254560" TargetMode="External"/><Relationship Id="rId88" Type="http://schemas.openxmlformats.org/officeDocument/2006/relationships/image" Target="media/image25.wmf"/><Relationship Id="rId91" Type="http://schemas.openxmlformats.org/officeDocument/2006/relationships/hyperlink" Target="wc2p:\C:\Documents%20and%20Settings\FilkinVA\&#1056;&#1072;&#1073;&#1086;&#1095;&#1080;&#1081;%20&#1089;&#1090;&#1086;&#1083;\exe-&#1089;&#1076;&#1077;&#1083;&#1072;&#1090;&#1100;\logistika\02_07.html02_07.html" TargetMode="External"/><Relationship Id="rId96" Type="http://schemas.openxmlformats.org/officeDocument/2006/relationships/oleObject" Target="embeddings/oleObject4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wc2p:\C:\Documents%20and%20Settings\FilkinVA\&#1056;&#1072;&#1073;&#1086;&#1095;&#1080;&#1081;%20&#1089;&#1090;&#1086;&#1083;\exe-&#1089;&#1076;&#1077;&#1083;&#1072;&#1090;&#1100;\logistika\02_07.html02_07.html" TargetMode="External"/><Relationship Id="rId23" Type="http://schemas.openxmlformats.org/officeDocument/2006/relationships/hyperlink" Target="wc2p:\C:\Documents%20and%20Settings\FilkinVA\&#1056;&#1072;&#1073;&#1086;&#1095;&#1080;&#1081;%20&#1089;&#1090;&#1086;&#1083;\exe-&#1089;&#1076;&#1077;&#1083;&#1072;&#1090;&#1100;\logistika\02_07.html02_07.html" TargetMode="External"/><Relationship Id="rId28" Type="http://schemas.openxmlformats.org/officeDocument/2006/relationships/image" Target="media/image8.wmf"/><Relationship Id="rId36" Type="http://schemas.openxmlformats.org/officeDocument/2006/relationships/oleObject" Target="embeddings/oleObject4.bin"/><Relationship Id="rId49" Type="http://schemas.openxmlformats.org/officeDocument/2006/relationships/image" Target="media/image20.wmf"/><Relationship Id="rId57" Type="http://schemas.openxmlformats.org/officeDocument/2006/relationships/oleObject" Target="embeddings/oleObject16.bin"/><Relationship Id="rId10" Type="http://schemas.openxmlformats.org/officeDocument/2006/relationships/header" Target="header1.xml"/><Relationship Id="rId31" Type="http://schemas.openxmlformats.org/officeDocument/2006/relationships/image" Target="media/image11.wmf"/><Relationship Id="rId44" Type="http://schemas.openxmlformats.org/officeDocument/2006/relationships/oleObject" Target="embeddings/oleObject8.bin"/><Relationship Id="rId52" Type="http://schemas.openxmlformats.org/officeDocument/2006/relationships/oleObject" Target="embeddings/oleObject12.bin"/><Relationship Id="rId60" Type="http://schemas.openxmlformats.org/officeDocument/2006/relationships/oleObject" Target="embeddings/oleObject19.bin"/><Relationship Id="rId65" Type="http://schemas.openxmlformats.org/officeDocument/2006/relationships/oleObject" Target="embeddings/oleObject24.bin"/><Relationship Id="rId73" Type="http://schemas.openxmlformats.org/officeDocument/2006/relationships/oleObject" Target="embeddings/oleObject32.bin"/><Relationship Id="rId78" Type="http://schemas.openxmlformats.org/officeDocument/2006/relationships/oleObject" Target="embeddings/oleObject37.bin"/><Relationship Id="rId81" Type="http://schemas.openxmlformats.org/officeDocument/2006/relationships/hyperlink" Target="http://online.prg.kz/Document/?link_id=1001177638" TargetMode="External"/><Relationship Id="rId86" Type="http://schemas.openxmlformats.org/officeDocument/2006/relationships/image" Target="media/image24.wmf"/><Relationship Id="rId94" Type="http://schemas.openxmlformats.org/officeDocument/2006/relationships/hyperlink" Target="wc2p:\C:\Documents%20and%20Settings\FilkinVA\&#1056;&#1072;&#1073;&#1086;&#1095;&#1080;&#1081;%20&#1089;&#1090;&#1086;&#1083;\exe-&#1089;&#1076;&#1077;&#1083;&#1072;&#1090;&#1100;\logistika\02_07.html02_07.htm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yperlink" Target="wc2p:\C:\Documents%20and%20Settings\FilkinVA\&#1056;&#1072;&#1073;&#1086;&#1095;&#1080;&#1081;%20&#1089;&#1090;&#1086;&#1083;\exe-&#1089;&#1076;&#1077;&#1083;&#1072;&#1090;&#1100;\logistika\02_07.html02_07.html" TargetMode="External"/><Relationship Id="rId39" Type="http://schemas.openxmlformats.org/officeDocument/2006/relationships/image" Target="media/image15.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212</Pages>
  <Words>55647</Words>
  <Characters>317192</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vt:lpstr>
    </vt:vector>
  </TitlesOfParts>
  <Company>Melkosoft</Company>
  <LinksUpToDate>false</LinksUpToDate>
  <CharactersWithSpaces>372095</CharactersWithSpaces>
  <SharedDoc>false</SharedDoc>
  <HLinks>
    <vt:vector size="162" baseType="variant">
      <vt:variant>
        <vt:i4>73139264</vt:i4>
      </vt:variant>
      <vt:variant>
        <vt:i4>270</vt:i4>
      </vt:variant>
      <vt:variant>
        <vt:i4>0</vt:i4>
      </vt:variant>
      <vt:variant>
        <vt:i4>5</vt:i4>
      </vt:variant>
      <vt:variant>
        <vt:lpwstr>wc2p:\C:\Documents and Settings\FilkinVA\Рабочий стол\exe-сделать\logistika\02_07.html02_07.html</vt:lpwstr>
      </vt:variant>
      <vt:variant>
        <vt:lpwstr>2.7.2.2</vt:lpwstr>
      </vt:variant>
      <vt:variant>
        <vt:i4>73139264</vt:i4>
      </vt:variant>
      <vt:variant>
        <vt:i4>267</vt:i4>
      </vt:variant>
      <vt:variant>
        <vt:i4>0</vt:i4>
      </vt:variant>
      <vt:variant>
        <vt:i4>5</vt:i4>
      </vt:variant>
      <vt:variant>
        <vt:lpwstr>wc2p:\C:\Documents and Settings\FilkinVA\Рабочий стол\exe-сделать\logistika\02_07.html02_07.html</vt:lpwstr>
      </vt:variant>
      <vt:variant>
        <vt:lpwstr>2.7.2.1</vt:lpwstr>
      </vt:variant>
      <vt:variant>
        <vt:i4>73139264</vt:i4>
      </vt:variant>
      <vt:variant>
        <vt:i4>264</vt:i4>
      </vt:variant>
      <vt:variant>
        <vt:i4>0</vt:i4>
      </vt:variant>
      <vt:variant>
        <vt:i4>5</vt:i4>
      </vt:variant>
      <vt:variant>
        <vt:lpwstr>wc2p:\C:\Documents and Settings\FilkinVA\Рабочий стол\exe-сделать\logistika\02_07.html02_07.html</vt:lpwstr>
      </vt:variant>
      <vt:variant>
        <vt:lpwstr>2.7.2.2</vt:lpwstr>
      </vt:variant>
      <vt:variant>
        <vt:i4>73139264</vt:i4>
      </vt:variant>
      <vt:variant>
        <vt:i4>261</vt:i4>
      </vt:variant>
      <vt:variant>
        <vt:i4>0</vt:i4>
      </vt:variant>
      <vt:variant>
        <vt:i4>5</vt:i4>
      </vt:variant>
      <vt:variant>
        <vt:lpwstr>wc2p:\C:\Documents and Settings\FilkinVA\Рабочий стол\exe-сделать\logistika\02_07.html02_07.html</vt:lpwstr>
      </vt:variant>
      <vt:variant>
        <vt:lpwstr>2.7.2.1</vt:lpwstr>
      </vt:variant>
      <vt:variant>
        <vt:i4>74581106</vt:i4>
      </vt:variant>
      <vt:variant>
        <vt:i4>258</vt:i4>
      </vt:variant>
      <vt:variant>
        <vt:i4>0</vt:i4>
      </vt:variant>
      <vt:variant>
        <vt:i4>5</vt:i4>
      </vt:variant>
      <vt:variant>
        <vt:lpwstr>wc2p:\C:\Documents and Settings\FilkinVA\Рабочий стол\exe-сделать\logistika\02_07.html02_07.html</vt:lpwstr>
      </vt:variant>
      <vt:variant>
        <vt:lpwstr>2.7.2</vt:lpwstr>
      </vt:variant>
      <vt:variant>
        <vt:i4>7143515</vt:i4>
      </vt:variant>
      <vt:variant>
        <vt:i4>243</vt:i4>
      </vt:variant>
      <vt:variant>
        <vt:i4>0</vt:i4>
      </vt:variant>
      <vt:variant>
        <vt:i4>5</vt:i4>
      </vt:variant>
      <vt:variant>
        <vt:lpwstr>http://online.prg.kz/Document/?link_id=1001254560</vt:lpwstr>
      </vt:variant>
      <vt:variant>
        <vt:lpwstr/>
      </vt:variant>
      <vt:variant>
        <vt:i4>7209050</vt:i4>
      </vt:variant>
      <vt:variant>
        <vt:i4>240</vt:i4>
      </vt:variant>
      <vt:variant>
        <vt:i4>0</vt:i4>
      </vt:variant>
      <vt:variant>
        <vt:i4>5</vt:i4>
      </vt:variant>
      <vt:variant>
        <vt:lpwstr>http://online.prg.kz/Document/?link_id=1001221303</vt:lpwstr>
      </vt:variant>
      <vt:variant>
        <vt:lpwstr/>
      </vt:variant>
      <vt:variant>
        <vt:i4>6815834</vt:i4>
      </vt:variant>
      <vt:variant>
        <vt:i4>237</vt:i4>
      </vt:variant>
      <vt:variant>
        <vt:i4>0</vt:i4>
      </vt:variant>
      <vt:variant>
        <vt:i4>5</vt:i4>
      </vt:variant>
      <vt:variant>
        <vt:lpwstr>http://online.prg.kz/Document/?link_id=1001177638</vt:lpwstr>
      </vt:variant>
      <vt:variant>
        <vt:lpwstr/>
      </vt:variant>
      <vt:variant>
        <vt:i4>6881370</vt:i4>
      </vt:variant>
      <vt:variant>
        <vt:i4>234</vt:i4>
      </vt:variant>
      <vt:variant>
        <vt:i4>0</vt:i4>
      </vt:variant>
      <vt:variant>
        <vt:i4>5</vt:i4>
      </vt:variant>
      <vt:variant>
        <vt:lpwstr>http://online.prg.kz/Document/?link_id=1000944494</vt:lpwstr>
      </vt:variant>
      <vt:variant>
        <vt:lpwstr/>
      </vt:variant>
      <vt:variant>
        <vt:i4>6422616</vt:i4>
      </vt:variant>
      <vt:variant>
        <vt:i4>231</vt:i4>
      </vt:variant>
      <vt:variant>
        <vt:i4>0</vt:i4>
      </vt:variant>
      <vt:variant>
        <vt:i4>5</vt:i4>
      </vt:variant>
      <vt:variant>
        <vt:lpwstr>http://online.prg.kz/Document/?link_id=1001248751</vt:lpwstr>
      </vt:variant>
      <vt:variant>
        <vt:lpwstr/>
      </vt:variant>
      <vt:variant>
        <vt:i4>73139264</vt:i4>
      </vt:variant>
      <vt:variant>
        <vt:i4>117</vt:i4>
      </vt:variant>
      <vt:variant>
        <vt:i4>0</vt:i4>
      </vt:variant>
      <vt:variant>
        <vt:i4>5</vt:i4>
      </vt:variant>
      <vt:variant>
        <vt:lpwstr>wc2p:\C:\Documents and Settings\FilkinVA\Рабочий стол\exe-сделать\logistika\02_07.html02_07.html</vt:lpwstr>
      </vt:variant>
      <vt:variant>
        <vt:lpwstr>2.7.2.2</vt:lpwstr>
      </vt:variant>
      <vt:variant>
        <vt:i4>73139264</vt:i4>
      </vt:variant>
      <vt:variant>
        <vt:i4>114</vt:i4>
      </vt:variant>
      <vt:variant>
        <vt:i4>0</vt:i4>
      </vt:variant>
      <vt:variant>
        <vt:i4>5</vt:i4>
      </vt:variant>
      <vt:variant>
        <vt:lpwstr>wc2p:\C:\Documents and Settings\FilkinVA\Рабочий стол\exe-сделать\logistika\02_07.html02_07.html</vt:lpwstr>
      </vt:variant>
      <vt:variant>
        <vt:lpwstr>2.7.2.1</vt:lpwstr>
      </vt:variant>
      <vt:variant>
        <vt:i4>73139264</vt:i4>
      </vt:variant>
      <vt:variant>
        <vt:i4>111</vt:i4>
      </vt:variant>
      <vt:variant>
        <vt:i4>0</vt:i4>
      </vt:variant>
      <vt:variant>
        <vt:i4>5</vt:i4>
      </vt:variant>
      <vt:variant>
        <vt:lpwstr>wc2p:\C:\Documents and Settings\FilkinVA\Рабочий стол\exe-сделать\logistika\02_07.html02_07.html</vt:lpwstr>
      </vt:variant>
      <vt:variant>
        <vt:lpwstr>2.7.2.2</vt:lpwstr>
      </vt:variant>
      <vt:variant>
        <vt:i4>73139264</vt:i4>
      </vt:variant>
      <vt:variant>
        <vt:i4>108</vt:i4>
      </vt:variant>
      <vt:variant>
        <vt:i4>0</vt:i4>
      </vt:variant>
      <vt:variant>
        <vt:i4>5</vt:i4>
      </vt:variant>
      <vt:variant>
        <vt:lpwstr>wc2p:\C:\Documents and Settings\FilkinVA\Рабочий стол\exe-сделать\logistika\02_07.html02_07.html</vt:lpwstr>
      </vt:variant>
      <vt:variant>
        <vt:lpwstr>2.7.2.1</vt:lpwstr>
      </vt:variant>
      <vt:variant>
        <vt:i4>74581106</vt:i4>
      </vt:variant>
      <vt:variant>
        <vt:i4>105</vt:i4>
      </vt:variant>
      <vt:variant>
        <vt:i4>0</vt:i4>
      </vt:variant>
      <vt:variant>
        <vt:i4>5</vt:i4>
      </vt:variant>
      <vt:variant>
        <vt:lpwstr>wc2p:\C:\Documents and Settings\FilkinVA\Рабочий стол\exe-сделать\logistika\02_07.html02_07.html</vt:lpwstr>
      </vt:variant>
      <vt:variant>
        <vt:lpwstr>2.7.2</vt:lpwstr>
      </vt:variant>
      <vt:variant>
        <vt:i4>73139264</vt:i4>
      </vt:variant>
      <vt:variant>
        <vt:i4>102</vt:i4>
      </vt:variant>
      <vt:variant>
        <vt:i4>0</vt:i4>
      </vt:variant>
      <vt:variant>
        <vt:i4>5</vt:i4>
      </vt:variant>
      <vt:variant>
        <vt:lpwstr>wc2p:\C:\Documents and Settings\FilkinVA\Рабочий стол\exe-сделать\logistika\02_07.html02_07.html</vt:lpwstr>
      </vt:variant>
      <vt:variant>
        <vt:lpwstr>2.7.2.2</vt:lpwstr>
      </vt:variant>
      <vt:variant>
        <vt:i4>73139264</vt:i4>
      </vt:variant>
      <vt:variant>
        <vt:i4>99</vt:i4>
      </vt:variant>
      <vt:variant>
        <vt:i4>0</vt:i4>
      </vt:variant>
      <vt:variant>
        <vt:i4>5</vt:i4>
      </vt:variant>
      <vt:variant>
        <vt:lpwstr>wc2p:\C:\Documents and Settings\FilkinVA\Рабочий стол\exe-сделать\logistika\02_07.html02_07.html</vt:lpwstr>
      </vt:variant>
      <vt:variant>
        <vt:lpwstr>2.7.2.1</vt:lpwstr>
      </vt:variant>
      <vt:variant>
        <vt:i4>74581106</vt:i4>
      </vt:variant>
      <vt:variant>
        <vt:i4>96</vt:i4>
      </vt:variant>
      <vt:variant>
        <vt:i4>0</vt:i4>
      </vt:variant>
      <vt:variant>
        <vt:i4>5</vt:i4>
      </vt:variant>
      <vt:variant>
        <vt:lpwstr>wc2p:\C:\Documents and Settings\FilkinVA\Рабочий стол\exe-сделать\logistika\02_07.html02_07.html</vt:lpwstr>
      </vt:variant>
      <vt:variant>
        <vt:lpwstr>2.7.2</vt:lpwstr>
      </vt:variant>
      <vt:variant>
        <vt:i4>73139264</vt:i4>
      </vt:variant>
      <vt:variant>
        <vt:i4>93</vt:i4>
      </vt:variant>
      <vt:variant>
        <vt:i4>0</vt:i4>
      </vt:variant>
      <vt:variant>
        <vt:i4>5</vt:i4>
      </vt:variant>
      <vt:variant>
        <vt:lpwstr>wc2p:\C:\Documents and Settings\FilkinVA\Рабочий стол\exe-сделать\logistika\02_07.html02_07.html</vt:lpwstr>
      </vt:variant>
      <vt:variant>
        <vt:lpwstr>2.7.2.2</vt:lpwstr>
      </vt:variant>
      <vt:variant>
        <vt:i4>73139264</vt:i4>
      </vt:variant>
      <vt:variant>
        <vt:i4>90</vt:i4>
      </vt:variant>
      <vt:variant>
        <vt:i4>0</vt:i4>
      </vt:variant>
      <vt:variant>
        <vt:i4>5</vt:i4>
      </vt:variant>
      <vt:variant>
        <vt:lpwstr>wc2p:\C:\Documents and Settings\FilkinVA\Рабочий стол\exe-сделать\logistika\02_07.html02_07.html</vt:lpwstr>
      </vt:variant>
      <vt:variant>
        <vt:lpwstr>2.7.2.1</vt:lpwstr>
      </vt:variant>
      <vt:variant>
        <vt:i4>74581106</vt:i4>
      </vt:variant>
      <vt:variant>
        <vt:i4>87</vt:i4>
      </vt:variant>
      <vt:variant>
        <vt:i4>0</vt:i4>
      </vt:variant>
      <vt:variant>
        <vt:i4>5</vt:i4>
      </vt:variant>
      <vt:variant>
        <vt:lpwstr>wc2p:\C:\Documents and Settings\FilkinVA\Рабочий стол\exe-сделать\logistika\02_07.html02_07.html</vt:lpwstr>
      </vt:variant>
      <vt:variant>
        <vt:lpwstr>2.7.2</vt:lpwstr>
      </vt:variant>
      <vt:variant>
        <vt:i4>74581106</vt:i4>
      </vt:variant>
      <vt:variant>
        <vt:i4>75</vt:i4>
      </vt:variant>
      <vt:variant>
        <vt:i4>0</vt:i4>
      </vt:variant>
      <vt:variant>
        <vt:i4>5</vt:i4>
      </vt:variant>
      <vt:variant>
        <vt:lpwstr>wc2p:\C:\Documents and Settings\FilkinVA\Рабочий стол\exe-сделать\logistika\02_07.html02_07.html</vt:lpwstr>
      </vt:variant>
      <vt:variant>
        <vt:lpwstr>2.7.4</vt:lpwstr>
      </vt:variant>
      <vt:variant>
        <vt:i4>74581106</vt:i4>
      </vt:variant>
      <vt:variant>
        <vt:i4>72</vt:i4>
      </vt:variant>
      <vt:variant>
        <vt:i4>0</vt:i4>
      </vt:variant>
      <vt:variant>
        <vt:i4>5</vt:i4>
      </vt:variant>
      <vt:variant>
        <vt:lpwstr>wc2p:\C:\Documents and Settings\FilkinVA\Рабочий стол\exe-сделать\logistika\02_07.html02_07.html</vt:lpwstr>
      </vt:variant>
      <vt:variant>
        <vt:lpwstr>2.7.3</vt:lpwstr>
      </vt:variant>
      <vt:variant>
        <vt:i4>73139264</vt:i4>
      </vt:variant>
      <vt:variant>
        <vt:i4>69</vt:i4>
      </vt:variant>
      <vt:variant>
        <vt:i4>0</vt:i4>
      </vt:variant>
      <vt:variant>
        <vt:i4>5</vt:i4>
      </vt:variant>
      <vt:variant>
        <vt:lpwstr>wc2p:\C:\Documents and Settings\FilkinVA\Рабочий стол\exe-сделать\logistika\02_07.html02_07.html</vt:lpwstr>
      </vt:variant>
      <vt:variant>
        <vt:lpwstr>2.7.2.2</vt:lpwstr>
      </vt:variant>
      <vt:variant>
        <vt:i4>73139264</vt:i4>
      </vt:variant>
      <vt:variant>
        <vt:i4>66</vt:i4>
      </vt:variant>
      <vt:variant>
        <vt:i4>0</vt:i4>
      </vt:variant>
      <vt:variant>
        <vt:i4>5</vt:i4>
      </vt:variant>
      <vt:variant>
        <vt:lpwstr>wc2p:\C:\Documents and Settings\FilkinVA\Рабочий стол\exe-сделать\logistika\02_07.html02_07.html</vt:lpwstr>
      </vt:variant>
      <vt:variant>
        <vt:lpwstr>2.7.2.1</vt:lpwstr>
      </vt:variant>
      <vt:variant>
        <vt:i4>74581106</vt:i4>
      </vt:variant>
      <vt:variant>
        <vt:i4>63</vt:i4>
      </vt:variant>
      <vt:variant>
        <vt:i4>0</vt:i4>
      </vt:variant>
      <vt:variant>
        <vt:i4>5</vt:i4>
      </vt:variant>
      <vt:variant>
        <vt:lpwstr>wc2p:\C:\Documents and Settings\FilkinVA\Рабочий стол\exe-сделать\logistika\02_07.html02_07.html</vt:lpwstr>
      </vt:variant>
      <vt:variant>
        <vt:lpwstr>2.7.2</vt:lpwstr>
      </vt:variant>
      <vt:variant>
        <vt:i4>74581106</vt:i4>
      </vt:variant>
      <vt:variant>
        <vt:i4>60</vt:i4>
      </vt:variant>
      <vt:variant>
        <vt:i4>0</vt:i4>
      </vt:variant>
      <vt:variant>
        <vt:i4>5</vt:i4>
      </vt:variant>
      <vt:variant>
        <vt:lpwstr>wc2p:\C:\Documents and Settings\FilkinVA\Рабочий стол\exe-сделать\logistika\02_07.html02_07.html</vt:lpwstr>
      </vt:variant>
      <vt:variant>
        <vt:lpwstr>2.7.1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dc:title>
  <dc:subject/>
  <dc:creator>FuckYouBill</dc:creator>
  <cp:keywords/>
  <dc:description/>
  <cp:lastModifiedBy>FuckYouBill</cp:lastModifiedBy>
  <cp:revision>24</cp:revision>
  <cp:lastPrinted>2012-10-12T08:06:00Z</cp:lastPrinted>
  <dcterms:created xsi:type="dcterms:W3CDTF">2012-06-10T17:41:00Z</dcterms:created>
  <dcterms:modified xsi:type="dcterms:W3CDTF">2012-10-12T08:52:00Z</dcterms:modified>
</cp:coreProperties>
</file>